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76121796" w:displacedByCustomXml="next"/>
    <w:bookmarkEnd w:id="0" w:displacedByCustomXml="next"/>
    <w:sdt>
      <w:sdtPr>
        <w:rPr>
          <w:rFonts w:ascii="Trebuchet MS" w:hAnsi="Trebuchet MS"/>
        </w:rPr>
        <w:id w:val="1611388648"/>
        <w:docPartObj>
          <w:docPartGallery w:val="Cover Pages"/>
          <w:docPartUnique/>
        </w:docPartObj>
      </w:sdtPr>
      <w:sdtEndPr>
        <w:rPr>
          <w:rFonts w:ascii="Arial" w:eastAsia="Calibri" w:hAnsi="Arial" w:cs="Arial"/>
          <w:sz w:val="24"/>
          <w:szCs w:val="24"/>
          <w:lang w:eastAsia="ru-RU"/>
        </w:rPr>
      </w:sdtEndPr>
      <w:sdtContent>
        <w:p w14:paraId="2A68C2C7" w14:textId="645A20C3" w:rsidR="0011686E" w:rsidRDefault="0011686E" w:rsidP="00F51A28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6E7E37DC" w14:textId="77777777" w:rsidR="00F51A28" w:rsidRDefault="00F51A28" w:rsidP="00F51A28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45856D2A" w14:textId="77777777" w:rsidR="00F51A28" w:rsidRDefault="00F51A28" w:rsidP="00F51A28">
          <w:pPr>
            <w:spacing w:after="0" w:line="240" w:lineRule="auto"/>
            <w:ind w:left="6095"/>
            <w:rPr>
              <w:rFonts w:ascii="Trebuchet MS" w:hAnsi="Trebuchet MS"/>
            </w:rPr>
          </w:pPr>
        </w:p>
        <w:p w14:paraId="357BF733" w14:textId="77777777" w:rsidR="00F51A28" w:rsidRPr="00C10136" w:rsidRDefault="00F51A28" w:rsidP="00F51A28">
          <w:pPr>
            <w:spacing w:after="0" w:line="240" w:lineRule="auto"/>
            <w:ind w:left="6095"/>
            <w:rPr>
              <w:rFonts w:ascii="Times New Roman" w:hAnsi="Times New Roman" w:cs="Times New Roman"/>
              <w:sz w:val="24"/>
              <w:szCs w:val="24"/>
            </w:rPr>
          </w:pPr>
        </w:p>
        <w:p w14:paraId="100516ED" w14:textId="77777777" w:rsidR="0011686E" w:rsidRPr="00500822" w:rsidRDefault="0011686E" w:rsidP="0011686E">
          <w:pPr>
            <w:rPr>
              <w:rFonts w:ascii="Trebuchet MS" w:hAnsi="Trebuchet MS"/>
            </w:rPr>
          </w:pPr>
        </w:p>
        <w:p w14:paraId="5E8C1CF6" w14:textId="77777777" w:rsidR="00E16DA6" w:rsidRPr="006333D1" w:rsidRDefault="00E16DA6" w:rsidP="00E16DA6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</w:p>
        <w:p w14:paraId="403FE23C" w14:textId="77777777" w:rsidR="00E16DA6" w:rsidRPr="006333D1" w:rsidRDefault="00E16DA6" w:rsidP="00E16DA6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</w:p>
        <w:p w14:paraId="6DD6DB9B" w14:textId="4AF4F105" w:rsidR="00E16DA6" w:rsidRPr="006333D1" w:rsidRDefault="007D43AF" w:rsidP="00E16DA6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  <w:r>
            <w:rPr>
              <w:noProof/>
              <w:lang w:eastAsia="ru-RU"/>
            </w:rPr>
            <w:drawing>
              <wp:inline distT="0" distB="0" distL="0" distR="0" wp14:anchorId="31CF33FE" wp14:editId="4161F99E">
                <wp:extent cx="1686536" cy="2108123"/>
                <wp:effectExtent l="0" t="0" r="9525" b="6985"/>
                <wp:docPr id="47" name="Рисунок 47" descr="Изображение выглядит как логотип, символ, эмблема, графическая вставка&#10;&#10;Содержимое, созданное искусственным интеллектом, может быть неверным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Рисунок 47" descr="Изображение выглядит как логотип, символ, эмблема, графическая вставка&#10;&#10;Содержимое, созданное искусственным интеллектом, может быть неверным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521" cy="21306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B3B1E8" w14:textId="77777777" w:rsidR="00E16DA6" w:rsidRPr="006333D1" w:rsidRDefault="00E16DA6" w:rsidP="00E16DA6">
          <w:pPr>
            <w:spacing w:after="0"/>
            <w:jc w:val="center"/>
            <w:rPr>
              <w:rFonts w:ascii="Trebuchet MS" w:hAnsi="Trebuchet MS" w:cs="Times New Roman"/>
              <w:sz w:val="32"/>
              <w:szCs w:val="36"/>
            </w:rPr>
          </w:pPr>
        </w:p>
        <w:p w14:paraId="4D715B1C" w14:textId="77777777" w:rsidR="006D08BB" w:rsidRPr="00500822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bookmarkStart w:id="1" w:name="_Hlk70115088"/>
          <w:r w:rsidRPr="00500822">
            <w:rPr>
              <w:rFonts w:ascii="Arial" w:hAnsi="Arial" w:cs="Arial"/>
              <w:b/>
              <w:sz w:val="32"/>
              <w:szCs w:val="36"/>
            </w:rPr>
            <w:t xml:space="preserve">СХЕМА ТЕПЛОСНАБЖЕНИЯ </w:t>
          </w:r>
        </w:p>
        <w:p w14:paraId="6BE1ED93" w14:textId="2D2D8651" w:rsidR="006D08BB" w:rsidRDefault="007D43AF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МАКСАТИХИНСКОГО</w:t>
          </w:r>
          <w:r w:rsidR="006C2634">
            <w:rPr>
              <w:rFonts w:ascii="Arial" w:hAnsi="Arial" w:cs="Arial"/>
              <w:b/>
              <w:sz w:val="32"/>
              <w:szCs w:val="36"/>
            </w:rPr>
            <w:t xml:space="preserve"> МУНИЦИПАЛЬНОГО ОКРУГА</w:t>
          </w:r>
        </w:p>
        <w:p w14:paraId="774A7409" w14:textId="10D02299" w:rsidR="006C2634" w:rsidRPr="00DA4BAC" w:rsidRDefault="007D43AF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>
            <w:rPr>
              <w:rFonts w:ascii="Arial" w:hAnsi="Arial" w:cs="Arial"/>
              <w:b/>
              <w:sz w:val="32"/>
              <w:szCs w:val="36"/>
            </w:rPr>
            <w:t>ТВЕРСКОЙ</w:t>
          </w:r>
          <w:r w:rsidR="006C2634">
            <w:rPr>
              <w:rFonts w:ascii="Arial" w:hAnsi="Arial" w:cs="Arial"/>
              <w:b/>
              <w:sz w:val="32"/>
              <w:szCs w:val="36"/>
            </w:rPr>
            <w:t xml:space="preserve"> ОБЛАСТИ</w:t>
          </w:r>
        </w:p>
        <w:p w14:paraId="556408DA" w14:textId="77777777" w:rsidR="006D08BB" w:rsidRPr="00DA4BAC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79B47520" w14:textId="7509F668" w:rsidR="006D08BB" w:rsidRPr="00764D27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1AFE35FA" w14:textId="77777777" w:rsidR="006D08BB" w:rsidRPr="00764D27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25697A49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5A84FA6A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</w:p>
        <w:p w14:paraId="3A87A1AE" w14:textId="5E81D957" w:rsidR="006D08BB" w:rsidRPr="00764D27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6"/>
            </w:rPr>
          </w:pPr>
          <w:r w:rsidRPr="00764D27">
            <w:rPr>
              <w:rFonts w:ascii="Arial" w:hAnsi="Arial" w:cs="Arial"/>
              <w:b/>
              <w:sz w:val="32"/>
              <w:szCs w:val="36"/>
            </w:rPr>
            <w:t xml:space="preserve">ТОМ </w:t>
          </w:r>
          <w:r>
            <w:rPr>
              <w:rFonts w:ascii="Arial" w:hAnsi="Arial" w:cs="Arial"/>
              <w:b/>
              <w:sz w:val="32"/>
              <w:szCs w:val="36"/>
            </w:rPr>
            <w:t xml:space="preserve">2. </w:t>
          </w:r>
          <w:r w:rsidRPr="006D08BB">
            <w:rPr>
              <w:rFonts w:ascii="Arial" w:hAnsi="Arial" w:cs="Arial"/>
              <w:b/>
              <w:sz w:val="32"/>
              <w:szCs w:val="36"/>
            </w:rPr>
            <w:t>ОБОСНОВЫВАЮЩИЕ МАТЕРИАЛЫ</w:t>
          </w:r>
        </w:p>
        <w:p w14:paraId="00525CA4" w14:textId="77777777" w:rsidR="006D08BB" w:rsidRPr="006333D1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2B8BD8B" w14:textId="77777777" w:rsidR="006D08BB" w:rsidRPr="006333D1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344C5FA8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0FE6FF1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6C196E6E" w14:textId="77777777" w:rsidR="006D08BB" w:rsidRPr="006333D1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26AE51CC" w14:textId="77777777" w:rsidR="006D08BB" w:rsidRPr="006E28D9" w:rsidRDefault="006D08BB" w:rsidP="006D08BB">
          <w:pPr>
            <w:spacing w:after="0"/>
            <w:rPr>
              <w:rFonts w:ascii="Arial" w:hAnsi="Arial" w:cs="Arial"/>
              <w:b/>
              <w:sz w:val="32"/>
              <w:szCs w:val="32"/>
            </w:rPr>
          </w:pPr>
        </w:p>
        <w:p w14:paraId="0884BEE1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D173139" w14:textId="77777777" w:rsidR="006C2634" w:rsidRDefault="006C2634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090F80E9" w14:textId="77777777" w:rsidR="006C2634" w:rsidRPr="006333D1" w:rsidRDefault="006C2634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679B60F4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4EE358B7" w14:textId="77777777" w:rsidR="006D08BB" w:rsidRDefault="006D08BB" w:rsidP="006D08BB">
          <w:pPr>
            <w:spacing w:after="0"/>
            <w:jc w:val="center"/>
            <w:rPr>
              <w:rFonts w:ascii="Arial" w:hAnsi="Arial" w:cs="Arial"/>
              <w:sz w:val="28"/>
              <w:szCs w:val="28"/>
            </w:rPr>
          </w:pPr>
        </w:p>
        <w:p w14:paraId="0067C842" w14:textId="044F3922" w:rsidR="00E16DA6" w:rsidRPr="006333D1" w:rsidRDefault="007D43AF" w:rsidP="00E16DA6">
          <w:pPr>
            <w:spacing w:after="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sz w:val="28"/>
              <w:szCs w:val="28"/>
            </w:rPr>
            <w:t>п</w:t>
          </w:r>
          <w:r w:rsidR="008F1C5C">
            <w:rPr>
              <w:rFonts w:ascii="Arial" w:hAnsi="Arial" w:cs="Arial"/>
              <w:sz w:val="28"/>
              <w:szCs w:val="28"/>
            </w:rPr>
            <w:t>гт</w:t>
          </w:r>
          <w:r w:rsidR="006333D1" w:rsidRPr="006333D1">
            <w:rPr>
              <w:rFonts w:ascii="Arial" w:hAnsi="Arial" w:cs="Arial"/>
              <w:sz w:val="28"/>
              <w:szCs w:val="28"/>
            </w:rPr>
            <w:t xml:space="preserve">. </w:t>
          </w:r>
          <w:r>
            <w:rPr>
              <w:rFonts w:ascii="Arial" w:hAnsi="Arial" w:cs="Arial"/>
              <w:sz w:val="28"/>
              <w:szCs w:val="28"/>
            </w:rPr>
            <w:t>Максатиха</w:t>
          </w:r>
          <w:r w:rsidR="00E16DA6" w:rsidRPr="006333D1">
            <w:rPr>
              <w:rFonts w:ascii="Arial" w:hAnsi="Arial" w:cs="Arial"/>
              <w:sz w:val="28"/>
              <w:szCs w:val="28"/>
            </w:rPr>
            <w:t>,</w:t>
          </w:r>
          <w:bookmarkEnd w:id="1"/>
          <w:r w:rsidR="00E16DA6" w:rsidRPr="006333D1">
            <w:rPr>
              <w:rFonts w:ascii="Arial" w:hAnsi="Arial" w:cs="Arial"/>
              <w:sz w:val="28"/>
              <w:szCs w:val="28"/>
            </w:rPr>
            <w:t xml:space="preserve"> </w:t>
          </w:r>
          <w:r w:rsidR="009A58C0">
            <w:rPr>
              <w:rFonts w:ascii="Arial" w:hAnsi="Arial" w:cs="Arial"/>
              <w:sz w:val="28"/>
              <w:szCs w:val="28"/>
            </w:rPr>
            <w:t>202</w:t>
          </w:r>
          <w:r w:rsidR="00A44CD6">
            <w:rPr>
              <w:rFonts w:ascii="Arial" w:hAnsi="Arial" w:cs="Arial"/>
              <w:sz w:val="28"/>
              <w:szCs w:val="28"/>
            </w:rPr>
            <w:t>6</w:t>
          </w:r>
          <w:r w:rsidR="00E16DA6" w:rsidRPr="006333D1">
            <w:rPr>
              <w:rFonts w:ascii="Arial" w:hAnsi="Arial" w:cs="Arial"/>
              <w:sz w:val="28"/>
              <w:szCs w:val="28"/>
            </w:rPr>
            <w:t xml:space="preserve"> г.</w:t>
          </w:r>
          <w:r w:rsidR="00E16DA6" w:rsidRPr="006333D1">
            <w:rPr>
              <w:rFonts w:ascii="Arial" w:eastAsia="Calibri" w:hAnsi="Arial" w:cs="Arial"/>
              <w:sz w:val="24"/>
              <w:szCs w:val="24"/>
              <w:lang w:eastAsia="ru-RU"/>
            </w:rPr>
            <w:br w:type="page"/>
          </w:r>
        </w:p>
      </w:sdtContent>
    </w:sdt>
    <w:sdt>
      <w:sdtPr>
        <w:rPr>
          <w:rFonts w:ascii="Trebuchet MS" w:eastAsia="Calibri" w:hAnsi="Trebuchet MS" w:cs="Times New Roman"/>
          <w:b/>
          <w:bCs/>
          <w:noProof/>
          <w:kern w:val="32"/>
          <w:sz w:val="24"/>
          <w:szCs w:val="24"/>
          <w:lang w:eastAsia="ru-RU"/>
        </w:rPr>
        <w:id w:val="1888296348"/>
        <w:docPartObj>
          <w:docPartGallery w:val="Table of Contents"/>
          <w:docPartUnique/>
        </w:docPartObj>
      </w:sdtPr>
      <w:sdtEndPr>
        <w:rPr>
          <w:rFonts w:eastAsia="Times New Roman"/>
          <w:sz w:val="20"/>
          <w:szCs w:val="20"/>
        </w:rPr>
      </w:sdtEndPr>
      <w:sdtContent>
        <w:p w14:paraId="287A46F2" w14:textId="77777777" w:rsidR="00A020AA" w:rsidRPr="00DA4BAC" w:rsidRDefault="00A020AA" w:rsidP="0026366B">
          <w:pPr>
            <w:keepNext/>
            <w:keepLines/>
            <w:spacing w:after="0" w:line="360" w:lineRule="auto"/>
            <w:ind w:left="-284"/>
            <w:jc w:val="center"/>
            <w:rPr>
              <w:rFonts w:ascii="Trebuchet MS" w:eastAsia="Times New Roman" w:hAnsi="Trebuchet MS" w:cs="Times New Roman"/>
              <w:bCs/>
              <w:sz w:val="28"/>
              <w:szCs w:val="28"/>
              <w:lang w:eastAsia="ru-RU"/>
            </w:rPr>
          </w:pPr>
          <w:r w:rsidRPr="006333D1">
            <w:rPr>
              <w:rFonts w:ascii="Trebuchet MS" w:eastAsia="Times New Roman" w:hAnsi="Trebuchet MS" w:cs="Times New Roman"/>
              <w:b/>
              <w:bCs/>
              <w:sz w:val="28"/>
              <w:szCs w:val="28"/>
              <w:lang w:eastAsia="ru-RU"/>
            </w:rPr>
            <w:t>Оглавление</w:t>
          </w:r>
        </w:p>
        <w:p w14:paraId="6F85BC30" w14:textId="54EA1D60" w:rsidR="00DE638C" w:rsidRPr="00DE638C" w:rsidRDefault="00261740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r w:rsidRPr="008A0D47">
            <w:fldChar w:fldCharType="begin"/>
          </w:r>
          <w:r w:rsidR="00A020AA" w:rsidRPr="008A0D47">
            <w:instrText xml:space="preserve"> TOC \o "1-3" \h \z \u </w:instrText>
          </w:r>
          <w:r w:rsidRPr="008A0D47">
            <w:fldChar w:fldCharType="separate"/>
          </w:r>
          <w:hyperlink w:anchor="_Toc203488686" w:history="1">
            <w:r w:rsidR="00DE638C" w:rsidRPr="00DE638C">
              <w:rPr>
                <w:rStyle w:val="aa"/>
              </w:rPr>
              <w:t>Характеристика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_Toc203488686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10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8916583" w14:textId="2744CB5E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687" w:history="1">
            <w:r w:rsidR="00DE638C" w:rsidRPr="00DE638C">
              <w:rPr>
                <w:rStyle w:val="aa"/>
              </w:rPr>
              <w:t>Глава 1. Существующее положение в сфере производства, передачи и потребления тепловой энергии для целей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_Toc203488687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11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CF037F7" w14:textId="1E27BF0B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688" w:history="1">
            <w:r w:rsidR="00DE638C" w:rsidRPr="00DE638C">
              <w:rPr>
                <w:rStyle w:val="aa"/>
              </w:rPr>
              <w:t>1.1 Функциональная структура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_Toc203488688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11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69FF5CB" w14:textId="11F3625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8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1.1.1 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_Toc203488689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1A53859" w14:textId="73DF9DB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1.1.2 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 в зонах действия производственных котельных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6F92BD" w14:textId="19DBBAD4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1.1.3 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 в зонах действия индивидуального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5D1F6C" w14:textId="1E830F24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692" w:history="1">
            <w:r w:rsidR="00DE638C" w:rsidRPr="00DE638C">
              <w:rPr>
                <w:rStyle w:val="aa"/>
              </w:rPr>
              <w:t>1.2 Источники тепловой энергии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_Toc203488692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17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08B4602" w14:textId="66C65BC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1.2.1 Структура и технические характеристики основного оборудования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09710D" w14:textId="112A334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1.2.2 Параметры установленной тепловой мощности источника тепловой энергии, в том числе теплофикационного оборудования и теплофикационной установки. Ограничения тепловой мощности и параметров располагаемой тепловой мощности. Объем потребления тепловой энергии (мощности) на собственные и хозяйственные нужды теплоснабжающей организации в отношении источников тепловой энергии и параметры тепловой мощности нетто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742CDA5" w14:textId="34297A0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1.2.3 Сроки ввода в эксплуатацию основного оборудования, год последнего освидетельствования при допуске к эксплуатации после ремонта, год продления ресурса и мероприятия по продлению ресурса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D82F8C" w14:textId="752F17D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1.2.4 Схемы выдачи тепловой мощности, структура теплофикационных установок (для источников тепловой энергии, функционирующих в режиме комбинированной выработки электрической и тепловой энергии)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8A4EA65" w14:textId="3F7F46A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1.2.5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C10B0B" w14:textId="291E05B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1.2.6 Среднегодовая загрузка оборудования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DD183A2" w14:textId="2F3EF7A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69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1.2.7 Способы учета тепла, отпущенного в тепловые сети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_Toc203488699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9B3A123" w14:textId="3C76C9F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1.2.8 Статистика отказов и восстановлений оборудования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3999E6" w14:textId="4A23284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1.2.9 Предписания надзорных органов по запрещению дальнейшей эксплуатации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BD1F2C2" w14:textId="0189B9A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1.2.10 Перечень источников тепловой энергии и (или) оборудования (турбоагрегатов), входящего в их состав (для источников тепловой энергии, функционирующих в режиме комбинированной выработки электрической и тепловой энергии), которые отнесены к объектам, электрическая мощность которых поставляется в вынужденном режиме в целях обеспечения надежного теплоснабжения потребителей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5ACD06" w14:textId="395B7DC3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03" w:history="1">
            <w:r w:rsidR="00DE638C" w:rsidRPr="00DE638C">
              <w:rPr>
                <w:rStyle w:val="aa"/>
              </w:rPr>
              <w:t>1.3 Тепловые сети, сооружения на них и тепловые пункты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_Toc203488703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28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46784322" w14:textId="10EC537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 Описание структуры тепловых сетей от каждого источника тепловой энергии, от магистральных выводов до центральных тепловых пунктов (если таковые имеются) или до ввода в жилой квартал или промышленный объект с выделением сетей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EB45508" w14:textId="6130F1F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1.3.2 Схемы тепловых сетей в зонах действия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28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72EDA0A" w14:textId="70632D5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1.3.3 Параметры тепловых сетей, включая год начала эксплуатации, тип изоляции, тип компенсирующих устройств, тип прокладки, краткую характеристику грунтов в местах прокладки с выделением наименее надежных участков, определением их материальной характеристики и тепловой нагрузки потребителей, подключенных к таким участкам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36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6F8C13" w14:textId="66F86FD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1.3.4 Описание типов и количества секционирующей и регулирующей арматуры на тепловых сетях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36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15D7199" w14:textId="233C7A3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1.3.5 Описание типов и строительных особенностей тепловых камер и павильонов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36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8DBB301" w14:textId="652EADF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0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1.3.6 Описание графиков регулирования отпуска тепла в тепловые сети с анализом их обоснованности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_Toc203488709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F6EFE96" w14:textId="33C2762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1.3.7 Фактические температурные режимы отпуска тепла в тепловые сети и их соответствие утвержденным графикам регулирования отпуска тепла в тепловые сети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299670" w14:textId="0AD796A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1.3.8 Гидравлические режимы тепловых сетей и пьезометрические графики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67D0746" w14:textId="2C0C9B8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1.3.9 Статистика отказов (аварий, инцидентов) и восстановлений (аварийно-восстановительных ремонтов) тепловых сетей и среднее время, затраченное на восстановление работоспособности тепловых сетей, за последние 5 лет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58CF84C" w14:textId="19558F34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1.3.10 Описание процедур диагностики состояния тепловых сетей и планирования капитальных (текущих) ремонтов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1E5CCA" w14:textId="00D4826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1.3.11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3DAA1C7" w14:textId="7E39840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1.3.12 Описание нормативов технологических потерь при передаче тепловой энергии (мощности), теплоносителя, включаемых в расчет отпущенных тепловой энергии (мощности) и теплоносителя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57D1473" w14:textId="1B343F4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1.3.13 Оценка фактических потерь тепловой энергии и теплоносителя при передаче тепловой энергии и теплоносителя по тепловым сетям за последние 3 года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8672B9" w14:textId="21036EA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1.3.14 Предписания надзорных органов по запрещению дальнейшей эксплуатации участков тепловой сети и результаты их исполнения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EBC8BF" w14:textId="2E06A62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1.3.15 Описание наиболее распространенных типов присоединений теплопотребляющих установок потребителей к тепловым сетям, определяющих выбор и обоснование графика регулирования отпуска тепловой энергии потребителям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81214E" w14:textId="1E41634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1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1.3.16 Сведения о наличии коммерческого приборного учета тепловой энергии, отпущенной из тепловых сетей потребителям и анализ планов по установке приборов учета тепловой энергии и теплоносителя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_Toc203488719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49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6E75F9E" w14:textId="1B212CD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1.3.17 Анализ работы диспетчерских служб теплоснабжающих (теплосетевых) организаций и используемых средств автоматизации, телемеханизации и связи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4BDF4E" w14:textId="2324C9A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1.3.18 Уровень автоматизации и обслуживания центральных тепловых пунктов, насосных станций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C281F0" w14:textId="6CA50E7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1.3.19 Сведения о наличии защиты тепловых сетей от превышения давления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2FF9C6B" w14:textId="753EE60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1.3.20 Перечень выявленных бесхозяйных тепловых сетей и обоснование выбора организации, уполномоченной на их эксплуатацию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20929C" w14:textId="6B1D2A7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1.3.21 Данные энергетических характеристик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3A52711" w14:textId="66D97595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25" w:history="1">
            <w:r w:rsidR="00DE638C" w:rsidRPr="00DE638C">
              <w:rPr>
                <w:rStyle w:val="aa"/>
              </w:rPr>
              <w:t>1.4 Зоны действия источников тепловой энергии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_Toc203488725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52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41D87A17" w14:textId="78979646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26" w:history="1">
            <w:r w:rsidR="00DE638C" w:rsidRPr="00DE638C">
              <w:rPr>
                <w:rStyle w:val="aa"/>
              </w:rPr>
              <w:t>1.5 Тепловые нагрузки потребителей тепловой энергии, групп потребителей тепловой энергии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_Toc203488726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56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8D096B4" w14:textId="021A1CD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1.5.1 Описание значений спроса на тепловую мощность в расчетных элементах территориального деления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53242C4" w14:textId="2F739B3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1.5.2 Описание значений расчетных тепловых нагрузок на коллекторах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59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4384F10" w14:textId="770AFCF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2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_Toc203488729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F3E0E4E" w14:textId="1D0F17D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1.5.4 Описание величины потребления тепловой энергии в расчетных элементах территориального деления за отопительный период и за год в целом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B7729E" w14:textId="4913B00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1.5.5 Существующие нормативы потребления тепловой энергии для населения на отопление и горячее водоснабжение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AB4FEA6" w14:textId="518C0B3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1.5.6 Описание сравнения величины договорной и расчетной тепловой нагрузки по зоне действия каждого источника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64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C9A0BAF" w14:textId="6281E163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33" w:history="1">
            <w:r w:rsidR="00DE638C" w:rsidRPr="00DE638C">
              <w:rPr>
                <w:rStyle w:val="aa"/>
              </w:rPr>
              <w:t>1.6 Балансы тепловой мощности и тепловой нагрузки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_Toc203488733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65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5CBF0932" w14:textId="0026BD1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1.6.1 Балансы установленной, располагаемой тепловой мощности и тепловой мощности нетто, потерь тепловой мощности в тепловых сетях и присоединенной тепловой нагрузки по каждому источнику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D0AE17" w14:textId="531564B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1.6.2 Описание гидравлических режимов, обеспечивающих передачу тепловой энергии от источника тепловой энергии до самого удаленного потребителя и характеризующих существующие возможности (резервы и дефициты по пропускной способности) передачи тепловой энергии от источника тепловой энергии к потребителю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B3638D" w14:textId="6C63665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1.6.3 Причины возникновения дефицитов тепловой мощности и последствия влияния дефицитов на качество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BFEDEBA" w14:textId="17D827E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1.6.4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69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BB382D9" w14:textId="1E2FE272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38" w:history="1">
            <w:r w:rsidR="00DE638C" w:rsidRPr="00DE638C">
              <w:rPr>
                <w:rStyle w:val="aa"/>
              </w:rPr>
              <w:t>1.7 Балансы теплоносителя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_Toc203488738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70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30AFB3A6" w14:textId="2A7D4AE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3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 xml:space="preserve">1.7.1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</w:t>
            </w:r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lastRenderedPageBreak/>
              <w:t>потребителей в перспективных зонах действия систем теплоснабжения и источников тепловой энергии, в том числе работающих на единую тепловую сеть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_Toc203488739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8BA1AC" w14:textId="58EEF09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1.7.2 Структура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C6306F" w14:textId="5B6817EA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41" w:history="1">
            <w:r w:rsidR="00DE638C" w:rsidRPr="00DE638C">
              <w:rPr>
                <w:rStyle w:val="aa"/>
              </w:rPr>
              <w:t>1.8 Топливные балансы источников тепловой энергии и система обеспечения топливом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_Toc203488741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76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03CC9D8" w14:textId="15C1C2E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1.8.1 Описание видов и количества используемого основного топлива для каждого источника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7185429" w14:textId="1CFF5A4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1.8.2 Описание видов резервного и аварийного топлива и возможности их обеспечения в соответствии с нормативными требованиями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B6189EE" w14:textId="74F1D41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1.8.3 Описание особенностей характеристик видов топлива в зависимости от мест поставки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7F52B8D" w14:textId="3C0A0FE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1.8.4 Описание использования местных видов топлива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394B3FC" w14:textId="4430EE1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1.8.5 Описание видов топлива, их доли и значения низшей теплоты сгорания топлива, используемых для производства тепловой энергии по каждой системе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AC9BCBD" w14:textId="1DF7737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1.8.6 Описание преобладающего в муниципальном округе вида топлива, определяемого по совокупности всех систем теплоснабжения, находящихся в соответствующем муниципальном округе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79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85A719C" w14:textId="6AB78ADE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48" w:history="1">
            <w:r w:rsidR="00DE638C" w:rsidRPr="00DE638C">
              <w:rPr>
                <w:rStyle w:val="aa"/>
              </w:rPr>
              <w:t>1.9 Надежность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_Toc203488748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80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60C52411" w14:textId="163BBC0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4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1.9.1 Описание показателей, определяющих уровень надежности и качества при производстве и передаче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_Toc203488749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059B70" w14:textId="034BCEF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1.9.2 Частота отключений потребителей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028C373" w14:textId="0AD9EB8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1.9.3 Поток (частота) и время восстановления теплоснабжения потребителей после отключений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6DEC940" w14:textId="7BE332B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1.9.4 Графические материалы (карты-схемы тепловых сетей и зон ненормативной надежности)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BDB781D" w14:textId="0204216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1.9.5 Результаты анализа аварийных ситуаций при теплоснабжении, расследование причин которых осуществляется федеральным органом исполнительной власти, уполномоченным на осуществление федерального государственного энергетического надзора, в соответствии с Правилами расследования причин аварийных ситуаций при теплоснабжении, утвержденными постановлением Правительства Российской Федерации от 02 июня 2022 г. N 1014 «О расследовании причин аварийных ситуаций в сфере теплоснабжения»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D9BBE88" w14:textId="13D400D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1.9.6 Результаты анализа времени восстановления теплоснабжения потребителей, отключенных в результате аварийных ситуаций при теплоснабжении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E96AFC" w14:textId="674B8CF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1.9.7 Итоги анализа и оценки систем теплоснабжения соответствующего муниципального округа, а также описание системы мер по повышению надежности для малонадежных и ненадежных систем теплоснабжения, определенной исполнительными органами субъектов Российской Федерации в соответствии с разделом X Правил организации теплоснабжения в Российской Федерации, утвержденных постановлением Правительства Российской Федерации от 8 августа 2012 г. N 808 «Об организации теплоснабжения в Российской Федерации и о внесении изменений в некоторые акты Правительства Российской Федерации»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7B9F786" w14:textId="32B7A38C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56" w:history="1">
            <w:r w:rsidR="00DE638C" w:rsidRPr="00DE638C">
              <w:rPr>
                <w:rStyle w:val="aa"/>
              </w:rPr>
              <w:t>1.10 Технико-экономические показатели теплоснабжающих и теплосетевых организаций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_Toc203488756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87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459AF6F" w14:textId="15CD6DCA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57" w:history="1">
            <w:r w:rsidR="00DE638C" w:rsidRPr="00DE638C">
              <w:rPr>
                <w:rStyle w:val="aa"/>
              </w:rPr>
              <w:t>1.11 Цены (тарифы) в сфере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_Toc203488757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88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FAC3AC6" w14:textId="047E9E3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1.11.1 Динамика утвержденных тарифов теплоснабжающих организаций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D5784BC" w14:textId="4366BDF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5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1.11.2 Структура цен (тарифов) теплоснабжающих организаций, установленных на момент разработки схемы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_Toc203488759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18C1317" w14:textId="3EAAC0A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1.11.3 Плата за подключение к системе теплоснабжения и поступлений денежных средств от осуществления указанной деятельности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89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5C51753" w14:textId="44B1FFE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1.11.4 Плата за услуги по поддержанию резервной тепловой мощности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1C86F2" w14:textId="6A82257C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62" w:history="1">
            <w:r w:rsidR="00DE638C" w:rsidRPr="00DE638C">
              <w:rPr>
                <w:rStyle w:val="aa"/>
              </w:rPr>
              <w:t>1.12 Описание существующих технических и технологических проблем в системах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_Toc203488762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91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271C9CD" w14:textId="46C2083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1.12.1 Описание существующих проблем организации качественного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257C027" w14:textId="13F9694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1.12.2 Описание существующих проблем организации надежного и безопасного теплоснабжения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B734340" w14:textId="4124771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1.12.3 Описание существующих проблем развития систем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FE7D91A" w14:textId="3FC80FB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1.12.4 Описание существующих проблем надежного и эффективного снабжения топливом действующих систем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C806EAC" w14:textId="1C8CB73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1.12.5 Анализ предписаний надзорных органов об устранении нарушений, влияющих на безопасность и надежность системы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622871E" w14:textId="3ECFA27F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68" w:history="1">
            <w:r w:rsidR="00DE638C" w:rsidRPr="00DE638C">
              <w:rPr>
                <w:rStyle w:val="aa"/>
              </w:rPr>
              <w:t>Глава 2. Существующее и перспективное потребление тепловой энергии на цели теплоснабжения</w:t>
            </w:r>
            <w:r w:rsidR="00DE638C" w:rsidRPr="00DE638C">
              <w:rPr>
                <w:webHidden/>
              </w:rPr>
              <w:tab/>
            </w:r>
            <w:r w:rsid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_Toc203488768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92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75A63A13" w14:textId="6F58827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6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2.1 Данные базового уровня потребления тепла на цели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_Toc203488769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0EE33E" w14:textId="1B9D23E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2.2 Прогнозы приростов площади строительных фондов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индивидуальные жилые дома, общественные здания, производственные здания промышленных предприятий, на каждом этапе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306A36" w14:textId="4B97A00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2.3 Прогнозы перспективных удельных расходов тепловой энергии на отопление, вентиляцию 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94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67654C" w14:textId="739CFC4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2.4 Прогнозы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94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4A5D99F" w14:textId="4F268F3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2.5 Прогнозы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99A6768" w14:textId="57915F9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2.6 Прогнозы приростов объемов потребления тепловой энергии (мощности) и теплоносителя объектами, расположенными в производственных зонах, при условии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7DAE91" w14:textId="6BBC71A9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75" w:history="1">
            <w:r w:rsidR="00DE638C" w:rsidRPr="00DE638C">
              <w:rPr>
                <w:rStyle w:val="aa"/>
              </w:rPr>
              <w:t>Глава 3. Электронная модель системы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_Toc203488775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102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079EA37B" w14:textId="027E7E9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3.1 Графическое представление объектов системы теплоснабжения с привязкой к топографической основе муниципального округа и с полным топологическим описанием связности объектов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BF25F00" w14:textId="4906A48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3.2 Паспортизация объектов системы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33817B" w14:textId="37DEACF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3.3 Паспортизация и описание расчетных единиц территориального деления, включая административное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EFB1689" w14:textId="056056D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7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3.4 Гидравлический расчет тепловых сетей любой степени закольцованности, в том числе гидравлический расчет при совместной работе нескольких источников тепловой энергии на единую тепловую сеть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_Toc203488779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9C7138" w14:textId="2E12DCE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3.5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9B0371A" w14:textId="4D2317C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3.6 Расчет балансов тепловой энергии по источникам тепловой энергии и по территориальному признаку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83EBE67" w14:textId="329711B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3.7 Расчет потерь тепловой энергии через изоляцию и с утечками теплоносителя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A1B6D13" w14:textId="3ABDB8A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3.8 Расчет показателей надежности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103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934752E" w14:textId="5BBD6CA4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3.9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C80222E" w14:textId="06C6136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3.10 Сравнительные пьезометрические графики для разработки и анализа сценариев перспективного развития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AAC0898" w14:textId="13127287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86" w:history="1">
            <w:r w:rsidR="00DE638C" w:rsidRPr="00DE638C">
              <w:rPr>
                <w:rStyle w:val="aa"/>
              </w:rPr>
              <w:t>Глава 4. Существующие и перспективные балансы тепловой мощности источников тепловой энергии и тепловой нагрузки потребителей.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_Toc203488786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111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54D26671" w14:textId="4804E80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4.1 Балансы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из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энергии, устанавливаемых на основании величины расчетной тепловой нагрузки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6B0D1DF" w14:textId="1A660F3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 xml:space="preserve">4.2 Гидравлический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</w:t>
            </w:r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lastRenderedPageBreak/>
              <w:t>перспективных потребителей, присоединенных к тепловой сети от каждого источника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70232A" w14:textId="2CC2FF8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8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4.3 Выводы о резервах (дефицитах) существующей системы теплоснабжения при обеспечении перспективной тепловой нагрузки потребителей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_Toc203488789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119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101E337" w14:textId="4E40137E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90" w:history="1">
            <w:r w:rsidR="00DE638C" w:rsidRPr="00DE638C">
              <w:rPr>
                <w:rStyle w:val="aa"/>
              </w:rPr>
              <w:t>Глава 5. Мастер-план развития систем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_Toc203488790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121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30769078" w14:textId="7D357D3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5.1 Описание вариантов перспективного развития систем теплоснабжения муниципального округа (в случае их изменения относительно ранее принятого варианта развития систем теплоснабжения)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F911D1D" w14:textId="4F56426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5.2 Технико-экономическое сравнение вариантов перспективного развития систем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D16D35B" w14:textId="607A1CD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5.3 Обоснование выбора приоритетного варианта перспективного развития систем теплоснабжения муниципального округа на основе анализа ценовых (тарифных) последствий для потребителей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FB6FA2A" w14:textId="449507D7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794" w:history="1">
            <w:r w:rsidR="00DE638C" w:rsidRPr="00DE638C">
              <w:rPr>
                <w:rStyle w:val="aa"/>
              </w:rPr>
              <w:t>Глава 6.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_Toc203488794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126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69A7E842" w14:textId="38FD2FB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6.1 Расчетная величина нормативных потерь теплоносителя в тепловых сетях в зонах действия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86255C" w14:textId="2F2B7D1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6.2 Максимальный и среднечасовой расход теплоносителя (расход сетевой воды) на горячее водоснабжение потребителей с использованием открытой системы теплоснабжения в зоне действия каждого источника тепловой энергии, рассчитываемый с учетом прогнозных сроков перевода потребителей, подключенных к открытой системе теплоснабжения (горячего водоснабжения), отдельным участкам такой системы, на закрытую систему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541E26" w14:textId="39F19EC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6.3 Сведения о наличии баков-аккумуляторов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8158EF0" w14:textId="09B2FFE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6.4 Нормативный и фактический (для эксплуатационного и аварийного режимов) часовой расход подпиточной воды в зоне действия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E19860D" w14:textId="6DDD149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79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6.5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_Toc203488799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126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43853AC" w14:textId="72054771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00" w:history="1">
            <w:r w:rsidR="00DE638C" w:rsidRPr="00DE638C">
              <w:rPr>
                <w:rStyle w:val="aa"/>
              </w:rPr>
              <w:t>Глава 7. Предложения по строительству, реконструкции, техническому перевооружению и (или) модернизации источников тепловой энергии.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_Toc203488800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135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0FEEDB1C" w14:textId="0642CC7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 Описание условий организации централизованного теплоснабжения, индивидуального теплоснабжения, а также поквартирного отопления, которое должно содержать в том числе определение целесообразности или нецелесообразности подключения (технологического присоединения)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теплоснабжения, расчет которых выполняется в порядке, установленном методическими указаниями по разработке схем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9586AAE" w14:textId="77FD5E8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7.2 Описание текущей ситуации, связанной с ранее принятыми в соответствии с законодательством Российской Федерации об электроэнергетике решениями об отнесении генерирующих объектов к генерирующим объектам, мощность которых поставляется в вынужденном режиме в целях обеспечения надежного теплоснабжения потребителей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01872E" w14:textId="60819F7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7.3 Анализ надежности и качества теплоснабжения для случаев отнесения генерирующего объекта к объектам, вывод которых из эксплуатации может привести к нарушению надежности теплоснабжения (при отнесении такого генерирующего объекта к объектам, электрическая мощность которых поставляется в вынужденном режиме в целях обеспечения надежного теплоснабжения потребителей, в соответствующем году долгосрочного конкурентного отбора мощности на оптовом рынке электрической энергии (мощности) на соответствующий период), в соответствии с методическими указаниями по разработке схем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ABADC0" w14:textId="7E61E07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7.4 Обоснование предлагаемых для строительства источников тепловой энергии, функционирующих в режиме комбинированной выработки электрической и тепловой энергии, для обеспечения перспективных тепловых нагрузок.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63587DF" w14:textId="65F3CDB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7.5 Обоснование предлагаемых для реконструкции и (или) модернизации действующих источников тепловой энергии, функционирующих в режиме комбинированной выработки электрической и тепловой энергии, для обеспечения перспективных приростов тепловых нагрузок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EAA7025" w14:textId="4100A8D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 xml:space="preserve">7.6 Обоснование предложений по переоборудованию котельных в источники тепловой энергии, функционирующие в режиме комбинированной выработки электрической и тепловой энергии, с </w:t>
            </w:r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lastRenderedPageBreak/>
              <w:t>выработкой электроэнергии на собственные нужды теплоснабжающей организации в отношении источника тепловой энергии, на базе существующих и перспективных тепловых нагрузок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B9D1820" w14:textId="53FC960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7.7 Обоснование предлагаемых для реконструкции и (или) модернизации котельных с увеличением зоны их действия путем включения в нее зон действия существующих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4B377EA" w14:textId="5F42BD7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7.8 Обоснование предлагаемых для перевода в пиковый режим работы котельных по отношению к источникам тепловой энергии, функционирующим в режиме комбинированной выработки электрической и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40C2240" w14:textId="4E86C83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0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7.9 Обоснование предложений по расширению зон действия действующих источников тепловой энергии, функционирующих в режиме комбинированной выработки электрической и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_Toc203488809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8ACDB6" w14:textId="4750F7D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7.10 Обоснование предлагаемых для вывода в резерв и (или) вывода из эксплуатации котельных при передаче тепловых нагрузок на другие источники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138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8029E81" w14:textId="7DB0948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7.11 Обоснование организации индивидуального теплоснабжения в зонах застройки муниципального округа малоэтажными жилыми зданиями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87771C" w14:textId="29B2347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F12225" w14:textId="6A90F88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7.13 Анализ целесообразности ввода новых и реконструкции и (или) модернизации существующих источников тепловой энергии с использованием возобновляемых источников энергии, а также местных видов топлива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B7CF64" w14:textId="6D38196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7.14 Обоснование организации теплоснабжения в производственных зонах на территории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9C032C" w14:textId="476EDDC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7.15 Результаты расчетов радиуса эффективного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3292A3" w14:textId="7FCA21A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7.16 Описание мероприятий на источниках тепловой энергии,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энергии, тепловых сетей и системы теплоснабжения в целом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144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4306762" w14:textId="39CEE0FF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17" w:history="1">
            <w:r w:rsidR="00DE638C" w:rsidRPr="00DE638C">
              <w:rPr>
                <w:rStyle w:val="aa"/>
              </w:rPr>
              <w:t>Глава 8. Предложения по строительству, реконструкции и (или) модернизации тепловых сетей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_Toc203488817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145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5FFAF138" w14:textId="27DE98B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8.1 Предложения по реконструкции и (или) модернизации, строительству тепловых сетей, обеспечивающих перераспределение тепловой нагрузки из зон с дефицитом тепловой мощности в зоны с избытком тепловой мощности (использование существующих резервов)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904CA49" w14:textId="46B97D7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1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8.2 Предложения по строительству тепловых сетей для обеспечения перспективных приростов тепловой нагрузки под жилищную, комплексную или производственную застройку во вновь осваиваемых районах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_Toc203488819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D11D4D" w14:textId="5E12981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8.3 Предложения по строительству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5DD116" w14:textId="1976FBB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8.4 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62B2916" w14:textId="09663CC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8.5 Предложения по строительству тепловых сетей для обеспечения нормативной надежности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D400A4" w14:textId="2CFF2BC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8.6 Предложения по реконструкции и (или) модернизации тепловых сетей с увеличением диаметра трубопроводов для обеспечения перспективных приростов тепловой нагрузки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02970A3" w14:textId="78918F7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8.7 Предложения по реконструкции и (или) модернизации тепловых сетей, подлежащих замене в связи с исчерпанием эксплуатационного ресурса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0D30DFB" w14:textId="70F9E94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8.8 Предложения по строительству, реконструкции и (или) модернизации насосных станций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CC3E30" w14:textId="74C90A6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8.9 Мероприятия на тепловых сетях, необходимость реализации которых рассматривается на этапе разработки проектной документации по строительству тепловых сетей, в том числе при присоединении перспективных потребителей, в целях обеспечения живучести источников тепловой энергии, тепловых сетей и системы теплоснабжения в целом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57A6F6A" w14:textId="78146CCA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27" w:history="1">
            <w:r w:rsidR="00DE638C" w:rsidRPr="00DE638C">
              <w:rPr>
                <w:rStyle w:val="aa"/>
              </w:rPr>
              <w:t>Глава 9. 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_Toc203488827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147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4510DCEC" w14:textId="3C2AED9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 xml:space="preserve">9.1 Технико-экономическое обоснование предложений по типам присоединений теплопотребляющих установок потребителей (или присоединений абонентских вводов) к тепловым сетям, обеспечивающим </w:t>
            </w:r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lastRenderedPageBreak/>
              <w:t>перевод потребителей, подключенных к открытой системе теплоснабжения (горячего водоснабжения), отдельным участкам такой системы, на закрытую систему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2F8120B" w14:textId="283C28D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2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9.2 Обоснование и пересмотр графика температур теплоносителя и его расхода в открытой системе теплоснабжения (горячего водоснабжения)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_Toc203488829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D8EE55" w14:textId="35E5624A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9.3 Предложения по реконструкции тепловых сетей в открытых системах теплоснабжения (горячего водоснабжения), на отдельных участках таких систем, обеспечивающих передачу тепловой энергии к потребителям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A3C37E1" w14:textId="4C4D733B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9.4 Расчет потребности инвестиций для перевода открытой системы теплоснабжения (горячего водоснабжения) в закрытую систему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3387619" w14:textId="349F56D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9.5 Оценка экономической эффективности мероприятий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817823D" w14:textId="15D270A4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9.6 Расчет ценовых (тарифных) последствий для потребителей в случае реализации мероприятий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8EC19E2" w14:textId="1B5C055D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34" w:history="1">
            <w:r w:rsidR="00DE638C" w:rsidRPr="00DE638C">
              <w:rPr>
                <w:rStyle w:val="aa"/>
              </w:rPr>
              <w:t>Глава 10. Перспективные топливные балансы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_Toc203488834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148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64A99DA9" w14:textId="73BA611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10.1 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периодов, необходимого для обеспечения нормативного функционирования источников тепловой энергии на территории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148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A123CD3" w14:textId="0E2B466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10.2 Результаты расчетов по каждому источнику тепловой энергии нормативных запасов топлива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8B46217" w14:textId="0C1B8F58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10.3 Вид топлива, потребляемый источником тепловой энергии, в том числе с использованием возобновляемых источников энергии и местных видов топлива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B23D45D" w14:textId="61C5465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10.4 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896BC9D" w14:textId="0BBF58E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3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10.5 Преобладающий в муниципальном округе вид топлива, определяемый по совокупности всех систем теплоснабжения, находящихся в соответствующем муниципальном округе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_Toc203488839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9CEC227" w14:textId="1C10FC33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0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10.6 Приоритетное направление развития топливного баланса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_Toc203488840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BFB3A65" w14:textId="163D3EF6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41" w:history="1">
            <w:r w:rsidR="00DE638C" w:rsidRPr="00DE638C">
              <w:rPr>
                <w:rStyle w:val="aa"/>
              </w:rPr>
              <w:t>Глава 11. Оценка надежности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_Toc203488841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157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0FFC0192" w14:textId="7C733B9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11.1 Метод и результаты обработки данных по отказам участков тепловых сетей (аварийным ситуациям), средней частоты отказов участков тепловых сетей (аварийных ситуаций) в каждой системе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D4FF73" w14:textId="264E33E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11.2 Метод и результаты обработки данных по восстановлениям отказавших участков тепловых сетей (участков тепловых сетей, на которых произошли аварийные ситуации), среднего времени восстановления отказавших участков тепловых сетей в каждой системе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157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358CE91" w14:textId="3E4EBCA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11.3 Результаты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магистральным и распределительным теплопроводам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158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0F9912E" w14:textId="38B2F51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11.4 Результаты оценки коэффициентов готовности теплопроводов к несению тепловой нагрузки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4358F7" w14:textId="7EFF642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6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11.5 Результаты оценки недоотпуска тепловой энергии по причине отказов (аварийных ситуаций) и простоев тепловых сетей и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_Toc203488846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FB8F1F8" w14:textId="5329D43C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11.6 Мероприятия по резервированию источников тепловой энергии и тепловых сетей, определенных системой мер по повышению надежности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52782D9" w14:textId="7A4BD4E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11.7 Мероприятия по замене тепловых сетей, определенных системой мер по повышению надежности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7D38ACF" w14:textId="28A5F6D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4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11.8 Сценарии развития аварий в системах теплоснабжения (не менее одного для каждой зоны теплоснабжения с суммарной установленной тепловой мощностью источников тепловой энергии 100 Гкал/ч и более) на основе результатов моделирования аварийных ситуаций, включая моделирование отказов элементов, расчета послеаварийных гидравлических режимов и оценки надежности теплоснабжения в аварийных режимах теплоснабжения (при отказе головного участка теплопровода на одном (с наибольшим диаметром)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энергии, работающими на единую тепловую сеть, в режиме плавающей точки водораздела (без выделенных зон действия)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_Toc203488849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9810816" w14:textId="0A92F054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50" w:history="1">
            <w:r w:rsidR="00DE638C" w:rsidRPr="00DE638C">
              <w:rPr>
                <w:rStyle w:val="aa"/>
              </w:rPr>
              <w:t>Глава 12. Обоснование инвестиций в строительство, реконструкцию, техническое перевооружение и (или) модернизацию.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_Toc203488850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163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061FE227" w14:textId="08D13140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12.1 Оценка финансовых потребностей для осуществления строительства, реконструкции, технического перевооружения и (или) модернизации источников тепловой энергии и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033A173" w14:textId="398873B5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12.2 Обоснованные предложения по источникам инвестиций, обеспечивающих финансовые потребности для осуществления строительства, реконструкции, технического перевооружения и (или) модернизации источников тепловой энергии и тепловых сетей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C583DB" w14:textId="3BAC56E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12.3 Расчеты экономической эффективности инвестиций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F60428C" w14:textId="086EF0A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12.4 Расчеты ценовых (тарифных) последствий для потребителей при реализации программ строительства, реконструкции, технического перевооружения и (или) модернизации систем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166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AE5D479" w14:textId="0BBB8F65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55" w:history="1">
            <w:r w:rsidR="00DE638C" w:rsidRPr="00DE638C">
              <w:rPr>
                <w:rStyle w:val="aa"/>
              </w:rPr>
              <w:t>Глава 13. Индикаторы развития систем теплоснабжения муниципального округа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_Toc203488855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167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E14D0BE" w14:textId="447D1C48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56" w:history="1">
            <w:r w:rsidR="00DE638C" w:rsidRPr="00DE638C">
              <w:rPr>
                <w:rStyle w:val="aa"/>
              </w:rPr>
              <w:t>Глава 14. Ценовые (тарифные) последствия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_Toc203488856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170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6F98D7FF" w14:textId="3622F44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14.1 Тарифно-балансовые расчетные модели теплоснабжения потребителей по каждой системе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170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5A33CB5" w14:textId="2E11C9EE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14.2 Тарифно-балансовые расчетные модели теплоснабжения потребителей по каждой единой теплоснабжающей организации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171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25CDB52" w14:textId="36ADA9D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5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14.3 Результаты оценки ценовых (тарифных) последствий реализации проектов схемы теплоснабжения на основании разработанных тарифно-балансовых моделей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_Toc203488859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172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F56C462" w14:textId="286A7873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60" w:history="1">
            <w:r w:rsidR="00DE638C" w:rsidRPr="00DE638C">
              <w:rPr>
                <w:rStyle w:val="aa"/>
              </w:rPr>
              <w:t>Глава 15. Реестр единых теплоснабжающих организаций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_Toc203488860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173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6EB8DD82" w14:textId="0293D5ED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15.1 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муниципального округа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516B272" w14:textId="7B4F3FB4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15.2 Реестр единых теплоснабжающих организаций, содержащий перечень систем теплоснабжения, входящих в состав единой теплоснабжающей организации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2C8A0C0" w14:textId="3FF3D8D9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15.3 Основания, в том числе критерии, в соответствии с которыми теплоснабжающей организации присвоен статус единой теплоснабжающей организации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173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5CB975A" w14:textId="46820E8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4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15.4 Заявки теплоснабжающих организаций, поданные в рамках разработки проекта схемы теплоснабжения (при их наличии), на присвоение статуса единой теплоснабжающей организации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_Toc203488864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E7A3AF9" w14:textId="60752E1F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5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15.5 Описание границ зон деятельности единой теплоснабжающей организации (организаций)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_Toc203488865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178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2355626" w14:textId="77DCE08D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66" w:history="1">
            <w:r w:rsidR="00DE638C" w:rsidRPr="00DE638C">
              <w:rPr>
                <w:rStyle w:val="aa"/>
              </w:rPr>
              <w:t>Глава 16. Реестр проектов схемы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_Toc203488866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183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336B4AA" w14:textId="644DCCD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7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16.1 Перечень мероприятий по строительству, реконструкции, техническому перевооружению и (или) модернизации источников тепловой энергии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_Toc203488867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184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4BDB4D4" w14:textId="594A8041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8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16.2 Перечень мероприятий по строительству, реконструкции, техническому перевооружению и (или) модернизации тепловых сетей и сооружений на них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_Toc203488868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CCEDF09" w14:textId="4562EA0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69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16.3 Перечень мероприятий, обеспечивающих перевод открытых систем теплоснабжения (горячего водоснабжения), отдельных участков таких систем на закрытые системы горячего водоснабжения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_Toc203488869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185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74F5B0D" w14:textId="66221541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70" w:history="1">
            <w:r w:rsidR="00DE638C" w:rsidRPr="00DE638C">
              <w:rPr>
                <w:rStyle w:val="aa"/>
              </w:rPr>
              <w:t>Глава 17. Замечания и предложения к проекту схемы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_Toc203488870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186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A64C216" w14:textId="429E0142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71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17.1 Перечень всех замечаний и предложений, поступивших при разработке, утверждении и актуализации схемы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_Toc203488871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676A0F4" w14:textId="62C92877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72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17.2 Ответы разработчиков проекта схемы теплоснабжения на замечания и предложения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_Toc203488872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0099E1C" w14:textId="45B9D216" w:rsidR="00DE638C" w:rsidRPr="00DE638C" w:rsidRDefault="00A44CD6" w:rsidP="00DE638C">
          <w:pPr>
            <w:pStyle w:val="25"/>
            <w:spacing w:line="276" w:lineRule="auto"/>
            <w:jc w:val="both"/>
            <w:rPr>
              <w:rFonts w:ascii="Trebuchet MS" w:eastAsiaTheme="minorEastAsia" w:hAnsi="Trebuchet MS" w:cstheme="minorBidi"/>
              <w:noProof/>
              <w:kern w:val="2"/>
              <w:sz w:val="20"/>
              <w:szCs w:val="20"/>
              <w14:ligatures w14:val="standardContextual"/>
            </w:rPr>
          </w:pPr>
          <w:hyperlink w:anchor="_Toc203488873" w:history="1">
            <w:r w:rsidR="00DE638C" w:rsidRPr="00DE638C">
              <w:rPr>
                <w:rStyle w:val="aa"/>
                <w:rFonts w:ascii="Trebuchet MS" w:hAnsi="Trebuchet MS"/>
                <w:noProof/>
                <w:sz w:val="20"/>
                <w:szCs w:val="20"/>
              </w:rPr>
              <w:t>17.3 Перечень учтенных замечаний и предложений, а также реестр изменений, внесенных в разделы схемы теплоснабжения и главы обосновывающих материалов к схеме теплоснабжения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tab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begin"/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instrText xml:space="preserve"> PAGEREF _Toc203488873 \h </w:instrTex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separate"/>
            </w:r>
            <w:r w:rsidR="00EE3FE1">
              <w:rPr>
                <w:rFonts w:ascii="Trebuchet MS" w:hAnsi="Trebuchet MS"/>
                <w:noProof/>
                <w:webHidden/>
                <w:sz w:val="20"/>
                <w:szCs w:val="20"/>
              </w:rPr>
              <w:t>186</w:t>
            </w:r>
            <w:r w:rsidR="00DE638C" w:rsidRPr="00DE638C">
              <w:rPr>
                <w:rFonts w:ascii="Trebuchet MS" w:hAnsi="Trebuchet MS"/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C03808C" w14:textId="4F1F9606" w:rsidR="00DE638C" w:rsidRPr="00DE638C" w:rsidRDefault="00A44CD6" w:rsidP="00DE638C">
          <w:pPr>
            <w:pStyle w:val="1d"/>
            <w:rPr>
              <w:rFonts w:eastAsiaTheme="minorEastAsia" w:cstheme="minorBidi"/>
              <w:kern w:val="2"/>
              <w14:ligatures w14:val="standardContextual"/>
            </w:rPr>
          </w:pPr>
          <w:hyperlink w:anchor="_Toc203488874" w:history="1">
            <w:r w:rsidR="00DE638C" w:rsidRPr="00DE638C">
              <w:rPr>
                <w:rStyle w:val="aa"/>
              </w:rPr>
              <w:t>Глава 18. Сводный том изменений, выполненных в доработанной и (или) актуализированной схеме теплоснабжения</w:t>
            </w:r>
            <w:r w:rsidR="00DE638C" w:rsidRPr="00DE638C">
              <w:rPr>
                <w:webHidden/>
              </w:rPr>
              <w:tab/>
            </w:r>
            <w:r w:rsidR="00DE638C" w:rsidRPr="00DE638C">
              <w:rPr>
                <w:webHidden/>
              </w:rPr>
              <w:fldChar w:fldCharType="begin"/>
            </w:r>
            <w:r w:rsidR="00DE638C" w:rsidRPr="00DE638C">
              <w:rPr>
                <w:webHidden/>
              </w:rPr>
              <w:instrText xml:space="preserve"> PAGEREF _Toc203488874 \h </w:instrText>
            </w:r>
            <w:r w:rsidR="00DE638C" w:rsidRPr="00DE638C">
              <w:rPr>
                <w:webHidden/>
              </w:rPr>
            </w:r>
            <w:r w:rsidR="00DE638C" w:rsidRPr="00DE638C">
              <w:rPr>
                <w:webHidden/>
              </w:rPr>
              <w:fldChar w:fldCharType="separate"/>
            </w:r>
            <w:r w:rsidR="00EE3FE1">
              <w:rPr>
                <w:webHidden/>
              </w:rPr>
              <w:t>188</w:t>
            </w:r>
            <w:r w:rsidR="00DE638C" w:rsidRPr="00DE638C">
              <w:rPr>
                <w:webHidden/>
              </w:rPr>
              <w:fldChar w:fldCharType="end"/>
            </w:r>
          </w:hyperlink>
        </w:p>
        <w:p w14:paraId="2257C7EC" w14:textId="3D6755AC" w:rsidR="00A020AA" w:rsidRPr="006333D1" w:rsidRDefault="00261740" w:rsidP="00DE638C">
          <w:pPr>
            <w:pStyle w:val="1d"/>
          </w:pPr>
          <w:r w:rsidRPr="008A0D47">
            <w:fldChar w:fldCharType="end"/>
          </w:r>
        </w:p>
      </w:sdtContent>
    </w:sdt>
    <w:p w14:paraId="1C9D6069" w14:textId="77777777" w:rsidR="00A020AA" w:rsidRPr="006333D1" w:rsidRDefault="00A020AA" w:rsidP="00A020AA">
      <w:pPr>
        <w:spacing w:after="200" w:line="276" w:lineRule="auto"/>
        <w:rPr>
          <w:rFonts w:ascii="Trebuchet MS" w:eastAsia="Times New Roman" w:hAnsi="Trebuchet MS" w:cs="Times New Roman"/>
          <w:lang w:eastAsia="ru-RU"/>
        </w:rPr>
      </w:pPr>
    </w:p>
    <w:p w14:paraId="5C884E0C" w14:textId="77777777" w:rsidR="001F598F" w:rsidRPr="006333D1" w:rsidRDefault="001F598F" w:rsidP="00A020AA">
      <w:pPr>
        <w:spacing w:after="200" w:line="276" w:lineRule="auto"/>
        <w:rPr>
          <w:rFonts w:ascii="Trebuchet MS" w:eastAsia="Times New Roman" w:hAnsi="Trebuchet MS" w:cs="Times New Roman"/>
          <w:lang w:eastAsia="ru-RU"/>
        </w:rPr>
        <w:sectPr w:rsidR="001F598F" w:rsidRPr="006333D1" w:rsidSect="00EC4E60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991" w:bottom="1134" w:left="992" w:header="397" w:footer="454" w:gutter="0"/>
          <w:pgNumType w:start="1"/>
          <w:cols w:space="708"/>
          <w:titlePg/>
          <w:docGrid w:linePitch="360"/>
        </w:sectPr>
      </w:pPr>
    </w:p>
    <w:p w14:paraId="08B39431" w14:textId="5C7D6F67" w:rsidR="000670CA" w:rsidRPr="004012C2" w:rsidRDefault="000670CA" w:rsidP="00203A03">
      <w:pPr>
        <w:keepNext/>
        <w:spacing w:after="12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2" w:name="_Toc145624814"/>
      <w:bookmarkStart w:id="3" w:name="_Toc148371435"/>
      <w:bookmarkStart w:id="4" w:name="_Toc152546188"/>
      <w:bookmarkStart w:id="5" w:name="_Toc163156852"/>
      <w:bookmarkStart w:id="6" w:name="_Toc203488686"/>
      <w:r w:rsidRPr="004012C2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 xml:space="preserve">Характеристика муниципального </w:t>
      </w:r>
      <w:bookmarkEnd w:id="2"/>
      <w:bookmarkEnd w:id="3"/>
      <w:bookmarkEnd w:id="4"/>
      <w:bookmarkEnd w:id="5"/>
      <w:r w:rsidR="00A51FB1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округа</w:t>
      </w:r>
      <w:bookmarkEnd w:id="6"/>
    </w:p>
    <w:p w14:paraId="63763E96" w14:textId="2CB7A885" w:rsidR="00FB5D5E" w:rsidRDefault="00FB5D5E" w:rsidP="00FB5D5E">
      <w:pPr>
        <w:spacing w:before="20" w:after="20" w:line="276" w:lineRule="auto"/>
        <w:ind w:firstLine="567"/>
        <w:jc w:val="both"/>
        <w:rPr>
          <w:rFonts w:ascii="Trebuchet MS" w:eastAsia="Times New Roman" w:hAnsi="Trebuchet MS" w:cs="Times New Roman"/>
        </w:rPr>
      </w:pPr>
      <w:bookmarkStart w:id="7" w:name="_Hlk203423702"/>
      <w:r w:rsidRPr="000B6D36">
        <w:rPr>
          <w:rFonts w:ascii="Trebuchet MS" w:eastAsia="Times New Roman" w:hAnsi="Trebuchet MS" w:cs="Times New Roman"/>
        </w:rPr>
        <w:t xml:space="preserve">Законом </w:t>
      </w:r>
      <w:r w:rsidR="007D43AF">
        <w:rPr>
          <w:rFonts w:ascii="Trebuchet MS" w:eastAsia="Times New Roman" w:hAnsi="Trebuchet MS" w:cs="Times New Roman"/>
        </w:rPr>
        <w:t>Тверской</w:t>
      </w:r>
      <w:r w:rsidRPr="000B6D36">
        <w:rPr>
          <w:rFonts w:ascii="Trebuchet MS" w:eastAsia="Times New Roman" w:hAnsi="Trebuchet MS" w:cs="Times New Roman"/>
        </w:rPr>
        <w:t xml:space="preserve"> области от </w:t>
      </w:r>
      <w:r w:rsidR="007D43AF">
        <w:rPr>
          <w:rFonts w:ascii="Trebuchet MS" w:eastAsia="Times New Roman" w:hAnsi="Trebuchet MS" w:cs="Times New Roman"/>
        </w:rPr>
        <w:t>07</w:t>
      </w:r>
      <w:r w:rsidRPr="000B6D36">
        <w:rPr>
          <w:rFonts w:ascii="Trebuchet MS" w:eastAsia="Times New Roman" w:hAnsi="Trebuchet MS" w:cs="Times New Roman"/>
        </w:rPr>
        <w:t>.04.202</w:t>
      </w:r>
      <w:r w:rsidR="007D43AF">
        <w:rPr>
          <w:rFonts w:ascii="Trebuchet MS" w:eastAsia="Times New Roman" w:hAnsi="Trebuchet MS" w:cs="Times New Roman"/>
        </w:rPr>
        <w:t>2</w:t>
      </w:r>
      <w:r w:rsidRPr="000B6D36">
        <w:rPr>
          <w:rFonts w:ascii="Trebuchet MS" w:eastAsia="Times New Roman" w:hAnsi="Trebuchet MS" w:cs="Times New Roman"/>
        </w:rPr>
        <w:t xml:space="preserve"> года №</w:t>
      </w:r>
      <w:r w:rsidR="007D43AF">
        <w:rPr>
          <w:rFonts w:ascii="Trebuchet MS" w:eastAsia="Times New Roman" w:hAnsi="Trebuchet MS" w:cs="Times New Roman"/>
        </w:rPr>
        <w:t>11</w:t>
      </w:r>
      <w:r w:rsidRPr="000B6D36">
        <w:rPr>
          <w:rFonts w:ascii="Trebuchet MS" w:eastAsia="Times New Roman" w:hAnsi="Trebuchet MS" w:cs="Times New Roman"/>
        </w:rPr>
        <w:t>-</w:t>
      </w:r>
      <w:r w:rsidR="007D43AF">
        <w:rPr>
          <w:rFonts w:ascii="Trebuchet MS" w:eastAsia="Times New Roman" w:hAnsi="Trebuchet MS" w:cs="Times New Roman"/>
        </w:rPr>
        <w:t>ЗО</w:t>
      </w:r>
      <w:r w:rsidRPr="000B6D36">
        <w:rPr>
          <w:rFonts w:ascii="Trebuchet MS" w:eastAsia="Times New Roman" w:hAnsi="Trebuchet MS" w:cs="Times New Roman"/>
        </w:rPr>
        <w:t xml:space="preserve"> </w:t>
      </w:r>
      <w:r w:rsidR="007D43AF">
        <w:rPr>
          <w:rFonts w:ascii="Trebuchet MS" w:eastAsia="Times New Roman" w:hAnsi="Trebuchet MS" w:cs="Times New Roman"/>
        </w:rPr>
        <w:t xml:space="preserve">поселения </w:t>
      </w:r>
      <w:r w:rsidRPr="000B6D36">
        <w:rPr>
          <w:rFonts w:ascii="Trebuchet MS" w:eastAsia="Times New Roman" w:hAnsi="Trebuchet MS" w:cs="Times New Roman"/>
        </w:rPr>
        <w:t xml:space="preserve">входящие в состав </w:t>
      </w:r>
      <w:r w:rsidR="007D43AF">
        <w:rPr>
          <w:rFonts w:ascii="Trebuchet MS" w:eastAsia="Times New Roman" w:hAnsi="Trebuchet MS" w:cs="Times New Roman"/>
        </w:rPr>
        <w:t xml:space="preserve">Максатихинского муниципального </w:t>
      </w:r>
      <w:r w:rsidRPr="000B6D36">
        <w:rPr>
          <w:rFonts w:ascii="Trebuchet MS" w:eastAsia="Times New Roman" w:hAnsi="Trebuchet MS" w:cs="Times New Roman"/>
        </w:rPr>
        <w:t>район</w:t>
      </w:r>
      <w:r w:rsidR="007D43AF">
        <w:rPr>
          <w:rFonts w:ascii="Trebuchet MS" w:eastAsia="Times New Roman" w:hAnsi="Trebuchet MS" w:cs="Times New Roman"/>
        </w:rPr>
        <w:t>а</w:t>
      </w:r>
      <w:r w:rsidRPr="000B6D36">
        <w:rPr>
          <w:rFonts w:ascii="Trebuchet MS" w:eastAsia="Times New Roman" w:hAnsi="Trebuchet MS" w:cs="Times New Roman"/>
        </w:rPr>
        <w:t xml:space="preserve"> преобразованы во вновь образованное муниципальное образование, которое наделено статусом муниципального округа</w:t>
      </w:r>
      <w:r>
        <w:rPr>
          <w:rFonts w:ascii="Trebuchet MS" w:eastAsia="Times New Roman" w:hAnsi="Trebuchet MS" w:cs="Times New Roman"/>
        </w:rPr>
        <w:t>.</w:t>
      </w:r>
    </w:p>
    <w:p w14:paraId="4A4BED23" w14:textId="6DB14C3D" w:rsidR="00FB5D5E" w:rsidRDefault="00FB5D5E" w:rsidP="00FB5D5E">
      <w:pPr>
        <w:spacing w:before="20" w:after="2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743E1F">
        <w:rPr>
          <w:rFonts w:ascii="Trebuchet MS" w:eastAsia="Times New Roman" w:hAnsi="Trebuchet MS" w:cs="Times New Roman"/>
        </w:rPr>
        <w:t xml:space="preserve">Общая площадь территории </w:t>
      </w:r>
      <w:r>
        <w:rPr>
          <w:rFonts w:ascii="Trebuchet MS" w:eastAsia="Times New Roman" w:hAnsi="Trebuchet MS" w:cs="Times New Roman"/>
        </w:rPr>
        <w:t>муниципального округа</w:t>
      </w:r>
      <w:r w:rsidRPr="00743E1F">
        <w:rPr>
          <w:rFonts w:ascii="Trebuchet MS" w:eastAsia="Times New Roman" w:hAnsi="Trebuchet MS" w:cs="Times New Roman"/>
        </w:rPr>
        <w:t xml:space="preserve"> составляет </w:t>
      </w:r>
      <w:r w:rsidR="007D43AF">
        <w:rPr>
          <w:rFonts w:ascii="Trebuchet MS" w:eastAsia="Times New Roman" w:hAnsi="Trebuchet MS" w:cs="Times New Roman"/>
        </w:rPr>
        <w:t>278 601,77</w:t>
      </w:r>
      <w:r w:rsidRPr="00743E1F">
        <w:rPr>
          <w:rFonts w:ascii="Trebuchet MS" w:eastAsia="Times New Roman" w:hAnsi="Trebuchet MS" w:cs="Times New Roman"/>
        </w:rPr>
        <w:t xml:space="preserve"> </w:t>
      </w:r>
      <w:r w:rsidR="007D43AF">
        <w:rPr>
          <w:rFonts w:ascii="Trebuchet MS" w:eastAsia="Times New Roman" w:hAnsi="Trebuchet MS" w:cs="Times New Roman"/>
        </w:rPr>
        <w:t>га</w:t>
      </w:r>
      <w:r>
        <w:rPr>
          <w:rFonts w:ascii="Trebuchet MS" w:eastAsia="Times New Roman" w:hAnsi="Trebuchet MS" w:cs="Times New Roman"/>
        </w:rPr>
        <w:t xml:space="preserve">. </w:t>
      </w:r>
      <w:r w:rsidRPr="000B6D36">
        <w:rPr>
          <w:rFonts w:ascii="Trebuchet MS" w:eastAsia="Times New Roman" w:hAnsi="Trebuchet MS" w:cs="Times New Roman"/>
        </w:rPr>
        <w:t xml:space="preserve">В состав </w:t>
      </w:r>
      <w:r w:rsidR="007D43AF">
        <w:rPr>
          <w:rFonts w:ascii="Trebuchet MS" w:eastAsia="Times New Roman" w:hAnsi="Trebuchet MS" w:cs="Times New Roman"/>
        </w:rPr>
        <w:t>Максатихинского</w:t>
      </w:r>
      <w:r w:rsidRPr="000B6D36">
        <w:rPr>
          <w:rFonts w:ascii="Trebuchet MS" w:eastAsia="Times New Roman" w:hAnsi="Trebuchet MS" w:cs="Times New Roman"/>
        </w:rPr>
        <w:t xml:space="preserve"> муниципального округа </w:t>
      </w:r>
      <w:r w:rsidR="007D43AF">
        <w:rPr>
          <w:rFonts w:ascii="Trebuchet MS" w:eastAsia="Times New Roman" w:hAnsi="Trebuchet MS" w:cs="Times New Roman"/>
        </w:rPr>
        <w:t>Тверской</w:t>
      </w:r>
      <w:r w:rsidRPr="000B6D36">
        <w:rPr>
          <w:rFonts w:ascii="Trebuchet MS" w:eastAsia="Times New Roman" w:hAnsi="Trebuchet MS" w:cs="Times New Roman"/>
        </w:rPr>
        <w:t xml:space="preserve"> области вошли территории </w:t>
      </w:r>
      <w:r>
        <w:rPr>
          <w:rFonts w:ascii="Trebuchet MS" w:eastAsia="Times New Roman" w:hAnsi="Trebuchet MS" w:cs="Times New Roman"/>
        </w:rPr>
        <w:t>одного</w:t>
      </w:r>
      <w:r w:rsidRPr="000B6D36">
        <w:rPr>
          <w:rFonts w:ascii="Trebuchet MS" w:eastAsia="Times New Roman" w:hAnsi="Trebuchet MS" w:cs="Times New Roman"/>
        </w:rPr>
        <w:t xml:space="preserve"> городск</w:t>
      </w:r>
      <w:r>
        <w:rPr>
          <w:rFonts w:ascii="Trebuchet MS" w:eastAsia="Times New Roman" w:hAnsi="Trebuchet MS" w:cs="Times New Roman"/>
        </w:rPr>
        <w:t>ого</w:t>
      </w:r>
      <w:r w:rsidRPr="000B6D36">
        <w:rPr>
          <w:rFonts w:ascii="Trebuchet MS" w:eastAsia="Times New Roman" w:hAnsi="Trebuchet MS" w:cs="Times New Roman"/>
        </w:rPr>
        <w:t xml:space="preserve"> поселени</w:t>
      </w:r>
      <w:r>
        <w:rPr>
          <w:rFonts w:ascii="Trebuchet MS" w:eastAsia="Times New Roman" w:hAnsi="Trebuchet MS" w:cs="Times New Roman"/>
        </w:rPr>
        <w:t>я</w:t>
      </w:r>
      <w:r w:rsidRPr="000B6D36">
        <w:rPr>
          <w:rFonts w:ascii="Trebuchet MS" w:eastAsia="Times New Roman" w:hAnsi="Trebuchet MS" w:cs="Times New Roman"/>
        </w:rPr>
        <w:t xml:space="preserve">: </w:t>
      </w:r>
      <w:r w:rsidR="001A5A1D">
        <w:rPr>
          <w:rFonts w:ascii="Trebuchet MS" w:eastAsia="Times New Roman" w:hAnsi="Trebuchet MS" w:cs="Times New Roman"/>
        </w:rPr>
        <w:t>поселок</w:t>
      </w:r>
      <w:r w:rsidRPr="000B6D36">
        <w:rPr>
          <w:rFonts w:ascii="Trebuchet MS" w:eastAsia="Times New Roman" w:hAnsi="Trebuchet MS" w:cs="Times New Roman"/>
        </w:rPr>
        <w:t xml:space="preserve"> </w:t>
      </w:r>
      <w:r w:rsidR="007D43AF">
        <w:rPr>
          <w:rFonts w:ascii="Trebuchet MS" w:eastAsia="Times New Roman" w:hAnsi="Trebuchet MS" w:cs="Times New Roman"/>
        </w:rPr>
        <w:t>Максатиха</w:t>
      </w:r>
      <w:r w:rsidRPr="000B6D36">
        <w:rPr>
          <w:rFonts w:ascii="Trebuchet MS" w:eastAsia="Times New Roman" w:hAnsi="Trebuchet MS" w:cs="Times New Roman"/>
        </w:rPr>
        <w:t xml:space="preserve">, а также </w:t>
      </w:r>
      <w:r w:rsidR="001A5A1D">
        <w:rPr>
          <w:rFonts w:ascii="Trebuchet MS" w:eastAsia="Times New Roman" w:hAnsi="Trebuchet MS" w:cs="Times New Roman"/>
        </w:rPr>
        <w:t>3</w:t>
      </w:r>
      <w:r w:rsidRPr="000B6D36">
        <w:rPr>
          <w:rFonts w:ascii="Trebuchet MS" w:eastAsia="Times New Roman" w:hAnsi="Trebuchet MS" w:cs="Times New Roman"/>
        </w:rPr>
        <w:t>-</w:t>
      </w:r>
      <w:r w:rsidR="001A5A1D">
        <w:rPr>
          <w:rFonts w:ascii="Trebuchet MS" w:eastAsia="Times New Roman" w:hAnsi="Trebuchet MS" w:cs="Times New Roman"/>
        </w:rPr>
        <w:t>х</w:t>
      </w:r>
      <w:r w:rsidRPr="000B6D36">
        <w:rPr>
          <w:rFonts w:ascii="Trebuchet MS" w:eastAsia="Times New Roman" w:hAnsi="Trebuchet MS" w:cs="Times New Roman"/>
        </w:rPr>
        <w:t xml:space="preserve"> сельских поселений</w:t>
      </w:r>
      <w:r>
        <w:rPr>
          <w:rFonts w:ascii="Trebuchet MS" w:eastAsia="Times New Roman" w:hAnsi="Trebuchet MS" w:cs="Times New Roman"/>
        </w:rPr>
        <w:t xml:space="preserve"> (</w:t>
      </w:r>
      <w:r w:rsidR="001A5A1D">
        <w:rPr>
          <w:rFonts w:ascii="Trebuchet MS" w:eastAsia="Times New Roman" w:hAnsi="Trebuchet MS" w:cs="Times New Roman"/>
        </w:rPr>
        <w:t>292</w:t>
      </w:r>
      <w:r>
        <w:rPr>
          <w:rFonts w:ascii="Trebuchet MS" w:eastAsia="Times New Roman" w:hAnsi="Trebuchet MS" w:cs="Times New Roman"/>
        </w:rPr>
        <w:t xml:space="preserve"> сельских населенных пунктов)</w:t>
      </w:r>
      <w:r w:rsidRPr="000B6D36">
        <w:rPr>
          <w:rFonts w:ascii="Trebuchet MS" w:eastAsia="Times New Roman" w:hAnsi="Trebuchet MS" w:cs="Times New Roman"/>
        </w:rPr>
        <w:t xml:space="preserve">: </w:t>
      </w:r>
      <w:r w:rsidR="001A5A1D">
        <w:rPr>
          <w:rFonts w:ascii="Trebuchet MS" w:eastAsia="Times New Roman" w:hAnsi="Trebuchet MS" w:cs="Times New Roman"/>
        </w:rPr>
        <w:t xml:space="preserve">Зареченское </w:t>
      </w:r>
      <w:r w:rsidRPr="00FB5D5E">
        <w:rPr>
          <w:rFonts w:ascii="Trebuchet MS" w:eastAsia="Times New Roman" w:hAnsi="Trebuchet MS" w:cs="Times New Roman"/>
        </w:rPr>
        <w:t xml:space="preserve">сельское поселение; </w:t>
      </w:r>
      <w:r w:rsidR="001A5A1D">
        <w:rPr>
          <w:rFonts w:ascii="Trebuchet MS" w:eastAsia="Times New Roman" w:hAnsi="Trebuchet MS" w:cs="Times New Roman"/>
        </w:rPr>
        <w:t xml:space="preserve">Малышевское </w:t>
      </w:r>
      <w:r w:rsidRPr="00FB5D5E">
        <w:rPr>
          <w:rFonts w:ascii="Trebuchet MS" w:eastAsia="Times New Roman" w:hAnsi="Trebuchet MS" w:cs="Times New Roman"/>
        </w:rPr>
        <w:t xml:space="preserve">сельское поселение; </w:t>
      </w:r>
      <w:r w:rsidR="001A5A1D">
        <w:rPr>
          <w:rFonts w:ascii="Trebuchet MS" w:eastAsia="Times New Roman" w:hAnsi="Trebuchet MS" w:cs="Times New Roman"/>
        </w:rPr>
        <w:t xml:space="preserve">Рыбинское </w:t>
      </w:r>
      <w:r w:rsidRPr="00FB5D5E">
        <w:rPr>
          <w:rFonts w:ascii="Trebuchet MS" w:eastAsia="Times New Roman" w:hAnsi="Trebuchet MS" w:cs="Times New Roman"/>
        </w:rPr>
        <w:t>сельское поселение</w:t>
      </w:r>
      <w:r w:rsidRPr="000B6D36">
        <w:rPr>
          <w:rFonts w:ascii="Trebuchet MS" w:eastAsia="Times New Roman" w:hAnsi="Trebuchet MS" w:cs="Times New Roman"/>
        </w:rPr>
        <w:t xml:space="preserve">. </w:t>
      </w:r>
    </w:p>
    <w:bookmarkEnd w:id="7"/>
    <w:p w14:paraId="5DD54017" w14:textId="346D4745" w:rsidR="00FB5D5E" w:rsidRDefault="00FB5D5E" w:rsidP="00FB5D5E">
      <w:pPr>
        <w:spacing w:before="20" w:after="2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287DC5">
        <w:rPr>
          <w:rFonts w:ascii="Trebuchet MS" w:eastAsia="Times New Roman" w:hAnsi="Trebuchet MS" w:cs="Times New Roman"/>
          <w:b/>
          <w:bCs/>
          <w:i/>
          <w:iCs/>
        </w:rPr>
        <w:t>Численность населения</w:t>
      </w:r>
      <w:r w:rsidRPr="006719AC">
        <w:rPr>
          <w:rFonts w:ascii="Trebuchet MS" w:eastAsia="Times New Roman" w:hAnsi="Trebuchet MS" w:cs="Times New Roman"/>
        </w:rPr>
        <w:t xml:space="preserve"> </w:t>
      </w:r>
      <w:r>
        <w:rPr>
          <w:rFonts w:ascii="Trebuchet MS" w:eastAsia="Times New Roman" w:hAnsi="Trebuchet MS" w:cs="Times New Roman"/>
        </w:rPr>
        <w:t>муниципального округа по данным Федеральной службы государственной статистики на 202</w:t>
      </w:r>
      <w:r w:rsidR="001A5A1D">
        <w:rPr>
          <w:rFonts w:ascii="Trebuchet MS" w:eastAsia="Times New Roman" w:hAnsi="Trebuchet MS" w:cs="Times New Roman"/>
        </w:rPr>
        <w:t>5</w:t>
      </w:r>
      <w:r>
        <w:rPr>
          <w:rFonts w:ascii="Trebuchet MS" w:eastAsia="Times New Roman" w:hAnsi="Trebuchet MS" w:cs="Times New Roman"/>
        </w:rPr>
        <w:t xml:space="preserve"> год составляет </w:t>
      </w:r>
      <w:r w:rsidR="001A5A1D">
        <w:rPr>
          <w:rFonts w:ascii="Trebuchet MS" w:eastAsia="Times New Roman" w:hAnsi="Trebuchet MS" w:cs="Times New Roman"/>
        </w:rPr>
        <w:t>13 535</w:t>
      </w:r>
      <w:r w:rsidRPr="00C8431A">
        <w:rPr>
          <w:rFonts w:ascii="Trebuchet MS" w:eastAsia="Times New Roman" w:hAnsi="Trebuchet MS" w:cs="Times New Roman"/>
        </w:rPr>
        <w:t xml:space="preserve"> человек.</w:t>
      </w:r>
      <w:r w:rsidRPr="00287DC5">
        <w:rPr>
          <w:rFonts w:ascii="Trebuchet MS" w:eastAsia="Times New Roman" w:hAnsi="Trebuchet MS" w:cs="Times New Roman"/>
        </w:rPr>
        <w:t xml:space="preserve"> </w:t>
      </w:r>
      <w:r w:rsidRPr="000B6D36">
        <w:rPr>
          <w:rFonts w:ascii="Trebuchet MS" w:eastAsia="Times New Roman" w:hAnsi="Trebuchet MS" w:cs="Times New Roman"/>
        </w:rPr>
        <w:t xml:space="preserve">Распределение населения по месту проживания: городское население </w:t>
      </w:r>
      <w:r>
        <w:rPr>
          <w:rFonts w:ascii="Trebuchet MS" w:eastAsia="Times New Roman" w:hAnsi="Trebuchet MS" w:cs="Times New Roman"/>
        </w:rPr>
        <w:t>–</w:t>
      </w:r>
      <w:r w:rsidRPr="000B6D36">
        <w:rPr>
          <w:rFonts w:ascii="Trebuchet MS" w:eastAsia="Times New Roman" w:hAnsi="Trebuchet MS" w:cs="Times New Roman"/>
        </w:rPr>
        <w:t xml:space="preserve"> </w:t>
      </w:r>
      <w:r w:rsidR="001A5A1D">
        <w:rPr>
          <w:rFonts w:ascii="Trebuchet MS" w:eastAsia="Times New Roman" w:hAnsi="Trebuchet MS" w:cs="Times New Roman"/>
        </w:rPr>
        <w:t>54,0</w:t>
      </w:r>
      <w:r w:rsidRPr="000B6D36">
        <w:rPr>
          <w:rFonts w:ascii="Trebuchet MS" w:eastAsia="Times New Roman" w:hAnsi="Trebuchet MS" w:cs="Times New Roman"/>
        </w:rPr>
        <w:t xml:space="preserve">%; сельское население </w:t>
      </w:r>
      <w:r>
        <w:rPr>
          <w:rFonts w:ascii="Trebuchet MS" w:eastAsia="Times New Roman" w:hAnsi="Trebuchet MS" w:cs="Times New Roman"/>
        </w:rPr>
        <w:t>–</w:t>
      </w:r>
      <w:r w:rsidRPr="000B6D36">
        <w:rPr>
          <w:rFonts w:ascii="Trebuchet MS" w:eastAsia="Times New Roman" w:hAnsi="Trebuchet MS" w:cs="Times New Roman"/>
        </w:rPr>
        <w:t xml:space="preserve"> </w:t>
      </w:r>
      <w:r w:rsidR="001A5A1D">
        <w:rPr>
          <w:rFonts w:ascii="Trebuchet MS" w:eastAsia="Times New Roman" w:hAnsi="Trebuchet MS" w:cs="Times New Roman"/>
        </w:rPr>
        <w:t>46</w:t>
      </w:r>
      <w:r w:rsidRPr="000B6D36">
        <w:rPr>
          <w:rFonts w:ascii="Trebuchet MS" w:eastAsia="Times New Roman" w:hAnsi="Trebuchet MS" w:cs="Times New Roman"/>
        </w:rPr>
        <w:t>%.</w:t>
      </w:r>
      <w:r>
        <w:rPr>
          <w:rFonts w:ascii="Trebuchet MS" w:eastAsia="Times New Roman" w:hAnsi="Trebuchet MS" w:cs="Times New Roman"/>
        </w:rPr>
        <w:t xml:space="preserve"> П</w:t>
      </w:r>
      <w:r w:rsidRPr="00743E1F">
        <w:rPr>
          <w:rFonts w:ascii="Trebuchet MS" w:eastAsia="Times New Roman" w:hAnsi="Trebuchet MS" w:cs="Times New Roman"/>
        </w:rPr>
        <w:t xml:space="preserve">лотность населения – </w:t>
      </w:r>
      <w:r w:rsidR="001A5A1D">
        <w:rPr>
          <w:rFonts w:ascii="Trebuchet MS" w:eastAsia="Times New Roman" w:hAnsi="Trebuchet MS" w:cs="Times New Roman"/>
        </w:rPr>
        <w:t>4,85</w:t>
      </w:r>
      <w:r w:rsidRPr="00743E1F">
        <w:rPr>
          <w:rFonts w:ascii="Trebuchet MS" w:eastAsia="Times New Roman" w:hAnsi="Trebuchet MS" w:cs="Times New Roman"/>
        </w:rPr>
        <w:t xml:space="preserve"> чел</w:t>
      </w:r>
      <w:r w:rsidR="001A5A1D">
        <w:rPr>
          <w:rFonts w:ascii="Trebuchet MS" w:eastAsia="Times New Roman" w:hAnsi="Trebuchet MS" w:cs="Times New Roman"/>
        </w:rPr>
        <w:t>.</w:t>
      </w:r>
      <w:r w:rsidRPr="00743E1F">
        <w:rPr>
          <w:rFonts w:ascii="Trebuchet MS" w:eastAsia="Times New Roman" w:hAnsi="Trebuchet MS" w:cs="Times New Roman"/>
        </w:rPr>
        <w:t>/</w:t>
      </w:r>
      <w:r>
        <w:rPr>
          <w:rFonts w:ascii="Trebuchet MS" w:eastAsia="Times New Roman" w:hAnsi="Trebuchet MS" w:cs="Times New Roman"/>
        </w:rPr>
        <w:t>кв.км</w:t>
      </w:r>
      <w:r w:rsidRPr="00743E1F">
        <w:rPr>
          <w:rFonts w:ascii="Trebuchet MS" w:eastAsia="Times New Roman" w:hAnsi="Trebuchet MS" w:cs="Times New Roman"/>
        </w:rPr>
        <w:t>.</w:t>
      </w:r>
    </w:p>
    <w:p w14:paraId="50F51B36" w14:textId="6F79C511" w:rsidR="00FB5D5E" w:rsidRDefault="00FB5D5E" w:rsidP="00203A03">
      <w:pPr>
        <w:spacing w:before="20" w:after="2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671984">
        <w:rPr>
          <w:rFonts w:ascii="Trebuchet MS" w:eastAsia="Times New Roman" w:hAnsi="Trebuchet MS" w:cs="Times New Roman"/>
          <w:b/>
          <w:bCs/>
          <w:i/>
          <w:iCs/>
        </w:rPr>
        <w:t>Рельеф</w:t>
      </w:r>
      <w:r>
        <w:rPr>
          <w:rFonts w:ascii="Trebuchet MS" w:eastAsia="Times New Roman" w:hAnsi="Trebuchet MS" w:cs="Times New Roman"/>
          <w:b/>
          <w:bCs/>
          <w:i/>
          <w:iCs/>
        </w:rPr>
        <w:t xml:space="preserve">. </w:t>
      </w:r>
      <w:r w:rsidR="008F3697" w:rsidRPr="008F3697">
        <w:rPr>
          <w:rFonts w:ascii="Trebuchet MS" w:eastAsia="Times New Roman" w:hAnsi="Trebuchet MS" w:cs="Times New Roman"/>
        </w:rPr>
        <w:t xml:space="preserve">Рельеф Максатихинского </w:t>
      </w:r>
      <w:r w:rsidR="008F3697">
        <w:rPr>
          <w:rFonts w:ascii="Trebuchet MS" w:eastAsia="Times New Roman" w:hAnsi="Trebuchet MS" w:cs="Times New Roman"/>
        </w:rPr>
        <w:t>муниципального округа</w:t>
      </w:r>
      <w:r w:rsidR="008F3697" w:rsidRPr="008F3697">
        <w:rPr>
          <w:rFonts w:ascii="Trebuchet MS" w:eastAsia="Times New Roman" w:hAnsi="Trebuchet MS" w:cs="Times New Roman"/>
        </w:rPr>
        <w:t xml:space="preserve"> преимущественно равнинный с небольшими холмистыми участками. Район расположен на северо-западе центральной части Тверской области и относится к Валдайской возвышенности. Территория характеризуется чередованием пологоволнистых моренных возвышенностей и озёрно-ледниковых низменностей</w:t>
      </w:r>
      <w:r w:rsidR="00203A03" w:rsidRPr="00203A03">
        <w:rPr>
          <w:rFonts w:ascii="Trebuchet MS" w:eastAsia="Times New Roman" w:hAnsi="Trebuchet MS" w:cs="Times New Roman"/>
        </w:rPr>
        <w:t>.</w:t>
      </w:r>
    </w:p>
    <w:p w14:paraId="25459331" w14:textId="465C0EEE" w:rsidR="008F3697" w:rsidRPr="0046231C" w:rsidRDefault="008F3697" w:rsidP="008F3697">
      <w:pPr>
        <w:spacing w:before="20" w:after="2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8F3697">
        <w:rPr>
          <w:rFonts w:ascii="Trebuchet MS" w:eastAsia="Times New Roman" w:hAnsi="Trebuchet MS" w:cs="Times New Roman"/>
        </w:rPr>
        <w:t>Поселок Максатиха находится на одном из песчаных холмов Моложской зандровой низины.  Абсолютные отметки земли на территории поселка колеблются от 126 до 143 м над уровнем Балтийского моря.</w:t>
      </w:r>
      <w:r>
        <w:rPr>
          <w:rFonts w:ascii="Trebuchet MS" w:eastAsia="Times New Roman" w:hAnsi="Trebuchet MS" w:cs="Times New Roman"/>
        </w:rPr>
        <w:t xml:space="preserve"> </w:t>
      </w:r>
      <w:r w:rsidRPr="008F3697">
        <w:rPr>
          <w:rFonts w:ascii="Trebuchet MS" w:eastAsia="Times New Roman" w:hAnsi="Trebuchet MS" w:cs="Times New Roman"/>
        </w:rPr>
        <w:t>Центральная часть поселка возвышена и наблюдаются хорошо выраженные уклоны в направлении на север, им пользуется река Молога, на восток и на запад. Рельеф территории посёлка имеет плосковолнистый характер с невысокими моренными холмами и грядами, относительная высота которых на превышает 10 м. Мелкие холмы имеют плоские вершины  и  пологие склоны, постепенно  переходящие в низины.</w:t>
      </w:r>
    </w:p>
    <w:p w14:paraId="6621D150" w14:textId="129B7207" w:rsidR="00FB5D5E" w:rsidRPr="00BA6F2E" w:rsidRDefault="00FB5D5E" w:rsidP="00FB5D5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4A564D">
        <w:rPr>
          <w:rFonts w:ascii="Trebuchet MS" w:eastAsia="Times New Roman" w:hAnsi="Trebuchet MS" w:cs="Times New Roman"/>
          <w:b/>
          <w:bCs/>
          <w:i/>
          <w:iCs/>
        </w:rPr>
        <w:t>Климат.</w:t>
      </w:r>
      <w:r w:rsidRPr="00BA6F2E">
        <w:rPr>
          <w:rFonts w:ascii="Trebuchet MS" w:eastAsia="Times New Roman" w:hAnsi="Trebuchet MS" w:cs="Times New Roman"/>
        </w:rPr>
        <w:t xml:space="preserve"> </w:t>
      </w:r>
      <w:r w:rsidRPr="004A564D">
        <w:rPr>
          <w:rFonts w:ascii="Trebuchet MS" w:eastAsia="Times New Roman" w:hAnsi="Trebuchet MS" w:cs="Times New Roman"/>
        </w:rPr>
        <w:t xml:space="preserve">По климатическим условиям </w:t>
      </w:r>
      <w:r w:rsidR="008F3697">
        <w:rPr>
          <w:rFonts w:ascii="Trebuchet MS" w:eastAsia="Times New Roman" w:hAnsi="Trebuchet MS" w:cs="Times New Roman"/>
        </w:rPr>
        <w:t>муниципальный</w:t>
      </w:r>
      <w:r>
        <w:rPr>
          <w:rFonts w:ascii="Trebuchet MS" w:eastAsia="Times New Roman" w:hAnsi="Trebuchet MS" w:cs="Times New Roman"/>
        </w:rPr>
        <w:t xml:space="preserve"> округ</w:t>
      </w:r>
      <w:r w:rsidRPr="004A564D">
        <w:rPr>
          <w:rFonts w:ascii="Trebuchet MS" w:eastAsia="Times New Roman" w:hAnsi="Trebuchet MS" w:cs="Times New Roman"/>
        </w:rPr>
        <w:t xml:space="preserve"> принадлежит к умеренному широтному поясу средней полосы России и в соответствии со СП </w:t>
      </w:r>
      <w:r w:rsidRPr="00262A07">
        <w:rPr>
          <w:rFonts w:ascii="Trebuchet MS" w:eastAsia="Times New Roman" w:hAnsi="Trebuchet MS" w:cs="Times New Roman"/>
        </w:rPr>
        <w:t>131.13330.2020</w:t>
      </w:r>
      <w:r w:rsidRPr="004A564D">
        <w:rPr>
          <w:rFonts w:ascii="Trebuchet MS" w:eastAsia="Times New Roman" w:hAnsi="Trebuchet MS" w:cs="Times New Roman"/>
        </w:rPr>
        <w:t xml:space="preserve"> относится к климатическому району II-В.</w:t>
      </w:r>
    </w:p>
    <w:p w14:paraId="3A67DD14" w14:textId="77777777" w:rsidR="00FB5D5E" w:rsidRPr="001863F9" w:rsidRDefault="00FB5D5E" w:rsidP="00FB5D5E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1863F9">
        <w:rPr>
          <w:rFonts w:ascii="Trebuchet MS" w:hAnsi="Trebuchet MS" w:cs="Times New Roman"/>
          <w:b/>
          <w:bCs/>
        </w:rPr>
        <w:t xml:space="preserve">Таблица </w:t>
      </w:r>
      <w:r>
        <w:rPr>
          <w:rFonts w:ascii="Trebuchet MS" w:hAnsi="Trebuchet MS" w:cs="Times New Roman"/>
          <w:b/>
          <w:bCs/>
        </w:rPr>
        <w:t>1</w:t>
      </w:r>
      <w:r w:rsidRPr="001863F9">
        <w:rPr>
          <w:rFonts w:ascii="Trebuchet MS" w:hAnsi="Trebuchet MS" w:cs="Times New Roman"/>
          <w:b/>
          <w:bCs/>
        </w:rPr>
        <w:t xml:space="preserve"> - Климатические параметры холодного периода года согласно СП 131.13330.2020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4957"/>
        <w:gridCol w:w="2694"/>
        <w:gridCol w:w="2260"/>
      </w:tblGrid>
      <w:tr w:rsidR="00FB5D5E" w:rsidRPr="001863F9" w14:paraId="2ACECB3E" w14:textId="77777777" w:rsidTr="00A44CD6">
        <w:tc>
          <w:tcPr>
            <w:tcW w:w="3860" w:type="pct"/>
            <w:gridSpan w:val="2"/>
            <w:shd w:val="clear" w:color="auto" w:fill="CCFF99"/>
            <w:vAlign w:val="center"/>
          </w:tcPr>
          <w:p w14:paraId="3D991B23" w14:textId="77777777" w:rsidR="00FB5D5E" w:rsidRPr="001863F9" w:rsidRDefault="00FB5D5E" w:rsidP="00A44CD6">
            <w:pPr>
              <w:jc w:val="center"/>
              <w:rPr>
                <w:rFonts w:ascii="Trebuchet MS" w:hAnsi="Trebuchet MS" w:cs="Times New Roman"/>
                <w:b/>
                <w:bCs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b/>
                <w:bCs/>
                <w:sz w:val="20"/>
                <w:szCs w:val="20"/>
              </w:rPr>
              <w:t>Наименование параметра</w:t>
            </w:r>
          </w:p>
        </w:tc>
        <w:tc>
          <w:tcPr>
            <w:tcW w:w="1140" w:type="pct"/>
            <w:shd w:val="clear" w:color="auto" w:fill="CCFF99"/>
            <w:vAlign w:val="center"/>
          </w:tcPr>
          <w:p w14:paraId="35B2E382" w14:textId="77777777" w:rsidR="00FB5D5E" w:rsidRPr="001863F9" w:rsidRDefault="00FB5D5E" w:rsidP="00A44CD6">
            <w:pPr>
              <w:jc w:val="center"/>
              <w:rPr>
                <w:rFonts w:ascii="Trebuchet MS" w:hAnsi="Trebuchet MS" w:cs="Times New Roman"/>
                <w:b/>
                <w:bCs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b/>
                <w:bCs/>
                <w:sz w:val="20"/>
                <w:szCs w:val="20"/>
              </w:rPr>
              <w:t>Значение параметра</w:t>
            </w:r>
          </w:p>
        </w:tc>
      </w:tr>
      <w:tr w:rsidR="002E7B40" w:rsidRPr="001863F9" w14:paraId="20FA7E98" w14:textId="77777777" w:rsidTr="00A44CD6">
        <w:tc>
          <w:tcPr>
            <w:tcW w:w="2501" w:type="pct"/>
            <w:vMerge w:val="restart"/>
            <w:vAlign w:val="center"/>
          </w:tcPr>
          <w:p w14:paraId="5A57DB45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Температура воздуха наиболее холодной пятидневки, °С</w:t>
            </w:r>
          </w:p>
        </w:tc>
        <w:tc>
          <w:tcPr>
            <w:tcW w:w="1359" w:type="pct"/>
            <w:vAlign w:val="center"/>
          </w:tcPr>
          <w:p w14:paraId="7783C66C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с обеспеченностью 0,98</w:t>
            </w:r>
          </w:p>
        </w:tc>
        <w:tc>
          <w:tcPr>
            <w:tcW w:w="1140" w:type="pct"/>
            <w:vAlign w:val="center"/>
          </w:tcPr>
          <w:p w14:paraId="15600DB4" w14:textId="21936033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-33</w:t>
            </w:r>
          </w:p>
        </w:tc>
      </w:tr>
      <w:tr w:rsidR="002E7B40" w:rsidRPr="001863F9" w14:paraId="51D36AB5" w14:textId="77777777" w:rsidTr="00A44CD6">
        <w:tc>
          <w:tcPr>
            <w:tcW w:w="2501" w:type="pct"/>
            <w:vMerge/>
          </w:tcPr>
          <w:p w14:paraId="44D75CA5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1359" w:type="pct"/>
            <w:vAlign w:val="center"/>
          </w:tcPr>
          <w:p w14:paraId="1509EE1A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с обеспеченностью 0,92</w:t>
            </w:r>
          </w:p>
        </w:tc>
        <w:tc>
          <w:tcPr>
            <w:tcW w:w="1140" w:type="pct"/>
            <w:vAlign w:val="center"/>
          </w:tcPr>
          <w:p w14:paraId="39000BDA" w14:textId="4586BCF4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-30</w:t>
            </w:r>
          </w:p>
        </w:tc>
      </w:tr>
      <w:tr w:rsidR="002E7B40" w:rsidRPr="001863F9" w14:paraId="25665E54" w14:textId="77777777" w:rsidTr="00A44CD6">
        <w:tc>
          <w:tcPr>
            <w:tcW w:w="2501" w:type="pct"/>
            <w:vMerge w:val="restart"/>
          </w:tcPr>
          <w:p w14:paraId="36B18AA8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Продолжительность, суток и средняя температура воздуха, °С в период со средней суточной температурой воздуха ≤ 8°С</w:t>
            </w:r>
          </w:p>
        </w:tc>
        <w:tc>
          <w:tcPr>
            <w:tcW w:w="1359" w:type="pct"/>
            <w:vAlign w:val="center"/>
          </w:tcPr>
          <w:p w14:paraId="54210DE5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продолжительность</w:t>
            </w:r>
            <w:r>
              <w:rPr>
                <w:rFonts w:ascii="Trebuchet MS" w:hAnsi="Trebuchet MS" w:cs="Times New Roman"/>
                <w:sz w:val="20"/>
                <w:szCs w:val="20"/>
              </w:rPr>
              <w:t>, сут.</w:t>
            </w:r>
          </w:p>
        </w:tc>
        <w:tc>
          <w:tcPr>
            <w:tcW w:w="1140" w:type="pct"/>
            <w:vAlign w:val="center"/>
          </w:tcPr>
          <w:p w14:paraId="131EF33E" w14:textId="22D7DBB7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219</w:t>
            </w:r>
          </w:p>
        </w:tc>
      </w:tr>
      <w:tr w:rsidR="002E7B40" w:rsidRPr="001863F9" w14:paraId="2EF1FE6B" w14:textId="77777777" w:rsidTr="00A44CD6">
        <w:tc>
          <w:tcPr>
            <w:tcW w:w="2501" w:type="pct"/>
            <w:vMerge/>
          </w:tcPr>
          <w:p w14:paraId="633D76F5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1359" w:type="pct"/>
            <w:vAlign w:val="center"/>
          </w:tcPr>
          <w:p w14:paraId="480988EB" w14:textId="77777777" w:rsidR="002E7B40" w:rsidRPr="001B42B4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средняя температура</w:t>
            </w:r>
          </w:p>
        </w:tc>
        <w:tc>
          <w:tcPr>
            <w:tcW w:w="1140" w:type="pct"/>
            <w:vAlign w:val="center"/>
          </w:tcPr>
          <w:p w14:paraId="30D67923" w14:textId="0CADC5FA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-3,3</w:t>
            </w:r>
          </w:p>
        </w:tc>
      </w:tr>
      <w:tr w:rsidR="002E7B40" w:rsidRPr="001863F9" w14:paraId="653B9117" w14:textId="77777777" w:rsidTr="00A44CD6">
        <w:tc>
          <w:tcPr>
            <w:tcW w:w="2501" w:type="pct"/>
            <w:vMerge w:val="restart"/>
          </w:tcPr>
          <w:p w14:paraId="14BA2C62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 xml:space="preserve">Продолжительность, суток и средняя температура воздуха, °С в период со средней суточной температурой воздуха ≤ </w:t>
            </w:r>
            <w:r>
              <w:rPr>
                <w:rFonts w:ascii="Trebuchet MS" w:hAnsi="Trebuchet MS" w:cs="Times New Roman"/>
                <w:sz w:val="20"/>
                <w:szCs w:val="20"/>
              </w:rPr>
              <w:t>10</w:t>
            </w:r>
            <w:r w:rsidRPr="001863F9">
              <w:rPr>
                <w:rFonts w:ascii="Trebuchet MS" w:hAnsi="Trebuchet MS" w:cs="Times New Roman"/>
                <w:sz w:val="20"/>
                <w:szCs w:val="20"/>
              </w:rPr>
              <w:t>°С</w:t>
            </w:r>
          </w:p>
        </w:tc>
        <w:tc>
          <w:tcPr>
            <w:tcW w:w="1359" w:type="pct"/>
            <w:vAlign w:val="center"/>
          </w:tcPr>
          <w:p w14:paraId="45457974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продолжительность</w:t>
            </w:r>
            <w:r>
              <w:rPr>
                <w:rFonts w:ascii="Trebuchet MS" w:hAnsi="Trebuchet MS" w:cs="Times New Roman"/>
                <w:sz w:val="20"/>
                <w:szCs w:val="20"/>
              </w:rPr>
              <w:t>, сут.</w:t>
            </w:r>
          </w:p>
        </w:tc>
        <w:tc>
          <w:tcPr>
            <w:tcW w:w="1140" w:type="pct"/>
            <w:vAlign w:val="center"/>
          </w:tcPr>
          <w:p w14:paraId="1551266B" w14:textId="2B22E51E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235</w:t>
            </w:r>
          </w:p>
        </w:tc>
      </w:tr>
      <w:tr w:rsidR="002E7B40" w:rsidRPr="001863F9" w14:paraId="5EC5C791" w14:textId="77777777" w:rsidTr="00A44CD6">
        <w:tc>
          <w:tcPr>
            <w:tcW w:w="2501" w:type="pct"/>
            <w:vMerge/>
          </w:tcPr>
          <w:p w14:paraId="3939FE5E" w14:textId="77777777" w:rsidR="002E7B40" w:rsidRPr="001863F9" w:rsidRDefault="002E7B40" w:rsidP="002E7B40">
            <w:pPr>
              <w:jc w:val="both"/>
              <w:rPr>
                <w:rFonts w:ascii="Trebuchet MS" w:hAnsi="Trebuchet MS" w:cs="Times New Roman"/>
                <w:sz w:val="20"/>
                <w:szCs w:val="20"/>
              </w:rPr>
            </w:pPr>
          </w:p>
        </w:tc>
        <w:tc>
          <w:tcPr>
            <w:tcW w:w="1359" w:type="pct"/>
            <w:vAlign w:val="center"/>
          </w:tcPr>
          <w:p w14:paraId="00E01BEB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средняя температура</w:t>
            </w:r>
          </w:p>
        </w:tc>
        <w:tc>
          <w:tcPr>
            <w:tcW w:w="1140" w:type="pct"/>
            <w:vAlign w:val="center"/>
          </w:tcPr>
          <w:p w14:paraId="309BA997" w14:textId="7ACFD073" w:rsidR="002E7B40" w:rsidRPr="00262A07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  <w:lang w:val="en-US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-2,5</w:t>
            </w:r>
          </w:p>
        </w:tc>
      </w:tr>
      <w:tr w:rsidR="002E7B40" w:rsidRPr="001863F9" w14:paraId="77BDD710" w14:textId="77777777" w:rsidTr="00A44CD6">
        <w:tc>
          <w:tcPr>
            <w:tcW w:w="3860" w:type="pct"/>
            <w:gridSpan w:val="2"/>
            <w:vAlign w:val="center"/>
          </w:tcPr>
          <w:p w14:paraId="6485F67A" w14:textId="77777777" w:rsidR="002E7B40" w:rsidRPr="001863F9" w:rsidRDefault="002E7B40" w:rsidP="002E7B40">
            <w:pPr>
              <w:rPr>
                <w:rFonts w:ascii="Trebuchet MS" w:hAnsi="Trebuchet MS" w:cs="Times New Roman"/>
                <w:sz w:val="20"/>
                <w:szCs w:val="20"/>
              </w:rPr>
            </w:pPr>
            <w:r w:rsidRPr="001863F9">
              <w:rPr>
                <w:rFonts w:ascii="Trebuchet MS" w:hAnsi="Trebuchet MS" w:cs="Times New Roman"/>
                <w:sz w:val="20"/>
                <w:szCs w:val="20"/>
              </w:rPr>
              <w:t>Средняя скорость ветра, м/с, за период со средней суточной температурой воздуха</w:t>
            </w:r>
          </w:p>
        </w:tc>
        <w:tc>
          <w:tcPr>
            <w:tcW w:w="1140" w:type="pct"/>
            <w:vAlign w:val="center"/>
          </w:tcPr>
          <w:p w14:paraId="024DA4F4" w14:textId="77777777" w:rsidR="002E7B40" w:rsidRPr="001863F9" w:rsidRDefault="002E7B40" w:rsidP="002E7B40">
            <w:pPr>
              <w:jc w:val="center"/>
              <w:rPr>
                <w:rFonts w:ascii="Trebuchet MS" w:hAnsi="Trebuchet MS" w:cs="Times New Roman"/>
                <w:sz w:val="20"/>
                <w:szCs w:val="20"/>
              </w:rPr>
            </w:pPr>
            <w:r>
              <w:rPr>
                <w:rFonts w:ascii="Trebuchet MS" w:hAnsi="Trebuchet MS" w:cs="Times New Roman"/>
                <w:sz w:val="20"/>
                <w:szCs w:val="20"/>
              </w:rPr>
              <w:t>3,4</w:t>
            </w:r>
          </w:p>
        </w:tc>
      </w:tr>
    </w:tbl>
    <w:p w14:paraId="48F08A62" w14:textId="2041F89B" w:rsidR="00FB5D5E" w:rsidRPr="00262A07" w:rsidRDefault="002E7B40" w:rsidP="00FB5D5E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</w:rPr>
      </w:pPr>
      <w:r w:rsidRPr="002E7B40">
        <w:rPr>
          <w:rFonts w:ascii="Trebuchet MS" w:eastAsia="Times New Roman" w:hAnsi="Trebuchet MS" w:cs="Times New Roman"/>
        </w:rPr>
        <w:t>Наибольшая глубина промерзания почвы – 90 см. Число дней в году со снежным покровом – 155 дней.</w:t>
      </w:r>
    </w:p>
    <w:p w14:paraId="1B3865FD" w14:textId="77777777" w:rsidR="00FB5D5E" w:rsidRDefault="00FB5D5E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</w:rPr>
      </w:pPr>
    </w:p>
    <w:p w14:paraId="0834015E" w14:textId="77777777" w:rsidR="00FB5D5E" w:rsidRDefault="00FB5D5E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</w:rPr>
      </w:pPr>
    </w:p>
    <w:p w14:paraId="14B8E310" w14:textId="77777777" w:rsidR="00FB5D5E" w:rsidRDefault="00FB5D5E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</w:rPr>
      </w:pPr>
    </w:p>
    <w:p w14:paraId="4F16B809" w14:textId="77777777" w:rsidR="00FB5D5E" w:rsidRDefault="00FB5D5E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</w:rPr>
      </w:pPr>
    </w:p>
    <w:p w14:paraId="18CCA441" w14:textId="06805F52" w:rsidR="00CB3083" w:rsidRDefault="00CB3083" w:rsidP="007F19D1">
      <w:pPr>
        <w:spacing w:before="120" w:after="0" w:line="276" w:lineRule="auto"/>
        <w:ind w:firstLine="720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br w:type="page"/>
      </w:r>
    </w:p>
    <w:p w14:paraId="7426FB26" w14:textId="2C10BA6D" w:rsidR="00A020AA" w:rsidRPr="001D5F6B" w:rsidRDefault="00A020AA" w:rsidP="00EE2410">
      <w:pPr>
        <w:keepNext/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8" w:name="_Toc203488687"/>
      <w:r w:rsidRPr="001D5F6B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</w:t>
      </w:r>
      <w:r w:rsidR="00437C76" w:rsidRPr="001D5F6B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.</w:t>
      </w:r>
      <w:r w:rsidRPr="001D5F6B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 Существующее положение в сфере производства, передачи и потребления тепловой энергии для целей теплоснабжения</w:t>
      </w:r>
      <w:bookmarkEnd w:id="8"/>
    </w:p>
    <w:p w14:paraId="167DC403" w14:textId="4C33DADD" w:rsidR="00A020AA" w:rsidRPr="00607C34" w:rsidRDefault="001D5D59" w:rsidP="00CB3083">
      <w:pPr>
        <w:keepNext/>
        <w:spacing w:after="6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9" w:name="_Toc203488688"/>
      <w:r w:rsidRPr="00607C34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1.1 </w:t>
      </w:r>
      <w:r w:rsidR="00A020AA" w:rsidRPr="00607C34">
        <w:rPr>
          <w:rFonts w:ascii="Trebuchet MS" w:eastAsia="Times New Roman" w:hAnsi="Trebuchet MS" w:cs="Times New Roman"/>
          <w:b/>
          <w:bCs/>
          <w:kern w:val="32"/>
          <w:lang w:eastAsia="ru-RU"/>
        </w:rPr>
        <w:t>Функциональная структура теплоснабжения</w:t>
      </w:r>
      <w:bookmarkEnd w:id="9"/>
    </w:p>
    <w:p w14:paraId="117A4588" w14:textId="77777777" w:rsidR="00CB3083" w:rsidRPr="00607C34" w:rsidRDefault="00CB3083" w:rsidP="00CB308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6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" w:name="_Toc163156855"/>
      <w:bookmarkStart w:id="11" w:name="_Toc203488689"/>
      <w:bookmarkStart w:id="12" w:name="_Hlk101773087"/>
      <w:r w:rsidRPr="00607C34">
        <w:rPr>
          <w:rFonts w:ascii="Trebuchet MS" w:eastAsia="Times New Roman" w:hAnsi="Trebuchet MS" w:cs="Times New Roman"/>
          <w:b/>
          <w:lang w:eastAsia="ru-RU"/>
        </w:rPr>
        <w:t xml:space="preserve">1.1.1 </w:t>
      </w:r>
      <w:r w:rsidRPr="00874673">
        <w:rPr>
          <w:rFonts w:ascii="Trebuchet MS" w:eastAsia="Times New Roman" w:hAnsi="Trebuchet MS" w:cs="Times New Roman"/>
          <w:b/>
          <w:lang w:eastAsia="ru-RU"/>
        </w:rPr>
        <w:t>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</w:t>
      </w:r>
      <w:bookmarkEnd w:id="10"/>
      <w:bookmarkEnd w:id="11"/>
    </w:p>
    <w:p w14:paraId="30081CCA" w14:textId="2CEA4D7D" w:rsidR="00CB3083" w:rsidRDefault="00F31F07" w:rsidP="00F31F0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С отопительного периода 2025/2026 гг. 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эксплуатацию котельных и тепловых сетей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03A03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области</w:t>
      </w:r>
      <w:r>
        <w:rPr>
          <w:rFonts w:ascii="Trebuchet MS" w:eastAsia="Times New Roman" w:hAnsi="Trebuchet MS" w:cs="Times New Roman"/>
          <w:lang w:eastAsia="ru-RU"/>
        </w:rPr>
        <w:t xml:space="preserve"> будут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осуществлят</w:t>
      </w:r>
      <w:r>
        <w:rPr>
          <w:rFonts w:ascii="Trebuchet MS" w:eastAsia="Times New Roman" w:hAnsi="Trebuchet MS" w:cs="Times New Roman"/>
          <w:lang w:eastAsia="ru-RU"/>
        </w:rPr>
        <w:t>ь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следующ</w:t>
      </w:r>
      <w:r>
        <w:rPr>
          <w:rFonts w:ascii="Trebuchet MS" w:eastAsia="Times New Roman" w:hAnsi="Trebuchet MS" w:cs="Times New Roman"/>
          <w:lang w:eastAsia="ru-RU"/>
        </w:rPr>
        <w:t>ие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теплоснабжающ</w:t>
      </w:r>
      <w:r>
        <w:rPr>
          <w:rFonts w:ascii="Trebuchet MS" w:eastAsia="Times New Roman" w:hAnsi="Trebuchet MS" w:cs="Times New Roman"/>
          <w:lang w:eastAsia="ru-RU"/>
        </w:rPr>
        <w:t>ие</w:t>
      </w:r>
      <w:r w:rsidR="00CB3083" w:rsidRPr="00203A03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>
        <w:rPr>
          <w:rFonts w:ascii="Trebuchet MS" w:eastAsia="Times New Roman" w:hAnsi="Trebuchet MS" w:cs="Times New Roman"/>
          <w:lang w:eastAsia="ru-RU"/>
        </w:rPr>
        <w:t>и</w:t>
      </w:r>
      <w:r w:rsidR="00CB3083" w:rsidRPr="00203A03">
        <w:rPr>
          <w:rFonts w:ascii="Trebuchet MS" w:eastAsia="Times New Roman" w:hAnsi="Trebuchet MS" w:cs="Times New Roman"/>
          <w:lang w:eastAsia="ru-RU"/>
        </w:rPr>
        <w:t>:</w:t>
      </w:r>
    </w:p>
    <w:p w14:paraId="58127832" w14:textId="65FAAE70" w:rsidR="00F31F07" w:rsidRDefault="00CB3083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C0A45">
        <w:rPr>
          <w:rFonts w:ascii="Trebuchet MS" w:eastAsia="Times New Roman" w:hAnsi="Trebuchet MS" w:cs="Times New Roman"/>
          <w:lang w:eastAsia="ru-RU"/>
        </w:rPr>
        <w:t xml:space="preserve">- </w:t>
      </w:r>
      <w:r w:rsidR="00F31F07">
        <w:rPr>
          <w:rFonts w:ascii="Trebuchet MS" w:eastAsia="Times New Roman" w:hAnsi="Trebuchet MS" w:cs="Times New Roman"/>
          <w:lang w:eastAsia="ru-RU"/>
        </w:rPr>
        <w:t xml:space="preserve">Муниципальное унитарное предприятие муниципального образования Максатихинский район «Теплосервис» (ИНН </w:t>
      </w:r>
      <w:r w:rsidR="00F31F07" w:rsidRPr="00F31F07">
        <w:rPr>
          <w:rFonts w:ascii="Trebuchet MS" w:eastAsia="Times New Roman" w:hAnsi="Trebuchet MS" w:cs="Times New Roman"/>
          <w:lang w:eastAsia="ru-RU"/>
        </w:rPr>
        <w:t>6906013056</w:t>
      </w:r>
      <w:r w:rsidR="00F31F07">
        <w:rPr>
          <w:rFonts w:ascii="Trebuchet MS" w:eastAsia="Times New Roman" w:hAnsi="Trebuchet MS" w:cs="Times New Roman"/>
          <w:lang w:eastAsia="ru-RU"/>
        </w:rPr>
        <w:t>)</w:t>
      </w:r>
      <w:r w:rsidR="00270561">
        <w:rPr>
          <w:rFonts w:ascii="Trebuchet MS" w:eastAsia="Times New Roman" w:hAnsi="Trebuchet MS" w:cs="Times New Roman"/>
          <w:lang w:eastAsia="ru-RU"/>
        </w:rPr>
        <w:t xml:space="preserve"> (далее - МУП «Т</w:t>
      </w:r>
      <w:r w:rsidR="008F1C5C">
        <w:rPr>
          <w:rFonts w:ascii="Trebuchet MS" w:eastAsia="Times New Roman" w:hAnsi="Trebuchet MS" w:cs="Times New Roman"/>
          <w:lang w:eastAsia="ru-RU"/>
        </w:rPr>
        <w:t>С</w:t>
      </w:r>
      <w:r w:rsidR="00270561">
        <w:rPr>
          <w:rFonts w:ascii="Trebuchet MS" w:eastAsia="Times New Roman" w:hAnsi="Trebuchet MS" w:cs="Times New Roman"/>
          <w:lang w:eastAsia="ru-RU"/>
        </w:rPr>
        <w:t>»)</w:t>
      </w:r>
      <w:r w:rsidR="00F31F07">
        <w:rPr>
          <w:rFonts w:ascii="Trebuchet MS" w:eastAsia="Times New Roman" w:hAnsi="Trebuchet MS" w:cs="Times New Roman"/>
          <w:lang w:eastAsia="ru-RU"/>
        </w:rPr>
        <w:t>;</w:t>
      </w:r>
    </w:p>
    <w:p w14:paraId="465A84D6" w14:textId="01A47BC0" w:rsidR="00F31F07" w:rsidRDefault="00F31F07" w:rsidP="00CB308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- Муниципальное унитарное предприятие «Теплодом» Максатихинского муниципального округа Тверской области (ИНН 6900022343)</w:t>
      </w:r>
      <w:r w:rsidR="00270561">
        <w:rPr>
          <w:rFonts w:ascii="Trebuchet MS" w:eastAsia="Times New Roman" w:hAnsi="Trebuchet MS" w:cs="Times New Roman"/>
          <w:lang w:eastAsia="ru-RU"/>
        </w:rPr>
        <w:t xml:space="preserve"> (далее – МУП «</w:t>
      </w:r>
      <w:r w:rsidR="008F1C5C">
        <w:rPr>
          <w:rFonts w:ascii="Trebuchet MS" w:eastAsia="Times New Roman" w:hAnsi="Trebuchet MS" w:cs="Times New Roman"/>
          <w:lang w:eastAsia="ru-RU"/>
        </w:rPr>
        <w:t>ТД</w:t>
      </w:r>
      <w:r w:rsidR="00270561">
        <w:rPr>
          <w:rFonts w:ascii="Trebuchet MS" w:eastAsia="Times New Roman" w:hAnsi="Trebuchet MS" w:cs="Times New Roman"/>
          <w:lang w:eastAsia="ru-RU"/>
        </w:rPr>
        <w:t>»)</w:t>
      </w:r>
      <w:r w:rsidR="008C5F1F">
        <w:rPr>
          <w:rFonts w:ascii="Trebuchet MS" w:eastAsia="Times New Roman" w:hAnsi="Trebuchet MS" w:cs="Times New Roman"/>
          <w:lang w:eastAsia="ru-RU"/>
        </w:rPr>
        <w:t>.</w:t>
      </w:r>
    </w:p>
    <w:p w14:paraId="36FF7392" w14:textId="3489C4D3" w:rsidR="00EE5FD1" w:rsidRDefault="009348AB" w:rsidP="0027056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348AB">
        <w:rPr>
          <w:rFonts w:ascii="Trebuchet MS" w:eastAsia="Times New Roman" w:hAnsi="Trebuchet MS" w:cs="Times New Roman"/>
          <w:lang w:eastAsia="ru-RU"/>
        </w:rPr>
        <w:t xml:space="preserve">Функциональная структура каждой системы централизованного теплоснабжения муниципального </w:t>
      </w:r>
      <w:r w:rsidR="00203A03">
        <w:rPr>
          <w:rFonts w:ascii="Trebuchet MS" w:eastAsia="Times New Roman" w:hAnsi="Trebuchet MS" w:cs="Times New Roman"/>
          <w:lang w:eastAsia="ru-RU"/>
        </w:rPr>
        <w:t>округа</w:t>
      </w:r>
      <w:r w:rsidRPr="009348AB">
        <w:rPr>
          <w:rFonts w:ascii="Trebuchet MS" w:eastAsia="Times New Roman" w:hAnsi="Trebuchet MS" w:cs="Times New Roman"/>
          <w:lang w:eastAsia="ru-RU"/>
        </w:rPr>
        <w:t xml:space="preserve"> представляет собой производство тепловой энергии и ее передача до потребителей единой теплоснабжающей организацией</w:t>
      </w:r>
      <w:r>
        <w:rPr>
          <w:rFonts w:ascii="Trebuchet MS" w:eastAsia="Times New Roman" w:hAnsi="Trebuchet MS" w:cs="Times New Roman"/>
          <w:lang w:eastAsia="ru-RU"/>
        </w:rPr>
        <w:t xml:space="preserve"> (</w:t>
      </w:r>
      <w:r w:rsidRPr="009348AB">
        <w:rPr>
          <w:rFonts w:ascii="Trebuchet MS" w:eastAsia="Times New Roman" w:hAnsi="Trebuchet MS" w:cs="Times New Roman"/>
          <w:lang w:eastAsia="ru-RU"/>
        </w:rPr>
        <w:t>таблиц</w:t>
      </w:r>
      <w:r>
        <w:rPr>
          <w:rFonts w:ascii="Trebuchet MS" w:eastAsia="Times New Roman" w:hAnsi="Trebuchet MS" w:cs="Times New Roman"/>
          <w:lang w:eastAsia="ru-RU"/>
        </w:rPr>
        <w:t>а</w:t>
      </w:r>
      <w:r w:rsidRPr="009348AB">
        <w:rPr>
          <w:rFonts w:ascii="Trebuchet MS" w:eastAsia="Times New Roman" w:hAnsi="Trebuchet MS" w:cs="Times New Roman"/>
          <w:lang w:eastAsia="ru-RU"/>
        </w:rPr>
        <w:t xml:space="preserve"> 1.1.1 и рисун</w:t>
      </w:r>
      <w:r>
        <w:rPr>
          <w:rFonts w:ascii="Trebuchet MS" w:eastAsia="Times New Roman" w:hAnsi="Trebuchet MS" w:cs="Times New Roman"/>
          <w:lang w:eastAsia="ru-RU"/>
        </w:rPr>
        <w:t>о</w:t>
      </w:r>
      <w:r w:rsidRPr="009348AB">
        <w:rPr>
          <w:rFonts w:ascii="Trebuchet MS" w:eastAsia="Times New Roman" w:hAnsi="Trebuchet MS" w:cs="Times New Roman"/>
          <w:lang w:eastAsia="ru-RU"/>
        </w:rPr>
        <w:t>к 1.1.1</w:t>
      </w:r>
      <w:r>
        <w:rPr>
          <w:rFonts w:ascii="Trebuchet MS" w:eastAsia="Times New Roman" w:hAnsi="Trebuchet MS" w:cs="Times New Roman"/>
          <w:lang w:eastAsia="ru-RU"/>
        </w:rPr>
        <w:t>)</w:t>
      </w:r>
      <w:r w:rsidRPr="009348AB">
        <w:rPr>
          <w:rFonts w:ascii="Trebuchet MS" w:eastAsia="Times New Roman" w:hAnsi="Trebuchet MS" w:cs="Times New Roman"/>
          <w:lang w:eastAsia="ru-RU"/>
        </w:rPr>
        <w:t>.</w:t>
      </w:r>
    </w:p>
    <w:p w14:paraId="2667FD5A" w14:textId="77777777" w:rsidR="00CB3083" w:rsidRPr="001863F9" w:rsidRDefault="00CB3083" w:rsidP="00CB3083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1863F9">
        <w:rPr>
          <w:rFonts w:ascii="Trebuchet MS" w:hAnsi="Trebuchet MS" w:cs="Times New Roman"/>
          <w:b/>
          <w:bCs/>
        </w:rPr>
        <w:t xml:space="preserve">Таблица </w:t>
      </w:r>
      <w:r>
        <w:rPr>
          <w:rFonts w:ascii="Trebuchet MS" w:hAnsi="Trebuchet MS" w:cs="Times New Roman"/>
          <w:b/>
          <w:bCs/>
        </w:rPr>
        <w:t>1.1.1</w:t>
      </w:r>
      <w:r w:rsidRPr="001863F9">
        <w:rPr>
          <w:rFonts w:ascii="Trebuchet MS" w:hAnsi="Trebuchet MS" w:cs="Times New Roman"/>
          <w:b/>
          <w:bCs/>
        </w:rPr>
        <w:t xml:space="preserve"> - </w:t>
      </w:r>
      <w:r w:rsidRPr="007C741B">
        <w:rPr>
          <w:rFonts w:ascii="Trebuchet MS" w:hAnsi="Trebuchet MS" w:cs="Times New Roman"/>
          <w:b/>
          <w:bCs/>
        </w:rPr>
        <w:t xml:space="preserve">Функциональная структура теплоснабжения </w:t>
      </w:r>
      <w:r>
        <w:rPr>
          <w:rFonts w:ascii="Trebuchet MS" w:hAnsi="Trebuchet MS" w:cs="Times New Roman"/>
          <w:b/>
          <w:bCs/>
        </w:rPr>
        <w:t>по каждой системе теплоснабжения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841"/>
        <w:gridCol w:w="2416"/>
        <w:gridCol w:w="2103"/>
        <w:gridCol w:w="2157"/>
        <w:gridCol w:w="2394"/>
      </w:tblGrid>
      <w:tr w:rsidR="00CB3083" w:rsidRPr="0071120A" w14:paraId="524F1B6D" w14:textId="77777777" w:rsidTr="007D6BF9">
        <w:trPr>
          <w:cantSplit/>
          <w:trHeight w:val="907"/>
          <w:tblHeader/>
        </w:trPr>
        <w:tc>
          <w:tcPr>
            <w:tcW w:w="424" w:type="pct"/>
            <w:shd w:val="clear" w:color="auto" w:fill="CCFF99"/>
            <w:textDirection w:val="btLr"/>
            <w:vAlign w:val="center"/>
          </w:tcPr>
          <w:p w14:paraId="7E6F25C1" w14:textId="77777777" w:rsidR="00CB3083" w:rsidRPr="0071120A" w:rsidRDefault="00CB3083" w:rsidP="00A44CD6">
            <w:pPr>
              <w:ind w:left="113" w:right="113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 xml:space="preserve">№ системы </w:t>
            </w:r>
          </w:p>
        </w:tc>
        <w:tc>
          <w:tcPr>
            <w:tcW w:w="1219" w:type="pct"/>
            <w:shd w:val="clear" w:color="auto" w:fill="CCFF99"/>
            <w:vAlign w:val="center"/>
          </w:tcPr>
          <w:p w14:paraId="090868EF" w14:textId="77777777" w:rsidR="00CB3083" w:rsidRPr="0071120A" w:rsidRDefault="00CB3083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Наименование системы теплоснабжения (СЦТ)</w:t>
            </w:r>
          </w:p>
        </w:tc>
        <w:tc>
          <w:tcPr>
            <w:tcW w:w="1061" w:type="pct"/>
            <w:shd w:val="clear" w:color="auto" w:fill="CCFF99"/>
            <w:vAlign w:val="center"/>
          </w:tcPr>
          <w:p w14:paraId="22AE4A34" w14:textId="77777777" w:rsidR="00CB3083" w:rsidRPr="0071120A" w:rsidRDefault="00CB3083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Источник тепловой энергии</w:t>
            </w:r>
          </w:p>
        </w:tc>
        <w:tc>
          <w:tcPr>
            <w:tcW w:w="1088" w:type="pct"/>
            <w:shd w:val="clear" w:color="auto" w:fill="CCFF99"/>
            <w:vAlign w:val="center"/>
          </w:tcPr>
          <w:p w14:paraId="13617B45" w14:textId="77777777" w:rsidR="00CB3083" w:rsidRPr="0071120A" w:rsidRDefault="00CB3083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Организация, эксплуатирующая источник тепловой энергии</w:t>
            </w:r>
          </w:p>
        </w:tc>
        <w:tc>
          <w:tcPr>
            <w:tcW w:w="1208" w:type="pct"/>
            <w:shd w:val="clear" w:color="auto" w:fill="CCFF99"/>
            <w:vAlign w:val="center"/>
          </w:tcPr>
          <w:p w14:paraId="1DC2B965" w14:textId="77777777" w:rsidR="00CB3083" w:rsidRPr="0071120A" w:rsidRDefault="00CB3083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Организация, эксплуатирующая тепловые сети в зоне действия источника тепловой энергии</w:t>
            </w:r>
          </w:p>
        </w:tc>
      </w:tr>
      <w:tr w:rsidR="007D6BF9" w:rsidRPr="0071120A" w14:paraId="42D25ADA" w14:textId="77777777" w:rsidTr="008C44EC">
        <w:tc>
          <w:tcPr>
            <w:tcW w:w="424" w:type="pct"/>
            <w:vAlign w:val="center"/>
          </w:tcPr>
          <w:p w14:paraId="3FDC063B" w14:textId="7777777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19" w:type="pct"/>
            <w:vAlign w:val="center"/>
          </w:tcPr>
          <w:p w14:paraId="76E7D2E8" w14:textId="1032B46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Максатиха ул. 40 лет Октября </w:t>
            </w:r>
          </w:p>
        </w:tc>
        <w:tc>
          <w:tcPr>
            <w:tcW w:w="1061" w:type="pct"/>
            <w:vAlign w:val="center"/>
          </w:tcPr>
          <w:p w14:paraId="36930771" w14:textId="73ECD29F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гт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. Максатиха ул. 40 лет Октября </w:t>
            </w:r>
          </w:p>
        </w:tc>
        <w:tc>
          <w:tcPr>
            <w:tcW w:w="1088" w:type="pct"/>
            <w:vAlign w:val="center"/>
          </w:tcPr>
          <w:p w14:paraId="419148F3" w14:textId="6E2F5049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7DA87661" w14:textId="44EB5816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72E81B3C" w14:textId="77777777" w:rsidTr="007D6BF9">
        <w:tc>
          <w:tcPr>
            <w:tcW w:w="424" w:type="pct"/>
            <w:vAlign w:val="center"/>
          </w:tcPr>
          <w:p w14:paraId="1AF44187" w14:textId="7777777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19" w:type="pct"/>
            <w:vAlign w:val="center"/>
          </w:tcPr>
          <w:p w14:paraId="278293D6" w14:textId="2E3C4471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проезд Боровых</w:t>
            </w:r>
          </w:p>
        </w:tc>
        <w:tc>
          <w:tcPr>
            <w:tcW w:w="1061" w:type="pct"/>
            <w:vAlign w:val="center"/>
          </w:tcPr>
          <w:p w14:paraId="576E50A2" w14:textId="3D6449E9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проезд Боровых</w:t>
            </w:r>
          </w:p>
        </w:tc>
        <w:tc>
          <w:tcPr>
            <w:tcW w:w="1088" w:type="pct"/>
            <w:vAlign w:val="center"/>
          </w:tcPr>
          <w:p w14:paraId="3E18332A" w14:textId="1F44793D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416FA3B5" w14:textId="139F1ECF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6B7D124E" w14:textId="77777777" w:rsidTr="007D6BF9">
        <w:tc>
          <w:tcPr>
            <w:tcW w:w="424" w:type="pct"/>
            <w:vAlign w:val="center"/>
          </w:tcPr>
          <w:p w14:paraId="4D69CDBF" w14:textId="7777777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9" w:type="pct"/>
            <w:vAlign w:val="center"/>
          </w:tcPr>
          <w:p w14:paraId="6F070973" w14:textId="65088D19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Краснослободская</w:t>
            </w:r>
          </w:p>
        </w:tc>
        <w:tc>
          <w:tcPr>
            <w:tcW w:w="1061" w:type="pct"/>
            <w:vAlign w:val="center"/>
          </w:tcPr>
          <w:p w14:paraId="7C0284A6" w14:textId="44C427C8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Краснослободская</w:t>
            </w:r>
          </w:p>
        </w:tc>
        <w:tc>
          <w:tcPr>
            <w:tcW w:w="1088" w:type="pct"/>
            <w:vAlign w:val="center"/>
          </w:tcPr>
          <w:p w14:paraId="07A7C886" w14:textId="20EBE91C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4AC465AA" w14:textId="5A6DA45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10BADEB2" w14:textId="77777777" w:rsidTr="007D6BF9">
        <w:tc>
          <w:tcPr>
            <w:tcW w:w="424" w:type="pct"/>
            <w:vAlign w:val="center"/>
          </w:tcPr>
          <w:p w14:paraId="38343B97" w14:textId="7777777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19" w:type="pct"/>
            <w:vAlign w:val="center"/>
          </w:tcPr>
          <w:p w14:paraId="46DED012" w14:textId="3FD322AC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Кооперативная</w:t>
            </w:r>
          </w:p>
        </w:tc>
        <w:tc>
          <w:tcPr>
            <w:tcW w:w="1061" w:type="pct"/>
            <w:vAlign w:val="center"/>
          </w:tcPr>
          <w:p w14:paraId="6CE10F90" w14:textId="3E5F8F06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Кооперативная</w:t>
            </w:r>
          </w:p>
        </w:tc>
        <w:tc>
          <w:tcPr>
            <w:tcW w:w="1088" w:type="pct"/>
            <w:vAlign w:val="center"/>
          </w:tcPr>
          <w:p w14:paraId="111EFD07" w14:textId="155AA9BF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6CDDB6CE" w14:textId="3B479AB1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1D397D14" w14:textId="77777777" w:rsidTr="007D6BF9">
        <w:tc>
          <w:tcPr>
            <w:tcW w:w="424" w:type="pct"/>
            <w:vAlign w:val="center"/>
          </w:tcPr>
          <w:p w14:paraId="2EAC1AE9" w14:textId="4180300C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19" w:type="pct"/>
            <w:vAlign w:val="center"/>
          </w:tcPr>
          <w:p w14:paraId="1B9134B0" w14:textId="0C850D90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Железнодорожная</w:t>
            </w:r>
          </w:p>
        </w:tc>
        <w:tc>
          <w:tcPr>
            <w:tcW w:w="1061" w:type="pct"/>
            <w:vAlign w:val="center"/>
          </w:tcPr>
          <w:p w14:paraId="2C9F07D3" w14:textId="2D94561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Железнодорожная</w:t>
            </w:r>
          </w:p>
        </w:tc>
        <w:tc>
          <w:tcPr>
            <w:tcW w:w="1088" w:type="pct"/>
            <w:vAlign w:val="center"/>
          </w:tcPr>
          <w:p w14:paraId="6BFBF2DB" w14:textId="522EBE4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3BA0A728" w14:textId="45064B65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0A1F51DF" w14:textId="77777777" w:rsidTr="007D6BF9">
        <w:tc>
          <w:tcPr>
            <w:tcW w:w="424" w:type="pct"/>
            <w:vAlign w:val="center"/>
          </w:tcPr>
          <w:p w14:paraId="32D6D16C" w14:textId="6E949C58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19" w:type="pct"/>
            <w:vAlign w:val="center"/>
          </w:tcPr>
          <w:p w14:paraId="762CDE3E" w14:textId="51529EDF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Смирнова</w:t>
            </w:r>
          </w:p>
        </w:tc>
        <w:tc>
          <w:tcPr>
            <w:tcW w:w="1061" w:type="pct"/>
            <w:vAlign w:val="center"/>
          </w:tcPr>
          <w:p w14:paraId="3256F1B3" w14:textId="66E0C422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Смирнова</w:t>
            </w:r>
          </w:p>
        </w:tc>
        <w:tc>
          <w:tcPr>
            <w:tcW w:w="1088" w:type="pct"/>
            <w:vAlign w:val="center"/>
          </w:tcPr>
          <w:p w14:paraId="4C833F8F" w14:textId="66479FD5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622A417D" w14:textId="1D874C64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226E7C34" w14:textId="77777777" w:rsidTr="007D6BF9">
        <w:tc>
          <w:tcPr>
            <w:tcW w:w="424" w:type="pct"/>
            <w:vAlign w:val="center"/>
          </w:tcPr>
          <w:p w14:paraId="72A54A15" w14:textId="13D4544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19" w:type="pct"/>
            <w:vAlign w:val="center"/>
          </w:tcPr>
          <w:p w14:paraId="4A17F506" w14:textId="1305A577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Заводская</w:t>
            </w:r>
          </w:p>
        </w:tc>
        <w:tc>
          <w:tcPr>
            <w:tcW w:w="1061" w:type="pct"/>
            <w:vAlign w:val="center"/>
          </w:tcPr>
          <w:p w14:paraId="141FD40E" w14:textId="10D7D344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Заводская</w:t>
            </w:r>
          </w:p>
        </w:tc>
        <w:tc>
          <w:tcPr>
            <w:tcW w:w="1088" w:type="pct"/>
            <w:vAlign w:val="center"/>
          </w:tcPr>
          <w:p w14:paraId="2416CDA4" w14:textId="64CBA4FD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19DBDB08" w14:textId="6A8A64FA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1F969BA9" w14:textId="77777777" w:rsidTr="007D6BF9">
        <w:tc>
          <w:tcPr>
            <w:tcW w:w="424" w:type="pct"/>
            <w:vAlign w:val="center"/>
          </w:tcPr>
          <w:p w14:paraId="47BE7131" w14:textId="53B1EF0D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19" w:type="pct"/>
            <w:vAlign w:val="center"/>
          </w:tcPr>
          <w:p w14:paraId="7009411C" w14:textId="6E8798DA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мкр. Солнечный</w:t>
            </w:r>
          </w:p>
        </w:tc>
        <w:tc>
          <w:tcPr>
            <w:tcW w:w="1061" w:type="pct"/>
            <w:vAlign w:val="center"/>
          </w:tcPr>
          <w:p w14:paraId="2E13C6FC" w14:textId="54F3FB55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мкр. Солнечный</w:t>
            </w:r>
          </w:p>
        </w:tc>
        <w:tc>
          <w:tcPr>
            <w:tcW w:w="1088" w:type="pct"/>
            <w:vAlign w:val="center"/>
          </w:tcPr>
          <w:p w14:paraId="47C5761B" w14:textId="73856C5A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7D50CB5D" w14:textId="5A50C40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20450B6F" w14:textId="77777777" w:rsidTr="007D6BF9">
        <w:tc>
          <w:tcPr>
            <w:tcW w:w="424" w:type="pct"/>
            <w:vAlign w:val="center"/>
          </w:tcPr>
          <w:p w14:paraId="222F4AD4" w14:textId="6C2C9598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19" w:type="pct"/>
            <w:vAlign w:val="center"/>
          </w:tcPr>
          <w:p w14:paraId="0B567206" w14:textId="0DF18FBC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Восточная</w:t>
            </w:r>
          </w:p>
        </w:tc>
        <w:tc>
          <w:tcPr>
            <w:tcW w:w="1061" w:type="pct"/>
            <w:vAlign w:val="center"/>
          </w:tcPr>
          <w:p w14:paraId="0E60FCD7" w14:textId="582F7A2C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Восточная</w:t>
            </w:r>
          </w:p>
        </w:tc>
        <w:tc>
          <w:tcPr>
            <w:tcW w:w="1088" w:type="pct"/>
            <w:vAlign w:val="center"/>
          </w:tcPr>
          <w:p w14:paraId="39D08179" w14:textId="609AAEDB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0F03CFBC" w14:textId="677E22E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381727A3" w14:textId="77777777" w:rsidTr="007D6BF9">
        <w:tc>
          <w:tcPr>
            <w:tcW w:w="424" w:type="pct"/>
            <w:vAlign w:val="center"/>
          </w:tcPr>
          <w:p w14:paraId="626B0B60" w14:textId="4886218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19" w:type="pct"/>
            <w:vAlign w:val="center"/>
          </w:tcPr>
          <w:p w14:paraId="3FA0593C" w14:textId="06F1C9B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Спортивная</w:t>
            </w:r>
          </w:p>
        </w:tc>
        <w:tc>
          <w:tcPr>
            <w:tcW w:w="1061" w:type="pct"/>
            <w:vAlign w:val="center"/>
          </w:tcPr>
          <w:p w14:paraId="058C3A34" w14:textId="7C7178A1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Спортивная</w:t>
            </w:r>
          </w:p>
        </w:tc>
        <w:tc>
          <w:tcPr>
            <w:tcW w:w="1088" w:type="pct"/>
            <w:vAlign w:val="center"/>
          </w:tcPr>
          <w:p w14:paraId="6FA1837A" w14:textId="2932F2A2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223DCE11" w14:textId="6D0CEAC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53F1D01E" w14:textId="77777777" w:rsidTr="007D6BF9">
        <w:tc>
          <w:tcPr>
            <w:tcW w:w="424" w:type="pct"/>
            <w:vAlign w:val="center"/>
          </w:tcPr>
          <w:p w14:paraId="231E4D17" w14:textId="1BAC0914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19" w:type="pct"/>
            <w:vAlign w:val="center"/>
          </w:tcPr>
          <w:p w14:paraId="5C801E88" w14:textId="7199684E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Пролетарская</w:t>
            </w:r>
          </w:p>
        </w:tc>
        <w:tc>
          <w:tcPr>
            <w:tcW w:w="1061" w:type="pct"/>
            <w:vAlign w:val="center"/>
          </w:tcPr>
          <w:p w14:paraId="3A202392" w14:textId="7CEDD1CD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Пролетарская</w:t>
            </w:r>
          </w:p>
        </w:tc>
        <w:tc>
          <w:tcPr>
            <w:tcW w:w="1088" w:type="pct"/>
            <w:vAlign w:val="center"/>
          </w:tcPr>
          <w:p w14:paraId="7E015B8C" w14:textId="2292F9FC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1521FCF4" w14:textId="2396BFDD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236B42C7" w14:textId="77777777" w:rsidTr="007D6BF9">
        <w:tc>
          <w:tcPr>
            <w:tcW w:w="424" w:type="pct"/>
            <w:vAlign w:val="center"/>
          </w:tcPr>
          <w:p w14:paraId="54E579B0" w14:textId="387CA023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19" w:type="pct"/>
            <w:vAlign w:val="center"/>
          </w:tcPr>
          <w:p w14:paraId="027A4A0E" w14:textId="2529DDD9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Парковская</w:t>
            </w:r>
          </w:p>
        </w:tc>
        <w:tc>
          <w:tcPr>
            <w:tcW w:w="1061" w:type="pct"/>
            <w:vAlign w:val="center"/>
          </w:tcPr>
          <w:p w14:paraId="2877AAE4" w14:textId="0EEBE05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Парковская</w:t>
            </w:r>
          </w:p>
        </w:tc>
        <w:tc>
          <w:tcPr>
            <w:tcW w:w="1088" w:type="pct"/>
            <w:vAlign w:val="center"/>
          </w:tcPr>
          <w:p w14:paraId="11E3C254" w14:textId="7B8CF6CF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69A2BE4B" w14:textId="694B3B5A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636DE42D" w14:textId="77777777" w:rsidTr="007D6BF9">
        <w:tc>
          <w:tcPr>
            <w:tcW w:w="424" w:type="pct"/>
            <w:vAlign w:val="center"/>
          </w:tcPr>
          <w:p w14:paraId="408C22C0" w14:textId="589DFB0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19" w:type="pct"/>
            <w:vAlign w:val="center"/>
          </w:tcPr>
          <w:p w14:paraId="5B1DF89D" w14:textId="2E9D6EA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Северная</w:t>
            </w:r>
          </w:p>
        </w:tc>
        <w:tc>
          <w:tcPr>
            <w:tcW w:w="1061" w:type="pct"/>
            <w:vAlign w:val="center"/>
          </w:tcPr>
          <w:p w14:paraId="27D78936" w14:textId="593D099A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Северная</w:t>
            </w:r>
          </w:p>
        </w:tc>
        <w:tc>
          <w:tcPr>
            <w:tcW w:w="1088" w:type="pct"/>
            <w:vAlign w:val="center"/>
          </w:tcPr>
          <w:p w14:paraId="12B79EDB" w14:textId="69E5613A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295600EA" w14:textId="0630E323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55D62E89" w14:textId="77777777" w:rsidTr="007D6BF9">
        <w:tc>
          <w:tcPr>
            <w:tcW w:w="424" w:type="pct"/>
            <w:vAlign w:val="center"/>
          </w:tcPr>
          <w:p w14:paraId="3F880AB8" w14:textId="7E9614E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19" w:type="pct"/>
            <w:vAlign w:val="center"/>
          </w:tcPr>
          <w:p w14:paraId="61100E75" w14:textId="115AFFEB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Красноармейская</w:t>
            </w:r>
          </w:p>
        </w:tc>
        <w:tc>
          <w:tcPr>
            <w:tcW w:w="1061" w:type="pct"/>
            <w:vAlign w:val="center"/>
          </w:tcPr>
          <w:p w14:paraId="400781A2" w14:textId="26CE59F9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БМК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Красноармейская</w:t>
            </w:r>
          </w:p>
        </w:tc>
        <w:tc>
          <w:tcPr>
            <w:tcW w:w="1088" w:type="pct"/>
            <w:vAlign w:val="center"/>
          </w:tcPr>
          <w:p w14:paraId="7B05099A" w14:textId="1FCFDBF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0B4E4C6A" w14:textId="1C86575C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732F4318" w14:textId="77777777" w:rsidTr="007D6BF9">
        <w:tc>
          <w:tcPr>
            <w:tcW w:w="424" w:type="pct"/>
            <w:vAlign w:val="center"/>
          </w:tcPr>
          <w:p w14:paraId="7430D80D" w14:textId="02CE2DB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19" w:type="pct"/>
            <w:vAlign w:val="center"/>
          </w:tcPr>
          <w:p w14:paraId="10DD537A" w14:textId="1CF45A60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Советская</w:t>
            </w:r>
          </w:p>
        </w:tc>
        <w:tc>
          <w:tcPr>
            <w:tcW w:w="1061" w:type="pct"/>
            <w:vAlign w:val="center"/>
          </w:tcPr>
          <w:p w14:paraId="15D82067" w14:textId="242F84D4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</w:t>
            </w:r>
            <w:r w:rsidR="008F1C5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пгт. 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Максатиха ул. Советская</w:t>
            </w:r>
          </w:p>
        </w:tc>
        <w:tc>
          <w:tcPr>
            <w:tcW w:w="1088" w:type="pct"/>
            <w:vAlign w:val="center"/>
          </w:tcPr>
          <w:p w14:paraId="1F5FC1EC" w14:textId="043764A9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  <w:tc>
          <w:tcPr>
            <w:tcW w:w="1208" w:type="pct"/>
            <w:vAlign w:val="center"/>
          </w:tcPr>
          <w:p w14:paraId="379F3E8C" w14:textId="68D22D4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0400D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«ТД»</w:t>
            </w:r>
          </w:p>
        </w:tc>
      </w:tr>
      <w:tr w:rsidR="007D6BF9" w:rsidRPr="0071120A" w14:paraId="4C00933A" w14:textId="77777777" w:rsidTr="008C44EC">
        <w:tc>
          <w:tcPr>
            <w:tcW w:w="424" w:type="pct"/>
            <w:vAlign w:val="center"/>
          </w:tcPr>
          <w:p w14:paraId="1B4AB96E" w14:textId="459974E5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19" w:type="pct"/>
            <w:vAlign w:val="center"/>
          </w:tcPr>
          <w:p w14:paraId="1CB86989" w14:textId="64DB4A90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СЦТ котельной д. Каменка</w:t>
            </w:r>
          </w:p>
        </w:tc>
        <w:tc>
          <w:tcPr>
            <w:tcW w:w="1061" w:type="pct"/>
            <w:vAlign w:val="center"/>
          </w:tcPr>
          <w:p w14:paraId="69B56590" w14:textId="2A5CECB0" w:rsidR="007D6BF9" w:rsidRPr="0071120A" w:rsidRDefault="007D6BF9" w:rsidP="007D6BF9">
            <w:pP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  <w:tc>
          <w:tcPr>
            <w:tcW w:w="1088" w:type="pct"/>
            <w:vAlign w:val="center"/>
          </w:tcPr>
          <w:p w14:paraId="6F063960" w14:textId="784A6341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5CD3FF93" w14:textId="0B8B983B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  <w:tr w:rsidR="007D6BF9" w:rsidRPr="0071120A" w14:paraId="44DB450A" w14:textId="77777777" w:rsidTr="008C44EC">
        <w:tc>
          <w:tcPr>
            <w:tcW w:w="424" w:type="pct"/>
            <w:vAlign w:val="center"/>
          </w:tcPr>
          <w:p w14:paraId="30186E8A" w14:textId="7E9F8A60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1120A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19" w:type="pct"/>
            <w:vAlign w:val="center"/>
          </w:tcPr>
          <w:p w14:paraId="345570C9" w14:textId="3E5F6CE1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СЦТ котельной </w:t>
            </w: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Кистутово</w:t>
            </w:r>
          </w:p>
        </w:tc>
        <w:tc>
          <w:tcPr>
            <w:tcW w:w="1061" w:type="pct"/>
            <w:vAlign w:val="center"/>
          </w:tcPr>
          <w:p w14:paraId="4CD4A1E4" w14:textId="16CE3CC2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  <w:tc>
          <w:tcPr>
            <w:tcW w:w="1088" w:type="pct"/>
            <w:vAlign w:val="center"/>
          </w:tcPr>
          <w:p w14:paraId="14537DA0" w14:textId="11CF06BD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620715C6" w14:textId="4E423B8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  <w:tr w:rsidR="007D6BF9" w:rsidRPr="0071120A" w14:paraId="158ACE67" w14:textId="77777777" w:rsidTr="008C44EC">
        <w:tc>
          <w:tcPr>
            <w:tcW w:w="424" w:type="pct"/>
            <w:vAlign w:val="center"/>
          </w:tcPr>
          <w:p w14:paraId="397C598F" w14:textId="39B001E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19" w:type="pct"/>
            <w:vAlign w:val="center"/>
          </w:tcPr>
          <w:p w14:paraId="72849644" w14:textId="62F3C72E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СЦТ котельной</w:t>
            </w: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д. Райково</w:t>
            </w:r>
          </w:p>
        </w:tc>
        <w:tc>
          <w:tcPr>
            <w:tcW w:w="1061" w:type="pct"/>
            <w:vAlign w:val="center"/>
          </w:tcPr>
          <w:p w14:paraId="6385AE4E" w14:textId="00FD8CB6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Райково</w:t>
            </w:r>
          </w:p>
        </w:tc>
        <w:tc>
          <w:tcPr>
            <w:tcW w:w="1088" w:type="pct"/>
            <w:vAlign w:val="center"/>
          </w:tcPr>
          <w:p w14:paraId="1A7CCD11" w14:textId="5DF38795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40D3B9C7" w14:textId="62A54687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  <w:tr w:rsidR="007D6BF9" w:rsidRPr="0071120A" w14:paraId="6BECE977" w14:textId="77777777" w:rsidTr="008C44EC">
        <w:tc>
          <w:tcPr>
            <w:tcW w:w="424" w:type="pct"/>
            <w:vAlign w:val="center"/>
          </w:tcPr>
          <w:p w14:paraId="4354F7A0" w14:textId="03787736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19" w:type="pct"/>
            <w:vAlign w:val="center"/>
          </w:tcPr>
          <w:p w14:paraId="2DAC909D" w14:textId="052D2861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СЦТ котельной</w:t>
            </w: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п. Ривицкий</w:t>
            </w:r>
          </w:p>
        </w:tc>
        <w:tc>
          <w:tcPr>
            <w:tcW w:w="1061" w:type="pct"/>
            <w:vAlign w:val="center"/>
          </w:tcPr>
          <w:p w14:paraId="5034A88E" w14:textId="1A0BD85E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  <w:tc>
          <w:tcPr>
            <w:tcW w:w="1088" w:type="pct"/>
            <w:vAlign w:val="center"/>
          </w:tcPr>
          <w:p w14:paraId="0F334168" w14:textId="798F9C5B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3C60E2E3" w14:textId="156E3DCE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  <w:tr w:rsidR="007D6BF9" w:rsidRPr="0071120A" w14:paraId="57B025FE" w14:textId="77777777" w:rsidTr="008C44EC">
        <w:tc>
          <w:tcPr>
            <w:tcW w:w="424" w:type="pct"/>
            <w:vAlign w:val="center"/>
          </w:tcPr>
          <w:p w14:paraId="7359235C" w14:textId="79B4FDF3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  <w:tc>
          <w:tcPr>
            <w:tcW w:w="1219" w:type="pct"/>
            <w:vAlign w:val="center"/>
          </w:tcPr>
          <w:p w14:paraId="3DAE6A39" w14:textId="3E812BB0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СЦТ котельной</w:t>
            </w: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д. Фабрика</w:t>
            </w:r>
          </w:p>
        </w:tc>
        <w:tc>
          <w:tcPr>
            <w:tcW w:w="1061" w:type="pct"/>
            <w:vAlign w:val="center"/>
          </w:tcPr>
          <w:p w14:paraId="672DD277" w14:textId="5378551B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  <w:tc>
          <w:tcPr>
            <w:tcW w:w="1088" w:type="pct"/>
            <w:vAlign w:val="center"/>
          </w:tcPr>
          <w:p w14:paraId="63EFFD30" w14:textId="4145CD4B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08D1121A" w14:textId="2DE19EB3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  <w:tr w:rsidR="007D6BF9" w:rsidRPr="0071120A" w14:paraId="32890B81" w14:textId="77777777" w:rsidTr="008C44EC">
        <w:tc>
          <w:tcPr>
            <w:tcW w:w="424" w:type="pct"/>
            <w:vAlign w:val="center"/>
          </w:tcPr>
          <w:p w14:paraId="051BB86C" w14:textId="4BEAF98F" w:rsidR="007D6BF9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219" w:type="pct"/>
            <w:vAlign w:val="center"/>
          </w:tcPr>
          <w:p w14:paraId="137EC607" w14:textId="4DD6B550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СЦТ котельной</w:t>
            </w: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с. Сельцы</w:t>
            </w:r>
          </w:p>
        </w:tc>
        <w:tc>
          <w:tcPr>
            <w:tcW w:w="1061" w:type="pct"/>
            <w:vAlign w:val="center"/>
          </w:tcPr>
          <w:p w14:paraId="017FB644" w14:textId="4A65D2AC" w:rsidR="007D6BF9" w:rsidRPr="0071120A" w:rsidRDefault="007D6BF9" w:rsidP="007D6BF9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D6BF9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  <w:tc>
          <w:tcPr>
            <w:tcW w:w="1088" w:type="pct"/>
            <w:vAlign w:val="center"/>
          </w:tcPr>
          <w:p w14:paraId="1B7FF944" w14:textId="4391F472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  <w:tc>
          <w:tcPr>
            <w:tcW w:w="1208" w:type="pct"/>
            <w:vAlign w:val="center"/>
          </w:tcPr>
          <w:p w14:paraId="178A5FC7" w14:textId="515B94D3" w:rsidR="007D6BF9" w:rsidRPr="0071120A" w:rsidRDefault="007D6BF9" w:rsidP="007D6BF9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МУП «ТС»</w:t>
            </w:r>
          </w:p>
        </w:tc>
      </w:tr>
    </w:tbl>
    <w:p w14:paraId="1D1BE140" w14:textId="77777777" w:rsidR="008C5F1F" w:rsidRDefault="008C5F1F" w:rsidP="0071120A">
      <w:pPr>
        <w:spacing w:after="0" w:line="276" w:lineRule="auto"/>
        <w:jc w:val="center"/>
        <w:rPr>
          <w:rFonts w:ascii="Trebuchet MS" w:eastAsia="Times New Roman" w:hAnsi="Trebuchet MS" w:cs="Times New Roman"/>
        </w:rPr>
      </w:pPr>
    </w:p>
    <w:p w14:paraId="68AD7F78" w14:textId="1E2C1B31" w:rsidR="00CB3083" w:rsidRDefault="008F1C5C" w:rsidP="0071120A">
      <w:pPr>
        <w:spacing w:after="0" w:line="276" w:lineRule="auto"/>
        <w:jc w:val="center"/>
        <w:rPr>
          <w:rFonts w:ascii="Trebuchet MS" w:eastAsia="Times New Roman" w:hAnsi="Trebuchet MS" w:cs="Times New Roman"/>
        </w:rPr>
      </w:pPr>
      <w:r w:rsidRPr="008F1C5C">
        <w:rPr>
          <w:rFonts w:ascii="Trebuchet MS" w:eastAsia="Times New Roman" w:hAnsi="Trebuchet MS" w:cs="Times New Roman"/>
          <w:noProof/>
          <w:lang w:eastAsia="ru-RU"/>
        </w:rPr>
        <w:drawing>
          <wp:inline distT="0" distB="0" distL="0" distR="0" wp14:anchorId="22DE1CE5" wp14:editId="18BE94A6">
            <wp:extent cx="6347398" cy="4465122"/>
            <wp:effectExtent l="0" t="0" r="0" b="0"/>
            <wp:docPr id="1353961722" name="Рисунок 1" descr="Изображение выглядит как текст, снимок экрана, Параллельн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3961722" name="Рисунок 1" descr="Изображение выглядит как текст, снимок экрана, Параллельный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193" cy="448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D7A8E" w14:textId="7839A0DF" w:rsidR="00193B44" w:rsidRDefault="008F1C5C" w:rsidP="0071120A">
      <w:pPr>
        <w:spacing w:after="0" w:line="276" w:lineRule="auto"/>
        <w:jc w:val="center"/>
        <w:rPr>
          <w:rFonts w:ascii="Trebuchet MS" w:eastAsia="Times New Roman" w:hAnsi="Trebuchet MS" w:cs="Times New Roman"/>
        </w:rPr>
      </w:pPr>
      <w:r w:rsidRPr="008F1C5C">
        <w:rPr>
          <w:rFonts w:ascii="Trebuchet MS" w:eastAsia="Times New Roman" w:hAnsi="Trebuchet MS" w:cs="Times New Roman"/>
          <w:noProof/>
          <w:lang w:eastAsia="ru-RU"/>
        </w:rPr>
        <w:drawing>
          <wp:inline distT="0" distB="0" distL="0" distR="0" wp14:anchorId="55DD813F" wp14:editId="6F268C08">
            <wp:extent cx="6380939" cy="3099460"/>
            <wp:effectExtent l="0" t="0" r="1270" b="5715"/>
            <wp:docPr id="1422249760" name="Рисунок 1" descr="Изображение выглядит как текст, снимок экрана, Параллельный, Шриф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2249760" name="Рисунок 1" descr="Изображение выглядит как текст, снимок экрана, Параллельный, Шрифт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368" cy="3112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C4F13" w14:textId="73093135" w:rsidR="002D5A5A" w:rsidRDefault="008C5F1F" w:rsidP="009348AB">
      <w:pPr>
        <w:spacing w:after="0" w:line="23" w:lineRule="atLeast"/>
        <w:jc w:val="center"/>
        <w:rPr>
          <w:rFonts w:ascii="Trebuchet MS" w:eastAsia="Times New Roman" w:hAnsi="Trebuchet MS" w:cs="Times New Roman"/>
          <w:b/>
          <w:bCs/>
          <w:lang w:eastAsia="ru-RU"/>
        </w:rPr>
      </w:pPr>
      <w:r w:rsidRPr="008C5F1F">
        <w:rPr>
          <w:rFonts w:ascii="Trebuchet MS" w:eastAsia="Times New Roman" w:hAnsi="Trebuchet MS" w:cs="Times New Roman"/>
          <w:b/>
          <w:bCs/>
          <w:noProof/>
          <w:lang w:eastAsia="ru-RU"/>
        </w:rPr>
        <w:lastRenderedPageBreak/>
        <w:drawing>
          <wp:inline distT="0" distB="0" distL="0" distR="0" wp14:anchorId="42B1AA9A" wp14:editId="71084E8D">
            <wp:extent cx="6299835" cy="1727200"/>
            <wp:effectExtent l="0" t="0" r="5715" b="6350"/>
            <wp:docPr id="71851455" name="Рисунок 1" descr="Изображение выглядит как текст, снимок экрана, Шрифт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51455" name="Рисунок 1" descr="Изображение выглядит как текст, снимок экрана, Шрифт, линия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0280B" w14:textId="2B91F1F7" w:rsidR="00CB3083" w:rsidRPr="0071120A" w:rsidRDefault="00CB3083" w:rsidP="009348AB">
      <w:pPr>
        <w:spacing w:after="0" w:line="23" w:lineRule="atLeast"/>
        <w:jc w:val="center"/>
        <w:rPr>
          <w:rFonts w:ascii="Trebuchet MS" w:eastAsia="Times New Roman" w:hAnsi="Trebuchet MS" w:cs="Times New Roman"/>
          <w:b/>
          <w:bCs/>
          <w:lang w:eastAsia="ru-RU"/>
        </w:rPr>
      </w:pPr>
      <w:r w:rsidRPr="0071120A">
        <w:rPr>
          <w:rFonts w:ascii="Trebuchet MS" w:eastAsia="Times New Roman" w:hAnsi="Trebuchet MS" w:cs="Times New Roman"/>
          <w:b/>
          <w:bCs/>
          <w:lang w:eastAsia="ru-RU"/>
        </w:rPr>
        <w:t>Рисунок 1.1.1 – Функциональные схемы отопительных котельных</w:t>
      </w:r>
    </w:p>
    <w:p w14:paraId="1E2D2908" w14:textId="798822FC" w:rsidR="00CB3083" w:rsidRPr="00014996" w:rsidRDefault="007D43AF" w:rsidP="009348AB">
      <w:pPr>
        <w:spacing w:after="0" w:line="23" w:lineRule="atLeast"/>
        <w:jc w:val="center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="00FB5D5E" w:rsidRPr="0071120A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</w:t>
      </w:r>
    </w:p>
    <w:p w14:paraId="207BEF77" w14:textId="3BEED84C" w:rsidR="00CB3083" w:rsidRDefault="007F7007" w:rsidP="007F7007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Г</w:t>
      </w:r>
      <w:r w:rsidR="00CB3083" w:rsidRPr="00014996">
        <w:rPr>
          <w:rFonts w:ascii="Trebuchet MS" w:eastAsia="Times New Roman" w:hAnsi="Trebuchet MS" w:cs="Times New Roman"/>
          <w:lang w:eastAsia="ru-RU"/>
        </w:rPr>
        <w:t>раницы зон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="00CB3083" w:rsidRPr="00014996">
        <w:rPr>
          <w:rFonts w:ascii="Trebuchet MS" w:eastAsia="Times New Roman" w:hAnsi="Trebuchet MS" w:cs="Times New Roman"/>
          <w:lang w:eastAsia="ru-RU"/>
        </w:rPr>
        <w:t xml:space="preserve">действия систем теплоснабжения </w:t>
      </w:r>
      <w:r>
        <w:rPr>
          <w:rFonts w:ascii="Trebuchet MS" w:eastAsia="Times New Roman" w:hAnsi="Trebuchet MS" w:cs="Times New Roman"/>
          <w:lang w:eastAsia="ru-RU"/>
        </w:rPr>
        <w:t xml:space="preserve">территории поселка Максатиха с учетом перевода потребителей на индивидуальные источники тепловой энергии </w:t>
      </w:r>
      <w:r w:rsidR="00CB3083" w:rsidRPr="00014996">
        <w:rPr>
          <w:rFonts w:ascii="Trebuchet MS" w:eastAsia="Times New Roman" w:hAnsi="Trebuchet MS" w:cs="Times New Roman"/>
          <w:lang w:eastAsia="ru-RU"/>
        </w:rPr>
        <w:t>представлен</w:t>
      </w:r>
      <w:r>
        <w:rPr>
          <w:rFonts w:ascii="Trebuchet MS" w:eastAsia="Times New Roman" w:hAnsi="Trebuchet MS" w:cs="Times New Roman"/>
          <w:lang w:eastAsia="ru-RU"/>
        </w:rPr>
        <w:t>ы</w:t>
      </w:r>
      <w:r w:rsidR="00CB3083" w:rsidRPr="00014996">
        <w:rPr>
          <w:rFonts w:ascii="Trebuchet MS" w:eastAsia="Times New Roman" w:hAnsi="Trebuchet MS" w:cs="Times New Roman"/>
          <w:lang w:eastAsia="ru-RU"/>
        </w:rPr>
        <w:t xml:space="preserve"> на рисунке 1.1.2.</w:t>
      </w:r>
    </w:p>
    <w:p w14:paraId="75B14C7D" w14:textId="77777777" w:rsidR="00CB3083" w:rsidRDefault="00CB3083" w:rsidP="00587EA8">
      <w:pPr>
        <w:spacing w:after="0" w:line="276" w:lineRule="auto"/>
        <w:ind w:firstLine="720"/>
        <w:jc w:val="both"/>
        <w:rPr>
          <w:rFonts w:ascii="Trebuchet MS" w:eastAsia="Times New Roman" w:hAnsi="Trebuchet MS" w:cs="Times New Roman"/>
        </w:rPr>
      </w:pPr>
    </w:p>
    <w:p w14:paraId="30E7D737" w14:textId="608DDDE1" w:rsidR="0030027C" w:rsidRPr="00607C34" w:rsidRDefault="0030027C" w:rsidP="009348AB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6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" w:name="_Toc203488690"/>
      <w:bookmarkEnd w:id="12"/>
      <w:r w:rsidRPr="00607C34">
        <w:rPr>
          <w:rFonts w:ascii="Trebuchet MS" w:eastAsia="Times New Roman" w:hAnsi="Trebuchet MS" w:cs="Times New Roman"/>
          <w:b/>
          <w:lang w:eastAsia="ru-RU"/>
        </w:rPr>
        <w:t>1.1.</w:t>
      </w:r>
      <w:r w:rsidR="009348AB">
        <w:rPr>
          <w:rFonts w:ascii="Trebuchet MS" w:eastAsia="Times New Roman" w:hAnsi="Trebuchet MS" w:cs="Times New Roman"/>
          <w:b/>
          <w:lang w:eastAsia="ru-RU"/>
        </w:rPr>
        <w:t>2</w:t>
      </w:r>
      <w:r w:rsidR="00D07542" w:rsidRPr="00607C34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9348AB" w:rsidRPr="009348AB">
        <w:rPr>
          <w:rFonts w:ascii="Trebuchet MS" w:eastAsia="Times New Roman" w:hAnsi="Trebuchet MS" w:cs="Times New Roman"/>
          <w:b/>
          <w:lang w:eastAsia="ru-RU"/>
        </w:rPr>
        <w:t>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 в зонах действия производственных котельных</w:t>
      </w:r>
      <w:bookmarkEnd w:id="13"/>
    </w:p>
    <w:p w14:paraId="78ADC6FF" w14:textId="152B0DFB" w:rsidR="00193B44" w:rsidRPr="00193B44" w:rsidRDefault="00193B44" w:rsidP="00193B4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193B44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71120A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71120A">
        <w:rPr>
          <w:rFonts w:ascii="Trebuchet MS" w:eastAsia="Times New Roman" w:hAnsi="Trebuchet MS" w:cs="Times New Roman"/>
          <w:lang w:eastAsia="ru-RU"/>
        </w:rPr>
        <w:t xml:space="preserve"> теплоснабжение зданий производственных предприятий осуществляется от индивидуальных источников теплоснабжения.</w:t>
      </w:r>
      <w:r w:rsidRPr="00193B44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3DB82224" w14:textId="77777777" w:rsidR="00193B44" w:rsidRPr="00193B44" w:rsidRDefault="00193B44" w:rsidP="00193B4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193B44">
        <w:rPr>
          <w:rFonts w:ascii="Trebuchet MS" w:eastAsia="Times New Roman" w:hAnsi="Trebuchet MS" w:cs="Times New Roman"/>
          <w:lang w:eastAsia="ru-RU"/>
        </w:rPr>
        <w:t>Теплоснабжающие и теплосетевые организации, осуществляющие свою деятельность в зонах действия производственных котельных, отсутствуют.</w:t>
      </w:r>
    </w:p>
    <w:p w14:paraId="5228B6AB" w14:textId="77777777" w:rsidR="00BF7693" w:rsidRPr="00607C34" w:rsidRDefault="00BF7693" w:rsidP="00C44E57">
      <w:pPr>
        <w:pStyle w:val="a7"/>
        <w:tabs>
          <w:tab w:val="left" w:pos="0"/>
        </w:tabs>
        <w:spacing w:before="0" w:after="0" w:line="23" w:lineRule="atLeast"/>
        <w:ind w:firstLine="851"/>
        <w:rPr>
          <w:rFonts w:ascii="Trebuchet MS" w:hAnsi="Trebuchet MS"/>
          <w:sz w:val="22"/>
        </w:rPr>
      </w:pPr>
    </w:p>
    <w:p w14:paraId="7EEAE7B3" w14:textId="20AF974E" w:rsidR="00A020AA" w:rsidRPr="00607C34" w:rsidRDefault="0030027C" w:rsidP="0021689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6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" w:name="_Toc203488691"/>
      <w:r w:rsidRPr="00607C34">
        <w:rPr>
          <w:rFonts w:ascii="Trebuchet MS" w:eastAsia="Times New Roman" w:hAnsi="Trebuchet MS" w:cs="Times New Roman"/>
          <w:b/>
          <w:lang w:eastAsia="ru-RU"/>
        </w:rPr>
        <w:t>1.1.</w:t>
      </w:r>
      <w:r w:rsidR="0021689D">
        <w:rPr>
          <w:rFonts w:ascii="Trebuchet MS" w:eastAsia="Times New Roman" w:hAnsi="Trebuchet MS" w:cs="Times New Roman"/>
          <w:b/>
          <w:lang w:eastAsia="ru-RU"/>
        </w:rPr>
        <w:t>3</w:t>
      </w:r>
      <w:r w:rsidRPr="00607C34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21689D" w:rsidRPr="0021689D">
        <w:rPr>
          <w:rFonts w:ascii="Trebuchet MS" w:eastAsia="Times New Roman" w:hAnsi="Trebuchet MS" w:cs="Times New Roman"/>
          <w:b/>
          <w:lang w:eastAsia="ru-RU"/>
        </w:rPr>
        <w:t>Описание зон деятельности (эксплуатационной ответственности) теплоснабжающих и теплосетевых организаций и описание структуры договорных отношений между ними в зонах действия индивидуального теплоснабжения</w:t>
      </w:r>
      <w:bookmarkEnd w:id="14"/>
    </w:p>
    <w:p w14:paraId="62B12BF3" w14:textId="4F0342CE" w:rsidR="0071120A" w:rsidRPr="00C8431A" w:rsidRDefault="0071120A" w:rsidP="0071120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8431A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DC3D95">
        <w:rPr>
          <w:rFonts w:ascii="Trebuchet MS" w:eastAsia="Times New Roman" w:hAnsi="Trebuchet MS" w:cs="Times New Roman"/>
          <w:lang w:eastAsia="ru-RU"/>
        </w:rPr>
        <w:t xml:space="preserve"> муниципальн</w:t>
      </w:r>
      <w:r>
        <w:rPr>
          <w:rFonts w:ascii="Trebuchet MS" w:eastAsia="Times New Roman" w:hAnsi="Trebuchet MS" w:cs="Times New Roman"/>
          <w:lang w:eastAsia="ru-RU"/>
        </w:rPr>
        <w:t>ого</w:t>
      </w:r>
      <w:r w:rsidRPr="00DC3D95">
        <w:rPr>
          <w:rFonts w:ascii="Trebuchet MS" w:eastAsia="Times New Roman" w:hAnsi="Trebuchet MS" w:cs="Times New Roman"/>
          <w:lang w:eastAsia="ru-RU"/>
        </w:rPr>
        <w:t xml:space="preserve"> округ</w:t>
      </w:r>
      <w:r>
        <w:rPr>
          <w:rFonts w:ascii="Trebuchet MS" w:eastAsia="Times New Roman" w:hAnsi="Trebuchet MS" w:cs="Times New Roman"/>
          <w:lang w:eastAsia="ru-RU"/>
        </w:rPr>
        <w:t>а</w:t>
      </w:r>
      <w:r w:rsidRPr="00C8431A">
        <w:rPr>
          <w:rFonts w:ascii="Trebuchet MS" w:eastAsia="Times New Roman" w:hAnsi="Trebuchet MS" w:cs="Times New Roman"/>
          <w:lang w:eastAsia="ru-RU"/>
        </w:rPr>
        <w:t xml:space="preserve"> индивидуальные источники теплоснабжения используются </w:t>
      </w:r>
      <w:r>
        <w:rPr>
          <w:rFonts w:ascii="Trebuchet MS" w:eastAsia="Times New Roman" w:hAnsi="Trebuchet MS" w:cs="Times New Roman"/>
          <w:lang w:eastAsia="ru-RU"/>
        </w:rPr>
        <w:t>в населенных пунктах сельской местности и территориях</w:t>
      </w:r>
      <w:r w:rsidRPr="00C8431A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с индивидуальной</w:t>
      </w:r>
      <w:r w:rsidR="002D5A5A">
        <w:rPr>
          <w:rFonts w:ascii="Trebuchet MS" w:eastAsia="Times New Roman" w:hAnsi="Trebuchet MS" w:cs="Times New Roman"/>
          <w:lang w:eastAsia="ru-RU"/>
        </w:rPr>
        <w:t xml:space="preserve"> и</w:t>
      </w:r>
      <w:r>
        <w:rPr>
          <w:rFonts w:ascii="Trebuchet MS" w:eastAsia="Times New Roman" w:hAnsi="Trebuchet MS" w:cs="Times New Roman"/>
          <w:lang w:eastAsia="ru-RU"/>
        </w:rPr>
        <w:t xml:space="preserve"> малоэтажной жилой застройкой</w:t>
      </w:r>
      <w:r w:rsidRPr="00C8431A">
        <w:rPr>
          <w:rFonts w:ascii="Trebuchet MS" w:eastAsia="Times New Roman" w:hAnsi="Trebuchet MS" w:cs="Times New Roman"/>
          <w:lang w:eastAsia="ru-RU"/>
        </w:rPr>
        <w:t xml:space="preserve">. В качестве индивидуальных источников теплоснабжения применяются </w:t>
      </w:r>
      <w:r w:rsidR="002D5A5A">
        <w:rPr>
          <w:rFonts w:ascii="Trebuchet MS" w:eastAsia="Times New Roman" w:hAnsi="Trebuchet MS" w:cs="Times New Roman"/>
          <w:lang w:eastAsia="ru-RU"/>
        </w:rPr>
        <w:t xml:space="preserve">дровяные и </w:t>
      </w:r>
      <w:r w:rsidRPr="00C8431A">
        <w:rPr>
          <w:rFonts w:ascii="Trebuchet MS" w:eastAsia="Times New Roman" w:hAnsi="Trebuchet MS" w:cs="Times New Roman"/>
          <w:lang w:eastAsia="ru-RU"/>
        </w:rPr>
        <w:t>элект</w:t>
      </w:r>
      <w:r w:rsidR="002D5A5A">
        <w:rPr>
          <w:rFonts w:ascii="Trebuchet MS" w:eastAsia="Times New Roman" w:hAnsi="Trebuchet MS" w:cs="Times New Roman"/>
          <w:lang w:eastAsia="ru-RU"/>
        </w:rPr>
        <w:t>рические ко</w:t>
      </w:r>
      <w:r w:rsidRPr="00C8431A">
        <w:rPr>
          <w:rFonts w:ascii="Trebuchet MS" w:eastAsia="Times New Roman" w:hAnsi="Trebuchet MS" w:cs="Times New Roman"/>
          <w:lang w:eastAsia="ru-RU"/>
        </w:rPr>
        <w:t>тлы</w:t>
      </w:r>
      <w:r w:rsidR="002D5A5A">
        <w:rPr>
          <w:rFonts w:ascii="Trebuchet MS" w:eastAsia="Times New Roman" w:hAnsi="Trebuchet MS" w:cs="Times New Roman"/>
          <w:lang w:eastAsia="ru-RU"/>
        </w:rPr>
        <w:t>,</w:t>
      </w:r>
      <w:r w:rsidRPr="00C8431A">
        <w:rPr>
          <w:rFonts w:ascii="Trebuchet MS" w:eastAsia="Times New Roman" w:hAnsi="Trebuchet MS" w:cs="Times New Roman"/>
          <w:lang w:eastAsia="ru-RU"/>
        </w:rPr>
        <w:t xml:space="preserve"> печи.</w:t>
      </w:r>
    </w:p>
    <w:p w14:paraId="5296B7A4" w14:textId="5EDFA939" w:rsidR="0071120A" w:rsidRDefault="0071120A" w:rsidP="0071120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A5049">
        <w:rPr>
          <w:rFonts w:ascii="Trebuchet MS" w:eastAsia="Times New Roman" w:hAnsi="Trebuchet MS" w:cs="Times New Roman"/>
          <w:lang w:eastAsia="ru-RU"/>
        </w:rPr>
        <w:t>Зоны действия индивидуальных источников для теплоснабжения населения и юридических лиц представлена в таблице 1.1.</w:t>
      </w:r>
      <w:r>
        <w:rPr>
          <w:rFonts w:ascii="Trebuchet MS" w:eastAsia="Times New Roman" w:hAnsi="Trebuchet MS" w:cs="Times New Roman"/>
          <w:lang w:eastAsia="ru-RU"/>
        </w:rPr>
        <w:t>2</w:t>
      </w:r>
      <w:r w:rsidR="002D5A5A">
        <w:rPr>
          <w:rFonts w:ascii="Trebuchet MS" w:eastAsia="Times New Roman" w:hAnsi="Trebuchet MS" w:cs="Times New Roman"/>
          <w:lang w:eastAsia="ru-RU"/>
        </w:rPr>
        <w:t xml:space="preserve"> и на рисунке 1.1.2 (в части территории поселка Максатиха)</w:t>
      </w:r>
      <w:r w:rsidRPr="002A5049">
        <w:rPr>
          <w:rFonts w:ascii="Trebuchet MS" w:eastAsia="Times New Roman" w:hAnsi="Trebuchet MS" w:cs="Times New Roman"/>
          <w:lang w:eastAsia="ru-RU"/>
        </w:rPr>
        <w:t>.</w:t>
      </w:r>
    </w:p>
    <w:p w14:paraId="5D7F755C" w14:textId="77777777" w:rsidR="00D8182F" w:rsidRDefault="00D8182F" w:rsidP="00D8182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Деятельность теплоснабжающих и теплосетевых организаций в зоне действия индивидуальных источников тепловой энергии не осуществляется.</w:t>
      </w:r>
    </w:p>
    <w:p w14:paraId="5C4371FD" w14:textId="42E7A2E8" w:rsidR="00D8182F" w:rsidRPr="00AA051D" w:rsidRDefault="00D8182F" w:rsidP="00D8182F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AA051D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1.1.2 – Реестр населенных пунктов </w:t>
      </w:r>
      <w:r w:rsidR="007D43AF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Pr="00AA051D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 полностью с индивидуальными источниками теплоснабжения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303"/>
        <w:gridCol w:w="3304"/>
        <w:gridCol w:w="3304"/>
      </w:tblGrid>
      <w:tr w:rsidR="00D8182F" w:rsidRPr="00A148F2" w14:paraId="73DF4F59" w14:textId="77777777" w:rsidTr="002D5A5A">
        <w:trPr>
          <w:trHeight w:val="20"/>
          <w:tblHeader/>
        </w:trPr>
        <w:tc>
          <w:tcPr>
            <w:tcW w:w="3303" w:type="dxa"/>
            <w:shd w:val="clear" w:color="auto" w:fill="CCFF99"/>
          </w:tcPr>
          <w:p w14:paraId="2278D0C0" w14:textId="77777777" w:rsidR="00D8182F" w:rsidRPr="002D5A5A" w:rsidRDefault="00D8182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2D5A5A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0FED276D" w14:textId="77777777" w:rsidR="00D8182F" w:rsidRPr="002D5A5A" w:rsidRDefault="00D8182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2D5A5A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3304" w:type="dxa"/>
            <w:shd w:val="clear" w:color="auto" w:fill="CCFF99"/>
          </w:tcPr>
          <w:p w14:paraId="180E33A0" w14:textId="77777777" w:rsidR="00D8182F" w:rsidRPr="002D5A5A" w:rsidRDefault="00D8182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2D5A5A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</w:tr>
      <w:tr w:rsidR="002D5A5A" w:rsidRPr="00A148F2" w14:paraId="048AF70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8F3FB72" w14:textId="04AC8751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Алфериха</w:t>
            </w:r>
          </w:p>
        </w:tc>
        <w:tc>
          <w:tcPr>
            <w:tcW w:w="3304" w:type="dxa"/>
            <w:vAlign w:val="bottom"/>
          </w:tcPr>
          <w:p w14:paraId="230236D5" w14:textId="0C16A162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Кало</w:t>
            </w:r>
          </w:p>
        </w:tc>
        <w:tc>
          <w:tcPr>
            <w:tcW w:w="3304" w:type="dxa"/>
            <w:vAlign w:val="bottom"/>
          </w:tcPr>
          <w:p w14:paraId="26FE4ADE" w14:textId="2B441D2A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Песогоры</w:t>
            </w:r>
          </w:p>
        </w:tc>
      </w:tr>
      <w:tr w:rsidR="002D5A5A" w:rsidRPr="00A148F2" w14:paraId="05F7FF4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2345D60" w14:textId="69CFECEA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Амосино</w:t>
            </w:r>
          </w:p>
        </w:tc>
        <w:tc>
          <w:tcPr>
            <w:tcW w:w="3304" w:type="dxa"/>
            <w:vAlign w:val="bottom"/>
          </w:tcPr>
          <w:p w14:paraId="0DEF19CC" w14:textId="5B39DA15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Карельское Заручье</w:t>
            </w:r>
          </w:p>
        </w:tc>
        <w:tc>
          <w:tcPr>
            <w:tcW w:w="3304" w:type="dxa"/>
            <w:vAlign w:val="bottom"/>
          </w:tcPr>
          <w:p w14:paraId="28BD6C7F" w14:textId="6F1F9A50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Пирожково</w:t>
            </w:r>
          </w:p>
        </w:tc>
      </w:tr>
      <w:tr w:rsidR="002D5A5A" w:rsidRPr="00A148F2" w14:paraId="629B708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6084685" w14:textId="68C0B994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Андрианиха</w:t>
            </w:r>
          </w:p>
        </w:tc>
        <w:tc>
          <w:tcPr>
            <w:tcW w:w="3304" w:type="dxa"/>
            <w:vAlign w:val="bottom"/>
          </w:tcPr>
          <w:p w14:paraId="568610FD" w14:textId="55703B48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Кедровка</w:t>
            </w:r>
          </w:p>
        </w:tc>
        <w:tc>
          <w:tcPr>
            <w:tcW w:w="3304" w:type="dxa"/>
            <w:vAlign w:val="bottom"/>
          </w:tcPr>
          <w:p w14:paraId="7046AE59" w14:textId="2A6FE8E6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Плотники</w:t>
            </w:r>
          </w:p>
        </w:tc>
      </w:tr>
      <w:tr w:rsidR="002D5A5A" w:rsidRPr="00A148F2" w14:paraId="38CEE41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03825E3" w14:textId="449C442C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Андрониха</w:t>
            </w:r>
          </w:p>
        </w:tc>
        <w:tc>
          <w:tcPr>
            <w:tcW w:w="3304" w:type="dxa"/>
            <w:vAlign w:val="bottom"/>
          </w:tcPr>
          <w:p w14:paraId="05123635" w14:textId="4D9F2953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Киевка</w:t>
            </w:r>
          </w:p>
        </w:tc>
        <w:tc>
          <w:tcPr>
            <w:tcW w:w="3304" w:type="dxa"/>
            <w:vAlign w:val="bottom"/>
          </w:tcPr>
          <w:p w14:paraId="26B64056" w14:textId="22468085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Площадь</w:t>
            </w:r>
          </w:p>
        </w:tc>
      </w:tr>
      <w:tr w:rsidR="002D5A5A" w:rsidRPr="00A148F2" w14:paraId="1E7617B4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4122162" w14:textId="39F02AEB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Антипково</w:t>
            </w:r>
          </w:p>
        </w:tc>
        <w:tc>
          <w:tcPr>
            <w:tcW w:w="3304" w:type="dxa"/>
            <w:vAlign w:val="bottom"/>
          </w:tcPr>
          <w:p w14:paraId="7697A3E2" w14:textId="6E012BC4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Клевищи</w:t>
            </w:r>
          </w:p>
        </w:tc>
        <w:tc>
          <w:tcPr>
            <w:tcW w:w="3304" w:type="dxa"/>
            <w:vAlign w:val="bottom"/>
          </w:tcPr>
          <w:p w14:paraId="32771BE6" w14:textId="05BD344E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Подмельничное</w:t>
            </w:r>
          </w:p>
        </w:tc>
      </w:tr>
      <w:tr w:rsidR="002D5A5A" w:rsidRPr="00A148F2" w14:paraId="3C0BCD5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378235E" w14:textId="4DAB5888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Антонидово</w:t>
            </w:r>
          </w:p>
        </w:tc>
        <w:tc>
          <w:tcPr>
            <w:tcW w:w="3304" w:type="dxa"/>
            <w:vAlign w:val="bottom"/>
          </w:tcPr>
          <w:p w14:paraId="22F191DC" w14:textId="3DF8FD82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Клевцово</w:t>
            </w:r>
          </w:p>
        </w:tc>
        <w:tc>
          <w:tcPr>
            <w:tcW w:w="3304" w:type="dxa"/>
            <w:vAlign w:val="bottom"/>
          </w:tcPr>
          <w:p w14:paraId="28756E0E" w14:textId="468C3A79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Подолы</w:t>
            </w:r>
          </w:p>
        </w:tc>
      </w:tr>
      <w:tr w:rsidR="002D5A5A" w:rsidRPr="00A148F2" w14:paraId="35AF3B6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BD1CD5D" w14:textId="4170271B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Артеново</w:t>
            </w:r>
          </w:p>
        </w:tc>
        <w:tc>
          <w:tcPr>
            <w:tcW w:w="3304" w:type="dxa"/>
            <w:vAlign w:val="bottom"/>
          </w:tcPr>
          <w:p w14:paraId="2AC03032" w14:textId="14222F15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Ключевая</w:t>
            </w:r>
          </w:p>
        </w:tc>
        <w:tc>
          <w:tcPr>
            <w:tcW w:w="3304" w:type="dxa"/>
            <w:vAlign w:val="bottom"/>
          </w:tcPr>
          <w:p w14:paraId="2A05A59D" w14:textId="0CAC1F42" w:rsidR="002D5A5A" w:rsidRPr="002D5A5A" w:rsidRDefault="002D5A5A" w:rsidP="002D5A5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Подсосенье</w:t>
            </w:r>
          </w:p>
        </w:tc>
      </w:tr>
      <w:tr w:rsidR="002D5A5A" w:rsidRPr="00A148F2" w14:paraId="65EAE3D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E8676D9" w14:textId="06991E8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Астафьево</w:t>
            </w:r>
          </w:p>
        </w:tc>
        <w:tc>
          <w:tcPr>
            <w:tcW w:w="3304" w:type="dxa"/>
            <w:vAlign w:val="bottom"/>
          </w:tcPr>
          <w:p w14:paraId="278A1E8D" w14:textId="7E74FDB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Ключевка</w:t>
            </w:r>
          </w:p>
        </w:tc>
        <w:tc>
          <w:tcPr>
            <w:tcW w:w="3304" w:type="dxa"/>
            <w:vAlign w:val="bottom"/>
          </w:tcPr>
          <w:p w14:paraId="78C2D824" w14:textId="4237DEA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Подусово</w:t>
            </w:r>
          </w:p>
        </w:tc>
      </w:tr>
      <w:tr w:rsidR="002D5A5A" w:rsidRPr="00A148F2" w14:paraId="2BB706E5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F34D985" w14:textId="3B344A0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Асташиха</w:t>
            </w:r>
          </w:p>
        </w:tc>
        <w:tc>
          <w:tcPr>
            <w:tcW w:w="3304" w:type="dxa"/>
            <w:vAlign w:val="bottom"/>
          </w:tcPr>
          <w:p w14:paraId="2989B8A8" w14:textId="69361B1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Княжево</w:t>
            </w:r>
          </w:p>
        </w:tc>
        <w:tc>
          <w:tcPr>
            <w:tcW w:w="3304" w:type="dxa"/>
            <w:vAlign w:val="bottom"/>
          </w:tcPr>
          <w:p w14:paraId="237DC9E4" w14:textId="74655E9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Покров</w:t>
            </w:r>
          </w:p>
        </w:tc>
      </w:tr>
      <w:tr w:rsidR="002D5A5A" w:rsidRPr="00A148F2" w14:paraId="475BD0C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7905B94" w14:textId="6009B2F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Атемежа</w:t>
            </w:r>
          </w:p>
        </w:tc>
        <w:tc>
          <w:tcPr>
            <w:tcW w:w="3304" w:type="dxa"/>
            <w:vAlign w:val="bottom"/>
          </w:tcPr>
          <w:p w14:paraId="6816152E" w14:textId="5BBA117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Ковыркова Гора</w:t>
            </w:r>
          </w:p>
        </w:tc>
        <w:tc>
          <w:tcPr>
            <w:tcW w:w="3304" w:type="dxa"/>
            <w:vAlign w:val="bottom"/>
          </w:tcPr>
          <w:p w14:paraId="1347DFA7" w14:textId="6FE9DFD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Пономарево</w:t>
            </w:r>
          </w:p>
        </w:tc>
      </w:tr>
      <w:tr w:rsidR="002D5A5A" w:rsidRPr="00A148F2" w14:paraId="58FFB5B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865243B" w14:textId="6F24345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Афанасово</w:t>
            </w:r>
          </w:p>
        </w:tc>
        <w:tc>
          <w:tcPr>
            <w:tcW w:w="3304" w:type="dxa"/>
            <w:vAlign w:val="bottom"/>
          </w:tcPr>
          <w:p w14:paraId="4B2BBF47" w14:textId="0C3C6FA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Кожино</w:t>
            </w:r>
          </w:p>
        </w:tc>
        <w:tc>
          <w:tcPr>
            <w:tcW w:w="3304" w:type="dxa"/>
            <w:vAlign w:val="bottom"/>
          </w:tcPr>
          <w:p w14:paraId="43100795" w14:textId="7A3CAB4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2D5A5A" w:rsidRPr="00A148F2" w14:paraId="6A81EC4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4EC3953" w14:textId="5AF9537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Афимьяново</w:t>
            </w:r>
          </w:p>
        </w:tc>
        <w:tc>
          <w:tcPr>
            <w:tcW w:w="3304" w:type="dxa"/>
            <w:vAlign w:val="bottom"/>
          </w:tcPr>
          <w:p w14:paraId="5560164B" w14:textId="05940B5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Койвушка</w:t>
            </w:r>
          </w:p>
        </w:tc>
        <w:tc>
          <w:tcPr>
            <w:tcW w:w="3304" w:type="dxa"/>
            <w:vAlign w:val="bottom"/>
          </w:tcPr>
          <w:p w14:paraId="62441FB9" w14:textId="0484500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Поповка</w:t>
            </w:r>
          </w:p>
        </w:tc>
      </w:tr>
      <w:tr w:rsidR="002D5A5A" w:rsidRPr="00A148F2" w14:paraId="698CBF1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55315A0" w14:textId="2A04A06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lastRenderedPageBreak/>
              <w:t>деревня Бараниха</w:t>
            </w:r>
          </w:p>
        </w:tc>
        <w:tc>
          <w:tcPr>
            <w:tcW w:w="3304" w:type="dxa"/>
            <w:vAlign w:val="bottom"/>
          </w:tcPr>
          <w:p w14:paraId="2F7151D3" w14:textId="1B84193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Колодино</w:t>
            </w:r>
          </w:p>
        </w:tc>
        <w:tc>
          <w:tcPr>
            <w:tcW w:w="3304" w:type="dxa"/>
            <w:vAlign w:val="bottom"/>
          </w:tcPr>
          <w:p w14:paraId="295CD60F" w14:textId="62FE4EF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Починок</w:t>
            </w:r>
          </w:p>
        </w:tc>
      </w:tr>
      <w:tr w:rsidR="002D5A5A" w:rsidRPr="00A148F2" w14:paraId="183F1BE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78B8D53" w14:textId="0E89650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Барсуки</w:t>
            </w:r>
          </w:p>
        </w:tc>
        <w:tc>
          <w:tcPr>
            <w:tcW w:w="3304" w:type="dxa"/>
            <w:vAlign w:val="bottom"/>
          </w:tcPr>
          <w:p w14:paraId="1FB99D4B" w14:textId="35C8428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Колодиха</w:t>
            </w:r>
          </w:p>
        </w:tc>
        <w:tc>
          <w:tcPr>
            <w:tcW w:w="3304" w:type="dxa"/>
            <w:vAlign w:val="bottom"/>
          </w:tcPr>
          <w:p w14:paraId="2ED40E8E" w14:textId="5129403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Преображение</w:t>
            </w:r>
          </w:p>
        </w:tc>
      </w:tr>
      <w:tr w:rsidR="002D5A5A" w:rsidRPr="00A148F2" w14:paraId="36C8A95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81F31BB" w14:textId="47F5BBC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Батуриха</w:t>
            </w:r>
          </w:p>
        </w:tc>
        <w:tc>
          <w:tcPr>
            <w:tcW w:w="3304" w:type="dxa"/>
            <w:vAlign w:val="bottom"/>
          </w:tcPr>
          <w:p w14:paraId="6FC3BC94" w14:textId="5EADE07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Коммуна</w:t>
            </w:r>
          </w:p>
        </w:tc>
        <w:tc>
          <w:tcPr>
            <w:tcW w:w="3304" w:type="dxa"/>
            <w:vAlign w:val="bottom"/>
          </w:tcPr>
          <w:p w14:paraId="43267E50" w14:textId="36904A1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Прудовицы</w:t>
            </w:r>
          </w:p>
        </w:tc>
      </w:tr>
      <w:tr w:rsidR="002D5A5A" w:rsidRPr="00A148F2" w14:paraId="15E8FF8B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B15461F" w14:textId="39325D6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Бахарево</w:t>
            </w:r>
          </w:p>
        </w:tc>
        <w:tc>
          <w:tcPr>
            <w:tcW w:w="3304" w:type="dxa"/>
            <w:vAlign w:val="bottom"/>
          </w:tcPr>
          <w:p w14:paraId="0A2FF319" w14:textId="4F88BC0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Кондратково</w:t>
            </w:r>
          </w:p>
        </w:tc>
        <w:tc>
          <w:tcPr>
            <w:tcW w:w="3304" w:type="dxa"/>
            <w:vAlign w:val="bottom"/>
          </w:tcPr>
          <w:p w14:paraId="6C8DC5C5" w14:textId="5876B68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Пятницкое</w:t>
            </w:r>
          </w:p>
        </w:tc>
      </w:tr>
      <w:tr w:rsidR="002D5A5A" w:rsidRPr="00A148F2" w14:paraId="7B70AC6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6A03D68" w14:textId="5C36C9A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Бачманово</w:t>
            </w:r>
          </w:p>
        </w:tc>
        <w:tc>
          <w:tcPr>
            <w:tcW w:w="3304" w:type="dxa"/>
            <w:vAlign w:val="bottom"/>
          </w:tcPr>
          <w:p w14:paraId="6C608450" w14:textId="4BA3068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Кондушка</w:t>
            </w:r>
          </w:p>
        </w:tc>
        <w:tc>
          <w:tcPr>
            <w:tcW w:w="3304" w:type="dxa"/>
            <w:vAlign w:val="bottom"/>
          </w:tcPr>
          <w:p w14:paraId="4DC0E07B" w14:textId="5D45745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Раевское</w:t>
            </w:r>
          </w:p>
        </w:tc>
      </w:tr>
      <w:tr w:rsidR="002D5A5A" w:rsidRPr="00A148F2" w14:paraId="54146111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C9367A1" w14:textId="3CE4030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Белушиха</w:t>
            </w:r>
          </w:p>
        </w:tc>
        <w:tc>
          <w:tcPr>
            <w:tcW w:w="3304" w:type="dxa"/>
            <w:vAlign w:val="bottom"/>
          </w:tcPr>
          <w:p w14:paraId="2DFB4E8D" w14:textId="483D5D2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Коноплево</w:t>
            </w:r>
          </w:p>
        </w:tc>
        <w:tc>
          <w:tcPr>
            <w:tcW w:w="3304" w:type="dxa"/>
            <w:vAlign w:val="bottom"/>
          </w:tcPr>
          <w:p w14:paraId="1D014081" w14:textId="4C8E28B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2D5A5A" w:rsidRPr="00A148F2" w14:paraId="57B3FE7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CDC989A" w14:textId="1256310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Бережки</w:t>
            </w:r>
          </w:p>
        </w:tc>
        <w:tc>
          <w:tcPr>
            <w:tcW w:w="3304" w:type="dxa"/>
            <w:vAlign w:val="bottom"/>
          </w:tcPr>
          <w:p w14:paraId="25D7141A" w14:textId="752B764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Кончинка</w:t>
            </w:r>
          </w:p>
        </w:tc>
        <w:tc>
          <w:tcPr>
            <w:tcW w:w="3304" w:type="dxa"/>
            <w:vAlign w:val="bottom"/>
          </w:tcPr>
          <w:p w14:paraId="472B0036" w14:textId="04BDDEC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Райда</w:t>
            </w:r>
          </w:p>
        </w:tc>
      </w:tr>
      <w:tr w:rsidR="002D5A5A" w:rsidRPr="00A148F2" w14:paraId="02D4E494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F3710AD" w14:textId="0FA4174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Березовка</w:t>
            </w:r>
          </w:p>
        </w:tc>
        <w:tc>
          <w:tcPr>
            <w:tcW w:w="3304" w:type="dxa"/>
            <w:vAlign w:val="bottom"/>
          </w:tcPr>
          <w:p w14:paraId="6E877BB6" w14:textId="1F65B58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Конюшино</w:t>
            </w:r>
          </w:p>
        </w:tc>
        <w:tc>
          <w:tcPr>
            <w:tcW w:w="3304" w:type="dxa"/>
            <w:vAlign w:val="bottom"/>
          </w:tcPr>
          <w:p w14:paraId="5EA1DE2A" w14:textId="03179B3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Рамешки</w:t>
            </w:r>
          </w:p>
        </w:tc>
      </w:tr>
      <w:tr w:rsidR="002D5A5A" w:rsidRPr="00A148F2" w14:paraId="2675AED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C51A3C9" w14:textId="251D3BE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Березуга</w:t>
            </w:r>
          </w:p>
        </w:tc>
        <w:tc>
          <w:tcPr>
            <w:tcW w:w="3304" w:type="dxa"/>
            <w:vAlign w:val="bottom"/>
          </w:tcPr>
          <w:p w14:paraId="23051B55" w14:textId="1BF28C6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Коргово</w:t>
            </w:r>
          </w:p>
        </w:tc>
        <w:tc>
          <w:tcPr>
            <w:tcW w:w="3304" w:type="dxa"/>
            <w:vAlign w:val="bottom"/>
          </w:tcPr>
          <w:p w14:paraId="15F65709" w14:textId="3BAB0FB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Ребахушки</w:t>
            </w:r>
          </w:p>
        </w:tc>
      </w:tr>
      <w:tr w:rsidR="002D5A5A" w:rsidRPr="00A148F2" w14:paraId="11F006B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BC22FC7" w14:textId="6D8F1F1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Большая Воздвиженка</w:t>
            </w:r>
          </w:p>
        </w:tc>
        <w:tc>
          <w:tcPr>
            <w:tcW w:w="3304" w:type="dxa"/>
            <w:vAlign w:val="bottom"/>
          </w:tcPr>
          <w:p w14:paraId="33AF9074" w14:textId="430155B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Коссули</w:t>
            </w:r>
          </w:p>
        </w:tc>
        <w:tc>
          <w:tcPr>
            <w:tcW w:w="3304" w:type="dxa"/>
            <w:vAlign w:val="bottom"/>
          </w:tcPr>
          <w:p w14:paraId="71457D97" w14:textId="2C86747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Ремчино</w:t>
            </w:r>
          </w:p>
        </w:tc>
      </w:tr>
      <w:tr w:rsidR="002D5A5A" w:rsidRPr="00A148F2" w14:paraId="670B52B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03D5917" w14:textId="26A7EAC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Большое Вороново</w:t>
            </w:r>
          </w:p>
        </w:tc>
        <w:tc>
          <w:tcPr>
            <w:tcW w:w="3304" w:type="dxa"/>
            <w:vAlign w:val="bottom"/>
          </w:tcPr>
          <w:p w14:paraId="0C8FA851" w14:textId="2542F2F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Кострецы</w:t>
            </w:r>
          </w:p>
        </w:tc>
        <w:tc>
          <w:tcPr>
            <w:tcW w:w="3304" w:type="dxa"/>
            <w:vAlign w:val="bottom"/>
          </w:tcPr>
          <w:p w14:paraId="7E38E08C" w14:textId="3D2EBE5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Репинка</w:t>
            </w:r>
          </w:p>
        </w:tc>
      </w:tr>
      <w:tr w:rsidR="002D5A5A" w:rsidRPr="00A148F2" w14:paraId="5C7FB4C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87234D7" w14:textId="12E79EA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Большой Жуковец</w:t>
            </w:r>
          </w:p>
        </w:tc>
        <w:tc>
          <w:tcPr>
            <w:tcW w:w="3304" w:type="dxa"/>
            <w:vAlign w:val="bottom"/>
          </w:tcPr>
          <w:p w14:paraId="1061F293" w14:textId="147026F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Кочки</w:t>
            </w:r>
          </w:p>
        </w:tc>
        <w:tc>
          <w:tcPr>
            <w:tcW w:w="3304" w:type="dxa"/>
            <w:vAlign w:val="bottom"/>
          </w:tcPr>
          <w:p w14:paraId="18A3BC69" w14:textId="4547EF0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Репище</w:t>
            </w:r>
          </w:p>
        </w:tc>
      </w:tr>
      <w:tr w:rsidR="002D5A5A" w:rsidRPr="00A148F2" w14:paraId="594CE5E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A480034" w14:textId="5ABE40E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Большой Хвощ</w:t>
            </w:r>
          </w:p>
        </w:tc>
        <w:tc>
          <w:tcPr>
            <w:tcW w:w="3304" w:type="dxa"/>
            <w:vAlign w:val="bottom"/>
          </w:tcPr>
          <w:p w14:paraId="273C9BAA" w14:textId="2D93391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Красивый</w:t>
            </w:r>
          </w:p>
        </w:tc>
        <w:tc>
          <w:tcPr>
            <w:tcW w:w="3304" w:type="dxa"/>
            <w:vAlign w:val="bottom"/>
          </w:tcPr>
          <w:p w14:paraId="5B2C9B41" w14:textId="73A9FC4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2D5A5A" w:rsidRPr="00A148F2" w14:paraId="32F4FB8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61DA2B7" w14:textId="4FCC249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Боровая</w:t>
            </w:r>
          </w:p>
        </w:tc>
        <w:tc>
          <w:tcPr>
            <w:tcW w:w="3304" w:type="dxa"/>
            <w:vAlign w:val="bottom"/>
          </w:tcPr>
          <w:p w14:paraId="69F83CB7" w14:textId="0401975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Красная Горка</w:t>
            </w:r>
          </w:p>
        </w:tc>
        <w:tc>
          <w:tcPr>
            <w:tcW w:w="3304" w:type="dxa"/>
            <w:vAlign w:val="bottom"/>
          </w:tcPr>
          <w:p w14:paraId="733E2A98" w14:textId="5B40A2C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Ривица</w:t>
            </w:r>
          </w:p>
        </w:tc>
      </w:tr>
      <w:tr w:rsidR="002D5A5A" w:rsidRPr="00A148F2" w14:paraId="110E30C1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B637DFA" w14:textId="65A4DD2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Боровское</w:t>
            </w:r>
          </w:p>
        </w:tc>
        <w:tc>
          <w:tcPr>
            <w:tcW w:w="3304" w:type="dxa"/>
            <w:vAlign w:val="bottom"/>
          </w:tcPr>
          <w:p w14:paraId="32E4E8A4" w14:textId="4C17039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Красненькое</w:t>
            </w:r>
          </w:p>
        </w:tc>
        <w:tc>
          <w:tcPr>
            <w:tcW w:w="3304" w:type="dxa"/>
            <w:vAlign w:val="bottom"/>
          </w:tcPr>
          <w:p w14:paraId="12BDA922" w14:textId="59B1D54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Русские Овсяники</w:t>
            </w:r>
          </w:p>
        </w:tc>
      </w:tr>
      <w:tr w:rsidR="002D5A5A" w:rsidRPr="00A148F2" w14:paraId="206EA069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87126D1" w14:textId="00C4ACF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Броды</w:t>
            </w:r>
          </w:p>
        </w:tc>
        <w:tc>
          <w:tcPr>
            <w:tcW w:w="3304" w:type="dxa"/>
            <w:vAlign w:val="bottom"/>
          </w:tcPr>
          <w:p w14:paraId="57EAFD6F" w14:textId="29F0EFA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6D097F89" w14:textId="164F0F7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Русские Плоски</w:t>
            </w:r>
          </w:p>
        </w:tc>
      </w:tr>
      <w:tr w:rsidR="002D5A5A" w:rsidRPr="00A148F2" w14:paraId="351A145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F0C9683" w14:textId="142B142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Будёновка</w:t>
            </w:r>
          </w:p>
        </w:tc>
        <w:tc>
          <w:tcPr>
            <w:tcW w:w="3304" w:type="dxa"/>
            <w:vAlign w:val="bottom"/>
          </w:tcPr>
          <w:p w14:paraId="30F70C89" w14:textId="1B25A31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Красуха</w:t>
            </w:r>
          </w:p>
        </w:tc>
        <w:tc>
          <w:tcPr>
            <w:tcW w:w="3304" w:type="dxa"/>
            <w:vAlign w:val="bottom"/>
          </w:tcPr>
          <w:p w14:paraId="10A8C1A8" w14:textId="7210C41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Русский Городок</w:t>
            </w:r>
          </w:p>
        </w:tc>
      </w:tr>
      <w:tr w:rsidR="002D5A5A" w:rsidRPr="00A148F2" w14:paraId="766C2B5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48BEE74" w14:textId="53B1196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Бураки</w:t>
            </w:r>
          </w:p>
        </w:tc>
        <w:tc>
          <w:tcPr>
            <w:tcW w:w="3304" w:type="dxa"/>
            <w:vAlign w:val="bottom"/>
          </w:tcPr>
          <w:p w14:paraId="4747BA99" w14:textId="0DEDAA2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Кудряшово</w:t>
            </w:r>
          </w:p>
        </w:tc>
        <w:tc>
          <w:tcPr>
            <w:tcW w:w="3304" w:type="dxa"/>
            <w:vAlign w:val="bottom"/>
          </w:tcPr>
          <w:p w14:paraId="25CE4CFC" w14:textId="0840406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Ручки</w:t>
            </w:r>
          </w:p>
        </w:tc>
      </w:tr>
      <w:tr w:rsidR="002D5A5A" w:rsidRPr="00A148F2" w14:paraId="166F156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EC8D4D2" w14:textId="4C274AD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Бурачиха</w:t>
            </w:r>
          </w:p>
        </w:tc>
        <w:tc>
          <w:tcPr>
            <w:tcW w:w="3304" w:type="dxa"/>
            <w:vAlign w:val="bottom"/>
          </w:tcPr>
          <w:p w14:paraId="6999591F" w14:textId="71A47D7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Кузнецы</w:t>
            </w:r>
          </w:p>
        </w:tc>
        <w:tc>
          <w:tcPr>
            <w:tcW w:w="3304" w:type="dxa"/>
            <w:vAlign w:val="bottom"/>
          </w:tcPr>
          <w:p w14:paraId="3AFCFC7D" w14:textId="23F2E41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село Рыбинское Заручье</w:t>
            </w:r>
          </w:p>
        </w:tc>
      </w:tr>
      <w:tr w:rsidR="002D5A5A" w:rsidRPr="00A148F2" w14:paraId="582A47C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E953A5B" w14:textId="1A6FA6F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Быки</w:t>
            </w:r>
          </w:p>
        </w:tc>
        <w:tc>
          <w:tcPr>
            <w:tcW w:w="3304" w:type="dxa"/>
            <w:vAlign w:val="bottom"/>
          </w:tcPr>
          <w:p w14:paraId="7DEC8D65" w14:textId="4E6F2BE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Кузнечики</w:t>
            </w:r>
          </w:p>
        </w:tc>
        <w:tc>
          <w:tcPr>
            <w:tcW w:w="3304" w:type="dxa"/>
            <w:vAlign w:val="bottom"/>
          </w:tcPr>
          <w:p w14:paraId="76F961CF" w14:textId="382617A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Саврасиха</w:t>
            </w:r>
          </w:p>
        </w:tc>
      </w:tr>
      <w:tr w:rsidR="002D5A5A" w:rsidRPr="00A148F2" w14:paraId="2474D88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91131DA" w14:textId="486487A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Быковка</w:t>
            </w:r>
          </w:p>
        </w:tc>
        <w:tc>
          <w:tcPr>
            <w:tcW w:w="3304" w:type="dxa"/>
            <w:vAlign w:val="bottom"/>
          </w:tcPr>
          <w:p w14:paraId="53B262BE" w14:textId="19F3402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Кулаково</w:t>
            </w:r>
          </w:p>
        </w:tc>
        <w:tc>
          <w:tcPr>
            <w:tcW w:w="3304" w:type="dxa"/>
            <w:vAlign w:val="bottom"/>
          </w:tcPr>
          <w:p w14:paraId="7D82F819" w14:textId="286764A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Святовское</w:t>
            </w:r>
          </w:p>
        </w:tc>
      </w:tr>
      <w:tr w:rsidR="002D5A5A" w:rsidRPr="00A148F2" w14:paraId="3CA4BD9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1A4BAFE" w14:textId="53B3ECA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Ванькин Бор</w:t>
            </w:r>
          </w:p>
        </w:tc>
        <w:tc>
          <w:tcPr>
            <w:tcW w:w="3304" w:type="dxa"/>
            <w:vAlign w:val="bottom"/>
          </w:tcPr>
          <w:p w14:paraId="17A68256" w14:textId="23F1548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Кулачиха</w:t>
            </w:r>
          </w:p>
        </w:tc>
        <w:tc>
          <w:tcPr>
            <w:tcW w:w="3304" w:type="dxa"/>
            <w:vAlign w:val="bottom"/>
          </w:tcPr>
          <w:p w14:paraId="69E2CB79" w14:textId="218DFAF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Селищи</w:t>
            </w:r>
          </w:p>
        </w:tc>
      </w:tr>
      <w:tr w:rsidR="002D5A5A" w:rsidRPr="00A148F2" w14:paraId="3EB803E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7095100" w14:textId="388B83B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Великое Село</w:t>
            </w:r>
          </w:p>
        </w:tc>
        <w:tc>
          <w:tcPr>
            <w:tcW w:w="3304" w:type="dxa"/>
            <w:vAlign w:val="bottom"/>
          </w:tcPr>
          <w:p w14:paraId="5B752100" w14:textId="7C44FE5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Куничиха</w:t>
            </w:r>
          </w:p>
        </w:tc>
        <w:tc>
          <w:tcPr>
            <w:tcW w:w="3304" w:type="dxa"/>
            <w:vAlign w:val="bottom"/>
          </w:tcPr>
          <w:p w14:paraId="377FD916" w14:textId="5EE2BA5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Семеновское</w:t>
            </w:r>
          </w:p>
        </w:tc>
      </w:tr>
      <w:tr w:rsidR="002D5A5A" w:rsidRPr="00A148F2" w14:paraId="3999953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47A5F67" w14:textId="5B49A9C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Веселая Горка</w:t>
            </w:r>
          </w:p>
        </w:tc>
        <w:tc>
          <w:tcPr>
            <w:tcW w:w="3304" w:type="dxa"/>
            <w:vAlign w:val="bottom"/>
          </w:tcPr>
          <w:p w14:paraId="55AACBE2" w14:textId="7DDDF8A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Курилиха</w:t>
            </w:r>
          </w:p>
        </w:tc>
        <w:tc>
          <w:tcPr>
            <w:tcW w:w="3304" w:type="dxa"/>
            <w:vAlign w:val="bottom"/>
          </w:tcPr>
          <w:p w14:paraId="145C724C" w14:textId="3B12795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Сидорково</w:t>
            </w:r>
          </w:p>
        </w:tc>
      </w:tr>
      <w:tr w:rsidR="002D5A5A" w:rsidRPr="00A148F2" w14:paraId="1E58D9EC" w14:textId="77777777" w:rsidTr="00FD529A">
        <w:trPr>
          <w:trHeight w:val="20"/>
        </w:trPr>
        <w:tc>
          <w:tcPr>
            <w:tcW w:w="3303" w:type="dxa"/>
            <w:vAlign w:val="center"/>
          </w:tcPr>
          <w:p w14:paraId="53FF37E0" w14:textId="3403E388" w:rsidR="002D5A5A" w:rsidRPr="002D5A5A" w:rsidRDefault="002D5A5A" w:rsidP="00FD529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Веселовка</w:t>
            </w:r>
          </w:p>
        </w:tc>
        <w:tc>
          <w:tcPr>
            <w:tcW w:w="3304" w:type="dxa"/>
            <w:vAlign w:val="center"/>
          </w:tcPr>
          <w:p w14:paraId="010F69BD" w14:textId="47998047" w:rsidR="002D5A5A" w:rsidRPr="002D5A5A" w:rsidRDefault="002D5A5A" w:rsidP="00FD529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Лебедево</w:t>
            </w:r>
          </w:p>
        </w:tc>
        <w:tc>
          <w:tcPr>
            <w:tcW w:w="3304" w:type="dxa"/>
            <w:vAlign w:val="bottom"/>
          </w:tcPr>
          <w:p w14:paraId="47583793" w14:textId="4EC4BB4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железнодорожная станция Сидорково</w:t>
            </w:r>
          </w:p>
        </w:tc>
      </w:tr>
      <w:tr w:rsidR="002D5A5A" w:rsidRPr="00A148F2" w14:paraId="495EEA0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1ACF7AB" w14:textId="143CABE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Ветроломы</w:t>
            </w:r>
          </w:p>
        </w:tc>
        <w:tc>
          <w:tcPr>
            <w:tcW w:w="3304" w:type="dxa"/>
            <w:vAlign w:val="bottom"/>
          </w:tcPr>
          <w:p w14:paraId="73A63927" w14:textId="66DAFAA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Липовка</w:t>
            </w:r>
          </w:p>
        </w:tc>
        <w:tc>
          <w:tcPr>
            <w:tcW w:w="3304" w:type="dxa"/>
            <w:vAlign w:val="bottom"/>
          </w:tcPr>
          <w:p w14:paraId="4AEB8BCC" w14:textId="6C510B4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Ситьково</w:t>
            </w:r>
          </w:p>
        </w:tc>
      </w:tr>
      <w:tr w:rsidR="002D5A5A" w:rsidRPr="00A148F2" w14:paraId="07AFCBA9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945BF80" w14:textId="769A978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Володарка</w:t>
            </w:r>
          </w:p>
        </w:tc>
        <w:tc>
          <w:tcPr>
            <w:tcW w:w="3304" w:type="dxa"/>
            <w:vAlign w:val="bottom"/>
          </w:tcPr>
          <w:p w14:paraId="63D075FA" w14:textId="79CE06B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Лозовая</w:t>
            </w:r>
          </w:p>
        </w:tc>
        <w:tc>
          <w:tcPr>
            <w:tcW w:w="3304" w:type="dxa"/>
            <w:vAlign w:val="bottom"/>
          </w:tcPr>
          <w:p w14:paraId="4F4AE7EA" w14:textId="7C2B5C8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Скирки</w:t>
            </w:r>
          </w:p>
        </w:tc>
      </w:tr>
      <w:tr w:rsidR="002D5A5A" w:rsidRPr="00A148F2" w14:paraId="06A12985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E24C917" w14:textId="23B4DAA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Волчихово</w:t>
            </w:r>
          </w:p>
        </w:tc>
        <w:tc>
          <w:tcPr>
            <w:tcW w:w="3304" w:type="dxa"/>
            <w:vAlign w:val="bottom"/>
          </w:tcPr>
          <w:p w14:paraId="08FE5557" w14:textId="6FE3BF7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Ломы</w:t>
            </w:r>
          </w:p>
        </w:tc>
        <w:tc>
          <w:tcPr>
            <w:tcW w:w="3304" w:type="dxa"/>
            <w:vAlign w:val="bottom"/>
          </w:tcPr>
          <w:p w14:paraId="201CA98C" w14:textId="2689222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Скорнево</w:t>
            </w:r>
          </w:p>
        </w:tc>
      </w:tr>
      <w:tr w:rsidR="002D5A5A" w:rsidRPr="00A148F2" w14:paraId="1AEB1D5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350FBBD" w14:textId="6C344D9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Воробьёво</w:t>
            </w:r>
          </w:p>
        </w:tc>
        <w:tc>
          <w:tcPr>
            <w:tcW w:w="3304" w:type="dxa"/>
            <w:vAlign w:val="bottom"/>
          </w:tcPr>
          <w:p w14:paraId="34D6646B" w14:textId="0F3437B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Лощемля</w:t>
            </w:r>
          </w:p>
        </w:tc>
        <w:tc>
          <w:tcPr>
            <w:tcW w:w="3304" w:type="dxa"/>
            <w:vAlign w:val="bottom"/>
          </w:tcPr>
          <w:p w14:paraId="1FD71FC9" w14:textId="75F0D35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Слепниха</w:t>
            </w:r>
          </w:p>
        </w:tc>
      </w:tr>
      <w:tr w:rsidR="002D5A5A" w:rsidRPr="00A148F2" w14:paraId="3F3F4A2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8D24D3B" w14:textId="2D91AAC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Вышка</w:t>
            </w:r>
          </w:p>
        </w:tc>
        <w:tc>
          <w:tcPr>
            <w:tcW w:w="3304" w:type="dxa"/>
            <w:vAlign w:val="bottom"/>
          </w:tcPr>
          <w:p w14:paraId="46E99F1C" w14:textId="614AC72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Лукка</w:t>
            </w:r>
          </w:p>
        </w:tc>
        <w:tc>
          <w:tcPr>
            <w:tcW w:w="3304" w:type="dxa"/>
            <w:vAlign w:val="bottom"/>
          </w:tcPr>
          <w:p w14:paraId="0B89C460" w14:textId="32E7A26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Сокерино</w:t>
            </w:r>
          </w:p>
        </w:tc>
      </w:tr>
      <w:tr w:rsidR="002D5A5A" w:rsidRPr="00A148F2" w14:paraId="0E4D71D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A0B90C0" w14:textId="4851066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Вязины</w:t>
            </w:r>
          </w:p>
        </w:tc>
        <w:tc>
          <w:tcPr>
            <w:tcW w:w="3304" w:type="dxa"/>
            <w:vAlign w:val="bottom"/>
          </w:tcPr>
          <w:p w14:paraId="28BD21DE" w14:textId="0CC6917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Лукьяново</w:t>
            </w:r>
          </w:p>
        </w:tc>
        <w:tc>
          <w:tcPr>
            <w:tcW w:w="3304" w:type="dxa"/>
            <w:vAlign w:val="bottom"/>
          </w:tcPr>
          <w:p w14:paraId="7AC90EE5" w14:textId="7B4DB9C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Сосновка</w:t>
            </w:r>
          </w:p>
        </w:tc>
      </w:tr>
      <w:tr w:rsidR="002D5A5A" w:rsidRPr="00A148F2" w14:paraId="292CEBD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C13ED89" w14:textId="6770930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Гарусово</w:t>
            </w:r>
          </w:p>
        </w:tc>
        <w:tc>
          <w:tcPr>
            <w:tcW w:w="3304" w:type="dxa"/>
            <w:vAlign w:val="bottom"/>
          </w:tcPr>
          <w:p w14:paraId="338C8AB8" w14:textId="38C820F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Луначарское</w:t>
            </w:r>
          </w:p>
        </w:tc>
        <w:tc>
          <w:tcPr>
            <w:tcW w:w="3304" w:type="dxa"/>
            <w:vAlign w:val="bottom"/>
          </w:tcPr>
          <w:p w14:paraId="31B2888A" w14:textId="6FDC22B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Соснушка</w:t>
            </w:r>
          </w:p>
        </w:tc>
      </w:tr>
      <w:tr w:rsidR="002D5A5A" w:rsidRPr="00A148F2" w14:paraId="39A322B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B60DC3E" w14:textId="64C4A6E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Глебездово</w:t>
            </w:r>
          </w:p>
        </w:tc>
        <w:tc>
          <w:tcPr>
            <w:tcW w:w="3304" w:type="dxa"/>
            <w:vAlign w:val="bottom"/>
          </w:tcPr>
          <w:p w14:paraId="0DEE0C65" w14:textId="70A61C5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Любятино</w:t>
            </w:r>
          </w:p>
        </w:tc>
        <w:tc>
          <w:tcPr>
            <w:tcW w:w="3304" w:type="dxa"/>
            <w:vAlign w:val="bottom"/>
          </w:tcPr>
          <w:p w14:paraId="005E3851" w14:textId="6B2D8FC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Спас-Забережье</w:t>
            </w:r>
          </w:p>
        </w:tc>
      </w:tr>
      <w:tr w:rsidR="002D5A5A" w:rsidRPr="00A148F2" w14:paraId="4B32D42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2769AAC" w14:textId="674359A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Гоголиха</w:t>
            </w:r>
          </w:p>
        </w:tc>
        <w:tc>
          <w:tcPr>
            <w:tcW w:w="3304" w:type="dxa"/>
            <w:vAlign w:val="bottom"/>
          </w:tcPr>
          <w:p w14:paraId="5B188D74" w14:textId="2F9A29A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Макеевское</w:t>
            </w:r>
          </w:p>
        </w:tc>
        <w:tc>
          <w:tcPr>
            <w:tcW w:w="3304" w:type="dxa"/>
            <w:vAlign w:val="bottom"/>
          </w:tcPr>
          <w:p w14:paraId="57F7743B" w14:textId="4DF21E3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Спичиха</w:t>
            </w:r>
          </w:p>
        </w:tc>
      </w:tr>
      <w:tr w:rsidR="002D5A5A" w:rsidRPr="00A148F2" w14:paraId="70FCB82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801920A" w14:textId="1DD28FC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Гористое</w:t>
            </w:r>
          </w:p>
        </w:tc>
        <w:tc>
          <w:tcPr>
            <w:tcW w:w="3304" w:type="dxa"/>
            <w:vAlign w:val="bottom"/>
          </w:tcPr>
          <w:p w14:paraId="6F4C7A79" w14:textId="483D6CE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Маковищи</w:t>
            </w:r>
          </w:p>
        </w:tc>
        <w:tc>
          <w:tcPr>
            <w:tcW w:w="3304" w:type="dxa"/>
            <w:vAlign w:val="bottom"/>
          </w:tcPr>
          <w:p w14:paraId="64036313" w14:textId="5C7DD1C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2D5A5A" w:rsidRPr="00A148F2" w14:paraId="42D4AF7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A3096DE" w14:textId="31E22BF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25188436" w14:textId="77877CF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Маланьино</w:t>
            </w:r>
          </w:p>
        </w:tc>
        <w:tc>
          <w:tcPr>
            <w:tcW w:w="3304" w:type="dxa"/>
            <w:vAlign w:val="bottom"/>
          </w:tcPr>
          <w:p w14:paraId="3894E2FC" w14:textId="61E4FF0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Старое</w:t>
            </w:r>
          </w:p>
        </w:tc>
      </w:tr>
      <w:tr w:rsidR="002D5A5A" w:rsidRPr="00A148F2" w14:paraId="6D108E5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45B7058" w14:textId="4CBD93C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Горка</w:t>
            </w:r>
          </w:p>
        </w:tc>
        <w:tc>
          <w:tcPr>
            <w:tcW w:w="3304" w:type="dxa"/>
            <w:vAlign w:val="bottom"/>
          </w:tcPr>
          <w:p w14:paraId="72F1C831" w14:textId="23D2A9B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Малая Воздвиженка</w:t>
            </w:r>
          </w:p>
        </w:tc>
        <w:tc>
          <w:tcPr>
            <w:tcW w:w="3304" w:type="dxa"/>
            <w:vAlign w:val="bottom"/>
          </w:tcPr>
          <w:p w14:paraId="4099F31E" w14:textId="2917A90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Старое Заручье</w:t>
            </w:r>
          </w:p>
        </w:tc>
      </w:tr>
      <w:tr w:rsidR="002D5A5A" w:rsidRPr="00A148F2" w14:paraId="4415692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F320556" w14:textId="1FDBD69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Горка</w:t>
            </w:r>
          </w:p>
        </w:tc>
        <w:tc>
          <w:tcPr>
            <w:tcW w:w="3304" w:type="dxa"/>
            <w:vAlign w:val="bottom"/>
          </w:tcPr>
          <w:p w14:paraId="2D038AC9" w14:textId="63C48C3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Малиниха</w:t>
            </w:r>
          </w:p>
        </w:tc>
        <w:tc>
          <w:tcPr>
            <w:tcW w:w="3304" w:type="dxa"/>
            <w:vAlign w:val="bottom"/>
          </w:tcPr>
          <w:p w14:paraId="7BF012FD" w14:textId="0BBD097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Старое Паулино</w:t>
            </w:r>
          </w:p>
        </w:tc>
      </w:tr>
      <w:tr w:rsidR="002D5A5A" w:rsidRPr="00A148F2" w14:paraId="5D4141C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470A12B" w14:textId="4FC55F9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Горма</w:t>
            </w:r>
          </w:p>
        </w:tc>
        <w:tc>
          <w:tcPr>
            <w:tcW w:w="3304" w:type="dxa"/>
            <w:vAlign w:val="bottom"/>
          </w:tcPr>
          <w:p w14:paraId="6FE39C7A" w14:textId="06432A0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09F6D475" w14:textId="6E21582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Столбиха</w:t>
            </w:r>
          </w:p>
        </w:tc>
      </w:tr>
      <w:tr w:rsidR="002D5A5A" w:rsidRPr="00A148F2" w14:paraId="274BB879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B854EC1" w14:textId="61F1D94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Гороватое</w:t>
            </w:r>
          </w:p>
        </w:tc>
        <w:tc>
          <w:tcPr>
            <w:tcW w:w="3304" w:type="dxa"/>
            <w:vAlign w:val="bottom"/>
          </w:tcPr>
          <w:p w14:paraId="342B0553" w14:textId="59B08D3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Малиновка</w:t>
            </w:r>
          </w:p>
        </w:tc>
        <w:tc>
          <w:tcPr>
            <w:tcW w:w="3304" w:type="dxa"/>
            <w:vAlign w:val="bottom"/>
          </w:tcPr>
          <w:p w14:paraId="7178185E" w14:textId="10407B6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Столопово</w:t>
            </w:r>
          </w:p>
        </w:tc>
      </w:tr>
      <w:tr w:rsidR="002D5A5A" w:rsidRPr="00A148F2" w14:paraId="1154A4A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EF0CA35" w14:textId="162A8C4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168A1B56" w14:textId="65271B3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Малое Вороново</w:t>
            </w:r>
          </w:p>
        </w:tc>
        <w:tc>
          <w:tcPr>
            <w:tcW w:w="3304" w:type="dxa"/>
            <w:vAlign w:val="bottom"/>
          </w:tcPr>
          <w:p w14:paraId="4B47820A" w14:textId="14CC171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Столпино</w:t>
            </w:r>
          </w:p>
        </w:tc>
      </w:tr>
      <w:tr w:rsidR="002D5A5A" w:rsidRPr="00A148F2" w14:paraId="3F3CCAC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73C9D03" w14:textId="7954852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Горшково</w:t>
            </w:r>
          </w:p>
        </w:tc>
        <w:tc>
          <w:tcPr>
            <w:tcW w:w="3304" w:type="dxa"/>
            <w:vAlign w:val="bottom"/>
          </w:tcPr>
          <w:p w14:paraId="6B6064D6" w14:textId="284B5CA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Малый Хвощ</w:t>
            </w:r>
          </w:p>
        </w:tc>
        <w:tc>
          <w:tcPr>
            <w:tcW w:w="3304" w:type="dxa"/>
            <w:vAlign w:val="bottom"/>
          </w:tcPr>
          <w:p w14:paraId="6C09638B" w14:textId="749E5E9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Стрелечье</w:t>
            </w:r>
          </w:p>
        </w:tc>
      </w:tr>
      <w:tr w:rsidR="002D5A5A" w:rsidRPr="00A148F2" w14:paraId="028DD89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A3CE554" w14:textId="3A85826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Горячево</w:t>
            </w:r>
          </w:p>
        </w:tc>
        <w:tc>
          <w:tcPr>
            <w:tcW w:w="3304" w:type="dxa"/>
            <w:vAlign w:val="bottom"/>
          </w:tcPr>
          <w:p w14:paraId="2D368C9A" w14:textId="6E2E466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Малышево</w:t>
            </w:r>
          </w:p>
        </w:tc>
        <w:tc>
          <w:tcPr>
            <w:tcW w:w="3304" w:type="dxa"/>
            <w:vAlign w:val="bottom"/>
          </w:tcPr>
          <w:p w14:paraId="20BCB58E" w14:textId="7A9F982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Стрелечье</w:t>
            </w:r>
          </w:p>
        </w:tc>
      </w:tr>
      <w:tr w:rsidR="002D5A5A" w:rsidRPr="00A148F2" w14:paraId="278847A5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6BBB237" w14:textId="2EE7D99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Гостиница</w:t>
            </w:r>
          </w:p>
        </w:tc>
        <w:tc>
          <w:tcPr>
            <w:tcW w:w="3304" w:type="dxa"/>
            <w:vAlign w:val="bottom"/>
          </w:tcPr>
          <w:p w14:paraId="39B09DC8" w14:textId="0051136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Малышево</w:t>
            </w:r>
          </w:p>
        </w:tc>
        <w:tc>
          <w:tcPr>
            <w:tcW w:w="3304" w:type="dxa"/>
            <w:vAlign w:val="bottom"/>
          </w:tcPr>
          <w:p w14:paraId="47A1DC2B" w14:textId="579CED2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Строкина Горка</w:t>
            </w:r>
          </w:p>
        </w:tc>
      </w:tr>
      <w:tr w:rsidR="002D5A5A" w:rsidRPr="00A148F2" w14:paraId="064FC7B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2315F9B" w14:textId="0F94717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Григорово</w:t>
            </w:r>
          </w:p>
        </w:tc>
        <w:tc>
          <w:tcPr>
            <w:tcW w:w="3304" w:type="dxa"/>
            <w:vAlign w:val="bottom"/>
          </w:tcPr>
          <w:p w14:paraId="2B2D8EE8" w14:textId="416117E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Малька</w:t>
            </w:r>
          </w:p>
        </w:tc>
        <w:tc>
          <w:tcPr>
            <w:tcW w:w="3304" w:type="dxa"/>
            <w:vAlign w:val="bottom"/>
          </w:tcPr>
          <w:p w14:paraId="0DD02CB5" w14:textId="3A42DB0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Ступники</w:t>
            </w:r>
          </w:p>
        </w:tc>
      </w:tr>
      <w:tr w:rsidR="002D5A5A" w:rsidRPr="00A148F2" w14:paraId="59E919F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DAE690A" w14:textId="4CD0DD3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Гришково</w:t>
            </w:r>
          </w:p>
        </w:tc>
        <w:tc>
          <w:tcPr>
            <w:tcW w:w="3304" w:type="dxa"/>
            <w:vAlign w:val="bottom"/>
          </w:tcPr>
          <w:p w14:paraId="67007421" w14:textId="44DDC99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Масленка</w:t>
            </w:r>
          </w:p>
        </w:tc>
        <w:tc>
          <w:tcPr>
            <w:tcW w:w="3304" w:type="dxa"/>
            <w:vAlign w:val="bottom"/>
          </w:tcPr>
          <w:p w14:paraId="17740B7B" w14:textId="31DA01B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Стыково</w:t>
            </w:r>
          </w:p>
        </w:tc>
      </w:tr>
      <w:tr w:rsidR="002D5A5A" w:rsidRPr="00A148F2" w14:paraId="694F1CB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E95FFFB" w14:textId="03C410D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Гуммала</w:t>
            </w:r>
          </w:p>
        </w:tc>
        <w:tc>
          <w:tcPr>
            <w:tcW w:w="3304" w:type="dxa"/>
            <w:vAlign w:val="bottom"/>
          </w:tcPr>
          <w:p w14:paraId="3B8A2590" w14:textId="0B8B663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Медведково</w:t>
            </w:r>
          </w:p>
        </w:tc>
        <w:tc>
          <w:tcPr>
            <w:tcW w:w="3304" w:type="dxa"/>
            <w:vAlign w:val="bottom"/>
          </w:tcPr>
          <w:p w14:paraId="3DCFD5F0" w14:textId="1380F00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Сутулово</w:t>
            </w:r>
          </w:p>
        </w:tc>
      </w:tr>
      <w:tr w:rsidR="002D5A5A" w:rsidRPr="00A148F2" w14:paraId="090E0A9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B0EACF2" w14:textId="13C65A2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Гундориха</w:t>
            </w:r>
          </w:p>
        </w:tc>
        <w:tc>
          <w:tcPr>
            <w:tcW w:w="3304" w:type="dxa"/>
            <w:vAlign w:val="bottom"/>
          </w:tcPr>
          <w:p w14:paraId="1D0D866D" w14:textId="7DDD4D4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Минка</w:t>
            </w:r>
          </w:p>
        </w:tc>
        <w:tc>
          <w:tcPr>
            <w:tcW w:w="3304" w:type="dxa"/>
            <w:vAlign w:val="bottom"/>
          </w:tcPr>
          <w:p w14:paraId="2AEAB427" w14:textId="5485CE0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Тельцово</w:t>
            </w:r>
          </w:p>
        </w:tc>
      </w:tr>
      <w:tr w:rsidR="002D5A5A" w:rsidRPr="00A148F2" w14:paraId="3172141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ABA300D" w14:textId="3B7E3CE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Данилково</w:t>
            </w:r>
          </w:p>
        </w:tc>
        <w:tc>
          <w:tcPr>
            <w:tcW w:w="3304" w:type="dxa"/>
            <w:vAlign w:val="bottom"/>
          </w:tcPr>
          <w:p w14:paraId="53D26F10" w14:textId="2DEB96C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Мокшицы</w:t>
            </w:r>
          </w:p>
        </w:tc>
        <w:tc>
          <w:tcPr>
            <w:tcW w:w="3304" w:type="dxa"/>
            <w:vAlign w:val="bottom"/>
          </w:tcPr>
          <w:p w14:paraId="4AFB9AE5" w14:textId="2C3DE24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Тимонино</w:t>
            </w:r>
          </w:p>
        </w:tc>
      </w:tr>
      <w:tr w:rsidR="002D5A5A" w:rsidRPr="00A148F2" w14:paraId="386828EF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07A7CF9" w14:textId="74F41BF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Деревково</w:t>
            </w:r>
          </w:p>
        </w:tc>
        <w:tc>
          <w:tcPr>
            <w:tcW w:w="3304" w:type="dxa"/>
            <w:vAlign w:val="bottom"/>
          </w:tcPr>
          <w:p w14:paraId="7619072A" w14:textId="4205453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Молчаново</w:t>
            </w:r>
          </w:p>
        </w:tc>
        <w:tc>
          <w:tcPr>
            <w:tcW w:w="3304" w:type="dxa"/>
            <w:vAlign w:val="bottom"/>
          </w:tcPr>
          <w:p w14:paraId="3934C4A1" w14:textId="5D1F4BD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Толоцкое</w:t>
            </w:r>
          </w:p>
        </w:tc>
      </w:tr>
      <w:tr w:rsidR="002D5A5A" w:rsidRPr="00A148F2" w14:paraId="0F495AB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EF72781" w14:textId="53E305E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село Добрыни</w:t>
            </w:r>
          </w:p>
        </w:tc>
        <w:tc>
          <w:tcPr>
            <w:tcW w:w="3304" w:type="dxa"/>
            <w:vAlign w:val="bottom"/>
          </w:tcPr>
          <w:p w14:paraId="3AB328B3" w14:textId="5F3D036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Мотуново</w:t>
            </w:r>
          </w:p>
        </w:tc>
        <w:tc>
          <w:tcPr>
            <w:tcW w:w="3304" w:type="dxa"/>
            <w:vAlign w:val="bottom"/>
          </w:tcPr>
          <w:p w14:paraId="062D34A5" w14:textId="14AD1C7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Топальское</w:t>
            </w:r>
          </w:p>
        </w:tc>
      </w:tr>
      <w:tr w:rsidR="002D5A5A" w:rsidRPr="00A148F2" w14:paraId="3BBA25CF" w14:textId="77777777" w:rsidTr="008C5F1F">
        <w:trPr>
          <w:trHeight w:val="20"/>
        </w:trPr>
        <w:tc>
          <w:tcPr>
            <w:tcW w:w="3303" w:type="dxa"/>
            <w:vAlign w:val="center"/>
          </w:tcPr>
          <w:p w14:paraId="0C29B783" w14:textId="4766BAA6" w:rsidR="002D5A5A" w:rsidRPr="002D5A5A" w:rsidRDefault="002D5A5A" w:rsidP="008C5F1F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Добрыня</w:t>
            </w:r>
          </w:p>
        </w:tc>
        <w:tc>
          <w:tcPr>
            <w:tcW w:w="3304" w:type="dxa"/>
            <w:vAlign w:val="center"/>
          </w:tcPr>
          <w:p w14:paraId="3771C354" w14:textId="42B9727F" w:rsidR="002D5A5A" w:rsidRPr="002D5A5A" w:rsidRDefault="002D5A5A" w:rsidP="008C5F1F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Найдениха</w:t>
            </w:r>
          </w:p>
        </w:tc>
        <w:tc>
          <w:tcPr>
            <w:tcW w:w="3304" w:type="dxa"/>
            <w:vAlign w:val="bottom"/>
          </w:tcPr>
          <w:p w14:paraId="225F43D6" w14:textId="502B001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населённый пункт Трестенская Туберкулезная Больница</w:t>
            </w:r>
          </w:p>
        </w:tc>
      </w:tr>
      <w:tr w:rsidR="002D5A5A" w:rsidRPr="00A148F2" w14:paraId="780E6F9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F495176" w14:textId="4B13479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Долгово</w:t>
            </w:r>
          </w:p>
        </w:tc>
        <w:tc>
          <w:tcPr>
            <w:tcW w:w="3304" w:type="dxa"/>
            <w:vAlign w:val="bottom"/>
          </w:tcPr>
          <w:p w14:paraId="6AC6FED8" w14:textId="5F6A3C5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Нарехово</w:t>
            </w:r>
          </w:p>
        </w:tc>
        <w:tc>
          <w:tcPr>
            <w:tcW w:w="3304" w:type="dxa"/>
            <w:vAlign w:val="bottom"/>
          </w:tcPr>
          <w:p w14:paraId="6F2BA2B8" w14:textId="1CB0396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село Трестна</w:t>
            </w:r>
          </w:p>
        </w:tc>
      </w:tr>
      <w:tr w:rsidR="002D5A5A" w:rsidRPr="00A148F2" w14:paraId="0C6A7E23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CDBF2B5" w14:textId="3DADA10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Доненский Починок</w:t>
            </w:r>
          </w:p>
        </w:tc>
        <w:tc>
          <w:tcPr>
            <w:tcW w:w="3304" w:type="dxa"/>
            <w:vAlign w:val="bottom"/>
          </w:tcPr>
          <w:p w14:paraId="7CFAF785" w14:textId="0998C28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Наташино</w:t>
            </w:r>
          </w:p>
        </w:tc>
        <w:tc>
          <w:tcPr>
            <w:tcW w:w="3304" w:type="dxa"/>
            <w:vAlign w:val="bottom"/>
          </w:tcPr>
          <w:p w14:paraId="42F6AD7D" w14:textId="2F97926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Трошкино</w:t>
            </w:r>
          </w:p>
        </w:tc>
      </w:tr>
      <w:tr w:rsidR="002D5A5A" w:rsidRPr="00A148F2" w14:paraId="7AC94B1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C75C381" w14:textId="49066B9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Дор</w:t>
            </w:r>
          </w:p>
        </w:tc>
        <w:tc>
          <w:tcPr>
            <w:tcW w:w="3304" w:type="dxa"/>
            <w:vAlign w:val="bottom"/>
          </w:tcPr>
          <w:p w14:paraId="7CDA0DF1" w14:textId="446B530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Николаевское</w:t>
            </w:r>
          </w:p>
        </w:tc>
        <w:tc>
          <w:tcPr>
            <w:tcW w:w="3304" w:type="dxa"/>
            <w:vAlign w:val="bottom"/>
          </w:tcPr>
          <w:p w14:paraId="5455CDE9" w14:textId="64D7DBF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Труженик</w:t>
            </w:r>
          </w:p>
        </w:tc>
      </w:tr>
      <w:tr w:rsidR="002D5A5A" w:rsidRPr="00A148F2" w14:paraId="1A358218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753B82F" w14:textId="165A83F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Дубищи</w:t>
            </w:r>
          </w:p>
        </w:tc>
        <w:tc>
          <w:tcPr>
            <w:tcW w:w="3304" w:type="dxa"/>
            <w:vAlign w:val="bottom"/>
          </w:tcPr>
          <w:p w14:paraId="01CDA757" w14:textId="645C8D1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Никольский Луг</w:t>
            </w:r>
          </w:p>
        </w:tc>
        <w:tc>
          <w:tcPr>
            <w:tcW w:w="3304" w:type="dxa"/>
            <w:vAlign w:val="bottom"/>
          </w:tcPr>
          <w:p w14:paraId="499953ED" w14:textId="481EAA8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Трусово</w:t>
            </w:r>
          </w:p>
        </w:tc>
      </w:tr>
      <w:tr w:rsidR="002D5A5A" w:rsidRPr="00A148F2" w14:paraId="1D269CF1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1CC98C8" w14:textId="29850A6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lastRenderedPageBreak/>
              <w:t>хутор Дубки</w:t>
            </w:r>
          </w:p>
        </w:tc>
        <w:tc>
          <w:tcPr>
            <w:tcW w:w="3304" w:type="dxa"/>
            <w:vAlign w:val="bottom"/>
          </w:tcPr>
          <w:p w14:paraId="710DDDC3" w14:textId="4D9E17A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3C016904" w14:textId="5B8123C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Труфанково</w:t>
            </w:r>
          </w:p>
        </w:tc>
      </w:tr>
      <w:tr w:rsidR="002D5A5A" w:rsidRPr="00A148F2" w14:paraId="45F3D9A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D5F7EE6" w14:textId="6FECADF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Дубовика</w:t>
            </w:r>
          </w:p>
        </w:tc>
        <w:tc>
          <w:tcPr>
            <w:tcW w:w="3304" w:type="dxa"/>
            <w:vAlign w:val="bottom"/>
          </w:tcPr>
          <w:p w14:paraId="039423FC" w14:textId="44FF440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Никольское</w:t>
            </w:r>
          </w:p>
        </w:tc>
        <w:tc>
          <w:tcPr>
            <w:tcW w:w="3304" w:type="dxa"/>
            <w:vAlign w:val="bottom"/>
          </w:tcPr>
          <w:p w14:paraId="653539B6" w14:textId="0445A91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Ульяновка</w:t>
            </w:r>
          </w:p>
        </w:tc>
      </w:tr>
      <w:tr w:rsidR="002D5A5A" w:rsidRPr="00A148F2" w14:paraId="09C8BDF8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6F2A487" w14:textId="65DABE6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159EB15A" w14:textId="0FE0B36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Ново-Дмитровка</w:t>
            </w:r>
          </w:p>
        </w:tc>
        <w:tc>
          <w:tcPr>
            <w:tcW w:w="3304" w:type="dxa"/>
            <w:vAlign w:val="bottom"/>
          </w:tcPr>
          <w:p w14:paraId="0406892A" w14:textId="7F74822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Федорцево</w:t>
            </w:r>
          </w:p>
        </w:tc>
      </w:tr>
      <w:tr w:rsidR="002D5A5A" w:rsidRPr="00A148F2" w14:paraId="5B1BF7C5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52C7EED" w14:textId="13C8A32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Дубровка</w:t>
            </w:r>
          </w:p>
        </w:tc>
        <w:tc>
          <w:tcPr>
            <w:tcW w:w="3304" w:type="dxa"/>
            <w:vAlign w:val="bottom"/>
          </w:tcPr>
          <w:p w14:paraId="470E2DE7" w14:textId="3A4E61F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Новое Заручье</w:t>
            </w:r>
          </w:p>
        </w:tc>
        <w:tc>
          <w:tcPr>
            <w:tcW w:w="3304" w:type="dxa"/>
            <w:vAlign w:val="bottom"/>
          </w:tcPr>
          <w:p w14:paraId="0603CEAA" w14:textId="33B16E0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Фенюшиха</w:t>
            </w:r>
          </w:p>
        </w:tc>
      </w:tr>
      <w:tr w:rsidR="002D5A5A" w:rsidRPr="00A148F2" w14:paraId="76DF5F39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5AFD1A41" w14:textId="13271E0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Дымцево</w:t>
            </w:r>
          </w:p>
        </w:tc>
        <w:tc>
          <w:tcPr>
            <w:tcW w:w="3304" w:type="dxa"/>
            <w:vAlign w:val="bottom"/>
          </w:tcPr>
          <w:p w14:paraId="3AE519B6" w14:textId="6C11E0E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Новое Паулино</w:t>
            </w:r>
          </w:p>
        </w:tc>
        <w:tc>
          <w:tcPr>
            <w:tcW w:w="3304" w:type="dxa"/>
            <w:vAlign w:val="bottom"/>
          </w:tcPr>
          <w:p w14:paraId="02183CC1" w14:textId="38D7D3F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Ферезна</w:t>
            </w:r>
          </w:p>
        </w:tc>
      </w:tr>
      <w:tr w:rsidR="002D5A5A" w:rsidRPr="00A148F2" w14:paraId="702DF264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25506DE" w14:textId="5EB7C1B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Дюдьково</w:t>
            </w:r>
          </w:p>
        </w:tc>
        <w:tc>
          <w:tcPr>
            <w:tcW w:w="3304" w:type="dxa"/>
            <w:vAlign w:val="bottom"/>
          </w:tcPr>
          <w:p w14:paraId="42F5587A" w14:textId="04EDEE6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Новое Райдино</w:t>
            </w:r>
          </w:p>
        </w:tc>
        <w:tc>
          <w:tcPr>
            <w:tcW w:w="3304" w:type="dxa"/>
            <w:vAlign w:val="bottom"/>
          </w:tcPr>
          <w:p w14:paraId="59501477" w14:textId="4AEAC1F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Филизи</w:t>
            </w:r>
          </w:p>
        </w:tc>
      </w:tr>
      <w:tr w:rsidR="002D5A5A" w:rsidRPr="00A148F2" w14:paraId="0082D5F8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DB8EC60" w14:textId="4A906FA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Ежино</w:t>
            </w:r>
          </w:p>
        </w:tc>
        <w:tc>
          <w:tcPr>
            <w:tcW w:w="3304" w:type="dxa"/>
            <w:vAlign w:val="bottom"/>
          </w:tcPr>
          <w:p w14:paraId="2A50F711" w14:textId="36DF182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Новозаводской</w:t>
            </w:r>
          </w:p>
        </w:tc>
        <w:tc>
          <w:tcPr>
            <w:tcW w:w="3304" w:type="dxa"/>
            <w:vAlign w:val="bottom"/>
          </w:tcPr>
          <w:p w14:paraId="7F2318FE" w14:textId="2B20969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2D5A5A" w:rsidRPr="00A148F2" w14:paraId="141E9B23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6572ACA" w14:textId="2217A35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Ермолино</w:t>
            </w:r>
          </w:p>
        </w:tc>
        <w:tc>
          <w:tcPr>
            <w:tcW w:w="3304" w:type="dxa"/>
            <w:vAlign w:val="bottom"/>
          </w:tcPr>
          <w:p w14:paraId="49115ADB" w14:textId="27AEF90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Ново-Никольское</w:t>
            </w:r>
          </w:p>
        </w:tc>
        <w:tc>
          <w:tcPr>
            <w:tcW w:w="3304" w:type="dxa"/>
            <w:vAlign w:val="bottom"/>
          </w:tcPr>
          <w:p w14:paraId="39D74FD6" w14:textId="1C3D377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Фомино</w:t>
            </w:r>
          </w:p>
        </w:tc>
      </w:tr>
      <w:tr w:rsidR="002D5A5A" w:rsidRPr="00A148F2" w14:paraId="435DE63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53251BF" w14:textId="7FE24CB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Ерошиха</w:t>
            </w:r>
          </w:p>
        </w:tc>
        <w:tc>
          <w:tcPr>
            <w:tcW w:w="3304" w:type="dxa"/>
            <w:vAlign w:val="bottom"/>
          </w:tcPr>
          <w:p w14:paraId="267709E5" w14:textId="7E95098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Ново-Отрадное</w:t>
            </w:r>
          </w:p>
        </w:tc>
        <w:tc>
          <w:tcPr>
            <w:tcW w:w="3304" w:type="dxa"/>
            <w:vAlign w:val="bottom"/>
          </w:tcPr>
          <w:p w14:paraId="3FC35342" w14:textId="738543D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Фофоново</w:t>
            </w:r>
          </w:p>
        </w:tc>
      </w:tr>
      <w:tr w:rsidR="002D5A5A" w:rsidRPr="00A148F2" w14:paraId="7F9C305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4569525" w14:textId="27A6224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Жидкое</w:t>
            </w:r>
          </w:p>
        </w:tc>
        <w:tc>
          <w:tcPr>
            <w:tcW w:w="3304" w:type="dxa"/>
            <w:vAlign w:val="bottom"/>
          </w:tcPr>
          <w:p w14:paraId="08A45DE6" w14:textId="369AE3B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Ново-Павловское</w:t>
            </w:r>
          </w:p>
        </w:tc>
        <w:tc>
          <w:tcPr>
            <w:tcW w:w="3304" w:type="dxa"/>
            <w:vAlign w:val="bottom"/>
          </w:tcPr>
          <w:p w14:paraId="24B2EF89" w14:textId="5A89769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Хабары</w:t>
            </w:r>
          </w:p>
        </w:tc>
      </w:tr>
      <w:tr w:rsidR="002D5A5A" w:rsidRPr="00A148F2" w14:paraId="1DFC7BEB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5F73DB8" w14:textId="2B7F071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Жижино</w:t>
            </w:r>
          </w:p>
        </w:tc>
        <w:tc>
          <w:tcPr>
            <w:tcW w:w="3304" w:type="dxa"/>
            <w:vAlign w:val="bottom"/>
          </w:tcPr>
          <w:p w14:paraId="190773AB" w14:textId="6F1EF0D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Ново-Плоское</w:t>
            </w:r>
          </w:p>
        </w:tc>
        <w:tc>
          <w:tcPr>
            <w:tcW w:w="3304" w:type="dxa"/>
            <w:vAlign w:val="bottom"/>
          </w:tcPr>
          <w:p w14:paraId="4DED26F6" w14:textId="66982C4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Хмелевая</w:t>
            </w:r>
          </w:p>
        </w:tc>
      </w:tr>
      <w:tr w:rsidR="002D5A5A" w:rsidRPr="00A148F2" w14:paraId="384FF015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A2AA3F5" w14:textId="433FE7C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Житники</w:t>
            </w:r>
          </w:p>
        </w:tc>
        <w:tc>
          <w:tcPr>
            <w:tcW w:w="3304" w:type="dxa"/>
            <w:vAlign w:val="bottom"/>
          </w:tcPr>
          <w:p w14:paraId="50E0FA0B" w14:textId="110B6B7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Ново-Пхово</w:t>
            </w:r>
          </w:p>
        </w:tc>
        <w:tc>
          <w:tcPr>
            <w:tcW w:w="3304" w:type="dxa"/>
            <w:vAlign w:val="bottom"/>
          </w:tcPr>
          <w:p w14:paraId="61E56491" w14:textId="76E8091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Хмелевка</w:t>
            </w:r>
          </w:p>
        </w:tc>
      </w:tr>
      <w:tr w:rsidR="002D5A5A" w:rsidRPr="00A148F2" w14:paraId="1BBC3EC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532FEE4" w14:textId="05AAAE4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Жуки</w:t>
            </w:r>
          </w:p>
        </w:tc>
        <w:tc>
          <w:tcPr>
            <w:tcW w:w="3304" w:type="dxa"/>
            <w:vAlign w:val="bottom"/>
          </w:tcPr>
          <w:p w14:paraId="50694CFD" w14:textId="7E27512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Огрызково</w:t>
            </w:r>
          </w:p>
        </w:tc>
        <w:tc>
          <w:tcPr>
            <w:tcW w:w="3304" w:type="dxa"/>
            <w:vAlign w:val="bottom"/>
          </w:tcPr>
          <w:p w14:paraId="72BB6FC8" w14:textId="3EB2B5D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Хмелево</w:t>
            </w:r>
          </w:p>
        </w:tc>
      </w:tr>
      <w:tr w:rsidR="002D5A5A" w:rsidRPr="00A148F2" w14:paraId="092087BD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FBFFF3A" w14:textId="7FEBD6F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Загородье</w:t>
            </w:r>
          </w:p>
        </w:tc>
        <w:tc>
          <w:tcPr>
            <w:tcW w:w="3304" w:type="dxa"/>
            <w:vAlign w:val="bottom"/>
          </w:tcPr>
          <w:p w14:paraId="23AF25BF" w14:textId="4562497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Ольховка</w:t>
            </w:r>
          </w:p>
        </w:tc>
        <w:tc>
          <w:tcPr>
            <w:tcW w:w="3304" w:type="dxa"/>
            <w:vAlign w:val="bottom"/>
          </w:tcPr>
          <w:p w14:paraId="1147C36B" w14:textId="68F7C3C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Хомутиха</w:t>
            </w:r>
          </w:p>
        </w:tc>
      </w:tr>
      <w:tr w:rsidR="002D5A5A" w:rsidRPr="00A148F2" w14:paraId="1B73033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004030D" w14:textId="15A2BC6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Заляжье</w:t>
            </w:r>
          </w:p>
        </w:tc>
        <w:tc>
          <w:tcPr>
            <w:tcW w:w="3304" w:type="dxa"/>
            <w:vAlign w:val="bottom"/>
          </w:tcPr>
          <w:p w14:paraId="74F5D5B2" w14:textId="66A87E71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Ораны</w:t>
            </w:r>
          </w:p>
        </w:tc>
        <w:tc>
          <w:tcPr>
            <w:tcW w:w="3304" w:type="dxa"/>
            <w:vAlign w:val="bottom"/>
          </w:tcPr>
          <w:p w14:paraId="161414EA" w14:textId="041DFFF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Хребтово</w:t>
            </w:r>
          </w:p>
        </w:tc>
      </w:tr>
      <w:tr w:rsidR="002D5A5A" w:rsidRPr="00A148F2" w14:paraId="6F2D3C1A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65017C6" w14:textId="1F220925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Западинки</w:t>
            </w:r>
          </w:p>
        </w:tc>
        <w:tc>
          <w:tcPr>
            <w:tcW w:w="3304" w:type="dxa"/>
            <w:vAlign w:val="bottom"/>
          </w:tcPr>
          <w:p w14:paraId="69ACCDE2" w14:textId="6907A1B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Ораны</w:t>
            </w:r>
          </w:p>
        </w:tc>
        <w:tc>
          <w:tcPr>
            <w:tcW w:w="3304" w:type="dxa"/>
            <w:vAlign w:val="bottom"/>
          </w:tcPr>
          <w:p w14:paraId="256357D5" w14:textId="0DF0437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Цаплино</w:t>
            </w:r>
          </w:p>
        </w:tc>
      </w:tr>
      <w:tr w:rsidR="002D5A5A" w:rsidRPr="00A148F2" w14:paraId="0E40E490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567945A" w14:textId="77C5887C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Зарайское</w:t>
            </w:r>
          </w:p>
        </w:tc>
        <w:tc>
          <w:tcPr>
            <w:tcW w:w="3304" w:type="dxa"/>
            <w:vAlign w:val="bottom"/>
          </w:tcPr>
          <w:p w14:paraId="61B3118B" w14:textId="64D3120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Орешки</w:t>
            </w:r>
          </w:p>
        </w:tc>
        <w:tc>
          <w:tcPr>
            <w:tcW w:w="3304" w:type="dxa"/>
            <w:vAlign w:val="bottom"/>
          </w:tcPr>
          <w:p w14:paraId="2DB4DAF6" w14:textId="5559560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Черниково</w:t>
            </w:r>
          </w:p>
        </w:tc>
      </w:tr>
      <w:tr w:rsidR="002D5A5A" w:rsidRPr="00A148F2" w14:paraId="7F52DD1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6A8D2FF1" w14:textId="7011F82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Зараменье</w:t>
            </w:r>
          </w:p>
        </w:tc>
        <w:tc>
          <w:tcPr>
            <w:tcW w:w="3304" w:type="dxa"/>
            <w:vAlign w:val="bottom"/>
          </w:tcPr>
          <w:p w14:paraId="45752344" w14:textId="1067E473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Осташиха</w:t>
            </w:r>
          </w:p>
        </w:tc>
        <w:tc>
          <w:tcPr>
            <w:tcW w:w="3304" w:type="dxa"/>
            <w:vAlign w:val="bottom"/>
          </w:tcPr>
          <w:p w14:paraId="39D6C511" w14:textId="5F45C83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Чикулиха</w:t>
            </w:r>
          </w:p>
        </w:tc>
      </w:tr>
      <w:tr w:rsidR="002D5A5A" w:rsidRPr="00A148F2" w14:paraId="418F7F4B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8F892E0" w14:textId="7C69DAC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Заречье</w:t>
            </w:r>
          </w:p>
        </w:tc>
        <w:tc>
          <w:tcPr>
            <w:tcW w:w="3304" w:type="dxa"/>
            <w:vAlign w:val="bottom"/>
          </w:tcPr>
          <w:p w14:paraId="632754D8" w14:textId="7CB3C8F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Острые Луки</w:t>
            </w:r>
          </w:p>
        </w:tc>
        <w:tc>
          <w:tcPr>
            <w:tcW w:w="3304" w:type="dxa"/>
            <w:vAlign w:val="bottom"/>
          </w:tcPr>
          <w:p w14:paraId="76EEC885" w14:textId="131EF45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Шапкино</w:t>
            </w:r>
          </w:p>
        </w:tc>
      </w:tr>
      <w:tr w:rsidR="002D5A5A" w:rsidRPr="00A148F2" w14:paraId="73C5381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9132628" w14:textId="03FB638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Зародовичи</w:t>
            </w:r>
          </w:p>
        </w:tc>
        <w:tc>
          <w:tcPr>
            <w:tcW w:w="3304" w:type="dxa"/>
            <w:vAlign w:val="bottom"/>
          </w:tcPr>
          <w:p w14:paraId="2EAB9211" w14:textId="1830DC7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Отока</w:t>
            </w:r>
          </w:p>
        </w:tc>
        <w:tc>
          <w:tcPr>
            <w:tcW w:w="3304" w:type="dxa"/>
            <w:vAlign w:val="bottom"/>
          </w:tcPr>
          <w:p w14:paraId="070F5F3C" w14:textId="2590B24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Шенево</w:t>
            </w:r>
          </w:p>
        </w:tc>
      </w:tr>
      <w:tr w:rsidR="002D5A5A" w:rsidRPr="00A148F2" w14:paraId="7870576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7005CC81" w14:textId="5E2529E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Засека</w:t>
            </w:r>
          </w:p>
        </w:tc>
        <w:tc>
          <w:tcPr>
            <w:tcW w:w="3304" w:type="dxa"/>
            <w:vAlign w:val="bottom"/>
          </w:tcPr>
          <w:p w14:paraId="29835E56" w14:textId="258647C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Павловское</w:t>
            </w:r>
          </w:p>
        </w:tc>
        <w:tc>
          <w:tcPr>
            <w:tcW w:w="3304" w:type="dxa"/>
            <w:vAlign w:val="bottom"/>
          </w:tcPr>
          <w:p w14:paraId="2FC6CB41" w14:textId="3B15281D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Широково</w:t>
            </w:r>
          </w:p>
        </w:tc>
      </w:tr>
      <w:tr w:rsidR="002D5A5A" w:rsidRPr="00A148F2" w14:paraId="53C4E916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8D6D023" w14:textId="52C534D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Зверло</w:t>
            </w:r>
          </w:p>
        </w:tc>
        <w:tc>
          <w:tcPr>
            <w:tcW w:w="3304" w:type="dxa"/>
            <w:vAlign w:val="bottom"/>
          </w:tcPr>
          <w:p w14:paraId="33FB729B" w14:textId="2B7B630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Пальчиха</w:t>
            </w:r>
          </w:p>
        </w:tc>
        <w:tc>
          <w:tcPr>
            <w:tcW w:w="3304" w:type="dxa"/>
            <w:vAlign w:val="bottom"/>
          </w:tcPr>
          <w:p w14:paraId="50687E5F" w14:textId="35B0A8D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Шорды</w:t>
            </w:r>
          </w:p>
        </w:tc>
      </w:tr>
      <w:tr w:rsidR="002D5A5A" w:rsidRPr="00A148F2" w14:paraId="47C36EE7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442EE462" w14:textId="7288351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Змеево</w:t>
            </w:r>
          </w:p>
        </w:tc>
        <w:tc>
          <w:tcPr>
            <w:tcW w:w="3304" w:type="dxa"/>
            <w:vAlign w:val="bottom"/>
          </w:tcPr>
          <w:p w14:paraId="55FC52F3" w14:textId="3792A19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хутор Паржа</w:t>
            </w:r>
          </w:p>
        </w:tc>
        <w:tc>
          <w:tcPr>
            <w:tcW w:w="3304" w:type="dxa"/>
            <w:vAlign w:val="bottom"/>
          </w:tcPr>
          <w:p w14:paraId="4C071BD4" w14:textId="554A24CF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Юренево</w:t>
            </w:r>
          </w:p>
        </w:tc>
      </w:tr>
      <w:tr w:rsidR="002D5A5A" w:rsidRPr="00A148F2" w14:paraId="65BFE2A8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2F827A6C" w14:textId="6E69237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Зубачиха</w:t>
            </w:r>
          </w:p>
        </w:tc>
        <w:tc>
          <w:tcPr>
            <w:tcW w:w="3304" w:type="dxa"/>
            <w:vAlign w:val="bottom"/>
          </w:tcPr>
          <w:p w14:paraId="3B9F474B" w14:textId="0F4DF17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Пархово</w:t>
            </w:r>
          </w:p>
        </w:tc>
        <w:tc>
          <w:tcPr>
            <w:tcW w:w="3304" w:type="dxa"/>
            <w:vAlign w:val="bottom"/>
          </w:tcPr>
          <w:p w14:paraId="687EDBB7" w14:textId="1872F7D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Юхово</w:t>
            </w:r>
          </w:p>
        </w:tc>
      </w:tr>
      <w:tr w:rsidR="002D5A5A" w:rsidRPr="00A148F2" w14:paraId="7FDB345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0D672572" w14:textId="52829F50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Иванова Нива</w:t>
            </w:r>
          </w:p>
        </w:tc>
        <w:tc>
          <w:tcPr>
            <w:tcW w:w="3304" w:type="dxa"/>
            <w:vAlign w:val="bottom"/>
          </w:tcPr>
          <w:p w14:paraId="491434CB" w14:textId="3C35A412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Пасьмино</w:t>
            </w:r>
          </w:p>
        </w:tc>
        <w:tc>
          <w:tcPr>
            <w:tcW w:w="3304" w:type="dxa"/>
            <w:vAlign w:val="bottom"/>
          </w:tcPr>
          <w:p w14:paraId="273A3A4C" w14:textId="0D9A9008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2D5A5A" w:rsidRPr="00A148F2" w14:paraId="4FC6E502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7732F45" w14:textId="7826AF7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Ивановское</w:t>
            </w:r>
          </w:p>
        </w:tc>
        <w:tc>
          <w:tcPr>
            <w:tcW w:w="3304" w:type="dxa"/>
            <w:vAlign w:val="bottom"/>
          </w:tcPr>
          <w:p w14:paraId="38E918BF" w14:textId="70E41CB4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Паулинские Горы</w:t>
            </w:r>
          </w:p>
        </w:tc>
        <w:tc>
          <w:tcPr>
            <w:tcW w:w="3304" w:type="dxa"/>
            <w:vAlign w:val="bottom"/>
          </w:tcPr>
          <w:p w14:paraId="61673771" w14:textId="7D943AB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Ямники</w:t>
            </w:r>
          </w:p>
        </w:tc>
      </w:tr>
      <w:tr w:rsidR="002D5A5A" w:rsidRPr="00A148F2" w14:paraId="7A9ED0EE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1C4C5A57" w14:textId="7F26DF57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Иваньково</w:t>
            </w:r>
          </w:p>
        </w:tc>
        <w:tc>
          <w:tcPr>
            <w:tcW w:w="3304" w:type="dxa"/>
            <w:vAlign w:val="bottom"/>
          </w:tcPr>
          <w:p w14:paraId="38328290" w14:textId="7A2E213E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Перевесы</w:t>
            </w:r>
          </w:p>
        </w:tc>
        <w:tc>
          <w:tcPr>
            <w:tcW w:w="3304" w:type="dxa"/>
            <w:vAlign w:val="bottom"/>
          </w:tcPr>
          <w:p w14:paraId="04C7A8AE" w14:textId="3A9DD7C6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посёлок Ясень</w:t>
            </w:r>
          </w:p>
        </w:tc>
      </w:tr>
      <w:tr w:rsidR="002D5A5A" w:rsidRPr="00A148F2" w14:paraId="15FD199C" w14:textId="77777777" w:rsidTr="002D5A5A">
        <w:trPr>
          <w:trHeight w:val="20"/>
        </w:trPr>
        <w:tc>
          <w:tcPr>
            <w:tcW w:w="3303" w:type="dxa"/>
            <w:vAlign w:val="bottom"/>
          </w:tcPr>
          <w:p w14:paraId="39C243BB" w14:textId="11530EE9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/>
                <w:color w:val="000000"/>
                <w:sz w:val="20"/>
                <w:szCs w:val="20"/>
              </w:rPr>
              <w:t>деревня Каликино</w:t>
            </w:r>
          </w:p>
        </w:tc>
        <w:tc>
          <w:tcPr>
            <w:tcW w:w="3304" w:type="dxa"/>
            <w:vAlign w:val="bottom"/>
          </w:tcPr>
          <w:p w14:paraId="6CAD2DC7" w14:textId="546B977A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  <w:t>―</w:t>
            </w:r>
          </w:p>
        </w:tc>
        <w:tc>
          <w:tcPr>
            <w:tcW w:w="3304" w:type="dxa"/>
            <w:vAlign w:val="bottom"/>
          </w:tcPr>
          <w:p w14:paraId="4AC22B1F" w14:textId="75E6EE1B" w:rsidR="002D5A5A" w:rsidRPr="002D5A5A" w:rsidRDefault="002D5A5A" w:rsidP="002D5A5A">
            <w:pPr>
              <w:jc w:val="center"/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</w:pPr>
            <w:r w:rsidRPr="002D5A5A">
              <w:rPr>
                <w:rFonts w:ascii="Trebuchet MS" w:hAnsi="Trebuchet MS" w:cstheme="minorHAnsi"/>
                <w:color w:val="000000" w:themeColor="text1"/>
                <w:sz w:val="20"/>
                <w:szCs w:val="20"/>
              </w:rPr>
              <w:t>―</w:t>
            </w:r>
          </w:p>
        </w:tc>
      </w:tr>
    </w:tbl>
    <w:p w14:paraId="2D7C3539" w14:textId="77777777" w:rsidR="0071120A" w:rsidRDefault="0071120A" w:rsidP="00D8182F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12F88273" w14:textId="77777777" w:rsidR="0071120A" w:rsidRDefault="0071120A" w:rsidP="00C810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92C5888" w14:textId="77777777" w:rsidR="008743FC" w:rsidRPr="00BC250A" w:rsidRDefault="008743FC" w:rsidP="008743F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209A31C7" w14:textId="7F1B3887" w:rsidR="009D0A53" w:rsidRPr="00AF285A" w:rsidRDefault="009D0A53" w:rsidP="009D0A53">
      <w:pPr>
        <w:spacing w:after="0" w:line="23" w:lineRule="atLeast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9D0A53" w:rsidRPr="00AF285A" w:rsidSect="00EC4E60">
          <w:footerReference w:type="default" r:id="rId17"/>
          <w:headerReference w:type="first" r:id="rId18"/>
          <w:footerReference w:type="first" r:id="rId19"/>
          <w:pgSz w:w="11906" w:h="16838"/>
          <w:pgMar w:top="1134" w:right="851" w:bottom="1134" w:left="1134" w:header="397" w:footer="454" w:gutter="0"/>
          <w:cols w:space="720"/>
          <w:titlePg/>
          <w:docGrid w:linePitch="299"/>
        </w:sectPr>
      </w:pPr>
    </w:p>
    <w:p w14:paraId="18F37B5C" w14:textId="132346B5" w:rsidR="00A66D0F" w:rsidRPr="00F7306E" w:rsidRDefault="00CD0D0E" w:rsidP="00DF26F1">
      <w:pPr>
        <w:spacing w:after="0" w:line="240" w:lineRule="auto"/>
        <w:jc w:val="center"/>
        <w:rPr>
          <w:rFonts w:ascii="Trebuchet MS" w:eastAsia="Times New Roman" w:hAnsi="Trebuchet MS" w:cs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1E0A190" wp14:editId="196F676F">
            <wp:extent cx="8781925" cy="6210300"/>
            <wp:effectExtent l="0" t="0" r="635" b="0"/>
            <wp:doc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754362" name="Рисунок 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2868" cy="621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85897" w14:textId="6246848A" w:rsidR="00DF26F1" w:rsidRPr="00F7306E" w:rsidRDefault="00A66D0F" w:rsidP="00AF724A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lang w:eastAsia="ru-RU"/>
        </w:rPr>
      </w:pPr>
      <w:r w:rsidRPr="00F7306E">
        <w:rPr>
          <w:rFonts w:ascii="Trebuchet MS" w:eastAsia="Times New Roman" w:hAnsi="Trebuchet MS" w:cs="Times New Roman"/>
          <w:b/>
          <w:bCs/>
          <w:lang w:eastAsia="ru-RU"/>
        </w:rPr>
        <w:t>Рисунок 1.1.</w:t>
      </w:r>
      <w:r w:rsidR="009D0A53" w:rsidRPr="00F7306E">
        <w:rPr>
          <w:rFonts w:ascii="Trebuchet MS" w:eastAsia="Times New Roman" w:hAnsi="Trebuchet MS" w:cs="Times New Roman"/>
          <w:b/>
          <w:bCs/>
          <w:lang w:eastAsia="ru-RU"/>
        </w:rPr>
        <w:t>2</w:t>
      </w:r>
      <w:r w:rsidRPr="00F7306E">
        <w:rPr>
          <w:rFonts w:ascii="Trebuchet MS" w:eastAsia="Times New Roman" w:hAnsi="Trebuchet MS" w:cs="Times New Roman"/>
          <w:b/>
          <w:bCs/>
          <w:lang w:eastAsia="ru-RU"/>
        </w:rPr>
        <w:t xml:space="preserve"> – Зоны </w:t>
      </w:r>
      <w:r w:rsidRPr="00D8182F">
        <w:rPr>
          <w:rFonts w:ascii="Trebuchet MS" w:eastAsia="Times New Roman" w:hAnsi="Trebuchet MS" w:cs="Times New Roman"/>
          <w:b/>
          <w:bCs/>
          <w:lang w:eastAsia="ru-RU"/>
        </w:rPr>
        <w:t>действия</w:t>
      </w:r>
      <w:r w:rsidR="00AF724A">
        <w:rPr>
          <w:rFonts w:ascii="Trebuchet MS" w:eastAsia="Times New Roman" w:hAnsi="Trebuchet MS" w:cs="Times New Roman"/>
          <w:b/>
          <w:bCs/>
          <w:lang w:eastAsia="ru-RU"/>
        </w:rPr>
        <w:t xml:space="preserve"> типов</w:t>
      </w:r>
      <w:r w:rsidR="0021689D" w:rsidRPr="00D8182F">
        <w:rPr>
          <w:rFonts w:ascii="Trebuchet MS" w:eastAsia="Times New Roman" w:hAnsi="Trebuchet MS" w:cs="Times New Roman"/>
          <w:b/>
          <w:bCs/>
          <w:lang w:eastAsia="ru-RU"/>
        </w:rPr>
        <w:t xml:space="preserve"> теплоснабжения</w:t>
      </w:r>
      <w:r w:rsidR="00ED722B" w:rsidRPr="00D8182F">
        <w:rPr>
          <w:rFonts w:ascii="Trebuchet MS" w:eastAsia="Times New Roman" w:hAnsi="Trebuchet MS" w:cs="Times New Roman"/>
          <w:b/>
          <w:bCs/>
          <w:lang w:eastAsia="ru-RU"/>
        </w:rPr>
        <w:t xml:space="preserve"> на территории </w:t>
      </w:r>
      <w:r w:rsidR="00D45335">
        <w:rPr>
          <w:rFonts w:ascii="Trebuchet MS" w:eastAsia="Times New Roman" w:hAnsi="Trebuchet MS" w:cs="Times New Roman"/>
          <w:b/>
          <w:bCs/>
          <w:lang w:eastAsia="ru-RU"/>
        </w:rPr>
        <w:t>пгт.</w:t>
      </w:r>
      <w:r w:rsidR="00AF724A">
        <w:rPr>
          <w:rFonts w:ascii="Trebuchet MS" w:eastAsia="Times New Roman" w:hAnsi="Trebuchet MS" w:cs="Times New Roman"/>
          <w:b/>
          <w:bCs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b/>
          <w:bCs/>
          <w:lang w:eastAsia="ru-RU"/>
        </w:rPr>
        <w:t>Максатиха</w:t>
      </w:r>
    </w:p>
    <w:p w14:paraId="0A1167E4" w14:textId="77777777" w:rsidR="00DF26F1" w:rsidRDefault="00DF26F1" w:rsidP="00ED0F87">
      <w:pPr>
        <w:spacing w:after="0" w:line="240" w:lineRule="auto"/>
        <w:ind w:firstLine="567"/>
        <w:jc w:val="center"/>
        <w:rPr>
          <w:rFonts w:ascii="Trebuchet MS" w:eastAsia="Times New Roman" w:hAnsi="Trebuchet MS" w:cs="Times New Roman"/>
          <w:b/>
          <w:bCs/>
          <w:sz w:val="24"/>
          <w:szCs w:val="24"/>
          <w:lang w:eastAsia="ru-RU"/>
        </w:rPr>
        <w:sectPr w:rsidR="00DF26F1" w:rsidSect="00EC4E60">
          <w:pgSz w:w="16838" w:h="11906" w:orient="landscape"/>
          <w:pgMar w:top="1134" w:right="851" w:bottom="680" w:left="1134" w:header="567" w:footer="454" w:gutter="0"/>
          <w:cols w:space="720"/>
          <w:titlePg/>
          <w:docGrid w:linePitch="299"/>
        </w:sectPr>
      </w:pPr>
    </w:p>
    <w:p w14:paraId="2AB9B453" w14:textId="2D61AF71" w:rsidR="00A020AA" w:rsidRPr="00F7306E" w:rsidRDefault="00F316F7" w:rsidP="00F316F7">
      <w:pPr>
        <w:keepNext/>
        <w:spacing w:after="0" w:line="360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5" w:name="_Toc203488692"/>
      <w:r w:rsidRPr="00F7306E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>1.</w:t>
      </w:r>
      <w:r w:rsidR="00A0041A" w:rsidRPr="00F7306E">
        <w:rPr>
          <w:rFonts w:ascii="Trebuchet MS" w:eastAsia="Times New Roman" w:hAnsi="Trebuchet MS" w:cs="Times New Roman"/>
          <w:b/>
          <w:bCs/>
          <w:kern w:val="32"/>
          <w:lang w:eastAsia="ru-RU"/>
        </w:rPr>
        <w:t>2 Источники</w:t>
      </w:r>
      <w:r w:rsidR="00A020AA" w:rsidRPr="00F7306E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 тепловой энергии</w:t>
      </w:r>
      <w:bookmarkEnd w:id="15"/>
    </w:p>
    <w:p w14:paraId="3147A24E" w14:textId="30513A1D" w:rsidR="00A020AA" w:rsidRPr="00F7306E" w:rsidRDefault="00A020AA" w:rsidP="00F316F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6" w:name="_Toc203488693"/>
      <w:r w:rsidRPr="00F7306E">
        <w:rPr>
          <w:rFonts w:ascii="Trebuchet MS" w:eastAsia="Times New Roman" w:hAnsi="Trebuchet MS" w:cs="Times New Roman"/>
          <w:b/>
          <w:lang w:eastAsia="ru-RU"/>
        </w:rPr>
        <w:t xml:space="preserve">1.2.1 </w:t>
      </w:r>
      <w:r w:rsidR="00B647D6" w:rsidRPr="00F7306E">
        <w:rPr>
          <w:rFonts w:ascii="Trebuchet MS" w:eastAsia="Times New Roman" w:hAnsi="Trebuchet MS" w:cs="Times New Roman"/>
          <w:b/>
          <w:lang w:eastAsia="ru-RU"/>
        </w:rPr>
        <w:t>Структура и технические характеристики основного оборудования</w:t>
      </w:r>
      <w:bookmarkEnd w:id="16"/>
    </w:p>
    <w:p w14:paraId="0D4E70D7" w14:textId="326599CC" w:rsidR="006901DC" w:rsidRPr="00885F88" w:rsidRDefault="00D27041" w:rsidP="006901D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7" w:name="_Hlk68973139"/>
      <w:r w:rsidRPr="00885F88">
        <w:rPr>
          <w:rFonts w:ascii="Trebuchet MS" w:eastAsia="Times New Roman" w:hAnsi="Trebuchet MS" w:cs="Times New Roman"/>
          <w:lang w:eastAsia="ru-RU"/>
        </w:rPr>
        <w:t>На территории</w:t>
      </w:r>
      <w:r w:rsidR="006901DC" w:rsidRPr="00885F88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85F88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6901DC" w:rsidRPr="00885F88">
        <w:rPr>
          <w:rFonts w:ascii="Trebuchet MS" w:eastAsia="Times New Roman" w:hAnsi="Trebuchet MS" w:cs="Times New Roman"/>
          <w:lang w:eastAsia="ru-RU"/>
        </w:rPr>
        <w:t xml:space="preserve"> централизованное теплоснабжение производится от </w:t>
      </w:r>
      <w:r w:rsidR="00DE1472">
        <w:rPr>
          <w:rFonts w:ascii="Trebuchet MS" w:eastAsia="Times New Roman" w:hAnsi="Trebuchet MS" w:cs="Times New Roman"/>
          <w:lang w:eastAsia="ru-RU"/>
        </w:rPr>
        <w:t>2</w:t>
      </w:r>
      <w:r w:rsidR="008C5F1F">
        <w:rPr>
          <w:rFonts w:ascii="Trebuchet MS" w:eastAsia="Times New Roman" w:hAnsi="Trebuchet MS" w:cs="Times New Roman"/>
          <w:lang w:eastAsia="ru-RU"/>
        </w:rPr>
        <w:t xml:space="preserve">1 (двадцати одной) </w:t>
      </w:r>
      <w:r w:rsidRPr="00885F88">
        <w:rPr>
          <w:rFonts w:ascii="Trebuchet MS" w:eastAsia="Times New Roman" w:hAnsi="Trebuchet MS" w:cs="Times New Roman"/>
          <w:lang w:eastAsia="ru-RU"/>
        </w:rPr>
        <w:t>отопительн</w:t>
      </w:r>
      <w:r w:rsidR="008C5F1F">
        <w:rPr>
          <w:rFonts w:ascii="Trebuchet MS" w:eastAsia="Times New Roman" w:hAnsi="Trebuchet MS" w:cs="Times New Roman"/>
          <w:lang w:eastAsia="ru-RU"/>
        </w:rPr>
        <w:t>ой</w:t>
      </w:r>
      <w:r w:rsidRPr="00885F88">
        <w:rPr>
          <w:rFonts w:ascii="Trebuchet MS" w:eastAsia="Times New Roman" w:hAnsi="Trebuchet MS" w:cs="Times New Roman"/>
          <w:lang w:eastAsia="ru-RU"/>
        </w:rPr>
        <w:t xml:space="preserve"> </w:t>
      </w:r>
      <w:r w:rsidR="006901DC" w:rsidRPr="00885F88">
        <w:rPr>
          <w:rFonts w:ascii="Trebuchet MS" w:eastAsia="Times New Roman" w:hAnsi="Trebuchet MS" w:cs="Times New Roman"/>
          <w:lang w:eastAsia="ru-RU"/>
        </w:rPr>
        <w:t>котельн</w:t>
      </w:r>
      <w:r w:rsidR="008C5F1F">
        <w:rPr>
          <w:rFonts w:ascii="Trebuchet MS" w:eastAsia="Times New Roman" w:hAnsi="Trebuchet MS" w:cs="Times New Roman"/>
          <w:lang w:eastAsia="ru-RU"/>
        </w:rPr>
        <w:t>ой</w:t>
      </w:r>
      <w:r w:rsidR="006901DC" w:rsidRPr="00885F88">
        <w:rPr>
          <w:rFonts w:ascii="Trebuchet MS" w:eastAsia="Times New Roman" w:hAnsi="Trebuchet MS" w:cs="Times New Roman"/>
          <w:lang w:eastAsia="ru-RU"/>
        </w:rPr>
        <w:t xml:space="preserve">: </w:t>
      </w:r>
    </w:p>
    <w:p w14:paraId="35954E2B" w14:textId="59A23788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 xml:space="preserve">пгт. Максатиха, </w:t>
      </w:r>
      <w:r w:rsidRPr="008F1C5C">
        <w:rPr>
          <w:rFonts w:ascii="Trebuchet MS" w:eastAsia="Times New Roman" w:hAnsi="Trebuchet MS" w:cs="Times New Roman"/>
          <w:lang w:eastAsia="ru-RU"/>
        </w:rPr>
        <w:t xml:space="preserve">ул. 40 лет Октября 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 xml:space="preserve">0,301 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Гкал/час; </w:t>
      </w:r>
    </w:p>
    <w:p w14:paraId="3BE4A043" w14:textId="35DC0668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проезд Боровых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0,129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4CE4FF9C" w14:textId="54EE8857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Краснослободская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0,207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082ED246" w14:textId="5DF15329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Кооперативная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0,129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07458FAA" w14:textId="0E1038C5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Железнодорожная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>, мощностью 0,</w:t>
      </w:r>
      <w:r w:rsidR="00D03E7A" w:rsidRPr="008F1C5C">
        <w:rPr>
          <w:rFonts w:ascii="Trebuchet MS" w:eastAsia="Times New Roman" w:hAnsi="Trebuchet MS" w:cs="Times New Roman"/>
          <w:lang w:eastAsia="ru-RU"/>
        </w:rPr>
        <w:t>3</w:t>
      </w:r>
      <w:r w:rsidR="00DE1472" w:rsidRPr="008F1C5C">
        <w:rPr>
          <w:rFonts w:ascii="Trebuchet MS" w:eastAsia="Times New Roman" w:hAnsi="Trebuchet MS" w:cs="Times New Roman"/>
          <w:lang w:eastAsia="ru-RU"/>
        </w:rPr>
        <w:t>01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12A52422" w14:textId="1F5E8E1F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Смирнова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0,301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6467E8BE" w14:textId="097F09B7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Заводская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0,207</w:t>
      </w:r>
      <w:r w:rsidR="00D03E7A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Гкал/час; </w:t>
      </w:r>
    </w:p>
    <w:p w14:paraId="0158AA4D" w14:textId="26842068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мкр. Солнечный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0,129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418A0751" w14:textId="75435649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Восточная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0,207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674782DE" w14:textId="7494002D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БМК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Спортивная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6,018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3D747F27" w14:textId="64003534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БМК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Пролетарская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0,96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393EC25A" w14:textId="5DC0EDAF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БМК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Парковская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1,72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37B2BF9A" w14:textId="4FACD33D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БМК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Северная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1,72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5F6D46AB" w14:textId="34D45E77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БМК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Красноармейская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3,097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7E3CF226" w14:textId="0BBA11A8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ТГУ </w:t>
      </w:r>
      <w:r w:rsidR="008F1C5C">
        <w:rPr>
          <w:rFonts w:ascii="Trebuchet MS" w:eastAsia="Times New Roman" w:hAnsi="Trebuchet MS" w:cs="Times New Roman"/>
          <w:lang w:eastAsia="ru-RU"/>
        </w:rPr>
        <w:t>пгт. Максатиха,</w:t>
      </w:r>
      <w:r w:rsidR="008F1C5C" w:rsidRPr="008F1C5C">
        <w:rPr>
          <w:rFonts w:ascii="Trebuchet MS" w:eastAsia="Times New Roman" w:hAnsi="Trebuchet MS" w:cs="Times New Roman"/>
          <w:lang w:eastAsia="ru-RU"/>
        </w:rPr>
        <w:t xml:space="preserve"> </w:t>
      </w:r>
      <w:r w:rsidRPr="008F1C5C">
        <w:rPr>
          <w:rFonts w:ascii="Trebuchet MS" w:eastAsia="Times New Roman" w:hAnsi="Trebuchet MS" w:cs="Times New Roman"/>
          <w:lang w:eastAsia="ru-RU"/>
        </w:rPr>
        <w:t>ул. Советская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, мощностью </w:t>
      </w:r>
      <w:r w:rsidR="00DE1472" w:rsidRPr="008F1C5C">
        <w:rPr>
          <w:rFonts w:ascii="Trebuchet MS" w:eastAsia="Times New Roman" w:hAnsi="Trebuchet MS" w:cs="Times New Roman"/>
          <w:lang w:eastAsia="ru-RU"/>
        </w:rPr>
        <w:t>0,</w:t>
      </w:r>
      <w:r w:rsidR="00FC123E">
        <w:rPr>
          <w:rFonts w:ascii="Trebuchet MS" w:eastAsia="Times New Roman" w:hAnsi="Trebuchet MS" w:cs="Times New Roman"/>
          <w:lang w:eastAsia="ru-RU"/>
        </w:rPr>
        <w:t>077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Гкал/час; </w:t>
      </w:r>
    </w:p>
    <w:p w14:paraId="5A28104E" w14:textId="17764AD5" w:rsidR="00B73D5B" w:rsidRPr="008F1C5C" w:rsidRDefault="002E7B40" w:rsidP="00B73D5B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>Котельная д. Каменка</w:t>
      </w:r>
      <w:r w:rsidR="00B73D5B" w:rsidRPr="008F1C5C">
        <w:rPr>
          <w:rFonts w:ascii="Trebuchet MS" w:eastAsia="Times New Roman" w:hAnsi="Trebuchet MS" w:cs="Times New Roman"/>
          <w:lang w:eastAsia="ru-RU"/>
        </w:rPr>
        <w:t>, мощностью 0,</w:t>
      </w:r>
      <w:r w:rsidR="00DE1472" w:rsidRPr="008F1C5C">
        <w:rPr>
          <w:rFonts w:ascii="Trebuchet MS" w:eastAsia="Times New Roman" w:hAnsi="Trebuchet MS" w:cs="Times New Roman"/>
          <w:lang w:eastAsia="ru-RU"/>
        </w:rPr>
        <w:t>69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Гкал/час</w:t>
      </w:r>
      <w:r w:rsidR="00DE1472" w:rsidRPr="008F1C5C">
        <w:rPr>
          <w:rFonts w:ascii="Trebuchet MS" w:eastAsia="Times New Roman" w:hAnsi="Trebuchet MS" w:cs="Times New Roman"/>
          <w:lang w:eastAsia="ru-RU"/>
        </w:rPr>
        <w:t>;</w:t>
      </w:r>
      <w:r w:rsidR="00B73D5B" w:rsidRPr="008F1C5C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61F43629" w14:textId="6E057DB0" w:rsidR="00DE1472" w:rsidRPr="008F1C5C" w:rsidRDefault="00DE1472" w:rsidP="00DE1472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Котельная д. Кистутово, мощностью 0,35 Гкал/час; </w:t>
      </w:r>
    </w:p>
    <w:p w14:paraId="70CEAAAB" w14:textId="7F8F18F2" w:rsidR="00DE1472" w:rsidRPr="008F1C5C" w:rsidRDefault="00DE1472" w:rsidP="00DE1472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Котельная д. Райково, мощностью 0,86 Гкал/час; </w:t>
      </w:r>
    </w:p>
    <w:p w14:paraId="437651EA" w14:textId="5E8A73D0" w:rsidR="00DE1472" w:rsidRPr="008F1C5C" w:rsidRDefault="00DE1472" w:rsidP="00DE1472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Котельная п. Ривицкий, мощностью 1,72 Гкал/час; </w:t>
      </w:r>
    </w:p>
    <w:p w14:paraId="2D315826" w14:textId="079DBA4D" w:rsidR="00DE1472" w:rsidRPr="008F1C5C" w:rsidRDefault="00DE1472" w:rsidP="00DE1472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Котельная д. Фабрика, мощностью 1,49 Гкал/час; </w:t>
      </w:r>
    </w:p>
    <w:p w14:paraId="590F70FC" w14:textId="3950156D" w:rsidR="00DE1472" w:rsidRPr="008F1C5C" w:rsidRDefault="00DE1472" w:rsidP="00DE1472">
      <w:pPr>
        <w:numPr>
          <w:ilvl w:val="0"/>
          <w:numId w:val="17"/>
        </w:numPr>
        <w:spacing w:after="0" w:line="276" w:lineRule="auto"/>
        <w:ind w:left="426" w:firstLine="0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>Котельная с. Сельцы, мощностью 0,62 Гкал/час</w:t>
      </w:r>
      <w:r w:rsidR="008C5F1F">
        <w:rPr>
          <w:rFonts w:ascii="Trebuchet MS" w:eastAsia="Times New Roman" w:hAnsi="Trebuchet MS" w:cs="Times New Roman"/>
          <w:lang w:eastAsia="ru-RU"/>
        </w:rPr>
        <w:t>.</w:t>
      </w:r>
    </w:p>
    <w:p w14:paraId="709248A0" w14:textId="77777777" w:rsidR="00DE1472" w:rsidRDefault="001928E7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F1C5C">
        <w:rPr>
          <w:rFonts w:ascii="Trebuchet MS" w:eastAsia="Times New Roman" w:hAnsi="Trebuchet MS" w:cs="Times New Roman"/>
          <w:lang w:eastAsia="ru-RU"/>
        </w:rPr>
        <w:t xml:space="preserve">Котельные </w:t>
      </w:r>
      <w:r w:rsidR="007D43AF" w:rsidRPr="008F1C5C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F1C5C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8F1C5C">
        <w:rPr>
          <w:rFonts w:ascii="Trebuchet MS" w:eastAsia="Times New Roman" w:hAnsi="Trebuchet MS" w:cs="Times New Roman"/>
          <w:lang w:eastAsia="ru-RU"/>
        </w:rPr>
        <w:t xml:space="preserve"> работают на природном газе</w:t>
      </w:r>
      <w:r w:rsidR="00DE1472" w:rsidRPr="008F1C5C">
        <w:rPr>
          <w:rFonts w:ascii="Trebuchet MS" w:eastAsia="Times New Roman" w:hAnsi="Trebuchet MS" w:cs="Times New Roman"/>
          <w:lang w:eastAsia="ru-RU"/>
        </w:rPr>
        <w:t>, дровах и щепе.</w:t>
      </w:r>
    </w:p>
    <w:p w14:paraId="7793FA11" w14:textId="20482FBA" w:rsidR="001928E7" w:rsidRPr="00885F88" w:rsidRDefault="001928E7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85F88">
        <w:rPr>
          <w:rFonts w:ascii="Trebuchet MS" w:eastAsia="Times New Roman" w:hAnsi="Trebuchet MS" w:cs="Times New Roman"/>
          <w:lang w:eastAsia="ru-RU"/>
        </w:rPr>
        <w:t xml:space="preserve">Использование резервного топлива </w:t>
      </w:r>
      <w:r w:rsidR="005C7556" w:rsidRPr="00885F88">
        <w:rPr>
          <w:rFonts w:ascii="Trebuchet MS" w:eastAsia="Times New Roman" w:hAnsi="Trebuchet MS" w:cs="Times New Roman"/>
          <w:lang w:eastAsia="ru-RU"/>
        </w:rPr>
        <w:t xml:space="preserve">на источниках тепловой энергии не </w:t>
      </w:r>
      <w:r w:rsidRPr="00885F88">
        <w:rPr>
          <w:rFonts w:ascii="Trebuchet MS" w:eastAsia="Times New Roman" w:hAnsi="Trebuchet MS" w:cs="Times New Roman"/>
          <w:lang w:eastAsia="ru-RU"/>
        </w:rPr>
        <w:t>предусмотрено</w:t>
      </w:r>
      <w:r w:rsidR="005C7556" w:rsidRPr="00885F88">
        <w:rPr>
          <w:rFonts w:ascii="Trebuchet MS" w:eastAsia="Times New Roman" w:hAnsi="Trebuchet MS" w:cs="Times New Roman"/>
          <w:lang w:eastAsia="ru-RU"/>
        </w:rPr>
        <w:t>.</w:t>
      </w:r>
    </w:p>
    <w:bookmarkEnd w:id="17"/>
    <w:p w14:paraId="68AAFFB8" w14:textId="2135074E" w:rsidR="00A0041A" w:rsidRPr="00885F88" w:rsidRDefault="00BD571B" w:rsidP="00726DB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85F88">
        <w:rPr>
          <w:rFonts w:ascii="Trebuchet MS" w:eastAsia="Times New Roman" w:hAnsi="Trebuchet MS" w:cs="Times New Roman"/>
          <w:lang w:eastAsia="ru-RU"/>
        </w:rPr>
        <w:t>Технические</w:t>
      </w:r>
      <w:r w:rsidR="00A0041A" w:rsidRPr="00885F88">
        <w:rPr>
          <w:rFonts w:ascii="Trebuchet MS" w:eastAsia="Times New Roman" w:hAnsi="Trebuchet MS" w:cs="Times New Roman"/>
          <w:lang w:eastAsia="ru-RU"/>
        </w:rPr>
        <w:t xml:space="preserve"> характеристики </w:t>
      </w:r>
      <w:r w:rsidR="00FD5977" w:rsidRPr="00885F88">
        <w:rPr>
          <w:rFonts w:ascii="Trebuchet MS" w:eastAsia="Times New Roman" w:hAnsi="Trebuchet MS" w:cs="Times New Roman"/>
          <w:lang w:eastAsia="ru-RU"/>
        </w:rPr>
        <w:t>котлового оборудования источников тепловой энергии</w:t>
      </w:r>
      <w:r w:rsidR="00A0041A" w:rsidRPr="00885F88">
        <w:rPr>
          <w:rFonts w:ascii="Trebuchet MS" w:eastAsia="Times New Roman" w:hAnsi="Trebuchet MS" w:cs="Times New Roman"/>
          <w:lang w:eastAsia="ru-RU"/>
        </w:rPr>
        <w:t xml:space="preserve"> приведены в таблице 1.2.1.</w:t>
      </w:r>
    </w:p>
    <w:p w14:paraId="242A4F1F" w14:textId="621C6C51" w:rsidR="00714651" w:rsidRPr="00F7306E" w:rsidRDefault="00714651" w:rsidP="00726DB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85F88">
        <w:rPr>
          <w:rFonts w:ascii="Trebuchet MS" w:eastAsia="Times New Roman" w:hAnsi="Trebuchet MS" w:cs="Times New Roman"/>
          <w:lang w:eastAsia="ru-RU"/>
        </w:rPr>
        <w:t xml:space="preserve">Месторасположение котельных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85F88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885F88">
        <w:rPr>
          <w:rFonts w:ascii="Trebuchet MS" w:eastAsia="Times New Roman" w:hAnsi="Trebuchet MS" w:cs="Times New Roman"/>
          <w:lang w:eastAsia="ru-RU"/>
        </w:rPr>
        <w:t xml:space="preserve"> представлено на рисунк</w:t>
      </w:r>
      <w:r w:rsidR="00011C2D" w:rsidRPr="00885F88">
        <w:rPr>
          <w:rFonts w:ascii="Trebuchet MS" w:eastAsia="Times New Roman" w:hAnsi="Trebuchet MS" w:cs="Times New Roman"/>
          <w:lang w:eastAsia="ru-RU"/>
        </w:rPr>
        <w:t>е</w:t>
      </w:r>
      <w:r w:rsidRPr="00885F88">
        <w:rPr>
          <w:rFonts w:ascii="Trebuchet MS" w:eastAsia="Times New Roman" w:hAnsi="Trebuchet MS" w:cs="Times New Roman"/>
          <w:lang w:eastAsia="ru-RU"/>
        </w:rPr>
        <w:t xml:space="preserve"> 1.</w:t>
      </w:r>
      <w:r w:rsidR="00BD5487" w:rsidRPr="00885F88">
        <w:rPr>
          <w:rFonts w:ascii="Trebuchet MS" w:eastAsia="Times New Roman" w:hAnsi="Trebuchet MS" w:cs="Times New Roman"/>
          <w:lang w:eastAsia="ru-RU"/>
        </w:rPr>
        <w:t>2</w:t>
      </w:r>
      <w:r w:rsidRPr="00885F88">
        <w:rPr>
          <w:rFonts w:ascii="Trebuchet MS" w:eastAsia="Times New Roman" w:hAnsi="Trebuchet MS" w:cs="Times New Roman"/>
          <w:lang w:eastAsia="ru-RU"/>
        </w:rPr>
        <w:t>.</w:t>
      </w:r>
      <w:r w:rsidR="00BD5487" w:rsidRPr="00885F88">
        <w:rPr>
          <w:rFonts w:ascii="Trebuchet MS" w:eastAsia="Times New Roman" w:hAnsi="Trebuchet MS" w:cs="Times New Roman"/>
          <w:lang w:eastAsia="ru-RU"/>
        </w:rPr>
        <w:t>1</w:t>
      </w:r>
      <w:r w:rsidRPr="00885F88">
        <w:rPr>
          <w:rFonts w:ascii="Trebuchet MS" w:eastAsia="Times New Roman" w:hAnsi="Trebuchet MS" w:cs="Times New Roman"/>
          <w:lang w:eastAsia="ru-RU"/>
        </w:rPr>
        <w:t>.</w:t>
      </w:r>
    </w:p>
    <w:p w14:paraId="61E2CF7E" w14:textId="553F01DE" w:rsidR="00011C2D" w:rsidRDefault="00011C2D" w:rsidP="003A56E4">
      <w:pPr>
        <w:spacing w:after="0" w:line="360" w:lineRule="auto"/>
        <w:jc w:val="center"/>
        <w:rPr>
          <w:rFonts w:ascii="Trebuchet MS" w:eastAsia="Times New Roman" w:hAnsi="Trebuchet MS" w:cs="Times New Roman"/>
          <w:sz w:val="28"/>
          <w:lang w:eastAsia="ru-RU"/>
        </w:rPr>
      </w:pPr>
    </w:p>
    <w:p w14:paraId="0D34D2C0" w14:textId="77777777" w:rsidR="008B00F9" w:rsidRDefault="008B00F9" w:rsidP="00011C2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2FC43588" w14:textId="77777777" w:rsidR="008B00F9" w:rsidRDefault="008B00F9" w:rsidP="00011C2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7AC2A0B7" w14:textId="77777777" w:rsidR="00022F97" w:rsidRDefault="00022F97" w:rsidP="00022F9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6AF37126" w14:textId="77777777" w:rsidR="00022F97" w:rsidRDefault="00022F97" w:rsidP="00022F9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0B4813D7" w14:textId="179C86FE" w:rsidR="00022F97" w:rsidRPr="00011C2D" w:rsidRDefault="00022F97" w:rsidP="00022F9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022F97" w:rsidRPr="00011C2D" w:rsidSect="00EC4E60">
          <w:pgSz w:w="11906" w:h="16838"/>
          <w:pgMar w:top="1134" w:right="851" w:bottom="1134" w:left="1134" w:header="567" w:footer="454" w:gutter="0"/>
          <w:cols w:space="720"/>
          <w:titlePg/>
          <w:docGrid w:linePitch="299"/>
        </w:sectPr>
      </w:pPr>
    </w:p>
    <w:p w14:paraId="1E0CBC4C" w14:textId="77777777" w:rsidR="00997162" w:rsidRDefault="00A0041A" w:rsidP="00A0041A">
      <w:pPr>
        <w:spacing w:after="0" w:line="276" w:lineRule="auto"/>
        <w:jc w:val="both"/>
        <w:rPr>
          <w:rFonts w:ascii="Trebuchet MS" w:hAnsi="Trebuchet MS" w:cs="Times New Roman"/>
          <w:b/>
          <w:iCs/>
        </w:rPr>
      </w:pPr>
      <w:r w:rsidRPr="008F1C5C">
        <w:rPr>
          <w:rFonts w:ascii="Trebuchet MS" w:hAnsi="Trebuchet MS" w:cs="Times New Roman"/>
          <w:b/>
          <w:iCs/>
        </w:rPr>
        <w:lastRenderedPageBreak/>
        <w:t xml:space="preserve">Таблица 1.2.1 – Характеристика источников </w:t>
      </w:r>
      <w:r w:rsidR="00FD5977" w:rsidRPr="008F1C5C">
        <w:rPr>
          <w:rFonts w:ascii="Trebuchet MS" w:hAnsi="Trebuchet MS" w:cs="Times New Roman"/>
          <w:b/>
          <w:iCs/>
        </w:rPr>
        <w:t>тепловой энергии</w:t>
      </w:r>
      <w:r w:rsidRPr="008F1C5C">
        <w:rPr>
          <w:rFonts w:ascii="Trebuchet MS" w:hAnsi="Trebuchet MS" w:cs="Times New Roman"/>
          <w:b/>
          <w:iCs/>
        </w:rPr>
        <w:t xml:space="preserve"> </w:t>
      </w:r>
      <w:r w:rsidR="007D43AF" w:rsidRPr="008F1C5C">
        <w:rPr>
          <w:rFonts w:ascii="Trebuchet MS" w:hAnsi="Trebuchet MS" w:cs="Times New Roman"/>
          <w:b/>
          <w:iCs/>
        </w:rPr>
        <w:t>Максатихинского</w:t>
      </w:r>
      <w:r w:rsidR="00FB5D5E" w:rsidRPr="008F1C5C">
        <w:rPr>
          <w:rFonts w:ascii="Trebuchet MS" w:hAnsi="Trebuchet MS" w:cs="Times New Roman"/>
          <w:b/>
          <w:iCs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3"/>
        <w:gridCol w:w="2118"/>
        <w:gridCol w:w="2127"/>
        <w:gridCol w:w="850"/>
        <w:gridCol w:w="1559"/>
        <w:gridCol w:w="1418"/>
        <w:gridCol w:w="1134"/>
        <w:gridCol w:w="1276"/>
        <w:gridCol w:w="927"/>
        <w:gridCol w:w="1304"/>
      </w:tblGrid>
      <w:tr w:rsidR="00997162" w:rsidRPr="00997162" w14:paraId="47078733" w14:textId="77777777" w:rsidTr="00FC123E">
        <w:trPr>
          <w:trHeight w:val="929"/>
          <w:tblHeader/>
        </w:trPr>
        <w:tc>
          <w:tcPr>
            <w:tcW w:w="2413" w:type="dxa"/>
            <w:shd w:val="clear" w:color="000000" w:fill="CCFF99"/>
            <w:vAlign w:val="center"/>
            <w:hideMark/>
          </w:tcPr>
          <w:p w14:paraId="02003096" w14:textId="020E5AA8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hAnsi="Trebuchet MS" w:cs="Times New Roman"/>
                <w:b/>
                <w:iCs/>
                <w:sz w:val="20"/>
                <w:szCs w:val="20"/>
              </w:rPr>
              <w:t xml:space="preserve"> 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2118" w:type="dxa"/>
            <w:shd w:val="clear" w:color="000000" w:fill="CCFF99"/>
            <w:vAlign w:val="center"/>
            <w:hideMark/>
          </w:tcPr>
          <w:p w14:paraId="5C54987F" w14:textId="77777777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Адрес котельной</w:t>
            </w:r>
          </w:p>
        </w:tc>
        <w:tc>
          <w:tcPr>
            <w:tcW w:w="2127" w:type="dxa"/>
            <w:shd w:val="clear" w:color="000000" w:fill="CCFF99"/>
            <w:vAlign w:val="center"/>
            <w:hideMark/>
          </w:tcPr>
          <w:p w14:paraId="346B2E36" w14:textId="653D4A87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Марка </w:t>
            </w:r>
            <w:r w:rsidR="00FC123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теплогенераторной установки</w:t>
            </w:r>
            <w:r w:rsidR="00FC123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val="en-US" w:eastAsia="ru-RU"/>
              </w:rPr>
              <w:t xml:space="preserve"> / 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котла</w:t>
            </w:r>
          </w:p>
        </w:tc>
        <w:tc>
          <w:tcPr>
            <w:tcW w:w="850" w:type="dxa"/>
            <w:shd w:val="clear" w:color="000000" w:fill="CCFF99"/>
            <w:vAlign w:val="center"/>
            <w:hideMark/>
          </w:tcPr>
          <w:p w14:paraId="0ED89195" w14:textId="77777777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Кол-во котлов</w:t>
            </w:r>
          </w:p>
        </w:tc>
        <w:tc>
          <w:tcPr>
            <w:tcW w:w="1559" w:type="dxa"/>
            <w:shd w:val="clear" w:color="000000" w:fill="CCFF99"/>
            <w:vAlign w:val="center"/>
            <w:hideMark/>
          </w:tcPr>
          <w:p w14:paraId="2555AAF1" w14:textId="35038C19" w:rsidR="00997162" w:rsidRPr="00FC123E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Режим </w:t>
            </w:r>
            <w:r w:rsidR="00FC123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эксплуатации</w:t>
            </w:r>
          </w:p>
        </w:tc>
        <w:tc>
          <w:tcPr>
            <w:tcW w:w="1418" w:type="dxa"/>
            <w:shd w:val="clear" w:color="000000" w:fill="CCFF99"/>
            <w:vAlign w:val="center"/>
            <w:hideMark/>
          </w:tcPr>
          <w:p w14:paraId="628BA0A9" w14:textId="77777777" w:rsidR="00997162" w:rsidRPr="00997162" w:rsidRDefault="00997162" w:rsidP="00997162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 ввода в эксплуатацию</w:t>
            </w:r>
          </w:p>
        </w:tc>
        <w:tc>
          <w:tcPr>
            <w:tcW w:w="1134" w:type="dxa"/>
            <w:shd w:val="clear" w:color="000000" w:fill="CCFF99"/>
            <w:vAlign w:val="center"/>
            <w:hideMark/>
          </w:tcPr>
          <w:p w14:paraId="1C47B403" w14:textId="2125EEB8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Мощность котла,</w:t>
            </w:r>
          </w:p>
          <w:p w14:paraId="219F6DAE" w14:textId="05D1A611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Гкал/ч</w:t>
            </w:r>
          </w:p>
        </w:tc>
        <w:tc>
          <w:tcPr>
            <w:tcW w:w="1276" w:type="dxa"/>
            <w:shd w:val="clear" w:color="000000" w:fill="CCFF99"/>
            <w:vAlign w:val="center"/>
            <w:hideMark/>
          </w:tcPr>
          <w:p w14:paraId="20D3BED5" w14:textId="518530AE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Мощность </w:t>
            </w:r>
            <w:r w:rsidR="00AE28F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ТГУ </w:t>
            </w:r>
            <w:r w:rsidR="00AE28F6" w:rsidRPr="00AE28F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/ 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котельной,</w:t>
            </w:r>
          </w:p>
          <w:p w14:paraId="7C3F7078" w14:textId="764CC213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Гкал/ч</w:t>
            </w:r>
          </w:p>
        </w:tc>
        <w:tc>
          <w:tcPr>
            <w:tcW w:w="927" w:type="dxa"/>
            <w:shd w:val="clear" w:color="000000" w:fill="CCFF99"/>
            <w:vAlign w:val="center"/>
            <w:hideMark/>
          </w:tcPr>
          <w:p w14:paraId="28CA97A4" w14:textId="77777777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304" w:type="dxa"/>
            <w:shd w:val="clear" w:color="000000" w:fill="CCFF99"/>
            <w:vAlign w:val="center"/>
            <w:hideMark/>
          </w:tcPr>
          <w:p w14:paraId="7F2845B7" w14:textId="7BA9CD09" w:rsidR="00997162" w:rsidRPr="00997162" w:rsidRDefault="00997162" w:rsidP="00997162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УРУТ по</w:t>
            </w:r>
            <w:r w:rsidR="00AE28F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ТГУ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E28F6" w:rsidRPr="00AE28F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котельной, кг у.т./Гкал</w:t>
            </w:r>
          </w:p>
        </w:tc>
      </w:tr>
      <w:tr w:rsidR="00997162" w:rsidRPr="00997162" w14:paraId="54EBE393" w14:textId="77777777" w:rsidTr="00997162">
        <w:trPr>
          <w:trHeight w:val="20"/>
        </w:trPr>
        <w:tc>
          <w:tcPr>
            <w:tcW w:w="15126" w:type="dxa"/>
            <w:gridSpan w:val="10"/>
            <w:shd w:val="clear" w:color="000000" w:fill="FFFF99"/>
            <w:vAlign w:val="center"/>
            <w:hideMark/>
          </w:tcPr>
          <w:p w14:paraId="64CAD8CC" w14:textId="045B0EAC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МУП </w:t>
            </w:r>
            <w:r w:rsidR="008F1C5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99716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ТД</w:t>
            </w:r>
            <w:r w:rsidR="008F1C5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AE28F6" w:rsidRPr="00997162" w14:paraId="4F116278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78865398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118" w:type="dxa"/>
            <w:vAlign w:val="center"/>
            <w:hideMark/>
          </w:tcPr>
          <w:p w14:paraId="5441DC36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40 лет Октября</w:t>
            </w:r>
          </w:p>
        </w:tc>
        <w:tc>
          <w:tcPr>
            <w:tcW w:w="2127" w:type="dxa"/>
            <w:vAlign w:val="center"/>
            <w:hideMark/>
          </w:tcPr>
          <w:p w14:paraId="7DA9F654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850" w:type="dxa"/>
            <w:vAlign w:val="center"/>
          </w:tcPr>
          <w:p w14:paraId="7C5BF83C" w14:textId="1E6BA695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6F4F2296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49EEBA05" w14:textId="107EF312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66633073" w14:textId="3023F603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0646956E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927" w:type="dxa"/>
            <w:vAlign w:val="center"/>
            <w:hideMark/>
          </w:tcPr>
          <w:p w14:paraId="5CDF54C8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7EC462D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AE28F6" w:rsidRPr="00997162" w14:paraId="6CBC8511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68FB799F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118" w:type="dxa"/>
            <w:vAlign w:val="center"/>
            <w:hideMark/>
          </w:tcPr>
          <w:p w14:paraId="1275B569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проезд Боровых</w:t>
            </w:r>
          </w:p>
        </w:tc>
        <w:tc>
          <w:tcPr>
            <w:tcW w:w="2127" w:type="dxa"/>
            <w:vAlign w:val="center"/>
            <w:hideMark/>
          </w:tcPr>
          <w:p w14:paraId="48BD3F28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850" w:type="dxa"/>
            <w:vAlign w:val="center"/>
          </w:tcPr>
          <w:p w14:paraId="1F2CBC59" w14:textId="529AC261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12425B81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16BD2E0C" w14:textId="1E2FA4A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vAlign w:val="center"/>
          </w:tcPr>
          <w:p w14:paraId="729C2F17" w14:textId="6EA1A36F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6CC7700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927" w:type="dxa"/>
            <w:vAlign w:val="center"/>
            <w:hideMark/>
          </w:tcPr>
          <w:p w14:paraId="3A2295B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5BD7469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E28F6" w:rsidRPr="00997162" w14:paraId="584904B1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1749D87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2118" w:type="dxa"/>
            <w:vAlign w:val="center"/>
            <w:hideMark/>
          </w:tcPr>
          <w:p w14:paraId="0700EC86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пгт. Максатиха, ул. Краснослободская </w:t>
            </w:r>
          </w:p>
        </w:tc>
        <w:tc>
          <w:tcPr>
            <w:tcW w:w="2127" w:type="dxa"/>
            <w:vAlign w:val="center"/>
            <w:hideMark/>
          </w:tcPr>
          <w:p w14:paraId="497E8E1F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850" w:type="dxa"/>
            <w:vAlign w:val="center"/>
          </w:tcPr>
          <w:p w14:paraId="171F1301" w14:textId="161FD404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1E28DBBE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2082BB5A" w14:textId="2E36B571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34" w:type="dxa"/>
            <w:vAlign w:val="center"/>
          </w:tcPr>
          <w:p w14:paraId="525A2F6E" w14:textId="4A07CB11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68DA7097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927" w:type="dxa"/>
            <w:vAlign w:val="center"/>
            <w:hideMark/>
          </w:tcPr>
          <w:p w14:paraId="1F1E44B2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673E3375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AE28F6" w:rsidRPr="00997162" w14:paraId="53DBA5BE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0445D771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2118" w:type="dxa"/>
            <w:vAlign w:val="center"/>
            <w:hideMark/>
          </w:tcPr>
          <w:p w14:paraId="0666B51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пгт. Максатиха, ул. Кооперативная </w:t>
            </w:r>
          </w:p>
        </w:tc>
        <w:tc>
          <w:tcPr>
            <w:tcW w:w="2127" w:type="dxa"/>
            <w:vAlign w:val="center"/>
            <w:hideMark/>
          </w:tcPr>
          <w:p w14:paraId="2D3CE455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850" w:type="dxa"/>
            <w:vAlign w:val="center"/>
          </w:tcPr>
          <w:p w14:paraId="1410493A" w14:textId="5E154996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4FD60053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5FD74A37" w14:textId="153DA46C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6147068E" w14:textId="28061AD4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7CD368F9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927" w:type="dxa"/>
            <w:vAlign w:val="center"/>
            <w:hideMark/>
          </w:tcPr>
          <w:p w14:paraId="556F0E2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207F6F4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E28F6" w:rsidRPr="00997162" w14:paraId="4901A142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2C724C68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2118" w:type="dxa"/>
            <w:vAlign w:val="center"/>
            <w:hideMark/>
          </w:tcPr>
          <w:p w14:paraId="37E9F837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пгт. Максатиха, ул. Железнодорожная </w:t>
            </w:r>
          </w:p>
        </w:tc>
        <w:tc>
          <w:tcPr>
            <w:tcW w:w="2127" w:type="dxa"/>
            <w:vAlign w:val="center"/>
            <w:hideMark/>
          </w:tcPr>
          <w:p w14:paraId="25E425EE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850" w:type="dxa"/>
            <w:vAlign w:val="center"/>
          </w:tcPr>
          <w:p w14:paraId="3C8FEE08" w14:textId="71B4D8CE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78AB893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67BADFEF" w14:textId="49A0764E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072DCA71" w14:textId="0D3FEDB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02BBF2C6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927" w:type="dxa"/>
            <w:vAlign w:val="center"/>
            <w:hideMark/>
          </w:tcPr>
          <w:p w14:paraId="7F5D3F5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3754BDC9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AE28F6" w:rsidRPr="00997162" w14:paraId="6E74C76B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5E9447A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2118" w:type="dxa"/>
            <w:vAlign w:val="center"/>
            <w:hideMark/>
          </w:tcPr>
          <w:p w14:paraId="798CBF7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пгт. Максатиха, ул. Смирнова </w:t>
            </w:r>
          </w:p>
        </w:tc>
        <w:tc>
          <w:tcPr>
            <w:tcW w:w="2127" w:type="dxa"/>
            <w:vAlign w:val="center"/>
            <w:hideMark/>
          </w:tcPr>
          <w:p w14:paraId="279AC347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850" w:type="dxa"/>
            <w:vAlign w:val="center"/>
          </w:tcPr>
          <w:p w14:paraId="77423C5A" w14:textId="41EE4475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4312466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2F2495A5" w14:textId="3C90184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298DB0D0" w14:textId="688F4FE2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3BC4D52F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927" w:type="dxa"/>
            <w:vAlign w:val="center"/>
            <w:hideMark/>
          </w:tcPr>
          <w:p w14:paraId="093339B4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0D3968C3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AE28F6" w:rsidRPr="00997162" w14:paraId="1F576284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1113581F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2118" w:type="dxa"/>
            <w:vAlign w:val="center"/>
            <w:hideMark/>
          </w:tcPr>
          <w:p w14:paraId="2E2867A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пгт. Максатиха, ул. Заводская </w:t>
            </w:r>
          </w:p>
        </w:tc>
        <w:tc>
          <w:tcPr>
            <w:tcW w:w="2127" w:type="dxa"/>
            <w:vAlign w:val="center"/>
            <w:hideMark/>
          </w:tcPr>
          <w:p w14:paraId="5F1DCCC2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850" w:type="dxa"/>
            <w:vAlign w:val="center"/>
          </w:tcPr>
          <w:p w14:paraId="15450CD0" w14:textId="6CC50C73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15095557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221BB2EA" w14:textId="6A013C15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14:paraId="1BAB795A" w14:textId="5CF8791A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1C5B29F8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927" w:type="dxa"/>
            <w:vAlign w:val="center"/>
            <w:hideMark/>
          </w:tcPr>
          <w:p w14:paraId="7065D26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0D44B16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AE28F6" w:rsidRPr="00997162" w14:paraId="485B9D90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766B131A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118" w:type="dxa"/>
            <w:vAlign w:val="center"/>
            <w:hideMark/>
          </w:tcPr>
          <w:p w14:paraId="04C8D2A5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мкр. Солнечный</w:t>
            </w:r>
          </w:p>
        </w:tc>
        <w:tc>
          <w:tcPr>
            <w:tcW w:w="2127" w:type="dxa"/>
            <w:vAlign w:val="center"/>
            <w:hideMark/>
          </w:tcPr>
          <w:p w14:paraId="2745C3B5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850" w:type="dxa"/>
            <w:vAlign w:val="center"/>
          </w:tcPr>
          <w:p w14:paraId="3A71C056" w14:textId="5E7B90B6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38EC64F4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5FE9C9F1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</w:tcPr>
          <w:p w14:paraId="26F51292" w14:textId="434AB8C8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22D633B9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927" w:type="dxa"/>
            <w:vAlign w:val="center"/>
            <w:hideMark/>
          </w:tcPr>
          <w:p w14:paraId="0E8AFB07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04CD0593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E28F6" w:rsidRPr="00997162" w14:paraId="31AC3948" w14:textId="77777777" w:rsidTr="00AE28F6">
        <w:trPr>
          <w:trHeight w:val="20"/>
        </w:trPr>
        <w:tc>
          <w:tcPr>
            <w:tcW w:w="2413" w:type="dxa"/>
            <w:vAlign w:val="center"/>
            <w:hideMark/>
          </w:tcPr>
          <w:p w14:paraId="7DB869E3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118" w:type="dxa"/>
            <w:vAlign w:val="center"/>
            <w:hideMark/>
          </w:tcPr>
          <w:p w14:paraId="26C31BBB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Восточная</w:t>
            </w:r>
          </w:p>
        </w:tc>
        <w:tc>
          <w:tcPr>
            <w:tcW w:w="2127" w:type="dxa"/>
            <w:vAlign w:val="center"/>
            <w:hideMark/>
          </w:tcPr>
          <w:p w14:paraId="260BAEE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850" w:type="dxa"/>
            <w:vAlign w:val="center"/>
          </w:tcPr>
          <w:p w14:paraId="29427358" w14:textId="456B768D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3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754FC81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10BCF5E0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</w:tcPr>
          <w:p w14:paraId="3C31573C" w14:textId="249F9E6F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557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4BEC6FDD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927" w:type="dxa"/>
            <w:vAlign w:val="center"/>
            <w:hideMark/>
          </w:tcPr>
          <w:p w14:paraId="488C4DAC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498C97E6" w14:textId="77777777" w:rsidR="00AE28F6" w:rsidRPr="00997162" w:rsidRDefault="00AE28F6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97162" w:rsidRPr="00997162" w14:paraId="32FFCF56" w14:textId="77777777" w:rsidTr="00FC123E">
        <w:trPr>
          <w:trHeight w:val="20"/>
        </w:trPr>
        <w:tc>
          <w:tcPr>
            <w:tcW w:w="2413" w:type="dxa"/>
            <w:vMerge w:val="restart"/>
            <w:vAlign w:val="center"/>
            <w:hideMark/>
          </w:tcPr>
          <w:p w14:paraId="371E5A1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22741E5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Спортивная</w:t>
            </w:r>
          </w:p>
        </w:tc>
        <w:tc>
          <w:tcPr>
            <w:tcW w:w="2127" w:type="dxa"/>
            <w:vAlign w:val="center"/>
            <w:hideMark/>
          </w:tcPr>
          <w:p w14:paraId="5BBDE47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(2500 кВт)</w:t>
            </w:r>
          </w:p>
        </w:tc>
        <w:tc>
          <w:tcPr>
            <w:tcW w:w="850" w:type="dxa"/>
            <w:vAlign w:val="center"/>
            <w:hideMark/>
          </w:tcPr>
          <w:p w14:paraId="1EF1E3A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40B62E6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281F88A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5CCB2B7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2,150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794F4D2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72505BC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Merge w:val="restart"/>
            <w:vAlign w:val="center"/>
            <w:hideMark/>
          </w:tcPr>
          <w:p w14:paraId="0FDD2C7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97162" w:rsidRPr="00997162" w14:paraId="0EE04041" w14:textId="77777777" w:rsidTr="00FC123E">
        <w:trPr>
          <w:trHeight w:val="20"/>
        </w:trPr>
        <w:tc>
          <w:tcPr>
            <w:tcW w:w="2413" w:type="dxa"/>
            <w:vMerge/>
            <w:vAlign w:val="center"/>
            <w:hideMark/>
          </w:tcPr>
          <w:p w14:paraId="1AC1E49F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1B6C5B17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  <w:hideMark/>
          </w:tcPr>
          <w:p w14:paraId="26EF451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(2000кВт)</w:t>
            </w:r>
          </w:p>
        </w:tc>
        <w:tc>
          <w:tcPr>
            <w:tcW w:w="850" w:type="dxa"/>
            <w:vAlign w:val="center"/>
            <w:hideMark/>
          </w:tcPr>
          <w:p w14:paraId="443A64F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0F410B6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4D5EA7C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4356B2A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276" w:type="dxa"/>
            <w:vMerge/>
            <w:vAlign w:val="center"/>
            <w:hideMark/>
          </w:tcPr>
          <w:p w14:paraId="701100E4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575C2290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vAlign w:val="center"/>
            <w:hideMark/>
          </w:tcPr>
          <w:p w14:paraId="04A6D259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97162" w:rsidRPr="00997162" w14:paraId="58EE1555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4C0DBFA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118" w:type="dxa"/>
            <w:vAlign w:val="center"/>
            <w:hideMark/>
          </w:tcPr>
          <w:p w14:paraId="467D37F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Пролетарская</w:t>
            </w:r>
          </w:p>
        </w:tc>
        <w:tc>
          <w:tcPr>
            <w:tcW w:w="2127" w:type="dxa"/>
            <w:vAlign w:val="center"/>
            <w:hideMark/>
          </w:tcPr>
          <w:p w14:paraId="4CD7D1B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(560 кВт)</w:t>
            </w:r>
          </w:p>
        </w:tc>
        <w:tc>
          <w:tcPr>
            <w:tcW w:w="850" w:type="dxa"/>
            <w:vAlign w:val="center"/>
            <w:hideMark/>
          </w:tcPr>
          <w:p w14:paraId="0E95706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1605591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66367F25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53B8A175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1276" w:type="dxa"/>
            <w:vAlign w:val="center"/>
            <w:hideMark/>
          </w:tcPr>
          <w:p w14:paraId="6D16D85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927" w:type="dxa"/>
            <w:vAlign w:val="center"/>
            <w:hideMark/>
          </w:tcPr>
          <w:p w14:paraId="2077B0A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2AC16936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97162" w:rsidRPr="00997162" w14:paraId="71D23DB4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40B53A1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118" w:type="dxa"/>
            <w:vAlign w:val="center"/>
            <w:hideMark/>
          </w:tcPr>
          <w:p w14:paraId="03835B6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Парковская</w:t>
            </w:r>
          </w:p>
        </w:tc>
        <w:tc>
          <w:tcPr>
            <w:tcW w:w="2127" w:type="dxa"/>
            <w:vAlign w:val="center"/>
            <w:hideMark/>
          </w:tcPr>
          <w:p w14:paraId="615560D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850" w:type="dxa"/>
            <w:vAlign w:val="center"/>
            <w:hideMark/>
          </w:tcPr>
          <w:p w14:paraId="237118A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44CCBFB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7DE4075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2FFAFE2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276" w:type="dxa"/>
            <w:vAlign w:val="center"/>
            <w:hideMark/>
          </w:tcPr>
          <w:p w14:paraId="4AF5251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927" w:type="dxa"/>
            <w:vAlign w:val="center"/>
            <w:hideMark/>
          </w:tcPr>
          <w:p w14:paraId="399DA88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7057C29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97162" w:rsidRPr="00997162" w14:paraId="5A1F6747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29960A9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118" w:type="dxa"/>
            <w:vAlign w:val="center"/>
            <w:hideMark/>
          </w:tcPr>
          <w:p w14:paraId="7C221C5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Северная</w:t>
            </w:r>
          </w:p>
        </w:tc>
        <w:tc>
          <w:tcPr>
            <w:tcW w:w="2127" w:type="dxa"/>
            <w:vAlign w:val="center"/>
            <w:hideMark/>
          </w:tcPr>
          <w:p w14:paraId="43A6711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850" w:type="dxa"/>
            <w:vAlign w:val="center"/>
            <w:hideMark/>
          </w:tcPr>
          <w:p w14:paraId="634CD1B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15168EA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1D6BA4D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459E9AF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276" w:type="dxa"/>
            <w:vAlign w:val="center"/>
            <w:hideMark/>
          </w:tcPr>
          <w:p w14:paraId="70AC335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927" w:type="dxa"/>
            <w:vAlign w:val="center"/>
            <w:hideMark/>
          </w:tcPr>
          <w:p w14:paraId="193BB97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23464706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97162" w:rsidRPr="00997162" w14:paraId="07199522" w14:textId="77777777" w:rsidTr="00FC123E">
        <w:trPr>
          <w:trHeight w:val="20"/>
        </w:trPr>
        <w:tc>
          <w:tcPr>
            <w:tcW w:w="2413" w:type="dxa"/>
            <w:vMerge w:val="restart"/>
            <w:vAlign w:val="center"/>
            <w:hideMark/>
          </w:tcPr>
          <w:p w14:paraId="01C9EE2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3AC316F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Красноармейская</w:t>
            </w:r>
          </w:p>
        </w:tc>
        <w:tc>
          <w:tcPr>
            <w:tcW w:w="2127" w:type="dxa"/>
            <w:vAlign w:val="center"/>
            <w:hideMark/>
          </w:tcPr>
          <w:p w14:paraId="695469F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(1360 кВт)</w:t>
            </w:r>
          </w:p>
        </w:tc>
        <w:tc>
          <w:tcPr>
            <w:tcW w:w="850" w:type="dxa"/>
            <w:vAlign w:val="center"/>
            <w:hideMark/>
          </w:tcPr>
          <w:p w14:paraId="66729CC5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55F5228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383B9E7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623C19B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1,170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6B4834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461D6BA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Merge w:val="restart"/>
            <w:vAlign w:val="center"/>
            <w:hideMark/>
          </w:tcPr>
          <w:p w14:paraId="71B6A66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97162" w:rsidRPr="00997162" w14:paraId="14EE3A06" w14:textId="77777777" w:rsidTr="00FC123E">
        <w:trPr>
          <w:trHeight w:val="20"/>
        </w:trPr>
        <w:tc>
          <w:tcPr>
            <w:tcW w:w="2413" w:type="dxa"/>
            <w:vMerge/>
            <w:vAlign w:val="center"/>
            <w:hideMark/>
          </w:tcPr>
          <w:p w14:paraId="7B7AEE53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3615D01A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  <w:hideMark/>
          </w:tcPr>
          <w:p w14:paraId="7DDD494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(870кВт)</w:t>
            </w:r>
          </w:p>
        </w:tc>
        <w:tc>
          <w:tcPr>
            <w:tcW w:w="850" w:type="dxa"/>
            <w:vAlign w:val="center"/>
            <w:hideMark/>
          </w:tcPr>
          <w:p w14:paraId="2D517F8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2A969B1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6EC87F8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1CD1EE8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0,748</w:t>
            </w:r>
          </w:p>
        </w:tc>
        <w:tc>
          <w:tcPr>
            <w:tcW w:w="1276" w:type="dxa"/>
            <w:vMerge/>
            <w:vAlign w:val="center"/>
            <w:hideMark/>
          </w:tcPr>
          <w:p w14:paraId="3CB9AF8D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3A9098A1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vAlign w:val="center"/>
            <w:hideMark/>
          </w:tcPr>
          <w:p w14:paraId="583C1B40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97162" w:rsidRPr="00997162" w14:paraId="2BDF70FF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1234AE8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118" w:type="dxa"/>
            <w:vAlign w:val="center"/>
            <w:hideMark/>
          </w:tcPr>
          <w:p w14:paraId="0A1758C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Максатиха, ул. Советская</w:t>
            </w:r>
          </w:p>
        </w:tc>
        <w:tc>
          <w:tcPr>
            <w:tcW w:w="2127" w:type="dxa"/>
            <w:vAlign w:val="center"/>
            <w:hideMark/>
          </w:tcPr>
          <w:p w14:paraId="3CB613A0" w14:textId="7B6A9093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ТГУ-НОРД </w:t>
            </w:r>
            <w:r w:rsidR="00FC123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0" w:type="dxa"/>
            <w:vAlign w:val="center"/>
            <w:hideMark/>
          </w:tcPr>
          <w:p w14:paraId="301BBD96" w14:textId="61D6BB9D" w:rsidR="00997162" w:rsidRPr="00997162" w:rsidRDefault="00AE28F6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559" w:type="dxa"/>
            <w:vAlign w:val="center"/>
            <w:hideMark/>
          </w:tcPr>
          <w:p w14:paraId="334502E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798C2DF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vAlign w:val="center"/>
            <w:hideMark/>
          </w:tcPr>
          <w:p w14:paraId="11CCD186" w14:textId="4D899531" w:rsidR="00997162" w:rsidRPr="00FC123E" w:rsidRDefault="00AE28F6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⸺</w:t>
            </w:r>
          </w:p>
        </w:tc>
        <w:tc>
          <w:tcPr>
            <w:tcW w:w="1276" w:type="dxa"/>
            <w:vAlign w:val="center"/>
            <w:hideMark/>
          </w:tcPr>
          <w:p w14:paraId="798EC556" w14:textId="51533A7A" w:rsidR="00997162" w:rsidRPr="00AE28F6" w:rsidRDefault="00AE28F6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,077</w:t>
            </w:r>
          </w:p>
        </w:tc>
        <w:tc>
          <w:tcPr>
            <w:tcW w:w="927" w:type="dxa"/>
            <w:vAlign w:val="center"/>
            <w:hideMark/>
          </w:tcPr>
          <w:p w14:paraId="7535754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1304" w:type="dxa"/>
            <w:vAlign w:val="center"/>
            <w:hideMark/>
          </w:tcPr>
          <w:p w14:paraId="1EE0A9D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97162" w:rsidRPr="00997162" w14:paraId="07DA8921" w14:textId="77777777" w:rsidTr="00997162">
        <w:trPr>
          <w:trHeight w:val="20"/>
        </w:trPr>
        <w:tc>
          <w:tcPr>
            <w:tcW w:w="15126" w:type="dxa"/>
            <w:gridSpan w:val="10"/>
            <w:shd w:val="clear" w:color="000000" w:fill="FFFF99"/>
            <w:vAlign w:val="center"/>
            <w:hideMark/>
          </w:tcPr>
          <w:p w14:paraId="35FEB7B6" w14:textId="679FE3F3" w:rsidR="00997162" w:rsidRPr="00997162" w:rsidRDefault="008F1C5C" w:rsidP="00997162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МУП «ТС»</w:t>
            </w:r>
          </w:p>
        </w:tc>
      </w:tr>
      <w:tr w:rsidR="00997162" w:rsidRPr="00997162" w14:paraId="3840FE40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65CB597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118" w:type="dxa"/>
            <w:vAlign w:val="center"/>
            <w:hideMark/>
          </w:tcPr>
          <w:p w14:paraId="4533A64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д. Каменка,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697E1A2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КВр-0,8</w:t>
            </w:r>
          </w:p>
        </w:tc>
        <w:tc>
          <w:tcPr>
            <w:tcW w:w="850" w:type="dxa"/>
            <w:vAlign w:val="center"/>
            <w:hideMark/>
          </w:tcPr>
          <w:p w14:paraId="25BD29E6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64FD2216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5E11956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Align w:val="center"/>
            <w:hideMark/>
          </w:tcPr>
          <w:p w14:paraId="639DBAC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1276" w:type="dxa"/>
            <w:vAlign w:val="center"/>
            <w:hideMark/>
          </w:tcPr>
          <w:p w14:paraId="35144CA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927" w:type="dxa"/>
            <w:vAlign w:val="center"/>
            <w:hideMark/>
          </w:tcPr>
          <w:p w14:paraId="66CC5D2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Align w:val="center"/>
            <w:hideMark/>
          </w:tcPr>
          <w:p w14:paraId="491EA8D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</w:tr>
      <w:tr w:rsidR="00997162" w:rsidRPr="00997162" w14:paraId="71EDC452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3066C08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118" w:type="dxa"/>
            <w:vAlign w:val="center"/>
            <w:hideMark/>
          </w:tcPr>
          <w:p w14:paraId="70F4EEB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д. Кистутово,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7F77672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КВр-0,4</w:t>
            </w:r>
          </w:p>
        </w:tc>
        <w:tc>
          <w:tcPr>
            <w:tcW w:w="850" w:type="dxa"/>
            <w:vAlign w:val="center"/>
            <w:hideMark/>
          </w:tcPr>
          <w:p w14:paraId="22BD40A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5166E9E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74289145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Align w:val="center"/>
            <w:hideMark/>
          </w:tcPr>
          <w:p w14:paraId="5359E70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vAlign w:val="center"/>
            <w:hideMark/>
          </w:tcPr>
          <w:p w14:paraId="3B018F4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927" w:type="dxa"/>
            <w:vAlign w:val="center"/>
            <w:hideMark/>
          </w:tcPr>
          <w:p w14:paraId="45E1669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Align w:val="center"/>
            <w:hideMark/>
          </w:tcPr>
          <w:p w14:paraId="732873C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</w:tr>
      <w:tr w:rsidR="00997162" w:rsidRPr="00997162" w14:paraId="188DAEB8" w14:textId="77777777" w:rsidTr="00FC123E">
        <w:trPr>
          <w:trHeight w:val="20"/>
        </w:trPr>
        <w:tc>
          <w:tcPr>
            <w:tcW w:w="2413" w:type="dxa"/>
            <w:vMerge w:val="restart"/>
            <w:vAlign w:val="center"/>
            <w:hideMark/>
          </w:tcPr>
          <w:p w14:paraId="49917EE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6DBDC97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д. Райково,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24E6D5D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КВр-0,4</w:t>
            </w:r>
          </w:p>
        </w:tc>
        <w:tc>
          <w:tcPr>
            <w:tcW w:w="850" w:type="dxa"/>
            <w:vAlign w:val="center"/>
            <w:hideMark/>
          </w:tcPr>
          <w:p w14:paraId="46A74E0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1B69857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3A30EF2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Align w:val="center"/>
            <w:hideMark/>
          </w:tcPr>
          <w:p w14:paraId="02549B3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02D36F3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045E497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Merge w:val="restart"/>
            <w:vAlign w:val="center"/>
            <w:hideMark/>
          </w:tcPr>
          <w:p w14:paraId="3035BC8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</w:tr>
      <w:tr w:rsidR="00997162" w:rsidRPr="00997162" w14:paraId="7A0BCE4B" w14:textId="77777777" w:rsidTr="00FC123E">
        <w:trPr>
          <w:trHeight w:val="20"/>
        </w:trPr>
        <w:tc>
          <w:tcPr>
            <w:tcW w:w="2413" w:type="dxa"/>
            <w:vMerge/>
            <w:vAlign w:val="center"/>
            <w:hideMark/>
          </w:tcPr>
          <w:p w14:paraId="0E748D4B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285D3A2C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  <w:hideMark/>
          </w:tcPr>
          <w:p w14:paraId="1B8D637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КВр-0,6</w:t>
            </w:r>
          </w:p>
        </w:tc>
        <w:tc>
          <w:tcPr>
            <w:tcW w:w="850" w:type="dxa"/>
            <w:vAlign w:val="center"/>
            <w:hideMark/>
          </w:tcPr>
          <w:p w14:paraId="1A2EAF2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0C0158B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2AB5773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134" w:type="dxa"/>
            <w:vAlign w:val="center"/>
            <w:hideMark/>
          </w:tcPr>
          <w:p w14:paraId="0EABCF3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0,51</w:t>
            </w:r>
          </w:p>
        </w:tc>
        <w:tc>
          <w:tcPr>
            <w:tcW w:w="1276" w:type="dxa"/>
            <w:vMerge/>
            <w:vAlign w:val="center"/>
            <w:hideMark/>
          </w:tcPr>
          <w:p w14:paraId="703A2D36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02E57535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vAlign w:val="center"/>
            <w:hideMark/>
          </w:tcPr>
          <w:p w14:paraId="37CE226F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97162" w:rsidRPr="00997162" w14:paraId="579A6811" w14:textId="77777777" w:rsidTr="00FC123E">
        <w:trPr>
          <w:trHeight w:val="20"/>
        </w:trPr>
        <w:tc>
          <w:tcPr>
            <w:tcW w:w="2413" w:type="dxa"/>
            <w:vAlign w:val="center"/>
            <w:hideMark/>
          </w:tcPr>
          <w:p w14:paraId="31F61F8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2118" w:type="dxa"/>
            <w:vAlign w:val="center"/>
            <w:hideMark/>
          </w:tcPr>
          <w:p w14:paraId="4A23BFA1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п. Ривицкий,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587B519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КВр-1</w:t>
            </w:r>
          </w:p>
        </w:tc>
        <w:tc>
          <w:tcPr>
            <w:tcW w:w="850" w:type="dxa"/>
            <w:vAlign w:val="center"/>
            <w:hideMark/>
          </w:tcPr>
          <w:p w14:paraId="0DF4E57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0714E6F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47EE7E6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134" w:type="dxa"/>
            <w:vAlign w:val="center"/>
            <w:hideMark/>
          </w:tcPr>
          <w:p w14:paraId="2374375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276" w:type="dxa"/>
            <w:vAlign w:val="center"/>
            <w:hideMark/>
          </w:tcPr>
          <w:p w14:paraId="3C7C0376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</w:t>
            </w:r>
          </w:p>
        </w:tc>
        <w:tc>
          <w:tcPr>
            <w:tcW w:w="927" w:type="dxa"/>
            <w:vAlign w:val="center"/>
            <w:hideMark/>
          </w:tcPr>
          <w:p w14:paraId="7C9D8D3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Align w:val="center"/>
            <w:hideMark/>
          </w:tcPr>
          <w:p w14:paraId="433EB45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</w:tr>
      <w:tr w:rsidR="00997162" w:rsidRPr="00997162" w14:paraId="6A43E676" w14:textId="77777777" w:rsidTr="00FC123E">
        <w:trPr>
          <w:trHeight w:val="20"/>
        </w:trPr>
        <w:tc>
          <w:tcPr>
            <w:tcW w:w="2413" w:type="dxa"/>
            <w:vMerge w:val="restart"/>
            <w:vAlign w:val="center"/>
            <w:hideMark/>
          </w:tcPr>
          <w:p w14:paraId="59973FE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1A7C223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д. Фабрика,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27397DE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КВр-0,93</w:t>
            </w:r>
          </w:p>
        </w:tc>
        <w:tc>
          <w:tcPr>
            <w:tcW w:w="850" w:type="dxa"/>
            <w:vAlign w:val="center"/>
            <w:hideMark/>
          </w:tcPr>
          <w:p w14:paraId="639F222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6AED8D2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364CF55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134" w:type="dxa"/>
            <w:vAlign w:val="center"/>
            <w:hideMark/>
          </w:tcPr>
          <w:p w14:paraId="416D2BA0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0,80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142F803B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7D57088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Merge w:val="restart"/>
            <w:vAlign w:val="center"/>
            <w:hideMark/>
          </w:tcPr>
          <w:p w14:paraId="0EEE6275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</w:tr>
      <w:tr w:rsidR="00997162" w:rsidRPr="00997162" w14:paraId="465A6ACC" w14:textId="77777777" w:rsidTr="00FC123E">
        <w:trPr>
          <w:trHeight w:val="20"/>
        </w:trPr>
        <w:tc>
          <w:tcPr>
            <w:tcW w:w="2413" w:type="dxa"/>
            <w:vMerge/>
            <w:vAlign w:val="center"/>
            <w:hideMark/>
          </w:tcPr>
          <w:p w14:paraId="49ED3367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2BD9DDE5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  <w:hideMark/>
          </w:tcPr>
          <w:p w14:paraId="60226E1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КВр-0,8</w:t>
            </w:r>
          </w:p>
        </w:tc>
        <w:tc>
          <w:tcPr>
            <w:tcW w:w="850" w:type="dxa"/>
            <w:vAlign w:val="center"/>
            <w:hideMark/>
          </w:tcPr>
          <w:p w14:paraId="23E712C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72C8E1C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1F8AFFB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134" w:type="dxa"/>
            <w:vAlign w:val="center"/>
            <w:hideMark/>
          </w:tcPr>
          <w:p w14:paraId="3281CB2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1276" w:type="dxa"/>
            <w:vMerge/>
            <w:vAlign w:val="center"/>
            <w:hideMark/>
          </w:tcPr>
          <w:p w14:paraId="385B7AAC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287DFAB8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vAlign w:val="center"/>
            <w:hideMark/>
          </w:tcPr>
          <w:p w14:paraId="04081D58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97162" w:rsidRPr="00997162" w14:paraId="28307270" w14:textId="77777777" w:rsidTr="00FC123E">
        <w:trPr>
          <w:trHeight w:val="20"/>
        </w:trPr>
        <w:tc>
          <w:tcPr>
            <w:tcW w:w="2413" w:type="dxa"/>
            <w:vMerge w:val="restart"/>
            <w:vAlign w:val="center"/>
            <w:hideMark/>
          </w:tcPr>
          <w:p w14:paraId="15BFE5E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118" w:type="dxa"/>
            <w:vMerge w:val="restart"/>
            <w:vAlign w:val="center"/>
            <w:hideMark/>
          </w:tcPr>
          <w:p w14:paraId="7DE4C2C9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с. Сельцы, Максатихинский МО, Тверской области</w:t>
            </w:r>
          </w:p>
        </w:tc>
        <w:tc>
          <w:tcPr>
            <w:tcW w:w="2127" w:type="dxa"/>
            <w:vAlign w:val="center"/>
            <w:hideMark/>
          </w:tcPr>
          <w:p w14:paraId="4C11855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Универсал-6</w:t>
            </w:r>
          </w:p>
        </w:tc>
        <w:tc>
          <w:tcPr>
            <w:tcW w:w="850" w:type="dxa"/>
            <w:vAlign w:val="center"/>
            <w:hideMark/>
          </w:tcPr>
          <w:p w14:paraId="573633CD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556E1258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7AC28FC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134" w:type="dxa"/>
            <w:vAlign w:val="center"/>
            <w:hideMark/>
          </w:tcPr>
          <w:p w14:paraId="151204D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F51174E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927" w:type="dxa"/>
            <w:vMerge w:val="restart"/>
            <w:vAlign w:val="center"/>
            <w:hideMark/>
          </w:tcPr>
          <w:p w14:paraId="14F7EBB2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1304" w:type="dxa"/>
            <w:vMerge w:val="restart"/>
            <w:vAlign w:val="center"/>
            <w:hideMark/>
          </w:tcPr>
          <w:p w14:paraId="0619D5EC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</w:tr>
      <w:tr w:rsidR="00997162" w:rsidRPr="00997162" w14:paraId="2C5CEE04" w14:textId="77777777" w:rsidTr="00FC123E">
        <w:trPr>
          <w:trHeight w:val="20"/>
        </w:trPr>
        <w:tc>
          <w:tcPr>
            <w:tcW w:w="2413" w:type="dxa"/>
            <w:vMerge/>
            <w:vAlign w:val="center"/>
            <w:hideMark/>
          </w:tcPr>
          <w:p w14:paraId="65A2F2E6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18" w:type="dxa"/>
            <w:vMerge/>
            <w:vAlign w:val="center"/>
            <w:hideMark/>
          </w:tcPr>
          <w:p w14:paraId="374D54F2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Align w:val="center"/>
            <w:hideMark/>
          </w:tcPr>
          <w:p w14:paraId="2CC09744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Универсал-6</w:t>
            </w:r>
          </w:p>
        </w:tc>
        <w:tc>
          <w:tcPr>
            <w:tcW w:w="850" w:type="dxa"/>
            <w:vAlign w:val="center"/>
            <w:hideMark/>
          </w:tcPr>
          <w:p w14:paraId="7377CCE3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vAlign w:val="center"/>
            <w:hideMark/>
          </w:tcPr>
          <w:p w14:paraId="55FC21B7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водогрейный</w:t>
            </w:r>
          </w:p>
        </w:tc>
        <w:tc>
          <w:tcPr>
            <w:tcW w:w="1418" w:type="dxa"/>
            <w:vAlign w:val="center"/>
            <w:hideMark/>
          </w:tcPr>
          <w:p w14:paraId="44A6500F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134" w:type="dxa"/>
            <w:vAlign w:val="center"/>
            <w:hideMark/>
          </w:tcPr>
          <w:p w14:paraId="3B5A1C7A" w14:textId="77777777" w:rsidR="00997162" w:rsidRPr="00997162" w:rsidRDefault="00997162" w:rsidP="0099716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9716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</w:t>
            </w:r>
          </w:p>
        </w:tc>
        <w:tc>
          <w:tcPr>
            <w:tcW w:w="1276" w:type="dxa"/>
            <w:vMerge/>
            <w:vAlign w:val="center"/>
            <w:hideMark/>
          </w:tcPr>
          <w:p w14:paraId="0B0343AC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vMerge/>
            <w:vAlign w:val="center"/>
            <w:hideMark/>
          </w:tcPr>
          <w:p w14:paraId="1747DEAD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  <w:vAlign w:val="center"/>
            <w:hideMark/>
          </w:tcPr>
          <w:p w14:paraId="3B36475F" w14:textId="77777777" w:rsidR="00997162" w:rsidRPr="00997162" w:rsidRDefault="00997162" w:rsidP="0099716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1A5B31EF" w14:textId="787CAA8D" w:rsidR="003A56E4" w:rsidRPr="00CA4701" w:rsidRDefault="003A56E4" w:rsidP="00A0041A">
      <w:pPr>
        <w:spacing w:after="0" w:line="276" w:lineRule="auto"/>
        <w:jc w:val="both"/>
        <w:rPr>
          <w:rFonts w:ascii="Trebuchet MS" w:hAnsi="Trebuchet MS" w:cs="Times New Roman"/>
          <w:b/>
          <w:iCs/>
        </w:rPr>
      </w:pPr>
    </w:p>
    <w:p w14:paraId="47A9B469" w14:textId="02B83A0C" w:rsidR="00BD5487" w:rsidRPr="00BD5487" w:rsidRDefault="00BD5487" w:rsidP="00BD54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rebuchet MS" w:eastAsia="Times New Roman" w:hAnsi="Trebuchet MS" w:cs="Times New Roman"/>
          <w:bCs/>
          <w:lang w:val="en-US" w:eastAsia="ru-RU"/>
        </w:rPr>
      </w:pPr>
    </w:p>
    <w:p w14:paraId="0A0946AF" w14:textId="3B0FB0DA" w:rsidR="00BD5487" w:rsidRDefault="00BD5487" w:rsidP="00BD5487">
      <w:pPr>
        <w:spacing w:after="0" w:line="276" w:lineRule="auto"/>
        <w:jc w:val="center"/>
        <w:rPr>
          <w:rFonts w:ascii="Trebuchet MS" w:hAnsi="Trebuchet MS" w:cs="Times New Roman"/>
          <w:b/>
          <w:iCs/>
        </w:rPr>
      </w:pPr>
    </w:p>
    <w:p w14:paraId="38695E9F" w14:textId="77777777" w:rsidR="003A3A44" w:rsidRDefault="003A3A44" w:rsidP="00BD5487">
      <w:pPr>
        <w:spacing w:after="0" w:line="276" w:lineRule="auto"/>
        <w:jc w:val="center"/>
        <w:rPr>
          <w:rFonts w:ascii="Trebuchet MS" w:hAnsi="Trebuchet MS" w:cs="Times New Roman"/>
          <w:b/>
          <w:iCs/>
        </w:rPr>
      </w:pPr>
    </w:p>
    <w:p w14:paraId="20738A8D" w14:textId="77777777" w:rsidR="003A3A44" w:rsidRDefault="003A3A44" w:rsidP="00BD5487">
      <w:pPr>
        <w:spacing w:after="0" w:line="276" w:lineRule="auto"/>
        <w:jc w:val="center"/>
        <w:rPr>
          <w:rFonts w:ascii="Trebuchet MS" w:hAnsi="Trebuchet MS" w:cs="Times New Roman"/>
          <w:b/>
          <w:iCs/>
        </w:rPr>
      </w:pPr>
    </w:p>
    <w:p w14:paraId="6547A08A" w14:textId="1DD4D5C4" w:rsidR="003A3A44" w:rsidRPr="00BD5487" w:rsidRDefault="003A3A44" w:rsidP="00BD5487">
      <w:pPr>
        <w:spacing w:after="0" w:line="276" w:lineRule="auto"/>
        <w:jc w:val="center"/>
        <w:rPr>
          <w:rFonts w:ascii="Trebuchet MS" w:hAnsi="Trebuchet MS" w:cs="Times New Roman"/>
          <w:b/>
          <w:iCs/>
        </w:rPr>
        <w:sectPr w:rsidR="003A3A44" w:rsidRPr="00BD5487" w:rsidSect="00EC4E60">
          <w:pgSz w:w="16838" w:h="11906" w:orient="landscape"/>
          <w:pgMar w:top="1134" w:right="851" w:bottom="624" w:left="851" w:header="567" w:footer="454" w:gutter="0"/>
          <w:cols w:space="720"/>
          <w:titlePg/>
          <w:docGrid w:linePitch="299"/>
        </w:sectPr>
      </w:pPr>
    </w:p>
    <w:p w14:paraId="4F69994C" w14:textId="787E24C4" w:rsidR="003A3A44" w:rsidRDefault="008C5F1F" w:rsidP="003A3A44">
      <w:pPr>
        <w:spacing w:after="0" w:line="240" w:lineRule="auto"/>
        <w:jc w:val="center"/>
        <w:rPr>
          <w:rFonts w:ascii="Trebuchet MS" w:hAnsi="Trebuchet MS" w:cs="Times New Roman"/>
          <w:b/>
          <w:iCs/>
        </w:rPr>
      </w:pPr>
      <w:r>
        <w:rPr>
          <w:noProof/>
          <w:lang w:eastAsia="ru-RU"/>
        </w:rPr>
        <w:lastRenderedPageBreak/>
        <w:drawing>
          <wp:inline distT="0" distB="0" distL="0" distR="0" wp14:anchorId="13CA6059" wp14:editId="5596E8D7">
            <wp:extent cx="6299835" cy="8910955"/>
            <wp:effectExtent l="0" t="0" r="5715" b="4445"/>
            <wp:docPr id="860750908" name="Рисунок 2" descr="Изображение выглядит как карта, текст, атлас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750908" name="Рисунок 2" descr="Изображение выглядит как карта, текст, атлас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932" cy="891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82115" w14:textId="5BD32CC6" w:rsidR="003A3A44" w:rsidRPr="003A3A44" w:rsidRDefault="003A3A44" w:rsidP="003A3A44">
      <w:pPr>
        <w:spacing w:after="0" w:line="240" w:lineRule="auto"/>
        <w:jc w:val="center"/>
        <w:rPr>
          <w:rFonts w:ascii="Trebuchet MS" w:eastAsia="Times New Roman" w:hAnsi="Trebuchet MS" w:cs="Times New Roman"/>
          <w:lang w:eastAsia="ru-RU"/>
        </w:rPr>
      </w:pPr>
      <w:r w:rsidRPr="00885F88">
        <w:rPr>
          <w:rFonts w:ascii="Trebuchet MS" w:hAnsi="Trebuchet MS" w:cs="Times New Roman"/>
          <w:b/>
          <w:iCs/>
        </w:rPr>
        <w:t xml:space="preserve">Рисунок 1.2.1 - Месторасположение отопительных котельных </w:t>
      </w:r>
      <w:r>
        <w:rPr>
          <w:rFonts w:ascii="Trebuchet MS" w:hAnsi="Trebuchet MS" w:cs="Times New Roman"/>
          <w:b/>
          <w:iCs/>
        </w:rPr>
        <w:t>Максатихинского</w:t>
      </w:r>
      <w:r w:rsidRPr="00885F88">
        <w:rPr>
          <w:rFonts w:ascii="Trebuchet MS" w:hAnsi="Trebuchet MS" w:cs="Times New Roman"/>
          <w:b/>
          <w:iCs/>
        </w:rPr>
        <w:t xml:space="preserve"> муниципального округа</w:t>
      </w:r>
    </w:p>
    <w:p w14:paraId="3D156B80" w14:textId="5E69D4C1" w:rsidR="001928E7" w:rsidRPr="00F7306E" w:rsidRDefault="001928E7" w:rsidP="0035121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8" w:name="_Toc203488694"/>
      <w:r w:rsidRPr="00F7306E">
        <w:rPr>
          <w:rFonts w:ascii="Trebuchet MS" w:eastAsia="Times New Roman" w:hAnsi="Trebuchet MS" w:cs="Times New Roman"/>
          <w:b/>
          <w:lang w:eastAsia="ru-RU"/>
        </w:rPr>
        <w:lastRenderedPageBreak/>
        <w:t>1.2.2 Параметры установленной тепловой мощности источника тепловой энергии, в том числе теплофикационного оборудования и теплофикационной установки. Ограничения тепловой мощности и параметров располагаемой тепловой мощности. Объем потребления тепловой энергии (мощности) на собственные и хозяйственные нужды теплоснабжающей организации в отношении источников тепловой энергии и параметры тепловой мощности нетто</w:t>
      </w:r>
      <w:bookmarkEnd w:id="18"/>
    </w:p>
    <w:p w14:paraId="79C9D20E" w14:textId="77777777" w:rsidR="001928E7" w:rsidRPr="00F7306E" w:rsidRDefault="001928E7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F7306E">
        <w:rPr>
          <w:rFonts w:ascii="Trebuchet MS" w:eastAsia="Times New Roman" w:hAnsi="Trebuchet MS" w:cs="Times New Roman"/>
          <w:lang w:eastAsia="ru-RU"/>
        </w:rPr>
        <w:t>Установленная мощность источника тепловой энергии - сумма номинальных тепловых мощностей всего принятого по акту ввода в эксплуатацию оборудования, предназначенного для отпуска тепловой энергии потребителям на собственные и хозяйственные нужды.</w:t>
      </w:r>
    </w:p>
    <w:p w14:paraId="4E8C6B01" w14:textId="77777777" w:rsidR="001928E7" w:rsidRPr="00F7306E" w:rsidRDefault="001928E7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F7306E">
        <w:rPr>
          <w:rFonts w:ascii="Trebuchet MS" w:eastAsia="Times New Roman" w:hAnsi="Trebuchet MS" w:cs="Times New Roman"/>
          <w:lang w:eastAsia="ru-RU"/>
        </w:rPr>
        <w:t>Располагаемая мощность источника тепловой энергии - величина, равная установленной мощности источника тепловой энергии за вычетом объемов мощности, не реализуемой по техническим причинам, в том числе по причине снижения тепловой мощности оборудования в результате эксплуатации на продленном техническом ресурсе (снижение параметров пара перед турбиной, отсутствие рециркуляции в пиковых водогрейных котлоагрегатах и др.).</w:t>
      </w:r>
    </w:p>
    <w:p w14:paraId="7BF1F261" w14:textId="77777777" w:rsidR="001928E7" w:rsidRDefault="001928E7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85F88">
        <w:rPr>
          <w:rFonts w:ascii="Trebuchet MS" w:eastAsia="Times New Roman" w:hAnsi="Trebuchet MS" w:cs="Times New Roman"/>
          <w:lang w:eastAsia="ru-RU"/>
        </w:rPr>
        <w:t>Мощность источника тепловой энергии нетто - величина, равная располагаемой мощности источника тепловой энергии за вычетом тепловой нагрузки на собственные и хозяйственные нужды.</w:t>
      </w:r>
    </w:p>
    <w:p w14:paraId="30201152" w14:textId="33FE112B" w:rsidR="00D451D4" w:rsidRPr="00885F88" w:rsidRDefault="00D451D4" w:rsidP="001928E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Оценка тепловых мощностей </w:t>
      </w:r>
      <w:r w:rsidRPr="00D451D4">
        <w:rPr>
          <w:rFonts w:ascii="Trebuchet MS" w:eastAsia="Times New Roman" w:hAnsi="Trebuchet MS" w:cs="Times New Roman"/>
          <w:lang w:eastAsia="ru-RU"/>
        </w:rPr>
        <w:t>источников тепловой энергии Максатихинского муниципального округа</w:t>
      </w:r>
      <w:r>
        <w:rPr>
          <w:rFonts w:ascii="Trebuchet MS" w:eastAsia="Times New Roman" w:hAnsi="Trebuchet MS" w:cs="Times New Roman"/>
          <w:lang w:eastAsia="ru-RU"/>
        </w:rPr>
        <w:t xml:space="preserve"> представлена в таблице 1.2.2.</w:t>
      </w:r>
    </w:p>
    <w:p w14:paraId="6D1EC67B" w14:textId="77777777" w:rsidR="00877397" w:rsidRDefault="00D20923" w:rsidP="00AC13BD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32455E">
        <w:rPr>
          <w:rFonts w:ascii="Trebuchet MS" w:eastAsia="Times New Roman" w:hAnsi="Trebuchet MS" w:cs="Times New Roman"/>
          <w:b/>
          <w:spacing w:val="-5"/>
          <w:lang w:eastAsia="ru-RU"/>
        </w:rPr>
        <w:t>Таблица 1.2.2</w:t>
      </w:r>
      <w:r w:rsidR="00AC13BD"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</w:t>
      </w:r>
      <w:r w:rsidRPr="0032455E">
        <w:rPr>
          <w:rFonts w:ascii="Trebuchet MS" w:eastAsia="Times New Roman" w:hAnsi="Trebuchet MS" w:cs="Times New Roman"/>
          <w:b/>
          <w:spacing w:val="-5"/>
          <w:lang w:eastAsia="ru-RU"/>
        </w:rPr>
        <w:t>– Оценка тепловых мощностей источник</w:t>
      </w:r>
      <w:r w:rsidR="00D61F1C" w:rsidRPr="0032455E">
        <w:rPr>
          <w:rFonts w:ascii="Trebuchet MS" w:eastAsia="Times New Roman" w:hAnsi="Trebuchet MS" w:cs="Times New Roman"/>
          <w:b/>
          <w:spacing w:val="-5"/>
          <w:lang w:eastAsia="ru-RU"/>
        </w:rPr>
        <w:t>ов</w:t>
      </w:r>
      <w:r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тепловой энергии</w:t>
      </w:r>
      <w:r w:rsidR="00684124"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</w:t>
      </w:r>
      <w:r w:rsidR="007D43AF" w:rsidRPr="0032455E">
        <w:rPr>
          <w:rFonts w:ascii="Trebuchet MS" w:eastAsia="Times New Roman" w:hAnsi="Trebuchet MS" w:cs="Times New Roman"/>
          <w:b/>
          <w:spacing w:val="-5"/>
          <w:lang w:eastAsia="ru-RU"/>
        </w:rPr>
        <w:t>Максатихинского</w:t>
      </w:r>
      <w:r w:rsidR="00FB5D5E"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1793"/>
        <w:gridCol w:w="1701"/>
        <w:gridCol w:w="1701"/>
        <w:gridCol w:w="1661"/>
        <w:gridCol w:w="1414"/>
        <w:gridCol w:w="1171"/>
      </w:tblGrid>
      <w:tr w:rsidR="00D451D4" w:rsidRPr="00D451D4" w14:paraId="50DCD9FC" w14:textId="77777777" w:rsidTr="00AE28F6">
        <w:trPr>
          <w:trHeight w:val="20"/>
          <w:tblHeader/>
        </w:trPr>
        <w:tc>
          <w:tcPr>
            <w:tcW w:w="470" w:type="dxa"/>
            <w:shd w:val="clear" w:color="000000" w:fill="CCFF99"/>
            <w:vAlign w:val="center"/>
            <w:hideMark/>
          </w:tcPr>
          <w:p w14:paraId="5A57062A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19" w:name="_Hlk203337139"/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793" w:type="dxa"/>
            <w:shd w:val="clear" w:color="000000" w:fill="CCFF99"/>
            <w:vAlign w:val="center"/>
            <w:hideMark/>
          </w:tcPr>
          <w:p w14:paraId="579464B4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72E8395C" w14:textId="2B97FF2C" w:rsidR="00D451D4" w:rsidRPr="00D451D4" w:rsidRDefault="00AE28F6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Установленная тепловая мощность источника</w:t>
            </w:r>
            <w:r w:rsidR="00D451D4"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, Гкал/ч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51ED74CF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Ограничения установленной тепловой мощности, Гкал/ч</w:t>
            </w:r>
          </w:p>
        </w:tc>
        <w:tc>
          <w:tcPr>
            <w:tcW w:w="1661" w:type="dxa"/>
            <w:shd w:val="clear" w:color="000000" w:fill="CCFF99"/>
            <w:vAlign w:val="center"/>
            <w:hideMark/>
          </w:tcPr>
          <w:p w14:paraId="1DA702BE" w14:textId="78093957" w:rsidR="00D451D4" w:rsidRPr="00D451D4" w:rsidRDefault="00AE28F6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Располагаемая тепловая мощность</w:t>
            </w:r>
            <w:r w:rsidR="00D451D4"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, Гкал/ч</w:t>
            </w:r>
          </w:p>
        </w:tc>
        <w:tc>
          <w:tcPr>
            <w:tcW w:w="1414" w:type="dxa"/>
            <w:shd w:val="clear" w:color="000000" w:fill="CCFF99"/>
            <w:vAlign w:val="center"/>
            <w:hideMark/>
          </w:tcPr>
          <w:p w14:paraId="2B20E8D3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Затраты тепловой мощности на собственные нужды, Гкал/ч</w:t>
            </w:r>
          </w:p>
        </w:tc>
        <w:tc>
          <w:tcPr>
            <w:tcW w:w="1171" w:type="dxa"/>
            <w:shd w:val="clear" w:color="000000" w:fill="CCFF99"/>
            <w:vAlign w:val="center"/>
            <w:hideMark/>
          </w:tcPr>
          <w:p w14:paraId="2890AA2A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Тепловая мощность котельной нетто, Гкал/ч</w:t>
            </w:r>
          </w:p>
        </w:tc>
      </w:tr>
      <w:tr w:rsidR="00D451D4" w:rsidRPr="00D451D4" w14:paraId="69C5F3E5" w14:textId="77777777" w:rsidTr="00AE28F6">
        <w:trPr>
          <w:trHeight w:val="20"/>
          <w:tblHeader/>
        </w:trPr>
        <w:tc>
          <w:tcPr>
            <w:tcW w:w="470" w:type="dxa"/>
            <w:shd w:val="clear" w:color="000000" w:fill="CCFF99"/>
            <w:vAlign w:val="center"/>
            <w:hideMark/>
          </w:tcPr>
          <w:p w14:paraId="43A3726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3" w:type="dxa"/>
            <w:shd w:val="clear" w:color="000000" w:fill="CCFF99"/>
            <w:vAlign w:val="center"/>
            <w:hideMark/>
          </w:tcPr>
          <w:p w14:paraId="706811A2" w14:textId="77777777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6379739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4554CF9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61" w:type="dxa"/>
            <w:shd w:val="clear" w:color="000000" w:fill="CCFF99"/>
            <w:vAlign w:val="center"/>
            <w:hideMark/>
          </w:tcPr>
          <w:p w14:paraId="61AD666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 = 3-4</w:t>
            </w:r>
          </w:p>
        </w:tc>
        <w:tc>
          <w:tcPr>
            <w:tcW w:w="1414" w:type="dxa"/>
            <w:shd w:val="clear" w:color="000000" w:fill="CCFF99"/>
            <w:vAlign w:val="center"/>
            <w:hideMark/>
          </w:tcPr>
          <w:p w14:paraId="543DF88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71" w:type="dxa"/>
            <w:shd w:val="clear" w:color="000000" w:fill="CCFF99"/>
            <w:vAlign w:val="center"/>
            <w:hideMark/>
          </w:tcPr>
          <w:p w14:paraId="6874F41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 = 5-6</w:t>
            </w:r>
          </w:p>
        </w:tc>
      </w:tr>
      <w:tr w:rsidR="00D451D4" w:rsidRPr="00D451D4" w14:paraId="7B6DB72B" w14:textId="77777777" w:rsidTr="00D451D4">
        <w:trPr>
          <w:trHeight w:val="20"/>
        </w:trPr>
        <w:tc>
          <w:tcPr>
            <w:tcW w:w="9911" w:type="dxa"/>
            <w:gridSpan w:val="7"/>
            <w:shd w:val="clear" w:color="000000" w:fill="FFFF99"/>
            <w:vAlign w:val="center"/>
            <w:hideMark/>
          </w:tcPr>
          <w:p w14:paraId="6A2A7F97" w14:textId="2627FC39" w:rsidR="00D451D4" w:rsidRPr="00D451D4" w:rsidRDefault="00D451D4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МУП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«</w:t>
            </w:r>
            <w:r w:rsidRPr="00D451D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ТД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D451D4" w:rsidRPr="00D451D4" w14:paraId="3D75D4F1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B18DB5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93" w:type="dxa"/>
            <w:vAlign w:val="center"/>
            <w:hideMark/>
          </w:tcPr>
          <w:p w14:paraId="43A46A9B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701" w:type="dxa"/>
            <w:vAlign w:val="center"/>
            <w:hideMark/>
          </w:tcPr>
          <w:p w14:paraId="159AA4C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701" w:type="dxa"/>
            <w:vAlign w:val="center"/>
            <w:hideMark/>
          </w:tcPr>
          <w:p w14:paraId="68AF884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310B276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414" w:type="dxa"/>
            <w:vAlign w:val="center"/>
            <w:hideMark/>
          </w:tcPr>
          <w:p w14:paraId="13F2F1E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1171" w:type="dxa"/>
            <w:vAlign w:val="center"/>
            <w:hideMark/>
          </w:tcPr>
          <w:p w14:paraId="6A363AA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</w:tr>
      <w:tr w:rsidR="00D451D4" w:rsidRPr="00D451D4" w14:paraId="2F6DEC21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6C76F01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93" w:type="dxa"/>
            <w:vAlign w:val="center"/>
            <w:hideMark/>
          </w:tcPr>
          <w:p w14:paraId="29E4F088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701" w:type="dxa"/>
            <w:vAlign w:val="center"/>
            <w:hideMark/>
          </w:tcPr>
          <w:p w14:paraId="4EEC4CF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701" w:type="dxa"/>
            <w:vAlign w:val="center"/>
            <w:hideMark/>
          </w:tcPr>
          <w:p w14:paraId="5A51D5C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1084288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414" w:type="dxa"/>
            <w:vAlign w:val="center"/>
            <w:hideMark/>
          </w:tcPr>
          <w:p w14:paraId="3912F9E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171" w:type="dxa"/>
            <w:vAlign w:val="center"/>
            <w:hideMark/>
          </w:tcPr>
          <w:p w14:paraId="280A550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D451D4" w:rsidRPr="00D451D4" w14:paraId="48FBD17A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2708730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93" w:type="dxa"/>
            <w:vAlign w:val="center"/>
            <w:hideMark/>
          </w:tcPr>
          <w:p w14:paraId="0A3085A5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701" w:type="dxa"/>
            <w:vAlign w:val="center"/>
            <w:hideMark/>
          </w:tcPr>
          <w:p w14:paraId="0283B8B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701" w:type="dxa"/>
            <w:vAlign w:val="center"/>
            <w:hideMark/>
          </w:tcPr>
          <w:p w14:paraId="12526A6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7EC79E3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414" w:type="dxa"/>
            <w:vAlign w:val="center"/>
            <w:hideMark/>
          </w:tcPr>
          <w:p w14:paraId="4B0CD34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71" w:type="dxa"/>
            <w:vAlign w:val="center"/>
            <w:hideMark/>
          </w:tcPr>
          <w:p w14:paraId="4612596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D451D4" w:rsidRPr="00D451D4" w14:paraId="6C3B56DF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7FA01D1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93" w:type="dxa"/>
            <w:vAlign w:val="center"/>
            <w:hideMark/>
          </w:tcPr>
          <w:p w14:paraId="3C891183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701" w:type="dxa"/>
            <w:vAlign w:val="center"/>
            <w:hideMark/>
          </w:tcPr>
          <w:p w14:paraId="7171A8B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701" w:type="dxa"/>
            <w:vAlign w:val="center"/>
            <w:hideMark/>
          </w:tcPr>
          <w:p w14:paraId="3062D51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5A96A8F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414" w:type="dxa"/>
            <w:vAlign w:val="center"/>
            <w:hideMark/>
          </w:tcPr>
          <w:p w14:paraId="60DC764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71" w:type="dxa"/>
            <w:vAlign w:val="center"/>
            <w:hideMark/>
          </w:tcPr>
          <w:p w14:paraId="04B343C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D451D4" w:rsidRPr="00D451D4" w14:paraId="08107BE8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B808A5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93" w:type="dxa"/>
            <w:vAlign w:val="center"/>
            <w:hideMark/>
          </w:tcPr>
          <w:p w14:paraId="4D482A02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701" w:type="dxa"/>
            <w:vAlign w:val="center"/>
            <w:hideMark/>
          </w:tcPr>
          <w:p w14:paraId="648078F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701" w:type="dxa"/>
            <w:vAlign w:val="center"/>
            <w:hideMark/>
          </w:tcPr>
          <w:p w14:paraId="2FADD80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3B4549C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414" w:type="dxa"/>
            <w:vAlign w:val="center"/>
            <w:hideMark/>
          </w:tcPr>
          <w:p w14:paraId="6C2C2AD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1171" w:type="dxa"/>
            <w:vAlign w:val="center"/>
            <w:hideMark/>
          </w:tcPr>
          <w:p w14:paraId="757441E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D451D4" w:rsidRPr="00D451D4" w14:paraId="4599EB7D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7B6E300B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93" w:type="dxa"/>
            <w:vAlign w:val="center"/>
            <w:hideMark/>
          </w:tcPr>
          <w:p w14:paraId="4D36221D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701" w:type="dxa"/>
            <w:vAlign w:val="center"/>
            <w:hideMark/>
          </w:tcPr>
          <w:p w14:paraId="30C77FC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701" w:type="dxa"/>
            <w:vAlign w:val="center"/>
            <w:hideMark/>
          </w:tcPr>
          <w:p w14:paraId="707E264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328F269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414" w:type="dxa"/>
            <w:vAlign w:val="center"/>
            <w:hideMark/>
          </w:tcPr>
          <w:p w14:paraId="38C9577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1171" w:type="dxa"/>
            <w:vAlign w:val="center"/>
            <w:hideMark/>
          </w:tcPr>
          <w:p w14:paraId="1F2E12F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D451D4" w:rsidRPr="00D451D4" w14:paraId="125C960B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CEBF3E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93" w:type="dxa"/>
            <w:vAlign w:val="center"/>
            <w:hideMark/>
          </w:tcPr>
          <w:p w14:paraId="42F7AD92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701" w:type="dxa"/>
            <w:vAlign w:val="center"/>
            <w:hideMark/>
          </w:tcPr>
          <w:p w14:paraId="32CA81A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701" w:type="dxa"/>
            <w:vAlign w:val="center"/>
            <w:hideMark/>
          </w:tcPr>
          <w:p w14:paraId="1DDD6FD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5318421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414" w:type="dxa"/>
            <w:vAlign w:val="center"/>
            <w:hideMark/>
          </w:tcPr>
          <w:p w14:paraId="64ACC5B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71" w:type="dxa"/>
            <w:vAlign w:val="center"/>
            <w:hideMark/>
          </w:tcPr>
          <w:p w14:paraId="532A21B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D451D4" w:rsidRPr="00D451D4" w14:paraId="39022BAB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04F4E3B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93" w:type="dxa"/>
            <w:vAlign w:val="center"/>
            <w:hideMark/>
          </w:tcPr>
          <w:p w14:paraId="41CF998D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701" w:type="dxa"/>
            <w:vAlign w:val="center"/>
            <w:hideMark/>
          </w:tcPr>
          <w:p w14:paraId="54427C0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701" w:type="dxa"/>
            <w:vAlign w:val="center"/>
            <w:hideMark/>
          </w:tcPr>
          <w:p w14:paraId="159E0A0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6AF308A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414" w:type="dxa"/>
            <w:vAlign w:val="center"/>
            <w:hideMark/>
          </w:tcPr>
          <w:p w14:paraId="089EE5C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71" w:type="dxa"/>
            <w:vAlign w:val="center"/>
            <w:hideMark/>
          </w:tcPr>
          <w:p w14:paraId="52E1BC5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D451D4" w:rsidRPr="00D451D4" w14:paraId="5399A61F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23521A7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93" w:type="dxa"/>
            <w:vAlign w:val="center"/>
            <w:hideMark/>
          </w:tcPr>
          <w:p w14:paraId="1FCDE474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701" w:type="dxa"/>
            <w:vAlign w:val="center"/>
            <w:hideMark/>
          </w:tcPr>
          <w:p w14:paraId="38C209D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701" w:type="dxa"/>
            <w:vAlign w:val="center"/>
            <w:hideMark/>
          </w:tcPr>
          <w:p w14:paraId="07002C7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2CB67CE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414" w:type="dxa"/>
            <w:vAlign w:val="center"/>
            <w:hideMark/>
          </w:tcPr>
          <w:p w14:paraId="6FE2F2D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1171" w:type="dxa"/>
            <w:vAlign w:val="center"/>
            <w:hideMark/>
          </w:tcPr>
          <w:p w14:paraId="708C5B5B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D451D4" w:rsidRPr="00D451D4" w14:paraId="309AD1CF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4886DB0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93" w:type="dxa"/>
            <w:vAlign w:val="center"/>
            <w:hideMark/>
          </w:tcPr>
          <w:p w14:paraId="788DD80F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701" w:type="dxa"/>
            <w:vAlign w:val="center"/>
            <w:hideMark/>
          </w:tcPr>
          <w:p w14:paraId="74A6B7F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1701" w:type="dxa"/>
            <w:vAlign w:val="center"/>
            <w:hideMark/>
          </w:tcPr>
          <w:p w14:paraId="3AEBD2E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0406918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1414" w:type="dxa"/>
            <w:vAlign w:val="center"/>
            <w:hideMark/>
          </w:tcPr>
          <w:p w14:paraId="0B08D47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1171" w:type="dxa"/>
            <w:vAlign w:val="center"/>
            <w:hideMark/>
          </w:tcPr>
          <w:p w14:paraId="6CCA869B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</w:tr>
      <w:tr w:rsidR="00D451D4" w:rsidRPr="00D451D4" w14:paraId="103C8A12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E6FC27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93" w:type="dxa"/>
            <w:vAlign w:val="center"/>
            <w:hideMark/>
          </w:tcPr>
          <w:p w14:paraId="60837DDB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701" w:type="dxa"/>
            <w:vAlign w:val="center"/>
            <w:hideMark/>
          </w:tcPr>
          <w:p w14:paraId="2F8030B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1701" w:type="dxa"/>
            <w:vAlign w:val="center"/>
            <w:hideMark/>
          </w:tcPr>
          <w:p w14:paraId="63D9EDD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3A8639A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1414" w:type="dxa"/>
            <w:vAlign w:val="center"/>
            <w:hideMark/>
          </w:tcPr>
          <w:p w14:paraId="4A5DBE3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1171" w:type="dxa"/>
            <w:vAlign w:val="center"/>
            <w:hideMark/>
          </w:tcPr>
          <w:p w14:paraId="0958017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</w:tr>
      <w:tr w:rsidR="00D451D4" w:rsidRPr="00D451D4" w14:paraId="7A13A652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7D89A09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93" w:type="dxa"/>
            <w:vAlign w:val="center"/>
            <w:hideMark/>
          </w:tcPr>
          <w:p w14:paraId="23E2A8B5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701" w:type="dxa"/>
            <w:vAlign w:val="center"/>
            <w:hideMark/>
          </w:tcPr>
          <w:p w14:paraId="496EF84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701" w:type="dxa"/>
            <w:vAlign w:val="center"/>
            <w:hideMark/>
          </w:tcPr>
          <w:p w14:paraId="413885E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3076BAC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414" w:type="dxa"/>
            <w:vAlign w:val="center"/>
            <w:hideMark/>
          </w:tcPr>
          <w:p w14:paraId="55E82A6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1171" w:type="dxa"/>
            <w:vAlign w:val="center"/>
            <w:hideMark/>
          </w:tcPr>
          <w:p w14:paraId="46B0720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</w:tr>
      <w:tr w:rsidR="00D451D4" w:rsidRPr="00D451D4" w14:paraId="76B56C43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5EE09CE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93" w:type="dxa"/>
            <w:vAlign w:val="center"/>
            <w:hideMark/>
          </w:tcPr>
          <w:p w14:paraId="69F1747C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701" w:type="dxa"/>
            <w:vAlign w:val="center"/>
            <w:hideMark/>
          </w:tcPr>
          <w:p w14:paraId="6F0E95F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701" w:type="dxa"/>
            <w:vAlign w:val="center"/>
            <w:hideMark/>
          </w:tcPr>
          <w:p w14:paraId="1D9BBAD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7A5B6DB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414" w:type="dxa"/>
            <w:vAlign w:val="center"/>
            <w:hideMark/>
          </w:tcPr>
          <w:p w14:paraId="208C2A3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0,019</w:t>
            </w:r>
          </w:p>
        </w:tc>
        <w:tc>
          <w:tcPr>
            <w:tcW w:w="1171" w:type="dxa"/>
            <w:vAlign w:val="center"/>
            <w:hideMark/>
          </w:tcPr>
          <w:p w14:paraId="3C3C773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1,701</w:t>
            </w:r>
          </w:p>
        </w:tc>
      </w:tr>
      <w:tr w:rsidR="00D451D4" w:rsidRPr="00D451D4" w14:paraId="4C16BABB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290741E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1793" w:type="dxa"/>
            <w:vAlign w:val="center"/>
            <w:hideMark/>
          </w:tcPr>
          <w:p w14:paraId="1677DC44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701" w:type="dxa"/>
            <w:vAlign w:val="center"/>
            <w:hideMark/>
          </w:tcPr>
          <w:p w14:paraId="0F49C9A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1701" w:type="dxa"/>
            <w:vAlign w:val="center"/>
            <w:hideMark/>
          </w:tcPr>
          <w:p w14:paraId="1CCA31A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13DEFA8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1414" w:type="dxa"/>
            <w:vAlign w:val="center"/>
            <w:hideMark/>
          </w:tcPr>
          <w:p w14:paraId="6C3CFADB" w14:textId="386EDB8D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 w:rsidR="000C7EE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71" w:type="dxa"/>
            <w:vAlign w:val="center"/>
            <w:hideMark/>
          </w:tcPr>
          <w:p w14:paraId="7A709526" w14:textId="75D3B901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 w:rsidR="000C7EE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D451D4" w:rsidRPr="00D451D4" w14:paraId="199DFF1D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1F066F6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93" w:type="dxa"/>
            <w:vAlign w:val="center"/>
            <w:hideMark/>
          </w:tcPr>
          <w:p w14:paraId="54EB8EBD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701" w:type="dxa"/>
            <w:vAlign w:val="center"/>
            <w:hideMark/>
          </w:tcPr>
          <w:p w14:paraId="6BCFD2D5" w14:textId="2D0F1B96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AE28F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077</w:t>
            </w:r>
          </w:p>
        </w:tc>
        <w:tc>
          <w:tcPr>
            <w:tcW w:w="1701" w:type="dxa"/>
            <w:vAlign w:val="center"/>
            <w:hideMark/>
          </w:tcPr>
          <w:p w14:paraId="1ED81DFB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6402EF89" w14:textId="28072C80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AE28F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077</w:t>
            </w:r>
          </w:p>
        </w:tc>
        <w:tc>
          <w:tcPr>
            <w:tcW w:w="1414" w:type="dxa"/>
            <w:vAlign w:val="center"/>
            <w:hideMark/>
          </w:tcPr>
          <w:p w14:paraId="5FAC544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1171" w:type="dxa"/>
            <w:vAlign w:val="center"/>
            <w:hideMark/>
          </w:tcPr>
          <w:p w14:paraId="712AFFA3" w14:textId="18CD8C8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AE28F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076</w:t>
            </w:r>
          </w:p>
        </w:tc>
      </w:tr>
      <w:tr w:rsidR="00D451D4" w:rsidRPr="00D451D4" w14:paraId="7A59E324" w14:textId="77777777" w:rsidTr="00D451D4">
        <w:trPr>
          <w:trHeight w:val="20"/>
        </w:trPr>
        <w:tc>
          <w:tcPr>
            <w:tcW w:w="9911" w:type="dxa"/>
            <w:gridSpan w:val="7"/>
            <w:shd w:val="clear" w:color="000000" w:fill="FFFF99"/>
            <w:vAlign w:val="center"/>
            <w:hideMark/>
          </w:tcPr>
          <w:p w14:paraId="5D50A86A" w14:textId="18591446" w:rsidR="00D451D4" w:rsidRPr="00D451D4" w:rsidRDefault="008F1C5C" w:rsidP="00AE28F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D451D4" w:rsidRPr="00D451D4" w14:paraId="40550776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656BC6D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93" w:type="dxa"/>
            <w:vAlign w:val="center"/>
            <w:hideMark/>
          </w:tcPr>
          <w:p w14:paraId="72B86CE3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701" w:type="dxa"/>
            <w:vAlign w:val="center"/>
            <w:hideMark/>
          </w:tcPr>
          <w:p w14:paraId="28363C8C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1701" w:type="dxa"/>
            <w:vAlign w:val="center"/>
            <w:hideMark/>
          </w:tcPr>
          <w:p w14:paraId="43BD98E8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5B9FD22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1414" w:type="dxa"/>
            <w:vAlign w:val="center"/>
            <w:hideMark/>
          </w:tcPr>
          <w:p w14:paraId="1D4DDBC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1171" w:type="dxa"/>
            <w:vAlign w:val="center"/>
            <w:hideMark/>
          </w:tcPr>
          <w:p w14:paraId="4EF5A202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</w:tr>
      <w:tr w:rsidR="00D451D4" w:rsidRPr="00D451D4" w14:paraId="22125D39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190C0074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93" w:type="dxa"/>
            <w:vAlign w:val="center"/>
            <w:hideMark/>
          </w:tcPr>
          <w:p w14:paraId="7C7A19A9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701" w:type="dxa"/>
            <w:vAlign w:val="center"/>
            <w:hideMark/>
          </w:tcPr>
          <w:p w14:paraId="7337591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1701" w:type="dxa"/>
            <w:vAlign w:val="center"/>
            <w:hideMark/>
          </w:tcPr>
          <w:p w14:paraId="2D61820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10C602B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1414" w:type="dxa"/>
            <w:vAlign w:val="center"/>
            <w:hideMark/>
          </w:tcPr>
          <w:p w14:paraId="1762D47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1171" w:type="dxa"/>
            <w:vAlign w:val="center"/>
            <w:hideMark/>
          </w:tcPr>
          <w:p w14:paraId="457E871E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</w:tr>
      <w:tr w:rsidR="00D451D4" w:rsidRPr="00D451D4" w14:paraId="27E5DDE1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58F069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93" w:type="dxa"/>
            <w:vAlign w:val="center"/>
            <w:hideMark/>
          </w:tcPr>
          <w:p w14:paraId="4AFC68C8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701" w:type="dxa"/>
            <w:vAlign w:val="center"/>
            <w:hideMark/>
          </w:tcPr>
          <w:p w14:paraId="504C94A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701" w:type="dxa"/>
            <w:vAlign w:val="center"/>
            <w:hideMark/>
          </w:tcPr>
          <w:p w14:paraId="24EF95E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16565A1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414" w:type="dxa"/>
            <w:vAlign w:val="center"/>
            <w:hideMark/>
          </w:tcPr>
          <w:p w14:paraId="09CC084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171" w:type="dxa"/>
            <w:vAlign w:val="center"/>
            <w:hideMark/>
          </w:tcPr>
          <w:p w14:paraId="7365EA9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D451D4" w:rsidRPr="00D451D4" w14:paraId="7D1EA026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387DC29A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93" w:type="dxa"/>
            <w:vAlign w:val="center"/>
            <w:hideMark/>
          </w:tcPr>
          <w:p w14:paraId="4B9F5AD2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701" w:type="dxa"/>
            <w:vAlign w:val="center"/>
            <w:hideMark/>
          </w:tcPr>
          <w:p w14:paraId="3B6C121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701" w:type="dxa"/>
            <w:vAlign w:val="center"/>
            <w:hideMark/>
          </w:tcPr>
          <w:p w14:paraId="3BFDDF9B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1578177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414" w:type="dxa"/>
            <w:vAlign w:val="center"/>
            <w:hideMark/>
          </w:tcPr>
          <w:p w14:paraId="3B285DF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1171" w:type="dxa"/>
            <w:vAlign w:val="center"/>
            <w:hideMark/>
          </w:tcPr>
          <w:p w14:paraId="16A96F46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</w:tr>
      <w:tr w:rsidR="00D451D4" w:rsidRPr="00D451D4" w14:paraId="16E125CA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1AF2DC3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93" w:type="dxa"/>
            <w:vAlign w:val="center"/>
            <w:hideMark/>
          </w:tcPr>
          <w:p w14:paraId="71F656E2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701" w:type="dxa"/>
            <w:vAlign w:val="center"/>
            <w:hideMark/>
          </w:tcPr>
          <w:p w14:paraId="12700B73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1701" w:type="dxa"/>
            <w:vAlign w:val="center"/>
            <w:hideMark/>
          </w:tcPr>
          <w:p w14:paraId="6F73EB41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4D150A7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1414" w:type="dxa"/>
            <w:vAlign w:val="center"/>
            <w:hideMark/>
          </w:tcPr>
          <w:p w14:paraId="3B3F0F6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1171" w:type="dxa"/>
            <w:vAlign w:val="center"/>
            <w:hideMark/>
          </w:tcPr>
          <w:p w14:paraId="7D3FE27F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</w:tr>
      <w:tr w:rsidR="00D451D4" w:rsidRPr="00D451D4" w14:paraId="6B9ABCC3" w14:textId="77777777" w:rsidTr="00AE28F6">
        <w:trPr>
          <w:trHeight w:val="20"/>
        </w:trPr>
        <w:tc>
          <w:tcPr>
            <w:tcW w:w="470" w:type="dxa"/>
            <w:vAlign w:val="center"/>
            <w:hideMark/>
          </w:tcPr>
          <w:p w14:paraId="56736F6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93" w:type="dxa"/>
            <w:vAlign w:val="center"/>
            <w:hideMark/>
          </w:tcPr>
          <w:p w14:paraId="2585A507" w14:textId="77777777" w:rsidR="00D451D4" w:rsidRPr="00D451D4" w:rsidRDefault="00D451D4" w:rsidP="00AE28F6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701" w:type="dxa"/>
            <w:vAlign w:val="center"/>
            <w:hideMark/>
          </w:tcPr>
          <w:p w14:paraId="1318B285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1701" w:type="dxa"/>
            <w:vAlign w:val="center"/>
            <w:hideMark/>
          </w:tcPr>
          <w:p w14:paraId="35855BE7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661" w:type="dxa"/>
            <w:vAlign w:val="center"/>
            <w:hideMark/>
          </w:tcPr>
          <w:p w14:paraId="5823809D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1414" w:type="dxa"/>
            <w:vAlign w:val="center"/>
            <w:hideMark/>
          </w:tcPr>
          <w:p w14:paraId="6509DCC0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1171" w:type="dxa"/>
            <w:vAlign w:val="center"/>
            <w:hideMark/>
          </w:tcPr>
          <w:p w14:paraId="4666AA29" w14:textId="77777777" w:rsidR="00D451D4" w:rsidRPr="00D451D4" w:rsidRDefault="00D451D4" w:rsidP="00AE28F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451D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</w:tr>
      <w:bookmarkEnd w:id="19"/>
    </w:tbl>
    <w:p w14:paraId="6176621C" w14:textId="77777777" w:rsidR="00D451D4" w:rsidRPr="00A2052E" w:rsidRDefault="00D451D4" w:rsidP="00D451D4">
      <w:pPr>
        <w:spacing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33E54E18" w14:textId="0904EEA9" w:rsidR="00A020AA" w:rsidRPr="001928E7" w:rsidRDefault="00A020AA" w:rsidP="00726DB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0" w:name="_Toc203488695"/>
      <w:r w:rsidRPr="001928E7">
        <w:rPr>
          <w:rFonts w:ascii="Trebuchet MS" w:eastAsia="Times New Roman" w:hAnsi="Trebuchet MS" w:cs="Times New Roman"/>
          <w:b/>
          <w:lang w:eastAsia="ru-RU"/>
        </w:rPr>
        <w:t xml:space="preserve">1.2.3 </w:t>
      </w:r>
      <w:r w:rsidR="00B94F58" w:rsidRPr="001928E7">
        <w:rPr>
          <w:rFonts w:ascii="Trebuchet MS" w:eastAsia="Times New Roman" w:hAnsi="Trebuchet MS" w:cs="Times New Roman"/>
          <w:b/>
          <w:lang w:eastAsia="ru-RU"/>
        </w:rPr>
        <w:t>Сроки ввода в эксплуатацию основного оборудования, год последнего освидетельствования при допуске к эксплуатации после ремонта, год продления ресурса и мероприятия по продлению ресурса</w:t>
      </w:r>
      <w:bookmarkEnd w:id="20"/>
    </w:p>
    <w:p w14:paraId="0DA02F88" w14:textId="79DBB5A5" w:rsidR="0035121E" w:rsidRPr="00A2052E" w:rsidRDefault="003D658C" w:rsidP="001D1E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rebuchet MS" w:eastAsia="Times New Roman" w:hAnsi="Trebuchet MS" w:cs="Times New Roman"/>
          <w:lang w:eastAsia="ru-RU"/>
        </w:rPr>
      </w:pPr>
      <w:r w:rsidRPr="00A2052E">
        <w:rPr>
          <w:rFonts w:ascii="Trebuchet MS" w:eastAsia="Times New Roman" w:hAnsi="Trebuchet MS" w:cs="Times New Roman"/>
          <w:lang w:eastAsia="ru-RU"/>
        </w:rPr>
        <w:t>Информация о сроке ввода в эксплуатацию котельного оборудования, периоду его использования и год</w:t>
      </w:r>
      <w:r w:rsidR="00FD5977" w:rsidRPr="00A2052E">
        <w:rPr>
          <w:rFonts w:ascii="Trebuchet MS" w:eastAsia="Times New Roman" w:hAnsi="Trebuchet MS" w:cs="Times New Roman"/>
          <w:lang w:eastAsia="ru-RU"/>
        </w:rPr>
        <w:t>у</w:t>
      </w:r>
      <w:r w:rsidRPr="00A2052E">
        <w:rPr>
          <w:rFonts w:ascii="Trebuchet MS" w:eastAsia="Times New Roman" w:hAnsi="Trebuchet MS" w:cs="Times New Roman"/>
          <w:lang w:eastAsia="ru-RU"/>
        </w:rPr>
        <w:t xml:space="preserve"> последней экспертизы, технического диагностирования или осмотра приведена в таблице 1.2.3.</w:t>
      </w:r>
    </w:p>
    <w:p w14:paraId="1B4EF725" w14:textId="1F8277DB" w:rsidR="00F41714" w:rsidRPr="00820FB8" w:rsidRDefault="00F41714" w:rsidP="00726DB8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Таблица 1.2.3 – Оценка сроков эксплуатации котлов </w:t>
      </w:r>
      <w:r w:rsidR="00B41EFB"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источников теплоснабжения </w:t>
      </w:r>
      <w:r w:rsidR="007D43AF" w:rsidRPr="0032455E">
        <w:rPr>
          <w:rFonts w:ascii="Trebuchet MS" w:eastAsia="Times New Roman" w:hAnsi="Trebuchet MS" w:cs="Times New Roman"/>
          <w:b/>
          <w:spacing w:val="-5"/>
          <w:lang w:eastAsia="ru-RU"/>
        </w:rPr>
        <w:t>Максатихинского</w:t>
      </w:r>
      <w:r w:rsidR="00FB5D5E" w:rsidRPr="0032455E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муниципального округа</w:t>
      </w:r>
      <w:r w:rsidR="00BD2578" w:rsidRPr="001928E7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701"/>
        <w:gridCol w:w="993"/>
        <w:gridCol w:w="1417"/>
        <w:gridCol w:w="1843"/>
        <w:gridCol w:w="1127"/>
      </w:tblGrid>
      <w:tr w:rsidR="009F71E1" w:rsidRPr="009F71E1" w14:paraId="5CEB0224" w14:textId="77777777" w:rsidTr="009F71E1">
        <w:trPr>
          <w:trHeight w:val="450"/>
          <w:tblHeader/>
        </w:trPr>
        <w:tc>
          <w:tcPr>
            <w:tcW w:w="2830" w:type="dxa"/>
            <w:vMerge w:val="restart"/>
            <w:shd w:val="clear" w:color="000000" w:fill="CCFF99"/>
            <w:vAlign w:val="center"/>
            <w:hideMark/>
          </w:tcPr>
          <w:p w14:paraId="0DE1282D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1701" w:type="dxa"/>
            <w:vMerge w:val="restart"/>
            <w:shd w:val="clear" w:color="000000" w:fill="CCFF99"/>
            <w:vAlign w:val="center"/>
            <w:hideMark/>
          </w:tcPr>
          <w:p w14:paraId="11CF0C69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Марка котла</w:t>
            </w:r>
          </w:p>
        </w:tc>
        <w:tc>
          <w:tcPr>
            <w:tcW w:w="993" w:type="dxa"/>
            <w:vMerge w:val="restart"/>
            <w:shd w:val="clear" w:color="000000" w:fill="CCFF99"/>
            <w:vAlign w:val="center"/>
            <w:hideMark/>
          </w:tcPr>
          <w:p w14:paraId="4F1BC540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 установки котла</w:t>
            </w:r>
          </w:p>
        </w:tc>
        <w:tc>
          <w:tcPr>
            <w:tcW w:w="1417" w:type="dxa"/>
            <w:vMerge w:val="restart"/>
            <w:shd w:val="clear" w:color="000000" w:fill="CCFF99"/>
            <w:vAlign w:val="center"/>
            <w:hideMark/>
          </w:tcPr>
          <w:p w14:paraId="776B0F6C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Срок службы оборудования фактический, лет</w:t>
            </w:r>
          </w:p>
        </w:tc>
        <w:tc>
          <w:tcPr>
            <w:tcW w:w="1843" w:type="dxa"/>
            <w:vMerge w:val="restart"/>
            <w:shd w:val="clear" w:color="000000" w:fill="CCFF99"/>
            <w:vAlign w:val="center"/>
            <w:hideMark/>
          </w:tcPr>
          <w:p w14:paraId="613BA701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Дата последней экспертизы, технического диагностирования, осмотра</w:t>
            </w:r>
          </w:p>
        </w:tc>
        <w:tc>
          <w:tcPr>
            <w:tcW w:w="1127" w:type="dxa"/>
            <w:vMerge w:val="restart"/>
            <w:shd w:val="clear" w:color="000000" w:fill="CCFF99"/>
            <w:vAlign w:val="center"/>
            <w:hideMark/>
          </w:tcPr>
          <w:p w14:paraId="4882CC78" w14:textId="77777777" w:rsidR="009F71E1" w:rsidRPr="009F71E1" w:rsidRDefault="009F71E1" w:rsidP="009F71E1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 продления ресурса</w:t>
            </w:r>
          </w:p>
        </w:tc>
      </w:tr>
      <w:tr w:rsidR="009F71E1" w:rsidRPr="009F71E1" w14:paraId="33057026" w14:textId="77777777" w:rsidTr="009F71E1">
        <w:trPr>
          <w:trHeight w:val="450"/>
        </w:trPr>
        <w:tc>
          <w:tcPr>
            <w:tcW w:w="2830" w:type="dxa"/>
            <w:vMerge/>
            <w:vAlign w:val="center"/>
            <w:hideMark/>
          </w:tcPr>
          <w:p w14:paraId="3EBE0428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AB24DA6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455987FC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14:paraId="16C2AE9C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45B144E7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vMerge/>
            <w:vAlign w:val="center"/>
            <w:hideMark/>
          </w:tcPr>
          <w:p w14:paraId="3CAD2E88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F71E1" w:rsidRPr="009F71E1" w14:paraId="2C739B25" w14:textId="77777777" w:rsidTr="009F71E1">
        <w:trPr>
          <w:trHeight w:val="20"/>
        </w:trPr>
        <w:tc>
          <w:tcPr>
            <w:tcW w:w="9911" w:type="dxa"/>
            <w:gridSpan w:val="6"/>
            <w:shd w:val="clear" w:color="000000" w:fill="FFFF99"/>
            <w:vAlign w:val="center"/>
            <w:hideMark/>
          </w:tcPr>
          <w:p w14:paraId="72AC3DE4" w14:textId="6F55D8E1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9F71E1" w:rsidRPr="009F71E1" w14:paraId="5A33DEB7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6A13B3E7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701" w:type="dxa"/>
            <w:vAlign w:val="center"/>
            <w:hideMark/>
          </w:tcPr>
          <w:p w14:paraId="10E9A07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993" w:type="dxa"/>
            <w:vAlign w:val="center"/>
            <w:hideMark/>
          </w:tcPr>
          <w:p w14:paraId="6DBE2FF3" w14:textId="44F6E675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34426FFE" w14:textId="7F5A1C3B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73CF40B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70F24CFF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7FEFBD84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12F3F3BE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701" w:type="dxa"/>
            <w:vAlign w:val="center"/>
            <w:hideMark/>
          </w:tcPr>
          <w:p w14:paraId="33DA6AA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993" w:type="dxa"/>
            <w:vAlign w:val="center"/>
            <w:hideMark/>
          </w:tcPr>
          <w:p w14:paraId="5D3A966E" w14:textId="7DD1433A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2BA9ED47" w14:textId="3EFA0728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3100852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7C01D4A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1F73A8EC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2B46720E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701" w:type="dxa"/>
            <w:vAlign w:val="center"/>
            <w:hideMark/>
          </w:tcPr>
          <w:p w14:paraId="48925BB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993" w:type="dxa"/>
            <w:vAlign w:val="center"/>
            <w:hideMark/>
          </w:tcPr>
          <w:p w14:paraId="31D5C3D7" w14:textId="6CB311D1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70C6DDB4" w14:textId="18F16FF6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183430F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2548114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3A1EB5A2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33242114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701" w:type="dxa"/>
            <w:vAlign w:val="center"/>
            <w:hideMark/>
          </w:tcPr>
          <w:p w14:paraId="0C15D0B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993" w:type="dxa"/>
            <w:vAlign w:val="center"/>
            <w:hideMark/>
          </w:tcPr>
          <w:p w14:paraId="3BF4A4CB" w14:textId="4574F51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3362CEF2" w14:textId="0160EF76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70A9F38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2F0652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355B69C5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472ADA0C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701" w:type="dxa"/>
            <w:vAlign w:val="center"/>
            <w:hideMark/>
          </w:tcPr>
          <w:p w14:paraId="51FBE22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993" w:type="dxa"/>
            <w:vAlign w:val="center"/>
            <w:hideMark/>
          </w:tcPr>
          <w:p w14:paraId="47203D00" w14:textId="056B0675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3AD0F760" w14:textId="7ECF3317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7DAEF79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3C5C396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2ACF7A89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0EF57D5E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701" w:type="dxa"/>
            <w:vAlign w:val="center"/>
            <w:hideMark/>
          </w:tcPr>
          <w:p w14:paraId="7AD7279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350М</w:t>
            </w:r>
          </w:p>
        </w:tc>
        <w:tc>
          <w:tcPr>
            <w:tcW w:w="993" w:type="dxa"/>
            <w:vAlign w:val="center"/>
            <w:hideMark/>
          </w:tcPr>
          <w:p w14:paraId="2B1768CF" w14:textId="2E070F25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3C1C9EA6" w14:textId="6DE80685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30FF0AC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34DC1F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0F3622EE" w14:textId="77777777" w:rsidTr="0032455E">
        <w:trPr>
          <w:trHeight w:val="20"/>
        </w:trPr>
        <w:tc>
          <w:tcPr>
            <w:tcW w:w="2830" w:type="dxa"/>
            <w:vAlign w:val="center"/>
            <w:hideMark/>
          </w:tcPr>
          <w:p w14:paraId="749CABBD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701" w:type="dxa"/>
            <w:vAlign w:val="center"/>
            <w:hideMark/>
          </w:tcPr>
          <w:p w14:paraId="397566E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993" w:type="dxa"/>
            <w:vAlign w:val="center"/>
            <w:hideMark/>
          </w:tcPr>
          <w:p w14:paraId="67FA4FE9" w14:textId="34682A9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</w:t>
            </w:r>
            <w:r w:rsidR="0032455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08D8983B" w14:textId="794F09C9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vAlign w:val="center"/>
            <w:hideMark/>
          </w:tcPr>
          <w:p w14:paraId="7854C933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67B7AB73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0511D900" w14:textId="77777777" w:rsidTr="009F71E1">
        <w:trPr>
          <w:trHeight w:val="20"/>
        </w:trPr>
        <w:tc>
          <w:tcPr>
            <w:tcW w:w="2830" w:type="dxa"/>
            <w:vAlign w:val="center"/>
            <w:hideMark/>
          </w:tcPr>
          <w:p w14:paraId="2AE6ACB3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701" w:type="dxa"/>
            <w:vAlign w:val="center"/>
            <w:hideMark/>
          </w:tcPr>
          <w:p w14:paraId="6E7C174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150М</w:t>
            </w:r>
          </w:p>
        </w:tc>
        <w:tc>
          <w:tcPr>
            <w:tcW w:w="993" w:type="dxa"/>
            <w:vAlign w:val="center"/>
            <w:hideMark/>
          </w:tcPr>
          <w:p w14:paraId="29951CB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587B54F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0E76B82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7B83B41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4F80311C" w14:textId="77777777" w:rsidTr="009F71E1">
        <w:trPr>
          <w:trHeight w:val="20"/>
        </w:trPr>
        <w:tc>
          <w:tcPr>
            <w:tcW w:w="2830" w:type="dxa"/>
            <w:vAlign w:val="center"/>
            <w:hideMark/>
          </w:tcPr>
          <w:p w14:paraId="18BE8F99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701" w:type="dxa"/>
            <w:vAlign w:val="center"/>
            <w:hideMark/>
          </w:tcPr>
          <w:p w14:paraId="619795B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ТГУ-НОРД 240М</w:t>
            </w:r>
          </w:p>
        </w:tc>
        <w:tc>
          <w:tcPr>
            <w:tcW w:w="993" w:type="dxa"/>
            <w:vAlign w:val="center"/>
            <w:hideMark/>
          </w:tcPr>
          <w:p w14:paraId="0F57124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1A64F94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2EBABC5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CD8BA1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09192BF6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03E8CFF3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701" w:type="dxa"/>
            <w:vAlign w:val="center"/>
            <w:hideMark/>
          </w:tcPr>
          <w:p w14:paraId="157E496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(2500 кВт)</w:t>
            </w:r>
          </w:p>
        </w:tc>
        <w:tc>
          <w:tcPr>
            <w:tcW w:w="993" w:type="dxa"/>
            <w:vAlign w:val="center"/>
            <w:hideMark/>
          </w:tcPr>
          <w:p w14:paraId="28D31A76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45AAE82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4897E38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05FF711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7E6CC572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25B829C7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25276D9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(2500 кВт)</w:t>
            </w:r>
          </w:p>
        </w:tc>
        <w:tc>
          <w:tcPr>
            <w:tcW w:w="993" w:type="dxa"/>
            <w:vAlign w:val="center"/>
            <w:hideMark/>
          </w:tcPr>
          <w:p w14:paraId="74A5145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7C098A6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150F213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007A948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3C5BF68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2DDF98D5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75F6E4F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(2000кВт)</w:t>
            </w:r>
          </w:p>
        </w:tc>
        <w:tc>
          <w:tcPr>
            <w:tcW w:w="993" w:type="dxa"/>
            <w:vAlign w:val="center"/>
            <w:hideMark/>
          </w:tcPr>
          <w:p w14:paraId="1BB9C8E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415DB16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426C2BB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AD6D1A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459C4D7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644CE5B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701" w:type="dxa"/>
            <w:vAlign w:val="center"/>
            <w:hideMark/>
          </w:tcPr>
          <w:p w14:paraId="7515EE7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(560 кВт)</w:t>
            </w:r>
          </w:p>
        </w:tc>
        <w:tc>
          <w:tcPr>
            <w:tcW w:w="993" w:type="dxa"/>
            <w:vAlign w:val="center"/>
            <w:hideMark/>
          </w:tcPr>
          <w:p w14:paraId="6569C8D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264A746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1160C29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8165B5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1563F043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12E148DF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67B5418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(560 кВт)</w:t>
            </w:r>
          </w:p>
        </w:tc>
        <w:tc>
          <w:tcPr>
            <w:tcW w:w="993" w:type="dxa"/>
            <w:vAlign w:val="center"/>
            <w:hideMark/>
          </w:tcPr>
          <w:p w14:paraId="2FA0439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324EE13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172396A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B579F6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2AC226C6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3604F3D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701" w:type="dxa"/>
            <w:vAlign w:val="center"/>
            <w:hideMark/>
          </w:tcPr>
          <w:p w14:paraId="770A324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993" w:type="dxa"/>
            <w:vAlign w:val="center"/>
            <w:hideMark/>
          </w:tcPr>
          <w:p w14:paraId="5D36AA3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152D38F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02EFBAB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1DAEDE6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0B6415FD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755637E4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07AB2E5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993" w:type="dxa"/>
            <w:vAlign w:val="center"/>
            <w:hideMark/>
          </w:tcPr>
          <w:p w14:paraId="4D1DE45F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0ECEFAC3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3576D40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2AB1959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07F01749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19AC3EF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701" w:type="dxa"/>
            <w:vAlign w:val="center"/>
            <w:hideMark/>
          </w:tcPr>
          <w:p w14:paraId="7FF92C9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993" w:type="dxa"/>
            <w:vAlign w:val="center"/>
            <w:hideMark/>
          </w:tcPr>
          <w:p w14:paraId="1530EEB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11434D3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5DF6AD5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5B64EBC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2048877A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20B9F9FA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19B7B6F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(1000 кВт)</w:t>
            </w:r>
          </w:p>
        </w:tc>
        <w:tc>
          <w:tcPr>
            <w:tcW w:w="993" w:type="dxa"/>
            <w:vAlign w:val="center"/>
            <w:hideMark/>
          </w:tcPr>
          <w:p w14:paraId="37F34F6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0C3A710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390DB82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5E5EC85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F8ABDB0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1982266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701" w:type="dxa"/>
            <w:vAlign w:val="center"/>
            <w:hideMark/>
          </w:tcPr>
          <w:p w14:paraId="31089B3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(1360 кВт)</w:t>
            </w:r>
          </w:p>
        </w:tc>
        <w:tc>
          <w:tcPr>
            <w:tcW w:w="993" w:type="dxa"/>
            <w:vAlign w:val="center"/>
            <w:hideMark/>
          </w:tcPr>
          <w:p w14:paraId="32370CE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04F6F32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10DAF4F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3AF45A6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8B32F82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689BF967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42BBD6E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(1360 кВт)</w:t>
            </w:r>
          </w:p>
        </w:tc>
        <w:tc>
          <w:tcPr>
            <w:tcW w:w="993" w:type="dxa"/>
            <w:vAlign w:val="center"/>
            <w:hideMark/>
          </w:tcPr>
          <w:p w14:paraId="3B30711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4C6FBEB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75F4959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31BF8F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A6E6361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6D326285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40FA6F6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Термотехник ТТ50 (870кВт)</w:t>
            </w:r>
          </w:p>
        </w:tc>
        <w:tc>
          <w:tcPr>
            <w:tcW w:w="993" w:type="dxa"/>
            <w:vAlign w:val="center"/>
            <w:hideMark/>
          </w:tcPr>
          <w:p w14:paraId="6291335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776A5CE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467BDA4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187171B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677E0236" w14:textId="77777777" w:rsidTr="009F71E1">
        <w:trPr>
          <w:trHeight w:val="20"/>
        </w:trPr>
        <w:tc>
          <w:tcPr>
            <w:tcW w:w="2830" w:type="dxa"/>
            <w:vAlign w:val="center"/>
            <w:hideMark/>
          </w:tcPr>
          <w:p w14:paraId="57E77247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701" w:type="dxa"/>
            <w:vAlign w:val="center"/>
            <w:hideMark/>
          </w:tcPr>
          <w:p w14:paraId="6517F92A" w14:textId="263C59E1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ТГУ-НОРД </w:t>
            </w:r>
            <w:r w:rsidR="00AE28F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993" w:type="dxa"/>
            <w:vAlign w:val="center"/>
            <w:hideMark/>
          </w:tcPr>
          <w:p w14:paraId="63BEA54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417" w:type="dxa"/>
            <w:vAlign w:val="center"/>
            <w:hideMark/>
          </w:tcPr>
          <w:p w14:paraId="23D6CF7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43" w:type="dxa"/>
            <w:vAlign w:val="center"/>
            <w:hideMark/>
          </w:tcPr>
          <w:p w14:paraId="02E2A13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B4F744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3735B446" w14:textId="77777777" w:rsidTr="009F71E1">
        <w:trPr>
          <w:trHeight w:val="20"/>
        </w:trPr>
        <w:tc>
          <w:tcPr>
            <w:tcW w:w="9911" w:type="dxa"/>
            <w:gridSpan w:val="6"/>
            <w:shd w:val="clear" w:color="000000" w:fill="FFFF99"/>
            <w:vAlign w:val="center"/>
            <w:hideMark/>
          </w:tcPr>
          <w:p w14:paraId="6827B3FF" w14:textId="3927D6B6" w:rsidR="009F71E1" w:rsidRPr="009F71E1" w:rsidRDefault="0032455E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F71E1" w:rsidRPr="009F71E1" w14:paraId="21FE4F87" w14:textId="77777777" w:rsidTr="009F71E1">
        <w:trPr>
          <w:trHeight w:val="20"/>
        </w:trPr>
        <w:tc>
          <w:tcPr>
            <w:tcW w:w="2830" w:type="dxa"/>
            <w:vAlign w:val="center"/>
            <w:hideMark/>
          </w:tcPr>
          <w:p w14:paraId="2251B40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701" w:type="dxa"/>
            <w:vAlign w:val="center"/>
            <w:hideMark/>
          </w:tcPr>
          <w:p w14:paraId="3373444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КВр-0,8</w:t>
            </w:r>
          </w:p>
        </w:tc>
        <w:tc>
          <w:tcPr>
            <w:tcW w:w="993" w:type="dxa"/>
            <w:vAlign w:val="center"/>
            <w:hideMark/>
          </w:tcPr>
          <w:p w14:paraId="680F67A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17" w:type="dxa"/>
            <w:vAlign w:val="center"/>
            <w:hideMark/>
          </w:tcPr>
          <w:p w14:paraId="3208684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vAlign w:val="center"/>
            <w:hideMark/>
          </w:tcPr>
          <w:p w14:paraId="07955A3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07B3A5F6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6D12B7CB" w14:textId="77777777" w:rsidTr="009F71E1">
        <w:trPr>
          <w:trHeight w:val="20"/>
        </w:trPr>
        <w:tc>
          <w:tcPr>
            <w:tcW w:w="2830" w:type="dxa"/>
            <w:vAlign w:val="center"/>
            <w:hideMark/>
          </w:tcPr>
          <w:p w14:paraId="343DB06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701" w:type="dxa"/>
            <w:vAlign w:val="center"/>
            <w:hideMark/>
          </w:tcPr>
          <w:p w14:paraId="3DA6434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КВр-0,4</w:t>
            </w:r>
          </w:p>
        </w:tc>
        <w:tc>
          <w:tcPr>
            <w:tcW w:w="993" w:type="dxa"/>
            <w:vAlign w:val="center"/>
            <w:hideMark/>
          </w:tcPr>
          <w:p w14:paraId="2E6EDF8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17" w:type="dxa"/>
            <w:vAlign w:val="center"/>
            <w:hideMark/>
          </w:tcPr>
          <w:p w14:paraId="6E82A38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vAlign w:val="center"/>
            <w:hideMark/>
          </w:tcPr>
          <w:p w14:paraId="24C919B6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7" w:type="dxa"/>
            <w:vAlign w:val="center"/>
            <w:hideMark/>
          </w:tcPr>
          <w:p w14:paraId="51EC2BA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2026г.</w:t>
            </w:r>
          </w:p>
        </w:tc>
      </w:tr>
      <w:tr w:rsidR="009F71E1" w:rsidRPr="009F71E1" w14:paraId="7D6928EB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0221D35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701" w:type="dxa"/>
            <w:vAlign w:val="center"/>
            <w:hideMark/>
          </w:tcPr>
          <w:p w14:paraId="66B4ABE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КВр-0,4</w:t>
            </w:r>
          </w:p>
        </w:tc>
        <w:tc>
          <w:tcPr>
            <w:tcW w:w="993" w:type="dxa"/>
            <w:vAlign w:val="center"/>
            <w:hideMark/>
          </w:tcPr>
          <w:p w14:paraId="3C33C93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17" w:type="dxa"/>
            <w:vAlign w:val="center"/>
            <w:hideMark/>
          </w:tcPr>
          <w:p w14:paraId="29BA021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vAlign w:val="center"/>
            <w:hideMark/>
          </w:tcPr>
          <w:p w14:paraId="5FEFFDE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7" w:type="dxa"/>
            <w:vAlign w:val="center"/>
            <w:hideMark/>
          </w:tcPr>
          <w:p w14:paraId="14EC924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2026г.</w:t>
            </w:r>
          </w:p>
        </w:tc>
      </w:tr>
      <w:tr w:rsidR="009F71E1" w:rsidRPr="009F71E1" w14:paraId="2548B19F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4653C56B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16C9721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КВр-0,6</w:t>
            </w:r>
          </w:p>
        </w:tc>
        <w:tc>
          <w:tcPr>
            <w:tcW w:w="993" w:type="dxa"/>
            <w:vAlign w:val="center"/>
            <w:hideMark/>
          </w:tcPr>
          <w:p w14:paraId="4929A1A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417" w:type="dxa"/>
            <w:vAlign w:val="center"/>
            <w:hideMark/>
          </w:tcPr>
          <w:p w14:paraId="5D2AAB2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vAlign w:val="center"/>
            <w:hideMark/>
          </w:tcPr>
          <w:p w14:paraId="48F5C9B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7" w:type="dxa"/>
            <w:vAlign w:val="center"/>
            <w:hideMark/>
          </w:tcPr>
          <w:p w14:paraId="18477E2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2026г.</w:t>
            </w:r>
          </w:p>
        </w:tc>
      </w:tr>
      <w:tr w:rsidR="009F71E1" w:rsidRPr="009F71E1" w14:paraId="4DB1558F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70D2F906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701" w:type="dxa"/>
            <w:vAlign w:val="center"/>
            <w:hideMark/>
          </w:tcPr>
          <w:p w14:paraId="68A85A55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КВр-1</w:t>
            </w:r>
          </w:p>
        </w:tc>
        <w:tc>
          <w:tcPr>
            <w:tcW w:w="993" w:type="dxa"/>
            <w:vAlign w:val="center"/>
            <w:hideMark/>
          </w:tcPr>
          <w:p w14:paraId="1D9E5229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17" w:type="dxa"/>
            <w:vAlign w:val="center"/>
            <w:hideMark/>
          </w:tcPr>
          <w:p w14:paraId="5DC2BC38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14:paraId="12BB9B92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7" w:type="dxa"/>
            <w:vAlign w:val="center"/>
            <w:hideMark/>
          </w:tcPr>
          <w:p w14:paraId="424BE0B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2026г.</w:t>
            </w:r>
          </w:p>
        </w:tc>
      </w:tr>
      <w:tr w:rsidR="009F71E1" w:rsidRPr="009F71E1" w14:paraId="5EAE0AC0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272C35AE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661408CF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КВр-1</w:t>
            </w:r>
          </w:p>
        </w:tc>
        <w:tc>
          <w:tcPr>
            <w:tcW w:w="993" w:type="dxa"/>
            <w:vAlign w:val="center"/>
            <w:hideMark/>
          </w:tcPr>
          <w:p w14:paraId="29A2DAA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417" w:type="dxa"/>
            <w:vAlign w:val="center"/>
            <w:hideMark/>
          </w:tcPr>
          <w:p w14:paraId="67ABBA6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vAlign w:val="center"/>
            <w:hideMark/>
          </w:tcPr>
          <w:p w14:paraId="421B951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2021г.</w:t>
            </w:r>
          </w:p>
        </w:tc>
        <w:tc>
          <w:tcPr>
            <w:tcW w:w="1127" w:type="dxa"/>
            <w:vAlign w:val="center"/>
            <w:hideMark/>
          </w:tcPr>
          <w:p w14:paraId="373303E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2026г.</w:t>
            </w:r>
          </w:p>
        </w:tc>
      </w:tr>
      <w:tr w:rsidR="009F71E1" w:rsidRPr="009F71E1" w14:paraId="46E2E416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55DF40B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701" w:type="dxa"/>
            <w:vAlign w:val="center"/>
            <w:hideMark/>
          </w:tcPr>
          <w:p w14:paraId="70C1911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КВр-0,93</w:t>
            </w:r>
          </w:p>
        </w:tc>
        <w:tc>
          <w:tcPr>
            <w:tcW w:w="993" w:type="dxa"/>
            <w:vAlign w:val="center"/>
            <w:hideMark/>
          </w:tcPr>
          <w:p w14:paraId="4CE790B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417" w:type="dxa"/>
            <w:vAlign w:val="center"/>
            <w:hideMark/>
          </w:tcPr>
          <w:p w14:paraId="6AA8B93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vAlign w:val="center"/>
            <w:hideMark/>
          </w:tcPr>
          <w:p w14:paraId="65D5636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4653D8D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45A0C5B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0954E9BA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19972DD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КВр-0,8</w:t>
            </w:r>
          </w:p>
        </w:tc>
        <w:tc>
          <w:tcPr>
            <w:tcW w:w="993" w:type="dxa"/>
            <w:vAlign w:val="center"/>
            <w:hideMark/>
          </w:tcPr>
          <w:p w14:paraId="57C7079E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417" w:type="dxa"/>
            <w:vAlign w:val="center"/>
            <w:hideMark/>
          </w:tcPr>
          <w:p w14:paraId="097C292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vAlign w:val="center"/>
            <w:hideMark/>
          </w:tcPr>
          <w:p w14:paraId="7B44184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7E637A4F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639D8F33" w14:textId="77777777" w:rsidTr="009F71E1">
        <w:trPr>
          <w:trHeight w:val="20"/>
        </w:trPr>
        <w:tc>
          <w:tcPr>
            <w:tcW w:w="2830" w:type="dxa"/>
            <w:vMerge w:val="restart"/>
            <w:vAlign w:val="center"/>
            <w:hideMark/>
          </w:tcPr>
          <w:p w14:paraId="1D98E69D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701" w:type="dxa"/>
            <w:vAlign w:val="center"/>
            <w:hideMark/>
          </w:tcPr>
          <w:p w14:paraId="0DD3C99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Универсал-6</w:t>
            </w:r>
          </w:p>
        </w:tc>
        <w:tc>
          <w:tcPr>
            <w:tcW w:w="993" w:type="dxa"/>
            <w:vAlign w:val="center"/>
            <w:hideMark/>
          </w:tcPr>
          <w:p w14:paraId="10E85974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17" w:type="dxa"/>
            <w:vAlign w:val="center"/>
            <w:hideMark/>
          </w:tcPr>
          <w:p w14:paraId="3CBC7D33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  <w:hideMark/>
          </w:tcPr>
          <w:p w14:paraId="261BE100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16937DD1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F71E1" w:rsidRPr="009F71E1" w14:paraId="53041DF8" w14:textId="77777777" w:rsidTr="009F71E1">
        <w:trPr>
          <w:trHeight w:val="20"/>
        </w:trPr>
        <w:tc>
          <w:tcPr>
            <w:tcW w:w="2830" w:type="dxa"/>
            <w:vMerge/>
            <w:vAlign w:val="center"/>
            <w:hideMark/>
          </w:tcPr>
          <w:p w14:paraId="2E8B8214" w14:textId="77777777" w:rsidR="009F71E1" w:rsidRPr="009F71E1" w:rsidRDefault="009F71E1" w:rsidP="009F71E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Align w:val="center"/>
            <w:hideMark/>
          </w:tcPr>
          <w:p w14:paraId="3909F7FB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Универсал-6</w:t>
            </w:r>
          </w:p>
        </w:tc>
        <w:tc>
          <w:tcPr>
            <w:tcW w:w="993" w:type="dxa"/>
            <w:vAlign w:val="center"/>
            <w:hideMark/>
          </w:tcPr>
          <w:p w14:paraId="4E7B334C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417" w:type="dxa"/>
            <w:vAlign w:val="center"/>
            <w:hideMark/>
          </w:tcPr>
          <w:p w14:paraId="676BBFA7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  <w:hideMark/>
          </w:tcPr>
          <w:p w14:paraId="2BA449B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7" w:type="dxa"/>
            <w:vAlign w:val="center"/>
            <w:hideMark/>
          </w:tcPr>
          <w:p w14:paraId="58AD392A" w14:textId="77777777" w:rsidR="009F71E1" w:rsidRPr="009F71E1" w:rsidRDefault="009F71E1" w:rsidP="009F71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F71E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441EE2EE" w14:textId="77777777" w:rsidR="00F234DB" w:rsidRDefault="00F234DB" w:rsidP="003D658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eastAsia="ru-RU"/>
        </w:rPr>
      </w:pPr>
    </w:p>
    <w:p w14:paraId="6AEC0B67" w14:textId="7C3F537D" w:rsidR="00FF0312" w:rsidRPr="001928E7" w:rsidRDefault="00FF0312" w:rsidP="00850D8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1" w:name="_Toc203488696"/>
      <w:r w:rsidRPr="001928E7">
        <w:rPr>
          <w:rFonts w:ascii="Trebuchet MS" w:eastAsia="Times New Roman" w:hAnsi="Trebuchet MS" w:cs="Times New Roman"/>
          <w:b/>
          <w:lang w:eastAsia="ru-RU"/>
        </w:rPr>
        <w:t>1.2.4 Схемы выдачи тепловой мощности, структура теплофикационных установок (для источников тепловой энергии, функционирующих в режиме комбинированной выработки электрической и тепловой энергии)</w:t>
      </w:r>
      <w:bookmarkEnd w:id="21"/>
    </w:p>
    <w:p w14:paraId="086BE515" w14:textId="20A9AA3F" w:rsidR="00B42866" w:rsidRPr="00B42866" w:rsidRDefault="0032455E" w:rsidP="00850D8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Источники</w:t>
      </w:r>
      <w:r w:rsidRPr="0032455E">
        <w:rPr>
          <w:rFonts w:ascii="Trebuchet MS" w:eastAsia="Times New Roman" w:hAnsi="Trebuchet MS" w:cs="Times New Roman"/>
          <w:lang w:eastAsia="ru-RU"/>
        </w:rPr>
        <w:t xml:space="preserve"> тепловой энергии, функционирующи</w:t>
      </w:r>
      <w:r>
        <w:rPr>
          <w:rFonts w:ascii="Trebuchet MS" w:eastAsia="Times New Roman" w:hAnsi="Trebuchet MS" w:cs="Times New Roman"/>
          <w:lang w:eastAsia="ru-RU"/>
        </w:rPr>
        <w:t>е</w:t>
      </w:r>
      <w:r w:rsidRPr="0032455E">
        <w:rPr>
          <w:rFonts w:ascii="Trebuchet MS" w:eastAsia="Times New Roman" w:hAnsi="Trebuchet MS" w:cs="Times New Roman"/>
          <w:lang w:eastAsia="ru-RU"/>
        </w:rPr>
        <w:t xml:space="preserve"> в режиме комбинированной выработки электрической и тепловой энергии</w:t>
      </w:r>
      <w:r w:rsidR="00B42866" w:rsidRPr="00EF4F50">
        <w:rPr>
          <w:rFonts w:ascii="Trebuchet MS" w:eastAsia="Times New Roman" w:hAnsi="Trebuchet MS" w:cs="Times New Roman"/>
          <w:lang w:eastAsia="ru-RU"/>
        </w:rPr>
        <w:t xml:space="preserve">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EF4F50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B42866" w:rsidRPr="00EF4F50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="00B42866" w:rsidRPr="00EF4F50">
        <w:rPr>
          <w:rFonts w:ascii="Trebuchet MS" w:eastAsia="Times New Roman" w:hAnsi="Trebuchet MS" w:cs="Times New Roman"/>
          <w:lang w:eastAsia="ru-RU"/>
        </w:rPr>
        <w:t xml:space="preserve"> области отсутствуют.</w:t>
      </w:r>
    </w:p>
    <w:p w14:paraId="27881049" w14:textId="67FA895F" w:rsidR="0050309A" w:rsidRPr="001928E7" w:rsidRDefault="0050309A" w:rsidP="00850D8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rebuchet MS" w:eastAsia="Times New Roman" w:hAnsi="Trebuchet MS" w:cs="Times New Roman"/>
          <w:lang w:eastAsia="ru-RU"/>
        </w:rPr>
      </w:pPr>
    </w:p>
    <w:p w14:paraId="194F9C8C" w14:textId="1931A17D" w:rsidR="00A020AA" w:rsidRPr="001928E7" w:rsidRDefault="00A020AA" w:rsidP="00CB6B5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2" w:name="_Toc203488697"/>
      <w:r w:rsidRPr="001928E7">
        <w:rPr>
          <w:rFonts w:ascii="Trebuchet MS" w:eastAsia="Times New Roman" w:hAnsi="Trebuchet MS" w:cs="Times New Roman"/>
          <w:b/>
          <w:lang w:eastAsia="ru-RU"/>
        </w:rPr>
        <w:t>1.2.</w:t>
      </w:r>
      <w:r w:rsidR="00FF0312" w:rsidRPr="001928E7">
        <w:rPr>
          <w:rFonts w:ascii="Trebuchet MS" w:eastAsia="Times New Roman" w:hAnsi="Trebuchet MS" w:cs="Times New Roman"/>
          <w:b/>
          <w:lang w:eastAsia="ru-RU"/>
        </w:rPr>
        <w:t>5</w:t>
      </w:r>
      <w:r w:rsidRPr="001928E7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FF0312" w:rsidRPr="001928E7">
        <w:rPr>
          <w:rFonts w:ascii="Trebuchet MS" w:eastAsia="Times New Roman" w:hAnsi="Trebuchet MS" w:cs="Times New Roman"/>
          <w:b/>
          <w:lang w:eastAsia="ru-RU"/>
        </w:rPr>
        <w:t>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</w:t>
      </w:r>
      <w:bookmarkEnd w:id="22"/>
    </w:p>
    <w:p w14:paraId="4803B533" w14:textId="0D49DB43" w:rsidR="00A020AA" w:rsidRPr="00EF4F50" w:rsidRDefault="00B42866" w:rsidP="00850D8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F4F50">
        <w:rPr>
          <w:rFonts w:ascii="Trebuchet MS" w:eastAsia="Times New Roman" w:hAnsi="Trebuchet MS" w:cs="Times New Roman"/>
          <w:lang w:eastAsia="ru-RU"/>
        </w:rPr>
        <w:t xml:space="preserve">Способ регулирования отпуска тепловой энергии от отопительных котельных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47296B" w:rsidRPr="00EF4F50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EF4F50">
        <w:rPr>
          <w:rFonts w:ascii="Trebuchet MS" w:eastAsia="Times New Roman" w:hAnsi="Trebuchet MS" w:cs="Times New Roman"/>
          <w:lang w:eastAsia="ru-RU"/>
        </w:rPr>
        <w:t xml:space="preserve"> – качественный.</w:t>
      </w:r>
      <w:r w:rsidR="00A020AA" w:rsidRPr="00EF4F50">
        <w:rPr>
          <w:rFonts w:ascii="Trebuchet MS" w:eastAsia="Times New Roman" w:hAnsi="Trebuchet MS" w:cs="Times New Roman"/>
          <w:lang w:eastAsia="ru-RU"/>
        </w:rPr>
        <w:t xml:space="preserve">  </w:t>
      </w:r>
    </w:p>
    <w:p w14:paraId="4F51E4BE" w14:textId="2FF75F44" w:rsidR="007B6E7A" w:rsidRPr="005D046F" w:rsidRDefault="00A020AA" w:rsidP="005D046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3" w:name="_Hlk67308283"/>
      <w:r w:rsidRPr="00EF4F50">
        <w:rPr>
          <w:rFonts w:ascii="Trebuchet MS" w:eastAsia="Times New Roman" w:hAnsi="Trebuchet MS" w:cs="Times New Roman"/>
          <w:lang w:eastAsia="ru-RU"/>
        </w:rPr>
        <w:t xml:space="preserve"> </w:t>
      </w:r>
      <w:bookmarkStart w:id="24" w:name="_Hlk70182414"/>
      <w:r w:rsidR="00F65F37" w:rsidRPr="00EF4F50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EF4F50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F65F37" w:rsidRPr="00EF4F50">
        <w:rPr>
          <w:rFonts w:ascii="Trebuchet MS" w:eastAsia="Times New Roman" w:hAnsi="Trebuchet MS" w:cs="Times New Roman"/>
          <w:lang w:eastAsia="ru-RU"/>
        </w:rPr>
        <w:t xml:space="preserve"> теплоснабжение потребителей осуществляется </w:t>
      </w:r>
      <w:bookmarkStart w:id="25" w:name="_Hlk168262222"/>
      <w:r w:rsidR="00F65F37" w:rsidRPr="00EF4F50">
        <w:rPr>
          <w:rFonts w:ascii="Trebuchet MS" w:eastAsia="Times New Roman" w:hAnsi="Trebuchet MS" w:cs="Times New Roman"/>
          <w:lang w:eastAsia="ru-RU"/>
        </w:rPr>
        <w:t>по температурн</w:t>
      </w:r>
      <w:r w:rsidR="00B33395" w:rsidRPr="00EF4F50">
        <w:rPr>
          <w:rFonts w:ascii="Trebuchet MS" w:eastAsia="Times New Roman" w:hAnsi="Trebuchet MS" w:cs="Times New Roman"/>
          <w:lang w:eastAsia="ru-RU"/>
        </w:rPr>
        <w:t>ому</w:t>
      </w:r>
      <w:r w:rsidR="00F65F37" w:rsidRPr="00EF4F50">
        <w:rPr>
          <w:rFonts w:ascii="Trebuchet MS" w:eastAsia="Times New Roman" w:hAnsi="Trebuchet MS" w:cs="Times New Roman"/>
          <w:lang w:eastAsia="ru-RU"/>
        </w:rPr>
        <w:t xml:space="preserve"> график</w:t>
      </w:r>
      <w:r w:rsidR="00B33395" w:rsidRPr="00EF4F50">
        <w:rPr>
          <w:rFonts w:ascii="Trebuchet MS" w:eastAsia="Times New Roman" w:hAnsi="Trebuchet MS" w:cs="Times New Roman"/>
          <w:lang w:eastAsia="ru-RU"/>
        </w:rPr>
        <w:t>у</w:t>
      </w:r>
      <w:r w:rsidR="00F65F37" w:rsidRPr="00EF4F50">
        <w:rPr>
          <w:rFonts w:ascii="Trebuchet MS" w:eastAsia="Times New Roman" w:hAnsi="Trebuchet MS" w:cs="Times New Roman"/>
          <w:lang w:eastAsia="ru-RU"/>
        </w:rPr>
        <w:t>:</w:t>
      </w:r>
      <w:r w:rsidR="00B33395" w:rsidRPr="00EF4F50">
        <w:rPr>
          <w:rFonts w:ascii="Trebuchet MS" w:eastAsia="Times New Roman" w:hAnsi="Trebuchet MS" w:cs="Times New Roman"/>
          <w:spacing w:val="-5"/>
          <w:lang w:eastAsia="ru-RU"/>
        </w:rPr>
        <w:t xml:space="preserve"> 95/70⁰С</w:t>
      </w:r>
      <w:bookmarkEnd w:id="25"/>
      <w:r w:rsidR="00B33395" w:rsidRPr="00EF4F50">
        <w:rPr>
          <w:rFonts w:ascii="Trebuchet MS" w:eastAsia="Times New Roman" w:hAnsi="Trebuchet MS" w:cs="Times New Roman"/>
          <w:spacing w:val="-5"/>
          <w:lang w:eastAsia="ru-RU"/>
        </w:rPr>
        <w:t>.</w:t>
      </w:r>
    </w:p>
    <w:p w14:paraId="294622A2" w14:textId="109E4945" w:rsidR="00CB6B57" w:rsidRPr="005D046F" w:rsidRDefault="00CB6B57" w:rsidP="009E5A36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5D046F">
        <w:rPr>
          <w:rFonts w:ascii="Trebuchet MS" w:eastAsia="Times New Roman" w:hAnsi="Trebuchet MS" w:cs="Times New Roman"/>
          <w:b/>
          <w:spacing w:val="-5"/>
          <w:lang w:eastAsia="ru-RU"/>
        </w:rPr>
        <w:t>Таблица 1.2.5 – Параметры отпуска тепловой энергии в сеть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843"/>
        <w:gridCol w:w="1701"/>
        <w:gridCol w:w="3537"/>
      </w:tblGrid>
      <w:tr w:rsidR="00EE66F2" w:rsidRPr="00B33395" w14:paraId="57028EC4" w14:textId="49964796" w:rsidTr="00B96EAA">
        <w:trPr>
          <w:trHeight w:val="20"/>
          <w:tblHeader/>
        </w:trPr>
        <w:tc>
          <w:tcPr>
            <w:tcW w:w="2830" w:type="dxa"/>
            <w:shd w:val="clear" w:color="auto" w:fill="CCFF99"/>
            <w:noWrap/>
            <w:vAlign w:val="center"/>
          </w:tcPr>
          <w:p w14:paraId="6923C571" w14:textId="63EBD45A" w:rsidR="00EE66F2" w:rsidRPr="00B33395" w:rsidRDefault="00EE66F2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26" w:name="_Hlk70358532"/>
            <w:r w:rsidRPr="00B33395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1843" w:type="dxa"/>
            <w:shd w:val="clear" w:color="auto" w:fill="CCFF99"/>
            <w:vAlign w:val="center"/>
          </w:tcPr>
          <w:p w14:paraId="03BC2BE7" w14:textId="74C381CD" w:rsidR="00EE66F2" w:rsidRPr="00B33395" w:rsidRDefault="00EE66F2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Способ регулирования отпуска тепловой энергии</w:t>
            </w:r>
          </w:p>
        </w:tc>
        <w:tc>
          <w:tcPr>
            <w:tcW w:w="1701" w:type="dxa"/>
            <w:shd w:val="clear" w:color="auto" w:fill="CCFF99"/>
            <w:vAlign w:val="center"/>
          </w:tcPr>
          <w:p w14:paraId="1C5A808E" w14:textId="51BE11C2" w:rsidR="00EE66F2" w:rsidRPr="00B33395" w:rsidRDefault="00EE66F2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Температурный график отпуска тепловой энергии</w:t>
            </w:r>
          </w:p>
        </w:tc>
        <w:tc>
          <w:tcPr>
            <w:tcW w:w="3537" w:type="dxa"/>
            <w:shd w:val="clear" w:color="auto" w:fill="CCFF99"/>
            <w:vAlign w:val="center"/>
          </w:tcPr>
          <w:p w14:paraId="5E66AAD3" w14:textId="77777777" w:rsidR="00EE66F2" w:rsidRPr="00B33395" w:rsidRDefault="00EE66F2" w:rsidP="00B96EAA">
            <w:pPr>
              <w:spacing w:after="0" w:line="240" w:lineRule="auto"/>
              <w:jc w:val="center"/>
              <w:rPr>
                <w:rFonts w:ascii="Trebuchet MS" w:hAnsi="Trebuchet MS"/>
                <w:b/>
                <w:bCs/>
                <w:sz w:val="18"/>
                <w:szCs w:val="18"/>
              </w:rPr>
            </w:pPr>
            <w:r w:rsidRPr="00B33395">
              <w:rPr>
                <w:rFonts w:ascii="Trebuchet MS" w:hAnsi="Trebuchet MS"/>
                <w:b/>
                <w:bCs/>
                <w:sz w:val="18"/>
                <w:szCs w:val="18"/>
              </w:rPr>
              <w:t>Система теплоснабжения</w:t>
            </w:r>
          </w:p>
          <w:p w14:paraId="254534C3" w14:textId="23B44702" w:rsidR="00EE66F2" w:rsidRPr="00B33395" w:rsidRDefault="00EE66F2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hAnsi="Trebuchet MS"/>
                <w:b/>
                <w:bCs/>
                <w:sz w:val="18"/>
                <w:szCs w:val="18"/>
              </w:rPr>
              <w:t>(отопления, горячего водоснабжения (трубопровод)</w:t>
            </w:r>
          </w:p>
        </w:tc>
      </w:tr>
      <w:tr w:rsidR="00EE66F2" w:rsidRPr="00B33395" w14:paraId="7003E39A" w14:textId="66EB01C1" w:rsidTr="00B96EAA">
        <w:trPr>
          <w:trHeight w:val="20"/>
        </w:trPr>
        <w:tc>
          <w:tcPr>
            <w:tcW w:w="9911" w:type="dxa"/>
            <w:gridSpan w:val="4"/>
            <w:shd w:val="clear" w:color="auto" w:fill="FFFF99"/>
            <w:vAlign w:val="center"/>
          </w:tcPr>
          <w:p w14:paraId="60AF2DF7" w14:textId="39EBE285" w:rsidR="00EE66F2" w:rsidRPr="00B96EAA" w:rsidRDefault="0032455E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val="en-US"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32455E" w:rsidRPr="00B33395" w14:paraId="11F45B71" w14:textId="3B8354C4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603F8F44" w14:textId="5B8D959B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  <w:tc>
          <w:tcPr>
            <w:tcW w:w="1843" w:type="dxa"/>
            <w:vAlign w:val="center"/>
          </w:tcPr>
          <w:p w14:paraId="31853457" w14:textId="3943E1C6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1681B85" w14:textId="1F81A0F9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3857BC98" w14:textId="6A3A9D03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7926F9E2" w14:textId="18EAE172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6664B246" w14:textId="4FEA08E4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1843" w:type="dxa"/>
            <w:vAlign w:val="center"/>
          </w:tcPr>
          <w:p w14:paraId="4CF27776" w14:textId="23195D30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401823EC" w14:textId="3B943864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05D79E2C" w14:textId="3EA7BEAB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1781EAF6" w14:textId="3BDBA399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674D5B8B" w14:textId="4AC5388B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  <w:tc>
          <w:tcPr>
            <w:tcW w:w="1843" w:type="dxa"/>
            <w:vAlign w:val="center"/>
          </w:tcPr>
          <w:p w14:paraId="32DAA63A" w14:textId="1F18B183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DBDDADC" w14:textId="0FBADB2E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74200576" w14:textId="79B42B2E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58B4F371" w14:textId="0B7E7AC1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6E1FAC51" w14:textId="54B79ECA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  <w:tc>
          <w:tcPr>
            <w:tcW w:w="1843" w:type="dxa"/>
            <w:vAlign w:val="center"/>
          </w:tcPr>
          <w:p w14:paraId="59A7C995" w14:textId="115EB57A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50228E2B" w14:textId="0CEAA552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0E37ED65" w14:textId="0E28864E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55A70391" w14:textId="129B06C6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30EC1E81" w14:textId="00BD2B04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ТГУ ул. Железнодорожная</w:t>
            </w:r>
          </w:p>
        </w:tc>
        <w:tc>
          <w:tcPr>
            <w:tcW w:w="1843" w:type="dxa"/>
            <w:vAlign w:val="center"/>
          </w:tcPr>
          <w:p w14:paraId="6B3380FA" w14:textId="7964B659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6D5AF647" w14:textId="21F3CD54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605F8D8E" w14:textId="1539C193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7C3FD7F8" w14:textId="77777777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7564B833" w14:textId="5DEADD57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Смирнова</w:t>
            </w:r>
          </w:p>
        </w:tc>
        <w:tc>
          <w:tcPr>
            <w:tcW w:w="1843" w:type="dxa"/>
            <w:vAlign w:val="center"/>
          </w:tcPr>
          <w:p w14:paraId="2B109219" w14:textId="27B47AE8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3FB7649" w14:textId="503C4214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50F5AECD" w14:textId="6A0A123F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32455E" w:rsidRPr="00B33395" w14:paraId="7F81374B" w14:textId="77777777" w:rsidTr="00A44CD6">
        <w:trPr>
          <w:trHeight w:val="20"/>
        </w:trPr>
        <w:tc>
          <w:tcPr>
            <w:tcW w:w="2830" w:type="dxa"/>
            <w:noWrap/>
            <w:vAlign w:val="center"/>
          </w:tcPr>
          <w:p w14:paraId="6AB85746" w14:textId="6792D24F" w:rsidR="0032455E" w:rsidRPr="00B33395" w:rsidRDefault="0032455E" w:rsidP="0032455E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  <w:tc>
          <w:tcPr>
            <w:tcW w:w="1843" w:type="dxa"/>
            <w:vAlign w:val="center"/>
          </w:tcPr>
          <w:p w14:paraId="3CF9012E" w14:textId="6BBF1A04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7AF1901" w14:textId="32BFE670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</w:tcPr>
          <w:p w14:paraId="535F064A" w14:textId="1F6AE73C" w:rsidR="0032455E" w:rsidRPr="00B33395" w:rsidRDefault="0032455E" w:rsidP="0032455E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46427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09385669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2ED19D2F" w14:textId="4274106D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1843" w:type="dxa"/>
            <w:vAlign w:val="center"/>
          </w:tcPr>
          <w:p w14:paraId="3A87E406" w14:textId="1D56072A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A438CC1" w14:textId="06F8231E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5C7B8208" w14:textId="698FE573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238BEBC1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0491B613" w14:textId="3E43392A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1843" w:type="dxa"/>
            <w:vAlign w:val="center"/>
          </w:tcPr>
          <w:p w14:paraId="6502ABF3" w14:textId="085D858B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328B7A32" w14:textId="7867F3DC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2BDB9FBD" w14:textId="50626842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1AB4B53F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5FA82CB0" w14:textId="3418170A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1843" w:type="dxa"/>
            <w:vAlign w:val="center"/>
          </w:tcPr>
          <w:p w14:paraId="51C75519" w14:textId="06D8CA37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67186EE8" w14:textId="47034771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2F63976B" w14:textId="6A469300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46269A1C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2C279C58" w14:textId="14CEE73B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1843" w:type="dxa"/>
            <w:vAlign w:val="center"/>
          </w:tcPr>
          <w:p w14:paraId="06A5A49E" w14:textId="45D2539B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BA8E58E" w14:textId="63D89217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397B317F" w14:textId="30825DD6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76E31F0D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5A4FD39D" w14:textId="79791276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  <w:tc>
          <w:tcPr>
            <w:tcW w:w="1843" w:type="dxa"/>
            <w:vAlign w:val="center"/>
          </w:tcPr>
          <w:p w14:paraId="43760B35" w14:textId="30DE40EB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2298D842" w14:textId="0669669C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5CAD13F2" w14:textId="1456B7BB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01899751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45DDF38E" w14:textId="615C10F4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1843" w:type="dxa"/>
            <w:vAlign w:val="center"/>
          </w:tcPr>
          <w:p w14:paraId="6ED5661A" w14:textId="596D4884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BBAD348" w14:textId="14921184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194830EC" w14:textId="5DD3445E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33395" w:rsidRPr="00B33395" w14:paraId="09A2F36A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500B68D7" w14:textId="73131B90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1843" w:type="dxa"/>
            <w:vAlign w:val="center"/>
          </w:tcPr>
          <w:p w14:paraId="60C1DC31" w14:textId="5083E54A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82926B6" w14:textId="42B6BA30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2DBEBE9A" w14:textId="6E982A5C" w:rsidR="00B33395" w:rsidRPr="00B33395" w:rsidRDefault="0032455E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 xml:space="preserve">4-х трубная система теплоснабжения (закрытая 2-х- трубная система отопления, централизованная система горячего водоснабжения </w:t>
            </w:r>
            <w:r w:rsidRPr="00B33395">
              <w:rPr>
                <w:rFonts w:ascii="Trebuchet MS" w:hAnsi="Trebuchet MS"/>
                <w:sz w:val="18"/>
                <w:szCs w:val="18"/>
              </w:rPr>
              <w:t>2-х-трубная</w:t>
            </w: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B33395" w:rsidRPr="00B33395" w14:paraId="7F4C0D61" w14:textId="77777777" w:rsidTr="00B96EAA">
        <w:trPr>
          <w:trHeight w:val="20"/>
        </w:trPr>
        <w:tc>
          <w:tcPr>
            <w:tcW w:w="2830" w:type="dxa"/>
            <w:noWrap/>
            <w:vAlign w:val="center"/>
          </w:tcPr>
          <w:p w14:paraId="3BDB2D3D" w14:textId="65689984" w:rsidR="00B33395" w:rsidRPr="00B33395" w:rsidRDefault="002E7B40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1843" w:type="dxa"/>
            <w:vAlign w:val="center"/>
          </w:tcPr>
          <w:p w14:paraId="6263568C" w14:textId="6F0032F4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17FC2D73" w14:textId="771196FB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33395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40686088" w14:textId="56475307" w:rsidR="00B33395" w:rsidRPr="00B33395" w:rsidRDefault="00B33395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5E2693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41D3205E" w14:textId="77777777" w:rsidTr="00B96EAA">
        <w:trPr>
          <w:trHeight w:val="20"/>
        </w:trPr>
        <w:tc>
          <w:tcPr>
            <w:tcW w:w="9911" w:type="dxa"/>
            <w:gridSpan w:val="4"/>
            <w:shd w:val="clear" w:color="auto" w:fill="FFFF99"/>
            <w:noWrap/>
            <w:vAlign w:val="center"/>
          </w:tcPr>
          <w:p w14:paraId="4E7035F7" w14:textId="5E39CD7B" w:rsidR="00B96EAA" w:rsidRPr="00B96EAA" w:rsidRDefault="0032455E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bookmarkEnd w:id="23"/>
      <w:bookmarkEnd w:id="24"/>
      <w:bookmarkEnd w:id="26"/>
      <w:tr w:rsidR="00B96EAA" w:rsidRPr="00B33395" w14:paraId="4FD2929C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9EB9C08" w14:textId="39DFF3A0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Каменка</w:t>
            </w:r>
          </w:p>
        </w:tc>
        <w:tc>
          <w:tcPr>
            <w:tcW w:w="1843" w:type="dxa"/>
            <w:vAlign w:val="center"/>
          </w:tcPr>
          <w:p w14:paraId="0ECDC5C9" w14:textId="75AFAA22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vAlign w:val="center"/>
          </w:tcPr>
          <w:p w14:paraId="0729728F" w14:textId="78DA0953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vAlign w:val="center"/>
          </w:tcPr>
          <w:p w14:paraId="5C1C96D0" w14:textId="094904D8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4FC35A03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458AA3D" w14:textId="03076892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Кистутово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9C08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CFC1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3C182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4D6805A5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61115D" w14:textId="08FEE89B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Райково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E251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2CD8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B3833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5B1F0ABB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AAD745E" w14:textId="26286DD0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п. Ривицкий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036D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E5F2B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59DAF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0DCD6D39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0EB7EB3" w14:textId="22B5B69C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Фабрика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7FE7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FA9D1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29C28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  <w:tr w:rsidR="00B96EAA" w:rsidRPr="00B33395" w14:paraId="45F882DD" w14:textId="77777777" w:rsidTr="00A44CD6">
        <w:trPr>
          <w:trHeight w:val="20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E3CA26" w14:textId="0942F306" w:rsidR="00B96EAA" w:rsidRPr="0032455E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с. Сельцы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CE3F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B3ACD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A43D" w14:textId="77777777" w:rsidR="00B96EAA" w:rsidRPr="0032455E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32455E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система теплоснабжения (отопление)</w:t>
            </w:r>
          </w:p>
        </w:tc>
      </w:tr>
    </w:tbl>
    <w:p w14:paraId="07E67FD6" w14:textId="77777777" w:rsidR="00EE66F2" w:rsidRDefault="00D9195A" w:rsidP="00625EDB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7" w:name="_Hlk71750010"/>
      <w:r w:rsidRPr="005D046F">
        <w:rPr>
          <w:rFonts w:ascii="Trebuchet MS" w:eastAsia="Times New Roman" w:hAnsi="Trebuchet MS" w:cs="Times New Roman"/>
          <w:lang w:eastAsia="ru-RU"/>
        </w:rPr>
        <w:t>При существующей загрузке систем теплоснабжения и пропускной способности тепловых сетей указанные температурные графики должны обеспечивать поддержание температуры и влажности воздуха в отапливаемых помещениях в пределах утвержденных санитарных норм.</w:t>
      </w:r>
      <w:bookmarkEnd w:id="27"/>
      <w:r w:rsidR="00D54102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36B4F91F" w14:textId="0F9007BC" w:rsidR="00D9195A" w:rsidRPr="005D046F" w:rsidRDefault="00D9195A" w:rsidP="00D9195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8BDA036" w14:textId="77777777" w:rsidR="003D658C" w:rsidRDefault="003D658C" w:rsidP="009E5A3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779A8A8F" w14:textId="2C20E55C" w:rsidR="00A020AA" w:rsidRPr="00B33395" w:rsidRDefault="00A020AA" w:rsidP="0047296B">
      <w:pPr>
        <w:pageBreakBefore/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8" w:name="_Toc203488698"/>
      <w:r w:rsidRPr="00B33395">
        <w:rPr>
          <w:rFonts w:ascii="Trebuchet MS" w:eastAsia="Times New Roman" w:hAnsi="Trebuchet MS" w:cs="Times New Roman"/>
          <w:b/>
          <w:lang w:eastAsia="ru-RU"/>
        </w:rPr>
        <w:lastRenderedPageBreak/>
        <w:t>1.2.</w:t>
      </w:r>
      <w:r w:rsidR="00255315" w:rsidRPr="00B33395">
        <w:rPr>
          <w:rFonts w:ascii="Trebuchet MS" w:eastAsia="Times New Roman" w:hAnsi="Trebuchet MS" w:cs="Times New Roman"/>
          <w:b/>
          <w:lang w:eastAsia="ru-RU"/>
        </w:rPr>
        <w:t>6</w:t>
      </w:r>
      <w:r w:rsidRPr="00B33395">
        <w:rPr>
          <w:rFonts w:ascii="Trebuchet MS" w:eastAsia="Times New Roman" w:hAnsi="Trebuchet MS" w:cs="Times New Roman"/>
          <w:b/>
          <w:lang w:eastAsia="ru-RU"/>
        </w:rPr>
        <w:t xml:space="preserve"> Среднегодовая загрузка оборудования</w:t>
      </w:r>
      <w:bookmarkEnd w:id="28"/>
    </w:p>
    <w:p w14:paraId="4802AD41" w14:textId="0D01D727" w:rsidR="0047296B" w:rsidRPr="0032455E" w:rsidRDefault="00EF4F50" w:rsidP="00EF4F5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2455E">
        <w:rPr>
          <w:rFonts w:ascii="Trebuchet MS" w:eastAsia="Times New Roman" w:hAnsi="Trebuchet MS" w:cs="Times New Roman"/>
          <w:lang w:eastAsia="ru-RU"/>
        </w:rPr>
        <w:t xml:space="preserve">Информация о среднегодовой загрузке котлов и числу часов использования </w:t>
      </w:r>
      <w:r w:rsidR="0047296B" w:rsidRPr="0032455E">
        <w:rPr>
          <w:rFonts w:ascii="Trebuchet MS" w:eastAsia="Times New Roman" w:hAnsi="Trebuchet MS" w:cs="Times New Roman"/>
          <w:lang w:eastAsia="ru-RU"/>
        </w:rPr>
        <w:t xml:space="preserve">установленной тепловой мощности (УТМ) </w:t>
      </w:r>
      <w:r w:rsidRPr="0032455E">
        <w:rPr>
          <w:rFonts w:ascii="Trebuchet MS" w:eastAsia="Times New Roman" w:hAnsi="Trebuchet MS" w:cs="Times New Roman"/>
          <w:lang w:eastAsia="ru-RU"/>
        </w:rPr>
        <w:t>приведена в таблице 1.2.6</w:t>
      </w:r>
      <w:r w:rsidR="0047296B" w:rsidRPr="0032455E">
        <w:rPr>
          <w:rFonts w:ascii="Trebuchet MS" w:eastAsia="Times New Roman" w:hAnsi="Trebuchet MS" w:cs="Times New Roman"/>
          <w:lang w:eastAsia="ru-RU"/>
        </w:rPr>
        <w:t>.</w:t>
      </w:r>
    </w:p>
    <w:p w14:paraId="7EC299BD" w14:textId="037203A6" w:rsidR="001C101D" w:rsidRDefault="001C101D" w:rsidP="005D046F">
      <w:pPr>
        <w:widowControl w:val="0"/>
        <w:tabs>
          <w:tab w:val="left" w:pos="426"/>
        </w:tabs>
        <w:adjustRightInd w:val="0"/>
        <w:spacing w:after="0" w:line="240" w:lineRule="auto"/>
        <w:rPr>
          <w:rFonts w:ascii="Trebuchet MS" w:eastAsia="Times New Roman" w:hAnsi="Trebuchet MS" w:cs="Times New Roman"/>
          <w:b/>
          <w:spacing w:val="-5"/>
          <w:lang w:val="en-US" w:eastAsia="ru-RU"/>
        </w:rPr>
      </w:pPr>
      <w:r w:rsidRPr="0032455E">
        <w:rPr>
          <w:rFonts w:ascii="Trebuchet MS" w:eastAsia="Times New Roman" w:hAnsi="Trebuchet MS" w:cs="Times New Roman"/>
          <w:b/>
          <w:spacing w:val="-5"/>
          <w:lang w:eastAsia="ru-RU"/>
        </w:rPr>
        <w:t>Таблица 1.2.6 – Среднегодовая загрузка оборудования котельных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2726"/>
        <w:gridCol w:w="1842"/>
        <w:gridCol w:w="1418"/>
        <w:gridCol w:w="1701"/>
        <w:gridCol w:w="1694"/>
      </w:tblGrid>
      <w:tr w:rsidR="00B96EAA" w:rsidRPr="00B96EAA" w14:paraId="61669746" w14:textId="77777777" w:rsidTr="00B96EAA">
        <w:trPr>
          <w:trHeight w:val="20"/>
        </w:trPr>
        <w:tc>
          <w:tcPr>
            <w:tcW w:w="530" w:type="dxa"/>
            <w:vMerge w:val="restart"/>
            <w:shd w:val="clear" w:color="000000" w:fill="CCFF99"/>
            <w:vAlign w:val="center"/>
            <w:hideMark/>
          </w:tcPr>
          <w:p w14:paraId="66183E7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29" w:name="_Hlk203383162"/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726" w:type="dxa"/>
            <w:vMerge w:val="restart"/>
            <w:shd w:val="clear" w:color="000000" w:fill="CCFF99"/>
            <w:vAlign w:val="center"/>
            <w:hideMark/>
          </w:tcPr>
          <w:p w14:paraId="4B211274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1842" w:type="dxa"/>
            <w:vMerge w:val="restart"/>
            <w:shd w:val="clear" w:color="000000" w:fill="CCFF99"/>
            <w:vAlign w:val="center"/>
            <w:hideMark/>
          </w:tcPr>
          <w:p w14:paraId="4ECDC0F5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Установленная тепловая мощность, Гкал/ч</w:t>
            </w:r>
          </w:p>
        </w:tc>
        <w:tc>
          <w:tcPr>
            <w:tcW w:w="4813" w:type="dxa"/>
            <w:gridSpan w:val="3"/>
            <w:shd w:val="clear" w:color="000000" w:fill="CCFF99"/>
            <w:vAlign w:val="center"/>
            <w:hideMark/>
          </w:tcPr>
          <w:p w14:paraId="46706885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План 2026 год</w:t>
            </w:r>
          </w:p>
        </w:tc>
      </w:tr>
      <w:tr w:rsidR="00B96EAA" w:rsidRPr="00B96EAA" w14:paraId="54A78462" w14:textId="77777777" w:rsidTr="00B96EAA">
        <w:trPr>
          <w:trHeight w:val="20"/>
        </w:trPr>
        <w:tc>
          <w:tcPr>
            <w:tcW w:w="530" w:type="dxa"/>
            <w:vMerge/>
            <w:vAlign w:val="center"/>
            <w:hideMark/>
          </w:tcPr>
          <w:p w14:paraId="37C633EB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26" w:type="dxa"/>
            <w:vMerge/>
            <w:vAlign w:val="center"/>
            <w:hideMark/>
          </w:tcPr>
          <w:p w14:paraId="49C28FE5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48170FA5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000000" w:fill="CCFF99"/>
            <w:vAlign w:val="center"/>
            <w:hideMark/>
          </w:tcPr>
          <w:p w14:paraId="37C0036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Выработка тепла, Гкал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5C4F9E25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Число часов использования УТМ, час.</w:t>
            </w:r>
          </w:p>
        </w:tc>
        <w:tc>
          <w:tcPr>
            <w:tcW w:w="1694" w:type="dxa"/>
            <w:shd w:val="clear" w:color="000000" w:fill="CCFF99"/>
            <w:vAlign w:val="center"/>
            <w:hideMark/>
          </w:tcPr>
          <w:p w14:paraId="7572EAD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среднегодовая загрузка, %</w:t>
            </w:r>
          </w:p>
        </w:tc>
      </w:tr>
      <w:tr w:rsidR="00B96EAA" w:rsidRPr="00B96EAA" w14:paraId="549ED4B7" w14:textId="77777777" w:rsidTr="00B96EAA">
        <w:trPr>
          <w:trHeight w:val="20"/>
        </w:trPr>
        <w:tc>
          <w:tcPr>
            <w:tcW w:w="9911" w:type="dxa"/>
            <w:gridSpan w:val="6"/>
            <w:shd w:val="clear" w:color="000000" w:fill="FFFF99"/>
            <w:vAlign w:val="center"/>
            <w:hideMark/>
          </w:tcPr>
          <w:p w14:paraId="2916393E" w14:textId="42865D5B" w:rsidR="00B96EAA" w:rsidRPr="00B96EAA" w:rsidRDefault="0032455E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="00B96EAA"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96EAA" w:rsidRPr="00B96EAA" w14:paraId="3C60AB2C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C535E7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26" w:type="dxa"/>
            <w:vAlign w:val="center"/>
            <w:hideMark/>
          </w:tcPr>
          <w:p w14:paraId="555C3AAC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842" w:type="dxa"/>
            <w:vAlign w:val="center"/>
            <w:hideMark/>
          </w:tcPr>
          <w:p w14:paraId="4E43B5E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1418" w:type="dxa"/>
            <w:vAlign w:val="center"/>
            <w:hideMark/>
          </w:tcPr>
          <w:p w14:paraId="16A6E59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452,29</w:t>
            </w:r>
          </w:p>
        </w:tc>
        <w:tc>
          <w:tcPr>
            <w:tcW w:w="1701" w:type="dxa"/>
            <w:vAlign w:val="center"/>
            <w:hideMark/>
          </w:tcPr>
          <w:p w14:paraId="1BC3B1C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1 503</w:t>
            </w:r>
          </w:p>
        </w:tc>
        <w:tc>
          <w:tcPr>
            <w:tcW w:w="1694" w:type="dxa"/>
            <w:vAlign w:val="center"/>
            <w:hideMark/>
          </w:tcPr>
          <w:p w14:paraId="3D8898F4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29%</w:t>
            </w:r>
          </w:p>
        </w:tc>
      </w:tr>
      <w:tr w:rsidR="00B96EAA" w:rsidRPr="00B96EAA" w14:paraId="139BD194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3938B5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26" w:type="dxa"/>
            <w:vAlign w:val="center"/>
            <w:hideMark/>
          </w:tcPr>
          <w:p w14:paraId="2E55E9C4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842" w:type="dxa"/>
            <w:vAlign w:val="center"/>
            <w:hideMark/>
          </w:tcPr>
          <w:p w14:paraId="30F5D78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418" w:type="dxa"/>
            <w:vAlign w:val="center"/>
            <w:hideMark/>
          </w:tcPr>
          <w:p w14:paraId="625A08E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185,53</w:t>
            </w:r>
          </w:p>
        </w:tc>
        <w:tc>
          <w:tcPr>
            <w:tcW w:w="1701" w:type="dxa"/>
            <w:vAlign w:val="center"/>
            <w:hideMark/>
          </w:tcPr>
          <w:p w14:paraId="3315060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1 438</w:t>
            </w:r>
          </w:p>
        </w:tc>
        <w:tc>
          <w:tcPr>
            <w:tcW w:w="1694" w:type="dxa"/>
            <w:vAlign w:val="center"/>
            <w:hideMark/>
          </w:tcPr>
          <w:p w14:paraId="4894E82D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27%</w:t>
            </w:r>
          </w:p>
        </w:tc>
      </w:tr>
      <w:tr w:rsidR="00B96EAA" w:rsidRPr="00B96EAA" w14:paraId="2AFA8936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5BC3DC54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26" w:type="dxa"/>
            <w:vAlign w:val="center"/>
            <w:hideMark/>
          </w:tcPr>
          <w:p w14:paraId="03E859E3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842" w:type="dxa"/>
            <w:vAlign w:val="center"/>
            <w:hideMark/>
          </w:tcPr>
          <w:p w14:paraId="03CD0501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418" w:type="dxa"/>
            <w:vAlign w:val="center"/>
            <w:hideMark/>
          </w:tcPr>
          <w:p w14:paraId="6B4598EE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306,88</w:t>
            </w:r>
          </w:p>
        </w:tc>
        <w:tc>
          <w:tcPr>
            <w:tcW w:w="1701" w:type="dxa"/>
            <w:vAlign w:val="center"/>
            <w:hideMark/>
          </w:tcPr>
          <w:p w14:paraId="6808CAA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1 483</w:t>
            </w:r>
          </w:p>
        </w:tc>
        <w:tc>
          <w:tcPr>
            <w:tcW w:w="1694" w:type="dxa"/>
            <w:vAlign w:val="center"/>
            <w:hideMark/>
          </w:tcPr>
          <w:p w14:paraId="34548EE4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28%</w:t>
            </w:r>
          </w:p>
        </w:tc>
      </w:tr>
      <w:tr w:rsidR="00B96EAA" w:rsidRPr="00B96EAA" w14:paraId="0F07F972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86EA1E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26" w:type="dxa"/>
            <w:vAlign w:val="center"/>
            <w:hideMark/>
          </w:tcPr>
          <w:p w14:paraId="7746DB9C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842" w:type="dxa"/>
            <w:vAlign w:val="center"/>
            <w:hideMark/>
          </w:tcPr>
          <w:p w14:paraId="7463D9B1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418" w:type="dxa"/>
            <w:vAlign w:val="center"/>
            <w:hideMark/>
          </w:tcPr>
          <w:p w14:paraId="35A35C6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224,73</w:t>
            </w:r>
          </w:p>
        </w:tc>
        <w:tc>
          <w:tcPr>
            <w:tcW w:w="1701" w:type="dxa"/>
            <w:vAlign w:val="center"/>
            <w:hideMark/>
          </w:tcPr>
          <w:p w14:paraId="571CB40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1 742</w:t>
            </w:r>
          </w:p>
        </w:tc>
        <w:tc>
          <w:tcPr>
            <w:tcW w:w="1694" w:type="dxa"/>
            <w:vAlign w:val="center"/>
            <w:hideMark/>
          </w:tcPr>
          <w:p w14:paraId="033478B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33%</w:t>
            </w:r>
          </w:p>
        </w:tc>
      </w:tr>
      <w:tr w:rsidR="00B96EAA" w:rsidRPr="00B96EAA" w14:paraId="44FD7A93" w14:textId="77777777" w:rsidTr="00736633">
        <w:trPr>
          <w:trHeight w:val="20"/>
        </w:trPr>
        <w:tc>
          <w:tcPr>
            <w:tcW w:w="530" w:type="dxa"/>
            <w:vAlign w:val="center"/>
            <w:hideMark/>
          </w:tcPr>
          <w:p w14:paraId="3FF952A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26" w:type="dxa"/>
            <w:vAlign w:val="center"/>
            <w:hideMark/>
          </w:tcPr>
          <w:p w14:paraId="5AE478AE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842" w:type="dxa"/>
            <w:vAlign w:val="center"/>
            <w:hideMark/>
          </w:tcPr>
          <w:p w14:paraId="09F684E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14:paraId="515555A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648,48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51C3C94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2 154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  <w:hideMark/>
          </w:tcPr>
          <w:p w14:paraId="5F0E5C72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41%</w:t>
            </w:r>
          </w:p>
        </w:tc>
      </w:tr>
      <w:tr w:rsidR="00736633" w:rsidRPr="00B96EAA" w14:paraId="5192B300" w14:textId="77777777" w:rsidTr="00736633">
        <w:trPr>
          <w:trHeight w:val="20"/>
        </w:trPr>
        <w:tc>
          <w:tcPr>
            <w:tcW w:w="530" w:type="dxa"/>
            <w:vAlign w:val="center"/>
            <w:hideMark/>
          </w:tcPr>
          <w:p w14:paraId="4B54283A" w14:textId="77777777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26" w:type="dxa"/>
            <w:vAlign w:val="center"/>
            <w:hideMark/>
          </w:tcPr>
          <w:p w14:paraId="76981634" w14:textId="77777777" w:rsidR="00736633" w:rsidRPr="00B96EAA" w:rsidRDefault="00736633" w:rsidP="0073663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842" w:type="dxa"/>
            <w:vAlign w:val="center"/>
            <w:hideMark/>
          </w:tcPr>
          <w:p w14:paraId="4398C0A0" w14:textId="77777777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27" w14:textId="2CBBF73C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574,31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2AD1" w14:textId="5939DF13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1 908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55F0" w14:textId="6D592BD2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36%</w:t>
            </w:r>
          </w:p>
        </w:tc>
      </w:tr>
      <w:tr w:rsidR="00736633" w:rsidRPr="00B96EAA" w14:paraId="4234C47B" w14:textId="77777777" w:rsidTr="00736633">
        <w:trPr>
          <w:trHeight w:val="20"/>
        </w:trPr>
        <w:tc>
          <w:tcPr>
            <w:tcW w:w="530" w:type="dxa"/>
            <w:vAlign w:val="center"/>
            <w:hideMark/>
          </w:tcPr>
          <w:p w14:paraId="03E9E68A" w14:textId="77777777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26" w:type="dxa"/>
            <w:vAlign w:val="center"/>
            <w:hideMark/>
          </w:tcPr>
          <w:p w14:paraId="3F3DDFF3" w14:textId="77777777" w:rsidR="00736633" w:rsidRPr="00B96EAA" w:rsidRDefault="00736633" w:rsidP="0073663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842" w:type="dxa"/>
            <w:vAlign w:val="center"/>
            <w:hideMark/>
          </w:tcPr>
          <w:p w14:paraId="43C5405F" w14:textId="77777777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36737" w14:textId="5965E81B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B4F46" w14:textId="7BBC7AFE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1 264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DCF1" w14:textId="64E00B11" w:rsidR="00736633" w:rsidRPr="00B96EAA" w:rsidRDefault="00736633" w:rsidP="0073663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24%</w:t>
            </w:r>
          </w:p>
        </w:tc>
      </w:tr>
      <w:tr w:rsidR="00B96EAA" w:rsidRPr="00B96EAA" w14:paraId="560A4028" w14:textId="77777777" w:rsidTr="00736633">
        <w:trPr>
          <w:trHeight w:val="20"/>
        </w:trPr>
        <w:tc>
          <w:tcPr>
            <w:tcW w:w="530" w:type="dxa"/>
            <w:vAlign w:val="center"/>
            <w:hideMark/>
          </w:tcPr>
          <w:p w14:paraId="7D628A58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26" w:type="dxa"/>
            <w:vAlign w:val="center"/>
            <w:hideMark/>
          </w:tcPr>
          <w:p w14:paraId="48624A74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842" w:type="dxa"/>
            <w:vAlign w:val="center"/>
            <w:hideMark/>
          </w:tcPr>
          <w:p w14:paraId="7DCF20F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  <w:hideMark/>
          </w:tcPr>
          <w:p w14:paraId="0E30F2B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211,50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  <w:hideMark/>
          </w:tcPr>
          <w:p w14:paraId="06DAF1B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1 640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center"/>
            <w:hideMark/>
          </w:tcPr>
          <w:p w14:paraId="1878315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31%</w:t>
            </w:r>
          </w:p>
        </w:tc>
      </w:tr>
      <w:tr w:rsidR="00B96EAA" w:rsidRPr="00B96EAA" w14:paraId="40A06758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24C1F0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26" w:type="dxa"/>
            <w:vAlign w:val="center"/>
            <w:hideMark/>
          </w:tcPr>
          <w:p w14:paraId="1D4F9AAD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842" w:type="dxa"/>
            <w:vAlign w:val="center"/>
            <w:hideMark/>
          </w:tcPr>
          <w:p w14:paraId="11EDA2B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</w:t>
            </w:r>
          </w:p>
        </w:tc>
        <w:tc>
          <w:tcPr>
            <w:tcW w:w="1418" w:type="dxa"/>
            <w:vAlign w:val="center"/>
            <w:hideMark/>
          </w:tcPr>
          <w:p w14:paraId="6488CF8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339,10</w:t>
            </w:r>
          </w:p>
        </w:tc>
        <w:tc>
          <w:tcPr>
            <w:tcW w:w="1701" w:type="dxa"/>
            <w:vAlign w:val="center"/>
            <w:hideMark/>
          </w:tcPr>
          <w:p w14:paraId="6F8D4D18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1 638</w:t>
            </w:r>
          </w:p>
        </w:tc>
        <w:tc>
          <w:tcPr>
            <w:tcW w:w="1694" w:type="dxa"/>
            <w:vAlign w:val="center"/>
            <w:hideMark/>
          </w:tcPr>
          <w:p w14:paraId="1AD38BA1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31%</w:t>
            </w:r>
          </w:p>
        </w:tc>
      </w:tr>
      <w:tr w:rsidR="00B96EAA" w:rsidRPr="00B96EAA" w14:paraId="6BDEAF91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4A97C3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26" w:type="dxa"/>
            <w:vAlign w:val="center"/>
            <w:hideMark/>
          </w:tcPr>
          <w:p w14:paraId="550F8E11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842" w:type="dxa"/>
            <w:vAlign w:val="center"/>
            <w:hideMark/>
          </w:tcPr>
          <w:p w14:paraId="50CA099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6,02</w:t>
            </w:r>
          </w:p>
        </w:tc>
        <w:tc>
          <w:tcPr>
            <w:tcW w:w="1418" w:type="dxa"/>
            <w:vAlign w:val="center"/>
            <w:hideMark/>
          </w:tcPr>
          <w:p w14:paraId="71DE3FB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9 604,79</w:t>
            </w:r>
          </w:p>
        </w:tc>
        <w:tc>
          <w:tcPr>
            <w:tcW w:w="1701" w:type="dxa"/>
            <w:vAlign w:val="center"/>
            <w:hideMark/>
          </w:tcPr>
          <w:p w14:paraId="763F3E3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1 596</w:t>
            </w:r>
          </w:p>
        </w:tc>
        <w:tc>
          <w:tcPr>
            <w:tcW w:w="1694" w:type="dxa"/>
            <w:vAlign w:val="center"/>
            <w:hideMark/>
          </w:tcPr>
          <w:p w14:paraId="7342FC8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30%</w:t>
            </w:r>
          </w:p>
        </w:tc>
      </w:tr>
      <w:tr w:rsidR="00B96EAA" w:rsidRPr="00B96EAA" w14:paraId="45548602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5902368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26" w:type="dxa"/>
            <w:vAlign w:val="center"/>
            <w:hideMark/>
          </w:tcPr>
          <w:p w14:paraId="44F1AAD6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842" w:type="dxa"/>
            <w:vAlign w:val="center"/>
            <w:hideMark/>
          </w:tcPr>
          <w:p w14:paraId="0633A18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</w:t>
            </w:r>
          </w:p>
        </w:tc>
        <w:tc>
          <w:tcPr>
            <w:tcW w:w="1418" w:type="dxa"/>
            <w:vAlign w:val="center"/>
            <w:hideMark/>
          </w:tcPr>
          <w:p w14:paraId="05C833A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1 815,33</w:t>
            </w:r>
          </w:p>
        </w:tc>
        <w:tc>
          <w:tcPr>
            <w:tcW w:w="1701" w:type="dxa"/>
            <w:vAlign w:val="center"/>
            <w:hideMark/>
          </w:tcPr>
          <w:p w14:paraId="6C713F7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1 891</w:t>
            </w:r>
          </w:p>
        </w:tc>
        <w:tc>
          <w:tcPr>
            <w:tcW w:w="1694" w:type="dxa"/>
            <w:vAlign w:val="center"/>
            <w:hideMark/>
          </w:tcPr>
          <w:p w14:paraId="4F9C96DD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36%</w:t>
            </w:r>
          </w:p>
        </w:tc>
      </w:tr>
      <w:tr w:rsidR="00B96EAA" w:rsidRPr="00B96EAA" w14:paraId="734CF1CD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56A5DFE1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26" w:type="dxa"/>
            <w:vAlign w:val="center"/>
            <w:hideMark/>
          </w:tcPr>
          <w:p w14:paraId="348A9CD2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842" w:type="dxa"/>
            <w:vAlign w:val="center"/>
            <w:hideMark/>
          </w:tcPr>
          <w:p w14:paraId="44AEF536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</w:t>
            </w:r>
          </w:p>
        </w:tc>
        <w:tc>
          <w:tcPr>
            <w:tcW w:w="1418" w:type="dxa"/>
            <w:vAlign w:val="center"/>
            <w:hideMark/>
          </w:tcPr>
          <w:p w14:paraId="0701F90E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3 017,90</w:t>
            </w:r>
          </w:p>
        </w:tc>
        <w:tc>
          <w:tcPr>
            <w:tcW w:w="1701" w:type="dxa"/>
            <w:vAlign w:val="center"/>
            <w:hideMark/>
          </w:tcPr>
          <w:p w14:paraId="71BC38C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1 755</w:t>
            </w:r>
          </w:p>
        </w:tc>
        <w:tc>
          <w:tcPr>
            <w:tcW w:w="1694" w:type="dxa"/>
            <w:vAlign w:val="center"/>
            <w:hideMark/>
          </w:tcPr>
          <w:p w14:paraId="5CDBB21D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33%</w:t>
            </w:r>
          </w:p>
        </w:tc>
      </w:tr>
      <w:tr w:rsidR="00B96EAA" w:rsidRPr="00B96EAA" w14:paraId="61097B2D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9E53B8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726" w:type="dxa"/>
            <w:vAlign w:val="center"/>
            <w:hideMark/>
          </w:tcPr>
          <w:p w14:paraId="1A2AC0FB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842" w:type="dxa"/>
            <w:vAlign w:val="center"/>
            <w:hideMark/>
          </w:tcPr>
          <w:p w14:paraId="753A237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</w:t>
            </w:r>
          </w:p>
        </w:tc>
        <w:tc>
          <w:tcPr>
            <w:tcW w:w="1418" w:type="dxa"/>
            <w:vAlign w:val="center"/>
            <w:hideMark/>
          </w:tcPr>
          <w:p w14:paraId="526F749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2 399,64</w:t>
            </w:r>
          </w:p>
        </w:tc>
        <w:tc>
          <w:tcPr>
            <w:tcW w:w="1701" w:type="dxa"/>
            <w:vAlign w:val="center"/>
            <w:hideMark/>
          </w:tcPr>
          <w:p w14:paraId="18D9393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</w:t>
            </w:r>
          </w:p>
        </w:tc>
        <w:tc>
          <w:tcPr>
            <w:tcW w:w="1694" w:type="dxa"/>
            <w:vAlign w:val="center"/>
            <w:hideMark/>
          </w:tcPr>
          <w:p w14:paraId="607419A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27%</w:t>
            </w:r>
          </w:p>
        </w:tc>
      </w:tr>
      <w:tr w:rsidR="00B96EAA" w:rsidRPr="00B96EAA" w14:paraId="3BAC7DE3" w14:textId="77777777" w:rsidTr="00F33E71">
        <w:trPr>
          <w:trHeight w:val="20"/>
        </w:trPr>
        <w:tc>
          <w:tcPr>
            <w:tcW w:w="530" w:type="dxa"/>
            <w:vAlign w:val="center"/>
            <w:hideMark/>
          </w:tcPr>
          <w:p w14:paraId="43C7672E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26" w:type="dxa"/>
            <w:vAlign w:val="center"/>
            <w:hideMark/>
          </w:tcPr>
          <w:p w14:paraId="53CE36E3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  <w:hideMark/>
          </w:tcPr>
          <w:p w14:paraId="291C80E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3,10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  <w:hideMark/>
          </w:tcPr>
          <w:p w14:paraId="4588E61E" w14:textId="7F0C4B1A" w:rsidR="00B96EAA" w:rsidRPr="00B96EAA" w:rsidRDefault="00114439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3 712,10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  <w:hideMark/>
          </w:tcPr>
          <w:p w14:paraId="2FF0F773" w14:textId="28CCC1CB" w:rsidR="00B96EAA" w:rsidRPr="00B96EAA" w:rsidRDefault="00114439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1 199</w:t>
            </w:r>
          </w:p>
        </w:tc>
        <w:tc>
          <w:tcPr>
            <w:tcW w:w="1694" w:type="dxa"/>
            <w:tcBorders>
              <w:bottom w:val="single" w:sz="4" w:space="0" w:color="auto"/>
            </w:tcBorders>
            <w:vAlign w:val="center"/>
            <w:hideMark/>
          </w:tcPr>
          <w:p w14:paraId="4A51B57E" w14:textId="16A219F4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="0011443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F33E71" w:rsidRPr="00B96EAA" w14:paraId="691554FA" w14:textId="77777777" w:rsidTr="00F33E71">
        <w:trPr>
          <w:trHeight w:val="20"/>
        </w:trPr>
        <w:tc>
          <w:tcPr>
            <w:tcW w:w="530" w:type="dxa"/>
            <w:vAlign w:val="center"/>
            <w:hideMark/>
          </w:tcPr>
          <w:p w14:paraId="63664282" w14:textId="77777777" w:rsidR="00F33E71" w:rsidRPr="00B96EAA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26" w:type="dxa"/>
            <w:vAlign w:val="center"/>
            <w:hideMark/>
          </w:tcPr>
          <w:p w14:paraId="65125548" w14:textId="77777777" w:rsidR="00F33E71" w:rsidRPr="00B96EAA" w:rsidRDefault="00F33E71" w:rsidP="00F33E7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A61E" w14:textId="23CF5E09" w:rsidR="00F33E71" w:rsidRPr="00AE28F6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8325" w14:textId="5DFD72A7" w:rsidR="00F33E71" w:rsidRPr="00B96EAA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135,59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0FC4" w14:textId="0E53CE84" w:rsidR="00F33E71" w:rsidRPr="00AE28F6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1 761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8634" w14:textId="172330C0" w:rsidR="00F33E71" w:rsidRPr="00B96EAA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34%</w:t>
            </w:r>
          </w:p>
        </w:tc>
      </w:tr>
      <w:tr w:rsidR="00B96EAA" w:rsidRPr="00B96EAA" w14:paraId="634C5769" w14:textId="77777777" w:rsidTr="00B96EAA">
        <w:trPr>
          <w:trHeight w:val="20"/>
        </w:trPr>
        <w:tc>
          <w:tcPr>
            <w:tcW w:w="9911" w:type="dxa"/>
            <w:gridSpan w:val="6"/>
            <w:shd w:val="clear" w:color="000000" w:fill="FFFF99"/>
            <w:vAlign w:val="center"/>
            <w:hideMark/>
          </w:tcPr>
          <w:p w14:paraId="626BF96B" w14:textId="5F22C34B" w:rsidR="00B96EAA" w:rsidRPr="00B96EAA" w:rsidRDefault="0032455E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B96EAA" w:rsidRPr="00B96EAA" w14:paraId="5AD65418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02C2334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26" w:type="dxa"/>
            <w:vAlign w:val="center"/>
            <w:hideMark/>
          </w:tcPr>
          <w:p w14:paraId="6F372135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842" w:type="dxa"/>
            <w:vAlign w:val="center"/>
            <w:hideMark/>
          </w:tcPr>
          <w:p w14:paraId="3101E15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1418" w:type="dxa"/>
            <w:vAlign w:val="center"/>
            <w:hideMark/>
          </w:tcPr>
          <w:p w14:paraId="302EDDE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797,80</w:t>
            </w:r>
          </w:p>
        </w:tc>
        <w:tc>
          <w:tcPr>
            <w:tcW w:w="1701" w:type="dxa"/>
            <w:vAlign w:val="center"/>
            <w:hideMark/>
          </w:tcPr>
          <w:p w14:paraId="11031D0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1 156,23</w:t>
            </w:r>
          </w:p>
        </w:tc>
        <w:tc>
          <w:tcPr>
            <w:tcW w:w="1694" w:type="dxa"/>
            <w:vAlign w:val="center"/>
            <w:hideMark/>
          </w:tcPr>
          <w:p w14:paraId="3F7DDEB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22%</w:t>
            </w:r>
          </w:p>
        </w:tc>
      </w:tr>
      <w:tr w:rsidR="00B96EAA" w:rsidRPr="00B96EAA" w14:paraId="417A175E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6B650458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26" w:type="dxa"/>
            <w:vAlign w:val="center"/>
            <w:hideMark/>
          </w:tcPr>
          <w:p w14:paraId="1D6485D4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842" w:type="dxa"/>
            <w:vAlign w:val="center"/>
            <w:hideMark/>
          </w:tcPr>
          <w:p w14:paraId="346ED22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</w:t>
            </w:r>
          </w:p>
        </w:tc>
        <w:tc>
          <w:tcPr>
            <w:tcW w:w="1418" w:type="dxa"/>
            <w:vAlign w:val="center"/>
            <w:hideMark/>
          </w:tcPr>
          <w:p w14:paraId="1A822972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505,40</w:t>
            </w:r>
          </w:p>
        </w:tc>
        <w:tc>
          <w:tcPr>
            <w:tcW w:w="1701" w:type="dxa"/>
            <w:vAlign w:val="center"/>
            <w:hideMark/>
          </w:tcPr>
          <w:p w14:paraId="0E7CC220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1 444,00</w:t>
            </w:r>
          </w:p>
        </w:tc>
        <w:tc>
          <w:tcPr>
            <w:tcW w:w="1694" w:type="dxa"/>
            <w:vAlign w:val="center"/>
            <w:hideMark/>
          </w:tcPr>
          <w:p w14:paraId="632FF295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27%</w:t>
            </w:r>
          </w:p>
        </w:tc>
      </w:tr>
      <w:tr w:rsidR="00B96EAA" w:rsidRPr="00B96EAA" w14:paraId="41DC455D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03DF57CE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26" w:type="dxa"/>
            <w:vAlign w:val="center"/>
            <w:hideMark/>
          </w:tcPr>
          <w:p w14:paraId="2A382778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842" w:type="dxa"/>
            <w:vAlign w:val="center"/>
            <w:hideMark/>
          </w:tcPr>
          <w:p w14:paraId="474EF1D2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</w:t>
            </w:r>
          </w:p>
        </w:tc>
        <w:tc>
          <w:tcPr>
            <w:tcW w:w="1418" w:type="dxa"/>
            <w:vAlign w:val="center"/>
            <w:hideMark/>
          </w:tcPr>
          <w:p w14:paraId="3A9FED3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619,10</w:t>
            </w:r>
          </w:p>
        </w:tc>
        <w:tc>
          <w:tcPr>
            <w:tcW w:w="1701" w:type="dxa"/>
            <w:vAlign w:val="center"/>
            <w:hideMark/>
          </w:tcPr>
          <w:p w14:paraId="245C2E5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719,88</w:t>
            </w:r>
          </w:p>
        </w:tc>
        <w:tc>
          <w:tcPr>
            <w:tcW w:w="1694" w:type="dxa"/>
            <w:vAlign w:val="center"/>
            <w:hideMark/>
          </w:tcPr>
          <w:p w14:paraId="7F6ADE3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14%</w:t>
            </w:r>
          </w:p>
        </w:tc>
      </w:tr>
      <w:tr w:rsidR="00B96EAA" w:rsidRPr="00B96EAA" w14:paraId="05525F67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3A5DE90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726" w:type="dxa"/>
            <w:vAlign w:val="center"/>
            <w:hideMark/>
          </w:tcPr>
          <w:p w14:paraId="3FC0E4F7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842" w:type="dxa"/>
            <w:vAlign w:val="center"/>
            <w:hideMark/>
          </w:tcPr>
          <w:p w14:paraId="661CBF81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</w:t>
            </w:r>
          </w:p>
        </w:tc>
        <w:tc>
          <w:tcPr>
            <w:tcW w:w="1418" w:type="dxa"/>
            <w:vAlign w:val="center"/>
            <w:hideMark/>
          </w:tcPr>
          <w:p w14:paraId="77EBA7A7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609,50</w:t>
            </w:r>
          </w:p>
        </w:tc>
        <w:tc>
          <w:tcPr>
            <w:tcW w:w="1701" w:type="dxa"/>
            <w:vAlign w:val="center"/>
            <w:hideMark/>
          </w:tcPr>
          <w:p w14:paraId="268BB22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354,36</w:t>
            </w:r>
          </w:p>
        </w:tc>
        <w:tc>
          <w:tcPr>
            <w:tcW w:w="1694" w:type="dxa"/>
            <w:vAlign w:val="center"/>
            <w:hideMark/>
          </w:tcPr>
          <w:p w14:paraId="583F093D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7%</w:t>
            </w:r>
          </w:p>
        </w:tc>
      </w:tr>
      <w:tr w:rsidR="00B96EAA" w:rsidRPr="00B96EAA" w14:paraId="4FDDFE8A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442297A8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26" w:type="dxa"/>
            <w:vAlign w:val="center"/>
            <w:hideMark/>
          </w:tcPr>
          <w:p w14:paraId="7E20EC6F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842" w:type="dxa"/>
            <w:vAlign w:val="center"/>
            <w:hideMark/>
          </w:tcPr>
          <w:p w14:paraId="501B4773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</w:t>
            </w:r>
          </w:p>
        </w:tc>
        <w:tc>
          <w:tcPr>
            <w:tcW w:w="1418" w:type="dxa"/>
            <w:vAlign w:val="center"/>
            <w:hideMark/>
          </w:tcPr>
          <w:p w14:paraId="4190DA9F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2 045,70</w:t>
            </w:r>
          </w:p>
        </w:tc>
        <w:tc>
          <w:tcPr>
            <w:tcW w:w="1701" w:type="dxa"/>
            <w:vAlign w:val="center"/>
            <w:hideMark/>
          </w:tcPr>
          <w:p w14:paraId="6D1FE96A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1 372,95</w:t>
            </w:r>
          </w:p>
        </w:tc>
        <w:tc>
          <w:tcPr>
            <w:tcW w:w="1694" w:type="dxa"/>
            <w:vAlign w:val="center"/>
            <w:hideMark/>
          </w:tcPr>
          <w:p w14:paraId="7C4A77AC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26%</w:t>
            </w:r>
          </w:p>
        </w:tc>
      </w:tr>
      <w:tr w:rsidR="00B96EAA" w:rsidRPr="00B96EAA" w14:paraId="1C2E023B" w14:textId="77777777" w:rsidTr="00B96EAA">
        <w:trPr>
          <w:trHeight w:val="20"/>
        </w:trPr>
        <w:tc>
          <w:tcPr>
            <w:tcW w:w="530" w:type="dxa"/>
            <w:vAlign w:val="center"/>
            <w:hideMark/>
          </w:tcPr>
          <w:p w14:paraId="127AD41E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26" w:type="dxa"/>
            <w:vAlign w:val="center"/>
            <w:hideMark/>
          </w:tcPr>
          <w:p w14:paraId="0D285087" w14:textId="77777777" w:rsidR="00B96EAA" w:rsidRPr="00B96EAA" w:rsidRDefault="00B96EAA" w:rsidP="00B96EA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842" w:type="dxa"/>
            <w:vAlign w:val="center"/>
            <w:hideMark/>
          </w:tcPr>
          <w:p w14:paraId="5EA60569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1418" w:type="dxa"/>
            <w:vAlign w:val="center"/>
            <w:hideMark/>
          </w:tcPr>
          <w:p w14:paraId="222A7A18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397,10</w:t>
            </w:r>
          </w:p>
        </w:tc>
        <w:tc>
          <w:tcPr>
            <w:tcW w:w="1701" w:type="dxa"/>
            <w:vAlign w:val="center"/>
            <w:hideMark/>
          </w:tcPr>
          <w:p w14:paraId="529AA23D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640,48</w:t>
            </w:r>
          </w:p>
        </w:tc>
        <w:tc>
          <w:tcPr>
            <w:tcW w:w="1694" w:type="dxa"/>
            <w:vAlign w:val="center"/>
            <w:hideMark/>
          </w:tcPr>
          <w:p w14:paraId="114EEEDB" w14:textId="77777777" w:rsidR="00B96EAA" w:rsidRPr="00B96EAA" w:rsidRDefault="00B96EAA" w:rsidP="00B96EA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12%</w:t>
            </w:r>
          </w:p>
        </w:tc>
      </w:tr>
      <w:bookmarkEnd w:id="29"/>
    </w:tbl>
    <w:p w14:paraId="66CEC386" w14:textId="77777777" w:rsidR="007C2E05" w:rsidRPr="00B96EAA" w:rsidRDefault="007C2E05" w:rsidP="00B96EAA">
      <w:pPr>
        <w:spacing w:after="0" w:line="276" w:lineRule="auto"/>
        <w:jc w:val="both"/>
        <w:rPr>
          <w:rFonts w:ascii="Trebuchet MS" w:eastAsia="Times New Roman" w:hAnsi="Trebuchet MS" w:cs="Times New Roman"/>
          <w:lang w:val="en-US" w:eastAsia="ru-RU"/>
        </w:rPr>
      </w:pPr>
    </w:p>
    <w:p w14:paraId="7D4A1C92" w14:textId="312E67C6" w:rsidR="00A020AA" w:rsidRPr="00D146FB" w:rsidRDefault="00A020AA" w:rsidP="0035121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0" w:name="_Toc203488699"/>
      <w:r w:rsidRPr="00D146FB">
        <w:rPr>
          <w:rFonts w:ascii="Trebuchet MS" w:eastAsia="Times New Roman" w:hAnsi="Trebuchet MS" w:cs="Times New Roman"/>
          <w:b/>
          <w:lang w:eastAsia="ru-RU"/>
        </w:rPr>
        <w:t>1.2.</w:t>
      </w:r>
      <w:r w:rsidR="00255315" w:rsidRPr="00D146FB">
        <w:rPr>
          <w:rFonts w:ascii="Trebuchet MS" w:eastAsia="Times New Roman" w:hAnsi="Trebuchet MS" w:cs="Times New Roman"/>
          <w:b/>
          <w:lang w:eastAsia="ru-RU"/>
        </w:rPr>
        <w:t>7</w:t>
      </w:r>
      <w:r w:rsidRPr="00D146FB">
        <w:rPr>
          <w:rFonts w:ascii="Trebuchet MS" w:eastAsia="Times New Roman" w:hAnsi="Trebuchet MS" w:cs="Times New Roman"/>
          <w:b/>
          <w:lang w:eastAsia="ru-RU"/>
        </w:rPr>
        <w:t xml:space="preserve"> Способы учета тепла, отпущенного в тепловые сети</w:t>
      </w:r>
      <w:bookmarkEnd w:id="30"/>
    </w:p>
    <w:p w14:paraId="1F3718C8" w14:textId="14EBB9E8" w:rsidR="002E19C6" w:rsidRDefault="00D903CD" w:rsidP="0034609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F4F50">
        <w:rPr>
          <w:rFonts w:ascii="Trebuchet MS" w:eastAsia="Times New Roman" w:hAnsi="Trebuchet MS" w:cs="Times New Roman"/>
          <w:lang w:eastAsia="ru-RU"/>
        </w:rPr>
        <w:t>Информация о способ</w:t>
      </w:r>
      <w:r w:rsidR="0001693B" w:rsidRPr="00EF4F50">
        <w:rPr>
          <w:rFonts w:ascii="Trebuchet MS" w:eastAsia="Times New Roman" w:hAnsi="Trebuchet MS" w:cs="Times New Roman"/>
          <w:lang w:eastAsia="ru-RU"/>
        </w:rPr>
        <w:t>ах</w:t>
      </w:r>
      <w:r w:rsidRPr="00EF4F50">
        <w:rPr>
          <w:rFonts w:ascii="Trebuchet MS" w:eastAsia="Times New Roman" w:hAnsi="Trebuchet MS" w:cs="Times New Roman"/>
          <w:lang w:eastAsia="ru-RU"/>
        </w:rPr>
        <w:t xml:space="preserve"> учета тепловой энергии, отпущенной в тепловые сети от котельных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EF4F50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EF4F50">
        <w:rPr>
          <w:rFonts w:ascii="Trebuchet MS" w:eastAsia="Times New Roman" w:hAnsi="Trebuchet MS" w:cs="Times New Roman"/>
          <w:lang w:eastAsia="ru-RU"/>
        </w:rPr>
        <w:t xml:space="preserve"> </w:t>
      </w:r>
      <w:r w:rsidR="002E19C6" w:rsidRPr="00EF4F50">
        <w:rPr>
          <w:rFonts w:ascii="Trebuchet MS" w:eastAsia="Times New Roman" w:hAnsi="Trebuchet MS" w:cs="Times New Roman"/>
          <w:lang w:eastAsia="ru-RU"/>
        </w:rPr>
        <w:t>представлен</w:t>
      </w:r>
      <w:r w:rsidRPr="00EF4F50">
        <w:rPr>
          <w:rFonts w:ascii="Trebuchet MS" w:eastAsia="Times New Roman" w:hAnsi="Trebuchet MS" w:cs="Times New Roman"/>
          <w:lang w:eastAsia="ru-RU"/>
        </w:rPr>
        <w:t>а</w:t>
      </w:r>
      <w:r w:rsidR="002E19C6" w:rsidRPr="00EF4F50">
        <w:rPr>
          <w:rFonts w:ascii="Trebuchet MS" w:eastAsia="Times New Roman" w:hAnsi="Trebuchet MS" w:cs="Times New Roman"/>
          <w:lang w:eastAsia="ru-RU"/>
        </w:rPr>
        <w:t xml:space="preserve"> в таблице 1.2.7</w:t>
      </w:r>
      <w:r w:rsidR="001C101D" w:rsidRPr="00EF4F50">
        <w:rPr>
          <w:rFonts w:ascii="Trebuchet MS" w:eastAsia="Times New Roman" w:hAnsi="Trebuchet MS" w:cs="Times New Roman"/>
          <w:lang w:eastAsia="ru-RU"/>
        </w:rPr>
        <w:t>.</w:t>
      </w:r>
    </w:p>
    <w:p w14:paraId="026B0902" w14:textId="36067BA0" w:rsidR="00346096" w:rsidRPr="00D146FB" w:rsidRDefault="001C101D" w:rsidP="002E49C4">
      <w:pPr>
        <w:widowControl w:val="0"/>
        <w:tabs>
          <w:tab w:val="left" w:pos="426"/>
        </w:tabs>
        <w:adjustRightInd w:val="0"/>
        <w:spacing w:after="0" w:line="276" w:lineRule="auto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6F713E">
        <w:rPr>
          <w:rFonts w:ascii="Trebuchet MS" w:eastAsia="Times New Roman" w:hAnsi="Trebuchet MS" w:cs="Times New Roman"/>
          <w:b/>
          <w:spacing w:val="-5"/>
          <w:lang w:eastAsia="ru-RU"/>
        </w:rPr>
        <w:t>Таблица 1.2.7 –</w:t>
      </w:r>
      <w:r w:rsidR="00916040" w:rsidRPr="0036401B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</w:t>
      </w:r>
      <w:r w:rsidR="0001693B" w:rsidRPr="0001693B">
        <w:rPr>
          <w:rFonts w:ascii="Trebuchet MS" w:eastAsia="Times New Roman" w:hAnsi="Trebuchet MS" w:cs="Times New Roman"/>
          <w:b/>
          <w:spacing w:val="-5"/>
          <w:lang w:eastAsia="ru-RU"/>
        </w:rPr>
        <w:t>Способы учета тепловой энергии, отпущенной в тепловые сети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118"/>
        <w:gridCol w:w="3544"/>
      </w:tblGrid>
      <w:tr w:rsidR="00EE66F2" w:rsidRPr="00916040" w14:paraId="30A32CCD" w14:textId="77777777" w:rsidTr="006F713E">
        <w:trPr>
          <w:trHeight w:val="20"/>
          <w:tblHeader/>
        </w:trPr>
        <w:tc>
          <w:tcPr>
            <w:tcW w:w="3256" w:type="dxa"/>
            <w:shd w:val="clear" w:color="auto" w:fill="CCFF99"/>
            <w:noWrap/>
            <w:vAlign w:val="center"/>
          </w:tcPr>
          <w:p w14:paraId="3FA445D9" w14:textId="77777777" w:rsidR="00EE66F2" w:rsidRPr="00916040" w:rsidRDefault="00EE66F2" w:rsidP="00EE66F2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31" w:name="_Hlk69074617"/>
            <w:r w:rsidRPr="00916040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3118" w:type="dxa"/>
            <w:shd w:val="clear" w:color="auto" w:fill="CCFF99"/>
            <w:vAlign w:val="center"/>
          </w:tcPr>
          <w:p w14:paraId="1C18590C" w14:textId="27F6D6C1" w:rsidR="00EE66F2" w:rsidRPr="00916040" w:rsidRDefault="00EE66F2" w:rsidP="00EE66F2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6040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Способ учета отпуска тепловой энергии</w:t>
            </w:r>
          </w:p>
        </w:tc>
        <w:tc>
          <w:tcPr>
            <w:tcW w:w="3544" w:type="dxa"/>
            <w:shd w:val="clear" w:color="auto" w:fill="CCFF99"/>
            <w:vAlign w:val="center"/>
          </w:tcPr>
          <w:p w14:paraId="05B94BF2" w14:textId="72FD9E18" w:rsidR="00EE66F2" w:rsidRPr="00916040" w:rsidRDefault="00EE66F2" w:rsidP="00EE66F2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6040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Информация о приборе учета</w:t>
            </w:r>
          </w:p>
        </w:tc>
      </w:tr>
      <w:tr w:rsidR="009F11CF" w:rsidRPr="00916040" w14:paraId="4E597090" w14:textId="77777777" w:rsidTr="008C5F1F">
        <w:trPr>
          <w:trHeight w:val="212"/>
        </w:trPr>
        <w:tc>
          <w:tcPr>
            <w:tcW w:w="9918" w:type="dxa"/>
            <w:gridSpan w:val="3"/>
            <w:shd w:val="clear" w:color="auto" w:fill="FFFF99"/>
            <w:noWrap/>
            <w:vAlign w:val="center"/>
          </w:tcPr>
          <w:p w14:paraId="471D6932" w14:textId="31A96DE3" w:rsidR="009F11CF" w:rsidRPr="00916040" w:rsidRDefault="0032455E" w:rsidP="00EC7BE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B33395" w:rsidRPr="00916040" w14:paraId="05031C44" w14:textId="77777777" w:rsidTr="006F713E">
        <w:trPr>
          <w:trHeight w:val="20"/>
        </w:trPr>
        <w:tc>
          <w:tcPr>
            <w:tcW w:w="3256" w:type="dxa"/>
            <w:noWrap/>
            <w:vAlign w:val="center"/>
          </w:tcPr>
          <w:p w14:paraId="58403681" w14:textId="4834DE5F" w:rsidR="00B33395" w:rsidRPr="00916040" w:rsidRDefault="002E7B40" w:rsidP="007F63F9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3118" w:type="dxa"/>
            <w:vAlign w:val="center"/>
          </w:tcPr>
          <w:p w14:paraId="3277C5CF" w14:textId="6B24A6E6" w:rsidR="00B33395" w:rsidRPr="00916040" w:rsidRDefault="00B33395" w:rsidP="00B33395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91604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37EC72F6" w14:textId="12147D75" w:rsidR="00B33395" w:rsidRPr="00916040" w:rsidRDefault="00263E61" w:rsidP="00B33395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7DE737C3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63600876" w14:textId="33A44590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118" w:type="dxa"/>
          </w:tcPr>
          <w:p w14:paraId="763173B3" w14:textId="2AC02197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62309C40" w14:textId="49905F99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514FA29E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2A531EFD" w14:textId="126A2240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118" w:type="dxa"/>
          </w:tcPr>
          <w:p w14:paraId="51D8A028" w14:textId="432CDB89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7E850CF9" w14:textId="42B05270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5D93D86D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771E7278" w14:textId="6F360A08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118" w:type="dxa"/>
          </w:tcPr>
          <w:p w14:paraId="661A5516" w14:textId="2A804EA2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1B3F11A0" w14:textId="01577513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530556B9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0BE2BB5F" w14:textId="56CBD4E0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118" w:type="dxa"/>
          </w:tcPr>
          <w:p w14:paraId="143AE2F6" w14:textId="40140B62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3221BABB" w14:textId="1332F9FA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05212B3E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2D8BFF08" w14:textId="70B4C620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118" w:type="dxa"/>
          </w:tcPr>
          <w:p w14:paraId="6EC3B0F1" w14:textId="5D587150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646801FD" w14:textId="25AC9569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5E3A8458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0B1FC930" w14:textId="44180119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118" w:type="dxa"/>
          </w:tcPr>
          <w:p w14:paraId="5D75FB38" w14:textId="0AF8E283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123389CF" w14:textId="68EC94DA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6BD06EC4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76BD409A" w14:textId="5AC5C791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118" w:type="dxa"/>
          </w:tcPr>
          <w:p w14:paraId="55645439" w14:textId="3CC98FAF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04FFFE6E" w14:textId="57175E20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53C8C904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61EBE10B" w14:textId="20E7CB76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118" w:type="dxa"/>
          </w:tcPr>
          <w:p w14:paraId="31254FF1" w14:textId="7F1480C1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</w:tcPr>
          <w:p w14:paraId="7F78AE6F" w14:textId="3682DB93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0249E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263E61" w:rsidRPr="00916040" w14:paraId="703181E9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721145C0" w14:textId="63812EC1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118" w:type="dxa"/>
          </w:tcPr>
          <w:p w14:paraId="1BADBD1B" w14:textId="1AD79DE7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733C6D14" w14:textId="21AFD0E3" w:rsidR="00263E61" w:rsidRPr="00916040" w:rsidRDefault="00CB688D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B688D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СПТ-941.2</w:t>
            </w:r>
          </w:p>
        </w:tc>
      </w:tr>
      <w:tr w:rsidR="00263E61" w:rsidRPr="00916040" w14:paraId="122FAE4F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4165074E" w14:textId="42007953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118" w:type="dxa"/>
          </w:tcPr>
          <w:p w14:paraId="5BD622CF" w14:textId="6A1A9D1B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4102597C" w14:textId="5AAE518E" w:rsidR="00263E61" w:rsidRPr="00916040" w:rsidRDefault="00CB688D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B688D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СПТ-941.2</w:t>
            </w:r>
          </w:p>
        </w:tc>
      </w:tr>
      <w:tr w:rsidR="00263E61" w:rsidRPr="00916040" w14:paraId="73AFD2AB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150A1D44" w14:textId="0343D5B1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118" w:type="dxa"/>
          </w:tcPr>
          <w:p w14:paraId="40117C81" w14:textId="0E39D842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79E224EF" w14:textId="6C7BACD8" w:rsidR="00263E61" w:rsidRPr="00916040" w:rsidRDefault="00CB688D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B688D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СПТ-941.2</w:t>
            </w:r>
          </w:p>
        </w:tc>
      </w:tr>
      <w:tr w:rsidR="00263E61" w:rsidRPr="00916040" w14:paraId="5F4FA0FC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5ACFCBBB" w14:textId="740F0E0E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118" w:type="dxa"/>
          </w:tcPr>
          <w:p w14:paraId="70C7A12B" w14:textId="56A22FA9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357EDF77" w14:textId="5FA2C8C3" w:rsidR="00263E61" w:rsidRPr="00916040" w:rsidRDefault="00CB688D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B688D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СПТ-941.2</w:t>
            </w:r>
          </w:p>
        </w:tc>
      </w:tr>
      <w:tr w:rsidR="00263E61" w:rsidRPr="00916040" w14:paraId="3C385E71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1D2C2050" w14:textId="0647A137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118" w:type="dxa"/>
          </w:tcPr>
          <w:p w14:paraId="40E04B98" w14:textId="7A0A3D28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77C0D856" w14:textId="02FCC912" w:rsidR="00263E61" w:rsidRPr="00916040" w:rsidRDefault="00CB688D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B688D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СПТ-941.2</w:t>
            </w:r>
          </w:p>
        </w:tc>
      </w:tr>
      <w:tr w:rsidR="00263E61" w:rsidRPr="00916040" w14:paraId="2F31C03B" w14:textId="77777777" w:rsidTr="00A44CD6">
        <w:trPr>
          <w:trHeight w:val="20"/>
        </w:trPr>
        <w:tc>
          <w:tcPr>
            <w:tcW w:w="3256" w:type="dxa"/>
            <w:noWrap/>
            <w:vAlign w:val="center"/>
          </w:tcPr>
          <w:p w14:paraId="76575B72" w14:textId="0B10C4EF" w:rsidR="00263E61" w:rsidRPr="00916040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118" w:type="dxa"/>
          </w:tcPr>
          <w:p w14:paraId="105C15EF" w14:textId="27FE3BCD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260DD0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Приборный метод</w:t>
            </w:r>
          </w:p>
        </w:tc>
        <w:tc>
          <w:tcPr>
            <w:tcW w:w="3544" w:type="dxa"/>
            <w:vAlign w:val="center"/>
          </w:tcPr>
          <w:p w14:paraId="37C22C7E" w14:textId="552E6A19" w:rsidR="00263E61" w:rsidRPr="00916040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ТВ-7</w:t>
            </w:r>
          </w:p>
        </w:tc>
      </w:tr>
      <w:tr w:rsidR="00B75ADC" w:rsidRPr="00916040" w14:paraId="45C6BA18" w14:textId="77777777" w:rsidTr="00B75ADC">
        <w:trPr>
          <w:trHeight w:val="20"/>
        </w:trPr>
        <w:tc>
          <w:tcPr>
            <w:tcW w:w="9918" w:type="dxa"/>
            <w:gridSpan w:val="3"/>
            <w:shd w:val="clear" w:color="auto" w:fill="FFFF99"/>
            <w:noWrap/>
            <w:vAlign w:val="center"/>
          </w:tcPr>
          <w:p w14:paraId="53B79B1E" w14:textId="6153FE74" w:rsidR="00B75ADC" w:rsidRDefault="0032455E" w:rsidP="007F63F9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B75ADC" w:rsidRPr="00916040" w14:paraId="6B142824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DE0FA5" w14:textId="1B69C80E" w:rsidR="00B75ADC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3118" w:type="dxa"/>
            <w:vAlign w:val="center"/>
          </w:tcPr>
          <w:p w14:paraId="290B207C" w14:textId="5D54FB9E" w:rsidR="00B75ADC" w:rsidRPr="00B75ADC" w:rsidRDefault="00263E61" w:rsidP="00B75ADC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2AE9EC1F" w14:textId="12E13471" w:rsidR="00B75ADC" w:rsidRDefault="00263E61" w:rsidP="00B75ADC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63E61" w:rsidRPr="00916040" w14:paraId="386EF9EF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E1B299" w14:textId="442C70E4" w:rsidR="00263E61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3118" w:type="dxa"/>
          </w:tcPr>
          <w:p w14:paraId="338D8FFE" w14:textId="712CBC85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120A1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58D9D937" w14:textId="0402E552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40619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63E61" w:rsidRPr="00916040" w14:paraId="0F5F5DB8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4770F55" w14:textId="77F3B051" w:rsidR="00263E61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lastRenderedPageBreak/>
              <w:t>Котельная д. Райково</w:t>
            </w:r>
          </w:p>
        </w:tc>
        <w:tc>
          <w:tcPr>
            <w:tcW w:w="3118" w:type="dxa"/>
          </w:tcPr>
          <w:p w14:paraId="3693EAA0" w14:textId="01034A4F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120A1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639CBF2F" w14:textId="4C2CA297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40619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63E61" w:rsidRPr="00916040" w14:paraId="582E1112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9A623" w14:textId="5AC01D4B" w:rsidR="00263E61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3118" w:type="dxa"/>
          </w:tcPr>
          <w:p w14:paraId="6A876CEC" w14:textId="051B7E42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120A1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686A7C43" w14:textId="5E8962C7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40619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63E61" w:rsidRPr="00916040" w14:paraId="6409393D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A51CD9B" w14:textId="1730A87B" w:rsidR="00263E61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3118" w:type="dxa"/>
          </w:tcPr>
          <w:p w14:paraId="2F49ACFE" w14:textId="1FDCDFD9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120A1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387E6584" w14:textId="18CA648E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40619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63E61" w:rsidRPr="00916040" w14:paraId="6D9EFB51" w14:textId="77777777" w:rsidTr="00A44CD6">
        <w:trPr>
          <w:trHeight w:val="20"/>
        </w:trPr>
        <w:tc>
          <w:tcPr>
            <w:tcW w:w="32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B023AB6" w14:textId="40BC2F2E" w:rsidR="00263E61" w:rsidRDefault="00263E61" w:rsidP="00263E6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3118" w:type="dxa"/>
          </w:tcPr>
          <w:p w14:paraId="1F93606A" w14:textId="2676DC4A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C120A1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Расчетный метод</w:t>
            </w:r>
          </w:p>
        </w:tc>
        <w:tc>
          <w:tcPr>
            <w:tcW w:w="3544" w:type="dxa"/>
          </w:tcPr>
          <w:p w14:paraId="73E68591" w14:textId="01BEDAF8" w:rsidR="00263E61" w:rsidRDefault="00263E61" w:rsidP="00263E6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40619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bookmarkEnd w:id="31"/>
    </w:tbl>
    <w:p w14:paraId="16D1EEA1" w14:textId="77777777" w:rsidR="00B75ADC" w:rsidRDefault="00B75ADC" w:rsidP="00B75AD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val="en-US" w:eastAsia="ru-RU"/>
        </w:rPr>
      </w:pPr>
    </w:p>
    <w:p w14:paraId="08601318" w14:textId="316BFCE7" w:rsidR="00A020AA" w:rsidRPr="000207B1" w:rsidRDefault="00A020AA" w:rsidP="00B33395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2" w:name="_Toc203488700"/>
      <w:r w:rsidRPr="000207B1">
        <w:rPr>
          <w:rFonts w:ascii="Trebuchet MS" w:eastAsia="Times New Roman" w:hAnsi="Trebuchet MS" w:cs="Times New Roman"/>
          <w:b/>
          <w:lang w:eastAsia="ru-RU"/>
        </w:rPr>
        <w:t>1.2.</w:t>
      </w:r>
      <w:r w:rsidR="002E19C6" w:rsidRPr="000207B1">
        <w:rPr>
          <w:rFonts w:ascii="Trebuchet MS" w:eastAsia="Times New Roman" w:hAnsi="Trebuchet MS" w:cs="Times New Roman"/>
          <w:b/>
          <w:lang w:eastAsia="ru-RU"/>
        </w:rPr>
        <w:t>8</w:t>
      </w:r>
      <w:r w:rsidRPr="000207B1">
        <w:rPr>
          <w:rFonts w:ascii="Trebuchet MS" w:eastAsia="Times New Roman" w:hAnsi="Trebuchet MS" w:cs="Times New Roman"/>
          <w:b/>
          <w:lang w:eastAsia="ru-RU"/>
        </w:rPr>
        <w:t xml:space="preserve"> Статистика отказов и восстановлений оборудования источников тепловой энергии</w:t>
      </w:r>
      <w:bookmarkEnd w:id="32"/>
    </w:p>
    <w:p w14:paraId="4D34EFA9" w14:textId="18938BBE" w:rsidR="00EF4F50" w:rsidRPr="00B414B4" w:rsidRDefault="00EF4F50" w:rsidP="00EF4F50">
      <w:pPr>
        <w:spacing w:after="0" w:line="276" w:lineRule="auto"/>
        <w:ind w:firstLine="567"/>
        <w:jc w:val="both"/>
        <w:rPr>
          <w:rFonts w:ascii="Trebuchet MS" w:hAnsi="Trebuchet MS"/>
        </w:rPr>
      </w:pPr>
      <w:bookmarkStart w:id="33" w:name="_Hlk196931933"/>
      <w:r w:rsidRPr="00B414B4">
        <w:rPr>
          <w:rFonts w:ascii="Trebuchet MS" w:hAnsi="Trebuchet MS"/>
        </w:rPr>
        <w:t xml:space="preserve">Информация об отказах и восстановлении оборудования источников тепловой энергии на территории муниципального </w:t>
      </w:r>
      <w:r w:rsidR="007E4576">
        <w:rPr>
          <w:rFonts w:ascii="Trebuchet MS" w:hAnsi="Trebuchet MS"/>
        </w:rPr>
        <w:t>округа</w:t>
      </w:r>
      <w:r w:rsidRPr="00B414B4">
        <w:rPr>
          <w:rFonts w:ascii="Trebuchet MS" w:hAnsi="Trebuchet MS"/>
        </w:rPr>
        <w:t xml:space="preserve"> представлена в таблице 1.2.8.1 и 1.2.8.2</w:t>
      </w:r>
      <w:r>
        <w:rPr>
          <w:rFonts w:ascii="Trebuchet MS" w:hAnsi="Trebuchet MS"/>
        </w:rPr>
        <w:t>.</w:t>
      </w:r>
    </w:p>
    <w:p w14:paraId="02DAFC1E" w14:textId="6D9E4D69" w:rsidR="00EF4F50" w:rsidRPr="00B414B4" w:rsidRDefault="00EF4F50" w:rsidP="00EF4F50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hAnsi="Trebuchet MS"/>
          <w:b/>
          <w:spacing w:val="-5"/>
        </w:rPr>
      </w:pPr>
      <w:r w:rsidRPr="00B414B4">
        <w:rPr>
          <w:rFonts w:ascii="Trebuchet MS" w:hAnsi="Trebuchet MS"/>
          <w:b/>
          <w:spacing w:val="-5"/>
        </w:rPr>
        <w:t xml:space="preserve">Таблица 1.2.8.1 – Статистика отказов отпуска тепловой энергии с коллекторов котельных муниципального </w:t>
      </w:r>
      <w:r w:rsidR="007E4576">
        <w:rPr>
          <w:rFonts w:ascii="Trebuchet MS" w:hAnsi="Trebuchet MS"/>
          <w:b/>
          <w:spacing w:val="-5"/>
        </w:rPr>
        <w:t>округа</w:t>
      </w:r>
      <w:r w:rsidRPr="00B414B4">
        <w:rPr>
          <w:rFonts w:ascii="Trebuchet MS" w:hAnsi="Trebuchet MS"/>
          <w:b/>
          <w:spacing w:val="-5"/>
        </w:rPr>
        <w:t xml:space="preserve"> за отопительный период 2024/2025 гг.</w:t>
      </w:r>
    </w:p>
    <w:tbl>
      <w:tblPr>
        <w:tblW w:w="51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"/>
        <w:gridCol w:w="1772"/>
        <w:gridCol w:w="1684"/>
        <w:gridCol w:w="1685"/>
        <w:gridCol w:w="1547"/>
        <w:gridCol w:w="1685"/>
        <w:gridCol w:w="1243"/>
      </w:tblGrid>
      <w:tr w:rsidR="00A01446" w:rsidRPr="007B020F" w14:paraId="4E111B35" w14:textId="77777777" w:rsidTr="00CB688D">
        <w:trPr>
          <w:cantSplit/>
          <w:trHeight w:val="20"/>
          <w:tblHeader/>
        </w:trPr>
        <w:tc>
          <w:tcPr>
            <w:tcW w:w="246" w:type="pct"/>
            <w:shd w:val="clear" w:color="auto" w:fill="CCFF99"/>
            <w:vAlign w:val="center"/>
            <w:hideMark/>
          </w:tcPr>
          <w:p w14:paraId="2606B695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№ п/п </w:t>
            </w:r>
          </w:p>
        </w:tc>
        <w:tc>
          <w:tcPr>
            <w:tcW w:w="876" w:type="pct"/>
            <w:shd w:val="clear" w:color="auto" w:fill="CCFF99"/>
            <w:vAlign w:val="center"/>
          </w:tcPr>
          <w:p w14:paraId="6A9747FF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Наименование котельной </w:t>
            </w:r>
          </w:p>
        </w:tc>
        <w:tc>
          <w:tcPr>
            <w:tcW w:w="833" w:type="pct"/>
            <w:shd w:val="clear" w:color="auto" w:fill="CCFF99"/>
            <w:vAlign w:val="center"/>
          </w:tcPr>
          <w:p w14:paraId="48B1F89F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Прекращение теплоснабжения</w:t>
            </w:r>
          </w:p>
        </w:tc>
        <w:tc>
          <w:tcPr>
            <w:tcW w:w="833" w:type="pct"/>
            <w:shd w:val="clear" w:color="auto" w:fill="CCFF99"/>
            <w:vAlign w:val="center"/>
          </w:tcPr>
          <w:p w14:paraId="6E9BD6AF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Восстановление теплоснабжения</w:t>
            </w:r>
          </w:p>
        </w:tc>
        <w:tc>
          <w:tcPr>
            <w:tcW w:w="765" w:type="pct"/>
            <w:shd w:val="clear" w:color="auto" w:fill="CCFF99"/>
            <w:vAlign w:val="center"/>
          </w:tcPr>
          <w:p w14:paraId="6B87D921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Причина прекращения</w:t>
            </w:r>
          </w:p>
        </w:tc>
        <w:tc>
          <w:tcPr>
            <w:tcW w:w="833" w:type="pct"/>
            <w:shd w:val="clear" w:color="auto" w:fill="CCFF99"/>
            <w:vAlign w:val="center"/>
          </w:tcPr>
          <w:p w14:paraId="55A1B402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Режим теплоснабжения</w:t>
            </w:r>
          </w:p>
        </w:tc>
        <w:tc>
          <w:tcPr>
            <w:tcW w:w="615" w:type="pct"/>
            <w:shd w:val="clear" w:color="auto" w:fill="CCFF99"/>
            <w:vAlign w:val="center"/>
            <w:hideMark/>
          </w:tcPr>
          <w:p w14:paraId="378395A8" w14:textId="61F02DAF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Недоотпуск тепловой энергии, Гкал</w:t>
            </w:r>
          </w:p>
        </w:tc>
      </w:tr>
      <w:tr w:rsidR="00CB688D" w:rsidRPr="007B020F" w14:paraId="6E3CE340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8F74A" w14:textId="3DDDD24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B16A" w14:textId="557B923D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40 лет Октября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200C" w14:textId="29755B5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65F8" w14:textId="163D1E1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AD5F" w14:textId="41B87F98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B38F" w14:textId="5E03D43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4892" w14:textId="53F2293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5E18913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702C4" w14:textId="01D7C908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1DE10" w14:textId="00A60524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0E2E1" w14:textId="41C899E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CAE21" w14:textId="47C5E2C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0DA0A" w14:textId="0D98CEC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9985D" w14:textId="3A4222E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6DC62" w14:textId="1642CE7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5AA780C1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6B4E" w14:textId="4E47DAF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55B2A" w14:textId="7C1FF4A4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Краснослободская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2D34" w14:textId="1BF87CEF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E00A8" w14:textId="26DDA96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DB8F" w14:textId="20B8A05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F56F" w14:textId="65EB43B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802A" w14:textId="0D91290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29785534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3607A" w14:textId="35A85C9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0589" w14:textId="70F92B1E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Кооперативная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60AC0" w14:textId="14DFED2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2126" w14:textId="6D9AA5F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F6786" w14:textId="60DD238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36CC7" w14:textId="1EA80FF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D3C0" w14:textId="3079332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60809BF7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696750" w14:textId="16F537C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D1D1C" w14:textId="21F806BA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Железнодорожная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2AC16" w14:textId="34AB158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BDEE" w14:textId="22660A7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3298F" w14:textId="3FACBEC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FB1D" w14:textId="611F33E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48CD" w14:textId="05160DF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270BE49E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C351D" w14:textId="5869406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5FF8" w14:textId="4326C58B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Смирнова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47D0A" w14:textId="3A2189C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E192" w14:textId="33B0609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57F6" w14:textId="1076D9B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23B82" w14:textId="3A8A752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1941D" w14:textId="6CBC494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57BE2049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E5133" w14:textId="58D8A65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D629" w14:textId="41753346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Заводская 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CB6B" w14:textId="0E5518C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1B0B3" w14:textId="71A3F28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47B00" w14:textId="399C821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7CC7" w14:textId="4437337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A699" w14:textId="14BE8C9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5545FE54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96F28" w14:textId="0A71C87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A14D2" w14:textId="483CCCBC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D741D" w14:textId="6D252CD6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C3C61" w14:textId="46360AB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4FF6D" w14:textId="22463426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B632" w14:textId="7A4B609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54C1E" w14:textId="38C5189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05175052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AB7C6" w14:textId="4A24894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3046" w14:textId="5F872D00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C552" w14:textId="7C4DE27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7B719" w14:textId="52F638F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31E5" w14:textId="4AF3282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E2AE" w14:textId="6D5744C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AE170" w14:textId="47F5F7AF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179C875F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109F7" w14:textId="4D5C56C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84112" w14:textId="5FD637A2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814" w14:textId="422BBE6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DD502" w14:textId="233365D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17AFB" w14:textId="05D75B8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7AD13" w14:textId="31DE0848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8D17" w14:textId="2DF07046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079146D3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1FD15" w14:textId="3B3E2B7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09F6" w14:textId="38212B80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FB9C" w14:textId="7C0FF728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4FF7" w14:textId="0B89AF8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2645C" w14:textId="3C2044A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0F04" w14:textId="3CF5CC3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9CE04" w14:textId="3CA88A96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C47ACD6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6B82F" w14:textId="281360B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D15E" w14:textId="6B8EABAF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0EB5F" w14:textId="28D97B3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28ED4" w14:textId="3A58442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E2379" w14:textId="673B198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3A53C" w14:textId="614E507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C531" w14:textId="1470CC1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8D16D67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E64E3" w14:textId="3726663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1575" w14:textId="5B5D3EC6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FDCC" w14:textId="4651EA9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6236" w14:textId="4FA27096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8910" w14:textId="25C6056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DD50" w14:textId="38C940B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2303D" w14:textId="1BC57F1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59A9C40A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EC8B5" w14:textId="3853B64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9BC0" w14:textId="233E28D8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DFFB" w14:textId="02A91C1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61BF" w14:textId="2CA7D24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B3C1" w14:textId="3D3A0C6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C503" w14:textId="76FA1DB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2CC05" w14:textId="7452B09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4822FC22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A6DF" w14:textId="22E83A5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8A0CA" w14:textId="22B1A410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2ED0" w14:textId="234DC39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BBB3" w14:textId="7954270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AF92" w14:textId="2C6A2ED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6634E" w14:textId="00935B7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C9D80" w14:textId="30281BD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C120665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F8CE1" w14:textId="05E1C24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5621" w14:textId="25A79D2F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E0EB" w14:textId="0DC1423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6DCD" w14:textId="4A15993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2C23" w14:textId="39A3F71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0C50" w14:textId="624BD5C5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2B7C" w14:textId="1254D64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DBE4467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C1C12" w14:textId="5A8AE38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AE0B" w14:textId="2A45E7FF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84C1" w14:textId="5BAD81B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D91F" w14:textId="2A552E9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6184" w14:textId="20E9B8D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C3F8" w14:textId="4164E35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4D1B7" w14:textId="5672C5F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634E4E7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304F9" w14:textId="4636B2F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B154" w14:textId="56E1E5E5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Райково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BA6F" w14:textId="0C217F82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02C6" w14:textId="7C254B7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4696" w14:textId="3DCDA2C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DCE78" w14:textId="14EB425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6B39A" w14:textId="205D532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77D501B1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E301C" w14:textId="5628C5C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72DF" w14:textId="333D6E3D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A08A" w14:textId="374C04EA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AAB92" w14:textId="7A65679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4C6EB" w14:textId="1F44CD6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1F21" w14:textId="2D879F8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1533" w14:textId="4700256F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3AF085A6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EDE09" w14:textId="08C653B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C720" w14:textId="56BAF127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F7E2" w14:textId="6BA8E4E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16A40" w14:textId="49630428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5E83A" w14:textId="76A344E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ABDC8" w14:textId="7096371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6ACA" w14:textId="4DCD498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75AEEBAB" w14:textId="77777777" w:rsidTr="00CB688D">
        <w:trPr>
          <w:trHeight w:val="20"/>
        </w:trPr>
        <w:tc>
          <w:tcPr>
            <w:tcW w:w="2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408F9" w14:textId="4E1D2F6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8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FFDE" w14:textId="5CC23A96" w:rsidR="00CB688D" w:rsidRPr="007B020F" w:rsidRDefault="00CB688D" w:rsidP="00CB688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9F18" w14:textId="578B5CFE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04572" w14:textId="187B740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7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4E535" w14:textId="531E549B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DF9" w14:textId="4DA09D0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6A61" w14:textId="25B4931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6F349D" w:rsidRPr="007B020F" w14:paraId="473FFB20" w14:textId="77777777" w:rsidTr="00CB688D">
        <w:trPr>
          <w:trHeight w:val="20"/>
        </w:trPr>
        <w:tc>
          <w:tcPr>
            <w:tcW w:w="19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B69E8" w14:textId="77777777" w:rsidR="006F349D" w:rsidRPr="007B020F" w:rsidRDefault="006F349D" w:rsidP="006F349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Всего событий</w:t>
            </w:r>
          </w:p>
        </w:tc>
        <w:tc>
          <w:tcPr>
            <w:tcW w:w="30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CE10" w14:textId="01A14AF3" w:rsidR="006F349D" w:rsidRPr="007B020F" w:rsidRDefault="00CB688D" w:rsidP="006F349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14:paraId="3713EB61" w14:textId="77777777" w:rsidR="00CB688D" w:rsidRDefault="00CB688D" w:rsidP="00EF4F5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70A6F14" w14:textId="3DAF472D" w:rsidR="00EF4F50" w:rsidRPr="00B414B4" w:rsidRDefault="00EF4F50" w:rsidP="00EF4F50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hAnsi="Trebuchet MS"/>
          <w:b/>
          <w:spacing w:val="-5"/>
        </w:rPr>
      </w:pPr>
      <w:r w:rsidRPr="00B414B4">
        <w:rPr>
          <w:rFonts w:ascii="Trebuchet MS" w:hAnsi="Trebuchet MS"/>
          <w:b/>
          <w:spacing w:val="-5"/>
        </w:rPr>
        <w:t xml:space="preserve">Таблица 1.2.8.2 – Динамика теплоснабжения котельных на территории муниципального </w:t>
      </w:r>
      <w:r w:rsidR="007E4576">
        <w:rPr>
          <w:rFonts w:ascii="Trebuchet MS" w:hAnsi="Trebuchet MS"/>
          <w:b/>
          <w:spacing w:val="-5"/>
        </w:rPr>
        <w:t>округа</w:t>
      </w:r>
    </w:p>
    <w:tbl>
      <w:tblPr>
        <w:tblW w:w="5001" w:type="pct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"/>
        <w:gridCol w:w="2048"/>
        <w:gridCol w:w="1985"/>
        <w:gridCol w:w="4814"/>
      </w:tblGrid>
      <w:tr w:rsidR="00EF4F50" w:rsidRPr="007B020F" w14:paraId="5216DCF9" w14:textId="77777777" w:rsidTr="008C5F1F">
        <w:trPr>
          <w:trHeight w:val="583"/>
          <w:tblHeader/>
        </w:trPr>
        <w:tc>
          <w:tcPr>
            <w:tcW w:w="538" w:type="pct"/>
            <w:shd w:val="clear" w:color="auto" w:fill="CCFF99"/>
            <w:noWrap/>
            <w:vAlign w:val="center"/>
          </w:tcPr>
          <w:p w14:paraId="465435B2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1033" w:type="pct"/>
            <w:shd w:val="clear" w:color="auto" w:fill="CCFF99"/>
            <w:vAlign w:val="center"/>
          </w:tcPr>
          <w:p w14:paraId="279CC8EE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b/>
                <w:bCs/>
                <w:color w:val="000000"/>
                <w:sz w:val="18"/>
                <w:szCs w:val="18"/>
                <w:lang w:eastAsia="ru-RU"/>
              </w:rPr>
              <w:t>Количество прекращений</w:t>
            </w:r>
          </w:p>
        </w:tc>
        <w:tc>
          <w:tcPr>
            <w:tcW w:w="1001" w:type="pct"/>
            <w:shd w:val="clear" w:color="auto" w:fill="CCFF99"/>
            <w:vAlign w:val="center"/>
          </w:tcPr>
          <w:p w14:paraId="44D50F14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Среднее время восстановления, ч</w:t>
            </w:r>
          </w:p>
        </w:tc>
        <w:tc>
          <w:tcPr>
            <w:tcW w:w="2428" w:type="pct"/>
            <w:shd w:val="clear" w:color="auto" w:fill="CCFF99"/>
            <w:vAlign w:val="center"/>
          </w:tcPr>
          <w:p w14:paraId="3CB04A15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  <w:t>Средний недоотпуск тепла на одно прекращение подачи тепловой энергии, Гкал/ед.</w:t>
            </w:r>
          </w:p>
        </w:tc>
      </w:tr>
      <w:tr w:rsidR="00CB688D" w:rsidRPr="007B020F" w14:paraId="6284747E" w14:textId="77777777" w:rsidTr="00CB688D">
        <w:trPr>
          <w:trHeight w:val="20"/>
        </w:trPr>
        <w:tc>
          <w:tcPr>
            <w:tcW w:w="5000" w:type="pct"/>
            <w:gridSpan w:val="4"/>
            <w:shd w:val="clear" w:color="auto" w:fill="FFFF99"/>
            <w:noWrap/>
            <w:vAlign w:val="center"/>
          </w:tcPr>
          <w:p w14:paraId="0D431B8C" w14:textId="682F8C75" w:rsidR="00CB688D" w:rsidRPr="007B020F" w:rsidRDefault="00CB688D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«ТД»*</w:t>
            </w:r>
          </w:p>
        </w:tc>
      </w:tr>
      <w:tr w:rsidR="00CB688D" w:rsidRPr="007B020F" w14:paraId="05604EAA" w14:textId="77777777" w:rsidTr="008C5F1F">
        <w:trPr>
          <w:trHeight w:val="227"/>
        </w:trPr>
        <w:tc>
          <w:tcPr>
            <w:tcW w:w="538" w:type="pct"/>
            <w:noWrap/>
            <w:vAlign w:val="center"/>
          </w:tcPr>
          <w:p w14:paraId="0E75ED2E" w14:textId="7777777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33" w:type="pct"/>
          </w:tcPr>
          <w:p w14:paraId="5D18A44C" w14:textId="1507D124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01" w:type="pct"/>
          </w:tcPr>
          <w:p w14:paraId="1563E65B" w14:textId="7F4325B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</w:tcPr>
          <w:p w14:paraId="3488F65E" w14:textId="0D44E0A7" w:rsidR="00CB688D" w:rsidRPr="007B020F" w:rsidRDefault="00CB688D" w:rsidP="00CB68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5B584E62" w14:textId="77777777" w:rsidTr="008C5F1F">
        <w:trPr>
          <w:trHeight w:val="227"/>
        </w:trPr>
        <w:tc>
          <w:tcPr>
            <w:tcW w:w="538" w:type="pct"/>
            <w:noWrap/>
            <w:vAlign w:val="center"/>
          </w:tcPr>
          <w:p w14:paraId="5AB6936B" w14:textId="7777777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33" w:type="pct"/>
          </w:tcPr>
          <w:p w14:paraId="29424A89" w14:textId="67EF1CA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01" w:type="pct"/>
          </w:tcPr>
          <w:p w14:paraId="6F323B5D" w14:textId="4E09C5D3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</w:tcPr>
          <w:p w14:paraId="751C5791" w14:textId="266B22B0" w:rsidR="00CB688D" w:rsidRPr="007B020F" w:rsidRDefault="00CB688D" w:rsidP="00CB68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0BD16709" w14:textId="77777777" w:rsidTr="008C5F1F">
        <w:trPr>
          <w:trHeight w:val="227"/>
        </w:trPr>
        <w:tc>
          <w:tcPr>
            <w:tcW w:w="538" w:type="pct"/>
            <w:noWrap/>
            <w:vAlign w:val="center"/>
          </w:tcPr>
          <w:p w14:paraId="65C3F76A" w14:textId="7777777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33" w:type="pct"/>
          </w:tcPr>
          <w:p w14:paraId="29F79A57" w14:textId="5B2A426D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01" w:type="pct"/>
          </w:tcPr>
          <w:p w14:paraId="1AE8C69C" w14:textId="67F7174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</w:tcPr>
          <w:p w14:paraId="6F1821B1" w14:textId="771E805E" w:rsidR="00CB688D" w:rsidRPr="007B020F" w:rsidRDefault="00CB688D" w:rsidP="00CB68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EF4F50" w:rsidRPr="007B020F" w14:paraId="66485AA7" w14:textId="77777777" w:rsidTr="00CB688D">
        <w:trPr>
          <w:trHeight w:val="20"/>
        </w:trPr>
        <w:tc>
          <w:tcPr>
            <w:tcW w:w="5000" w:type="pct"/>
            <w:gridSpan w:val="4"/>
            <w:shd w:val="clear" w:color="auto" w:fill="FFFF99"/>
            <w:noWrap/>
            <w:vAlign w:val="center"/>
          </w:tcPr>
          <w:p w14:paraId="52281206" w14:textId="03C970CA" w:rsidR="00EF4F50" w:rsidRPr="007B020F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МУП «Т</w:t>
            </w:r>
            <w:r w:rsidR="00CB688D" w:rsidRPr="007B020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</w:t>
            </w:r>
            <w:r w:rsidRPr="007B020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</w:tr>
      <w:tr w:rsidR="00EF4F50" w:rsidRPr="007B020F" w14:paraId="0372D8F4" w14:textId="77777777" w:rsidTr="007B020F">
        <w:trPr>
          <w:trHeight w:val="20"/>
        </w:trPr>
        <w:tc>
          <w:tcPr>
            <w:tcW w:w="538" w:type="pct"/>
            <w:noWrap/>
            <w:vAlign w:val="center"/>
          </w:tcPr>
          <w:p w14:paraId="00CA96C8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033" w:type="pct"/>
            <w:vAlign w:val="center"/>
          </w:tcPr>
          <w:p w14:paraId="77072F86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pct"/>
            <w:vAlign w:val="center"/>
          </w:tcPr>
          <w:p w14:paraId="69B722B6" w14:textId="77777777" w:rsidR="00EF4F50" w:rsidRPr="007B020F" w:rsidRDefault="00EF4F50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  <w:vAlign w:val="center"/>
          </w:tcPr>
          <w:p w14:paraId="31BB8F3D" w14:textId="77777777" w:rsidR="00EF4F50" w:rsidRPr="007B020F" w:rsidRDefault="00EF4F50" w:rsidP="00A44CD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7D8A0CE8" w14:textId="77777777" w:rsidTr="007B020F">
        <w:trPr>
          <w:trHeight w:val="20"/>
        </w:trPr>
        <w:tc>
          <w:tcPr>
            <w:tcW w:w="538" w:type="pct"/>
            <w:noWrap/>
            <w:vAlign w:val="center"/>
          </w:tcPr>
          <w:p w14:paraId="67F9A82F" w14:textId="7777777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33" w:type="pct"/>
            <w:vAlign w:val="center"/>
          </w:tcPr>
          <w:p w14:paraId="6FB5FEF8" w14:textId="122EFCA0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pct"/>
            <w:vAlign w:val="center"/>
          </w:tcPr>
          <w:p w14:paraId="34035F83" w14:textId="6373A1DC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  <w:vAlign w:val="center"/>
          </w:tcPr>
          <w:p w14:paraId="00740254" w14:textId="5A812040" w:rsidR="00CB688D" w:rsidRPr="007B020F" w:rsidRDefault="00CB688D" w:rsidP="00CB68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  <w:tr w:rsidR="00CB688D" w:rsidRPr="007B020F" w14:paraId="4C779830" w14:textId="77777777" w:rsidTr="007B020F">
        <w:trPr>
          <w:trHeight w:val="20"/>
        </w:trPr>
        <w:tc>
          <w:tcPr>
            <w:tcW w:w="538" w:type="pct"/>
            <w:noWrap/>
            <w:vAlign w:val="center"/>
          </w:tcPr>
          <w:p w14:paraId="341E098F" w14:textId="77777777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033" w:type="pct"/>
            <w:vAlign w:val="center"/>
          </w:tcPr>
          <w:p w14:paraId="7F6179E7" w14:textId="0F71BDD1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001" w:type="pct"/>
            <w:vAlign w:val="center"/>
          </w:tcPr>
          <w:p w14:paraId="598E93A5" w14:textId="21439959" w:rsidR="00CB688D" w:rsidRPr="007B020F" w:rsidRDefault="00CB688D" w:rsidP="00CB688D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2428" w:type="pct"/>
            <w:vAlign w:val="center"/>
          </w:tcPr>
          <w:p w14:paraId="4DC2FD2D" w14:textId="7F9D2A3F" w:rsidR="00CB688D" w:rsidRPr="007B020F" w:rsidRDefault="00CB688D" w:rsidP="00CB688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7B020F">
              <w:rPr>
                <w:rFonts w:ascii="Trebuchet MS" w:eastAsia="Times New Roman" w:hAnsi="Trebuchet MS" w:cs="Arial"/>
                <w:color w:val="000000"/>
                <w:sz w:val="18"/>
                <w:szCs w:val="18"/>
                <w:lang w:eastAsia="ru-RU"/>
              </w:rPr>
              <w:t>―</w:t>
            </w:r>
          </w:p>
        </w:tc>
      </w:tr>
    </w:tbl>
    <w:bookmarkEnd w:id="33"/>
    <w:p w14:paraId="35AF063E" w14:textId="05C46504" w:rsidR="00CB688D" w:rsidRPr="007B020F" w:rsidRDefault="00CB688D" w:rsidP="007B020F">
      <w:pPr>
        <w:spacing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B020F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 w:rsidRPr="007B020F"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МУП «ТД» зарегистрировано в налоговом органе </w:t>
      </w:r>
      <w:r w:rsidR="007B020F" w:rsidRPr="007B020F">
        <w:rPr>
          <w:rFonts w:ascii="Trebuchet MS" w:eastAsia="Times New Roman" w:hAnsi="Trebuchet MS" w:cs="Times New Roman"/>
          <w:sz w:val="20"/>
          <w:szCs w:val="20"/>
          <w:lang w:eastAsia="ru-RU"/>
        </w:rPr>
        <w:t>04 июля 2025 года. Деятельность по теплоснабжения в течение периода 2022-2024 гг. не осуществляло.</w:t>
      </w:r>
    </w:p>
    <w:p w14:paraId="580C51D7" w14:textId="77777777" w:rsidR="00CB688D" w:rsidRPr="007B020F" w:rsidRDefault="00CB688D" w:rsidP="0034609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09F75441" w14:textId="49C543D4" w:rsidR="00A020AA" w:rsidRPr="000207B1" w:rsidRDefault="00A020AA" w:rsidP="0034609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4" w:name="_Toc203488701"/>
      <w:r w:rsidRPr="000207B1">
        <w:rPr>
          <w:rFonts w:ascii="Trebuchet MS" w:eastAsia="Times New Roman" w:hAnsi="Trebuchet MS" w:cs="Times New Roman"/>
          <w:b/>
          <w:lang w:eastAsia="ru-RU"/>
        </w:rPr>
        <w:t>1.2.</w:t>
      </w:r>
      <w:r w:rsidR="002E19C6" w:rsidRPr="000207B1">
        <w:rPr>
          <w:rFonts w:ascii="Trebuchet MS" w:eastAsia="Times New Roman" w:hAnsi="Trebuchet MS" w:cs="Times New Roman"/>
          <w:b/>
          <w:lang w:eastAsia="ru-RU"/>
        </w:rPr>
        <w:t>9</w:t>
      </w:r>
      <w:r w:rsidRPr="000207B1">
        <w:rPr>
          <w:rFonts w:ascii="Trebuchet MS" w:eastAsia="Times New Roman" w:hAnsi="Trebuchet MS" w:cs="Times New Roman"/>
          <w:b/>
          <w:lang w:eastAsia="ru-RU"/>
        </w:rPr>
        <w:t xml:space="preserve"> Предписания надзорных органов по запрещению дальнейшей эксплуатации источников тепловой энергии</w:t>
      </w:r>
      <w:bookmarkEnd w:id="34"/>
    </w:p>
    <w:p w14:paraId="6F7F3CEC" w14:textId="01C14B67" w:rsidR="008C44EC" w:rsidRPr="00CB688D" w:rsidRDefault="007F63F9" w:rsidP="0001693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F4F50">
        <w:rPr>
          <w:rFonts w:ascii="Trebuchet MS" w:eastAsia="Times New Roman" w:hAnsi="Trebuchet MS" w:cs="Times New Roman"/>
          <w:lang w:eastAsia="ru-RU"/>
        </w:rPr>
        <w:t xml:space="preserve">Информация о предписаниях надзорных органов по запрещению дальнейшей эксплуатации </w:t>
      </w:r>
      <w:r w:rsidRPr="00CB688D">
        <w:rPr>
          <w:rFonts w:ascii="Trebuchet MS" w:eastAsia="Times New Roman" w:hAnsi="Trebuchet MS" w:cs="Times New Roman"/>
          <w:lang w:eastAsia="ru-RU"/>
        </w:rPr>
        <w:t>источников тепловой энергии</w:t>
      </w:r>
      <w:r w:rsidR="002E19C6" w:rsidRPr="00CB688D">
        <w:rPr>
          <w:rFonts w:ascii="Trebuchet MS" w:eastAsia="Times New Roman" w:hAnsi="Trebuchet MS" w:cs="Times New Roman"/>
          <w:lang w:eastAsia="ru-RU"/>
        </w:rPr>
        <w:t xml:space="preserve"> на территории</w:t>
      </w:r>
      <w:r w:rsidR="009F11CF" w:rsidRPr="00CB688D">
        <w:rPr>
          <w:rFonts w:ascii="Trebuchet MS" w:eastAsia="Times New Roman" w:hAnsi="Trebuchet MS" w:cs="Times New Roman"/>
          <w:lang w:eastAsia="ru-RU"/>
        </w:rPr>
        <w:t xml:space="preserve"> </w:t>
      </w:r>
      <w:r w:rsidR="007D43AF" w:rsidRPr="00CB688D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CB688D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060EB0" w:rsidRPr="00CB688D">
        <w:rPr>
          <w:rFonts w:ascii="Trebuchet MS" w:eastAsia="Times New Roman" w:hAnsi="Trebuchet MS" w:cs="Times New Roman"/>
          <w:lang w:eastAsia="ru-RU"/>
        </w:rPr>
        <w:t xml:space="preserve"> </w:t>
      </w:r>
      <w:r w:rsidRPr="00CB688D">
        <w:rPr>
          <w:rFonts w:ascii="Trebuchet MS" w:eastAsia="Times New Roman" w:hAnsi="Trebuchet MS" w:cs="Times New Roman"/>
          <w:lang w:eastAsia="ru-RU"/>
        </w:rPr>
        <w:t>представлена в таблице 1.2.9</w:t>
      </w:r>
      <w:r w:rsidR="00A020AA" w:rsidRPr="00CB688D">
        <w:rPr>
          <w:rFonts w:ascii="Trebuchet MS" w:eastAsia="Times New Roman" w:hAnsi="Trebuchet MS" w:cs="Times New Roman"/>
          <w:lang w:eastAsia="ru-RU"/>
        </w:rPr>
        <w:t>.</w:t>
      </w:r>
    </w:p>
    <w:p w14:paraId="0131DEB3" w14:textId="77777777" w:rsidR="002E49C4" w:rsidRPr="00195699" w:rsidRDefault="002E49C4" w:rsidP="002E49C4">
      <w:pPr>
        <w:widowControl w:val="0"/>
        <w:tabs>
          <w:tab w:val="left" w:pos="426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CB688D">
        <w:rPr>
          <w:rFonts w:ascii="Trebuchet MS" w:eastAsia="Times New Roman" w:hAnsi="Trebuchet MS" w:cs="Times New Roman"/>
          <w:b/>
          <w:spacing w:val="-5"/>
          <w:lang w:eastAsia="ru-RU"/>
        </w:rPr>
        <w:t>Таблица 1.2.9 – Предписания надзорных органов по запрещению дальнейшей эксплуатации источников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3066"/>
        <w:gridCol w:w="1701"/>
        <w:gridCol w:w="1984"/>
        <w:gridCol w:w="2545"/>
      </w:tblGrid>
      <w:tr w:rsidR="002E49C4" w:rsidRPr="007B020F" w14:paraId="39A69FF3" w14:textId="77777777" w:rsidTr="00A44CD6">
        <w:trPr>
          <w:trHeight w:val="20"/>
          <w:tblHeader/>
        </w:trPr>
        <w:tc>
          <w:tcPr>
            <w:tcW w:w="5000" w:type="pct"/>
            <w:gridSpan w:val="5"/>
            <w:shd w:val="clear" w:color="auto" w:fill="FFFF99"/>
            <w:vAlign w:val="center"/>
          </w:tcPr>
          <w:p w14:paraId="71392E00" w14:textId="1107661A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по состоянию на 01.0</w:t>
            </w:r>
            <w:r w:rsidR="00CB688D"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7</w:t>
            </w: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.202</w:t>
            </w:r>
            <w:r w:rsidR="0001693B"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</w:tr>
      <w:tr w:rsidR="002E49C4" w:rsidRPr="007B020F" w14:paraId="508C5DC9" w14:textId="77777777" w:rsidTr="007B020F">
        <w:trPr>
          <w:trHeight w:val="20"/>
          <w:tblHeader/>
        </w:trPr>
        <w:tc>
          <w:tcPr>
            <w:tcW w:w="310" w:type="pct"/>
            <w:vMerge w:val="restart"/>
            <w:shd w:val="clear" w:color="auto" w:fill="CCFF99"/>
            <w:vAlign w:val="center"/>
          </w:tcPr>
          <w:p w14:paraId="48530C83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№ п.п.</w:t>
            </w:r>
          </w:p>
        </w:tc>
        <w:tc>
          <w:tcPr>
            <w:tcW w:w="1547" w:type="pct"/>
            <w:vMerge w:val="restart"/>
            <w:shd w:val="clear" w:color="auto" w:fill="CCFF99"/>
            <w:vAlign w:val="center"/>
          </w:tcPr>
          <w:p w14:paraId="3513D243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Наименование котельной</w:t>
            </w:r>
          </w:p>
        </w:tc>
        <w:tc>
          <w:tcPr>
            <w:tcW w:w="3143" w:type="pct"/>
            <w:gridSpan w:val="3"/>
            <w:shd w:val="clear" w:color="auto" w:fill="CCFF99"/>
            <w:vAlign w:val="center"/>
          </w:tcPr>
          <w:p w14:paraId="5476118E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Наличие предписаний надзорных органов по запрещению дальнейшей эксплуатации источников тепловой энергии</w:t>
            </w:r>
          </w:p>
        </w:tc>
      </w:tr>
      <w:tr w:rsidR="002E49C4" w:rsidRPr="007B020F" w14:paraId="337E208E" w14:textId="77777777" w:rsidTr="007B020F">
        <w:trPr>
          <w:trHeight w:val="20"/>
          <w:tblHeader/>
        </w:trPr>
        <w:tc>
          <w:tcPr>
            <w:tcW w:w="310" w:type="pct"/>
            <w:vMerge/>
            <w:shd w:val="clear" w:color="auto" w:fill="CCFF99"/>
            <w:vAlign w:val="center"/>
          </w:tcPr>
          <w:p w14:paraId="33F6C2C2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547" w:type="pct"/>
            <w:vMerge/>
            <w:shd w:val="clear" w:color="auto" w:fill="CCFF99"/>
            <w:vAlign w:val="center"/>
          </w:tcPr>
          <w:p w14:paraId="1C9A650B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8" w:type="pct"/>
            <w:shd w:val="clear" w:color="auto" w:fill="CCFF99"/>
            <w:vAlign w:val="center"/>
          </w:tcPr>
          <w:p w14:paraId="6A23254B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да/нет; дата, №</w:t>
            </w:r>
          </w:p>
        </w:tc>
        <w:tc>
          <w:tcPr>
            <w:tcW w:w="1001" w:type="pct"/>
            <w:shd w:val="clear" w:color="auto" w:fill="CCFF99"/>
            <w:vAlign w:val="center"/>
          </w:tcPr>
          <w:p w14:paraId="615AA754" w14:textId="1B6DBE95" w:rsidR="002E49C4" w:rsidRPr="007B020F" w:rsidRDefault="0001693B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="002E49C4"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еречень замечаний</w:t>
            </w:r>
          </w:p>
        </w:tc>
        <w:tc>
          <w:tcPr>
            <w:tcW w:w="1284" w:type="pct"/>
            <w:shd w:val="clear" w:color="auto" w:fill="CCFF99"/>
            <w:vAlign w:val="center"/>
          </w:tcPr>
          <w:p w14:paraId="6DD22FBC" w14:textId="77777777" w:rsidR="002E49C4" w:rsidRPr="007B020F" w:rsidRDefault="002E49C4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наименование надзорного органа</w:t>
            </w:r>
          </w:p>
        </w:tc>
      </w:tr>
      <w:tr w:rsidR="002E49C4" w:rsidRPr="007B020F" w14:paraId="71C2D345" w14:textId="77777777" w:rsidTr="00A44CD6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000" w:type="pct"/>
            <w:gridSpan w:val="5"/>
            <w:shd w:val="clear" w:color="000000" w:fill="FFFF99"/>
            <w:vAlign w:val="center"/>
            <w:hideMark/>
          </w:tcPr>
          <w:p w14:paraId="08B3B8BD" w14:textId="66396DAF" w:rsidR="002E49C4" w:rsidRPr="007B020F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7C54B3" w:rsidRPr="007B020F" w14:paraId="38662AA3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5A2FE923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47" w:type="pct"/>
            <w:vAlign w:val="center"/>
          </w:tcPr>
          <w:p w14:paraId="7B0FD348" w14:textId="1831E879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40 лет Октября </w:t>
            </w:r>
          </w:p>
        </w:tc>
        <w:tc>
          <w:tcPr>
            <w:tcW w:w="858" w:type="pct"/>
            <w:vAlign w:val="center"/>
          </w:tcPr>
          <w:p w14:paraId="29295CC1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32D82BA9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2A0FBA2D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3D80A7DC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427E8455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47" w:type="pct"/>
            <w:vAlign w:val="center"/>
          </w:tcPr>
          <w:p w14:paraId="0AA797E9" w14:textId="73793BFE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858" w:type="pct"/>
            <w:vAlign w:val="center"/>
          </w:tcPr>
          <w:p w14:paraId="5A7B6FC1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4C7B1C19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29F1D4E2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1C950964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0BB480E3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47" w:type="pct"/>
            <w:vAlign w:val="center"/>
          </w:tcPr>
          <w:p w14:paraId="26C12F67" w14:textId="3A3E35BF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  <w:tc>
          <w:tcPr>
            <w:tcW w:w="858" w:type="pct"/>
            <w:vAlign w:val="center"/>
          </w:tcPr>
          <w:p w14:paraId="5C4438F7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404A3E90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7B4EE430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7B9D9FE3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1C95EFDC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547" w:type="pct"/>
            <w:vAlign w:val="center"/>
          </w:tcPr>
          <w:p w14:paraId="3F1F9D0B" w14:textId="78E92685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  <w:tc>
          <w:tcPr>
            <w:tcW w:w="858" w:type="pct"/>
            <w:vAlign w:val="center"/>
          </w:tcPr>
          <w:p w14:paraId="3AD88BD5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2079463E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67888686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43C2FF8E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690BC62B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547" w:type="pct"/>
            <w:vAlign w:val="center"/>
          </w:tcPr>
          <w:p w14:paraId="03BE3F75" w14:textId="365BA0C8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  <w:tc>
          <w:tcPr>
            <w:tcW w:w="858" w:type="pct"/>
            <w:vAlign w:val="center"/>
          </w:tcPr>
          <w:p w14:paraId="34952B32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59A6DFC6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71E39B20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64FC5B85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2AD2B7D7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47" w:type="pct"/>
            <w:vAlign w:val="center"/>
          </w:tcPr>
          <w:p w14:paraId="70E370FE" w14:textId="57CCF16A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Смирнова</w:t>
            </w:r>
          </w:p>
        </w:tc>
        <w:tc>
          <w:tcPr>
            <w:tcW w:w="858" w:type="pct"/>
            <w:vAlign w:val="center"/>
          </w:tcPr>
          <w:p w14:paraId="6072C1D3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2D8297BE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06041092" w14:textId="7777777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091A7CB6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73258217" w14:textId="582F1853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547" w:type="pct"/>
            <w:vAlign w:val="center"/>
          </w:tcPr>
          <w:p w14:paraId="00FCA8BE" w14:textId="0444BE69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  <w:tc>
          <w:tcPr>
            <w:tcW w:w="858" w:type="pct"/>
            <w:vAlign w:val="center"/>
          </w:tcPr>
          <w:p w14:paraId="77E22237" w14:textId="76022EEF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394783BB" w14:textId="4CCF6BC1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07956398" w14:textId="4C65985D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0D561D3B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4A5E69AC" w14:textId="21C50990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547" w:type="pct"/>
            <w:vAlign w:val="center"/>
          </w:tcPr>
          <w:p w14:paraId="2308BBBC" w14:textId="0868BB53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858" w:type="pct"/>
            <w:vAlign w:val="center"/>
          </w:tcPr>
          <w:p w14:paraId="2116E361" w14:textId="70930C09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061DD00A" w14:textId="5441B6D2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40C2D444" w14:textId="780F725F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0EDFD295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76B748A0" w14:textId="1F0C91E3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547" w:type="pct"/>
            <w:vAlign w:val="center"/>
          </w:tcPr>
          <w:p w14:paraId="706A2A0B" w14:textId="72AA4DE5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858" w:type="pct"/>
            <w:vAlign w:val="center"/>
          </w:tcPr>
          <w:p w14:paraId="33DBD505" w14:textId="03A3AFC9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1387DF62" w14:textId="399B5C81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5E917FC7" w14:textId="18389A55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06F71355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0D67C756" w14:textId="420A5A0A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547" w:type="pct"/>
            <w:vAlign w:val="center"/>
          </w:tcPr>
          <w:p w14:paraId="6156D979" w14:textId="026F21F2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858" w:type="pct"/>
            <w:vAlign w:val="center"/>
          </w:tcPr>
          <w:p w14:paraId="5BE1EFBD" w14:textId="4E855DB5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05B71E60" w14:textId="6D68D6BF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5D14EDE3" w14:textId="6A03501A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1FE5F831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3F370A1F" w14:textId="3731BAB4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7" w:type="pct"/>
            <w:vAlign w:val="center"/>
          </w:tcPr>
          <w:p w14:paraId="3D8C290B" w14:textId="3ADB2E46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858" w:type="pct"/>
            <w:vAlign w:val="center"/>
          </w:tcPr>
          <w:p w14:paraId="450F6669" w14:textId="1C24D2E2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7AD894B2" w14:textId="4BBAEEFC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61CD6699" w14:textId="5D6F0CF1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0E450F55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0C8C9F0D" w14:textId="34E5F27A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47" w:type="pct"/>
            <w:vAlign w:val="center"/>
          </w:tcPr>
          <w:p w14:paraId="09BE617C" w14:textId="03AC10F7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  <w:tc>
          <w:tcPr>
            <w:tcW w:w="858" w:type="pct"/>
            <w:vAlign w:val="center"/>
          </w:tcPr>
          <w:p w14:paraId="67AE8885" w14:textId="085059C3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2DB8322E" w14:textId="0D904A03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0E69DCB7" w14:textId="73740318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394EFA12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2DFA7748" w14:textId="6CA0C9B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547" w:type="pct"/>
            <w:vAlign w:val="center"/>
          </w:tcPr>
          <w:p w14:paraId="7CBEDCD2" w14:textId="40CC989E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858" w:type="pct"/>
            <w:vAlign w:val="center"/>
          </w:tcPr>
          <w:p w14:paraId="412A520F" w14:textId="44A79DCA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0F9AE756" w14:textId="6D5D21C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44A99892" w14:textId="28E5AF81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6DB70301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6DE2A51F" w14:textId="6A034C0D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547" w:type="pct"/>
            <w:vAlign w:val="center"/>
          </w:tcPr>
          <w:p w14:paraId="2AE575B9" w14:textId="64032ADC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858" w:type="pct"/>
            <w:vAlign w:val="center"/>
          </w:tcPr>
          <w:p w14:paraId="3FE1FD91" w14:textId="0E8AA409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5BC988D4" w14:textId="77C39B46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5D930F18" w14:textId="2628BA80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7C54B3" w:rsidRPr="007B020F" w14:paraId="7A2A69F9" w14:textId="77777777" w:rsidTr="007B020F">
        <w:trPr>
          <w:trHeight w:val="20"/>
        </w:trPr>
        <w:tc>
          <w:tcPr>
            <w:tcW w:w="310" w:type="pct"/>
            <w:noWrap/>
            <w:vAlign w:val="center"/>
          </w:tcPr>
          <w:p w14:paraId="10655AA6" w14:textId="024C24AD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547" w:type="pct"/>
            <w:vAlign w:val="center"/>
          </w:tcPr>
          <w:p w14:paraId="1B534C14" w14:textId="3E44A2CB" w:rsidR="007C54B3" w:rsidRPr="007B020F" w:rsidRDefault="002E7B40" w:rsidP="007C54B3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858" w:type="pct"/>
            <w:vAlign w:val="center"/>
          </w:tcPr>
          <w:p w14:paraId="659A5076" w14:textId="038793E6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6C0DBDB8" w14:textId="0341986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66342989" w14:textId="06806397" w:rsidR="007C54B3" w:rsidRPr="007B020F" w:rsidRDefault="007C54B3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19CF2A27" w14:textId="77777777" w:rsidTr="00B75ADC">
        <w:trPr>
          <w:trHeight w:val="20"/>
        </w:trPr>
        <w:tc>
          <w:tcPr>
            <w:tcW w:w="5000" w:type="pct"/>
            <w:gridSpan w:val="5"/>
            <w:shd w:val="clear" w:color="auto" w:fill="FFFF99"/>
            <w:noWrap/>
            <w:vAlign w:val="center"/>
          </w:tcPr>
          <w:p w14:paraId="6BC258A2" w14:textId="3032A363" w:rsidR="00B75ADC" w:rsidRPr="007B020F" w:rsidRDefault="0032455E" w:rsidP="007C54B3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/>
                <w:sz w:val="18"/>
                <w:szCs w:val="18"/>
                <w:lang w:eastAsia="ru-RU"/>
              </w:rPr>
              <w:t>МУП «ТС»</w:t>
            </w:r>
          </w:p>
        </w:tc>
      </w:tr>
      <w:tr w:rsidR="00B75ADC" w:rsidRPr="007B020F" w14:paraId="4A34F8C2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8C4C" w14:textId="2B8556C6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43267" w14:textId="0F21B2E6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Каменка</w:t>
            </w:r>
          </w:p>
        </w:tc>
        <w:tc>
          <w:tcPr>
            <w:tcW w:w="858" w:type="pct"/>
            <w:tcBorders>
              <w:left w:val="single" w:sz="4" w:space="0" w:color="auto"/>
            </w:tcBorders>
            <w:vAlign w:val="center"/>
          </w:tcPr>
          <w:p w14:paraId="5ECE5762" w14:textId="067945DE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vAlign w:val="center"/>
          </w:tcPr>
          <w:p w14:paraId="2CFB2CC3" w14:textId="757A0DFB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vAlign w:val="center"/>
          </w:tcPr>
          <w:p w14:paraId="3AF0FD5F" w14:textId="66775DE8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3840AAB1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CFC87" w14:textId="0A9CAF2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A8C1" w14:textId="446075C0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Кистутово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6A231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26D7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D574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37F068D7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2331" w14:textId="5A6BB655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CEF1" w14:textId="10EF22C1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Райково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B99B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76924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7168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0CC53B01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2D394" w14:textId="604FBE24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9595" w14:textId="696D546F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п. Ривицкий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62D2E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EC18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18E8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68BD8F86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53AC2" w14:textId="00878BDD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CA16" w14:textId="77C6672F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д. Фабрика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4B53D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B9C1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7FDBA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B75ADC" w:rsidRPr="007B020F" w14:paraId="5E6D0D93" w14:textId="77777777" w:rsidTr="007B020F">
        <w:trPr>
          <w:trHeight w:val="2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80868" w14:textId="47C51FB2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759DE" w14:textId="5A91F9D1" w:rsidR="00B75ADC" w:rsidRPr="007B020F" w:rsidRDefault="00B75ADC" w:rsidP="00B75AD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7B020F">
              <w:rPr>
                <w:rFonts w:ascii="Trebuchet MS" w:hAnsi="Trebuchet MS" w:cs="Calibri"/>
                <w:color w:val="000000"/>
                <w:sz w:val="18"/>
                <w:szCs w:val="18"/>
              </w:rPr>
              <w:t>Котельная с. Сельцы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7C8F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246F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48FC9" w14:textId="77777777" w:rsidR="00B75ADC" w:rsidRPr="007B020F" w:rsidRDefault="00B75ADC" w:rsidP="00B75ADC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</w:pPr>
            <w:r w:rsidRPr="007B020F">
              <w:rPr>
                <w:rFonts w:ascii="Trebuchet MS" w:eastAsia="Times New Roman" w:hAnsi="Trebuchet MS" w:cs="Times New Roman"/>
                <w:bCs/>
                <w:sz w:val="18"/>
                <w:szCs w:val="18"/>
                <w:lang w:eastAsia="ru-RU"/>
              </w:rPr>
              <w:t>-</w:t>
            </w:r>
          </w:p>
        </w:tc>
      </w:tr>
    </w:tbl>
    <w:p w14:paraId="10F97AFB" w14:textId="77777777" w:rsidR="006F349D" w:rsidRPr="007B020F" w:rsidRDefault="006F349D" w:rsidP="007C2E05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sz w:val="16"/>
          <w:szCs w:val="16"/>
          <w:lang w:eastAsia="ru-RU"/>
        </w:rPr>
      </w:pPr>
    </w:p>
    <w:p w14:paraId="5E468FA1" w14:textId="0C0E98BF" w:rsidR="002E19C6" w:rsidRPr="000207B1" w:rsidRDefault="002E19C6" w:rsidP="007B020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40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5" w:name="_Toc203488702"/>
      <w:r w:rsidRPr="000207B1">
        <w:rPr>
          <w:rFonts w:ascii="Trebuchet MS" w:eastAsia="Times New Roman" w:hAnsi="Trebuchet MS" w:cs="Times New Roman"/>
          <w:b/>
          <w:lang w:eastAsia="ru-RU"/>
        </w:rPr>
        <w:t>1.2.10 Перечень источников тепловой энергии и (или) оборудования (турбоагрегатов), входящего в их состав (для источников тепловой энергии, функционирующих в режиме комбинированной выработки электрической и тепловой энергии), которые отнесены к объектам, электрическая мощность которых поставляется в вынужденном режиме в целях обеспечения надежного теплоснабжения потребителей</w:t>
      </w:r>
      <w:bookmarkEnd w:id="35"/>
    </w:p>
    <w:p w14:paraId="6315A70C" w14:textId="389A233B" w:rsidR="00DE7730" w:rsidRDefault="002E19C6" w:rsidP="0034609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</w:pPr>
      <w:r w:rsidRPr="00EF4F50">
        <w:rPr>
          <w:rFonts w:ascii="Trebuchet MS" w:eastAsia="Times New Roman" w:hAnsi="Trebuchet MS" w:cs="Times New Roman"/>
          <w:lang w:eastAsia="ru-RU"/>
        </w:rPr>
        <w:t xml:space="preserve">Источники тепловой энергии, функционирующие в режиме комбинированной выработки электрической и тепловой энергии, электрическая мощность которых поставляется в вынужденном режиме в целях обеспечения надежного теплоснабжения потребителей,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EF4F50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5F1738" w:rsidRPr="00EF4F50">
        <w:rPr>
          <w:rFonts w:ascii="Trebuchet MS" w:eastAsia="Times New Roman" w:hAnsi="Trebuchet MS" w:cs="Times New Roman"/>
          <w:lang w:eastAsia="ru-RU"/>
        </w:rPr>
        <w:t xml:space="preserve"> </w:t>
      </w:r>
      <w:r w:rsidR="001C101D" w:rsidRPr="00EF4F50">
        <w:rPr>
          <w:rFonts w:ascii="Trebuchet MS" w:eastAsia="Times New Roman" w:hAnsi="Trebuchet MS" w:cs="Times New Roman"/>
          <w:lang w:eastAsia="ru-RU"/>
        </w:rPr>
        <w:t>о</w:t>
      </w:r>
      <w:r w:rsidRPr="00EF4F50">
        <w:rPr>
          <w:rFonts w:ascii="Trebuchet MS" w:eastAsia="Times New Roman" w:hAnsi="Trebuchet MS" w:cs="Times New Roman"/>
          <w:lang w:eastAsia="ru-RU"/>
        </w:rPr>
        <w:t>тсутствуют.</w:t>
      </w:r>
    </w:p>
    <w:p w14:paraId="6FAAAB37" w14:textId="062AAC3D" w:rsidR="00A020AA" w:rsidRPr="002E49C4" w:rsidRDefault="008F0A67" w:rsidP="00DE7730">
      <w:pPr>
        <w:pageBreakBefore/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lang w:eastAsia="ru-RU"/>
        </w:rPr>
      </w:pPr>
      <w:bookmarkStart w:id="36" w:name="_Toc203488703"/>
      <w:r w:rsidRPr="002E49C4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1.3 </w:t>
      </w:r>
      <w:r w:rsidR="00A020AA" w:rsidRPr="002E49C4">
        <w:rPr>
          <w:rFonts w:ascii="Trebuchet MS" w:eastAsia="Times New Roman" w:hAnsi="Trebuchet MS" w:cs="Times New Roman"/>
          <w:b/>
          <w:lang w:eastAsia="ru-RU"/>
        </w:rPr>
        <w:t>Тепловые сети, сооружения на них и тепловые пункты</w:t>
      </w:r>
      <w:bookmarkEnd w:id="36"/>
    </w:p>
    <w:p w14:paraId="44F30B16" w14:textId="77777777" w:rsidR="006F713E" w:rsidRPr="00DD5DFF" w:rsidRDefault="006F713E" w:rsidP="006F713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37" w:name="_Toc145624829"/>
      <w:bookmarkStart w:id="38" w:name="_Toc152546203"/>
      <w:bookmarkStart w:id="39" w:name="_Toc163156870"/>
      <w:bookmarkStart w:id="40" w:name="_Toc203488704"/>
      <w:bookmarkStart w:id="41" w:name="_Hlk163628849"/>
      <w:r w:rsidRPr="00DD5DFF">
        <w:rPr>
          <w:rFonts w:ascii="Trebuchet MS" w:eastAsia="Times New Roman" w:hAnsi="Trebuchet MS" w:cs="Times New Roman"/>
          <w:b/>
          <w:lang w:eastAsia="ru-RU"/>
        </w:rPr>
        <w:t>1.3.1 Описание структуры тепловых сетей от каждого источника тепловой энергии, от магистральных выводов до центральных тепловых пунктов (если таковые имеются) или до ввода в жилой квартал или промышленный объект с выделением сетей горячего водоснабжения</w:t>
      </w:r>
      <w:bookmarkEnd w:id="37"/>
      <w:bookmarkEnd w:id="38"/>
      <w:bookmarkEnd w:id="39"/>
      <w:bookmarkEnd w:id="40"/>
    </w:p>
    <w:bookmarkEnd w:id="41"/>
    <w:p w14:paraId="378DA4A3" w14:textId="5976E8ED" w:rsidR="0092061B" w:rsidRPr="007B020F" w:rsidRDefault="0092061B" w:rsidP="0092061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7B020F">
        <w:rPr>
          <w:rFonts w:ascii="Trebuchet MS" w:eastAsia="Times New Roman" w:hAnsi="Trebuchet MS" w:cs="Times New Roman"/>
          <w:lang w:eastAsia="ru-RU"/>
        </w:rPr>
        <w:t xml:space="preserve">Общая протяженность тепловых сетей Максатихинского муниципального округа составляет </w:t>
      </w:r>
      <w:r w:rsidR="006301A2" w:rsidRPr="007B020F">
        <w:rPr>
          <w:rFonts w:ascii="Trebuchet MS" w:eastAsia="Times New Roman" w:hAnsi="Trebuchet MS" w:cs="Times New Roman"/>
          <w:lang w:eastAsia="ru-RU"/>
        </w:rPr>
        <w:t>10,458</w:t>
      </w:r>
      <w:r w:rsidRPr="007B020F">
        <w:rPr>
          <w:rFonts w:ascii="Trebuchet MS" w:eastAsia="Times New Roman" w:hAnsi="Trebuchet MS" w:cs="Times New Roman"/>
          <w:lang w:eastAsia="ru-RU"/>
        </w:rPr>
        <w:t xml:space="preserve"> км. в двухтрубном исчислении, в т.ч.:</w:t>
      </w:r>
    </w:p>
    <w:p w14:paraId="4FF1DDD3" w14:textId="3713D3D7" w:rsidR="0092061B" w:rsidRPr="007B020F" w:rsidRDefault="0092061B" w:rsidP="0092061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7B020F">
        <w:rPr>
          <w:rFonts w:ascii="Trebuchet MS" w:eastAsia="Times New Roman" w:hAnsi="Trebuchet MS" w:cs="Times New Roman"/>
          <w:lang w:eastAsia="ru-RU"/>
        </w:rPr>
        <w:t xml:space="preserve"> - тепловые сети отопления: </w:t>
      </w:r>
      <w:r w:rsidR="006301A2" w:rsidRPr="007B020F">
        <w:rPr>
          <w:rFonts w:ascii="Trebuchet MS" w:eastAsia="Times New Roman" w:hAnsi="Trebuchet MS" w:cs="Times New Roman"/>
          <w:lang w:eastAsia="ru-RU"/>
        </w:rPr>
        <w:t>10,228</w:t>
      </w:r>
      <w:r w:rsidRPr="007B020F">
        <w:rPr>
          <w:rFonts w:ascii="Trebuchet MS" w:eastAsia="Times New Roman" w:hAnsi="Trebuchet MS" w:cs="Times New Roman"/>
          <w:lang w:eastAsia="ru-RU"/>
        </w:rPr>
        <w:t xml:space="preserve"> км.</w:t>
      </w:r>
    </w:p>
    <w:p w14:paraId="0CD7D4FA" w14:textId="2D70666C" w:rsidR="0092061B" w:rsidRDefault="006301A2" w:rsidP="0092061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7B020F">
        <w:rPr>
          <w:rFonts w:ascii="Trebuchet MS" w:eastAsia="Times New Roman" w:hAnsi="Trebuchet MS" w:cs="Times New Roman"/>
          <w:lang w:eastAsia="ru-RU"/>
        </w:rPr>
        <w:t xml:space="preserve"> </w:t>
      </w:r>
      <w:r w:rsidR="0092061B" w:rsidRPr="007B020F">
        <w:rPr>
          <w:rFonts w:ascii="Trebuchet MS" w:eastAsia="Times New Roman" w:hAnsi="Trebuchet MS" w:cs="Times New Roman"/>
          <w:lang w:eastAsia="ru-RU"/>
        </w:rPr>
        <w:t xml:space="preserve">- сети централизованного горячего водоснабжения: </w:t>
      </w:r>
      <w:r w:rsidRPr="007B020F">
        <w:rPr>
          <w:rFonts w:ascii="Trebuchet MS" w:eastAsia="Times New Roman" w:hAnsi="Trebuchet MS" w:cs="Times New Roman"/>
          <w:lang w:eastAsia="ru-RU"/>
        </w:rPr>
        <w:t>0,230</w:t>
      </w:r>
      <w:r w:rsidR="0092061B" w:rsidRPr="007B020F">
        <w:rPr>
          <w:rFonts w:ascii="Trebuchet MS" w:eastAsia="Times New Roman" w:hAnsi="Trebuchet MS" w:cs="Times New Roman"/>
          <w:lang w:eastAsia="ru-RU"/>
        </w:rPr>
        <w:t xml:space="preserve"> км.</w:t>
      </w:r>
    </w:p>
    <w:p w14:paraId="4F122ED2" w14:textId="0A2B5692" w:rsidR="0092061B" w:rsidRPr="006F445C" w:rsidRDefault="0092061B" w:rsidP="0092061B">
      <w:pPr>
        <w:spacing w:after="0" w:line="276" w:lineRule="auto"/>
        <w:ind w:firstLine="567"/>
        <w:jc w:val="both"/>
        <w:rPr>
          <w:rFonts w:ascii="Trebuchet MS" w:hAnsi="Trebuchet MS"/>
        </w:rPr>
      </w:pPr>
      <w:r>
        <w:rPr>
          <w:rFonts w:ascii="Trebuchet MS" w:eastAsia="Times New Roman" w:hAnsi="Trebuchet MS" w:cs="Times New Roman"/>
          <w:lang w:eastAsia="ru-RU"/>
        </w:rPr>
        <w:t>Характеристика</w:t>
      </w:r>
      <w:r w:rsidRPr="006B21C1">
        <w:rPr>
          <w:rFonts w:ascii="Trebuchet MS" w:eastAsia="Times New Roman" w:hAnsi="Trebuchet MS" w:cs="Times New Roman"/>
          <w:lang w:eastAsia="ru-RU"/>
        </w:rPr>
        <w:t xml:space="preserve"> систем теплоснабжения </w:t>
      </w:r>
      <w:r w:rsidRPr="0092061B">
        <w:rPr>
          <w:rFonts w:ascii="Trebuchet MS" w:eastAsia="Times New Roman" w:hAnsi="Trebuchet MS" w:cs="Times New Roman"/>
          <w:lang w:eastAsia="ru-RU"/>
        </w:rPr>
        <w:t xml:space="preserve">Максатихинского муниципального округа </w:t>
      </w:r>
      <w:r>
        <w:rPr>
          <w:rFonts w:ascii="Trebuchet MS" w:eastAsia="Times New Roman" w:hAnsi="Trebuchet MS" w:cs="Times New Roman"/>
          <w:lang w:eastAsia="ru-RU"/>
        </w:rPr>
        <w:t xml:space="preserve">от каждого источника тепловой энергии муниципального округа </w:t>
      </w:r>
      <w:r w:rsidRPr="006B21C1">
        <w:rPr>
          <w:rFonts w:ascii="Trebuchet MS" w:eastAsia="Times New Roman" w:hAnsi="Trebuchet MS" w:cs="Times New Roman"/>
          <w:lang w:eastAsia="ru-RU"/>
        </w:rPr>
        <w:t>представлены в таблиц</w:t>
      </w:r>
      <w:r>
        <w:rPr>
          <w:rFonts w:ascii="Trebuchet MS" w:eastAsia="Times New Roman" w:hAnsi="Trebuchet MS" w:cs="Times New Roman"/>
          <w:lang w:eastAsia="ru-RU"/>
        </w:rPr>
        <w:t>е</w:t>
      </w:r>
      <w:r w:rsidRPr="006B21C1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1.3.</w:t>
      </w:r>
      <w:r w:rsidR="00E64914">
        <w:rPr>
          <w:rFonts w:ascii="Trebuchet MS" w:eastAsia="Times New Roman" w:hAnsi="Trebuchet MS" w:cs="Times New Roman"/>
          <w:lang w:eastAsia="ru-RU"/>
        </w:rPr>
        <w:t>3</w:t>
      </w:r>
      <w:r>
        <w:rPr>
          <w:rFonts w:ascii="Trebuchet MS" w:eastAsia="Times New Roman" w:hAnsi="Trebuchet MS" w:cs="Times New Roman"/>
          <w:lang w:eastAsia="ru-RU"/>
        </w:rPr>
        <w:t>.</w:t>
      </w:r>
    </w:p>
    <w:p w14:paraId="35444DD5" w14:textId="77777777" w:rsidR="00BB4170" w:rsidRPr="00697CAF" w:rsidRDefault="00BB4170" w:rsidP="0092061B">
      <w:pPr>
        <w:spacing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017750F9" w14:textId="3272E579" w:rsidR="00A020AA" w:rsidRPr="002E49C4" w:rsidRDefault="00A020AA" w:rsidP="00697CA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2" w:name="_Toc203488705"/>
      <w:r w:rsidRPr="002E49C4">
        <w:rPr>
          <w:rFonts w:ascii="Trebuchet MS" w:eastAsia="Times New Roman" w:hAnsi="Trebuchet MS" w:cs="Times New Roman"/>
          <w:b/>
          <w:lang w:eastAsia="ru-RU"/>
        </w:rPr>
        <w:t>1.3.</w:t>
      </w:r>
      <w:r w:rsidR="006F713E">
        <w:rPr>
          <w:rFonts w:ascii="Trebuchet MS" w:eastAsia="Times New Roman" w:hAnsi="Trebuchet MS" w:cs="Times New Roman"/>
          <w:b/>
          <w:lang w:eastAsia="ru-RU"/>
        </w:rPr>
        <w:t>2</w:t>
      </w:r>
      <w:r w:rsidRPr="002E49C4">
        <w:rPr>
          <w:rFonts w:ascii="Trebuchet MS" w:eastAsia="Times New Roman" w:hAnsi="Trebuchet MS" w:cs="Times New Roman"/>
          <w:b/>
          <w:lang w:eastAsia="ru-RU"/>
        </w:rPr>
        <w:t xml:space="preserve"> Схемы тепловых сетей в зонах действия источников тепловой энергии</w:t>
      </w:r>
      <w:bookmarkEnd w:id="42"/>
    </w:p>
    <w:p w14:paraId="684EE3B5" w14:textId="7D5760FF" w:rsidR="00FC51F6" w:rsidRPr="002E49C4" w:rsidRDefault="00FC51F6" w:rsidP="00FC51F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560F6C">
        <w:rPr>
          <w:rFonts w:ascii="Trebuchet MS" w:eastAsia="Times New Roman" w:hAnsi="Trebuchet MS" w:cs="Times New Roman"/>
          <w:lang w:eastAsia="ru-RU"/>
        </w:rPr>
        <w:t>В таблице 1.3.</w:t>
      </w:r>
      <w:r w:rsidR="006F713E" w:rsidRPr="00560F6C">
        <w:rPr>
          <w:rFonts w:ascii="Trebuchet MS" w:eastAsia="Times New Roman" w:hAnsi="Trebuchet MS" w:cs="Times New Roman"/>
          <w:lang w:eastAsia="ru-RU"/>
        </w:rPr>
        <w:t>2</w:t>
      </w:r>
      <w:r w:rsidRPr="00560F6C">
        <w:rPr>
          <w:rFonts w:ascii="Trebuchet MS" w:eastAsia="Times New Roman" w:hAnsi="Trebuchet MS" w:cs="Times New Roman"/>
          <w:lang w:eastAsia="ru-RU"/>
        </w:rPr>
        <w:t xml:space="preserve"> представлено оглавление схем тепловых сетей в зонах действия источников тепловой энергии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560F6C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560F6C">
        <w:rPr>
          <w:rFonts w:ascii="Trebuchet MS" w:eastAsia="Times New Roman" w:hAnsi="Trebuchet MS" w:cs="Times New Roman"/>
          <w:lang w:eastAsia="ru-RU"/>
        </w:rPr>
        <w:t>.</w:t>
      </w:r>
    </w:p>
    <w:p w14:paraId="35827670" w14:textId="22B56896" w:rsidR="00FC51F6" w:rsidRPr="002E49C4" w:rsidRDefault="00FC51F6" w:rsidP="00697CAF">
      <w:pPr>
        <w:widowControl w:val="0"/>
        <w:tabs>
          <w:tab w:val="left" w:pos="426"/>
        </w:tabs>
        <w:adjustRightInd w:val="0"/>
        <w:spacing w:after="0" w:line="276" w:lineRule="auto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2E49C4">
        <w:rPr>
          <w:rFonts w:ascii="Trebuchet MS" w:eastAsia="Times New Roman" w:hAnsi="Trebuchet MS" w:cs="Times New Roman"/>
          <w:b/>
          <w:spacing w:val="-5"/>
          <w:lang w:eastAsia="ru-RU"/>
        </w:rPr>
        <w:t>Таблица 1.3.</w:t>
      </w:r>
      <w:r w:rsidR="00256D31">
        <w:rPr>
          <w:rFonts w:ascii="Trebuchet MS" w:eastAsia="Times New Roman" w:hAnsi="Trebuchet MS" w:cs="Times New Roman"/>
          <w:b/>
          <w:spacing w:val="-5"/>
          <w:lang w:eastAsia="ru-RU"/>
        </w:rPr>
        <w:t>2</w:t>
      </w:r>
      <w:r w:rsidRPr="002E49C4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– Схемы тепловых сетей источников теплоснабжения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5"/>
        <w:gridCol w:w="4246"/>
      </w:tblGrid>
      <w:tr w:rsidR="00FC51F6" w:rsidRPr="00462845" w14:paraId="46C0D764" w14:textId="77777777" w:rsidTr="007B020F">
        <w:trPr>
          <w:trHeight w:val="325"/>
          <w:tblHeader/>
        </w:trPr>
        <w:tc>
          <w:tcPr>
            <w:tcW w:w="2858" w:type="pct"/>
            <w:shd w:val="clear" w:color="auto" w:fill="CCFF99"/>
            <w:noWrap/>
            <w:vAlign w:val="center"/>
          </w:tcPr>
          <w:p w14:paraId="26CCABB8" w14:textId="2E63D5FC" w:rsidR="00FC51F6" w:rsidRPr="00462845" w:rsidRDefault="00256D31" w:rsidP="00EC7BE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7B020F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населенного пункта</w:t>
            </w:r>
          </w:p>
        </w:tc>
        <w:tc>
          <w:tcPr>
            <w:tcW w:w="2142" w:type="pct"/>
            <w:shd w:val="clear" w:color="auto" w:fill="CCFF99"/>
            <w:vAlign w:val="center"/>
          </w:tcPr>
          <w:p w14:paraId="14E4791A" w14:textId="79CD5E5C" w:rsidR="00FC51F6" w:rsidRPr="00462845" w:rsidRDefault="00FC51F6" w:rsidP="00EC7BE1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рисунка тепловой сети</w:t>
            </w:r>
          </w:p>
        </w:tc>
      </w:tr>
      <w:tr w:rsidR="00462845" w:rsidRPr="00462845" w14:paraId="0263FA84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2D075F86" w14:textId="48824D34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</w:t>
            </w:r>
            <w:r w:rsidR="00462845" w:rsidRPr="0046284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42" w:type="pct"/>
          </w:tcPr>
          <w:p w14:paraId="0EE85726" w14:textId="265A281C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1.3.2.1</w:t>
            </w:r>
          </w:p>
        </w:tc>
      </w:tr>
      <w:tr w:rsidR="00462845" w:rsidRPr="00462845" w14:paraId="1FBD7466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508E45C9" w14:textId="0142D0E3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д. Каменка</w:t>
            </w:r>
          </w:p>
        </w:tc>
        <w:tc>
          <w:tcPr>
            <w:tcW w:w="2142" w:type="pct"/>
          </w:tcPr>
          <w:p w14:paraId="7D1813D3" w14:textId="74FBD3F8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462845" w:rsidRPr="00462845" w14:paraId="790CC569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42273283" w14:textId="439120A5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д. Кистутово</w:t>
            </w:r>
          </w:p>
        </w:tc>
        <w:tc>
          <w:tcPr>
            <w:tcW w:w="2142" w:type="pct"/>
            <w:vAlign w:val="center"/>
          </w:tcPr>
          <w:p w14:paraId="74C9B409" w14:textId="1E7214C7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462845" w:rsidRPr="00462845" w14:paraId="4A10F64B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79FE4EFE" w14:textId="3B138295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д. Райково</w:t>
            </w:r>
          </w:p>
        </w:tc>
        <w:tc>
          <w:tcPr>
            <w:tcW w:w="2142" w:type="pct"/>
            <w:vAlign w:val="center"/>
          </w:tcPr>
          <w:p w14:paraId="2C295E3C" w14:textId="57B5C4F5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462845" w:rsidRPr="00462845" w14:paraId="7CCBD3E9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07C57490" w14:textId="30F7E425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п. Ривицкий</w:t>
            </w:r>
          </w:p>
        </w:tc>
        <w:tc>
          <w:tcPr>
            <w:tcW w:w="2142" w:type="pct"/>
          </w:tcPr>
          <w:p w14:paraId="3D157F92" w14:textId="26B978F3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462845" w:rsidRPr="00462845" w14:paraId="41508DE6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328D839D" w14:textId="73064424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д. Фабрика</w:t>
            </w:r>
          </w:p>
        </w:tc>
        <w:tc>
          <w:tcPr>
            <w:tcW w:w="2142" w:type="pct"/>
          </w:tcPr>
          <w:p w14:paraId="79FEDC26" w14:textId="2427778B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462845" w:rsidRPr="00462845" w14:paraId="26C0860C" w14:textId="77777777" w:rsidTr="00A44CD6">
        <w:trPr>
          <w:trHeight w:val="57"/>
        </w:trPr>
        <w:tc>
          <w:tcPr>
            <w:tcW w:w="2858" w:type="pct"/>
            <w:noWrap/>
            <w:vAlign w:val="center"/>
          </w:tcPr>
          <w:p w14:paraId="4A608034" w14:textId="3B50485C" w:rsidR="00462845" w:rsidRPr="00462845" w:rsidRDefault="007B020F" w:rsidP="0046284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hAnsi="Trebuchet MS" w:cs="Calibri"/>
                <w:color w:val="000000"/>
                <w:sz w:val="20"/>
                <w:szCs w:val="20"/>
              </w:rPr>
              <w:t>с. Сельцы</w:t>
            </w:r>
          </w:p>
        </w:tc>
        <w:tc>
          <w:tcPr>
            <w:tcW w:w="2142" w:type="pct"/>
          </w:tcPr>
          <w:p w14:paraId="732327F3" w14:textId="44D91BBA" w:rsidR="00462845" w:rsidRPr="00462845" w:rsidRDefault="00462845" w:rsidP="00462845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462845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рисунок 1.3.2.</w:t>
            </w:r>
            <w:r w:rsidR="007B020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</w:tbl>
    <w:p w14:paraId="1CE777C0" w14:textId="278520AE" w:rsidR="007F4683" w:rsidRPr="002E49C4" w:rsidRDefault="007F4683" w:rsidP="00CF0EFE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7F4683" w:rsidRPr="002E49C4" w:rsidSect="00EC4E60">
          <w:headerReference w:type="first" r:id="rId22"/>
          <w:pgSz w:w="11906" w:h="16838"/>
          <w:pgMar w:top="1134" w:right="851" w:bottom="1134" w:left="1134" w:header="397" w:footer="454" w:gutter="0"/>
          <w:cols w:space="720"/>
          <w:titlePg/>
          <w:docGrid w:linePitch="299"/>
        </w:sectPr>
      </w:pPr>
    </w:p>
    <w:p w14:paraId="6835F146" w14:textId="4DC42102" w:rsidR="00B42D84" w:rsidRPr="00B01200" w:rsidRDefault="009C6231" w:rsidP="00CF0EFE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E09A9F4" wp14:editId="0A346E95">
            <wp:extent cx="8708050" cy="6145619"/>
            <wp:effectExtent l="0" t="0" r="0" b="7620"/>
            <wp:docPr id="349669375" name="Рисунок 3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69375" name="Рисунок 3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857" cy="615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606BC" w14:textId="15EE0B6A" w:rsidR="009619D3" w:rsidRPr="005A27F2" w:rsidRDefault="009619D3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>Рисунок 1.3.</w:t>
      </w:r>
      <w:r w:rsidR="00731DB5" w:rsidRPr="005A27F2">
        <w:rPr>
          <w:rFonts w:ascii="Trebuchet MS" w:eastAsia="Times New Roman" w:hAnsi="Trebuchet MS" w:cs="Times New Roman"/>
          <w:b/>
          <w:lang w:eastAsia="ru-RU"/>
        </w:rPr>
        <w:t>2</w:t>
      </w:r>
      <w:r w:rsidRPr="005A27F2">
        <w:rPr>
          <w:rFonts w:ascii="Trebuchet MS" w:eastAsia="Times New Roman" w:hAnsi="Trebuchet MS" w:cs="Times New Roman"/>
          <w:b/>
          <w:lang w:eastAsia="ru-RU"/>
        </w:rPr>
        <w:t>.</w:t>
      </w:r>
      <w:r w:rsidR="009511BD" w:rsidRPr="005A27F2">
        <w:rPr>
          <w:rFonts w:ascii="Trebuchet MS" w:eastAsia="Times New Roman" w:hAnsi="Trebuchet MS" w:cs="Times New Roman"/>
          <w:b/>
          <w:lang w:eastAsia="ru-RU"/>
        </w:rPr>
        <w:t>1</w:t>
      </w:r>
      <w:r w:rsidRPr="005A27F2">
        <w:rPr>
          <w:rFonts w:ascii="Trebuchet MS" w:eastAsia="Times New Roman" w:hAnsi="Trebuchet MS" w:cs="Times New Roman"/>
          <w:b/>
          <w:lang w:eastAsia="ru-RU"/>
        </w:rPr>
        <w:t xml:space="preserve"> – Схема тепловых сетей </w:t>
      </w:r>
      <w:r w:rsidR="007B020F" w:rsidRPr="005A27F2"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576B7501" w14:textId="273AEA2A" w:rsidR="009511BD" w:rsidRPr="005A27F2" w:rsidRDefault="0095078B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9625161" wp14:editId="166C58CA">
            <wp:extent cx="8747090" cy="6188149"/>
            <wp:effectExtent l="0" t="0" r="0" b="3175"/>
            <wp:docPr id="679382467" name="Рисунок 10" descr="Изображение выглядит как текст, карта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382467" name="Рисунок 10" descr="Изображение выглядит как текст, карта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044" cy="6194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485FF" w14:textId="674C65B8" w:rsidR="009511BD" w:rsidRPr="005A27F2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1.3.2.2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д. Каменка</w:t>
      </w:r>
    </w:p>
    <w:p w14:paraId="2145714A" w14:textId="63942684" w:rsidR="009511BD" w:rsidRPr="005A27F2" w:rsidRDefault="0095078B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368C10B" wp14:editId="52014978">
            <wp:extent cx="8734573" cy="6179294"/>
            <wp:effectExtent l="0" t="0" r="0" b="0"/>
            <wp:docPr id="107483076" name="Рисунок 11" descr="Изображение выглядит как текст, карта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3076" name="Рисунок 11" descr="Изображение выглядит как текст, карта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423" cy="618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7DBB5" w14:textId="3E131BA8" w:rsidR="009511BD" w:rsidRPr="005A27F2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1.3.2.3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д. Кистутово</w:t>
      </w:r>
    </w:p>
    <w:p w14:paraId="2E546E98" w14:textId="00621233" w:rsidR="009511BD" w:rsidRPr="005A27F2" w:rsidRDefault="0095078B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A0DE44D" wp14:editId="5F0EB34C">
            <wp:extent cx="8777103" cy="6209382"/>
            <wp:effectExtent l="0" t="0" r="5080" b="1270"/>
            <wp:docPr id="308184786" name="Рисунок 12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84786" name="Рисунок 12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7292" cy="621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38DC4" w14:textId="279932BB" w:rsidR="009511BD" w:rsidRPr="005A27F2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1.3.2.4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д. Райково</w:t>
      </w:r>
    </w:p>
    <w:p w14:paraId="72BD4E3E" w14:textId="05060195" w:rsidR="00283384" w:rsidRPr="005A27F2" w:rsidRDefault="0095078B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D8BCE2D" wp14:editId="6A29C245">
            <wp:extent cx="8755838" cy="6194338"/>
            <wp:effectExtent l="0" t="0" r="7620" b="0"/>
            <wp:docPr id="2081654347" name="Рисунок 13" descr="Изображение выглядит как текст, карта, атлас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654347" name="Рисунок 13" descr="Изображение выглядит как текст, карта, атлас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657" cy="6199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B7FE8" w14:textId="236DC913" w:rsidR="0092061B" w:rsidRPr="005A27F2" w:rsidRDefault="0092061B" w:rsidP="0092061B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1.3.2.5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п. Ривицкий</w:t>
      </w:r>
    </w:p>
    <w:p w14:paraId="7A06BE7F" w14:textId="4A06EFBD" w:rsidR="0092061B" w:rsidRPr="005A27F2" w:rsidRDefault="0095078B" w:rsidP="0092061B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B3E2D0E" wp14:editId="79346593">
            <wp:extent cx="8830799" cy="6241312"/>
            <wp:effectExtent l="0" t="0" r="8890" b="7620"/>
            <wp:docPr id="473516459" name="Рисунок 15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516459" name="Рисунок 15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4610" cy="625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6F875" w14:textId="23278A54" w:rsidR="0092061B" w:rsidRPr="005A27F2" w:rsidRDefault="0092061B" w:rsidP="0092061B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1.3.2.6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д. Фабрика</w:t>
      </w:r>
    </w:p>
    <w:p w14:paraId="3F36971E" w14:textId="081C0EF2" w:rsidR="0092061B" w:rsidRPr="005A27F2" w:rsidRDefault="0095078B" w:rsidP="0092061B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260B651" wp14:editId="0895E30F">
            <wp:extent cx="8798368" cy="6224426"/>
            <wp:effectExtent l="0" t="0" r="3175" b="5080"/>
            <wp:docPr id="1611190118" name="Рисунок 14" descr="Изображение выглядит как текст, карта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190118" name="Рисунок 14" descr="Изображение выглядит как текст, карта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3293" cy="62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9DDD4" w14:textId="1351D763" w:rsidR="007B020F" w:rsidRDefault="0092061B" w:rsidP="0095078B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5A27F2">
        <w:rPr>
          <w:rFonts w:ascii="Trebuchet MS" w:eastAsia="Times New Roman" w:hAnsi="Trebuchet MS" w:cs="Times New Roman"/>
          <w:b/>
          <w:lang w:eastAsia="ru-RU"/>
        </w:rPr>
        <w:t xml:space="preserve">Рисунок 1.3.2.7 – Схема тепловых сетей </w:t>
      </w:r>
      <w:r w:rsidR="00410878" w:rsidRPr="005A27F2">
        <w:rPr>
          <w:rFonts w:ascii="Trebuchet MS" w:eastAsia="Times New Roman" w:hAnsi="Trebuchet MS" w:cs="Times New Roman"/>
          <w:b/>
          <w:lang w:eastAsia="ru-RU"/>
        </w:rPr>
        <w:t>с. Сельцы</w:t>
      </w:r>
    </w:p>
    <w:p w14:paraId="64D18B25" w14:textId="77777777" w:rsidR="007B020F" w:rsidRPr="00B01200" w:rsidRDefault="007B020F" w:rsidP="0092061B">
      <w:pPr>
        <w:spacing w:after="0" w:line="240" w:lineRule="auto"/>
        <w:rPr>
          <w:rFonts w:ascii="Trebuchet MS" w:eastAsia="Times New Roman" w:hAnsi="Trebuchet MS" w:cs="Times New Roman"/>
          <w:b/>
          <w:lang w:eastAsia="ru-RU"/>
        </w:rPr>
        <w:sectPr w:rsidR="007B020F" w:rsidRPr="00B01200" w:rsidSect="0095078B">
          <w:pgSz w:w="16838" w:h="11906" w:orient="landscape"/>
          <w:pgMar w:top="1134" w:right="851" w:bottom="567" w:left="1134" w:header="567" w:footer="397" w:gutter="0"/>
          <w:cols w:space="720"/>
          <w:titlePg/>
          <w:docGrid w:linePitch="299"/>
        </w:sectPr>
      </w:pPr>
    </w:p>
    <w:p w14:paraId="61051BA4" w14:textId="4F0097EB" w:rsidR="0058408A" w:rsidRPr="003803A3" w:rsidRDefault="00256D31" w:rsidP="00256D31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3" w:name="_Toc203488706"/>
      <w:r w:rsidRPr="00256D31">
        <w:rPr>
          <w:rFonts w:ascii="Trebuchet MS" w:eastAsia="Times New Roman" w:hAnsi="Trebuchet MS" w:cs="Times New Roman"/>
          <w:b/>
          <w:lang w:eastAsia="ru-RU"/>
        </w:rPr>
        <w:lastRenderedPageBreak/>
        <w:t>1.3.3 Параметры тепловых сетей, включая год начала эксплуатации, тип изоляции, тип компенсирующих устройств, тип прокладки, краткую характеристику грунтов в местах прокладки с выделением наименее надежных участков, определением их материальной характеристики и тепловой нагрузки потребителей, подключенных к таким участкам</w:t>
      </w:r>
      <w:bookmarkEnd w:id="43"/>
    </w:p>
    <w:p w14:paraId="264D2F70" w14:textId="230F3ECD" w:rsidR="00256D31" w:rsidRPr="00226559" w:rsidRDefault="00226559" w:rsidP="00256D3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26559">
        <w:rPr>
          <w:rFonts w:ascii="Trebuchet MS" w:eastAsia="Times New Roman" w:hAnsi="Trebuchet MS" w:cs="Times New Roman"/>
          <w:lang w:eastAsia="ru-RU"/>
        </w:rPr>
        <w:t>Сводные п</w:t>
      </w:r>
      <w:r w:rsidR="00256D31" w:rsidRPr="00226559">
        <w:rPr>
          <w:rFonts w:ascii="Trebuchet MS" w:eastAsia="Times New Roman" w:hAnsi="Trebuchet MS" w:cs="Times New Roman"/>
          <w:lang w:eastAsia="ru-RU"/>
        </w:rPr>
        <w:t xml:space="preserve">араметры участков систем теплоснабжения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26559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256D31" w:rsidRPr="00226559">
        <w:rPr>
          <w:rFonts w:ascii="Trebuchet MS" w:eastAsia="Times New Roman" w:hAnsi="Trebuchet MS" w:cs="Times New Roman"/>
          <w:lang w:eastAsia="ru-RU"/>
        </w:rPr>
        <w:t xml:space="preserve"> представлены в таблице 1.3.3.</w:t>
      </w:r>
    </w:p>
    <w:p w14:paraId="6CBB42FD" w14:textId="06FDECB6" w:rsidR="00EB328F" w:rsidRDefault="00EB328F" w:rsidP="004A107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26559">
        <w:rPr>
          <w:rFonts w:ascii="Trebuchet MS" w:eastAsia="Times New Roman" w:hAnsi="Trebuchet MS" w:cs="Times New Roman"/>
          <w:lang w:eastAsia="ru-RU"/>
        </w:rPr>
        <w:t xml:space="preserve">Детальные параметры участков тепловых сетей и тип прокладки приведены на рисунках раздела 1.3.2 Том 2. </w:t>
      </w:r>
      <w:r w:rsidR="00226559">
        <w:rPr>
          <w:rFonts w:ascii="Trebuchet MS" w:eastAsia="Times New Roman" w:hAnsi="Trebuchet MS" w:cs="Times New Roman"/>
          <w:lang w:eastAsia="ru-RU"/>
        </w:rPr>
        <w:t>«</w:t>
      </w:r>
      <w:r w:rsidRPr="00226559">
        <w:rPr>
          <w:rFonts w:ascii="Trebuchet MS" w:eastAsia="Times New Roman" w:hAnsi="Trebuchet MS" w:cs="Times New Roman"/>
          <w:lang w:eastAsia="ru-RU"/>
        </w:rPr>
        <w:t>Обосновывающие материалы</w:t>
      </w:r>
      <w:r w:rsidR="00226559">
        <w:rPr>
          <w:rFonts w:ascii="Trebuchet MS" w:eastAsia="Times New Roman" w:hAnsi="Trebuchet MS" w:cs="Times New Roman"/>
          <w:lang w:eastAsia="ru-RU"/>
        </w:rPr>
        <w:t>»</w:t>
      </w:r>
      <w:r w:rsidRPr="00226559">
        <w:rPr>
          <w:rFonts w:ascii="Trebuchet MS" w:eastAsia="Times New Roman" w:hAnsi="Trebuchet MS" w:cs="Times New Roman"/>
          <w:lang w:eastAsia="ru-RU"/>
        </w:rPr>
        <w:t>.</w:t>
      </w:r>
    </w:p>
    <w:p w14:paraId="1F809FE8" w14:textId="0B59B095" w:rsidR="00B71EA6" w:rsidRPr="00B71EA6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71EA6">
        <w:rPr>
          <w:rFonts w:ascii="Trebuchet MS" w:eastAsia="Times New Roman" w:hAnsi="Trebuchet MS" w:cs="Times New Roman"/>
          <w:lang w:eastAsia="ru-RU"/>
        </w:rPr>
        <w:t>По карте инженерно–геологического районирования территории Тверской области по сложности условий освоения территория поселка Максатиха характеризуется средней сложностью инженерно-геологического освоения.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Pr="00B71EA6">
        <w:rPr>
          <w:rFonts w:ascii="Trebuchet MS" w:eastAsia="Times New Roman" w:hAnsi="Trebuchet MS" w:cs="Times New Roman"/>
          <w:lang w:eastAsia="ru-RU"/>
        </w:rPr>
        <w:t>Основными почвообразующими породами на территории поселка Максатиха являются моренные суглинки, морена карбонатная, пески.</w:t>
      </w:r>
    </w:p>
    <w:p w14:paraId="71165F38" w14:textId="596676AA" w:rsidR="00EB328F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71EA6">
        <w:rPr>
          <w:rFonts w:ascii="Trebuchet MS" w:eastAsia="Times New Roman" w:hAnsi="Trebuchet MS" w:cs="Times New Roman"/>
          <w:lang w:eastAsia="ru-RU"/>
        </w:rPr>
        <w:t>Грунтовые воды залегают близко к дневной поверхности на глубине 2-3 м.</w:t>
      </w:r>
    </w:p>
    <w:p w14:paraId="68DED659" w14:textId="77777777" w:rsidR="0024259C" w:rsidRPr="00256D31" w:rsidRDefault="0024259C" w:rsidP="004A107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57A778AB" w14:textId="77777777" w:rsidR="003D4FB1" w:rsidRPr="00A54CF9" w:rsidRDefault="003D4FB1" w:rsidP="003D4FB1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4" w:name="_Toc203488707"/>
      <w:r w:rsidRPr="00A54CF9">
        <w:rPr>
          <w:rFonts w:ascii="Trebuchet MS" w:eastAsia="Times New Roman" w:hAnsi="Trebuchet MS" w:cs="Times New Roman"/>
          <w:b/>
          <w:lang w:eastAsia="ru-RU"/>
        </w:rPr>
        <w:t>1.3.</w:t>
      </w:r>
      <w:r>
        <w:rPr>
          <w:rFonts w:ascii="Trebuchet MS" w:eastAsia="Times New Roman" w:hAnsi="Trebuchet MS" w:cs="Times New Roman"/>
          <w:b/>
          <w:lang w:eastAsia="ru-RU"/>
        </w:rPr>
        <w:t>4</w:t>
      </w:r>
      <w:r w:rsidRPr="00A54CF9">
        <w:rPr>
          <w:rFonts w:ascii="Trebuchet MS" w:eastAsia="Times New Roman" w:hAnsi="Trebuchet MS" w:cs="Times New Roman"/>
          <w:b/>
          <w:lang w:eastAsia="ru-RU"/>
        </w:rPr>
        <w:t xml:space="preserve"> Описание типов и количества секционирующей и регулирующей арматуры на тепловых сетях</w:t>
      </w:r>
      <w:bookmarkEnd w:id="44"/>
    </w:p>
    <w:p w14:paraId="78A9BD99" w14:textId="54D8C127" w:rsidR="00965996" w:rsidRDefault="00965996" w:rsidP="00731DB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65996">
        <w:rPr>
          <w:rFonts w:ascii="Trebuchet MS" w:eastAsia="Times New Roman" w:hAnsi="Trebuchet MS" w:cs="Times New Roman"/>
          <w:lang w:eastAsia="ru-RU"/>
        </w:rPr>
        <w:t>Сведения о секционирующей и регулирующей арматуре, установленной на тепловых сетях округа, представлены в таблице 1.3.4.</w:t>
      </w:r>
    </w:p>
    <w:p w14:paraId="78D2C3B0" w14:textId="77777777" w:rsidR="0024259C" w:rsidRDefault="0024259C" w:rsidP="003D4FB1">
      <w:pPr>
        <w:spacing w:after="0" w:line="276" w:lineRule="auto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30C26C94" w14:textId="77777777" w:rsidR="00B71EA6" w:rsidRPr="008D50EC" w:rsidRDefault="00B71EA6" w:rsidP="00B71EA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5" w:name="_Toc203488708"/>
      <w:r w:rsidRPr="008D50EC">
        <w:rPr>
          <w:rFonts w:ascii="Trebuchet MS" w:eastAsia="Times New Roman" w:hAnsi="Trebuchet MS" w:cs="Times New Roman"/>
          <w:b/>
          <w:lang w:eastAsia="ru-RU"/>
        </w:rPr>
        <w:t>1.3.</w:t>
      </w:r>
      <w:r>
        <w:rPr>
          <w:rFonts w:ascii="Trebuchet MS" w:eastAsia="Times New Roman" w:hAnsi="Trebuchet MS" w:cs="Times New Roman"/>
          <w:b/>
          <w:lang w:eastAsia="ru-RU"/>
        </w:rPr>
        <w:t>5</w:t>
      </w:r>
      <w:r w:rsidRPr="008D50EC">
        <w:rPr>
          <w:rFonts w:ascii="Trebuchet MS" w:eastAsia="Times New Roman" w:hAnsi="Trebuchet MS" w:cs="Times New Roman"/>
          <w:b/>
          <w:lang w:eastAsia="ru-RU"/>
        </w:rPr>
        <w:t xml:space="preserve"> Описание типов и строительных особенностей тепловых камер и павильонов</w:t>
      </w:r>
      <w:bookmarkEnd w:id="45"/>
    </w:p>
    <w:p w14:paraId="2DCC26FC" w14:textId="77777777" w:rsidR="00B71EA6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572E4">
        <w:rPr>
          <w:rFonts w:ascii="Trebuchet MS" w:eastAsia="Times New Roman" w:hAnsi="Trebuchet MS" w:cs="Times New Roman"/>
          <w:lang w:eastAsia="ru-RU"/>
        </w:rPr>
        <w:t>При подземной прокладке, для обслуживания запорной арматуры смонтированы тепловые камер</w:t>
      </w:r>
      <w:r>
        <w:rPr>
          <w:rFonts w:ascii="Trebuchet MS" w:eastAsia="Times New Roman" w:hAnsi="Trebuchet MS" w:cs="Times New Roman"/>
          <w:lang w:eastAsia="ru-RU"/>
        </w:rPr>
        <w:t>ы</w:t>
      </w:r>
      <w:r w:rsidRPr="008572E4">
        <w:rPr>
          <w:rFonts w:ascii="Trebuchet MS" w:eastAsia="Times New Roman" w:hAnsi="Trebuchet MS" w:cs="Times New Roman"/>
          <w:lang w:eastAsia="ru-RU"/>
        </w:rPr>
        <w:t>.</w:t>
      </w:r>
    </w:p>
    <w:p w14:paraId="0C005463" w14:textId="77777777" w:rsidR="00B71EA6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731DB5">
        <w:rPr>
          <w:rFonts w:ascii="Trebuchet MS" w:eastAsia="Times New Roman" w:hAnsi="Trebuchet MS" w:cs="Times New Roman"/>
          <w:lang w:eastAsia="ru-RU"/>
        </w:rPr>
        <w:t>Конструкции тепловых камер и каналов трубопроводов, при подземной канальной прокладке, выполнены в основном из бетона, железобетона и кирпича.</w:t>
      </w:r>
    </w:p>
    <w:p w14:paraId="03B20E58" w14:textId="77777777" w:rsidR="00B71EA6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34307">
        <w:rPr>
          <w:rFonts w:ascii="Trebuchet MS" w:eastAsia="Times New Roman" w:hAnsi="Trebuchet MS" w:cs="Times New Roman"/>
          <w:lang w:eastAsia="ru-RU"/>
        </w:rPr>
        <w:t>Месторасположение тепловых камер и их номера представлены на схемах тепловых сетей (рисунки 1.3.2.1 - 1.3.2.7).</w:t>
      </w:r>
    </w:p>
    <w:p w14:paraId="60DCF82B" w14:textId="77777777" w:rsidR="00B71EA6" w:rsidRDefault="00B71EA6" w:rsidP="00B71EA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Павильоны на тепловых сетях Максатихинского муниципального округа отсутствуют.</w:t>
      </w:r>
    </w:p>
    <w:p w14:paraId="7B6509C2" w14:textId="2A54DB56" w:rsidR="00B71EA6" w:rsidRDefault="00B71EA6" w:rsidP="003D4FB1">
      <w:pPr>
        <w:spacing w:after="0" w:line="276" w:lineRule="auto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B71EA6" w:rsidSect="00EC4E60">
          <w:headerReference w:type="even" r:id="rId30"/>
          <w:footerReference w:type="even" r:id="rId31"/>
          <w:headerReference w:type="first" r:id="rId32"/>
          <w:footerReference w:type="first" r:id="rId33"/>
          <w:pgSz w:w="11906" w:h="16838"/>
          <w:pgMar w:top="1134" w:right="851" w:bottom="1134" w:left="1134" w:header="397" w:footer="454" w:gutter="0"/>
          <w:cols w:space="720"/>
          <w:titlePg/>
          <w:docGrid w:linePitch="299"/>
        </w:sectPr>
      </w:pPr>
    </w:p>
    <w:p w14:paraId="73EDC12A" w14:textId="7953FDE1" w:rsidR="00395ACD" w:rsidRPr="00DF7B62" w:rsidRDefault="009C0C07" w:rsidP="009C0C07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226559">
        <w:rPr>
          <w:rFonts w:ascii="Trebuchet MS" w:eastAsia="Times New Roman" w:hAnsi="Trebuchet MS" w:cs="Times New Roman"/>
          <w:b/>
          <w:spacing w:val="-5"/>
          <w:lang w:eastAsia="ru-RU"/>
        </w:rPr>
        <w:lastRenderedPageBreak/>
        <w:t>Таблица 1.3.</w:t>
      </w:r>
      <w:r w:rsidR="00256D31" w:rsidRPr="00226559">
        <w:rPr>
          <w:rFonts w:ascii="Trebuchet MS" w:eastAsia="Times New Roman" w:hAnsi="Trebuchet MS" w:cs="Times New Roman"/>
          <w:b/>
          <w:spacing w:val="-5"/>
          <w:lang w:eastAsia="ru-RU"/>
        </w:rPr>
        <w:t>3</w:t>
      </w:r>
      <w:r w:rsidRPr="00226559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- Характеристика систем транспорта и распределения тепловой энергии </w:t>
      </w:r>
      <w:r w:rsidR="007D43AF">
        <w:rPr>
          <w:rFonts w:ascii="Trebuchet MS" w:eastAsia="Times New Roman" w:hAnsi="Trebuchet MS" w:cs="Times New Roman"/>
          <w:b/>
          <w:spacing w:val="-5"/>
          <w:lang w:eastAsia="ru-RU"/>
        </w:rPr>
        <w:t>Максатихинского</w:t>
      </w:r>
      <w:r w:rsidR="00FB5D5E" w:rsidRPr="00226559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муниципального округа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517"/>
        <w:gridCol w:w="3731"/>
        <w:gridCol w:w="2126"/>
        <w:gridCol w:w="1418"/>
        <w:gridCol w:w="1134"/>
        <w:gridCol w:w="708"/>
        <w:gridCol w:w="1418"/>
        <w:gridCol w:w="567"/>
        <w:gridCol w:w="1134"/>
        <w:gridCol w:w="709"/>
        <w:gridCol w:w="1074"/>
        <w:gridCol w:w="590"/>
      </w:tblGrid>
      <w:tr w:rsidR="001A41EF" w:rsidRPr="001A41EF" w14:paraId="412D687B" w14:textId="77777777" w:rsidTr="003B5441">
        <w:trPr>
          <w:trHeight w:val="20"/>
          <w:tblHeader/>
        </w:trPr>
        <w:tc>
          <w:tcPr>
            <w:tcW w:w="517" w:type="dxa"/>
            <w:vMerge w:val="restart"/>
            <w:shd w:val="clear" w:color="auto" w:fill="CCFF99"/>
            <w:vAlign w:val="center"/>
          </w:tcPr>
          <w:p w14:paraId="3B81536B" w14:textId="77777777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bookmarkStart w:id="46" w:name="_Hlk113613297"/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№</w:t>
            </w:r>
          </w:p>
          <w:p w14:paraId="6B6A1639" w14:textId="77777777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3731" w:type="dxa"/>
            <w:vMerge w:val="restart"/>
            <w:shd w:val="clear" w:color="auto" w:fill="CCFF99"/>
            <w:vAlign w:val="center"/>
          </w:tcPr>
          <w:p w14:paraId="5FE36731" w14:textId="77777777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Наименование тепловых сетей</w:t>
            </w:r>
          </w:p>
        </w:tc>
        <w:tc>
          <w:tcPr>
            <w:tcW w:w="2126" w:type="dxa"/>
            <w:vMerge w:val="restart"/>
            <w:shd w:val="clear" w:color="auto" w:fill="CCFF99"/>
            <w:vAlign w:val="center"/>
          </w:tcPr>
          <w:p w14:paraId="7963987B" w14:textId="4097DC29" w:rsidR="00462845" w:rsidRPr="001A41EF" w:rsidRDefault="00462845" w:rsidP="0005797B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Тип системы теплоснабжения</w:t>
            </w:r>
          </w:p>
        </w:tc>
        <w:tc>
          <w:tcPr>
            <w:tcW w:w="1418" w:type="dxa"/>
            <w:vMerge w:val="restart"/>
            <w:shd w:val="clear" w:color="auto" w:fill="CCFF99"/>
            <w:vAlign w:val="center"/>
          </w:tcPr>
          <w:p w14:paraId="76A2CDE2" w14:textId="0859D596" w:rsidR="00462845" w:rsidRPr="001A41EF" w:rsidRDefault="00462845" w:rsidP="001A41EF">
            <w:pPr>
              <w:ind w:left="-113" w:right="-113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Тип теплоносителя и его параметры</w:t>
            </w:r>
          </w:p>
        </w:tc>
        <w:tc>
          <w:tcPr>
            <w:tcW w:w="1842" w:type="dxa"/>
            <w:gridSpan w:val="2"/>
            <w:shd w:val="clear" w:color="auto" w:fill="CCFF99"/>
            <w:vAlign w:val="center"/>
          </w:tcPr>
          <w:p w14:paraId="4E78C2FE" w14:textId="500C9903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Протяженность трубопроводов тепловых сетей в двухтрубном исчислении, м</w:t>
            </w:r>
          </w:p>
        </w:tc>
        <w:tc>
          <w:tcPr>
            <w:tcW w:w="1985" w:type="dxa"/>
            <w:gridSpan w:val="2"/>
            <w:shd w:val="clear" w:color="auto" w:fill="CCFF99"/>
            <w:vAlign w:val="center"/>
          </w:tcPr>
          <w:p w14:paraId="0ECF733C" w14:textId="77970665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Средний (по материальной характеристике) наружный диаметр трубопроводов тепловых сетей, мм</w:t>
            </w:r>
          </w:p>
        </w:tc>
        <w:tc>
          <w:tcPr>
            <w:tcW w:w="1843" w:type="dxa"/>
            <w:gridSpan w:val="2"/>
            <w:shd w:val="clear" w:color="auto" w:fill="CCFF99"/>
            <w:vAlign w:val="center"/>
          </w:tcPr>
          <w:p w14:paraId="1F00CA1E" w14:textId="44C02825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Материальная характеристика тепловых сетей, м</w:t>
            </w: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1664" w:type="dxa"/>
            <w:gridSpan w:val="2"/>
            <w:shd w:val="clear" w:color="auto" w:fill="CCFF99"/>
            <w:vAlign w:val="center"/>
          </w:tcPr>
          <w:p w14:paraId="11889E4B" w14:textId="26442309" w:rsidR="00462845" w:rsidRPr="001A41EF" w:rsidRDefault="00462845" w:rsidP="00A44CD6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Объем трубопроводов тепловых сетей, м. куб.</w:t>
            </w:r>
          </w:p>
        </w:tc>
      </w:tr>
      <w:tr w:rsidR="0005797B" w:rsidRPr="001A41EF" w14:paraId="2F877E94" w14:textId="77777777" w:rsidTr="003B5441">
        <w:trPr>
          <w:trHeight w:val="20"/>
          <w:tblHeader/>
        </w:trPr>
        <w:tc>
          <w:tcPr>
            <w:tcW w:w="517" w:type="dxa"/>
            <w:vMerge/>
            <w:shd w:val="clear" w:color="auto" w:fill="CCFF99"/>
            <w:vAlign w:val="center"/>
          </w:tcPr>
          <w:p w14:paraId="060E0A3C" w14:textId="77777777" w:rsidR="00462845" w:rsidRPr="001A41EF" w:rsidRDefault="00462845" w:rsidP="009F09DC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3731" w:type="dxa"/>
            <w:vMerge/>
            <w:shd w:val="clear" w:color="auto" w:fill="CCFF99"/>
            <w:vAlign w:val="center"/>
          </w:tcPr>
          <w:p w14:paraId="63AB4137" w14:textId="77777777" w:rsidR="00462845" w:rsidRPr="001A41EF" w:rsidRDefault="00462845" w:rsidP="009F09DC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CCFF99"/>
            <w:vAlign w:val="center"/>
          </w:tcPr>
          <w:p w14:paraId="5D836DC8" w14:textId="77777777" w:rsidR="00462845" w:rsidRPr="001A41EF" w:rsidRDefault="00462845" w:rsidP="0005797B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CCFF99"/>
            <w:vAlign w:val="center"/>
          </w:tcPr>
          <w:p w14:paraId="42C3ED2F" w14:textId="7CDDA156" w:rsidR="00462845" w:rsidRPr="001A41EF" w:rsidRDefault="00462845" w:rsidP="009F09DC">
            <w:pPr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716F0B19" w14:textId="0487C8EE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0EF74B75" w14:textId="4287A771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ГВС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4C09B4EB" w14:textId="7DE6FF21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3FED0844" w14:textId="21D68276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ГВС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2B6E7882" w14:textId="7EEE39DC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21D4698C" w14:textId="142EBAFD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ГВС</w:t>
            </w:r>
          </w:p>
        </w:tc>
        <w:tc>
          <w:tcPr>
            <w:tcW w:w="1074" w:type="dxa"/>
            <w:shd w:val="clear" w:color="auto" w:fill="CCFF99"/>
            <w:vAlign w:val="center"/>
          </w:tcPr>
          <w:p w14:paraId="4811E499" w14:textId="4725434A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590" w:type="dxa"/>
            <w:shd w:val="clear" w:color="auto" w:fill="CCFF99"/>
            <w:vAlign w:val="center"/>
          </w:tcPr>
          <w:p w14:paraId="717BA575" w14:textId="5E0DA08A" w:rsidR="00462845" w:rsidRPr="001A41EF" w:rsidRDefault="00462845" w:rsidP="001A41EF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ГВС</w:t>
            </w:r>
          </w:p>
        </w:tc>
      </w:tr>
      <w:tr w:rsidR="001A41EF" w:rsidRPr="001A41EF" w14:paraId="4D857334" w14:textId="77777777" w:rsidTr="003B5441">
        <w:trPr>
          <w:trHeight w:val="20"/>
        </w:trPr>
        <w:tc>
          <w:tcPr>
            <w:tcW w:w="15126" w:type="dxa"/>
            <w:gridSpan w:val="12"/>
            <w:shd w:val="clear" w:color="auto" w:fill="FFFF99"/>
            <w:vAlign w:val="center"/>
          </w:tcPr>
          <w:p w14:paraId="09EC6904" w14:textId="6FDFCD7C" w:rsidR="001A41EF" w:rsidRPr="0005797B" w:rsidRDefault="0032455E" w:rsidP="0005797B">
            <w:pPr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t>МУП «ТД»</w:t>
            </w:r>
          </w:p>
        </w:tc>
      </w:tr>
      <w:tr w:rsidR="007F5BEF" w:rsidRPr="001A41EF" w14:paraId="76FE3498" w14:textId="77777777" w:rsidTr="003B5441">
        <w:trPr>
          <w:trHeight w:val="20"/>
        </w:trPr>
        <w:tc>
          <w:tcPr>
            <w:tcW w:w="517" w:type="dxa"/>
            <w:vAlign w:val="center"/>
          </w:tcPr>
          <w:p w14:paraId="7C0FBE04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F99FE2" w14:textId="72BF714E" w:rsidR="007F5BEF" w:rsidRPr="001A41EF" w:rsidRDefault="007F5BEF" w:rsidP="007F5BEF">
            <w:pP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40 лет Октября </w:t>
            </w:r>
          </w:p>
        </w:tc>
        <w:tc>
          <w:tcPr>
            <w:tcW w:w="2126" w:type="dxa"/>
            <w:vAlign w:val="center"/>
          </w:tcPr>
          <w:p w14:paraId="1C35F0CB" w14:textId="7AF61249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27E2ED33" w14:textId="610183DD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27546" w14:textId="079E9AA8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202,0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4591" w14:textId="2D72EFC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49DDAA" w14:textId="5878B51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7325" w14:textId="7F62475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9976D" w14:textId="1C707A9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35,96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38BD" w14:textId="11B5A65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142E" w14:textId="49DFE49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2,51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26E9EB8D" w14:textId="45AAE5D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24635FED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134AA27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704242" w14:textId="5A4BAA2B" w:rsidR="007F5BEF" w:rsidRPr="001A41EF" w:rsidRDefault="007F5BEF" w:rsidP="007F5BEF">
            <w:pP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проезд Боровых</w:t>
            </w:r>
          </w:p>
        </w:tc>
        <w:tc>
          <w:tcPr>
            <w:tcW w:w="2126" w:type="dxa"/>
            <w:vAlign w:val="center"/>
          </w:tcPr>
          <w:p w14:paraId="6AC5F9A6" w14:textId="6F0D78D7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0A0750B" w14:textId="545E7A92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0901" w14:textId="6A9FE59D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D548" w14:textId="12B2370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E13552" w14:textId="29C73B9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5BA6" w14:textId="59C01B39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748FB" w14:textId="221BF1D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5,95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832D" w14:textId="1200F5F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95E3" w14:textId="2D51F8B5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0,42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554DCAA1" w14:textId="7F84367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3661FE80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363DC5E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09D0BF" w14:textId="6963548D" w:rsidR="007F5BEF" w:rsidRPr="001A41EF" w:rsidRDefault="007F5BEF" w:rsidP="007F5BEF">
            <w:pP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Краснослободская </w:t>
            </w:r>
          </w:p>
        </w:tc>
        <w:tc>
          <w:tcPr>
            <w:tcW w:w="2126" w:type="dxa"/>
            <w:vAlign w:val="center"/>
          </w:tcPr>
          <w:p w14:paraId="5C11F1DA" w14:textId="582FE46A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1B7D03EC" w14:textId="2251A94B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3121" w14:textId="133895E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159,1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48C9" w14:textId="6550D62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C581E6" w14:textId="5B47128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90D7" w14:textId="1018CCCF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3644" w14:textId="251A5A3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28,32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7A94" w14:textId="01039A0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F7CC9" w14:textId="3CBF0EE5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1,98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5AF2F9B2" w14:textId="29E4156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582CCDFE" w14:textId="77777777" w:rsidTr="003B5441">
        <w:trPr>
          <w:trHeight w:val="20"/>
        </w:trPr>
        <w:tc>
          <w:tcPr>
            <w:tcW w:w="517" w:type="dxa"/>
            <w:vAlign w:val="center"/>
          </w:tcPr>
          <w:p w14:paraId="686D505C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B0CDC9" w14:textId="433148E5" w:rsidR="007F5BEF" w:rsidRPr="001A41EF" w:rsidRDefault="007F5BEF" w:rsidP="007F5BEF">
            <w:pP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Кооперативная </w:t>
            </w:r>
          </w:p>
        </w:tc>
        <w:tc>
          <w:tcPr>
            <w:tcW w:w="2126" w:type="dxa"/>
            <w:vAlign w:val="center"/>
          </w:tcPr>
          <w:p w14:paraId="169A7AF3" w14:textId="715FC9F6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444530C6" w14:textId="5493DDE9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CFBB1" w14:textId="7CDC490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4138C" w14:textId="3B1C04EF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006E05" w14:textId="509FE2F2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6E93" w14:textId="1FBCE7E1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A2EA" w14:textId="7F02D866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24E6F" w14:textId="43265E62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B078" w14:textId="08AB4A8D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2BEDADAF" w14:textId="70233751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24F9B7D2" w14:textId="77777777" w:rsidTr="003B5441">
        <w:trPr>
          <w:trHeight w:val="20"/>
        </w:trPr>
        <w:tc>
          <w:tcPr>
            <w:tcW w:w="517" w:type="dxa"/>
            <w:vAlign w:val="center"/>
          </w:tcPr>
          <w:p w14:paraId="49E764B0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E7E7E" w14:textId="5999D27D" w:rsidR="007F5BEF" w:rsidRPr="001A41EF" w:rsidRDefault="007F5BEF" w:rsidP="007F5BEF">
            <w:pP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Железнодорожная </w:t>
            </w:r>
          </w:p>
        </w:tc>
        <w:tc>
          <w:tcPr>
            <w:tcW w:w="2126" w:type="dxa"/>
            <w:vAlign w:val="center"/>
          </w:tcPr>
          <w:p w14:paraId="19F29689" w14:textId="14321D9A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F4A676C" w14:textId="0A0C461E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E8F1F" w14:textId="29EBCBD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A048" w14:textId="478AA25F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57FE3" w14:textId="20D2467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EB9D" w14:textId="1EA114C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80953" w14:textId="2B34AFA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36,67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7A96" w14:textId="39F8A15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712C" w14:textId="2E57B128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2,58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1BE46B6B" w14:textId="3F5E5ED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01899BAE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B0DC5DD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6C6934" w14:textId="3E57E218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Смирнова </w:t>
            </w:r>
          </w:p>
        </w:tc>
        <w:tc>
          <w:tcPr>
            <w:tcW w:w="2126" w:type="dxa"/>
            <w:vAlign w:val="center"/>
          </w:tcPr>
          <w:p w14:paraId="482BCB88" w14:textId="452E7EFC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03FCA195" w14:textId="2979672C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72DA" w14:textId="55F8000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340,9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CB0C1" w14:textId="5D019A5B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5BEA1" w14:textId="3DE51F7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D8B25" w14:textId="0980BBE5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F117C" w14:textId="1F43510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62,76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879A" w14:textId="53F2E34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AA93" w14:textId="75340C44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4,56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2B128BCA" w14:textId="28F2F01F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1ED7D0CF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72606C7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ECC59" w14:textId="52E52700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Заводская </w:t>
            </w:r>
          </w:p>
        </w:tc>
        <w:tc>
          <w:tcPr>
            <w:tcW w:w="2126" w:type="dxa"/>
            <w:vAlign w:val="center"/>
          </w:tcPr>
          <w:p w14:paraId="592934B0" w14:textId="2847C823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1C540BD7" w14:textId="5B404047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E72C" w14:textId="2624D45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62,9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41094" w14:textId="00F2F3A6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F5DB0" w14:textId="19F3E2F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D14F" w14:textId="7C5928C1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EAE0" w14:textId="7488CF63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11,20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4A41B" w14:textId="737EA33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739" w14:textId="68C78A8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0,78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0D58B300" w14:textId="15EA6708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595630B4" w14:textId="77777777" w:rsidTr="003B5441">
        <w:trPr>
          <w:trHeight w:val="20"/>
        </w:trPr>
        <w:tc>
          <w:tcPr>
            <w:tcW w:w="517" w:type="dxa"/>
            <w:vAlign w:val="center"/>
          </w:tcPr>
          <w:p w14:paraId="58724574" w14:textId="7777777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DF4C15" w14:textId="364E208D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мкр. Солнечный</w:t>
            </w:r>
          </w:p>
        </w:tc>
        <w:tc>
          <w:tcPr>
            <w:tcW w:w="2126" w:type="dxa"/>
            <w:vAlign w:val="center"/>
          </w:tcPr>
          <w:p w14:paraId="042B06A2" w14:textId="733E07D0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4DF55642" w14:textId="43134B5A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1211" w14:textId="6DF4083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70,6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C266" w14:textId="7391AA6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F10C30" w14:textId="3C57821D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0DD" w14:textId="7CFB6F28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D6A80" w14:textId="3F88F23D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12,57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B48B" w14:textId="0320A91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7AE7" w14:textId="4A19762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0,88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1AC6D7EC" w14:textId="1EBD679B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781B4BCC" w14:textId="77777777" w:rsidTr="003B5441">
        <w:trPr>
          <w:trHeight w:val="20"/>
        </w:trPr>
        <w:tc>
          <w:tcPr>
            <w:tcW w:w="517" w:type="dxa"/>
            <w:vAlign w:val="center"/>
          </w:tcPr>
          <w:p w14:paraId="2A51B2A3" w14:textId="6261236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3EE78A" w14:textId="30F719A0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ул. Восточная</w:t>
            </w:r>
          </w:p>
        </w:tc>
        <w:tc>
          <w:tcPr>
            <w:tcW w:w="2126" w:type="dxa"/>
            <w:vAlign w:val="center"/>
          </w:tcPr>
          <w:p w14:paraId="7644A26B" w14:textId="06822575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745682E" w14:textId="3ADBB05B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9EC1" w14:textId="45EC1FAA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32,6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9171F" w14:textId="678DA995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A8E543" w14:textId="04275E9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035D9" w14:textId="52DBF09A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9EFF" w14:textId="03C1EFF2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5,80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7C53" w14:textId="18468FC9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C2DE8" w14:textId="4DD71A66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0,41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5509E822" w14:textId="22260F25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5CB0ED09" w14:textId="77777777" w:rsidTr="0015294F">
        <w:trPr>
          <w:trHeight w:val="20"/>
        </w:trPr>
        <w:tc>
          <w:tcPr>
            <w:tcW w:w="517" w:type="dxa"/>
            <w:vAlign w:val="center"/>
          </w:tcPr>
          <w:p w14:paraId="4A37BD15" w14:textId="1124BB41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5D9EBA" w14:textId="74BB24A4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Спортивная</w:t>
            </w:r>
          </w:p>
        </w:tc>
        <w:tc>
          <w:tcPr>
            <w:tcW w:w="2126" w:type="dxa"/>
            <w:vAlign w:val="center"/>
          </w:tcPr>
          <w:p w14:paraId="2A358431" w14:textId="3DA3D40A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3D9F2614" w14:textId="17649F18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A54F" w14:textId="4B4E0387" w:rsidR="007F5BEF" w:rsidRPr="007F5BEF" w:rsidRDefault="0015294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2 740,9</w:t>
            </w:r>
            <w:r w:rsidR="007F5BEF"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68B97" w14:textId="2EBF369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E5C2B2" w14:textId="3ADF6F24" w:rsidR="007F5BEF" w:rsidRPr="007F5BEF" w:rsidRDefault="0015294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B1243" w14:textId="4CB2894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867E2" w14:textId="7CC2BC82" w:rsidR="007F5BEF" w:rsidRPr="007F5BEF" w:rsidRDefault="0015294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639,34</w:t>
            </w:r>
            <w:r w:rsidR="007F5BEF"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373F" w14:textId="30C17D8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4654" w14:textId="38194BC2" w:rsidR="007F5BEF" w:rsidRPr="007F5BEF" w:rsidRDefault="0015294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56,28</w:t>
            </w:r>
            <w:r w:rsidR="007F5BEF"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0C70C136" w14:textId="410A69C2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041226DE" w14:textId="77777777" w:rsidTr="003B5441">
        <w:trPr>
          <w:trHeight w:val="20"/>
        </w:trPr>
        <w:tc>
          <w:tcPr>
            <w:tcW w:w="517" w:type="dxa"/>
            <w:vAlign w:val="center"/>
          </w:tcPr>
          <w:p w14:paraId="324B7C03" w14:textId="12B398F1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15CFB" w14:textId="382C3525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Пролетарская</w:t>
            </w:r>
          </w:p>
        </w:tc>
        <w:tc>
          <w:tcPr>
            <w:tcW w:w="2126" w:type="dxa"/>
            <w:vAlign w:val="center"/>
          </w:tcPr>
          <w:p w14:paraId="24B8B8A7" w14:textId="137A761C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D90A7FC" w14:textId="0A382155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516B" w14:textId="02923E4B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706,2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3004" w14:textId="789D03AE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0FE17E" w14:textId="2CCF685E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A8905" w14:textId="7848DCC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7463" w14:textId="32838D49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154,24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BF33" w14:textId="09FA265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DB13" w14:textId="7521147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14,08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0B602FB0" w14:textId="4788090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677548CD" w14:textId="77777777" w:rsidTr="003B5441">
        <w:trPr>
          <w:trHeight w:val="20"/>
        </w:trPr>
        <w:tc>
          <w:tcPr>
            <w:tcW w:w="517" w:type="dxa"/>
            <w:vAlign w:val="center"/>
          </w:tcPr>
          <w:p w14:paraId="4769C167" w14:textId="6C5A1D1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2D7372" w14:textId="7458CCCD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Парковская</w:t>
            </w:r>
          </w:p>
        </w:tc>
        <w:tc>
          <w:tcPr>
            <w:tcW w:w="2126" w:type="dxa"/>
            <w:vAlign w:val="center"/>
          </w:tcPr>
          <w:p w14:paraId="4DB2ACE3" w14:textId="3168DF05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A9F5D73" w14:textId="2663638A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EE94" w14:textId="3F6C70E1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1 081,0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6987" w14:textId="3AA3347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A617A4" w14:textId="2BE3B43E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5BFE1" w14:textId="47C817F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D149" w14:textId="7BCFF917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242,28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C05A" w14:textId="5C9CF60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30693" w14:textId="111C422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22,64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36D012FD" w14:textId="48CE1074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3502F036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976D8F6" w14:textId="71EB4C8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6E0BD6" w14:textId="1090867F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Северная</w:t>
            </w:r>
          </w:p>
        </w:tc>
        <w:tc>
          <w:tcPr>
            <w:tcW w:w="2126" w:type="dxa"/>
            <w:vAlign w:val="center"/>
          </w:tcPr>
          <w:p w14:paraId="3BC912F8" w14:textId="0B25DD75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2BE9823F" w14:textId="4DEE7EAC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66FAC" w14:textId="3E3332F8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723,4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6E996" w14:textId="222024E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1BD9A3" w14:textId="59867D0C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91A42" w14:textId="624D0EA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119DD" w14:textId="7493E3CF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157,92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FC7D" w14:textId="0C981789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83303" w14:textId="042288F2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14,47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0C29A746" w14:textId="245A089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1394D8D9" w14:textId="77777777" w:rsidTr="003B5441">
        <w:trPr>
          <w:trHeight w:val="20"/>
        </w:trPr>
        <w:tc>
          <w:tcPr>
            <w:tcW w:w="517" w:type="dxa"/>
            <w:vAlign w:val="center"/>
          </w:tcPr>
          <w:p w14:paraId="4CC621E8" w14:textId="61B18E09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0F9666" w14:textId="5A729698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Красноармейская</w:t>
            </w:r>
          </w:p>
        </w:tc>
        <w:tc>
          <w:tcPr>
            <w:tcW w:w="2126" w:type="dxa"/>
            <w:vAlign w:val="center"/>
          </w:tcPr>
          <w:p w14:paraId="3909AE15" w14:textId="1D12E16F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4-х трубная (закрытая 2-х- трубная система отопления, централизованная система горячего водоснабжения 2-трубная)</w:t>
            </w:r>
          </w:p>
        </w:tc>
        <w:tc>
          <w:tcPr>
            <w:tcW w:w="1418" w:type="dxa"/>
            <w:vAlign w:val="center"/>
          </w:tcPr>
          <w:p w14:paraId="21070D16" w14:textId="77777777" w:rsidR="007F5BEF" w:rsidRPr="00410878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41087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  <w:r w:rsidR="00410878" w:rsidRPr="0041087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(отопление)</w:t>
            </w:r>
          </w:p>
          <w:p w14:paraId="43682C1A" w14:textId="66440049" w:rsidR="00410878" w:rsidRPr="001A41EF" w:rsidRDefault="00410878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highlight w:val="red"/>
                <w:lang w:eastAsia="ru-RU"/>
              </w:rPr>
            </w:pPr>
            <w:r w:rsidRPr="0041087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65-40ºС (ГВС)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0BE6F" w14:textId="4D372CA9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567,6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6BC3" w14:textId="21B7A6B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230,2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0DD9A" w14:textId="17781CFD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148C" w14:textId="62D0AB4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E9CB" w14:textId="68977129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EDA8" w14:textId="5297D23B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40,98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528DC" w14:textId="3BEC56E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8,99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790D7029" w14:textId="72ED34D9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2,86</w:t>
            </w:r>
          </w:p>
        </w:tc>
      </w:tr>
      <w:tr w:rsidR="007F5BEF" w:rsidRPr="001A41EF" w14:paraId="3130BE1D" w14:textId="77777777" w:rsidTr="003B5441">
        <w:trPr>
          <w:trHeight w:val="20"/>
        </w:trPr>
        <w:tc>
          <w:tcPr>
            <w:tcW w:w="517" w:type="dxa"/>
            <w:vAlign w:val="center"/>
          </w:tcPr>
          <w:p w14:paraId="504FAB5D" w14:textId="46C50BF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6DE0E9" w14:textId="48122ED2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ул. Советская</w:t>
            </w:r>
          </w:p>
        </w:tc>
        <w:tc>
          <w:tcPr>
            <w:tcW w:w="2126" w:type="dxa"/>
            <w:vAlign w:val="center"/>
          </w:tcPr>
          <w:p w14:paraId="615A011E" w14:textId="5F7C771A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vAlign w:val="center"/>
          </w:tcPr>
          <w:p w14:paraId="54E9B7C2" w14:textId="79816BD0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81D8" w14:textId="5F5F9942" w:rsidR="007F5BEF" w:rsidRPr="007F5BEF" w:rsidRDefault="00591BEB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F250" w14:textId="0A1644B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CE5C5" w14:textId="75FCD166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77008" w14:textId="08328323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EF52" w14:textId="75A17966" w:rsidR="007F5BEF" w:rsidRPr="007F5BEF" w:rsidRDefault="00591BEB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>
              <w:rPr>
                <w:rFonts w:ascii="Trebuchet MS" w:hAnsi="Trebuchet MS" w:cs="Calibri"/>
                <w:color w:val="000000"/>
                <w:sz w:val="18"/>
                <w:szCs w:val="18"/>
              </w:rPr>
              <w:t>3,56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705EA" w14:textId="384D37B5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AB5C8" w14:textId="0B698D3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</w:t>
            </w:r>
            <w:r w:rsidR="00591BEB">
              <w:rPr>
                <w:rFonts w:ascii="Trebuchet MS" w:hAnsi="Trebuchet MS" w:cs="Calibr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90" w:type="dxa"/>
            <w:tcBorders>
              <w:left w:val="single" w:sz="4" w:space="0" w:color="auto"/>
            </w:tcBorders>
            <w:vAlign w:val="center"/>
          </w:tcPr>
          <w:p w14:paraId="0D0C6FFC" w14:textId="5044A6DE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1A41EF" w:rsidRPr="001A41EF" w14:paraId="224147EC" w14:textId="77777777" w:rsidTr="003B5441">
        <w:trPr>
          <w:trHeight w:val="20"/>
        </w:trPr>
        <w:tc>
          <w:tcPr>
            <w:tcW w:w="15126" w:type="dxa"/>
            <w:gridSpan w:val="12"/>
            <w:shd w:val="clear" w:color="auto" w:fill="FFFF99"/>
            <w:vAlign w:val="center"/>
          </w:tcPr>
          <w:p w14:paraId="1E724EAF" w14:textId="415467E9" w:rsidR="001A41EF" w:rsidRPr="0005797B" w:rsidRDefault="0032455E" w:rsidP="0005797B">
            <w:pPr>
              <w:pageBreakBefore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18"/>
                <w:szCs w:val="18"/>
                <w:lang w:eastAsia="ru-RU"/>
              </w:rPr>
              <w:lastRenderedPageBreak/>
              <w:t>МУП «ТС»</w:t>
            </w:r>
          </w:p>
        </w:tc>
      </w:tr>
      <w:tr w:rsidR="007F5BEF" w:rsidRPr="001A41EF" w14:paraId="433AFE54" w14:textId="77777777" w:rsidTr="003B5441">
        <w:trPr>
          <w:trHeight w:val="20"/>
        </w:trPr>
        <w:tc>
          <w:tcPr>
            <w:tcW w:w="517" w:type="dxa"/>
            <w:vAlign w:val="center"/>
          </w:tcPr>
          <w:p w14:paraId="3D70F2FD" w14:textId="086B4407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26ADFA" w14:textId="100B4FF4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Каменка</w:t>
            </w:r>
          </w:p>
        </w:tc>
        <w:tc>
          <w:tcPr>
            <w:tcW w:w="2126" w:type="dxa"/>
            <w:vAlign w:val="center"/>
          </w:tcPr>
          <w:p w14:paraId="33ED1009" w14:textId="5B03579E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88CF64C" w14:textId="15309361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190F5" w14:textId="2BE0E6F0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385,00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2EE8D" w14:textId="04BD7AFA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69879" w14:textId="1546E04C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4089" w14:textId="7F677A0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C94DF" w14:textId="168FFA0A" w:rsidR="007F5BEF" w:rsidRPr="007F5BEF" w:rsidRDefault="007F5BEF" w:rsidP="007F5BEF">
            <w:pPr>
              <w:jc w:val="center"/>
              <w:rPr>
                <w:rFonts w:ascii="Trebuchet MS" w:hAnsi="Trebuchet MS" w:cs="Arial"/>
                <w:color w:val="000000"/>
                <w:sz w:val="18"/>
                <w:szCs w:val="18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61,60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0554" w14:textId="74E352F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4AF3" w14:textId="783E200A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3,30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012E" w14:textId="11046E5E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2246825B" w14:textId="77777777" w:rsidTr="003B5441">
        <w:trPr>
          <w:trHeight w:val="20"/>
        </w:trPr>
        <w:tc>
          <w:tcPr>
            <w:tcW w:w="517" w:type="dxa"/>
            <w:vAlign w:val="center"/>
          </w:tcPr>
          <w:p w14:paraId="0A8269DC" w14:textId="00CB0E95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23CC80" w14:textId="238249E3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Кистутово</w:t>
            </w:r>
          </w:p>
        </w:tc>
        <w:tc>
          <w:tcPr>
            <w:tcW w:w="2126" w:type="dxa"/>
            <w:vAlign w:val="center"/>
          </w:tcPr>
          <w:p w14:paraId="10A1D421" w14:textId="2A453785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0693174" w14:textId="2A71A2BC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F8A4" w14:textId="6E083E8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380,00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1B30D" w14:textId="114A36F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EBCC8" w14:textId="5B1787DE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344D" w14:textId="02102766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C3A2C" w14:textId="2C781E1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106,40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9FC6" w14:textId="0F5A3D2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E3716" w14:textId="0260051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11,40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1DC2" w14:textId="231DFB03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752B19A8" w14:textId="77777777" w:rsidTr="003B5441">
        <w:trPr>
          <w:trHeight w:val="20"/>
        </w:trPr>
        <w:tc>
          <w:tcPr>
            <w:tcW w:w="517" w:type="dxa"/>
            <w:vAlign w:val="center"/>
          </w:tcPr>
          <w:p w14:paraId="06039F99" w14:textId="23AEA05D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0E6F72" w14:textId="357DA1BF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Райково</w:t>
            </w:r>
          </w:p>
        </w:tc>
        <w:tc>
          <w:tcPr>
            <w:tcW w:w="2126" w:type="dxa"/>
            <w:vAlign w:val="center"/>
          </w:tcPr>
          <w:p w14:paraId="4276B8F7" w14:textId="3C6FAB1B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48D65177" w14:textId="217980E3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00F08" w14:textId="4D52D95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166,00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86B6" w14:textId="5E7CD90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5E807" w14:textId="30C43BB2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54AC" w14:textId="423B666A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1557" w14:textId="172609C8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36,52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6FB1" w14:textId="7BB5E09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9EE8" w14:textId="38AFF4B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3,00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D20AB" w14:textId="5F96C89E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5FB8A7C6" w14:textId="77777777" w:rsidTr="003B5441">
        <w:trPr>
          <w:trHeight w:val="20"/>
        </w:trPr>
        <w:tc>
          <w:tcPr>
            <w:tcW w:w="517" w:type="dxa"/>
            <w:vAlign w:val="center"/>
          </w:tcPr>
          <w:p w14:paraId="1184448F" w14:textId="3C7491EF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46E59D" w14:textId="0C1E37E1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п. Ривицкий</w:t>
            </w:r>
          </w:p>
        </w:tc>
        <w:tc>
          <w:tcPr>
            <w:tcW w:w="2126" w:type="dxa"/>
            <w:vAlign w:val="center"/>
          </w:tcPr>
          <w:p w14:paraId="7F2DDE71" w14:textId="2303F0B8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CE36C56" w14:textId="67C8783F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F0D7" w14:textId="7E68CFD2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215,00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3A86" w14:textId="5FB36048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1F64" w14:textId="7332F2A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0AC9" w14:textId="2CFC0EA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711F" w14:textId="2951F973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34,40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A3A1" w14:textId="564AB5E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2A83" w14:textId="514C9EA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1,70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A0F4" w14:textId="7D332904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63AC302C" w14:textId="77777777" w:rsidTr="003B5441">
        <w:trPr>
          <w:trHeight w:val="20"/>
        </w:trPr>
        <w:tc>
          <w:tcPr>
            <w:tcW w:w="517" w:type="dxa"/>
            <w:vAlign w:val="center"/>
          </w:tcPr>
          <w:p w14:paraId="4A094FCA" w14:textId="5B6026E0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46D1B2" w14:textId="1FEB5430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Фабрика</w:t>
            </w:r>
          </w:p>
        </w:tc>
        <w:tc>
          <w:tcPr>
            <w:tcW w:w="2126" w:type="dxa"/>
            <w:vAlign w:val="center"/>
          </w:tcPr>
          <w:p w14:paraId="3FCCD6C6" w14:textId="69368860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1E78749" w14:textId="468F277E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CB65" w14:textId="15F996BD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1 966,00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AD4B" w14:textId="2BE7634E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FAA6" w14:textId="0493EC74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09B6E" w14:textId="7C102FC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9EBC" w14:textId="48DB88AB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353,88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1489E" w14:textId="7D88B78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C9B0" w14:textId="03701D2E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37,00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3B2F" w14:textId="1AB8E1C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tr w:rsidR="007F5BEF" w:rsidRPr="001A41EF" w14:paraId="07C2F154" w14:textId="77777777" w:rsidTr="003B5441">
        <w:trPr>
          <w:trHeight w:val="20"/>
        </w:trPr>
        <w:tc>
          <w:tcPr>
            <w:tcW w:w="517" w:type="dxa"/>
            <w:vAlign w:val="center"/>
          </w:tcPr>
          <w:p w14:paraId="5FC0E75E" w14:textId="39C3D8AC" w:rsidR="007F5BEF" w:rsidRPr="001A41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37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78E3C2" w14:textId="59779022" w:rsidR="007F5BEF" w:rsidRPr="001A41EF" w:rsidRDefault="007F5BEF" w:rsidP="007F5BEF">
            <w:pP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с. Сельцы</w:t>
            </w:r>
          </w:p>
        </w:tc>
        <w:tc>
          <w:tcPr>
            <w:tcW w:w="2126" w:type="dxa"/>
            <w:vAlign w:val="center"/>
          </w:tcPr>
          <w:p w14:paraId="42F667B7" w14:textId="6C1ABA4A" w:rsidR="007F5BEF" w:rsidRPr="001A41EF" w:rsidRDefault="007F5BEF" w:rsidP="007F5BE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закрытая 2-х- трубная (отопление)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6C63E73" w14:textId="59E30F1D" w:rsidR="007F5BEF" w:rsidRPr="001A41EF" w:rsidRDefault="007F5BEF" w:rsidP="007F5BEF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1A41E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Вода, 95-70ºС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ABB9" w14:textId="2318966C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151,00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6D244" w14:textId="3C582568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506C" w14:textId="39E2D451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31148" w14:textId="3FA9DD4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CD07" w14:textId="2916E46F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18,12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3F29" w14:textId="07BD90C7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FBE2" w14:textId="7F1C2860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hAnsi="Trebuchet MS" w:cs="Calibri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AEDD5" w14:textId="7AB83159" w:rsidR="007F5BEF" w:rsidRPr="007F5BEF" w:rsidRDefault="007F5BEF" w:rsidP="007F5BEF">
            <w:pPr>
              <w:jc w:val="center"/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</w:pPr>
            <w:r w:rsidRPr="007F5BEF">
              <w:rPr>
                <w:rFonts w:ascii="Trebuchet MS" w:eastAsia="Times New Roman" w:hAnsi="Trebuchet MS" w:cs="Arial"/>
                <w:bCs/>
                <w:sz w:val="18"/>
                <w:szCs w:val="18"/>
                <w:lang w:eastAsia="ru-RU"/>
              </w:rPr>
              <w:t>―</w:t>
            </w:r>
          </w:p>
        </w:tc>
      </w:tr>
      <w:bookmarkEnd w:id="46"/>
    </w:tbl>
    <w:p w14:paraId="4052F68B" w14:textId="77777777" w:rsidR="00410878" w:rsidRDefault="00410878" w:rsidP="003B5441">
      <w:pPr>
        <w:widowControl w:val="0"/>
        <w:tabs>
          <w:tab w:val="left" w:pos="426"/>
        </w:tabs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</w:p>
    <w:p w14:paraId="7D8738D3" w14:textId="13BFCE1D" w:rsidR="003D4FB1" w:rsidRDefault="003D4FB1" w:rsidP="00410878">
      <w:pPr>
        <w:pageBreakBefore/>
        <w:widowControl w:val="0"/>
        <w:tabs>
          <w:tab w:val="left" w:pos="426"/>
        </w:tabs>
        <w:adjustRightInd w:val="0"/>
        <w:spacing w:before="120" w:after="0" w:line="240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410878">
        <w:rPr>
          <w:rFonts w:ascii="Trebuchet MS" w:eastAsia="Times New Roman" w:hAnsi="Trebuchet MS" w:cs="Times New Roman"/>
          <w:b/>
          <w:spacing w:val="-5"/>
          <w:lang w:eastAsia="ru-RU"/>
        </w:rPr>
        <w:lastRenderedPageBreak/>
        <w:t xml:space="preserve">Таблица 1.3.4 – Сведения о секционирующей и регулирующей арматуре на тепловых сетях </w:t>
      </w:r>
      <w:r w:rsidR="007D43AF" w:rsidRPr="00410878">
        <w:rPr>
          <w:rFonts w:ascii="Trebuchet MS" w:eastAsia="Times New Roman" w:hAnsi="Trebuchet MS" w:cs="Times New Roman"/>
          <w:b/>
          <w:spacing w:val="-5"/>
          <w:lang w:eastAsia="ru-RU"/>
        </w:rPr>
        <w:t>Максатихинского</w:t>
      </w:r>
      <w:r w:rsidRPr="00410878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муниципального округа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092"/>
        <w:gridCol w:w="1077"/>
        <w:gridCol w:w="1076"/>
        <w:gridCol w:w="1076"/>
        <w:gridCol w:w="1076"/>
        <w:gridCol w:w="1076"/>
        <w:gridCol w:w="1076"/>
        <w:gridCol w:w="1076"/>
        <w:gridCol w:w="1412"/>
        <w:gridCol w:w="1079"/>
      </w:tblGrid>
      <w:tr w:rsidR="002817D8" w:rsidRPr="002817D8" w14:paraId="66874D90" w14:textId="77777777" w:rsidTr="002817D8">
        <w:trPr>
          <w:trHeight w:val="20"/>
          <w:tblHeader/>
        </w:trPr>
        <w:tc>
          <w:tcPr>
            <w:tcW w:w="168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2A8CBBB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секционирующей и регулирующей арматуры, шт.</w:t>
            </w:r>
          </w:p>
        </w:tc>
        <w:tc>
          <w:tcPr>
            <w:tcW w:w="3316" w:type="pct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CFF99"/>
            <w:vAlign w:val="center"/>
            <w:hideMark/>
          </w:tcPr>
          <w:p w14:paraId="740B09E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Условный диаметр, мм.</w:t>
            </w:r>
          </w:p>
        </w:tc>
      </w:tr>
      <w:tr w:rsidR="002817D8" w:rsidRPr="002817D8" w14:paraId="41C9D017" w14:textId="77777777" w:rsidTr="002817D8">
        <w:trPr>
          <w:trHeight w:val="20"/>
          <w:tblHeader/>
        </w:trPr>
        <w:tc>
          <w:tcPr>
            <w:tcW w:w="168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77024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6B56055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Ду32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5E16F88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Ду40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32490F8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37E4DE7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Ду70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62377F2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Ду80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0616DC8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Ду100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3617188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Ду133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2F1606E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Ду150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7B13CDC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Ду200</w:t>
            </w:r>
          </w:p>
        </w:tc>
      </w:tr>
      <w:tr w:rsidR="002817D8" w:rsidRPr="002817D8" w14:paraId="2F2454AB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7640CDC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40 лет Октября</w:t>
            </w:r>
          </w:p>
        </w:tc>
      </w:tr>
      <w:tr w:rsidR="002817D8" w:rsidRPr="002817D8" w14:paraId="6E7821BB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D0EF47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78316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B7E7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FEF9A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CBA3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40801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7E96F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7387B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2AFBA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04428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1AF6AE30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11B2FF3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проезд Боровых</w:t>
            </w:r>
          </w:p>
        </w:tc>
      </w:tr>
      <w:tr w:rsidR="002817D8" w:rsidRPr="002817D8" w14:paraId="5F66B720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8537EA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BEC2A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3D844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08D0A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39018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FCF36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13613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848D0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2466B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866F4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56DCEED9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028C2E6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Краснослободская</w:t>
            </w:r>
          </w:p>
        </w:tc>
      </w:tr>
      <w:tr w:rsidR="002817D8" w:rsidRPr="002817D8" w14:paraId="1727C175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C3D4F8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CE32A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9A3D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8FE01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9418B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5CA5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B0A15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9198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C55B5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4DD66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7994DBFD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6B355F4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Кооперативная</w:t>
            </w:r>
          </w:p>
        </w:tc>
      </w:tr>
      <w:tr w:rsidR="002817D8" w:rsidRPr="002817D8" w14:paraId="4AFB04DF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C877E9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D215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E54F4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EA7D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18B4A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D809B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9AC8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5C012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5B7E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8CADF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03D3EF41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1AF6A99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Железнодорожная</w:t>
            </w:r>
          </w:p>
        </w:tc>
      </w:tr>
      <w:tr w:rsidR="002817D8" w:rsidRPr="002817D8" w14:paraId="6C3FAAF6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E4057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73E7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54F6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3DDE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5160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AD0F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FD6C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F162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11CF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524C2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34E33483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618E8DC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Смирнова</w:t>
            </w:r>
          </w:p>
        </w:tc>
      </w:tr>
      <w:tr w:rsidR="002817D8" w:rsidRPr="002817D8" w14:paraId="0BA402CE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62582A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DCFD2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E990D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66A51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D7DEC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8A9BD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A34D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A07D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AC232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CCFA1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28B02C8C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2E0C4B4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Заводская</w:t>
            </w:r>
          </w:p>
        </w:tc>
      </w:tr>
      <w:tr w:rsidR="002817D8" w:rsidRPr="002817D8" w14:paraId="603795B1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9BD38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CD65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4704D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91B26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74F9E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A3B96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D98B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9541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0BD07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A5F5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1480C2FF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4F769D6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мкр. Солнечный</w:t>
            </w:r>
          </w:p>
        </w:tc>
      </w:tr>
      <w:tr w:rsidR="002817D8" w:rsidRPr="002817D8" w14:paraId="71FDAC15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C576EC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6FFDB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6633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87B0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95DEF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98898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E0859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1B64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6A225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B398E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710981A0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2BBF9D7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Восточная</w:t>
            </w:r>
          </w:p>
        </w:tc>
      </w:tr>
      <w:tr w:rsidR="002817D8" w:rsidRPr="002817D8" w14:paraId="6D005F23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EC054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50AE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DFA56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D8E22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85FB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D954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4806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8012A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58023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5982E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630A7F30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424EC5E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БМК ул. Спортивная</w:t>
            </w:r>
          </w:p>
        </w:tc>
      </w:tr>
      <w:tr w:rsidR="002817D8" w:rsidRPr="002817D8" w14:paraId="512B120E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BE3998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B437F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2C31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93E99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5B06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FC679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1F948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90E19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C528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67BF8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1C4965E9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7C607A8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БМК ул. Пролетарская</w:t>
            </w:r>
          </w:p>
        </w:tc>
      </w:tr>
      <w:tr w:rsidR="002817D8" w:rsidRPr="002817D8" w14:paraId="6D948C36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D75F9B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7B8D7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F8F2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53EBD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A753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BE783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15F42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43411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243A6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0C28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3BBF16BA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76D3F08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БМК ул. Парковская</w:t>
            </w:r>
          </w:p>
        </w:tc>
      </w:tr>
      <w:tr w:rsidR="002817D8" w:rsidRPr="002817D8" w14:paraId="03201B96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D7B384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E8F8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A5910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88E1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308B3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5A461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3F397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C800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1807F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6B23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7F0D4DC5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01CF0C0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БМК ул. Северная</w:t>
            </w:r>
          </w:p>
        </w:tc>
      </w:tr>
      <w:tr w:rsidR="002817D8" w:rsidRPr="002817D8" w14:paraId="07BA979C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D7E9D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F2F9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F0A20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856E1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DC557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8C26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D5C38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AE63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1D989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742BA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4BE27057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1C56E02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БМК ул. Красноармейская</w:t>
            </w:r>
          </w:p>
        </w:tc>
      </w:tr>
      <w:tr w:rsidR="002817D8" w:rsidRPr="002817D8" w14:paraId="246B1E15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FCA594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68EEC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D94E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66FDE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27241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9F6CE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21B3C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F9EB2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BEEA3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B4E6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5CF8160F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3C6DD7A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ТГУ ул. Советская</w:t>
            </w:r>
          </w:p>
        </w:tc>
      </w:tr>
      <w:tr w:rsidR="002817D8" w:rsidRPr="002817D8" w14:paraId="50DC1E57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733436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6D1A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C521C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D6E5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DD48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FBE6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82A1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33A8C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DF581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2B30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2C8FC7D2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2784CBE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котельной д. Каменка</w:t>
            </w:r>
          </w:p>
        </w:tc>
      </w:tr>
      <w:tr w:rsidR="002817D8" w:rsidRPr="002817D8" w14:paraId="4850F99F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F187C7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Задвижки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F2918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565F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4CB7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5E197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042C3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21447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4BBD0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9F99C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DC024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3FDDBBFF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658524B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котельной д. Кистутово</w:t>
            </w:r>
          </w:p>
        </w:tc>
      </w:tr>
      <w:tr w:rsidR="002817D8" w:rsidRPr="002817D8" w14:paraId="073D5E81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81FEBA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Вентили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15FE4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C912C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E1670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3A6D7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6DDC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6E9D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74DE8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AA92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8269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817D8" w:rsidRPr="002817D8" w14:paraId="547668D0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585F20B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котельной д. Райково</w:t>
            </w:r>
          </w:p>
        </w:tc>
      </w:tr>
      <w:tr w:rsidR="002817D8" w:rsidRPr="002817D8" w14:paraId="4CAE24A6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9FE215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Задвижки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B1166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B5079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F02E9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37A2A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66E38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33F1F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53EA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09A6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C03B4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0428E0FB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C0CDB2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Вентили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9FF3E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C3D9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3491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0871B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FE67D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1B8E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8073E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B3EE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D929E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042727B1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2F4BA5D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Тепловые сети от котельной п. Ривицкий</w:t>
            </w:r>
          </w:p>
        </w:tc>
      </w:tr>
      <w:tr w:rsidR="002817D8" w:rsidRPr="002817D8" w14:paraId="09B1520E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2A764F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Задвижки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999B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5A628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82FAE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E1828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588D6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3613B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9E6BA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3E2C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6F6CE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137A0347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A593DD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2668A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9300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0424D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6B4C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1501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7A657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42BCD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61249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4F1B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05B89C28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4ADC6FC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котельной д. Фабрика</w:t>
            </w:r>
          </w:p>
        </w:tc>
      </w:tr>
      <w:tr w:rsidR="002817D8" w:rsidRPr="002817D8" w14:paraId="3C863D27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4B57DE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Задвижки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768F0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58EB6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4BF10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69E01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C6068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F549C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1C1DE0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B2F843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EAECAB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2DAAC02E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E4E3A1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Вентили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FD3E86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548CD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AD19F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C9A8C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C3C1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7A5D34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670B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2F6B6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94F7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24A2B242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9B7BC8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Шаровые краны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E85DAF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EB4A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4444D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23A29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DFE27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1BEE0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7E79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CCBCF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7AF8AC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2817D8" w:rsidRPr="002817D8" w14:paraId="7C520BE5" w14:textId="77777777" w:rsidTr="002817D8">
        <w:trPr>
          <w:trHeight w:val="2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109D444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Тепловые сети от котельной с. Сельцы</w:t>
            </w:r>
          </w:p>
        </w:tc>
      </w:tr>
      <w:tr w:rsidR="002817D8" w:rsidRPr="002817D8" w14:paraId="6ADE051C" w14:textId="77777777" w:rsidTr="002817D8">
        <w:trPr>
          <w:trHeight w:val="20"/>
        </w:trPr>
        <w:tc>
          <w:tcPr>
            <w:tcW w:w="16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F4CCB" w14:textId="77777777" w:rsidR="002817D8" w:rsidRPr="002817D8" w:rsidRDefault="002817D8" w:rsidP="002817D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Задвижки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20AA5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6F425E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1F59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7EC8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4A2A92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004F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DB8771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E7E2BA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3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F1C9F8" w14:textId="77777777" w:rsidR="002817D8" w:rsidRPr="002817D8" w:rsidRDefault="002817D8" w:rsidP="002817D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2817D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</w:tbl>
    <w:p w14:paraId="66E3F919" w14:textId="494DF65C" w:rsidR="003B5441" w:rsidRPr="003B5441" w:rsidRDefault="003B5441" w:rsidP="003B5441">
      <w:pPr>
        <w:tabs>
          <w:tab w:val="left" w:pos="1530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3B5441" w:rsidRPr="003B5441" w:rsidSect="00EC4E60">
          <w:pgSz w:w="16838" w:h="11906" w:orient="landscape"/>
          <w:pgMar w:top="1134" w:right="851" w:bottom="567" w:left="851" w:header="567" w:footer="397" w:gutter="0"/>
          <w:cols w:space="720"/>
          <w:titlePg/>
          <w:docGrid w:linePitch="299"/>
        </w:sectPr>
      </w:pPr>
    </w:p>
    <w:p w14:paraId="688B627D" w14:textId="77777777" w:rsidR="00283384" w:rsidRPr="00101199" w:rsidRDefault="00283384" w:rsidP="00283384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7" w:name="_Toc203488709"/>
      <w:r w:rsidRPr="00101199">
        <w:rPr>
          <w:rFonts w:ascii="Trebuchet MS" w:eastAsia="Times New Roman" w:hAnsi="Trebuchet MS" w:cs="Times New Roman"/>
          <w:b/>
          <w:lang w:eastAsia="ru-RU"/>
        </w:rPr>
        <w:lastRenderedPageBreak/>
        <w:t>1.3.</w:t>
      </w:r>
      <w:r>
        <w:rPr>
          <w:rFonts w:ascii="Trebuchet MS" w:eastAsia="Times New Roman" w:hAnsi="Trebuchet MS" w:cs="Times New Roman"/>
          <w:b/>
          <w:lang w:eastAsia="ru-RU"/>
        </w:rPr>
        <w:t>6</w:t>
      </w:r>
      <w:r w:rsidRPr="00101199">
        <w:rPr>
          <w:rFonts w:ascii="Trebuchet MS" w:eastAsia="Times New Roman" w:hAnsi="Trebuchet MS" w:cs="Times New Roman"/>
          <w:b/>
          <w:lang w:eastAsia="ru-RU"/>
        </w:rPr>
        <w:t xml:space="preserve"> Описание графиков регулирования отпуска тепла в тепловые сети с анализом их обоснованности</w:t>
      </w:r>
      <w:bookmarkEnd w:id="47"/>
    </w:p>
    <w:p w14:paraId="464E364B" w14:textId="77777777" w:rsidR="00283384" w:rsidRPr="002463B6" w:rsidRDefault="00283384" w:rsidP="0028338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>Вид регулирования отпуска тепловой энергии – качественный.</w:t>
      </w:r>
    </w:p>
    <w:p w14:paraId="4185AFC4" w14:textId="086E42C0" w:rsidR="00283384" w:rsidRPr="00731DB5" w:rsidRDefault="00283384" w:rsidP="0028338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48" w:name="_Hlk164802026"/>
      <w:r w:rsidRPr="002463B6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463B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для отпуска тепловой энергии потребителям в теплоносителе «горячая вода» используются следующие температурные графики – таблица 1.3.6.</w:t>
      </w:r>
      <w:bookmarkEnd w:id="48"/>
    </w:p>
    <w:p w14:paraId="6222FCE1" w14:textId="7CFC2AB4" w:rsidR="00731DB5" w:rsidRPr="00655443" w:rsidRDefault="00731DB5" w:rsidP="00731DB5">
      <w:pPr>
        <w:spacing w:after="0" w:line="276" w:lineRule="auto"/>
        <w:rPr>
          <w:rFonts w:ascii="Trebuchet MS" w:hAnsi="Trebuchet MS"/>
          <w:b/>
          <w:bCs/>
        </w:rPr>
      </w:pPr>
      <w:r w:rsidRPr="00655443">
        <w:rPr>
          <w:rFonts w:ascii="Trebuchet MS" w:hAnsi="Trebuchet MS"/>
          <w:b/>
          <w:bCs/>
        </w:rPr>
        <w:t>Таблица 1.3.</w:t>
      </w:r>
      <w:r>
        <w:rPr>
          <w:rFonts w:ascii="Trebuchet MS" w:hAnsi="Trebuchet MS"/>
          <w:b/>
          <w:bCs/>
        </w:rPr>
        <w:t>6</w:t>
      </w:r>
      <w:r w:rsidRPr="00655443">
        <w:rPr>
          <w:rFonts w:ascii="Trebuchet MS" w:hAnsi="Trebuchet MS"/>
          <w:b/>
          <w:bCs/>
        </w:rPr>
        <w:t xml:space="preserve"> – Графики регулирования отпуска тепла в тепловые сети</w:t>
      </w:r>
    </w:p>
    <w:tbl>
      <w:tblPr>
        <w:tblW w:w="103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5"/>
        <w:gridCol w:w="2126"/>
        <w:gridCol w:w="1843"/>
        <w:gridCol w:w="1701"/>
        <w:gridCol w:w="4188"/>
      </w:tblGrid>
      <w:tr w:rsidR="00731DB5" w:rsidRPr="000908D8" w14:paraId="76D27152" w14:textId="77777777" w:rsidTr="002817D8">
        <w:trPr>
          <w:cantSplit/>
          <w:trHeight w:val="20"/>
          <w:tblHeader/>
        </w:trPr>
        <w:tc>
          <w:tcPr>
            <w:tcW w:w="455" w:type="dxa"/>
            <w:shd w:val="clear" w:color="000000" w:fill="CCFF99"/>
            <w:vAlign w:val="center"/>
            <w:hideMark/>
          </w:tcPr>
          <w:p w14:paraId="734C1FE6" w14:textId="77777777" w:rsidR="00731DB5" w:rsidRPr="000908D8" w:rsidRDefault="00731DB5" w:rsidP="0042502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49" w:name="RANGE!B1"/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  <w:bookmarkEnd w:id="49"/>
          </w:p>
        </w:tc>
        <w:tc>
          <w:tcPr>
            <w:tcW w:w="2126" w:type="dxa"/>
            <w:shd w:val="clear" w:color="000000" w:fill="CCFF99"/>
            <w:vAlign w:val="center"/>
            <w:hideMark/>
          </w:tcPr>
          <w:p w14:paraId="4A70A46E" w14:textId="18C6CC53" w:rsidR="00731DB5" w:rsidRPr="000908D8" w:rsidRDefault="00731DB5" w:rsidP="0042502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50" w:name="RANGE!C1"/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системы теплоснабжения</w:t>
            </w:r>
            <w:bookmarkEnd w:id="50"/>
          </w:p>
        </w:tc>
        <w:tc>
          <w:tcPr>
            <w:tcW w:w="1843" w:type="dxa"/>
            <w:shd w:val="clear" w:color="000000" w:fill="CCFF99"/>
            <w:vAlign w:val="center"/>
            <w:hideMark/>
          </w:tcPr>
          <w:p w14:paraId="5E60DCC3" w14:textId="77777777" w:rsidR="00731DB5" w:rsidRPr="000908D8" w:rsidRDefault="00731DB5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Способ регулирования отпуска тепловой энергии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450205A6" w14:textId="77777777" w:rsidR="00731DB5" w:rsidRPr="000908D8" w:rsidRDefault="00731DB5" w:rsidP="0042502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Темп. </w:t>
            </w:r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график теплоносителя</w:t>
            </w:r>
          </w:p>
        </w:tc>
        <w:tc>
          <w:tcPr>
            <w:tcW w:w="4188" w:type="dxa"/>
            <w:shd w:val="clear" w:color="000000" w:fill="CCFF99"/>
            <w:vAlign w:val="center"/>
            <w:hideMark/>
          </w:tcPr>
          <w:p w14:paraId="799F7EDA" w14:textId="77777777" w:rsidR="00731DB5" w:rsidRPr="000908D8" w:rsidRDefault="00731DB5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Обоснованность применяемого графика регулирования отпуска тепловой энергии</w:t>
            </w:r>
          </w:p>
        </w:tc>
      </w:tr>
      <w:tr w:rsidR="00731DB5" w:rsidRPr="000908D8" w14:paraId="29A139E3" w14:textId="77777777" w:rsidTr="0042502B">
        <w:trPr>
          <w:cantSplit/>
          <w:trHeight w:val="20"/>
        </w:trPr>
        <w:tc>
          <w:tcPr>
            <w:tcW w:w="10313" w:type="dxa"/>
            <w:gridSpan w:val="5"/>
            <w:shd w:val="clear" w:color="000000" w:fill="FFFF99"/>
            <w:vAlign w:val="center"/>
            <w:hideMark/>
          </w:tcPr>
          <w:p w14:paraId="02524803" w14:textId="2C78ACC8" w:rsidR="00731DB5" w:rsidRPr="000908D8" w:rsidRDefault="0032455E" w:rsidP="0042502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E83444" w:rsidRPr="000908D8" w14:paraId="6A41A00E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2936860C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C136E7" w14:textId="7B8A097C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40 лет Октября </w:t>
            </w:r>
          </w:p>
        </w:tc>
        <w:tc>
          <w:tcPr>
            <w:tcW w:w="1843" w:type="dxa"/>
            <w:vAlign w:val="center"/>
            <w:hideMark/>
          </w:tcPr>
          <w:p w14:paraId="2E640CC4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4F4A94AB" w14:textId="7A831634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7B363950" w14:textId="16D1426D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5A9555A6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72A62BCC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EB34D5" w14:textId="43D65BF5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проезд Боровых</w:t>
            </w:r>
          </w:p>
        </w:tc>
        <w:tc>
          <w:tcPr>
            <w:tcW w:w="1843" w:type="dxa"/>
            <w:vAlign w:val="center"/>
            <w:hideMark/>
          </w:tcPr>
          <w:p w14:paraId="3956B5CE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4E89855D" w14:textId="67F0863A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0CCE1F59" w14:textId="6D3A5C11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69EB4AAF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2E03A39D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87D7F" w14:textId="423BA56F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Краснослободская </w:t>
            </w:r>
          </w:p>
        </w:tc>
        <w:tc>
          <w:tcPr>
            <w:tcW w:w="1843" w:type="dxa"/>
            <w:vAlign w:val="center"/>
            <w:hideMark/>
          </w:tcPr>
          <w:p w14:paraId="46E36B92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1DA2923D" w14:textId="4DB62F46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00D0EB9B" w14:textId="3A55FDD9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00EA8772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029D1051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87B237" w14:textId="778C504F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Кооперативная </w:t>
            </w:r>
          </w:p>
        </w:tc>
        <w:tc>
          <w:tcPr>
            <w:tcW w:w="1843" w:type="dxa"/>
            <w:vAlign w:val="center"/>
            <w:hideMark/>
          </w:tcPr>
          <w:p w14:paraId="16CCCA11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4970AFBD" w14:textId="7E11980E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0312BD08" w14:textId="4401D639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6457E6FC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405AC1FC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0B967" w14:textId="46A44422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Железнодорожная </w:t>
            </w:r>
          </w:p>
        </w:tc>
        <w:tc>
          <w:tcPr>
            <w:tcW w:w="1843" w:type="dxa"/>
            <w:vAlign w:val="center"/>
            <w:hideMark/>
          </w:tcPr>
          <w:p w14:paraId="0665A1DA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03FEDE5F" w14:textId="0E9FF237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63A5A280" w14:textId="0A98563D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1A885C52" w14:textId="77777777" w:rsidTr="002817D8">
        <w:trPr>
          <w:trHeight w:val="20"/>
        </w:trPr>
        <w:tc>
          <w:tcPr>
            <w:tcW w:w="455" w:type="dxa"/>
            <w:vAlign w:val="center"/>
            <w:hideMark/>
          </w:tcPr>
          <w:p w14:paraId="1B452D43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62367" w14:textId="110EF5DE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Смирнова </w:t>
            </w:r>
          </w:p>
        </w:tc>
        <w:tc>
          <w:tcPr>
            <w:tcW w:w="1843" w:type="dxa"/>
            <w:vAlign w:val="center"/>
            <w:hideMark/>
          </w:tcPr>
          <w:p w14:paraId="62E90BDE" w14:textId="7777777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  <w:hideMark/>
          </w:tcPr>
          <w:p w14:paraId="2179419B" w14:textId="2F56EB4E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  <w:hideMark/>
          </w:tcPr>
          <w:p w14:paraId="43D697BF" w14:textId="25B2C1E3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6807012D" w14:textId="77777777" w:rsidTr="002817D8">
        <w:trPr>
          <w:trHeight w:val="20"/>
        </w:trPr>
        <w:tc>
          <w:tcPr>
            <w:tcW w:w="455" w:type="dxa"/>
            <w:vAlign w:val="center"/>
          </w:tcPr>
          <w:p w14:paraId="5CBC5FD9" w14:textId="343203F6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B5E27F" w14:textId="098A22E9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 xml:space="preserve">Тепловые сети от ТГУ ул. Заводская </w:t>
            </w:r>
          </w:p>
        </w:tc>
        <w:tc>
          <w:tcPr>
            <w:tcW w:w="1843" w:type="dxa"/>
            <w:vAlign w:val="center"/>
          </w:tcPr>
          <w:p w14:paraId="79BEF3BB" w14:textId="18BF4965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2D9945B8" w14:textId="3E774BBA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6C147630" w14:textId="55C4D77D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11E45BE6" w14:textId="77777777" w:rsidTr="002817D8">
        <w:trPr>
          <w:trHeight w:val="20"/>
        </w:trPr>
        <w:tc>
          <w:tcPr>
            <w:tcW w:w="455" w:type="dxa"/>
            <w:vAlign w:val="center"/>
          </w:tcPr>
          <w:p w14:paraId="13404EF4" w14:textId="7DCEBE2B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219A0B" w14:textId="648E615A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мкр. Солнечный</w:t>
            </w:r>
          </w:p>
        </w:tc>
        <w:tc>
          <w:tcPr>
            <w:tcW w:w="1843" w:type="dxa"/>
            <w:vAlign w:val="center"/>
          </w:tcPr>
          <w:p w14:paraId="151F62B4" w14:textId="7D6F631B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701A4A89" w14:textId="141C6BB6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3BAA5DFC" w14:textId="7B8BAED2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250581FE" w14:textId="77777777" w:rsidTr="002817D8">
        <w:trPr>
          <w:trHeight w:val="20"/>
        </w:trPr>
        <w:tc>
          <w:tcPr>
            <w:tcW w:w="455" w:type="dxa"/>
            <w:vAlign w:val="center"/>
          </w:tcPr>
          <w:p w14:paraId="5C16E11B" w14:textId="7F627499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4C6BB5F" w14:textId="50F1317F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ул. Восточная</w:t>
            </w:r>
          </w:p>
        </w:tc>
        <w:tc>
          <w:tcPr>
            <w:tcW w:w="1843" w:type="dxa"/>
            <w:vAlign w:val="center"/>
          </w:tcPr>
          <w:p w14:paraId="070F214E" w14:textId="353A0496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6A7D4F20" w14:textId="04975DBF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64517BC1" w14:textId="38BEBB61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47DC4B02" w14:textId="77777777" w:rsidTr="002817D8">
        <w:trPr>
          <w:trHeight w:val="20"/>
        </w:trPr>
        <w:tc>
          <w:tcPr>
            <w:tcW w:w="455" w:type="dxa"/>
            <w:vAlign w:val="center"/>
          </w:tcPr>
          <w:p w14:paraId="3B651ADE" w14:textId="0C349F52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0C48879" w14:textId="5EB0DEE1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Спортивная</w:t>
            </w:r>
          </w:p>
        </w:tc>
        <w:tc>
          <w:tcPr>
            <w:tcW w:w="1843" w:type="dxa"/>
            <w:vAlign w:val="center"/>
          </w:tcPr>
          <w:p w14:paraId="7EB44AEB" w14:textId="0DCEB90D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65AB05B7" w14:textId="585AF4D7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6D07307E" w14:textId="08275348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240CBCBA" w14:textId="77777777" w:rsidTr="002817D8">
        <w:trPr>
          <w:trHeight w:val="20"/>
        </w:trPr>
        <w:tc>
          <w:tcPr>
            <w:tcW w:w="455" w:type="dxa"/>
            <w:vAlign w:val="center"/>
          </w:tcPr>
          <w:p w14:paraId="7C8944C8" w14:textId="3B1323DB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0B15B" w14:textId="752105DF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Пролетарская</w:t>
            </w:r>
          </w:p>
        </w:tc>
        <w:tc>
          <w:tcPr>
            <w:tcW w:w="1843" w:type="dxa"/>
            <w:vAlign w:val="center"/>
          </w:tcPr>
          <w:p w14:paraId="3640BDE9" w14:textId="4E9DD0EF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6CC262EB" w14:textId="3ECE9DA0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7859B1F3" w14:textId="67B298DE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1FDB63F7" w14:textId="77777777" w:rsidTr="002817D8">
        <w:trPr>
          <w:trHeight w:val="20"/>
        </w:trPr>
        <w:tc>
          <w:tcPr>
            <w:tcW w:w="455" w:type="dxa"/>
            <w:vAlign w:val="center"/>
          </w:tcPr>
          <w:p w14:paraId="6E15484F" w14:textId="5FDC0CC8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83E32E" w14:textId="70EAC1BA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Парковская</w:t>
            </w:r>
          </w:p>
        </w:tc>
        <w:tc>
          <w:tcPr>
            <w:tcW w:w="1843" w:type="dxa"/>
            <w:vAlign w:val="center"/>
          </w:tcPr>
          <w:p w14:paraId="7BAF2583" w14:textId="176536EB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093F0F93" w14:textId="6D7F5075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53452CFA" w14:textId="499F60D4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3A5456DF" w14:textId="77777777" w:rsidTr="002817D8">
        <w:trPr>
          <w:trHeight w:val="20"/>
        </w:trPr>
        <w:tc>
          <w:tcPr>
            <w:tcW w:w="455" w:type="dxa"/>
            <w:vAlign w:val="center"/>
          </w:tcPr>
          <w:p w14:paraId="4DF1FC1F" w14:textId="6FA93373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7620807" w14:textId="0222A74C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Северная</w:t>
            </w:r>
          </w:p>
        </w:tc>
        <w:tc>
          <w:tcPr>
            <w:tcW w:w="1843" w:type="dxa"/>
            <w:vAlign w:val="center"/>
          </w:tcPr>
          <w:p w14:paraId="66DADB6B" w14:textId="20F8A3E6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752080C5" w14:textId="23F98EFD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7AF8EACB" w14:textId="0252793D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63FC5233" w14:textId="77777777" w:rsidTr="002817D8">
        <w:trPr>
          <w:trHeight w:val="20"/>
        </w:trPr>
        <w:tc>
          <w:tcPr>
            <w:tcW w:w="455" w:type="dxa"/>
            <w:vAlign w:val="center"/>
          </w:tcPr>
          <w:p w14:paraId="7E5CD544" w14:textId="140DFCE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E7C67" w14:textId="638682F9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БМК ул. Красноармейская</w:t>
            </w:r>
          </w:p>
        </w:tc>
        <w:tc>
          <w:tcPr>
            <w:tcW w:w="1843" w:type="dxa"/>
            <w:vAlign w:val="center"/>
          </w:tcPr>
          <w:p w14:paraId="0BA74813" w14:textId="7DB46FD0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743538E5" w14:textId="77777777" w:rsidR="00E83444" w:rsidRPr="00B71EA6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B71EA6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Отопление - 95/70⁰С</w:t>
            </w:r>
          </w:p>
          <w:p w14:paraId="2B84AD69" w14:textId="7BB6EE1B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highlight w:val="red"/>
                <w:lang w:eastAsia="ru-RU"/>
              </w:rPr>
            </w:pPr>
            <w:r w:rsidRPr="00B71EA6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ГВС – 65/40⁰С</w:t>
            </w:r>
          </w:p>
        </w:tc>
        <w:tc>
          <w:tcPr>
            <w:tcW w:w="4188" w:type="dxa"/>
            <w:vAlign w:val="center"/>
          </w:tcPr>
          <w:p w14:paraId="1BFD6AF1" w14:textId="3101D2EE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032A35F2" w14:textId="77777777" w:rsidTr="002817D8">
        <w:trPr>
          <w:trHeight w:val="20"/>
        </w:trPr>
        <w:tc>
          <w:tcPr>
            <w:tcW w:w="455" w:type="dxa"/>
            <w:vAlign w:val="center"/>
          </w:tcPr>
          <w:p w14:paraId="7B0748C0" w14:textId="1A477B9D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17EE736" w14:textId="617072C1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ТГУ ул. Советская</w:t>
            </w:r>
          </w:p>
        </w:tc>
        <w:tc>
          <w:tcPr>
            <w:tcW w:w="1843" w:type="dxa"/>
            <w:vAlign w:val="center"/>
          </w:tcPr>
          <w:p w14:paraId="5C78DDF4" w14:textId="0E3286C9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vAlign w:val="center"/>
          </w:tcPr>
          <w:p w14:paraId="23E7C397" w14:textId="623FEC25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vAlign w:val="center"/>
          </w:tcPr>
          <w:p w14:paraId="0D474B8E" w14:textId="2E05D007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1D88A54A" w14:textId="77777777" w:rsidTr="00E83444">
        <w:trPr>
          <w:trHeight w:val="20"/>
        </w:trPr>
        <w:tc>
          <w:tcPr>
            <w:tcW w:w="10313" w:type="dxa"/>
            <w:gridSpan w:val="5"/>
            <w:shd w:val="clear" w:color="auto" w:fill="FFFF99"/>
            <w:vAlign w:val="center"/>
          </w:tcPr>
          <w:p w14:paraId="2E0F56FB" w14:textId="11BFEDDD" w:rsidR="00E83444" w:rsidRPr="000908D8" w:rsidRDefault="0032455E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E83444" w:rsidRPr="000908D8" w14:paraId="715E5DA5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4C99" w14:textId="621EB7E4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95981EB" w14:textId="25EB8561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Каменка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9E36B" w14:textId="377E9DB3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E305" w14:textId="0797E3AF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F575" w14:textId="69065DAE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2E92DED7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8278" w14:textId="39335074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9156E" w14:textId="64CEAC16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Кистутово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DCA6" w14:textId="3444C363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B547" w14:textId="5BD7B69E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50FE" w14:textId="7D85B5F1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0063C4C8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B48" w14:textId="3B7A3690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66C671" w14:textId="66084BB2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Райково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7BC5C" w14:textId="0DA1E9FF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ABE8" w14:textId="1FA4DAE2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CCDB" w14:textId="126DC5AE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38962D69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CA42" w14:textId="4905EDFD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DBEFC9" w14:textId="07A09345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п. Ривицкий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AE7DC" w14:textId="184552D2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D94A" w14:textId="7272732A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9A906" w14:textId="2BB914DC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448A173C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8F400" w14:textId="0CC53397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95A28F" w14:textId="172335D0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д. Фабрика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F37B" w14:textId="76620679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A3FB" w14:textId="5E49386F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5960D" w14:textId="3A06D6C9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  <w:tr w:rsidR="00E83444" w:rsidRPr="000908D8" w14:paraId="5F9B1DFA" w14:textId="77777777" w:rsidTr="002817D8">
        <w:trPr>
          <w:trHeight w:val="20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A4094" w14:textId="62476201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7C10D6" w14:textId="34562958" w:rsidR="00E83444" w:rsidRPr="000908D8" w:rsidRDefault="00E83444" w:rsidP="00E8344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hAnsi="Trebuchet MS" w:cs="Calibri"/>
                <w:color w:val="000000"/>
                <w:sz w:val="18"/>
                <w:szCs w:val="18"/>
              </w:rPr>
              <w:t>Тепловые сети от котельной с. Сельцы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9586" w14:textId="336ABC68" w:rsidR="00E83444" w:rsidRPr="000908D8" w:rsidRDefault="00E83444" w:rsidP="00E83444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центральный</w:t>
            </w: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br/>
              <w:t>качественный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F18D" w14:textId="181D2785" w:rsidR="00E83444" w:rsidRPr="000908D8" w:rsidRDefault="00E83444" w:rsidP="00E8344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theme="majorHAnsi"/>
                <w:color w:val="000000"/>
                <w:sz w:val="18"/>
                <w:szCs w:val="18"/>
                <w:lang w:eastAsia="ru-RU"/>
              </w:rPr>
              <w:t>95/70⁰С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A4B8" w14:textId="3181DCE7" w:rsidR="00E83444" w:rsidRPr="000908D8" w:rsidRDefault="00E83444" w:rsidP="00E83444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</w:pPr>
            <w:r w:rsidRPr="000908D8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применение зависимой схемы присоединения потребителей к тепловой сети</w:t>
            </w:r>
          </w:p>
        </w:tc>
      </w:tr>
    </w:tbl>
    <w:p w14:paraId="15651F21" w14:textId="77777777" w:rsidR="002817D8" w:rsidRPr="00101199" w:rsidRDefault="002817D8" w:rsidP="00B136F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79D9FDE" w14:textId="1F4EC729" w:rsidR="00A020AA" w:rsidRPr="00101199" w:rsidRDefault="00A020AA" w:rsidP="00202B5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1" w:name="_Toc203488710"/>
      <w:r w:rsidRPr="00101199">
        <w:rPr>
          <w:rFonts w:ascii="Trebuchet MS" w:eastAsia="Times New Roman" w:hAnsi="Trebuchet MS" w:cs="Times New Roman"/>
          <w:b/>
          <w:lang w:eastAsia="ru-RU"/>
        </w:rPr>
        <w:t>1.3.</w:t>
      </w:r>
      <w:r w:rsidR="00731DB5">
        <w:rPr>
          <w:rFonts w:ascii="Trebuchet MS" w:eastAsia="Times New Roman" w:hAnsi="Trebuchet MS" w:cs="Times New Roman"/>
          <w:b/>
          <w:lang w:eastAsia="ru-RU"/>
        </w:rPr>
        <w:t>7</w:t>
      </w:r>
      <w:r w:rsidRPr="00101199">
        <w:rPr>
          <w:rFonts w:ascii="Trebuchet MS" w:eastAsia="Times New Roman" w:hAnsi="Trebuchet MS" w:cs="Times New Roman"/>
          <w:b/>
          <w:lang w:eastAsia="ru-RU"/>
        </w:rPr>
        <w:t xml:space="preserve"> Фактические температурные режимы отпуска тепла в тепловые сети и их соответствие утвержденным графикам регулирования отпуска тепла в тепловые сети</w:t>
      </w:r>
      <w:bookmarkEnd w:id="51"/>
    </w:p>
    <w:p w14:paraId="50631F82" w14:textId="77777777" w:rsidR="008010F1" w:rsidRPr="002463B6" w:rsidRDefault="008010F1" w:rsidP="008010F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 xml:space="preserve">Фактические температурные режимы отпуска тепла в тепловые сети должны соответствовать утвержденным графикам регулирования отпуска тепла в тепловые сети. </w:t>
      </w:r>
    </w:p>
    <w:p w14:paraId="750AEE26" w14:textId="416415EE" w:rsidR="00A020AA" w:rsidRPr="00101199" w:rsidRDefault="008010F1" w:rsidP="0049447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lastRenderedPageBreak/>
        <w:t>Контроль за соблюдением температурных режимов должен осуществляться с</w:t>
      </w:r>
      <w:r w:rsidR="00665B90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Pr="002463B6">
        <w:rPr>
          <w:rFonts w:ascii="Trebuchet MS" w:eastAsia="Times New Roman" w:hAnsi="Trebuchet MS" w:cs="Times New Roman"/>
          <w:lang w:eastAsia="ru-RU"/>
        </w:rPr>
        <w:t>помощью применения</w:t>
      </w:r>
      <w:r w:rsidR="00665B90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727661" w:rsidRPr="002463B6">
        <w:rPr>
          <w:rFonts w:ascii="Trebuchet MS" w:eastAsia="Times New Roman" w:hAnsi="Trebuchet MS" w:cs="Times New Roman"/>
          <w:lang w:eastAsia="ru-RU"/>
        </w:rPr>
        <w:t>термометров</w:t>
      </w:r>
      <w:r w:rsidR="00202B59" w:rsidRPr="002463B6">
        <w:rPr>
          <w:rFonts w:ascii="Trebuchet MS" w:eastAsia="Times New Roman" w:hAnsi="Trebuchet MS" w:cs="Times New Roman"/>
          <w:lang w:eastAsia="ru-RU"/>
        </w:rPr>
        <w:t xml:space="preserve"> и датчиков термопар</w:t>
      </w:r>
      <w:r w:rsidR="00665B90" w:rsidRPr="002463B6">
        <w:rPr>
          <w:rFonts w:ascii="Trebuchet MS" w:eastAsia="Times New Roman" w:hAnsi="Trebuchet MS" w:cs="Times New Roman"/>
          <w:lang w:eastAsia="ru-RU"/>
        </w:rPr>
        <w:t xml:space="preserve"> на</w:t>
      </w:r>
      <w:r w:rsidR="00727661" w:rsidRPr="002463B6">
        <w:rPr>
          <w:rFonts w:ascii="Trebuchet MS" w:eastAsia="Times New Roman" w:hAnsi="Trebuchet MS" w:cs="Times New Roman"/>
          <w:lang w:eastAsia="ru-RU"/>
        </w:rPr>
        <w:t xml:space="preserve"> коллекторах</w:t>
      </w:r>
      <w:r w:rsidR="00665B90" w:rsidRPr="002463B6">
        <w:rPr>
          <w:rFonts w:ascii="Trebuchet MS" w:eastAsia="Times New Roman" w:hAnsi="Trebuchet MS" w:cs="Times New Roman"/>
          <w:lang w:eastAsia="ru-RU"/>
        </w:rPr>
        <w:t xml:space="preserve"> котельных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463B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665B90" w:rsidRPr="002463B6">
        <w:rPr>
          <w:rFonts w:ascii="Trebuchet MS" w:eastAsia="Times New Roman" w:hAnsi="Trebuchet MS" w:cs="Times New Roman"/>
          <w:lang w:eastAsia="ru-RU"/>
        </w:rPr>
        <w:t>.</w:t>
      </w:r>
    </w:p>
    <w:p w14:paraId="365AEAB9" w14:textId="77777777" w:rsidR="00504C4F" w:rsidRPr="00101199" w:rsidRDefault="00504C4F" w:rsidP="00744F88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D97C89E" w14:textId="084E9A70" w:rsidR="00A020AA" w:rsidRPr="00101199" w:rsidRDefault="00A020AA" w:rsidP="00202B5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2" w:name="_Toc203488711"/>
      <w:r w:rsidRPr="00101199">
        <w:rPr>
          <w:rFonts w:ascii="Trebuchet MS" w:eastAsia="Times New Roman" w:hAnsi="Trebuchet MS" w:cs="Times New Roman"/>
          <w:b/>
          <w:lang w:eastAsia="ru-RU"/>
        </w:rPr>
        <w:t>1.3.</w:t>
      </w:r>
      <w:r w:rsidR="00652FD0">
        <w:rPr>
          <w:rFonts w:ascii="Trebuchet MS" w:eastAsia="Times New Roman" w:hAnsi="Trebuchet MS" w:cs="Times New Roman"/>
          <w:b/>
          <w:lang w:eastAsia="ru-RU"/>
        </w:rPr>
        <w:t>8</w:t>
      </w:r>
      <w:r w:rsidRPr="00101199">
        <w:rPr>
          <w:rFonts w:ascii="Trebuchet MS" w:eastAsia="Times New Roman" w:hAnsi="Trebuchet MS" w:cs="Times New Roman"/>
          <w:b/>
          <w:lang w:eastAsia="ru-RU"/>
        </w:rPr>
        <w:t xml:space="preserve"> Гидравлические режимы тепловых сетей и пьезометрические графики</w:t>
      </w:r>
      <w:r w:rsidR="00665B90" w:rsidRPr="00101199">
        <w:rPr>
          <w:rFonts w:ascii="Trebuchet MS" w:eastAsia="Times New Roman" w:hAnsi="Trebuchet MS" w:cs="Times New Roman"/>
          <w:b/>
          <w:lang w:eastAsia="ru-RU"/>
        </w:rPr>
        <w:t xml:space="preserve"> тепловых сетей</w:t>
      </w:r>
      <w:bookmarkEnd w:id="52"/>
    </w:p>
    <w:p w14:paraId="02F81D2F" w14:textId="16A7BE2A" w:rsidR="00A020AA" w:rsidRPr="002463B6" w:rsidRDefault="00A020AA" w:rsidP="00202B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53" w:name="_Hlk164978147"/>
      <w:r w:rsidRPr="002463B6">
        <w:rPr>
          <w:rFonts w:ascii="Trebuchet MS" w:eastAsia="Times New Roman" w:hAnsi="Trebuchet MS" w:cs="Times New Roman"/>
          <w:lang w:eastAsia="ru-RU"/>
        </w:rPr>
        <w:t xml:space="preserve">При </w:t>
      </w:r>
      <w:r w:rsidR="00D83137" w:rsidRPr="002463B6">
        <w:rPr>
          <w:rFonts w:ascii="Trebuchet MS" w:eastAsia="Times New Roman" w:hAnsi="Trebuchet MS" w:cs="Times New Roman"/>
          <w:lang w:eastAsia="ru-RU"/>
        </w:rPr>
        <w:t>разработке</w:t>
      </w:r>
      <w:r w:rsidR="00652FD0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2463B6" w:rsidRPr="002463B6">
        <w:rPr>
          <w:rFonts w:ascii="Trebuchet MS" w:eastAsia="Times New Roman" w:hAnsi="Trebuchet MS" w:cs="Times New Roman"/>
          <w:lang w:eastAsia="ru-RU"/>
        </w:rPr>
        <w:t>«</w:t>
      </w:r>
      <w:r w:rsidR="00652FD0" w:rsidRPr="002463B6">
        <w:rPr>
          <w:rFonts w:ascii="Trebuchet MS" w:eastAsia="Times New Roman" w:hAnsi="Trebuchet MS" w:cs="Times New Roman"/>
          <w:lang w:eastAsia="ru-RU"/>
        </w:rPr>
        <w:t>Схемы теплоснабжения</w:t>
      </w:r>
      <w:r w:rsidR="002463B6" w:rsidRPr="002463B6">
        <w:rPr>
          <w:rFonts w:ascii="Trebuchet MS" w:eastAsia="Times New Roman" w:hAnsi="Trebuchet MS" w:cs="Times New Roman"/>
          <w:lang w:eastAsia="ru-RU"/>
        </w:rPr>
        <w:t>»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были воспроизведены характеристики режима эксплуатации тепловых сетей</w:t>
      </w:r>
      <w:r w:rsidR="00F352AE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744F88" w:rsidRPr="002463B6">
        <w:rPr>
          <w:rFonts w:ascii="Trebuchet MS" w:eastAsia="Times New Roman" w:hAnsi="Trebuchet MS" w:cs="Times New Roman"/>
          <w:lang w:eastAsia="ru-RU"/>
        </w:rPr>
        <w:t xml:space="preserve">котельных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463B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652FD0" w:rsidRPr="002463B6">
        <w:rPr>
          <w:rFonts w:ascii="Trebuchet MS" w:eastAsia="Times New Roman" w:hAnsi="Trebuchet MS" w:cs="Times New Roman"/>
          <w:lang w:eastAsia="ru-RU"/>
        </w:rPr>
        <w:t xml:space="preserve">. 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652FD0" w:rsidRPr="002463B6">
        <w:rPr>
          <w:rFonts w:ascii="Trebuchet MS" w:eastAsia="Times New Roman" w:hAnsi="Trebuchet MS" w:cs="Times New Roman"/>
          <w:lang w:eastAsia="ru-RU"/>
        </w:rPr>
        <w:t>В расчетную модель были заложены исходные величины элементов сети теплоснабжения: диаметры и длины теплопроводов, расчетные тепловые нагрузки присоединенных абонентов.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03844801" w14:textId="057E514B" w:rsidR="00A020AA" w:rsidRPr="002463B6" w:rsidRDefault="00A020AA" w:rsidP="00202B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>Тепловые и гидравлические расчеты осуществлялись при расчетной температуре наружного воздуха, которая составляет величину tн</w:t>
      </w:r>
      <w:r w:rsidR="00652FD0" w:rsidRPr="002463B6">
        <w:rPr>
          <w:rFonts w:ascii="Trebuchet MS" w:eastAsia="Times New Roman" w:hAnsi="Trebuchet MS" w:cs="Times New Roman"/>
          <w:lang w:eastAsia="ru-RU"/>
        </w:rPr>
        <w:t>ар</w:t>
      </w:r>
      <w:r w:rsidRPr="002463B6">
        <w:rPr>
          <w:rFonts w:ascii="Trebuchet MS" w:eastAsia="Times New Roman" w:hAnsi="Trebuchet MS" w:cs="Times New Roman"/>
          <w:lang w:eastAsia="ru-RU"/>
        </w:rPr>
        <w:t>. =-</w:t>
      </w:r>
      <w:r w:rsidR="002817D8">
        <w:rPr>
          <w:rFonts w:ascii="Trebuchet MS" w:eastAsia="Times New Roman" w:hAnsi="Trebuchet MS" w:cs="Times New Roman"/>
          <w:lang w:eastAsia="ru-RU"/>
        </w:rPr>
        <w:t>30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ºС. </w:t>
      </w:r>
      <w:bookmarkEnd w:id="53"/>
    </w:p>
    <w:p w14:paraId="109C8C20" w14:textId="17D424AA" w:rsidR="00B67836" w:rsidRPr="002463B6" w:rsidRDefault="00B67836" w:rsidP="00B6783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54" w:name="_Hlk164978172"/>
      <w:r w:rsidRPr="002463B6">
        <w:rPr>
          <w:rFonts w:ascii="Trebuchet MS" w:eastAsia="Times New Roman" w:hAnsi="Trebuchet MS" w:cs="Times New Roman"/>
          <w:lang w:eastAsia="ru-RU"/>
        </w:rPr>
        <w:t xml:space="preserve">Информация о тепловых и гидравлических режимах участков тепловых сетей приведена в разделе </w:t>
      </w:r>
      <w:r w:rsidR="00652FD0" w:rsidRPr="002463B6">
        <w:rPr>
          <w:rFonts w:ascii="Trebuchet MS" w:eastAsia="Times New Roman" w:hAnsi="Trebuchet MS" w:cs="Times New Roman"/>
          <w:lang w:eastAsia="ru-RU"/>
        </w:rPr>
        <w:t>3</w:t>
      </w:r>
      <w:r w:rsidRPr="002463B6">
        <w:rPr>
          <w:rFonts w:ascii="Trebuchet MS" w:eastAsia="Times New Roman" w:hAnsi="Trebuchet MS" w:cs="Times New Roman"/>
          <w:lang w:eastAsia="ru-RU"/>
        </w:rPr>
        <w:t>.</w:t>
      </w:r>
      <w:r w:rsidR="00652FD0" w:rsidRPr="002463B6">
        <w:rPr>
          <w:rFonts w:ascii="Trebuchet MS" w:eastAsia="Times New Roman" w:hAnsi="Trebuchet MS" w:cs="Times New Roman"/>
          <w:lang w:eastAsia="ru-RU"/>
        </w:rPr>
        <w:t xml:space="preserve">3 </w:t>
      </w:r>
      <w:r w:rsidR="008136BD" w:rsidRPr="002463B6">
        <w:rPr>
          <w:rFonts w:ascii="Trebuchet MS" w:eastAsia="Times New Roman" w:hAnsi="Trebuchet MS" w:cs="Times New Roman"/>
          <w:lang w:eastAsia="ru-RU"/>
        </w:rPr>
        <w:t xml:space="preserve">Том 2. </w:t>
      </w:r>
      <w:r w:rsidR="002463B6" w:rsidRPr="002463B6">
        <w:rPr>
          <w:rFonts w:ascii="Trebuchet MS" w:eastAsia="Times New Roman" w:hAnsi="Trebuchet MS" w:cs="Times New Roman"/>
          <w:lang w:eastAsia="ru-RU"/>
        </w:rPr>
        <w:t>«</w:t>
      </w:r>
      <w:r w:rsidRPr="002463B6">
        <w:rPr>
          <w:rFonts w:ascii="Trebuchet MS" w:eastAsia="Times New Roman" w:hAnsi="Trebuchet MS" w:cs="Times New Roman"/>
          <w:lang w:eastAsia="ru-RU"/>
        </w:rPr>
        <w:t>Обосновывающи</w:t>
      </w:r>
      <w:r w:rsidR="00652FD0" w:rsidRPr="002463B6">
        <w:rPr>
          <w:rFonts w:ascii="Trebuchet MS" w:eastAsia="Times New Roman" w:hAnsi="Trebuchet MS" w:cs="Times New Roman"/>
          <w:lang w:eastAsia="ru-RU"/>
        </w:rPr>
        <w:t>е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материал</w:t>
      </w:r>
      <w:r w:rsidR="00652FD0" w:rsidRPr="002463B6">
        <w:rPr>
          <w:rFonts w:ascii="Trebuchet MS" w:eastAsia="Times New Roman" w:hAnsi="Trebuchet MS" w:cs="Times New Roman"/>
          <w:lang w:eastAsia="ru-RU"/>
        </w:rPr>
        <w:t>ы</w:t>
      </w:r>
      <w:r w:rsidR="002463B6" w:rsidRPr="002463B6">
        <w:rPr>
          <w:rFonts w:ascii="Trebuchet MS" w:eastAsia="Times New Roman" w:hAnsi="Trebuchet MS" w:cs="Times New Roman"/>
          <w:lang w:eastAsia="ru-RU"/>
        </w:rPr>
        <w:t>»</w:t>
      </w:r>
      <w:r w:rsidRPr="002463B6">
        <w:rPr>
          <w:rFonts w:ascii="Trebuchet MS" w:eastAsia="Times New Roman" w:hAnsi="Trebuchet MS" w:cs="Times New Roman"/>
          <w:lang w:eastAsia="ru-RU"/>
        </w:rPr>
        <w:t>.</w:t>
      </w:r>
    </w:p>
    <w:p w14:paraId="60B85F98" w14:textId="76AF73E8" w:rsidR="00B67836" w:rsidRPr="002463B6" w:rsidRDefault="00652FD0" w:rsidP="00B6783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 xml:space="preserve">Напорные характеристики систем централизованного теплоснабжения 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приведены в таблице 1.3.8.</w:t>
      </w:r>
      <w:bookmarkEnd w:id="54"/>
    </w:p>
    <w:p w14:paraId="1C383E5C" w14:textId="257C699C" w:rsidR="00B67836" w:rsidRPr="00101199" w:rsidRDefault="00B67836" w:rsidP="00B67836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2463B6">
        <w:rPr>
          <w:rFonts w:ascii="Trebuchet MS" w:eastAsia="Times New Roman" w:hAnsi="Trebuchet MS" w:cs="Times New Roman"/>
          <w:b/>
          <w:spacing w:val="-5"/>
          <w:lang w:eastAsia="ru-RU"/>
        </w:rPr>
        <w:t>Таблица 1.3.</w:t>
      </w:r>
      <w:r w:rsidR="00652FD0" w:rsidRPr="002463B6">
        <w:rPr>
          <w:rFonts w:ascii="Trebuchet MS" w:eastAsia="Times New Roman" w:hAnsi="Trebuchet MS" w:cs="Times New Roman"/>
          <w:b/>
          <w:spacing w:val="-5"/>
          <w:lang w:eastAsia="ru-RU"/>
        </w:rPr>
        <w:t>8</w:t>
      </w:r>
      <w:r w:rsidRPr="002463B6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– Напорные характеристики объектов теплоснабжения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109"/>
        <w:gridCol w:w="1701"/>
        <w:gridCol w:w="1700"/>
        <w:gridCol w:w="1654"/>
        <w:gridCol w:w="1742"/>
      </w:tblGrid>
      <w:tr w:rsidR="00B16D4D" w:rsidRPr="00B16D4D" w14:paraId="31709F11" w14:textId="66D3DE57" w:rsidTr="00B16D4D">
        <w:trPr>
          <w:trHeight w:val="20"/>
          <w:tblHeader/>
        </w:trPr>
        <w:tc>
          <w:tcPr>
            <w:tcW w:w="3114" w:type="dxa"/>
            <w:vMerge w:val="restart"/>
            <w:shd w:val="clear" w:color="auto" w:fill="CCFF99"/>
            <w:vAlign w:val="center"/>
          </w:tcPr>
          <w:p w14:paraId="34BD17BB" w14:textId="77777777" w:rsidR="00B16D4D" w:rsidRPr="00B16D4D" w:rsidRDefault="00B16D4D" w:rsidP="00154439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bookmarkStart w:id="55" w:name="_Hlk69159118"/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3401" w:type="dxa"/>
            <w:gridSpan w:val="2"/>
            <w:shd w:val="clear" w:color="auto" w:fill="CCFF99"/>
            <w:vAlign w:val="center"/>
          </w:tcPr>
          <w:p w14:paraId="55441F46" w14:textId="77777777" w:rsidR="00B16D4D" w:rsidRPr="00B16D4D" w:rsidRDefault="00B16D4D" w:rsidP="00154439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Система централизованного отопления</w:t>
            </w:r>
          </w:p>
        </w:tc>
        <w:tc>
          <w:tcPr>
            <w:tcW w:w="3396" w:type="dxa"/>
            <w:gridSpan w:val="2"/>
            <w:shd w:val="clear" w:color="auto" w:fill="CCFF99"/>
          </w:tcPr>
          <w:p w14:paraId="69059714" w14:textId="77DD1096" w:rsidR="00B16D4D" w:rsidRPr="00B16D4D" w:rsidRDefault="00B16D4D" w:rsidP="00154439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Система централизованного горячего водоснабжения</w:t>
            </w:r>
          </w:p>
        </w:tc>
      </w:tr>
      <w:tr w:rsidR="00B16D4D" w:rsidRPr="00B16D4D" w14:paraId="56A9DBA5" w14:textId="1681D48D" w:rsidTr="00B16D4D">
        <w:trPr>
          <w:trHeight w:val="695"/>
          <w:tblHeader/>
        </w:trPr>
        <w:tc>
          <w:tcPr>
            <w:tcW w:w="3114" w:type="dxa"/>
            <w:vMerge/>
            <w:shd w:val="clear" w:color="auto" w:fill="CCFF99"/>
            <w:vAlign w:val="center"/>
          </w:tcPr>
          <w:p w14:paraId="48931276" w14:textId="77777777" w:rsidR="00B16D4D" w:rsidRPr="00B16D4D" w:rsidRDefault="00B16D4D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CCFF99"/>
            <w:vAlign w:val="center"/>
          </w:tcPr>
          <w:p w14:paraId="4D38170D" w14:textId="4BEAB7BE" w:rsidR="00B16D4D" w:rsidRPr="00B16D4D" w:rsidRDefault="00B16D4D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Напор в подающем трубопроводе, кгс/см²</w:t>
            </w:r>
          </w:p>
        </w:tc>
        <w:tc>
          <w:tcPr>
            <w:tcW w:w="1700" w:type="dxa"/>
            <w:shd w:val="clear" w:color="auto" w:fill="CCFF99"/>
            <w:vAlign w:val="center"/>
          </w:tcPr>
          <w:p w14:paraId="7BD933EC" w14:textId="0697CD57" w:rsidR="00B16D4D" w:rsidRPr="00B16D4D" w:rsidRDefault="00B16D4D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Напор в обратном трубопроводе, кгс/см²</w:t>
            </w:r>
          </w:p>
        </w:tc>
        <w:tc>
          <w:tcPr>
            <w:tcW w:w="1654" w:type="dxa"/>
            <w:shd w:val="clear" w:color="auto" w:fill="CCFF99"/>
            <w:vAlign w:val="center"/>
          </w:tcPr>
          <w:p w14:paraId="0B2273CD" w14:textId="03CADC60" w:rsidR="00B16D4D" w:rsidRPr="00B16D4D" w:rsidRDefault="00B16D4D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Напор в подающем трубопроводе, кгс/см²</w:t>
            </w:r>
          </w:p>
        </w:tc>
        <w:tc>
          <w:tcPr>
            <w:tcW w:w="1742" w:type="dxa"/>
            <w:shd w:val="clear" w:color="auto" w:fill="CCFF99"/>
            <w:vAlign w:val="center"/>
          </w:tcPr>
          <w:p w14:paraId="0DC3E97C" w14:textId="1874EF66" w:rsidR="00B16D4D" w:rsidRPr="00B16D4D" w:rsidRDefault="00B16D4D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Напор в обратном трубопроводе, кгс/см²</w:t>
            </w:r>
          </w:p>
        </w:tc>
      </w:tr>
      <w:tr w:rsidR="00B66547" w:rsidRPr="00B16D4D" w14:paraId="6B9C6090" w14:textId="77777777" w:rsidTr="00B66547">
        <w:trPr>
          <w:trHeight w:val="20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4EA6AF35" w14:textId="25766AC8" w:rsidR="00B66547" w:rsidRPr="00B66547" w:rsidRDefault="0032455E" w:rsidP="00B16D4D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МУП «ТД»</w:t>
            </w:r>
          </w:p>
        </w:tc>
      </w:tr>
      <w:tr w:rsidR="00B66547" w:rsidRPr="00B16D4D" w14:paraId="44EDFDAF" w14:textId="2FE0FFBB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91F2" w14:textId="7A2DC217" w:rsidR="00B66547" w:rsidRPr="00B16D4D" w:rsidRDefault="00B66547" w:rsidP="00B66547">
            <w:pP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40 лет Октября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4C3DB04" w14:textId="2240A0FF" w:rsidR="00B66547" w:rsidRPr="00B16D4D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08B5E3BA" w14:textId="0492FF12" w:rsidR="00B66547" w:rsidRPr="00B16D4D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6759141A" w14:textId="6879E49B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65BF7FEC" w14:textId="2744073F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4E8A869C" w14:textId="7E9B7C83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9F55E" w14:textId="52211EDF" w:rsidR="00F71082" w:rsidRPr="00B16D4D" w:rsidRDefault="00F71082" w:rsidP="00F71082">
            <w:pP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ТГУ проезд Боровых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9B70C56" w14:textId="49CC30E1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5E611C60" w14:textId="397BFC09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422D4E54" w14:textId="77D6B5C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E04B07E" w14:textId="03098957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5E851954" w14:textId="04F391D7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F28D" w14:textId="2C76C522" w:rsidR="00F71082" w:rsidRPr="00B16D4D" w:rsidRDefault="00F71082" w:rsidP="00F71082">
            <w:pP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Краснослободская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317E9EF" w14:textId="6480A601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07764015" w14:textId="366D722B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53ECA50F" w14:textId="1FE6787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0F2EA433" w14:textId="67A941DB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24DA30DA" w14:textId="0B5DE9C2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9218" w14:textId="2BFABA36" w:rsidR="00F71082" w:rsidRPr="00B16D4D" w:rsidRDefault="00F71082" w:rsidP="00F71082">
            <w:pP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Кооперативная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CD66FBE" w14:textId="1FC1B47D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2989C1BD" w14:textId="6535E338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62758FBA" w14:textId="6350555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CDD77EB" w14:textId="1BE78C5B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756807CC" w14:textId="474E2DF0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CFB8" w14:textId="7307BB34" w:rsidR="00F71082" w:rsidRPr="00B16D4D" w:rsidRDefault="00F71082" w:rsidP="00F71082">
            <w:pP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Железнодорожная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B7DAC59" w14:textId="5F5AC3F1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6F499863" w14:textId="381BE445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4FE1B6EF" w14:textId="1D00420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1D45398A" w14:textId="2DF288A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3F8BE23D" w14:textId="03BD2573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1D05" w14:textId="124E62FD" w:rsidR="00F71082" w:rsidRPr="00B16D4D" w:rsidRDefault="00F71082" w:rsidP="00F71082">
            <w:pP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Смирнова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9B0182A" w14:textId="2110FE3D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739BEACE" w14:textId="23F63577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5C665F41" w14:textId="4C71FECF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0A5256BE" w14:textId="4C491A40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090A03AC" w14:textId="13D65FB6" w:rsidTr="00A44CD6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88E" w14:textId="5E60A3BA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Заводская 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1905BC9" w14:textId="376DDEC3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1A1DEC96" w14:textId="0D07B217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4F93D68D" w14:textId="2B80D4E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22294CC" w14:textId="08757379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3E29C639" w14:textId="23B31B1F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92DF" w14:textId="156388FF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ТГУ мкр. Солнечный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BB064A8" w14:textId="7B47C843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29124D3C" w14:textId="0BDA9D1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4D8657CB" w14:textId="1CDBA799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92432E7" w14:textId="31B96CBA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3B050DE8" w14:textId="6CC19C0F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BFCB1" w14:textId="4DD6664C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ТГУ ул. Восточная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6E9CABA" w14:textId="5CCA353B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5212EC6E" w14:textId="5468EE27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5AAF3918" w14:textId="318CF4B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5A8CEAFA" w14:textId="0795AFF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60C7ED44" w14:textId="6B1F58A7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541E" w14:textId="0BC6B627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Спортивная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AB6D7F1" w14:textId="4DD88AFC" w:rsidR="00B66547" w:rsidRPr="00B16D4D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1700" w:type="dxa"/>
            <w:vAlign w:val="center"/>
          </w:tcPr>
          <w:p w14:paraId="3387189C" w14:textId="54165985" w:rsidR="00B66547" w:rsidRPr="00B16D4D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7CE37A40" w14:textId="148D084D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C98E4B9" w14:textId="01843CD5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2E0D2D2B" w14:textId="008B4FF9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DF3D" w14:textId="6F290DA3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Пролетарская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4FBFAA1" w14:textId="32204532" w:rsidR="00B66547" w:rsidRPr="00B16D4D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11CAD9AB" w14:textId="4569E3D4" w:rsidR="00B66547" w:rsidRPr="005C1BE0" w:rsidRDefault="00F71082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</w:t>
            </w:r>
            <w:r w:rsidR="005C1BE0">
              <w:rPr>
                <w:rFonts w:ascii="Trebuchet MS" w:eastAsia="Times New Roman" w:hAnsi="Trebuchet MS" w:cs="Arial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654" w:type="dxa"/>
            <w:vAlign w:val="center"/>
          </w:tcPr>
          <w:p w14:paraId="5155E54D" w14:textId="491E5619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7B87B0DC" w14:textId="2BD9E90E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1D9AFA46" w14:textId="1F98EAFA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430A" w14:textId="4BF1A87C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Парковская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C5596D9" w14:textId="1932D962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6A88CFDB" w14:textId="4ECA3800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3601C14B" w14:textId="61CE9992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487B2BFF" w14:textId="4DE66DEC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429C39CB" w14:textId="3853B1CD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E2FF" w14:textId="04B2319C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Северная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BFC34AB" w14:textId="3ED34911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557D4A67" w14:textId="4AA6EEB0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34F605BF" w14:textId="1C13E88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7DD8C8FB" w14:textId="42CD3FB1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F71082" w:rsidRPr="00B16D4D" w14:paraId="7987905B" w14:textId="00A33847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4D26" w14:textId="20FE8C2D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Красноармейская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8EB5C42" w14:textId="011FA3CB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083F2553" w14:textId="35DB4BA8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12BDE755" w14:textId="7BABC589" w:rsidR="00F71082" w:rsidRPr="00F71082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42" w:type="dxa"/>
            <w:vAlign w:val="center"/>
          </w:tcPr>
          <w:p w14:paraId="10B2AF46" w14:textId="3DCB86BE" w:rsidR="00F71082" w:rsidRPr="00F71082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1,5</w:t>
            </w:r>
          </w:p>
        </w:tc>
      </w:tr>
      <w:tr w:rsidR="00F71082" w:rsidRPr="00B16D4D" w14:paraId="6465A375" w14:textId="31FABBBE" w:rsidTr="00B66547">
        <w:trPr>
          <w:trHeight w:val="20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CB4F" w14:textId="1DEF812E" w:rsidR="00F71082" w:rsidRPr="00B16D4D" w:rsidRDefault="00F71082" w:rsidP="00F71082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ТГУ ул. Советская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1385AD3" w14:textId="110C167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3,0</w:t>
            </w:r>
          </w:p>
        </w:tc>
        <w:tc>
          <w:tcPr>
            <w:tcW w:w="1700" w:type="dxa"/>
            <w:vAlign w:val="center"/>
          </w:tcPr>
          <w:p w14:paraId="0A010691" w14:textId="17C79C9E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7E66BAAD" w14:textId="7259F1C9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7B01268C" w14:textId="7F9DA327" w:rsidR="00F71082" w:rsidRPr="00B16D4D" w:rsidRDefault="00F71082" w:rsidP="00F71082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41B7FF04" w14:textId="77777777" w:rsidTr="00A44CD6">
        <w:trPr>
          <w:trHeight w:val="20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3F8DE5DC" w14:textId="403F2151" w:rsidR="00B66547" w:rsidRPr="00B66547" w:rsidRDefault="0032455E" w:rsidP="00A34A9B">
            <w:pPr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bookmarkEnd w:id="55"/>
      <w:tr w:rsidR="00B66547" w:rsidRPr="00B16D4D" w14:paraId="624D1F81" w14:textId="7630CC18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9A9DA5" w14:textId="1AC4D6CB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1701" w:type="dxa"/>
            <w:vAlign w:val="center"/>
          </w:tcPr>
          <w:p w14:paraId="3A9E6FD3" w14:textId="59CCD5B0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6B34C3EC" w14:textId="747B2D5B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184D0AA6" w14:textId="73D3361F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4912A749" w14:textId="4B9A2E6C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71A5ED64" w14:textId="77777777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6DAF76" w14:textId="0C70EB76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1701" w:type="dxa"/>
            <w:vAlign w:val="center"/>
          </w:tcPr>
          <w:p w14:paraId="40F11197" w14:textId="1AF15285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7B3CB1E2" w14:textId="36F776E2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628117BF" w14:textId="56DA31EF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0D78E2EA" w14:textId="0BBA87B4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23F8B877" w14:textId="77777777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112FD" w14:textId="6305CCCE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1701" w:type="dxa"/>
            <w:vAlign w:val="center"/>
          </w:tcPr>
          <w:p w14:paraId="2992188D" w14:textId="4E988947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64C4AC3E" w14:textId="4CD74614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6810AA40" w14:textId="0DF4AAC2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62605062" w14:textId="7E4787F3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7B099439" w14:textId="77777777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C9602F" w14:textId="708EEADA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1701" w:type="dxa"/>
            <w:vAlign w:val="center"/>
          </w:tcPr>
          <w:p w14:paraId="237BB255" w14:textId="79A84C92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5B7536C0" w14:textId="488E7F0A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3AC255B7" w14:textId="19376D51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4C5F31E2" w14:textId="7E696F99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2AC4A208" w14:textId="77777777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8848D7" w14:textId="35D49C3D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1701" w:type="dxa"/>
            <w:vAlign w:val="center"/>
          </w:tcPr>
          <w:p w14:paraId="3C5F3CF1" w14:textId="1DAC822B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2CB1C56A" w14:textId="7E0A75CC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3AEF4182" w14:textId="2DEB431C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07B0F571" w14:textId="357A4CD5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  <w:tr w:rsidR="00B66547" w:rsidRPr="00B16D4D" w14:paraId="0968AD58" w14:textId="77777777" w:rsidTr="00A44CD6">
        <w:trPr>
          <w:trHeight w:val="20"/>
        </w:trPr>
        <w:tc>
          <w:tcPr>
            <w:tcW w:w="31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8C64D" w14:textId="387AB17E" w:rsidR="00B66547" w:rsidRPr="00B16D4D" w:rsidRDefault="00B66547" w:rsidP="00B66547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1701" w:type="dxa"/>
            <w:vAlign w:val="center"/>
          </w:tcPr>
          <w:p w14:paraId="1E2C570F" w14:textId="72560C91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4,0</w:t>
            </w:r>
          </w:p>
        </w:tc>
        <w:tc>
          <w:tcPr>
            <w:tcW w:w="1700" w:type="dxa"/>
            <w:vAlign w:val="center"/>
          </w:tcPr>
          <w:p w14:paraId="2614A12F" w14:textId="6A2D0172" w:rsidR="00B66547" w:rsidRPr="00F71082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F7108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1654" w:type="dxa"/>
            <w:vAlign w:val="center"/>
          </w:tcPr>
          <w:p w14:paraId="00784D89" w14:textId="2FE2620B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742" w:type="dxa"/>
            <w:vAlign w:val="center"/>
          </w:tcPr>
          <w:p w14:paraId="224342DC" w14:textId="1AD81198" w:rsidR="00B66547" w:rsidRPr="00B16D4D" w:rsidRDefault="00B66547" w:rsidP="00B66547">
            <w:pPr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5A2EB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―</w:t>
            </w:r>
          </w:p>
        </w:tc>
      </w:tr>
    </w:tbl>
    <w:p w14:paraId="4E7366EC" w14:textId="7A59DF1B" w:rsidR="008010F1" w:rsidRPr="00B16D4D" w:rsidRDefault="008010F1" w:rsidP="00202B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7496F609" w14:textId="77777777" w:rsidR="00E31F6F" w:rsidRPr="00B16D4D" w:rsidRDefault="00E31F6F" w:rsidP="00202B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7D199F5B" w14:textId="77777777" w:rsidR="00E31F6F" w:rsidRDefault="00E31F6F" w:rsidP="00202B5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E31F6F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5E15C18A" w14:textId="4072A2B0" w:rsidR="00E31F6F" w:rsidRPr="00A34A9B" w:rsidRDefault="00E31F6F" w:rsidP="00A34A9B">
      <w:pPr>
        <w:widowControl w:val="0"/>
        <w:adjustRightInd w:val="0"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i/>
          <w:u w:val="single"/>
          <w:lang w:eastAsia="ru-RU"/>
        </w:rPr>
      </w:pPr>
      <w:r w:rsidRPr="00E31F6F">
        <w:rPr>
          <w:rFonts w:ascii="Trebuchet MS" w:eastAsia="Times New Roman" w:hAnsi="Trebuchet MS" w:cs="Times New Roman"/>
          <w:b/>
          <w:i/>
          <w:u w:val="single"/>
          <w:lang w:eastAsia="ru-RU"/>
        </w:rPr>
        <w:lastRenderedPageBreak/>
        <w:t xml:space="preserve">Пьезометрические графики тепловых сетей </w:t>
      </w:r>
      <w:r w:rsidRPr="002463B6">
        <w:rPr>
          <w:rFonts w:ascii="Trebuchet MS" w:eastAsia="Times New Roman" w:hAnsi="Trebuchet MS" w:cs="Times New Roman"/>
          <w:b/>
          <w:i/>
          <w:u w:val="single"/>
          <w:lang w:eastAsia="ru-RU"/>
        </w:rPr>
        <w:t xml:space="preserve">от котельных </w:t>
      </w:r>
      <w:r w:rsidR="007D43AF">
        <w:rPr>
          <w:rFonts w:ascii="Trebuchet MS" w:eastAsia="Times New Roman" w:hAnsi="Trebuchet MS" w:cs="Times New Roman"/>
          <w:b/>
          <w:i/>
          <w:u w:val="single"/>
          <w:lang w:eastAsia="ru-RU"/>
        </w:rPr>
        <w:t>Максатихинского</w:t>
      </w:r>
      <w:r w:rsidR="00FB5D5E" w:rsidRPr="002463B6">
        <w:rPr>
          <w:rFonts w:ascii="Trebuchet MS" w:eastAsia="Times New Roman" w:hAnsi="Trebuchet MS" w:cs="Times New Roman"/>
          <w:b/>
          <w:i/>
          <w:u w:val="single"/>
          <w:lang w:eastAsia="ru-RU"/>
        </w:rPr>
        <w:t xml:space="preserve"> муниципального округа</w:t>
      </w:r>
    </w:p>
    <w:tbl>
      <w:tblPr>
        <w:tblStyle w:val="af9"/>
        <w:tblW w:w="15735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3"/>
        <w:gridCol w:w="7802"/>
      </w:tblGrid>
      <w:tr w:rsidR="00E31F6F" w:rsidRPr="006236A7" w14:paraId="5910F69F" w14:textId="77777777" w:rsidTr="003F2B75">
        <w:tc>
          <w:tcPr>
            <w:tcW w:w="7933" w:type="dxa"/>
          </w:tcPr>
          <w:p w14:paraId="6B3E2E45" w14:textId="63E3B249" w:rsidR="00E31F6F" w:rsidRDefault="005C1BE0" w:rsidP="00A44CD6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313B824C" wp14:editId="34E2FF13">
                  <wp:extent cx="4767347" cy="2732405"/>
                  <wp:effectExtent l="0" t="0" r="0" b="0"/>
                  <wp:docPr id="20475239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7523910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5770" cy="2748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81EC4D" w14:textId="7FE33746" w:rsidR="00E31F6F" w:rsidRPr="006236A7" w:rsidRDefault="00E31F6F" w:rsidP="00A44CD6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 w:rsidR="00B525C9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.1</w:t>
            </w:r>
            <w:r w:rsidR="0073189D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– Пьезометрический график участка сети </w:t>
            </w:r>
            <w:r w:rsidR="00B525C9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="005C1BE0"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Спортивная</w:t>
            </w:r>
            <w:r w:rsid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–</w:t>
            </w:r>
            <w:r w:rsidR="005C1BE0"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="005C1BE0"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Железнодорожная,20</w:t>
            </w:r>
            <w:r w:rsidR="00B525C9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802" w:type="dxa"/>
          </w:tcPr>
          <w:p w14:paraId="153AB2D9" w14:textId="28E7B4AD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A746F7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5C0B243E" wp14:editId="703824A7">
                  <wp:extent cx="4721417" cy="2720447"/>
                  <wp:effectExtent l="0" t="0" r="3175" b="3810"/>
                  <wp:docPr id="5928205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2820502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22929" cy="2721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34C907" w14:textId="2EBDD60B" w:rsidR="00E31F6F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2 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Спортивная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–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A746F7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Пролетарская,55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</w:tr>
      <w:tr w:rsidR="00E31F6F" w:rsidRPr="006236A7" w14:paraId="77AF7496" w14:textId="77777777" w:rsidTr="003F2B75">
        <w:tc>
          <w:tcPr>
            <w:tcW w:w="7933" w:type="dxa"/>
          </w:tcPr>
          <w:p w14:paraId="3C379921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0DA6CA9B" wp14:editId="69C97270">
                  <wp:extent cx="4906334" cy="2732568"/>
                  <wp:effectExtent l="0" t="0" r="8890" b="0"/>
                  <wp:docPr id="16979945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994570" name="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0367" cy="2740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44C26B" w14:textId="3C7118F3" w:rsidR="00E31F6F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3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Пролетарская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пер. Сосновый,6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802" w:type="dxa"/>
          </w:tcPr>
          <w:p w14:paraId="177DBB27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7DAC4231" wp14:editId="7425D0D5">
                  <wp:extent cx="4772704" cy="2730528"/>
                  <wp:effectExtent l="0" t="0" r="8890" b="0"/>
                  <wp:docPr id="2682501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250187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7665" cy="27333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59F8ED" w14:textId="1BB70C81" w:rsidR="00E31F6F" w:rsidRPr="005C1BE0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4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Северная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E31F6F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Песчаная,9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</w:tr>
      <w:tr w:rsidR="0082751B" w:rsidRPr="006236A7" w14:paraId="4D8A47BC" w14:textId="77777777" w:rsidTr="003F2B75">
        <w:tc>
          <w:tcPr>
            <w:tcW w:w="7933" w:type="dxa"/>
          </w:tcPr>
          <w:p w14:paraId="248FC2AD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4C1DE8D3" wp14:editId="4C1C48E8">
                  <wp:extent cx="4817110" cy="2740025"/>
                  <wp:effectExtent l="0" t="0" r="2540" b="3175"/>
                  <wp:docPr id="7567476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747634" name=""/>
                          <pic:cNvPicPr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7110" cy="274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C3B5E" w14:textId="4B188996" w:rsidR="00A746F7" w:rsidRP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5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Парковская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</w:p>
          <w:p w14:paraId="58BB1420" w14:textId="4DEE5ACA" w:rsidR="0082751B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–</w:t>
            </w:r>
            <w:r w:rsidRPr="00A746F7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Парковская,50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802" w:type="dxa"/>
          </w:tcPr>
          <w:p w14:paraId="060F9686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1C505E97" wp14:editId="04E12385">
                  <wp:extent cx="4869027" cy="2796362"/>
                  <wp:effectExtent l="0" t="0" r="8255" b="4445"/>
                  <wp:docPr id="8061422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142200" name="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0098" cy="2802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0E57C4" w14:textId="6627B30C" w:rsidR="00A746F7" w:rsidRPr="005C1BE0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6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ТГУ ул. Смирнова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</w:p>
          <w:p w14:paraId="44F6DD08" w14:textId="0449BFD1" w:rsidR="0082751B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–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82751B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Петрова,35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</w:tr>
      <w:tr w:rsidR="0082751B" w:rsidRPr="006236A7" w14:paraId="6A59A4E7" w14:textId="77777777" w:rsidTr="003F2B75">
        <w:tc>
          <w:tcPr>
            <w:tcW w:w="7933" w:type="dxa"/>
          </w:tcPr>
          <w:p w14:paraId="1DBA23AE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5C1BE0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1D2711E0" wp14:editId="3DF1EB6A">
                  <wp:extent cx="4895193" cy="2785730"/>
                  <wp:effectExtent l="0" t="0" r="1270" b="0"/>
                  <wp:docPr id="19157811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781127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7671" cy="278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D18948" w14:textId="3BDCBCB2" w:rsidR="0082751B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7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БМК ул. Красноармейская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</w:t>
            </w:r>
            <w:r w:rsidRPr="00A746F7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 w:rsidRPr="005C1BE0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ул. Красноармейская,58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802" w:type="dxa"/>
          </w:tcPr>
          <w:p w14:paraId="2F65D72E" w14:textId="77777777" w:rsidR="00A746F7" w:rsidRDefault="00A746F7" w:rsidP="00A746F7">
            <w:pPr>
              <w:jc w:val="center"/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</w:pPr>
            <w:r w:rsidRPr="00A746F7">
              <w:rPr>
                <w:rFonts w:ascii="Trebuchet MS" w:eastAsia="Times New Roman" w:hAnsi="Trebuchet MS" w:cs="Times New Roman"/>
                <w:b/>
                <w:noProof/>
                <w:spacing w:val="-5"/>
                <w:sz w:val="20"/>
                <w:szCs w:val="20"/>
                <w:lang w:eastAsia="ru-RU"/>
              </w:rPr>
              <w:drawing>
                <wp:inline distT="0" distB="0" distL="0" distR="0" wp14:anchorId="3001BE96" wp14:editId="324FE431">
                  <wp:extent cx="4900295" cy="2784475"/>
                  <wp:effectExtent l="0" t="0" r="0" b="0"/>
                  <wp:docPr id="11438981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898114" name="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0295" cy="278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879B33" w14:textId="04330C2A" w:rsidR="0082751B" w:rsidRPr="006236A7" w:rsidRDefault="00A746F7" w:rsidP="00A746F7">
            <w:pPr>
              <w:jc w:val="center"/>
              <w:rPr>
                <w:rFonts w:ascii="Trebuchet MS" w:eastAsia="Times New Roman" w:hAnsi="Trebuchet MS" w:cs="Times New Roman"/>
                <w:bCs/>
                <w:iCs/>
                <w:sz w:val="20"/>
                <w:szCs w:val="20"/>
                <w:lang w:eastAsia="ru-RU"/>
              </w:rPr>
            </w:pP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Рисунок 1.3.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8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.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8 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– Пьезометрический график участка сети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«</w:t>
            </w:r>
            <w:r w:rsidRPr="00A746F7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Котельная д. Фабрика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–</w:t>
            </w:r>
            <w:r w:rsidRPr="00A746F7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&gt;</w:t>
            </w:r>
            <w:r w:rsidRPr="0097181A"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rebuchet MS" w:eastAsia="Times New Roman" w:hAnsi="Trebuchet MS" w:cs="Times New Roman"/>
                <w:b/>
                <w:spacing w:val="-5"/>
                <w:sz w:val="20"/>
                <w:szCs w:val="20"/>
                <w:lang w:eastAsia="ru-RU"/>
              </w:rPr>
              <w:t>д. Фабрика,1»</w:t>
            </w:r>
          </w:p>
        </w:tc>
      </w:tr>
    </w:tbl>
    <w:p w14:paraId="5B036489" w14:textId="77777777" w:rsidR="00E31F6F" w:rsidRPr="005C1BE0" w:rsidRDefault="00E31F6F" w:rsidP="00154439">
      <w:pPr>
        <w:widowControl w:val="0"/>
        <w:adjustRightInd w:val="0"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i/>
          <w:sz w:val="24"/>
          <w:szCs w:val="24"/>
          <w:u w:val="single"/>
          <w:lang w:eastAsia="ru-RU"/>
        </w:rPr>
        <w:sectPr w:rsidR="00E31F6F" w:rsidRPr="005C1BE0" w:rsidSect="00EC4E60">
          <w:pgSz w:w="16838" w:h="11906" w:orient="landscape"/>
          <w:pgMar w:top="851" w:right="1134" w:bottom="1134" w:left="1134" w:header="454" w:footer="397" w:gutter="0"/>
          <w:cols w:space="720"/>
          <w:titlePg/>
          <w:docGrid w:linePitch="299"/>
        </w:sectPr>
      </w:pPr>
    </w:p>
    <w:p w14:paraId="64F6EB32" w14:textId="77777777" w:rsidR="002411CF" w:rsidRPr="00CD1264" w:rsidRDefault="002411CF" w:rsidP="002411C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6" w:name="_Toc203488712"/>
      <w:r w:rsidRPr="00CD1264">
        <w:rPr>
          <w:rFonts w:ascii="Trebuchet MS" w:eastAsia="Times New Roman" w:hAnsi="Trebuchet MS" w:cs="Times New Roman"/>
          <w:b/>
          <w:lang w:eastAsia="ru-RU"/>
        </w:rPr>
        <w:lastRenderedPageBreak/>
        <w:t>1.3.</w:t>
      </w:r>
      <w:r>
        <w:rPr>
          <w:rFonts w:ascii="Trebuchet MS" w:eastAsia="Times New Roman" w:hAnsi="Trebuchet MS" w:cs="Times New Roman"/>
          <w:b/>
          <w:lang w:eastAsia="ru-RU"/>
        </w:rPr>
        <w:t>9</w:t>
      </w:r>
      <w:r w:rsidRPr="00CD1264">
        <w:rPr>
          <w:rFonts w:ascii="Trebuchet MS" w:eastAsia="Times New Roman" w:hAnsi="Trebuchet MS" w:cs="Times New Roman"/>
          <w:b/>
          <w:lang w:eastAsia="ru-RU"/>
        </w:rPr>
        <w:t xml:space="preserve"> Статистика отказов (аварий, инцидентов) и восстановлений (аварийно-восстановительных ремонтов) тепловых сетей и среднее время, затраченное на восстановление работоспособности тепловых сетей, за последние 5 лет</w:t>
      </w:r>
      <w:bookmarkEnd w:id="56"/>
    </w:p>
    <w:p w14:paraId="6FA9D605" w14:textId="73002B8D" w:rsidR="002411CF" w:rsidRPr="003F2B75" w:rsidRDefault="002411CF" w:rsidP="002411C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F2B75">
        <w:rPr>
          <w:rFonts w:ascii="Trebuchet MS" w:eastAsia="Times New Roman" w:hAnsi="Trebuchet MS" w:cs="Times New Roman"/>
          <w:lang w:eastAsia="ru-RU"/>
        </w:rPr>
        <w:t>Информация о количестве отказов (аварий</w:t>
      </w:r>
      <w:r>
        <w:rPr>
          <w:rFonts w:ascii="Trebuchet MS" w:eastAsia="Times New Roman" w:hAnsi="Trebuchet MS" w:cs="Times New Roman"/>
          <w:lang w:eastAsia="ru-RU"/>
        </w:rPr>
        <w:t>, инцидентов</w:t>
      </w:r>
      <w:r w:rsidRPr="003F2B75">
        <w:rPr>
          <w:rFonts w:ascii="Trebuchet MS" w:eastAsia="Times New Roman" w:hAnsi="Trebuchet MS" w:cs="Times New Roman"/>
          <w:lang w:eastAsia="ru-RU"/>
        </w:rPr>
        <w:t>) на участках тепловых сетей теплоснабжающ</w:t>
      </w:r>
      <w:r w:rsidR="0071601D">
        <w:rPr>
          <w:rFonts w:ascii="Trebuchet MS" w:eastAsia="Times New Roman" w:hAnsi="Trebuchet MS" w:cs="Times New Roman"/>
          <w:lang w:eastAsia="ru-RU"/>
        </w:rPr>
        <w:t>их</w:t>
      </w:r>
      <w:r w:rsidRPr="003F2B75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71601D">
        <w:rPr>
          <w:rFonts w:ascii="Trebuchet MS" w:eastAsia="Times New Roman" w:hAnsi="Trebuchet MS" w:cs="Times New Roman"/>
          <w:lang w:eastAsia="ru-RU"/>
        </w:rPr>
        <w:t>й</w:t>
      </w:r>
      <w:r w:rsidRPr="003F2B75">
        <w:rPr>
          <w:rFonts w:ascii="Trebuchet MS" w:eastAsia="Times New Roman" w:hAnsi="Trebuchet MS" w:cs="Times New Roman"/>
          <w:lang w:eastAsia="ru-RU"/>
        </w:rPr>
        <w:t xml:space="preserve"> за период 202</w:t>
      </w:r>
      <w:r w:rsidR="00403F9F">
        <w:rPr>
          <w:rFonts w:ascii="Trebuchet MS" w:eastAsia="Times New Roman" w:hAnsi="Trebuchet MS" w:cs="Times New Roman"/>
          <w:lang w:eastAsia="ru-RU"/>
        </w:rPr>
        <w:t>3</w:t>
      </w:r>
      <w:r w:rsidRPr="003F2B75">
        <w:rPr>
          <w:rFonts w:ascii="Trebuchet MS" w:eastAsia="Times New Roman" w:hAnsi="Trebuchet MS" w:cs="Times New Roman"/>
          <w:lang w:eastAsia="ru-RU"/>
        </w:rPr>
        <w:t>-202</w:t>
      </w:r>
      <w:r w:rsidR="00403F9F">
        <w:rPr>
          <w:rFonts w:ascii="Trebuchet MS" w:eastAsia="Times New Roman" w:hAnsi="Trebuchet MS" w:cs="Times New Roman"/>
          <w:lang w:eastAsia="ru-RU"/>
        </w:rPr>
        <w:t>4</w:t>
      </w:r>
      <w:r w:rsidRPr="003F2B75">
        <w:rPr>
          <w:rFonts w:ascii="Trebuchet MS" w:eastAsia="Times New Roman" w:hAnsi="Trebuchet MS" w:cs="Times New Roman"/>
          <w:lang w:eastAsia="ru-RU"/>
        </w:rPr>
        <w:t xml:space="preserve"> гг. представлена в таблице 1.3.</w:t>
      </w:r>
      <w:r>
        <w:rPr>
          <w:rFonts w:ascii="Trebuchet MS" w:eastAsia="Times New Roman" w:hAnsi="Trebuchet MS" w:cs="Times New Roman"/>
          <w:lang w:eastAsia="ru-RU"/>
        </w:rPr>
        <w:t>9</w:t>
      </w:r>
      <w:r w:rsidRPr="003F2B75">
        <w:rPr>
          <w:rFonts w:ascii="Trebuchet MS" w:eastAsia="Times New Roman" w:hAnsi="Trebuchet MS" w:cs="Times New Roman"/>
          <w:lang w:eastAsia="ru-RU"/>
        </w:rPr>
        <w:t>.</w:t>
      </w:r>
      <w:r w:rsidR="0071601D">
        <w:rPr>
          <w:rFonts w:ascii="Trebuchet MS" w:eastAsia="Times New Roman" w:hAnsi="Trebuchet MS" w:cs="Times New Roman"/>
          <w:lang w:eastAsia="ru-RU"/>
        </w:rPr>
        <w:t xml:space="preserve"> Данные </w:t>
      </w:r>
      <w:r w:rsidR="0071601D" w:rsidRPr="0071601D">
        <w:rPr>
          <w:rFonts w:ascii="Trebuchet MS" w:eastAsia="Times New Roman" w:hAnsi="Trebuchet MS" w:cs="Times New Roman"/>
          <w:lang w:eastAsia="ru-RU"/>
        </w:rPr>
        <w:t xml:space="preserve">о количестве отказов (аварий) на участках тепловых сетей за </w:t>
      </w:r>
      <w:r w:rsidR="0071601D">
        <w:rPr>
          <w:rFonts w:ascii="Trebuchet MS" w:eastAsia="Times New Roman" w:hAnsi="Trebuchet MS" w:cs="Times New Roman"/>
          <w:lang w:eastAsia="ru-RU"/>
        </w:rPr>
        <w:t>период 2020-2022 гг. отсутствует.</w:t>
      </w:r>
    </w:p>
    <w:p w14:paraId="61847D7E" w14:textId="654088C0" w:rsidR="002411CF" w:rsidRDefault="002411CF" w:rsidP="002411CF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9D5CE9">
        <w:rPr>
          <w:rFonts w:ascii="Trebuchet MS" w:eastAsia="Times New Roman" w:hAnsi="Trebuchet MS" w:cs="Times New Roman"/>
          <w:b/>
          <w:spacing w:val="-5"/>
          <w:lang w:eastAsia="ru-RU"/>
        </w:rPr>
        <w:t>Таблица 1.3.</w:t>
      </w:r>
      <w:r>
        <w:rPr>
          <w:rFonts w:ascii="Trebuchet MS" w:eastAsia="Times New Roman" w:hAnsi="Trebuchet MS" w:cs="Times New Roman"/>
          <w:b/>
          <w:spacing w:val="-5"/>
          <w:lang w:eastAsia="ru-RU"/>
        </w:rPr>
        <w:t>9</w:t>
      </w:r>
      <w:r w:rsidRPr="009D5CE9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– Данные по отказам (авариям, инцидентам) на тепловых сетях муниципального </w:t>
      </w:r>
      <w:r w:rsidR="007E4576">
        <w:rPr>
          <w:rFonts w:ascii="Trebuchet MS" w:eastAsia="Times New Roman" w:hAnsi="Trebuchet MS" w:cs="Times New Roman"/>
          <w:b/>
          <w:spacing w:val="-5"/>
          <w:lang w:eastAsia="ru-RU"/>
        </w:rPr>
        <w:t>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063"/>
        <w:gridCol w:w="1063"/>
        <w:gridCol w:w="2126"/>
        <w:gridCol w:w="1411"/>
      </w:tblGrid>
      <w:tr w:rsidR="00403F9F" w:rsidRPr="00564DAC" w14:paraId="6F2F25A6" w14:textId="77777777" w:rsidTr="006C4A1C">
        <w:trPr>
          <w:trHeight w:val="20"/>
          <w:tblHeader/>
        </w:trPr>
        <w:tc>
          <w:tcPr>
            <w:tcW w:w="4248" w:type="dxa"/>
            <w:vMerge w:val="restart"/>
            <w:shd w:val="clear" w:color="auto" w:fill="CCFF99"/>
            <w:vAlign w:val="center"/>
            <w:hideMark/>
          </w:tcPr>
          <w:p w14:paraId="32CF3865" w14:textId="77777777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bookmarkStart w:id="57" w:name="_Hlk133139877"/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 xml:space="preserve">Наименование </w:t>
            </w:r>
          </w:p>
          <w:p w14:paraId="52B34A90" w14:textId="77777777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тепловой сети</w:t>
            </w:r>
          </w:p>
        </w:tc>
        <w:tc>
          <w:tcPr>
            <w:tcW w:w="2126" w:type="dxa"/>
            <w:gridSpan w:val="2"/>
            <w:shd w:val="clear" w:color="auto" w:fill="CCFF99"/>
            <w:vAlign w:val="center"/>
            <w:hideMark/>
          </w:tcPr>
          <w:p w14:paraId="50AB631A" w14:textId="77777777" w:rsidR="006C4A1C" w:rsidRPr="00564DAC" w:rsidRDefault="00403F9F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 xml:space="preserve">Количество отказов </w:t>
            </w:r>
          </w:p>
          <w:p w14:paraId="29A77AB7" w14:textId="77777777" w:rsidR="006C4A1C" w:rsidRPr="00564DAC" w:rsidRDefault="00403F9F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 xml:space="preserve">(аварий, инцидентов) </w:t>
            </w:r>
          </w:p>
          <w:p w14:paraId="43406847" w14:textId="5A05C01A" w:rsidR="00403F9F" w:rsidRPr="00564DAC" w:rsidRDefault="00403F9F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на тепловых сетях</w:t>
            </w:r>
          </w:p>
        </w:tc>
        <w:tc>
          <w:tcPr>
            <w:tcW w:w="2126" w:type="dxa"/>
            <w:vMerge w:val="restart"/>
            <w:shd w:val="clear" w:color="auto" w:fill="CCFF99"/>
            <w:vAlign w:val="center"/>
            <w:hideMark/>
          </w:tcPr>
          <w:p w14:paraId="18ED5033" w14:textId="69368F1A" w:rsidR="00403F9F" w:rsidRPr="00564DAC" w:rsidRDefault="00403F9F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Средняя продолжительность устранения аварийной ситуации, ч.</w:t>
            </w:r>
          </w:p>
        </w:tc>
        <w:tc>
          <w:tcPr>
            <w:tcW w:w="1411" w:type="dxa"/>
            <w:vMerge w:val="restart"/>
            <w:shd w:val="clear" w:color="auto" w:fill="CCFF99"/>
            <w:vAlign w:val="center"/>
            <w:hideMark/>
          </w:tcPr>
          <w:p w14:paraId="632A7749" w14:textId="77777777" w:rsidR="00403F9F" w:rsidRPr="00564DAC" w:rsidRDefault="00403F9F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Причина (ы) повреждения</w:t>
            </w:r>
          </w:p>
        </w:tc>
      </w:tr>
      <w:tr w:rsidR="00403F9F" w:rsidRPr="00564DAC" w14:paraId="5000A935" w14:textId="77777777" w:rsidTr="006C4A1C">
        <w:trPr>
          <w:trHeight w:val="70"/>
          <w:tblHeader/>
        </w:trPr>
        <w:tc>
          <w:tcPr>
            <w:tcW w:w="4248" w:type="dxa"/>
            <w:vMerge/>
            <w:shd w:val="clear" w:color="auto" w:fill="CCFF99"/>
            <w:noWrap/>
            <w:vAlign w:val="center"/>
          </w:tcPr>
          <w:p w14:paraId="7EC4545A" w14:textId="77777777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</w:p>
        </w:tc>
        <w:tc>
          <w:tcPr>
            <w:tcW w:w="1063" w:type="dxa"/>
            <w:shd w:val="clear" w:color="auto" w:fill="CCFF99"/>
            <w:noWrap/>
            <w:vAlign w:val="center"/>
          </w:tcPr>
          <w:p w14:paraId="4CE4F50F" w14:textId="4AAAC6B4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202</w:t>
            </w: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val="en-US" w:eastAsia="ru-RU"/>
              </w:rPr>
              <w:t>3</w:t>
            </w: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 xml:space="preserve"> г.</w:t>
            </w:r>
          </w:p>
        </w:tc>
        <w:tc>
          <w:tcPr>
            <w:tcW w:w="1063" w:type="dxa"/>
            <w:shd w:val="clear" w:color="auto" w:fill="CCFF99"/>
            <w:vAlign w:val="center"/>
          </w:tcPr>
          <w:p w14:paraId="069A1DBD" w14:textId="4E56004E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>202</w:t>
            </w: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val="en-US" w:eastAsia="ru-RU"/>
              </w:rPr>
              <w:t>4</w:t>
            </w:r>
            <w:r w:rsidRPr="00564DAC">
              <w:rPr>
                <w:rFonts w:ascii="Trebuchet MS" w:eastAsia="Times New Roman" w:hAnsi="Trebuchet MS" w:cs="Arial"/>
                <w:b/>
                <w:sz w:val="19"/>
                <w:szCs w:val="19"/>
                <w:lang w:eastAsia="ru-RU"/>
              </w:rPr>
              <w:t xml:space="preserve"> г.</w:t>
            </w:r>
          </w:p>
        </w:tc>
        <w:tc>
          <w:tcPr>
            <w:tcW w:w="2126" w:type="dxa"/>
            <w:vMerge/>
            <w:shd w:val="clear" w:color="auto" w:fill="CCFF99"/>
            <w:noWrap/>
            <w:vAlign w:val="center"/>
          </w:tcPr>
          <w:p w14:paraId="166DF860" w14:textId="77777777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</w:p>
        </w:tc>
        <w:tc>
          <w:tcPr>
            <w:tcW w:w="1411" w:type="dxa"/>
            <w:vMerge/>
            <w:shd w:val="clear" w:color="auto" w:fill="CCFF99"/>
            <w:noWrap/>
            <w:vAlign w:val="center"/>
          </w:tcPr>
          <w:p w14:paraId="13DE3E17" w14:textId="77777777" w:rsidR="00403F9F" w:rsidRPr="00564DAC" w:rsidRDefault="00403F9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</w:p>
        </w:tc>
      </w:tr>
      <w:tr w:rsidR="00403F9F" w:rsidRPr="00564DAC" w14:paraId="6E823DF0" w14:textId="1290229F" w:rsidTr="00403F9F">
        <w:trPr>
          <w:trHeight w:val="20"/>
        </w:trPr>
        <w:tc>
          <w:tcPr>
            <w:tcW w:w="9911" w:type="dxa"/>
            <w:gridSpan w:val="5"/>
            <w:shd w:val="clear" w:color="auto" w:fill="FFFF99"/>
          </w:tcPr>
          <w:p w14:paraId="3E8CECB4" w14:textId="271F428E" w:rsidR="00403F9F" w:rsidRPr="00564DAC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  <w:t>МУП «ТД»</w:t>
            </w:r>
            <w:r w:rsidR="0071601D"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  <w:t>*</w:t>
            </w:r>
          </w:p>
        </w:tc>
      </w:tr>
      <w:tr w:rsidR="00B46B83" w:rsidRPr="00564DAC" w14:paraId="388C8924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58F07AB" w14:textId="3F775AA8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40 лет Октября </w:t>
            </w:r>
          </w:p>
        </w:tc>
        <w:tc>
          <w:tcPr>
            <w:tcW w:w="1063" w:type="dxa"/>
            <w:noWrap/>
            <w:vAlign w:val="center"/>
          </w:tcPr>
          <w:p w14:paraId="2B25D8C1" w14:textId="4743487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65F92F57" w14:textId="442FA2E0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096CF9D4" w14:textId="33522DCB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34B901F3" w14:textId="70226ECD" w:rsidR="00B46B83" w:rsidRPr="00564DAC" w:rsidRDefault="00B46B83" w:rsidP="00B46B8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619612D8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75F6F5" w14:textId="36A52231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проезд Боровых</w:t>
            </w:r>
          </w:p>
        </w:tc>
        <w:tc>
          <w:tcPr>
            <w:tcW w:w="1063" w:type="dxa"/>
            <w:noWrap/>
            <w:vAlign w:val="center"/>
          </w:tcPr>
          <w:p w14:paraId="028FD66C" w14:textId="7B3FA76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6321904D" w14:textId="72883FE4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6EA8FE96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643BB4DB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4AE92759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5F8EF" w14:textId="1E5DDCF4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Краснослободская </w:t>
            </w:r>
          </w:p>
        </w:tc>
        <w:tc>
          <w:tcPr>
            <w:tcW w:w="1063" w:type="dxa"/>
            <w:noWrap/>
            <w:vAlign w:val="center"/>
          </w:tcPr>
          <w:p w14:paraId="0AEBA1EC" w14:textId="5406717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0CAF9DF3" w14:textId="700809D5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2FD0FD3D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7F8FCE45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7399B115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D976BF4" w14:textId="16181EF3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Кооперативная </w:t>
            </w:r>
          </w:p>
        </w:tc>
        <w:tc>
          <w:tcPr>
            <w:tcW w:w="1063" w:type="dxa"/>
            <w:noWrap/>
            <w:vAlign w:val="center"/>
          </w:tcPr>
          <w:p w14:paraId="65155BAF" w14:textId="163BA1B3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7F6B4613" w14:textId="7F6E21E4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7D7097ED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638154A9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041E607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912D34" w14:textId="4FBB10E8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Железнодорожная </w:t>
            </w:r>
          </w:p>
        </w:tc>
        <w:tc>
          <w:tcPr>
            <w:tcW w:w="1063" w:type="dxa"/>
            <w:noWrap/>
            <w:vAlign w:val="center"/>
          </w:tcPr>
          <w:p w14:paraId="087FF15F" w14:textId="08B6FDBD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2F5B75F2" w14:textId="3F172F3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671DE17B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00600F91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435BD316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C210C2" w14:textId="30287C74" w:rsidR="00B46B83" w:rsidRPr="00564DAC" w:rsidRDefault="00B46B83" w:rsidP="00B46B83">
            <w:pPr>
              <w:spacing w:after="0" w:line="240" w:lineRule="auto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Смирнова </w:t>
            </w:r>
          </w:p>
        </w:tc>
        <w:tc>
          <w:tcPr>
            <w:tcW w:w="1063" w:type="dxa"/>
            <w:noWrap/>
            <w:vAlign w:val="center"/>
          </w:tcPr>
          <w:p w14:paraId="0F09E514" w14:textId="6F30E77E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09A5FAD3" w14:textId="777B803C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35C19CC4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5FA7CC77" w14:textId="7777777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B45F8A4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6DCC3D" w14:textId="289301E0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Заводская </w:t>
            </w:r>
          </w:p>
        </w:tc>
        <w:tc>
          <w:tcPr>
            <w:tcW w:w="1063" w:type="dxa"/>
            <w:noWrap/>
            <w:vAlign w:val="center"/>
          </w:tcPr>
          <w:p w14:paraId="1940F6DC" w14:textId="422DB094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6C4B2053" w14:textId="57F3788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1923F828" w14:textId="75CCC934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13F3CE81" w14:textId="4C4FBD83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5186ACD6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0D4A1EE" w14:textId="7EF74EED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мкр. Солнечный</w:t>
            </w:r>
          </w:p>
        </w:tc>
        <w:tc>
          <w:tcPr>
            <w:tcW w:w="1063" w:type="dxa"/>
            <w:noWrap/>
            <w:vAlign w:val="center"/>
          </w:tcPr>
          <w:p w14:paraId="4854D9F6" w14:textId="6DDBF58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7A3A9C8A" w14:textId="3263C143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359442BC" w14:textId="0E6FC3AD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13D0EFA8" w14:textId="70B286FB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67ED3BF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A4D4AFD" w14:textId="27EFB841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Восточная</w:t>
            </w:r>
          </w:p>
        </w:tc>
        <w:tc>
          <w:tcPr>
            <w:tcW w:w="1063" w:type="dxa"/>
            <w:noWrap/>
            <w:vAlign w:val="center"/>
          </w:tcPr>
          <w:p w14:paraId="12429BDD" w14:textId="2A664A9A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2062197F" w14:textId="37FA089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6E78D70E" w14:textId="659BC278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2CDF1D96" w14:textId="23805C7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C2F1DBC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C39531" w14:textId="6700F286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Спортивная</w:t>
            </w:r>
          </w:p>
        </w:tc>
        <w:tc>
          <w:tcPr>
            <w:tcW w:w="1063" w:type="dxa"/>
            <w:noWrap/>
            <w:vAlign w:val="center"/>
          </w:tcPr>
          <w:p w14:paraId="0D3F8871" w14:textId="3148CFC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59621278" w14:textId="0E28A695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226B6102" w14:textId="3019040D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0C755449" w14:textId="4ABD338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22E35CC0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D789C4" w14:textId="7B882454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Пролетарская</w:t>
            </w:r>
          </w:p>
        </w:tc>
        <w:tc>
          <w:tcPr>
            <w:tcW w:w="1063" w:type="dxa"/>
            <w:noWrap/>
            <w:vAlign w:val="center"/>
          </w:tcPr>
          <w:p w14:paraId="17CD1499" w14:textId="515823B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319BF6BE" w14:textId="488B632B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4755A39A" w14:textId="5F217B2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3B7216D9" w14:textId="227D920F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7D08824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3779B6" w14:textId="1A3BFD19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Парковская</w:t>
            </w:r>
          </w:p>
        </w:tc>
        <w:tc>
          <w:tcPr>
            <w:tcW w:w="1063" w:type="dxa"/>
            <w:noWrap/>
            <w:vAlign w:val="center"/>
          </w:tcPr>
          <w:p w14:paraId="2B45187B" w14:textId="3D5E16B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14C8E69A" w14:textId="26683593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7A435318" w14:textId="35BB609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03D7C5EB" w14:textId="7075AE2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721B6C5C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68EBE4A" w14:textId="061E37CF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Северная</w:t>
            </w:r>
          </w:p>
        </w:tc>
        <w:tc>
          <w:tcPr>
            <w:tcW w:w="1063" w:type="dxa"/>
            <w:noWrap/>
            <w:vAlign w:val="center"/>
          </w:tcPr>
          <w:p w14:paraId="5D2700FC" w14:textId="5D99528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3C5DB729" w14:textId="06DC10C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72488425" w14:textId="2A1E1309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630280FE" w14:textId="5ECD08F3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63AB04B3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A37917E" w14:textId="1A767F00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Красноармейская</w:t>
            </w:r>
          </w:p>
        </w:tc>
        <w:tc>
          <w:tcPr>
            <w:tcW w:w="1063" w:type="dxa"/>
            <w:noWrap/>
            <w:vAlign w:val="center"/>
          </w:tcPr>
          <w:p w14:paraId="70D59066" w14:textId="5DFFD0CB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4C117C09" w14:textId="437CB454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55D03D29" w14:textId="4E64DFB7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30C72A35" w14:textId="0EE73C0F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0BE37D63" w14:textId="77777777" w:rsidTr="00A44CD6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D4E018" w14:textId="55F82E08" w:rsidR="00B46B83" w:rsidRPr="00564DAC" w:rsidRDefault="00B46B83" w:rsidP="00B46B83">
            <w:pPr>
              <w:spacing w:after="0" w:line="240" w:lineRule="auto"/>
              <w:rPr>
                <w:rFonts w:ascii="Trebuchet MS" w:hAnsi="Trebuchet MS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Советская</w:t>
            </w:r>
          </w:p>
        </w:tc>
        <w:tc>
          <w:tcPr>
            <w:tcW w:w="1063" w:type="dxa"/>
            <w:noWrap/>
            <w:vAlign w:val="center"/>
          </w:tcPr>
          <w:p w14:paraId="34A5D1BC" w14:textId="39F9EE1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63" w:type="dxa"/>
            <w:vAlign w:val="center"/>
          </w:tcPr>
          <w:p w14:paraId="586BEB0B" w14:textId="221ED508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2126" w:type="dxa"/>
            <w:noWrap/>
            <w:vAlign w:val="center"/>
          </w:tcPr>
          <w:p w14:paraId="3F24E55B" w14:textId="50CC4650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noWrap/>
            <w:vAlign w:val="center"/>
          </w:tcPr>
          <w:p w14:paraId="057F9E2B" w14:textId="47B24055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bookmarkEnd w:id="57"/>
      <w:tr w:rsidR="00B46B83" w:rsidRPr="00564DAC" w14:paraId="5248062D" w14:textId="77777777" w:rsidTr="00A44CD6">
        <w:trPr>
          <w:trHeight w:val="20"/>
        </w:trPr>
        <w:tc>
          <w:tcPr>
            <w:tcW w:w="9911" w:type="dxa"/>
            <w:gridSpan w:val="5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FFFF99"/>
            <w:noWrap/>
            <w:vAlign w:val="center"/>
          </w:tcPr>
          <w:p w14:paraId="61FD6CE9" w14:textId="6EEAA280" w:rsidR="00B46B83" w:rsidRPr="00564DAC" w:rsidRDefault="0032455E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  <w:t>МУП «ТС»</w:t>
            </w:r>
          </w:p>
        </w:tc>
      </w:tr>
      <w:tr w:rsidR="00B46B83" w:rsidRPr="00564DAC" w14:paraId="3144531A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3107CC" w14:textId="4D1E3DA1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Каменка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50017" w14:textId="5B34A61F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4A2D" w14:textId="0DD5CB75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74F54" w14:textId="5DEAF2F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B1F16" w14:textId="1977AEB2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32627C09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34EA8F" w14:textId="1C2F2B0C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Кистутово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728D1" w14:textId="1F75A8A6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D4F5" w14:textId="7FD3B4CE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79EBB" w14:textId="77CC2E2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16313" w14:textId="6F12AC62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11A41D96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73D3E96" w14:textId="589331DE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Райково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6C7C0" w14:textId="3A6C2A4E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9E09F" w14:textId="629FD22B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B25BB" w14:textId="284EA1AD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334FA" w14:textId="6B9D2C75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427B4D2D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00FB0E6" w14:textId="21ECE891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п. Ривицкий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2443D" w14:textId="07BF70B4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0CC73" w14:textId="565367F4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02E05" w14:textId="58C7EF2E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E25247" w14:textId="092F9500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373A327F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F4C99F5" w14:textId="18A2D121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Фабрика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BB00FB" w14:textId="0173D9F3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160C6" w14:textId="547CF48D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A3942" w14:textId="58BEA4AE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C3950F" w14:textId="24C09C40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B46B83" w:rsidRPr="00564DAC" w14:paraId="1FE2C969" w14:textId="77777777" w:rsidTr="00B46B83">
        <w:trPr>
          <w:trHeight w:val="20"/>
        </w:trPr>
        <w:tc>
          <w:tcPr>
            <w:tcW w:w="4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EB00801" w14:textId="393D9949" w:rsidR="00B46B83" w:rsidRPr="00564DAC" w:rsidRDefault="00B46B83" w:rsidP="00B46B83">
            <w:pPr>
              <w:spacing w:after="0" w:line="240" w:lineRule="auto"/>
              <w:rPr>
                <w:rFonts w:ascii="Trebuchet MS" w:hAnsi="Trebuchet MS" w:cs="Calibri"/>
                <w:color w:val="000000"/>
                <w:sz w:val="19"/>
                <w:szCs w:val="19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с. Сельцы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FEE58" w14:textId="0C371274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99F6" w14:textId="37CB9F64" w:rsidR="00B46B83" w:rsidRPr="0071601D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71601D">
              <w:rPr>
                <w:rFonts w:ascii="Trebuchet MS" w:eastAsia="Times New Roman" w:hAnsi="Trebuchet MS" w:cs="Arial"/>
                <w:sz w:val="19"/>
                <w:szCs w:val="19"/>
                <w:lang w:val="en-US"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A2CBC" w14:textId="19AEA276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3153E" w14:textId="5B9B4841" w:rsidR="00B46B83" w:rsidRPr="00564DAC" w:rsidRDefault="00B46B83" w:rsidP="00B46B83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</w:pPr>
            <w:r w:rsidRPr="00564DAC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</w:tbl>
    <w:p w14:paraId="34BDD560" w14:textId="370B357A" w:rsidR="002411CF" w:rsidRDefault="0071601D" w:rsidP="0071601D">
      <w:pPr>
        <w:spacing w:before="60"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1601D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* - эксплуатация систем теплоснабжения в период 2023-2024 гг. не осуществлялась.</w:t>
      </w:r>
    </w:p>
    <w:p w14:paraId="0DB9F849" w14:textId="77777777" w:rsidR="0071601D" w:rsidRPr="00B16D4D" w:rsidRDefault="0071601D" w:rsidP="002411C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023992C5" w14:textId="502B5715" w:rsidR="00A020AA" w:rsidRPr="00CD1264" w:rsidRDefault="00A020AA" w:rsidP="001F3DE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58" w:name="_Toc203488713"/>
      <w:r w:rsidRPr="002463B6">
        <w:rPr>
          <w:rFonts w:ascii="Trebuchet MS" w:eastAsia="Times New Roman" w:hAnsi="Trebuchet MS" w:cs="Times New Roman"/>
          <w:b/>
          <w:lang w:eastAsia="ru-RU"/>
        </w:rPr>
        <w:t>1.3.</w:t>
      </w:r>
      <w:r w:rsidR="009D5CE9" w:rsidRPr="002463B6">
        <w:rPr>
          <w:rFonts w:ascii="Trebuchet MS" w:eastAsia="Times New Roman" w:hAnsi="Trebuchet MS" w:cs="Times New Roman"/>
          <w:b/>
          <w:lang w:eastAsia="ru-RU"/>
        </w:rPr>
        <w:t>10</w:t>
      </w:r>
      <w:r w:rsidRPr="002463B6">
        <w:rPr>
          <w:rFonts w:ascii="Trebuchet MS" w:eastAsia="Times New Roman" w:hAnsi="Trebuchet MS" w:cs="Times New Roman"/>
          <w:b/>
          <w:lang w:eastAsia="ru-RU"/>
        </w:rPr>
        <w:t xml:space="preserve"> Описание процедур диагностики состояния тепловых сетей и планирования капитальных (текущих) ремонтов</w:t>
      </w:r>
      <w:bookmarkEnd w:id="58"/>
    </w:p>
    <w:p w14:paraId="1D888EAF" w14:textId="5054A148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59" w:name="_Hlk196920359"/>
      <w:r w:rsidRPr="00994F81">
        <w:rPr>
          <w:rFonts w:ascii="Trebuchet MS" w:eastAsia="Times New Roman" w:hAnsi="Trebuchet MS" w:cs="Times New Roman"/>
          <w:lang w:eastAsia="ru-RU"/>
        </w:rPr>
        <w:t>Теплоснабжающ</w:t>
      </w:r>
      <w:r w:rsidR="0071601D">
        <w:rPr>
          <w:rFonts w:ascii="Trebuchet MS" w:eastAsia="Times New Roman" w:hAnsi="Trebuchet MS" w:cs="Times New Roman"/>
          <w:lang w:eastAsia="ru-RU"/>
        </w:rPr>
        <w:t>ие</w:t>
      </w:r>
      <w:r w:rsidRPr="00994F81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71601D">
        <w:rPr>
          <w:rFonts w:ascii="Trebuchet MS" w:eastAsia="Times New Roman" w:hAnsi="Trebuchet MS" w:cs="Times New Roman"/>
          <w:lang w:eastAsia="ru-RU"/>
        </w:rPr>
        <w:t>и</w:t>
      </w:r>
      <w:r w:rsidRPr="00994F81">
        <w:rPr>
          <w:rFonts w:ascii="Trebuchet MS" w:eastAsia="Times New Roman" w:hAnsi="Trebuchet MS" w:cs="Times New Roman"/>
          <w:lang w:eastAsia="ru-RU"/>
        </w:rPr>
        <w:t>, осуществляющ</w:t>
      </w:r>
      <w:r w:rsidR="0071601D">
        <w:rPr>
          <w:rFonts w:ascii="Trebuchet MS" w:eastAsia="Times New Roman" w:hAnsi="Trebuchet MS" w:cs="Times New Roman"/>
          <w:lang w:eastAsia="ru-RU"/>
        </w:rPr>
        <w:t>ие</w:t>
      </w:r>
      <w:r w:rsidRPr="00994F81">
        <w:rPr>
          <w:rFonts w:ascii="Trebuchet MS" w:eastAsia="Times New Roman" w:hAnsi="Trebuchet MS" w:cs="Times New Roman"/>
          <w:lang w:eastAsia="ru-RU"/>
        </w:rPr>
        <w:t xml:space="preserve"> деятельность на территории 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Pr="00994F81">
        <w:rPr>
          <w:rFonts w:ascii="Trebuchet MS" w:eastAsia="Times New Roman" w:hAnsi="Trebuchet MS" w:cs="Times New Roman"/>
          <w:lang w:eastAsia="ru-RU"/>
        </w:rPr>
        <w:t>, выполня</w:t>
      </w:r>
      <w:r w:rsidR="0071601D">
        <w:rPr>
          <w:rFonts w:ascii="Trebuchet MS" w:eastAsia="Times New Roman" w:hAnsi="Trebuchet MS" w:cs="Times New Roman"/>
          <w:lang w:eastAsia="ru-RU"/>
        </w:rPr>
        <w:t>ю</w:t>
      </w:r>
      <w:r w:rsidRPr="00994F81">
        <w:rPr>
          <w:rFonts w:ascii="Trebuchet MS" w:eastAsia="Times New Roman" w:hAnsi="Trebuchet MS" w:cs="Times New Roman"/>
          <w:lang w:eastAsia="ru-RU"/>
        </w:rPr>
        <w:t xml:space="preserve">т работы по диагностике состояния тепловых сетей и планированию капитальных и текущих ремонтов. </w:t>
      </w:r>
    </w:p>
    <w:p w14:paraId="1AD69F73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По результатам осмотра оборудования тепловой сети и самой трассы при обходах оценивается состояние оборудования, трубопроводов, строительно­изоляционных конструкций, интенсивность и опасность процесса наружной коррозии труб и намечаются необходимые мероприятия по устранению выявленных дефектов или неполадок. Дефекты, которые не могут быть устранены без отключения теплопровода, но не представляющие непосредственной опасности для надежной эксплуатации, заносятся в журнал ремонтов для ликвидации в период ближайшего останова теплопровода или в период ремонта. Дефекты, которые могут вызвать аварию в сети, устраняются немедленно.</w:t>
      </w:r>
    </w:p>
    <w:p w14:paraId="36AFCA62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Основные методы технической диагностики, осуществляемые на сетях эксплуатационной ответственности</w:t>
      </w:r>
      <w:r>
        <w:rPr>
          <w:rFonts w:ascii="Trebuchet MS" w:eastAsia="Times New Roman" w:hAnsi="Trebuchet MS" w:cs="Times New Roman"/>
          <w:lang w:eastAsia="ru-RU"/>
        </w:rPr>
        <w:t xml:space="preserve"> теплоснабжающей</w:t>
      </w:r>
      <w:r w:rsidRPr="00994F81">
        <w:rPr>
          <w:rFonts w:ascii="Trebuchet MS" w:eastAsia="Times New Roman" w:hAnsi="Trebuchet MS" w:cs="Times New Roman"/>
          <w:lang w:eastAsia="ru-RU"/>
        </w:rPr>
        <w:t xml:space="preserve"> организаций:</w:t>
      </w:r>
    </w:p>
    <w:p w14:paraId="10F3CFA5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 xml:space="preserve">1. Визуальный метод — это обходы и осмотры тепловых сетей и камер, которые регулярно проводят бригады по эксплуатации сетей по разработанным и утверждённым маршрутам. </w:t>
      </w:r>
      <w:r w:rsidRPr="00994F81">
        <w:rPr>
          <w:rFonts w:ascii="Trebuchet MS" w:eastAsia="Times New Roman" w:hAnsi="Trebuchet MS" w:cs="Times New Roman"/>
          <w:lang w:eastAsia="ru-RU"/>
        </w:rPr>
        <w:lastRenderedPageBreak/>
        <w:t>Осуществляется постоянный контроль за состоянием трубопроводов и их элементов (сварных швов, фланцевых соединений, арматуры), антикоррозийной защиты и изоляции, дренажных устройств, компенсаторов, опорный конструкций и т. д.</w:t>
      </w:r>
    </w:p>
    <w:p w14:paraId="7471AFB3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2. Температурные испытания. Испытание тепловых сетей на максимальную температуру теплоносителя проводится с целью выявления дефектов трубопроводов, компенсаторов, опор, а также проверки компенсирующей способности тепловых сетей в условиях температурных деформаций, возникающих при повышении температуры теплоносителя до максимального значения и последующем ее понижении до первоначального уровня.</w:t>
      </w:r>
    </w:p>
    <w:p w14:paraId="486E6029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3. Гидравлические испытания (опрессовка) на прочность повышенным давлением проводится 2 раза в год, первый раз после отопительного периода и второй раз перед началом отопительного периода. Метод применяется и был разработан с целью выявления ослабленных мест трубопровода в ремонтный период и исключения появления повреждений в отопительный период. Метод применяется в комплексе оперативной системы сбора и анализа данных о состоянии теплопроводов. Участки тепловых сетей, не прошедшие гидравлические испытания, подвергаются ремонту и устранению всех выявленных дефектов.</w:t>
      </w:r>
    </w:p>
    <w:p w14:paraId="4D6BE1BB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4. Контроль за параметрами теплоносителя. Координация всей информации о состоянии тепловых сетей, дефектах, режимах работы котельных и любых отклонениях в параметрах теплоносителя.</w:t>
      </w:r>
    </w:p>
    <w:p w14:paraId="3EBF9ECC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5. Ревизия запорной арматуры. Вся запорная арматура перед установкой и пуском в эксплуатацию проходит предварительную проверку, в ходе которой проверяется ее техническое состояние.</w:t>
      </w:r>
    </w:p>
    <w:p w14:paraId="583BC61C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6. Шурфовка трубопроводов тепловых сетей. Применяются для контроля состояния подземных теплопроводов, теплоизоляционных и строительных конструкций. Число ежегодно проводимых плановых шурфовок устанавливают в зависимости от протяженности сети, типов прокладки и теплоизоляционных конструкций и количества коррозионных повреждений труб.</w:t>
      </w:r>
    </w:p>
    <w:p w14:paraId="082BFD63" w14:textId="77777777" w:rsidR="00A35143" w:rsidRPr="00994F81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7. Ультразвуковая толщинометрия. Основной метод, применяемый с целью оценки фактического значения толщины стенок элементов конструкций тепловых сетей.</w:t>
      </w:r>
    </w:p>
    <w:p w14:paraId="1AA470F2" w14:textId="77777777" w:rsidR="00A35143" w:rsidRPr="00077F12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94F81">
        <w:rPr>
          <w:rFonts w:ascii="Trebuchet MS" w:eastAsia="Times New Roman" w:hAnsi="Trebuchet MS" w:cs="Times New Roman"/>
          <w:lang w:eastAsia="ru-RU"/>
        </w:rPr>
        <w:t>8. Экспертиза промышленной безопасности зданий, сооружений, тепловых сетей, кабельного оборудования.</w:t>
      </w:r>
      <w:bookmarkEnd w:id="59"/>
    </w:p>
    <w:p w14:paraId="3228CEFC" w14:textId="002F91B5" w:rsidR="00077F12" w:rsidRPr="009D5CE9" w:rsidRDefault="00077F12" w:rsidP="009D5CE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561A13D7" w14:textId="5DBFD903" w:rsidR="00A020AA" w:rsidRPr="00CD1264" w:rsidRDefault="00A020AA" w:rsidP="00AC7F0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0" w:name="_Toc203488714"/>
      <w:r w:rsidRPr="002463B6">
        <w:rPr>
          <w:rFonts w:ascii="Trebuchet MS" w:eastAsia="Times New Roman" w:hAnsi="Trebuchet MS" w:cs="Times New Roman"/>
          <w:b/>
          <w:lang w:eastAsia="ru-RU"/>
        </w:rPr>
        <w:t>1.3.</w:t>
      </w:r>
      <w:r w:rsidR="00483ACE" w:rsidRPr="002463B6">
        <w:rPr>
          <w:rFonts w:ascii="Trebuchet MS" w:eastAsia="Times New Roman" w:hAnsi="Trebuchet MS" w:cs="Times New Roman"/>
          <w:b/>
          <w:lang w:eastAsia="ru-RU"/>
        </w:rPr>
        <w:t>1</w:t>
      </w:r>
      <w:r w:rsidR="009D5CE9" w:rsidRPr="002463B6">
        <w:rPr>
          <w:rFonts w:ascii="Trebuchet MS" w:eastAsia="Times New Roman" w:hAnsi="Trebuchet MS" w:cs="Times New Roman"/>
          <w:b/>
          <w:lang w:eastAsia="ru-RU"/>
        </w:rPr>
        <w:t>1</w:t>
      </w:r>
      <w:r w:rsidRPr="002463B6">
        <w:rPr>
          <w:rFonts w:ascii="Trebuchet MS" w:eastAsia="Times New Roman" w:hAnsi="Trebuchet MS" w:cs="Times New Roman"/>
          <w:b/>
          <w:lang w:eastAsia="ru-RU"/>
        </w:rPr>
        <w:t xml:space="preserve"> 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тепловых сетей</w:t>
      </w:r>
      <w:bookmarkEnd w:id="60"/>
    </w:p>
    <w:p w14:paraId="04287197" w14:textId="1F2ADB34" w:rsidR="00A35143" w:rsidRPr="00077F12" w:rsidRDefault="00A35143" w:rsidP="00A3514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61" w:name="_Hlk196920375"/>
      <w:r w:rsidRPr="00994F81">
        <w:rPr>
          <w:rFonts w:ascii="Trebuchet MS" w:eastAsia="Times New Roman" w:hAnsi="Trebuchet MS" w:cs="Times New Roman"/>
          <w:lang w:eastAsia="ru-RU"/>
        </w:rPr>
        <w:t xml:space="preserve">Периодичность проводимого ремонта, испытаний (гидравлических, температурных, на тепловые потери) тепловых сетей, расположенных на территории </w:t>
      </w:r>
      <w:r>
        <w:rPr>
          <w:rFonts w:ascii="Trebuchet MS" w:eastAsia="Times New Roman" w:hAnsi="Trebuchet MS" w:cs="Times New Roman"/>
          <w:lang w:eastAsia="ru-RU"/>
        </w:rPr>
        <w:t>муниципального о</w:t>
      </w:r>
      <w:r w:rsidR="007E4576">
        <w:rPr>
          <w:rFonts w:ascii="Trebuchet MS" w:eastAsia="Times New Roman" w:hAnsi="Trebuchet MS" w:cs="Times New Roman"/>
          <w:lang w:eastAsia="ru-RU"/>
        </w:rPr>
        <w:t>круга</w:t>
      </w:r>
      <w:r w:rsidRPr="00994F81">
        <w:rPr>
          <w:rFonts w:ascii="Trebuchet MS" w:eastAsia="Times New Roman" w:hAnsi="Trebuchet MS" w:cs="Times New Roman"/>
          <w:lang w:eastAsia="ru-RU"/>
        </w:rPr>
        <w:t>, соответствуют требованиям, установленными «Правилами технической эксплуатации тепловых энергоустановок» (утв. приказом Минэнерго России от 24.03.2003 г. №115).</w:t>
      </w:r>
      <w:bookmarkEnd w:id="61"/>
    </w:p>
    <w:p w14:paraId="184B233E" w14:textId="77777777" w:rsidR="00B16D4D" w:rsidRPr="009D5CE9" w:rsidRDefault="00B16D4D" w:rsidP="00403F9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8"/>
          <w:szCs w:val="18"/>
          <w:lang w:eastAsia="ru-RU"/>
        </w:rPr>
      </w:pPr>
    </w:p>
    <w:p w14:paraId="6B8A7C74" w14:textId="11C10F7E" w:rsidR="00A020AA" w:rsidRPr="00CD1264" w:rsidRDefault="00A020AA" w:rsidP="00AC7F0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2" w:name="_Toc203488715"/>
      <w:r w:rsidRPr="00CD1264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2</w:t>
      </w:r>
      <w:r w:rsidRPr="00CD1264">
        <w:rPr>
          <w:rFonts w:ascii="Trebuchet MS" w:eastAsia="Times New Roman" w:hAnsi="Trebuchet MS" w:cs="Times New Roman"/>
          <w:b/>
          <w:lang w:eastAsia="ru-RU"/>
        </w:rPr>
        <w:t xml:space="preserve"> Описание нормативов технологических потерь при передаче тепловой энергии (мощности),</w:t>
      </w:r>
      <w:r w:rsidR="0025160C" w:rsidRPr="00CD1264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CD1264">
        <w:rPr>
          <w:rFonts w:ascii="Trebuchet MS" w:eastAsia="Times New Roman" w:hAnsi="Trebuchet MS" w:cs="Times New Roman"/>
          <w:b/>
          <w:lang w:eastAsia="ru-RU"/>
        </w:rPr>
        <w:t>теплоносителя, включаемых в расчет отпущенных тепловой энергии (мощности) и теплоносителя</w:t>
      </w:r>
      <w:bookmarkEnd w:id="62"/>
    </w:p>
    <w:p w14:paraId="249D54AC" w14:textId="70B32376" w:rsidR="00070632" w:rsidRDefault="00FF3A98" w:rsidP="006C4A1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 xml:space="preserve">Информация </w:t>
      </w:r>
      <w:r w:rsidR="00483ACE" w:rsidRPr="002463B6">
        <w:rPr>
          <w:rFonts w:ascii="Trebuchet MS" w:eastAsia="Times New Roman" w:hAnsi="Trebuchet MS" w:cs="Times New Roman"/>
          <w:lang w:eastAsia="ru-RU"/>
        </w:rPr>
        <w:t>о нормативах</w:t>
      </w:r>
      <w:r w:rsidR="00A020AA" w:rsidRPr="002463B6">
        <w:rPr>
          <w:rFonts w:ascii="Trebuchet MS" w:eastAsia="Times New Roman" w:hAnsi="Trebuchet MS" w:cs="Times New Roman"/>
          <w:lang w:eastAsia="ru-RU"/>
        </w:rPr>
        <w:t xml:space="preserve"> технологических потерь при передаче тепловой энергии теплоносителя включаемых в расчет отпущенных тепловой энергии </w:t>
      </w:r>
      <w:r w:rsidR="00483ACE" w:rsidRPr="002463B6">
        <w:rPr>
          <w:rFonts w:ascii="Trebuchet MS" w:eastAsia="Times New Roman" w:hAnsi="Trebuchet MS" w:cs="Times New Roman"/>
          <w:lang w:eastAsia="ru-RU"/>
        </w:rPr>
        <w:t>от</w:t>
      </w:r>
      <w:r w:rsidR="00A020AA" w:rsidRPr="002463B6">
        <w:rPr>
          <w:rFonts w:ascii="Trebuchet MS" w:eastAsia="Times New Roman" w:hAnsi="Trebuchet MS" w:cs="Times New Roman"/>
          <w:lang w:eastAsia="ru-RU"/>
        </w:rPr>
        <w:t xml:space="preserve"> источников теплоснабжения</w:t>
      </w:r>
      <w:r w:rsidR="0012173F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483ACE" w:rsidRPr="002463B6">
        <w:rPr>
          <w:rFonts w:ascii="Trebuchet MS" w:eastAsia="Times New Roman" w:hAnsi="Trebuchet MS" w:cs="Times New Roman"/>
          <w:lang w:eastAsia="ru-RU"/>
        </w:rPr>
        <w:t xml:space="preserve">и транспортируемой по тепловым сетям </w:t>
      </w:r>
      <w:r w:rsidR="00AC7F08" w:rsidRPr="002463B6">
        <w:rPr>
          <w:rFonts w:ascii="Trebuchet MS" w:eastAsia="Times New Roman" w:hAnsi="Trebuchet MS" w:cs="Times New Roman"/>
          <w:lang w:eastAsia="ru-RU"/>
        </w:rPr>
        <w:t>теплоснабжающ</w:t>
      </w:r>
      <w:r w:rsidR="00D9195A" w:rsidRPr="002463B6">
        <w:rPr>
          <w:rFonts w:ascii="Trebuchet MS" w:eastAsia="Times New Roman" w:hAnsi="Trebuchet MS" w:cs="Times New Roman"/>
          <w:lang w:eastAsia="ru-RU"/>
        </w:rPr>
        <w:t>ей</w:t>
      </w:r>
      <w:r w:rsidR="00AC7F08" w:rsidRPr="002463B6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D9195A" w:rsidRPr="002463B6">
        <w:rPr>
          <w:rFonts w:ascii="Trebuchet MS" w:eastAsia="Times New Roman" w:hAnsi="Trebuchet MS" w:cs="Times New Roman"/>
          <w:lang w:eastAsia="ru-RU"/>
        </w:rPr>
        <w:t>и</w:t>
      </w:r>
      <w:r w:rsidR="00873207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D9195A" w:rsidRPr="002463B6">
        <w:rPr>
          <w:rFonts w:ascii="Trebuchet MS" w:eastAsia="Times New Roman" w:hAnsi="Trebuchet MS" w:cs="Times New Roman"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="00873207" w:rsidRPr="002463B6">
        <w:rPr>
          <w:rFonts w:ascii="Trebuchet MS" w:eastAsia="Times New Roman" w:hAnsi="Trebuchet MS" w:cs="Times New Roman"/>
          <w:lang w:eastAsia="ru-RU"/>
        </w:rPr>
        <w:t xml:space="preserve"> </w:t>
      </w:r>
      <w:r w:rsidR="00483ACE" w:rsidRPr="002463B6">
        <w:rPr>
          <w:rFonts w:ascii="Trebuchet MS" w:eastAsia="Times New Roman" w:hAnsi="Trebuchet MS" w:cs="Times New Roman"/>
          <w:lang w:eastAsia="ru-RU"/>
        </w:rPr>
        <w:t xml:space="preserve">представлена в таблице </w:t>
      </w:r>
      <w:r w:rsidR="00A3186D" w:rsidRPr="002463B6">
        <w:rPr>
          <w:rFonts w:ascii="Trebuchet MS" w:eastAsia="Times New Roman" w:hAnsi="Trebuchet MS" w:cs="Times New Roman"/>
          <w:lang w:eastAsia="ru-RU"/>
        </w:rPr>
        <w:t>1.3.1</w:t>
      </w:r>
      <w:r w:rsidR="009D5CE9" w:rsidRPr="002463B6">
        <w:rPr>
          <w:rFonts w:ascii="Trebuchet MS" w:eastAsia="Times New Roman" w:hAnsi="Trebuchet MS" w:cs="Times New Roman"/>
          <w:lang w:eastAsia="ru-RU"/>
        </w:rPr>
        <w:t>2</w:t>
      </w:r>
      <w:r w:rsidR="00E73BD3" w:rsidRPr="002463B6">
        <w:rPr>
          <w:rFonts w:ascii="Trebuchet MS" w:eastAsia="Times New Roman" w:hAnsi="Trebuchet MS" w:cs="Times New Roman"/>
          <w:lang w:eastAsia="ru-RU"/>
        </w:rPr>
        <w:t>.</w:t>
      </w:r>
    </w:p>
    <w:p w14:paraId="05BC8886" w14:textId="77777777" w:rsidR="00070632" w:rsidRPr="002463B6" w:rsidRDefault="00070632" w:rsidP="00564DAC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31020636" w14:textId="77777777" w:rsidR="007E3E9D" w:rsidRDefault="007E3E9D" w:rsidP="00077F12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highlight w:val="green"/>
          <w:lang w:eastAsia="ru-RU"/>
        </w:rPr>
        <w:sectPr w:rsidR="007E3E9D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2528837C" w14:textId="519FB68A" w:rsidR="00483ACE" w:rsidRPr="00CD1264" w:rsidRDefault="00483ACE" w:rsidP="00077F12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F71082">
        <w:rPr>
          <w:rFonts w:ascii="Trebuchet MS" w:eastAsia="Times New Roman" w:hAnsi="Trebuchet MS" w:cs="Times New Roman"/>
          <w:b/>
          <w:spacing w:val="-5"/>
          <w:lang w:eastAsia="ru-RU"/>
        </w:rPr>
        <w:lastRenderedPageBreak/>
        <w:t>Таблица 1.3.1</w:t>
      </w:r>
      <w:r w:rsidR="009D5CE9" w:rsidRPr="00F71082">
        <w:rPr>
          <w:rFonts w:ascii="Trebuchet MS" w:eastAsia="Times New Roman" w:hAnsi="Trebuchet MS" w:cs="Times New Roman"/>
          <w:b/>
          <w:spacing w:val="-5"/>
          <w:lang w:eastAsia="ru-RU"/>
        </w:rPr>
        <w:t>2</w:t>
      </w:r>
      <w:r w:rsidRPr="00F71082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– Нормативы технологических потерь</w:t>
      </w:r>
      <w:r w:rsidR="00353E23" w:rsidRPr="00F71082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и теплоносителя</w:t>
      </w:r>
      <w:r w:rsidRPr="00F71082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при передаче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2694"/>
        <w:gridCol w:w="2545"/>
      </w:tblGrid>
      <w:tr w:rsidR="0071601D" w:rsidRPr="00B912A3" w14:paraId="67095E14" w14:textId="77777777" w:rsidTr="0071601D">
        <w:trPr>
          <w:trHeight w:val="450"/>
        </w:trPr>
        <w:tc>
          <w:tcPr>
            <w:tcW w:w="2357" w:type="pct"/>
            <w:shd w:val="clear" w:color="auto" w:fill="CCFF99"/>
            <w:vAlign w:val="center"/>
          </w:tcPr>
          <w:p w14:paraId="4586AFFC" w14:textId="4C276D27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системы теплоснабжения</w:t>
            </w:r>
          </w:p>
        </w:tc>
        <w:tc>
          <w:tcPr>
            <w:tcW w:w="1359" w:type="pct"/>
            <w:shd w:val="clear" w:color="auto" w:fill="CCFF99"/>
            <w:vAlign w:val="center"/>
          </w:tcPr>
          <w:p w14:paraId="5B1A3B06" w14:textId="06D81A02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Нормативные потери и затраты теплоносителя, тонн/час</w:t>
            </w:r>
          </w:p>
        </w:tc>
        <w:tc>
          <w:tcPr>
            <w:tcW w:w="1284" w:type="pct"/>
            <w:shd w:val="clear" w:color="auto" w:fill="CCFF99"/>
            <w:vAlign w:val="center"/>
          </w:tcPr>
          <w:p w14:paraId="18574546" w14:textId="28A04261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Нормативные потери и затраты теплоэнергии, Гкал/год</w:t>
            </w:r>
          </w:p>
        </w:tc>
      </w:tr>
      <w:tr w:rsidR="0071601D" w:rsidRPr="00B912A3" w14:paraId="0DA71E29" w14:textId="77777777" w:rsidTr="00B912A3">
        <w:trPr>
          <w:trHeight w:val="20"/>
        </w:trPr>
        <w:tc>
          <w:tcPr>
            <w:tcW w:w="5000" w:type="pct"/>
            <w:gridSpan w:val="3"/>
            <w:shd w:val="clear" w:color="000000" w:fill="FFFF99"/>
            <w:vAlign w:val="center"/>
            <w:hideMark/>
          </w:tcPr>
          <w:p w14:paraId="04448903" w14:textId="1E126DA3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71601D" w:rsidRPr="00B912A3" w14:paraId="1EF1692A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5F3CBF91" w14:textId="59224E37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40 лет Октября </w:t>
            </w:r>
          </w:p>
        </w:tc>
        <w:tc>
          <w:tcPr>
            <w:tcW w:w="1359" w:type="pct"/>
            <w:vAlign w:val="center"/>
            <w:hideMark/>
          </w:tcPr>
          <w:p w14:paraId="388E121D" w14:textId="58E0326B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1284" w:type="pct"/>
            <w:vAlign w:val="center"/>
            <w:hideMark/>
          </w:tcPr>
          <w:p w14:paraId="3D59C6B7" w14:textId="5AF51ED6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21,14</w:t>
            </w:r>
          </w:p>
        </w:tc>
      </w:tr>
      <w:tr w:rsidR="0071601D" w:rsidRPr="00B912A3" w14:paraId="19E178AC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2E5C2575" w14:textId="1482C5F0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проезд Боровых</w:t>
            </w:r>
          </w:p>
        </w:tc>
        <w:tc>
          <w:tcPr>
            <w:tcW w:w="1359" w:type="pct"/>
            <w:vAlign w:val="center"/>
            <w:hideMark/>
          </w:tcPr>
          <w:p w14:paraId="2015D1FF" w14:textId="6C4F6C00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84" w:type="pct"/>
            <w:vAlign w:val="center"/>
            <w:hideMark/>
          </w:tcPr>
          <w:p w14:paraId="0025EAF9" w14:textId="1C86B86B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8,67</w:t>
            </w:r>
          </w:p>
        </w:tc>
      </w:tr>
      <w:tr w:rsidR="0071601D" w:rsidRPr="00B912A3" w14:paraId="69C858C0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79DF2B48" w14:textId="58D13C09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Краснослободская </w:t>
            </w:r>
          </w:p>
        </w:tc>
        <w:tc>
          <w:tcPr>
            <w:tcW w:w="1359" w:type="pct"/>
            <w:vAlign w:val="center"/>
            <w:hideMark/>
          </w:tcPr>
          <w:p w14:paraId="018C7055" w14:textId="5DA639C4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284" w:type="pct"/>
            <w:vAlign w:val="center"/>
            <w:hideMark/>
          </w:tcPr>
          <w:p w14:paraId="03BE1412" w14:textId="094CB5CE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14,34</w:t>
            </w:r>
          </w:p>
        </w:tc>
      </w:tr>
      <w:tr w:rsidR="0071601D" w:rsidRPr="00B912A3" w14:paraId="40E08BF5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4601A244" w14:textId="08A9B572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Кооперативная </w:t>
            </w:r>
          </w:p>
        </w:tc>
        <w:tc>
          <w:tcPr>
            <w:tcW w:w="1359" w:type="pct"/>
            <w:vAlign w:val="center"/>
            <w:hideMark/>
          </w:tcPr>
          <w:p w14:paraId="47BAEB10" w14:textId="690CD168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84" w:type="pct"/>
            <w:vAlign w:val="center"/>
            <w:hideMark/>
          </w:tcPr>
          <w:p w14:paraId="68D88EEA" w14:textId="12ED50C6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10,50</w:t>
            </w:r>
          </w:p>
        </w:tc>
      </w:tr>
      <w:tr w:rsidR="0071601D" w:rsidRPr="00B912A3" w14:paraId="4E06AC77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01660249" w14:textId="034BC49C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Железнодорожная </w:t>
            </w:r>
          </w:p>
        </w:tc>
        <w:tc>
          <w:tcPr>
            <w:tcW w:w="1359" w:type="pct"/>
            <w:vAlign w:val="center"/>
            <w:hideMark/>
          </w:tcPr>
          <w:p w14:paraId="41725A8C" w14:textId="0596E818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1284" w:type="pct"/>
            <w:vAlign w:val="center"/>
            <w:hideMark/>
          </w:tcPr>
          <w:p w14:paraId="5B089742" w14:textId="3E85256D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30,30</w:t>
            </w:r>
          </w:p>
        </w:tc>
      </w:tr>
      <w:tr w:rsidR="0071601D" w:rsidRPr="00B912A3" w14:paraId="36D141E1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71133B40" w14:textId="11DE47EF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Смирнова </w:t>
            </w:r>
          </w:p>
        </w:tc>
        <w:tc>
          <w:tcPr>
            <w:tcW w:w="1359" w:type="pct"/>
            <w:vAlign w:val="center"/>
            <w:hideMark/>
          </w:tcPr>
          <w:p w14:paraId="09D50748" w14:textId="453C9500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1284" w:type="pct"/>
            <w:vAlign w:val="center"/>
            <w:hideMark/>
          </w:tcPr>
          <w:p w14:paraId="4C85008A" w14:textId="194C5405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28,28</w:t>
            </w:r>
          </w:p>
        </w:tc>
      </w:tr>
      <w:tr w:rsidR="0071601D" w:rsidRPr="00B912A3" w14:paraId="46E6ED00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14D920DE" w14:textId="4B85840E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Заводская </w:t>
            </w:r>
          </w:p>
        </w:tc>
        <w:tc>
          <w:tcPr>
            <w:tcW w:w="1359" w:type="pct"/>
            <w:vAlign w:val="center"/>
            <w:hideMark/>
          </w:tcPr>
          <w:p w14:paraId="68CEAD1A" w14:textId="541DE5F7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1284" w:type="pct"/>
            <w:vAlign w:val="center"/>
            <w:hideMark/>
          </w:tcPr>
          <w:p w14:paraId="5BD3B116" w14:textId="5C4FC06F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12,93</w:t>
            </w:r>
          </w:p>
        </w:tc>
      </w:tr>
      <w:tr w:rsidR="0071601D" w:rsidRPr="00B912A3" w14:paraId="110EC7F2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241EF025" w14:textId="040A9A45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мкр. Солнечный</w:t>
            </w:r>
          </w:p>
        </w:tc>
        <w:tc>
          <w:tcPr>
            <w:tcW w:w="1359" w:type="pct"/>
            <w:vAlign w:val="center"/>
            <w:hideMark/>
          </w:tcPr>
          <w:p w14:paraId="51EF786F" w14:textId="7135A16D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0,002</w:t>
            </w:r>
          </w:p>
        </w:tc>
        <w:tc>
          <w:tcPr>
            <w:tcW w:w="1284" w:type="pct"/>
            <w:vAlign w:val="center"/>
            <w:hideMark/>
          </w:tcPr>
          <w:p w14:paraId="6AEC0E9E" w14:textId="68056441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9,88</w:t>
            </w:r>
          </w:p>
        </w:tc>
      </w:tr>
      <w:tr w:rsidR="0071601D" w:rsidRPr="00B912A3" w14:paraId="792C79B0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7F19417D" w14:textId="4337FB39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Восточная</w:t>
            </w:r>
          </w:p>
        </w:tc>
        <w:tc>
          <w:tcPr>
            <w:tcW w:w="1359" w:type="pct"/>
            <w:vAlign w:val="center"/>
            <w:hideMark/>
          </w:tcPr>
          <w:p w14:paraId="06F2498E" w14:textId="129E125B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84" w:type="pct"/>
            <w:vAlign w:val="center"/>
            <w:hideMark/>
          </w:tcPr>
          <w:p w14:paraId="17FC8ADB" w14:textId="1C0217C3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15,85</w:t>
            </w:r>
          </w:p>
        </w:tc>
      </w:tr>
      <w:tr w:rsidR="0071601D" w:rsidRPr="00B912A3" w14:paraId="0DFCE3A6" w14:textId="77777777" w:rsidTr="0015294F">
        <w:trPr>
          <w:trHeight w:val="20"/>
        </w:trPr>
        <w:tc>
          <w:tcPr>
            <w:tcW w:w="2357" w:type="pct"/>
            <w:vAlign w:val="center"/>
            <w:hideMark/>
          </w:tcPr>
          <w:p w14:paraId="3A45591D" w14:textId="7C2DD41E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Спортивная</w:t>
            </w:r>
          </w:p>
        </w:tc>
        <w:tc>
          <w:tcPr>
            <w:tcW w:w="1359" w:type="pct"/>
            <w:vAlign w:val="center"/>
            <w:hideMark/>
          </w:tcPr>
          <w:p w14:paraId="117870E6" w14:textId="21CF0E47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284" w:type="pct"/>
            <w:vAlign w:val="center"/>
            <w:hideMark/>
          </w:tcPr>
          <w:p w14:paraId="548FE658" w14:textId="2DA9D59F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448,82</w:t>
            </w:r>
          </w:p>
        </w:tc>
      </w:tr>
      <w:tr w:rsidR="0071601D" w:rsidRPr="00B912A3" w14:paraId="40939C73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39B61160" w14:textId="0B1B8A51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Пролетарская</w:t>
            </w:r>
          </w:p>
        </w:tc>
        <w:tc>
          <w:tcPr>
            <w:tcW w:w="1359" w:type="pct"/>
            <w:vAlign w:val="center"/>
            <w:hideMark/>
          </w:tcPr>
          <w:p w14:paraId="18C560F3" w14:textId="0FB2A7A6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0,035</w:t>
            </w:r>
          </w:p>
        </w:tc>
        <w:tc>
          <w:tcPr>
            <w:tcW w:w="1284" w:type="pct"/>
            <w:vAlign w:val="center"/>
            <w:hideMark/>
          </w:tcPr>
          <w:p w14:paraId="67251248" w14:textId="5D13B1C0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84,83</w:t>
            </w:r>
          </w:p>
        </w:tc>
      </w:tr>
      <w:tr w:rsidR="0071601D" w:rsidRPr="00B912A3" w14:paraId="48D51A72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79E5CFED" w14:textId="262CEB15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Парковская</w:t>
            </w:r>
          </w:p>
        </w:tc>
        <w:tc>
          <w:tcPr>
            <w:tcW w:w="1359" w:type="pct"/>
            <w:vAlign w:val="center"/>
            <w:hideMark/>
          </w:tcPr>
          <w:p w14:paraId="0066A360" w14:textId="54F94346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0,057</w:t>
            </w:r>
          </w:p>
        </w:tc>
        <w:tc>
          <w:tcPr>
            <w:tcW w:w="1284" w:type="pct"/>
            <w:vAlign w:val="center"/>
            <w:hideMark/>
          </w:tcPr>
          <w:p w14:paraId="7C96391E" w14:textId="285A1431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141,02</w:t>
            </w:r>
          </w:p>
        </w:tc>
      </w:tr>
      <w:tr w:rsidR="0071601D" w:rsidRPr="00B912A3" w14:paraId="2D4D1897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32645EC8" w14:textId="46E81AA3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Северная</w:t>
            </w:r>
          </w:p>
        </w:tc>
        <w:tc>
          <w:tcPr>
            <w:tcW w:w="1359" w:type="pct"/>
            <w:vAlign w:val="center"/>
            <w:hideMark/>
          </w:tcPr>
          <w:p w14:paraId="4F94F08D" w14:textId="0A397D88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0,036</w:t>
            </w:r>
          </w:p>
        </w:tc>
        <w:tc>
          <w:tcPr>
            <w:tcW w:w="1284" w:type="pct"/>
            <w:vAlign w:val="center"/>
            <w:hideMark/>
          </w:tcPr>
          <w:p w14:paraId="1FDD3F85" w14:textId="1C74434F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112,13</w:t>
            </w:r>
          </w:p>
        </w:tc>
      </w:tr>
      <w:tr w:rsidR="0071601D" w:rsidRPr="00B912A3" w14:paraId="5E888605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01B51A46" w14:textId="6E35F862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Красноармейская</w:t>
            </w:r>
          </w:p>
        </w:tc>
        <w:tc>
          <w:tcPr>
            <w:tcW w:w="1359" w:type="pct"/>
            <w:vAlign w:val="center"/>
            <w:hideMark/>
          </w:tcPr>
          <w:p w14:paraId="1BBD9280" w14:textId="421F42AC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0,030</w:t>
            </w:r>
          </w:p>
        </w:tc>
        <w:tc>
          <w:tcPr>
            <w:tcW w:w="1284" w:type="pct"/>
            <w:vAlign w:val="center"/>
            <w:hideMark/>
          </w:tcPr>
          <w:p w14:paraId="52A9EC47" w14:textId="5C2AFDB1" w:rsidR="0071601D" w:rsidRPr="00B912A3" w:rsidRDefault="00114439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173,89</w:t>
            </w:r>
          </w:p>
        </w:tc>
      </w:tr>
      <w:tr w:rsidR="0071601D" w:rsidRPr="00B912A3" w14:paraId="5ED6B1E5" w14:textId="77777777" w:rsidTr="007E3E9D">
        <w:trPr>
          <w:trHeight w:val="20"/>
        </w:trPr>
        <w:tc>
          <w:tcPr>
            <w:tcW w:w="2357" w:type="pct"/>
            <w:vAlign w:val="center"/>
            <w:hideMark/>
          </w:tcPr>
          <w:p w14:paraId="368A64BA" w14:textId="77E5A494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Советская</w:t>
            </w:r>
          </w:p>
        </w:tc>
        <w:tc>
          <w:tcPr>
            <w:tcW w:w="1359" w:type="pct"/>
            <w:vAlign w:val="center"/>
            <w:hideMark/>
          </w:tcPr>
          <w:p w14:paraId="76471786" w14:textId="7CE26040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highlight w:val="red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84" w:type="pct"/>
            <w:vAlign w:val="center"/>
            <w:hideMark/>
          </w:tcPr>
          <w:p w14:paraId="205E555C" w14:textId="1CE9FCFD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6,34</w:t>
            </w:r>
          </w:p>
        </w:tc>
      </w:tr>
      <w:tr w:rsidR="0071601D" w:rsidRPr="00B912A3" w14:paraId="552AA518" w14:textId="77777777" w:rsidTr="00B912A3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05C7D3E0" w14:textId="678E9505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71601D" w:rsidRPr="00B912A3" w14:paraId="341DC93C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39E2D414" w14:textId="06D3A22D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Каменка</w:t>
            </w:r>
          </w:p>
        </w:tc>
        <w:tc>
          <w:tcPr>
            <w:tcW w:w="1359" w:type="pct"/>
            <w:vAlign w:val="center"/>
          </w:tcPr>
          <w:p w14:paraId="4DEEE8A5" w14:textId="5EC077D1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1284" w:type="pct"/>
            <w:vAlign w:val="center"/>
          </w:tcPr>
          <w:p w14:paraId="615FD290" w14:textId="18C17F92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187,45</w:t>
            </w:r>
          </w:p>
        </w:tc>
      </w:tr>
      <w:tr w:rsidR="0071601D" w:rsidRPr="00B912A3" w14:paraId="4952078A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75BDE45A" w14:textId="4D1FCB51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Кистутово</w:t>
            </w:r>
          </w:p>
        </w:tc>
        <w:tc>
          <w:tcPr>
            <w:tcW w:w="1359" w:type="pct"/>
            <w:vAlign w:val="center"/>
          </w:tcPr>
          <w:p w14:paraId="10EE3D92" w14:textId="5247B411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0,029</w:t>
            </w:r>
          </w:p>
        </w:tc>
        <w:tc>
          <w:tcPr>
            <w:tcW w:w="1284" w:type="pct"/>
            <w:vAlign w:val="center"/>
          </w:tcPr>
          <w:p w14:paraId="1EBCBAAB" w14:textId="23D3DA93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199,20</w:t>
            </w:r>
          </w:p>
        </w:tc>
      </w:tr>
      <w:tr w:rsidR="0071601D" w:rsidRPr="00B912A3" w14:paraId="01D42982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6AF815AB" w14:textId="229752DF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Райково</w:t>
            </w:r>
          </w:p>
        </w:tc>
        <w:tc>
          <w:tcPr>
            <w:tcW w:w="1359" w:type="pct"/>
            <w:vAlign w:val="center"/>
          </w:tcPr>
          <w:p w14:paraId="4A642779" w14:textId="1175108C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0,008</w:t>
            </w:r>
          </w:p>
        </w:tc>
        <w:tc>
          <w:tcPr>
            <w:tcW w:w="1284" w:type="pct"/>
            <w:vAlign w:val="center"/>
          </w:tcPr>
          <w:p w14:paraId="7F4B2B97" w14:textId="530887DA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177,70</w:t>
            </w:r>
          </w:p>
        </w:tc>
      </w:tr>
      <w:tr w:rsidR="0071601D" w:rsidRPr="00B912A3" w14:paraId="34B08294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43491833" w14:textId="63ECBB37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п. Ривицкий</w:t>
            </w:r>
          </w:p>
        </w:tc>
        <w:tc>
          <w:tcPr>
            <w:tcW w:w="1359" w:type="pct"/>
            <w:vAlign w:val="center"/>
          </w:tcPr>
          <w:p w14:paraId="66322A4E" w14:textId="09508A7E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1284" w:type="pct"/>
            <w:vAlign w:val="center"/>
          </w:tcPr>
          <w:p w14:paraId="2D8DD1A5" w14:textId="71DDC482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113,80</w:t>
            </w:r>
          </w:p>
        </w:tc>
      </w:tr>
      <w:tr w:rsidR="0071601D" w:rsidRPr="00B912A3" w14:paraId="0454FAB6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728E4739" w14:textId="56131698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Фабрика</w:t>
            </w:r>
          </w:p>
        </w:tc>
        <w:tc>
          <w:tcPr>
            <w:tcW w:w="1359" w:type="pct"/>
            <w:vAlign w:val="center"/>
          </w:tcPr>
          <w:p w14:paraId="574F3F48" w14:textId="63C8AD08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0,093</w:t>
            </w:r>
          </w:p>
        </w:tc>
        <w:tc>
          <w:tcPr>
            <w:tcW w:w="1284" w:type="pct"/>
            <w:vAlign w:val="center"/>
          </w:tcPr>
          <w:p w14:paraId="163B8473" w14:textId="24A2E4D9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723,40</w:t>
            </w:r>
          </w:p>
        </w:tc>
      </w:tr>
      <w:tr w:rsidR="0071601D" w:rsidRPr="00B912A3" w14:paraId="0C585043" w14:textId="77777777" w:rsidTr="007E3E9D">
        <w:trPr>
          <w:trHeight w:val="20"/>
        </w:trPr>
        <w:tc>
          <w:tcPr>
            <w:tcW w:w="2357" w:type="pct"/>
            <w:vAlign w:val="center"/>
          </w:tcPr>
          <w:p w14:paraId="4B22BDCE" w14:textId="58B34204" w:rsidR="0071601D" w:rsidRPr="00B912A3" w:rsidRDefault="0071601D" w:rsidP="0071601D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с. Сельцы</w:t>
            </w:r>
          </w:p>
        </w:tc>
        <w:tc>
          <w:tcPr>
            <w:tcW w:w="1359" w:type="pct"/>
            <w:vAlign w:val="center"/>
          </w:tcPr>
          <w:p w14:paraId="0ED86FB1" w14:textId="1832239D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84" w:type="pct"/>
            <w:vAlign w:val="center"/>
          </w:tcPr>
          <w:p w14:paraId="20418356" w14:textId="568CFC26" w:rsidR="0071601D" w:rsidRPr="00B912A3" w:rsidRDefault="0071601D" w:rsidP="0071601D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912A3">
              <w:rPr>
                <w:rFonts w:ascii="Trebuchet MS" w:hAnsi="Trebuchet MS" w:cs="Calibri"/>
                <w:color w:val="000000"/>
                <w:sz w:val="20"/>
                <w:szCs w:val="20"/>
              </w:rPr>
              <w:t>83,00</w:t>
            </w:r>
          </w:p>
        </w:tc>
      </w:tr>
    </w:tbl>
    <w:p w14:paraId="3C047EA0" w14:textId="75C7CB1D" w:rsidR="00DF3A6E" w:rsidRPr="009D5CE9" w:rsidRDefault="00DF3A6E" w:rsidP="009D5CE9">
      <w:pPr>
        <w:widowControl w:val="0"/>
        <w:adjustRightInd w:val="0"/>
        <w:spacing w:after="0" w:line="240" w:lineRule="auto"/>
        <w:jc w:val="both"/>
        <w:textAlignment w:val="baseline"/>
        <w:rPr>
          <w:rFonts w:ascii="Trebuchet MS" w:eastAsia="Times New Roman" w:hAnsi="Trebuchet MS" w:cs="Times New Roman"/>
          <w:b/>
          <w:sz w:val="20"/>
          <w:szCs w:val="20"/>
        </w:rPr>
      </w:pPr>
    </w:p>
    <w:p w14:paraId="137A99AB" w14:textId="3A9B4E37" w:rsidR="00A020AA" w:rsidRPr="00077F12" w:rsidRDefault="00A020AA" w:rsidP="00832E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3" w:name="_Toc203488716"/>
      <w:r w:rsidRPr="00077F12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3</w:t>
      </w:r>
      <w:r w:rsidRPr="00077F12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483ACE" w:rsidRPr="00077F12">
        <w:rPr>
          <w:rFonts w:ascii="Trebuchet MS" w:eastAsia="Times New Roman" w:hAnsi="Trebuchet MS" w:cs="Times New Roman"/>
          <w:b/>
          <w:lang w:eastAsia="ru-RU"/>
        </w:rPr>
        <w:t>Оценка фактических потерь тепловой энергии и теплоносителя при передаче тепловой энергии и теплоносителя по тепловым сетям за последние 3 года</w:t>
      </w:r>
      <w:bookmarkEnd w:id="63"/>
    </w:p>
    <w:p w14:paraId="1DF2233F" w14:textId="6D1BF99F" w:rsidR="005F625A" w:rsidRPr="009C3BE6" w:rsidRDefault="005F625A" w:rsidP="00832E2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C3BE6">
        <w:rPr>
          <w:rFonts w:ascii="Trebuchet MS" w:eastAsia="Times New Roman" w:hAnsi="Trebuchet MS" w:cs="Times New Roman"/>
          <w:lang w:eastAsia="ru-RU"/>
        </w:rPr>
        <w:t>Сведения о фактических</w:t>
      </w:r>
      <w:r w:rsidR="00D44D15" w:rsidRPr="009C3BE6">
        <w:rPr>
          <w:rFonts w:ascii="Trebuchet MS" w:eastAsia="Times New Roman" w:hAnsi="Trebuchet MS" w:cs="Times New Roman"/>
          <w:lang w:eastAsia="ru-RU"/>
        </w:rPr>
        <w:t xml:space="preserve"> </w:t>
      </w:r>
      <w:r w:rsidRPr="009C3BE6">
        <w:rPr>
          <w:rFonts w:ascii="Trebuchet MS" w:eastAsia="Times New Roman" w:hAnsi="Trebuchet MS" w:cs="Times New Roman"/>
          <w:lang w:eastAsia="ru-RU"/>
        </w:rPr>
        <w:t>потерях тепловой энергии при ее передаче по тепловым сетям представлены в таблице 1.3.1</w:t>
      </w:r>
      <w:r w:rsidR="009D5CE9" w:rsidRPr="009C3BE6">
        <w:rPr>
          <w:rFonts w:ascii="Trebuchet MS" w:eastAsia="Times New Roman" w:hAnsi="Trebuchet MS" w:cs="Times New Roman"/>
          <w:lang w:eastAsia="ru-RU"/>
        </w:rPr>
        <w:t>3</w:t>
      </w:r>
    </w:p>
    <w:p w14:paraId="2A36D720" w14:textId="14927D38" w:rsidR="000D4C23" w:rsidRPr="00077F12" w:rsidRDefault="000D4C23" w:rsidP="00832E26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9C3BE6">
        <w:rPr>
          <w:rFonts w:ascii="Trebuchet MS" w:eastAsia="Times New Roman" w:hAnsi="Trebuchet MS" w:cs="Times New Roman"/>
          <w:b/>
          <w:spacing w:val="-5"/>
          <w:lang w:eastAsia="ru-RU"/>
        </w:rPr>
        <w:t>Таблица 1.3.1</w:t>
      </w:r>
      <w:r w:rsidR="009D5CE9" w:rsidRPr="009C3BE6">
        <w:rPr>
          <w:rFonts w:ascii="Trebuchet MS" w:eastAsia="Times New Roman" w:hAnsi="Trebuchet MS" w:cs="Times New Roman"/>
          <w:b/>
          <w:spacing w:val="-5"/>
          <w:lang w:eastAsia="ru-RU"/>
        </w:rPr>
        <w:t>3</w:t>
      </w:r>
      <w:r w:rsidR="00754C47" w:rsidRPr="009C3BE6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</w:t>
      </w:r>
      <w:r w:rsidRPr="009C3BE6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– </w:t>
      </w:r>
      <w:r w:rsidR="00740FD6" w:rsidRPr="009C3BE6">
        <w:rPr>
          <w:rFonts w:ascii="Trebuchet MS" w:eastAsia="Times New Roman" w:hAnsi="Trebuchet MS" w:cs="Times New Roman"/>
          <w:b/>
          <w:spacing w:val="-5"/>
          <w:lang w:eastAsia="ru-RU"/>
        </w:rPr>
        <w:t>Фактические п</w:t>
      </w:r>
      <w:r w:rsidR="005F625A" w:rsidRPr="009C3BE6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отери тепловой энергии при </w:t>
      </w:r>
      <w:r w:rsidR="00740FD6" w:rsidRPr="009C3BE6">
        <w:rPr>
          <w:rFonts w:ascii="Trebuchet MS" w:eastAsia="Times New Roman" w:hAnsi="Trebuchet MS" w:cs="Times New Roman"/>
          <w:b/>
          <w:spacing w:val="-5"/>
          <w:lang w:eastAsia="ru-RU"/>
        </w:rPr>
        <w:t>передаче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1"/>
        <w:gridCol w:w="1985"/>
        <w:gridCol w:w="1985"/>
        <w:gridCol w:w="1985"/>
      </w:tblGrid>
      <w:tr w:rsidR="00D44D15" w:rsidRPr="008500BD" w14:paraId="51463534" w14:textId="2F473D0B" w:rsidTr="0015294F">
        <w:trPr>
          <w:trHeight w:val="20"/>
          <w:tblHeader/>
        </w:trPr>
        <w:tc>
          <w:tcPr>
            <w:tcW w:w="1994" w:type="pct"/>
            <w:vMerge w:val="restart"/>
            <w:shd w:val="clear" w:color="000000" w:fill="CCFF99"/>
            <w:vAlign w:val="center"/>
            <w:hideMark/>
          </w:tcPr>
          <w:p w14:paraId="3E4237E7" w14:textId="76E78375" w:rsidR="00D44D15" w:rsidRPr="008500BD" w:rsidRDefault="00D44D15" w:rsidP="008500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3006" w:type="pct"/>
            <w:gridSpan w:val="3"/>
            <w:shd w:val="clear" w:color="000000" w:fill="CCFF99"/>
            <w:vAlign w:val="center"/>
            <w:hideMark/>
          </w:tcPr>
          <w:p w14:paraId="5AFD8D7C" w14:textId="7B23A2A2" w:rsidR="00D44D15" w:rsidRPr="008500BD" w:rsidRDefault="00D44D15" w:rsidP="00D44D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Объем потерь тепловой энергии при её передаче, Гкал</w:t>
            </w:r>
          </w:p>
        </w:tc>
      </w:tr>
      <w:tr w:rsidR="009C3BE6" w:rsidRPr="008500BD" w14:paraId="0C7A2E8C" w14:textId="4C29BA9E" w:rsidTr="0015294F">
        <w:trPr>
          <w:trHeight w:val="20"/>
          <w:tblHeader/>
        </w:trPr>
        <w:tc>
          <w:tcPr>
            <w:tcW w:w="1994" w:type="pct"/>
            <w:vMerge/>
            <w:vAlign w:val="center"/>
            <w:hideMark/>
          </w:tcPr>
          <w:p w14:paraId="0D73F638" w14:textId="77777777" w:rsidR="009C3BE6" w:rsidRPr="008500BD" w:rsidRDefault="009C3BE6" w:rsidP="009C3BE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2" w:type="pct"/>
            <w:shd w:val="clear" w:color="000000" w:fill="CCFF99"/>
            <w:vAlign w:val="center"/>
            <w:hideMark/>
          </w:tcPr>
          <w:p w14:paraId="34B96C28" w14:textId="12F1E597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факт**</w:t>
            </w:r>
          </w:p>
        </w:tc>
        <w:tc>
          <w:tcPr>
            <w:tcW w:w="1002" w:type="pct"/>
            <w:shd w:val="clear" w:color="000000" w:fill="CCFF99"/>
            <w:vAlign w:val="center"/>
            <w:hideMark/>
          </w:tcPr>
          <w:p w14:paraId="4876FBA5" w14:textId="10470491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факт</w:t>
            </w:r>
          </w:p>
        </w:tc>
        <w:tc>
          <w:tcPr>
            <w:tcW w:w="1002" w:type="pct"/>
            <w:shd w:val="clear" w:color="000000" w:fill="CCFF99"/>
            <w:vAlign w:val="center"/>
          </w:tcPr>
          <w:p w14:paraId="77E920CD" w14:textId="43992F9C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8500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г.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факт</w:t>
            </w:r>
          </w:p>
        </w:tc>
      </w:tr>
      <w:tr w:rsidR="00D44D15" w:rsidRPr="008500BD" w14:paraId="4AC8897D" w14:textId="459C5DC5" w:rsidTr="00D44D15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  <w:hideMark/>
          </w:tcPr>
          <w:p w14:paraId="1AC62DCE" w14:textId="654433FB" w:rsidR="00D44D15" w:rsidRPr="00D44D15" w:rsidRDefault="0032455E" w:rsidP="00D44D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="009C3BE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9C3BE6" w:rsidRPr="008500BD" w14:paraId="595B1A2D" w14:textId="3FD7E624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0A4F55D5" w14:textId="3BE13066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40 лет Октября </w:t>
            </w:r>
          </w:p>
        </w:tc>
        <w:tc>
          <w:tcPr>
            <w:tcW w:w="1002" w:type="pct"/>
            <w:vAlign w:val="center"/>
            <w:hideMark/>
          </w:tcPr>
          <w:p w14:paraId="209C828E" w14:textId="792806C8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2F494193" w14:textId="601A979F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4D6A8" w14:textId="22ED0A64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618B45E0" w14:textId="46CBD43B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170816C7" w14:textId="321A5640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проезд Боровых</w:t>
            </w:r>
          </w:p>
        </w:tc>
        <w:tc>
          <w:tcPr>
            <w:tcW w:w="1002" w:type="pct"/>
            <w:vAlign w:val="center"/>
            <w:hideMark/>
          </w:tcPr>
          <w:p w14:paraId="2C5E8F62" w14:textId="015AB8E9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42AF7A31" w14:textId="2B51CD28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9B62D" w14:textId="72F53A88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7F65FDFB" w14:textId="67EE8E8C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37048BBA" w14:textId="357FC130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Краснослободская </w:t>
            </w:r>
          </w:p>
        </w:tc>
        <w:tc>
          <w:tcPr>
            <w:tcW w:w="1002" w:type="pct"/>
            <w:vAlign w:val="center"/>
            <w:hideMark/>
          </w:tcPr>
          <w:p w14:paraId="447120E2" w14:textId="60B8DFDA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43074E6D" w14:textId="17BEB960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F8586" w14:textId="7C43D93B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75B34A24" w14:textId="2B123867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06CD718F" w14:textId="3CD87CF3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Кооперативная </w:t>
            </w:r>
          </w:p>
        </w:tc>
        <w:tc>
          <w:tcPr>
            <w:tcW w:w="1002" w:type="pct"/>
            <w:vAlign w:val="center"/>
            <w:hideMark/>
          </w:tcPr>
          <w:p w14:paraId="128A39AB" w14:textId="0F990F5F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5BD309DF" w14:textId="76526D4B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A8F45" w14:textId="3D25B5A8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3D044EBE" w14:textId="312751B0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7A304208" w14:textId="670AC943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Железнодорожная </w:t>
            </w:r>
          </w:p>
        </w:tc>
        <w:tc>
          <w:tcPr>
            <w:tcW w:w="1002" w:type="pct"/>
            <w:vAlign w:val="center"/>
            <w:hideMark/>
          </w:tcPr>
          <w:p w14:paraId="28622FF5" w14:textId="64398FA2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59D69801" w14:textId="1C6AB6B9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59E16" w14:textId="026918D1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256E8C47" w14:textId="573E80F7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694DAEC8" w14:textId="2D6CB7A2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Смирнова </w:t>
            </w:r>
          </w:p>
        </w:tc>
        <w:tc>
          <w:tcPr>
            <w:tcW w:w="1002" w:type="pct"/>
            <w:vAlign w:val="center"/>
            <w:hideMark/>
          </w:tcPr>
          <w:p w14:paraId="64370DBD" w14:textId="5B6D3BDE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2F16F8C2" w14:textId="5B4D0A03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66ECE" w14:textId="63FA6246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62601A4B" w14:textId="0A359DF8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1D083B37" w14:textId="701FCF60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Заводская </w:t>
            </w:r>
          </w:p>
        </w:tc>
        <w:tc>
          <w:tcPr>
            <w:tcW w:w="1002" w:type="pct"/>
            <w:vAlign w:val="center"/>
            <w:hideMark/>
          </w:tcPr>
          <w:p w14:paraId="5FD46207" w14:textId="48026AEC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71C19775" w14:textId="6FE97E16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9F15C" w14:textId="654F48FD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28168593" w14:textId="20AD2E17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1BDD8BB6" w14:textId="7A5630E0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мкр. Солнечный</w:t>
            </w:r>
          </w:p>
        </w:tc>
        <w:tc>
          <w:tcPr>
            <w:tcW w:w="1002" w:type="pct"/>
            <w:vAlign w:val="center"/>
            <w:hideMark/>
          </w:tcPr>
          <w:p w14:paraId="1D457E24" w14:textId="0E7071A0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0E04E753" w14:textId="19D365AE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DEFC3" w14:textId="55AB401B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64E27017" w14:textId="2D73E9A7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030F2C40" w14:textId="61621719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Восточная</w:t>
            </w:r>
          </w:p>
        </w:tc>
        <w:tc>
          <w:tcPr>
            <w:tcW w:w="1002" w:type="pct"/>
            <w:vAlign w:val="center"/>
            <w:hideMark/>
          </w:tcPr>
          <w:p w14:paraId="7821508A" w14:textId="13E5A015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311BAE4E" w14:textId="6F8251B5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D76F07" w14:textId="633E6B83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3CBB3656" w14:textId="2DCB44B3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5DF31452" w14:textId="72EB7DB4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Спортивная</w:t>
            </w:r>
          </w:p>
        </w:tc>
        <w:tc>
          <w:tcPr>
            <w:tcW w:w="1002" w:type="pct"/>
            <w:vAlign w:val="center"/>
            <w:hideMark/>
          </w:tcPr>
          <w:p w14:paraId="515F7231" w14:textId="52F73583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55ACAAED" w14:textId="1D723C4A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742BE" w14:textId="1E9FFA76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79E7A3EE" w14:textId="19686A50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75204F2A" w14:textId="3DC235F0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Пролетарская</w:t>
            </w:r>
          </w:p>
        </w:tc>
        <w:tc>
          <w:tcPr>
            <w:tcW w:w="1002" w:type="pct"/>
            <w:vAlign w:val="center"/>
            <w:hideMark/>
          </w:tcPr>
          <w:p w14:paraId="7389FADC" w14:textId="78FE1E49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0F69CCD3" w14:textId="37DFA93E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33922" w14:textId="28DC379A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7F93039E" w14:textId="3D739E6D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4688DF6A" w14:textId="24FF019F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Парковская</w:t>
            </w:r>
          </w:p>
        </w:tc>
        <w:tc>
          <w:tcPr>
            <w:tcW w:w="1002" w:type="pct"/>
            <w:vAlign w:val="center"/>
            <w:hideMark/>
          </w:tcPr>
          <w:p w14:paraId="0BEFCC63" w14:textId="7D575243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0980B481" w14:textId="5242F66B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1839B" w14:textId="7D78493E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18A6B46D" w14:textId="44729A24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45FEB790" w14:textId="75480813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Северная</w:t>
            </w:r>
          </w:p>
        </w:tc>
        <w:tc>
          <w:tcPr>
            <w:tcW w:w="1002" w:type="pct"/>
            <w:vAlign w:val="center"/>
            <w:hideMark/>
          </w:tcPr>
          <w:p w14:paraId="57D4F032" w14:textId="6C88D0A7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1F0F82AF" w14:textId="523A6B8F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901FD5" w14:textId="0812B5A7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09588ED2" w14:textId="63221687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4E646D39" w14:textId="05371DDE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Красноармейская</w:t>
            </w:r>
          </w:p>
        </w:tc>
        <w:tc>
          <w:tcPr>
            <w:tcW w:w="1002" w:type="pct"/>
            <w:vAlign w:val="center"/>
            <w:hideMark/>
          </w:tcPr>
          <w:p w14:paraId="7DBF0350" w14:textId="03A77451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23EF0B93" w14:textId="1475D481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72577" w14:textId="403308F4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9C3BE6" w:rsidRPr="008500BD" w14:paraId="11C83836" w14:textId="4BF519B3" w:rsidTr="00A5666D">
        <w:trPr>
          <w:trHeight w:val="20"/>
        </w:trPr>
        <w:tc>
          <w:tcPr>
            <w:tcW w:w="1994" w:type="pct"/>
            <w:vAlign w:val="center"/>
            <w:hideMark/>
          </w:tcPr>
          <w:p w14:paraId="256BD34D" w14:textId="397A17D7" w:rsidR="009C3BE6" w:rsidRPr="008500BD" w:rsidRDefault="009C3BE6" w:rsidP="00A5666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Советская</w:t>
            </w:r>
          </w:p>
        </w:tc>
        <w:tc>
          <w:tcPr>
            <w:tcW w:w="1002" w:type="pct"/>
            <w:vAlign w:val="center"/>
            <w:hideMark/>
          </w:tcPr>
          <w:p w14:paraId="3495EF9D" w14:textId="2B4B81CB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vAlign w:val="center"/>
            <w:hideMark/>
          </w:tcPr>
          <w:p w14:paraId="77162E2D" w14:textId="7252E77F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7CF35" w14:textId="5E74AE1B" w:rsidR="009C3BE6" w:rsidRPr="004D53BF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</w:tr>
      <w:tr w:rsidR="00D44D15" w:rsidRPr="008500BD" w14:paraId="10E9BE71" w14:textId="1C04DC4E" w:rsidTr="00D44D15">
        <w:trPr>
          <w:trHeight w:val="20"/>
        </w:trPr>
        <w:tc>
          <w:tcPr>
            <w:tcW w:w="5000" w:type="pct"/>
            <w:gridSpan w:val="4"/>
            <w:shd w:val="clear" w:color="auto" w:fill="FFFF99"/>
            <w:vAlign w:val="center"/>
          </w:tcPr>
          <w:p w14:paraId="01844AB8" w14:textId="338F5BE2" w:rsidR="00D44D15" w:rsidRPr="00D44D15" w:rsidRDefault="0032455E" w:rsidP="00564DAC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МУП «ТС»</w:t>
            </w:r>
          </w:p>
        </w:tc>
      </w:tr>
      <w:tr w:rsidR="009C3BE6" w:rsidRPr="008500BD" w14:paraId="7D7C7283" w14:textId="4B333907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30376D" w14:textId="133A370A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Каменка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07F8" w14:textId="56F66914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97DA" w14:textId="523C51C5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233,20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A6A0" w14:textId="4FB755EE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187,45</w:t>
            </w:r>
          </w:p>
        </w:tc>
      </w:tr>
      <w:tr w:rsidR="009C3BE6" w:rsidRPr="008500BD" w14:paraId="3FEE5A10" w14:textId="64480856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A420666" w14:textId="2ABF0FF2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Кистутово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45CE" w14:textId="462A030D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C602" w14:textId="47686C31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173,50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4BEA2" w14:textId="3056FD46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199,20</w:t>
            </w:r>
          </w:p>
        </w:tc>
      </w:tr>
      <w:tr w:rsidR="009C3BE6" w:rsidRPr="008500BD" w14:paraId="16E3025E" w14:textId="2BC21C34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01FA0B" w14:textId="10B383D9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Райково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256DC" w14:textId="54C3DAF2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E7BF" w14:textId="143F30C3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178,50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B814" w14:textId="0F7C54B0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177,70</w:t>
            </w:r>
          </w:p>
        </w:tc>
      </w:tr>
      <w:tr w:rsidR="009C3BE6" w:rsidRPr="008500BD" w14:paraId="3322F077" w14:textId="0C62B228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DE9622" w14:textId="11DDE29E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п. Ривицкий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262DA" w14:textId="78B34BDB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307E" w14:textId="2FC98AFA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148,64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68AC" w14:textId="38530740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113,80</w:t>
            </w:r>
          </w:p>
        </w:tc>
      </w:tr>
      <w:tr w:rsidR="009C3BE6" w:rsidRPr="008500BD" w14:paraId="081F91F8" w14:textId="1E11548B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E6FDE2B" w14:textId="52BB74CA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Фабрика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08C4" w14:textId="1171F783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0552" w14:textId="6449FF02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841,01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2BF8" w14:textId="07EB97AC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723,40</w:t>
            </w:r>
          </w:p>
        </w:tc>
      </w:tr>
      <w:tr w:rsidR="009C3BE6" w:rsidRPr="008500BD" w14:paraId="6E295AC2" w14:textId="07D489E9" w:rsidTr="0015294F">
        <w:trPr>
          <w:trHeight w:val="20"/>
        </w:trPr>
        <w:tc>
          <w:tcPr>
            <w:tcW w:w="19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2F8DCB" w14:textId="44DE4261" w:rsidR="009C3BE6" w:rsidRDefault="009C3BE6" w:rsidP="009C3BE6">
            <w:pPr>
              <w:spacing w:after="0" w:line="240" w:lineRule="auto"/>
              <w:jc w:val="both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с. Сельцы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F6F26" w14:textId="5C31263E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B4F9E">
              <w:rPr>
                <w:rFonts w:ascii="Trebuchet MS" w:eastAsia="Times New Roman" w:hAnsi="Trebuchet MS" w:cs="Arial"/>
                <w:sz w:val="19"/>
                <w:szCs w:val="19"/>
                <w:lang w:eastAsia="ru-RU"/>
              </w:rPr>
              <w:t>―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ECCF" w14:textId="742657F4" w:rsidR="009C3BE6" w:rsidRPr="008500BD" w:rsidRDefault="009C3BE6" w:rsidP="009C3BE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28,32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B67B0" w14:textId="41316BCD" w:rsidR="009C3BE6" w:rsidRDefault="009C3BE6" w:rsidP="009C3BE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83,00</w:t>
            </w:r>
          </w:p>
        </w:tc>
      </w:tr>
    </w:tbl>
    <w:p w14:paraId="68D28F3C" w14:textId="277E005B" w:rsidR="009C3BE6" w:rsidRDefault="009C3BE6" w:rsidP="009C3BE6">
      <w:pPr>
        <w:spacing w:before="60"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1601D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* - эксплуатация систем теплоснабжения в период 2022-2024 гг. не осуществлялась.</w:t>
      </w:r>
    </w:p>
    <w:p w14:paraId="13AD3930" w14:textId="48C143AD" w:rsidR="009C3BE6" w:rsidRDefault="008C5F1F" w:rsidP="009C3BE6">
      <w:pPr>
        <w:spacing w:after="0" w:line="276" w:lineRule="auto"/>
        <w:ind w:firstLine="1276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</w:t>
      </w:r>
      <w:r w:rsidR="009C3BE6">
        <w:rPr>
          <w:rFonts w:ascii="Trebuchet MS" w:eastAsia="Times New Roman" w:hAnsi="Trebuchet MS" w:cs="Times New Roman"/>
          <w:sz w:val="20"/>
          <w:szCs w:val="20"/>
          <w:lang w:eastAsia="ru-RU"/>
        </w:rPr>
        <w:t>** - фактические данные за 2022 год отсутствуют.</w:t>
      </w:r>
    </w:p>
    <w:p w14:paraId="06FC5A3B" w14:textId="33E7518B" w:rsidR="00BC414F" w:rsidRDefault="00BC414F" w:rsidP="002463B6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77F12">
        <w:rPr>
          <w:rFonts w:ascii="Trebuchet MS" w:eastAsia="Times New Roman" w:hAnsi="Trebuchet MS" w:cs="Times New Roman"/>
          <w:lang w:eastAsia="ru-RU"/>
        </w:rPr>
        <w:t xml:space="preserve">Информация о фактических потерях теплоносителя при передаче тепловой энергии представлены в </w:t>
      </w:r>
      <w:r>
        <w:rPr>
          <w:rFonts w:ascii="Trebuchet MS" w:eastAsia="Times New Roman" w:hAnsi="Trebuchet MS" w:cs="Times New Roman"/>
          <w:lang w:eastAsia="ru-RU"/>
        </w:rPr>
        <w:t>разделе</w:t>
      </w:r>
      <w:r w:rsidRPr="00077F12">
        <w:rPr>
          <w:rFonts w:ascii="Trebuchet MS" w:eastAsia="Times New Roman" w:hAnsi="Trebuchet MS" w:cs="Times New Roman"/>
          <w:lang w:eastAsia="ru-RU"/>
        </w:rPr>
        <w:t xml:space="preserve"> 1.7 </w:t>
      </w:r>
      <w:r w:rsidRPr="00FC00A9">
        <w:rPr>
          <w:rFonts w:ascii="Trebuchet MS" w:eastAsia="Times New Roman" w:hAnsi="Trebuchet MS" w:cs="Times New Roman"/>
          <w:lang w:eastAsia="ru-RU"/>
        </w:rPr>
        <w:t>Том 2. «Обосновывающие материалы»</w:t>
      </w:r>
      <w:r w:rsidRPr="00077F12">
        <w:rPr>
          <w:rFonts w:ascii="Trebuchet MS" w:eastAsia="Times New Roman" w:hAnsi="Trebuchet MS" w:cs="Times New Roman"/>
          <w:lang w:eastAsia="ru-RU"/>
        </w:rPr>
        <w:t>.</w:t>
      </w:r>
    </w:p>
    <w:p w14:paraId="139BFA74" w14:textId="77777777" w:rsidR="008500BD" w:rsidRPr="008500BD" w:rsidRDefault="008500BD" w:rsidP="008500B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1CEA761" w14:textId="53B3B26A" w:rsidR="00A020AA" w:rsidRPr="00077F12" w:rsidRDefault="00A020AA" w:rsidP="00832E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4" w:name="_Toc203488717"/>
      <w:r w:rsidRPr="00077F12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4</w:t>
      </w:r>
      <w:r w:rsidRPr="00077F12">
        <w:rPr>
          <w:rFonts w:ascii="Trebuchet MS" w:eastAsia="Times New Roman" w:hAnsi="Trebuchet MS" w:cs="Times New Roman"/>
          <w:b/>
          <w:lang w:eastAsia="ru-RU"/>
        </w:rPr>
        <w:t xml:space="preserve"> Предписания надзорных органов по запрещению дальнейшей эксплуатации участков тепловой сети и результаты их исполнения</w:t>
      </w:r>
      <w:bookmarkEnd w:id="64"/>
    </w:p>
    <w:p w14:paraId="213B4E37" w14:textId="3CFC143D" w:rsidR="00077F12" w:rsidRPr="009C3BE6" w:rsidRDefault="00B16D4D" w:rsidP="00077F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C3BE6">
        <w:rPr>
          <w:rFonts w:ascii="Trebuchet MS" w:eastAsia="Times New Roman" w:hAnsi="Trebuchet MS" w:cs="Times New Roman"/>
          <w:lang w:eastAsia="ru-RU"/>
        </w:rPr>
        <w:t>Информация о предписаниях надзорных органов по запрещению дальнейшей эксплуатации участков тепловых сетей и результатах их исполнения представлена в таблице 1.3.14.</w:t>
      </w:r>
    </w:p>
    <w:p w14:paraId="7B344B59" w14:textId="4ABC262D" w:rsidR="00077F12" w:rsidRPr="008916B7" w:rsidRDefault="00077F12" w:rsidP="007E3E9D">
      <w:pPr>
        <w:widowControl w:val="0"/>
        <w:tabs>
          <w:tab w:val="left" w:pos="0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9C3BE6">
        <w:rPr>
          <w:rFonts w:ascii="Trebuchet MS" w:eastAsia="Times New Roman" w:hAnsi="Trebuchet MS" w:cs="Times New Roman"/>
          <w:b/>
          <w:spacing w:val="-5"/>
          <w:lang w:eastAsia="ru-RU"/>
        </w:rPr>
        <w:t>Таблица 1.3.1</w:t>
      </w:r>
      <w:r w:rsidR="009D5CE9" w:rsidRPr="009C3BE6">
        <w:rPr>
          <w:rFonts w:ascii="Trebuchet MS" w:eastAsia="Times New Roman" w:hAnsi="Trebuchet MS" w:cs="Times New Roman"/>
          <w:b/>
          <w:spacing w:val="-5"/>
          <w:lang w:eastAsia="ru-RU"/>
        </w:rPr>
        <w:t>4</w:t>
      </w:r>
      <w:r w:rsidRPr="009C3BE6">
        <w:rPr>
          <w:rFonts w:ascii="Trebuchet MS" w:eastAsia="Times New Roman" w:hAnsi="Trebuchet MS" w:cs="Times New Roman"/>
          <w:b/>
          <w:spacing w:val="-5"/>
          <w:lang w:eastAsia="ru-RU"/>
        </w:rPr>
        <w:t xml:space="preserve"> – Предписания надзорных органов по запрещению дальнейшей эксплуатации участков тепловой сети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4253"/>
        <w:gridCol w:w="1134"/>
        <w:gridCol w:w="1134"/>
        <w:gridCol w:w="1559"/>
        <w:gridCol w:w="1269"/>
      </w:tblGrid>
      <w:tr w:rsidR="00077F12" w:rsidRPr="00B16D4D" w14:paraId="2A3A8B34" w14:textId="77777777" w:rsidTr="00BC414F">
        <w:trPr>
          <w:trHeight w:val="20"/>
          <w:tblHeader/>
        </w:trPr>
        <w:tc>
          <w:tcPr>
            <w:tcW w:w="9911" w:type="dxa"/>
            <w:gridSpan w:val="6"/>
            <w:shd w:val="clear" w:color="auto" w:fill="FFFF99"/>
            <w:vAlign w:val="center"/>
          </w:tcPr>
          <w:p w14:paraId="203B9E74" w14:textId="105B08DF" w:rsidR="00077F12" w:rsidRPr="00B16D4D" w:rsidRDefault="00077F12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по состоянию на 01.0</w:t>
            </w:r>
            <w:r w:rsidR="007E3E9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7</w:t>
            </w: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BC414F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 xml:space="preserve"> год</w:t>
            </w:r>
          </w:p>
        </w:tc>
      </w:tr>
      <w:tr w:rsidR="00077F12" w:rsidRPr="00B16D4D" w14:paraId="173EC972" w14:textId="77777777" w:rsidTr="007E3E9D">
        <w:trPr>
          <w:trHeight w:val="20"/>
          <w:tblHeader/>
        </w:trPr>
        <w:tc>
          <w:tcPr>
            <w:tcW w:w="562" w:type="dxa"/>
            <w:vMerge w:val="restart"/>
            <w:shd w:val="clear" w:color="auto" w:fill="CCFF99"/>
            <w:vAlign w:val="center"/>
          </w:tcPr>
          <w:p w14:paraId="22FB132C" w14:textId="77777777" w:rsidR="00077F12" w:rsidRPr="00B16D4D" w:rsidRDefault="00077F12" w:rsidP="00BC414F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№ п.п.</w:t>
            </w:r>
          </w:p>
        </w:tc>
        <w:tc>
          <w:tcPr>
            <w:tcW w:w="4253" w:type="dxa"/>
            <w:vMerge w:val="restart"/>
            <w:shd w:val="clear" w:color="auto" w:fill="CCFF99"/>
            <w:vAlign w:val="center"/>
          </w:tcPr>
          <w:p w14:paraId="151B4B30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тепловой сети</w:t>
            </w:r>
          </w:p>
        </w:tc>
        <w:tc>
          <w:tcPr>
            <w:tcW w:w="5096" w:type="dxa"/>
            <w:gridSpan w:val="4"/>
            <w:shd w:val="clear" w:color="auto" w:fill="CCFF99"/>
            <w:vAlign w:val="center"/>
          </w:tcPr>
          <w:p w14:paraId="53203FDC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Наличие предписаний надзорных органов по запрещению дальнейшей эксплуатации участков тепловой сети и результат их исполнения</w:t>
            </w:r>
          </w:p>
        </w:tc>
      </w:tr>
      <w:tr w:rsidR="00886F27" w:rsidRPr="00B16D4D" w14:paraId="313E0B77" w14:textId="77777777" w:rsidTr="007E3E9D">
        <w:trPr>
          <w:trHeight w:val="20"/>
          <w:tblHeader/>
        </w:trPr>
        <w:tc>
          <w:tcPr>
            <w:tcW w:w="562" w:type="dxa"/>
            <w:vMerge/>
            <w:shd w:val="clear" w:color="auto" w:fill="CCFF99"/>
            <w:vAlign w:val="center"/>
          </w:tcPr>
          <w:p w14:paraId="5EC2CAD1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  <w:shd w:val="clear" w:color="auto" w:fill="CCFF99"/>
            <w:vAlign w:val="center"/>
          </w:tcPr>
          <w:p w14:paraId="71EB9ACD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CCFF99"/>
            <w:vAlign w:val="center"/>
          </w:tcPr>
          <w:p w14:paraId="769E935F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участок</w:t>
            </w:r>
          </w:p>
          <w:p w14:paraId="3C8888BE" w14:textId="77777777" w:rsidR="00077F12" w:rsidRPr="00B16D4D" w:rsidRDefault="00077F12" w:rsidP="00886F2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(от __до __)</w:t>
            </w:r>
          </w:p>
        </w:tc>
        <w:tc>
          <w:tcPr>
            <w:tcW w:w="1134" w:type="dxa"/>
            <w:shd w:val="clear" w:color="auto" w:fill="CCFF99"/>
            <w:vAlign w:val="center"/>
          </w:tcPr>
          <w:p w14:paraId="5CF2A3C8" w14:textId="77777777" w:rsidR="00077F12" w:rsidRPr="00B16D4D" w:rsidRDefault="00077F12" w:rsidP="00BC41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да/нет; дата, №</w:t>
            </w:r>
          </w:p>
        </w:tc>
        <w:tc>
          <w:tcPr>
            <w:tcW w:w="1559" w:type="dxa"/>
            <w:shd w:val="clear" w:color="auto" w:fill="CCFF99"/>
            <w:vAlign w:val="center"/>
          </w:tcPr>
          <w:p w14:paraId="638229CA" w14:textId="77777777" w:rsidR="00077F12" w:rsidRPr="00B16D4D" w:rsidRDefault="00077F12" w:rsidP="00BC414F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надзорного органа</w:t>
            </w:r>
          </w:p>
        </w:tc>
        <w:tc>
          <w:tcPr>
            <w:tcW w:w="1269" w:type="dxa"/>
            <w:shd w:val="clear" w:color="auto" w:fill="CCFF99"/>
            <w:vAlign w:val="center"/>
          </w:tcPr>
          <w:p w14:paraId="138A0712" w14:textId="77777777" w:rsidR="00077F12" w:rsidRPr="00B16D4D" w:rsidRDefault="00077F12" w:rsidP="00BC414F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результат исполнения</w:t>
            </w:r>
          </w:p>
        </w:tc>
      </w:tr>
      <w:tr w:rsidR="00077F12" w:rsidRPr="00B16D4D" w14:paraId="2F7AC06B" w14:textId="77777777" w:rsidTr="00BC414F">
        <w:trPr>
          <w:trHeight w:val="20"/>
        </w:trPr>
        <w:tc>
          <w:tcPr>
            <w:tcW w:w="9911" w:type="dxa"/>
            <w:gridSpan w:val="6"/>
            <w:shd w:val="clear" w:color="auto" w:fill="FFFF99"/>
            <w:noWrap/>
            <w:vAlign w:val="center"/>
          </w:tcPr>
          <w:p w14:paraId="344AAA79" w14:textId="6C203ED7" w:rsidR="00077F12" w:rsidRPr="00B16D4D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ru-RU"/>
              </w:rPr>
              <w:t>МУП «ТД»</w:t>
            </w:r>
          </w:p>
        </w:tc>
      </w:tr>
      <w:tr w:rsidR="00645E99" w:rsidRPr="00B16D4D" w14:paraId="74BB3751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1334A842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3" w:type="dxa"/>
            <w:vAlign w:val="center"/>
          </w:tcPr>
          <w:p w14:paraId="6627A838" w14:textId="57D854DD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40 лет Октября </w:t>
            </w:r>
          </w:p>
        </w:tc>
        <w:tc>
          <w:tcPr>
            <w:tcW w:w="1134" w:type="dxa"/>
            <w:vAlign w:val="center"/>
          </w:tcPr>
          <w:p w14:paraId="1A6D47AF" w14:textId="369EF918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6D63C828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2802A097" w14:textId="33CBD82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07D796A7" w14:textId="434B7E62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41D90832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4D461689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3" w:type="dxa"/>
            <w:vAlign w:val="center"/>
          </w:tcPr>
          <w:p w14:paraId="14DB6635" w14:textId="29E8587C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проезд Боровых</w:t>
            </w:r>
          </w:p>
        </w:tc>
        <w:tc>
          <w:tcPr>
            <w:tcW w:w="1134" w:type="dxa"/>
            <w:vAlign w:val="center"/>
          </w:tcPr>
          <w:p w14:paraId="3FECA9F7" w14:textId="0BFC6FA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754130BC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60F78B7D" w14:textId="6FC120AA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13AF2988" w14:textId="1E72D73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598E4F21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3E1C2C13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253" w:type="dxa"/>
            <w:vAlign w:val="center"/>
          </w:tcPr>
          <w:p w14:paraId="59D39A6F" w14:textId="38756296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Краснослободская </w:t>
            </w:r>
          </w:p>
        </w:tc>
        <w:tc>
          <w:tcPr>
            <w:tcW w:w="1134" w:type="dxa"/>
            <w:vAlign w:val="center"/>
          </w:tcPr>
          <w:p w14:paraId="25D883BF" w14:textId="123C8278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7E42EDAE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68A52E5C" w14:textId="5E1F49AC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23F06CE5" w14:textId="2C819B56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67E47E76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437E78D5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53" w:type="dxa"/>
            <w:vAlign w:val="center"/>
          </w:tcPr>
          <w:p w14:paraId="65EE6708" w14:textId="4F305877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Кооперативная </w:t>
            </w:r>
          </w:p>
        </w:tc>
        <w:tc>
          <w:tcPr>
            <w:tcW w:w="1134" w:type="dxa"/>
            <w:vAlign w:val="center"/>
          </w:tcPr>
          <w:p w14:paraId="05F38E14" w14:textId="7E0A307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6B9E4584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31DDD842" w14:textId="2BC3C26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26BE26D5" w14:textId="068D6E26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45287BB0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43D460D7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53" w:type="dxa"/>
            <w:vAlign w:val="center"/>
          </w:tcPr>
          <w:p w14:paraId="4593E821" w14:textId="0C2A0C0A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Железнодорожная </w:t>
            </w:r>
          </w:p>
        </w:tc>
        <w:tc>
          <w:tcPr>
            <w:tcW w:w="1134" w:type="dxa"/>
            <w:vAlign w:val="center"/>
          </w:tcPr>
          <w:p w14:paraId="563D1387" w14:textId="3D654DAC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0022FE36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597EFAC3" w14:textId="446077D8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7766FDEE" w14:textId="4C3F6ABF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4252591D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3D1DDBE4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253" w:type="dxa"/>
            <w:vAlign w:val="center"/>
          </w:tcPr>
          <w:p w14:paraId="3D898236" w14:textId="1557C61B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Смирнова </w:t>
            </w:r>
          </w:p>
        </w:tc>
        <w:tc>
          <w:tcPr>
            <w:tcW w:w="1134" w:type="dxa"/>
            <w:vAlign w:val="center"/>
          </w:tcPr>
          <w:p w14:paraId="5F5516ED" w14:textId="2501B9CD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5E5D5C9C" w14:textId="7777777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3EB6B6B2" w14:textId="60AAF82A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028BA555" w14:textId="64D58100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2F543B88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333E6482" w14:textId="4D7CA16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253" w:type="dxa"/>
            <w:vAlign w:val="center"/>
          </w:tcPr>
          <w:p w14:paraId="7BA2A29E" w14:textId="3970EF39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Заводская </w:t>
            </w:r>
          </w:p>
        </w:tc>
        <w:tc>
          <w:tcPr>
            <w:tcW w:w="1134" w:type="dxa"/>
            <w:vAlign w:val="center"/>
          </w:tcPr>
          <w:p w14:paraId="29458DF9" w14:textId="496EBD6E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6C64459F" w14:textId="18A75175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5DCFDF7E" w14:textId="7186E65A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0ABDD2FF" w14:textId="65BE7BCE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42F1E0B6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370D3B19" w14:textId="4148D3D2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253" w:type="dxa"/>
            <w:vAlign w:val="center"/>
          </w:tcPr>
          <w:p w14:paraId="11A0FC89" w14:textId="66CA2AF7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мкр. Солнечный</w:t>
            </w:r>
          </w:p>
        </w:tc>
        <w:tc>
          <w:tcPr>
            <w:tcW w:w="1134" w:type="dxa"/>
            <w:vAlign w:val="center"/>
          </w:tcPr>
          <w:p w14:paraId="6804CE10" w14:textId="39D6283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1B6221CB" w14:textId="2F87F732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1EB72464" w14:textId="3636F394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72FBDA48" w14:textId="42680A7B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3BAE305D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16B76F3A" w14:textId="21F2EC3E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253" w:type="dxa"/>
            <w:vAlign w:val="center"/>
          </w:tcPr>
          <w:p w14:paraId="1632D392" w14:textId="3137D9C7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Восточная</w:t>
            </w:r>
          </w:p>
        </w:tc>
        <w:tc>
          <w:tcPr>
            <w:tcW w:w="1134" w:type="dxa"/>
            <w:vAlign w:val="center"/>
          </w:tcPr>
          <w:p w14:paraId="36EB572A" w14:textId="58C017E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7D7BB8E6" w14:textId="1C04C99C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0E715D2C" w14:textId="19B57F02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2E102026" w14:textId="04709AA6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04B70669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37FA507F" w14:textId="4CD75F9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3" w:type="dxa"/>
            <w:vAlign w:val="center"/>
          </w:tcPr>
          <w:p w14:paraId="18EEE132" w14:textId="14F254FE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Спортивная</w:t>
            </w:r>
          </w:p>
        </w:tc>
        <w:tc>
          <w:tcPr>
            <w:tcW w:w="1134" w:type="dxa"/>
            <w:vAlign w:val="center"/>
          </w:tcPr>
          <w:p w14:paraId="1F41F277" w14:textId="1CF0C832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3FFF74A8" w14:textId="07047AB6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462B1810" w14:textId="4F0DF129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7E46FF24" w14:textId="0D73B5B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7E80CED7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2D6F1AEC" w14:textId="7280260A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3" w:type="dxa"/>
            <w:vAlign w:val="center"/>
          </w:tcPr>
          <w:p w14:paraId="1A68A8FA" w14:textId="0F387B5E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Пролетарская</w:t>
            </w:r>
          </w:p>
        </w:tc>
        <w:tc>
          <w:tcPr>
            <w:tcW w:w="1134" w:type="dxa"/>
            <w:vAlign w:val="center"/>
          </w:tcPr>
          <w:p w14:paraId="3C273F1C" w14:textId="260BB38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48ACE92B" w14:textId="65E5689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2C79E1DA" w14:textId="7103E18D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5ADA29C2" w14:textId="744EEEE1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5542F539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1E152560" w14:textId="7278622D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3" w:type="dxa"/>
            <w:vAlign w:val="center"/>
          </w:tcPr>
          <w:p w14:paraId="2C479391" w14:textId="5C023F96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Парковская</w:t>
            </w:r>
          </w:p>
        </w:tc>
        <w:tc>
          <w:tcPr>
            <w:tcW w:w="1134" w:type="dxa"/>
            <w:vAlign w:val="center"/>
          </w:tcPr>
          <w:p w14:paraId="50F4E449" w14:textId="6B11E658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5DE6B0B7" w14:textId="65130DCB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76164168" w14:textId="7B0E4155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4ED82652" w14:textId="14D6FEBB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3315DE95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40491DED" w14:textId="3DC891E6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3" w:type="dxa"/>
            <w:vAlign w:val="center"/>
          </w:tcPr>
          <w:p w14:paraId="500DD733" w14:textId="1C294F81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Северная</w:t>
            </w:r>
          </w:p>
        </w:tc>
        <w:tc>
          <w:tcPr>
            <w:tcW w:w="1134" w:type="dxa"/>
            <w:vAlign w:val="center"/>
          </w:tcPr>
          <w:p w14:paraId="3E05B205" w14:textId="37C3790B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7B8B3245" w14:textId="6AA83403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261473B5" w14:textId="64EE341B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79A7BD4B" w14:textId="1DF60234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0D76F4B7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43E2CEAA" w14:textId="461B5764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3" w:type="dxa"/>
            <w:vAlign w:val="center"/>
          </w:tcPr>
          <w:p w14:paraId="6F1F191C" w14:textId="43474EEF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Красноармейская</w:t>
            </w:r>
          </w:p>
        </w:tc>
        <w:tc>
          <w:tcPr>
            <w:tcW w:w="1134" w:type="dxa"/>
            <w:vAlign w:val="center"/>
          </w:tcPr>
          <w:p w14:paraId="171340B5" w14:textId="758D2DC0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58A62B35" w14:textId="58EA2391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79D466B8" w14:textId="5CD692C4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64759235" w14:textId="24C4A791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B16D4D" w14:paraId="36D556EE" w14:textId="77777777" w:rsidTr="007E3E9D">
        <w:trPr>
          <w:trHeight w:val="20"/>
        </w:trPr>
        <w:tc>
          <w:tcPr>
            <w:tcW w:w="562" w:type="dxa"/>
            <w:noWrap/>
            <w:vAlign w:val="center"/>
          </w:tcPr>
          <w:p w14:paraId="6A61E18E" w14:textId="36E0503D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253" w:type="dxa"/>
            <w:vAlign w:val="center"/>
          </w:tcPr>
          <w:p w14:paraId="4816F008" w14:textId="5DD354BD" w:rsidR="00645E99" w:rsidRPr="00B16D4D" w:rsidRDefault="00645E99" w:rsidP="00645E99">
            <w:pPr>
              <w:spacing w:after="0" w:line="240" w:lineRule="auto"/>
              <w:ind w:left="-57" w:right="-57"/>
              <w:rPr>
                <w:rFonts w:ascii="Trebuchet MS" w:hAnsi="Trebuchet MS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Советская</w:t>
            </w:r>
          </w:p>
        </w:tc>
        <w:tc>
          <w:tcPr>
            <w:tcW w:w="1134" w:type="dxa"/>
            <w:vAlign w:val="center"/>
          </w:tcPr>
          <w:p w14:paraId="33034EE1" w14:textId="416059D8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vAlign w:val="center"/>
          </w:tcPr>
          <w:p w14:paraId="20F5DDC4" w14:textId="2DC1E567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vAlign w:val="center"/>
          </w:tcPr>
          <w:p w14:paraId="13495B62" w14:textId="7999949D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vAlign w:val="center"/>
          </w:tcPr>
          <w:p w14:paraId="00437467" w14:textId="3B1924A5" w:rsidR="00645E99" w:rsidRPr="00B16D4D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569BCAF1" w14:textId="77777777" w:rsidTr="007E3E9D">
        <w:trPr>
          <w:trHeight w:val="20"/>
        </w:trPr>
        <w:tc>
          <w:tcPr>
            <w:tcW w:w="9911" w:type="dxa"/>
            <w:gridSpan w:val="6"/>
            <w:shd w:val="clear" w:color="auto" w:fill="FFFF99"/>
            <w:noWrap/>
            <w:vAlign w:val="center"/>
          </w:tcPr>
          <w:p w14:paraId="1F4FE1F2" w14:textId="1F4D9187" w:rsidR="007E3E9D" w:rsidRPr="007E3E9D" w:rsidRDefault="0032455E" w:rsidP="00B16D4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sz w:val="20"/>
                <w:szCs w:val="20"/>
                <w:lang w:eastAsia="ru-RU"/>
              </w:rPr>
              <w:t>МУП «ТС»</w:t>
            </w:r>
          </w:p>
        </w:tc>
      </w:tr>
      <w:tr w:rsidR="007E3E9D" w:rsidRPr="00B16D4D" w14:paraId="358C28FE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2C2FE" w14:textId="60DF14B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8455" w14:textId="1896D1A6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Каменка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86AB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4D80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CF940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C63E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181660D1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D6466" w14:textId="21063215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8BDF" w14:textId="6CF5819A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Кистутово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DCA7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0C910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2ED9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11FA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477C93E0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CDFDC" w14:textId="1BE3910C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BAA" w14:textId="2179E8E8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Райково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19D5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BFF9B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9C77C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A249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166971F3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1CB8C" w14:textId="30353AB0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A852A" w14:textId="5CE8DEC7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п. Ривицкий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64CB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6CA1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A2EC2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B340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6C20BC99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526A1" w14:textId="3380455E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E6E7" w14:textId="6CB7519B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Фабрика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DB6D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9E37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97F8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E5D3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  <w:tr w:rsidR="007E3E9D" w:rsidRPr="00B16D4D" w14:paraId="46EF790A" w14:textId="77777777" w:rsidTr="007E3E9D">
        <w:trPr>
          <w:trHeight w:val="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1778" w14:textId="0E98D88E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2100" w14:textId="4FC294EE" w:rsidR="007E3E9D" w:rsidRPr="007E3E9D" w:rsidRDefault="007E3E9D" w:rsidP="007E3E9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с. Сельцы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BBEA3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FA4A79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D518C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B16D4D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E5C00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C344E" w14:textId="77777777" w:rsidR="007E3E9D" w:rsidRPr="00B16D4D" w:rsidRDefault="007E3E9D" w:rsidP="007E3E9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C014DA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―</w:t>
            </w:r>
          </w:p>
        </w:tc>
      </w:tr>
    </w:tbl>
    <w:p w14:paraId="35B520CE" w14:textId="77777777" w:rsidR="007E3E9D" w:rsidRDefault="007E3E9D" w:rsidP="00153F2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eastAsia="ru-RU"/>
        </w:rPr>
        <w:sectPr w:rsidR="007E3E9D" w:rsidSect="00645E99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263055C1" w14:textId="4B89BA17" w:rsidR="00A020AA" w:rsidRPr="00077F12" w:rsidRDefault="00A020AA" w:rsidP="00832E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5" w:name="_Toc203488718"/>
      <w:r w:rsidRPr="00077F12">
        <w:rPr>
          <w:rFonts w:ascii="Trebuchet MS" w:eastAsia="Times New Roman" w:hAnsi="Trebuchet MS" w:cs="Times New Roman"/>
          <w:b/>
          <w:lang w:eastAsia="ru-RU"/>
        </w:rPr>
        <w:lastRenderedPageBreak/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5</w:t>
      </w:r>
      <w:r w:rsidRPr="00077F12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2775FF" w:rsidRPr="00077F12">
        <w:rPr>
          <w:rFonts w:ascii="Trebuchet MS" w:eastAsia="Times New Roman" w:hAnsi="Trebuchet MS" w:cs="Times New Roman"/>
          <w:b/>
          <w:lang w:eastAsia="ru-RU"/>
        </w:rPr>
        <w:t>Описание наиболее распространенных типов присоединений теплопотребляющих установок потребителей к тепловым сетям, определяющих выбор и обоснование графика регулирования отпуска тепловой энергии потребителям</w:t>
      </w:r>
      <w:bookmarkEnd w:id="65"/>
    </w:p>
    <w:p w14:paraId="70C22071" w14:textId="76455261" w:rsidR="000E0C71" w:rsidRPr="00886F27" w:rsidRDefault="00E73787" w:rsidP="00886F2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66" w:name="_Hlk164979073"/>
      <w:r w:rsidRPr="000675AF">
        <w:rPr>
          <w:rFonts w:ascii="Trebuchet MS" w:eastAsia="Times New Roman" w:hAnsi="Trebuchet MS" w:cs="Times New Roman"/>
          <w:lang w:eastAsia="ru-RU"/>
        </w:rPr>
        <w:t>Информация о типах присоединения теплопотребляющих установок потребителей к тепловым сетям представлена в таблице 1.3.15.</w:t>
      </w:r>
    </w:p>
    <w:p w14:paraId="265510C9" w14:textId="4B1E6D85" w:rsidR="00E73787" w:rsidRDefault="00E73787" w:rsidP="00E73787">
      <w:pPr>
        <w:spacing w:after="0" w:line="276" w:lineRule="auto"/>
        <w:jc w:val="both"/>
        <w:rPr>
          <w:rFonts w:ascii="Trebuchet MS" w:eastAsia="Times New Roman" w:hAnsi="Trebuchet MS" w:cs="Times New Roman"/>
          <w:b/>
          <w:spacing w:val="-5"/>
          <w:lang w:eastAsia="ru-RU"/>
        </w:rPr>
      </w:pPr>
      <w:r w:rsidRPr="000675AF">
        <w:rPr>
          <w:rFonts w:ascii="Trebuchet MS" w:eastAsia="Times New Roman" w:hAnsi="Trebuchet MS" w:cs="Times New Roman"/>
          <w:b/>
          <w:spacing w:val="-5"/>
          <w:lang w:eastAsia="ru-RU"/>
        </w:rPr>
        <w:t>Таблица 1.3.15 – Тип присоединения теплопотребляющих установок потребителей к тепловым сетям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3683"/>
        <w:gridCol w:w="3118"/>
        <w:gridCol w:w="2545"/>
      </w:tblGrid>
      <w:tr w:rsidR="00E73787" w:rsidRPr="00501D4C" w14:paraId="51B377A3" w14:textId="77777777" w:rsidTr="00645E99">
        <w:trPr>
          <w:trHeight w:val="20"/>
          <w:tblHeader/>
        </w:trPr>
        <w:tc>
          <w:tcPr>
            <w:tcW w:w="285" w:type="pct"/>
            <w:vMerge w:val="restart"/>
            <w:shd w:val="clear" w:color="auto" w:fill="CCFF99"/>
            <w:vAlign w:val="center"/>
          </w:tcPr>
          <w:p w14:paraId="2871B707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58" w:type="pct"/>
            <w:vMerge w:val="restart"/>
            <w:shd w:val="clear" w:color="auto" w:fill="CCFF99"/>
            <w:vAlign w:val="center"/>
          </w:tcPr>
          <w:p w14:paraId="2D875060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системы теплоснабжения</w:t>
            </w:r>
          </w:p>
        </w:tc>
        <w:tc>
          <w:tcPr>
            <w:tcW w:w="2857" w:type="pct"/>
            <w:gridSpan w:val="2"/>
            <w:shd w:val="clear" w:color="auto" w:fill="CCFF99"/>
            <w:vAlign w:val="center"/>
          </w:tcPr>
          <w:p w14:paraId="3B233BA2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Тип присоединения теплопотребляющих установок потребителей к тепловым сетям</w:t>
            </w:r>
          </w:p>
        </w:tc>
      </w:tr>
      <w:tr w:rsidR="00E73787" w:rsidRPr="00501D4C" w14:paraId="3134F2C6" w14:textId="77777777" w:rsidTr="00645E99">
        <w:trPr>
          <w:trHeight w:val="20"/>
          <w:tblHeader/>
        </w:trPr>
        <w:tc>
          <w:tcPr>
            <w:tcW w:w="285" w:type="pct"/>
            <w:vMerge/>
            <w:shd w:val="clear" w:color="auto" w:fill="CCFF99"/>
          </w:tcPr>
          <w:p w14:paraId="6D01947C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58" w:type="pct"/>
            <w:vMerge/>
            <w:shd w:val="clear" w:color="auto" w:fill="CCFF99"/>
            <w:vAlign w:val="center"/>
          </w:tcPr>
          <w:p w14:paraId="70AA44F1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73" w:type="pct"/>
            <w:shd w:val="clear" w:color="auto" w:fill="CCFF99"/>
            <w:vAlign w:val="center"/>
          </w:tcPr>
          <w:p w14:paraId="4F23C0F8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Система отопления</w:t>
            </w:r>
          </w:p>
        </w:tc>
        <w:tc>
          <w:tcPr>
            <w:tcW w:w="1284" w:type="pct"/>
            <w:shd w:val="clear" w:color="000000" w:fill="CCFF99"/>
            <w:vAlign w:val="center"/>
          </w:tcPr>
          <w:p w14:paraId="29AEC7D5" w14:textId="77777777" w:rsidR="00E73787" w:rsidRPr="00501D4C" w:rsidRDefault="00E73787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Система горячего водоснабжения</w:t>
            </w:r>
          </w:p>
        </w:tc>
      </w:tr>
      <w:tr w:rsidR="00E73787" w:rsidRPr="00501D4C" w14:paraId="0D2711D1" w14:textId="77777777" w:rsidTr="00A44CD6">
        <w:trPr>
          <w:trHeight w:val="20"/>
        </w:trPr>
        <w:tc>
          <w:tcPr>
            <w:tcW w:w="5000" w:type="pct"/>
            <w:gridSpan w:val="4"/>
            <w:shd w:val="clear" w:color="auto" w:fill="FFFF99"/>
            <w:vAlign w:val="center"/>
          </w:tcPr>
          <w:p w14:paraId="575258D7" w14:textId="21B0FF47" w:rsidR="00E73787" w:rsidRPr="00501D4C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МУП «ТД»</w:t>
            </w:r>
          </w:p>
        </w:tc>
      </w:tr>
      <w:tr w:rsidR="00645E99" w:rsidRPr="00501D4C" w14:paraId="1C3B5339" w14:textId="77777777" w:rsidTr="00645E99">
        <w:trPr>
          <w:trHeight w:val="20"/>
        </w:trPr>
        <w:tc>
          <w:tcPr>
            <w:tcW w:w="285" w:type="pct"/>
            <w:vAlign w:val="center"/>
          </w:tcPr>
          <w:p w14:paraId="2EE32D02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58" w:type="pct"/>
            <w:vAlign w:val="center"/>
          </w:tcPr>
          <w:p w14:paraId="5C427466" w14:textId="5B933967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40 лет Октября </w:t>
            </w:r>
          </w:p>
        </w:tc>
        <w:tc>
          <w:tcPr>
            <w:tcW w:w="1573" w:type="pct"/>
            <w:vAlign w:val="center"/>
          </w:tcPr>
          <w:p w14:paraId="7C78629D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316C2104" w14:textId="63840CE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49D696BD" w14:textId="77777777" w:rsidTr="00645E99">
        <w:trPr>
          <w:trHeight w:val="20"/>
        </w:trPr>
        <w:tc>
          <w:tcPr>
            <w:tcW w:w="285" w:type="pct"/>
            <w:vAlign w:val="center"/>
          </w:tcPr>
          <w:p w14:paraId="2AF47119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58" w:type="pct"/>
            <w:vAlign w:val="center"/>
          </w:tcPr>
          <w:p w14:paraId="7EA3992E" w14:textId="49A5D032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проезд Боровых</w:t>
            </w:r>
          </w:p>
        </w:tc>
        <w:tc>
          <w:tcPr>
            <w:tcW w:w="1573" w:type="pct"/>
            <w:vAlign w:val="center"/>
          </w:tcPr>
          <w:p w14:paraId="65387664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4222BDC2" w14:textId="0129F034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3C50A437" w14:textId="77777777" w:rsidTr="00645E99">
        <w:trPr>
          <w:trHeight w:val="20"/>
        </w:trPr>
        <w:tc>
          <w:tcPr>
            <w:tcW w:w="285" w:type="pct"/>
            <w:vAlign w:val="center"/>
          </w:tcPr>
          <w:p w14:paraId="4861B3A4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58" w:type="pct"/>
            <w:vAlign w:val="center"/>
          </w:tcPr>
          <w:p w14:paraId="67357264" w14:textId="63A60704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Краснослободская </w:t>
            </w:r>
          </w:p>
        </w:tc>
        <w:tc>
          <w:tcPr>
            <w:tcW w:w="1573" w:type="pct"/>
            <w:vAlign w:val="center"/>
          </w:tcPr>
          <w:p w14:paraId="0872620A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2727C8D7" w14:textId="6EB402EB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3B907138" w14:textId="77777777" w:rsidTr="00645E99">
        <w:trPr>
          <w:trHeight w:val="20"/>
        </w:trPr>
        <w:tc>
          <w:tcPr>
            <w:tcW w:w="285" w:type="pct"/>
            <w:vAlign w:val="center"/>
          </w:tcPr>
          <w:p w14:paraId="7CB8B016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58" w:type="pct"/>
            <w:vAlign w:val="center"/>
          </w:tcPr>
          <w:p w14:paraId="54484197" w14:textId="7C1CA0AB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Кооперативная </w:t>
            </w:r>
          </w:p>
        </w:tc>
        <w:tc>
          <w:tcPr>
            <w:tcW w:w="1573" w:type="pct"/>
            <w:vAlign w:val="center"/>
          </w:tcPr>
          <w:p w14:paraId="73091299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3E1B6221" w14:textId="724D09F9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13A1A40D" w14:textId="77777777" w:rsidTr="00645E99">
        <w:trPr>
          <w:trHeight w:val="20"/>
        </w:trPr>
        <w:tc>
          <w:tcPr>
            <w:tcW w:w="285" w:type="pct"/>
            <w:vAlign w:val="center"/>
          </w:tcPr>
          <w:p w14:paraId="2F543408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58" w:type="pct"/>
            <w:vAlign w:val="center"/>
          </w:tcPr>
          <w:p w14:paraId="4C5CE3B5" w14:textId="26251CCD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Железнодорожная </w:t>
            </w:r>
          </w:p>
        </w:tc>
        <w:tc>
          <w:tcPr>
            <w:tcW w:w="1573" w:type="pct"/>
            <w:vAlign w:val="center"/>
          </w:tcPr>
          <w:p w14:paraId="22987790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4E2F9CDD" w14:textId="465D8986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23E223BA" w14:textId="77777777" w:rsidTr="00645E99">
        <w:trPr>
          <w:trHeight w:val="20"/>
        </w:trPr>
        <w:tc>
          <w:tcPr>
            <w:tcW w:w="285" w:type="pct"/>
            <w:vAlign w:val="center"/>
          </w:tcPr>
          <w:p w14:paraId="3B1F516D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501D4C">
              <w:rPr>
                <w:rFonts w:ascii="Trebuchet MS" w:hAnsi="Trebuchet MS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58" w:type="pct"/>
            <w:vAlign w:val="center"/>
          </w:tcPr>
          <w:p w14:paraId="3B83A01C" w14:textId="2B9EF4CF" w:rsidR="00645E99" w:rsidRPr="00501D4C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Смирнова </w:t>
            </w:r>
          </w:p>
        </w:tc>
        <w:tc>
          <w:tcPr>
            <w:tcW w:w="1573" w:type="pct"/>
            <w:vAlign w:val="center"/>
          </w:tcPr>
          <w:p w14:paraId="43A22006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3DB35574" w14:textId="5C267C53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58794309" w14:textId="77777777" w:rsidTr="00645E99">
        <w:trPr>
          <w:trHeight w:val="20"/>
        </w:trPr>
        <w:tc>
          <w:tcPr>
            <w:tcW w:w="285" w:type="pct"/>
            <w:vAlign w:val="center"/>
          </w:tcPr>
          <w:p w14:paraId="14F42FD8" w14:textId="3F0D9DAA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58" w:type="pct"/>
            <w:vAlign w:val="center"/>
          </w:tcPr>
          <w:p w14:paraId="76DC1E93" w14:textId="20ED809F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 xml:space="preserve">Тепловые сети от ТГУ ул. Заводская </w:t>
            </w:r>
          </w:p>
        </w:tc>
        <w:tc>
          <w:tcPr>
            <w:tcW w:w="1573" w:type="pct"/>
            <w:vAlign w:val="center"/>
          </w:tcPr>
          <w:p w14:paraId="758DD493" w14:textId="58962D2F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5D211040" w14:textId="0014F3BF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3B3B5C28" w14:textId="77777777" w:rsidTr="00645E99">
        <w:trPr>
          <w:trHeight w:val="20"/>
        </w:trPr>
        <w:tc>
          <w:tcPr>
            <w:tcW w:w="285" w:type="pct"/>
            <w:vAlign w:val="center"/>
          </w:tcPr>
          <w:p w14:paraId="2AC5F976" w14:textId="08666418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58" w:type="pct"/>
            <w:vAlign w:val="center"/>
          </w:tcPr>
          <w:p w14:paraId="07FFDBB1" w14:textId="166CB4AE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мкр. Солнечный</w:t>
            </w:r>
          </w:p>
        </w:tc>
        <w:tc>
          <w:tcPr>
            <w:tcW w:w="1573" w:type="pct"/>
            <w:vAlign w:val="center"/>
          </w:tcPr>
          <w:p w14:paraId="7D9BD523" w14:textId="1450543F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5E4C96A0" w14:textId="6EF1B39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58FDE0D1" w14:textId="77777777" w:rsidTr="00645E99">
        <w:trPr>
          <w:trHeight w:val="20"/>
        </w:trPr>
        <w:tc>
          <w:tcPr>
            <w:tcW w:w="285" w:type="pct"/>
            <w:vAlign w:val="center"/>
          </w:tcPr>
          <w:p w14:paraId="6B5DB734" w14:textId="5B1A9E5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58" w:type="pct"/>
            <w:vAlign w:val="center"/>
          </w:tcPr>
          <w:p w14:paraId="054A2F8B" w14:textId="613D7ADA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Восточная</w:t>
            </w:r>
          </w:p>
        </w:tc>
        <w:tc>
          <w:tcPr>
            <w:tcW w:w="1573" w:type="pct"/>
            <w:vAlign w:val="center"/>
          </w:tcPr>
          <w:p w14:paraId="0A0E9F79" w14:textId="68BCA523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6E088C5E" w14:textId="3B1AA69E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35A72453" w14:textId="77777777" w:rsidTr="00645E99">
        <w:trPr>
          <w:trHeight w:val="20"/>
        </w:trPr>
        <w:tc>
          <w:tcPr>
            <w:tcW w:w="285" w:type="pct"/>
            <w:vAlign w:val="center"/>
          </w:tcPr>
          <w:p w14:paraId="02EBF530" w14:textId="406EE6DE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58" w:type="pct"/>
            <w:vAlign w:val="center"/>
          </w:tcPr>
          <w:p w14:paraId="3129ECE2" w14:textId="7EB205AE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Спортивная</w:t>
            </w:r>
          </w:p>
        </w:tc>
        <w:tc>
          <w:tcPr>
            <w:tcW w:w="1573" w:type="pct"/>
            <w:vAlign w:val="center"/>
          </w:tcPr>
          <w:p w14:paraId="307167A8" w14:textId="28182F05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09A26270" w14:textId="50D402DC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288BFEA6" w14:textId="77777777" w:rsidTr="00645E99">
        <w:trPr>
          <w:trHeight w:val="20"/>
        </w:trPr>
        <w:tc>
          <w:tcPr>
            <w:tcW w:w="285" w:type="pct"/>
            <w:vAlign w:val="center"/>
          </w:tcPr>
          <w:p w14:paraId="7CA8A36B" w14:textId="61102D4B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58" w:type="pct"/>
            <w:vAlign w:val="center"/>
          </w:tcPr>
          <w:p w14:paraId="6C922B04" w14:textId="664A1741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Пролетарская</w:t>
            </w:r>
          </w:p>
        </w:tc>
        <w:tc>
          <w:tcPr>
            <w:tcW w:w="1573" w:type="pct"/>
            <w:vAlign w:val="center"/>
          </w:tcPr>
          <w:p w14:paraId="3E892F11" w14:textId="42D09D98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2FDF6755" w14:textId="41A4EAEF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52BAC38F" w14:textId="77777777" w:rsidTr="00645E99">
        <w:trPr>
          <w:trHeight w:val="20"/>
        </w:trPr>
        <w:tc>
          <w:tcPr>
            <w:tcW w:w="285" w:type="pct"/>
            <w:vAlign w:val="center"/>
          </w:tcPr>
          <w:p w14:paraId="4417E205" w14:textId="408E490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58" w:type="pct"/>
            <w:vAlign w:val="center"/>
          </w:tcPr>
          <w:p w14:paraId="6346B5C0" w14:textId="7C849409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Парковская</w:t>
            </w:r>
          </w:p>
        </w:tc>
        <w:tc>
          <w:tcPr>
            <w:tcW w:w="1573" w:type="pct"/>
            <w:vAlign w:val="center"/>
          </w:tcPr>
          <w:p w14:paraId="2AB78215" w14:textId="583AB4B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5D0638B8" w14:textId="174ABC0D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63BBBA75" w14:textId="77777777" w:rsidTr="00645E99">
        <w:trPr>
          <w:trHeight w:val="20"/>
        </w:trPr>
        <w:tc>
          <w:tcPr>
            <w:tcW w:w="285" w:type="pct"/>
            <w:vAlign w:val="center"/>
          </w:tcPr>
          <w:p w14:paraId="03FA50E0" w14:textId="15DBE355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58" w:type="pct"/>
            <w:vAlign w:val="center"/>
          </w:tcPr>
          <w:p w14:paraId="34FD6317" w14:textId="2393C95D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Северная</w:t>
            </w:r>
          </w:p>
        </w:tc>
        <w:tc>
          <w:tcPr>
            <w:tcW w:w="1573" w:type="pct"/>
            <w:vAlign w:val="center"/>
          </w:tcPr>
          <w:p w14:paraId="77CF284B" w14:textId="5F3300C1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6149B543" w14:textId="599DBC81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75042CD1" w14:textId="77777777" w:rsidTr="00645E99">
        <w:trPr>
          <w:trHeight w:val="20"/>
        </w:trPr>
        <w:tc>
          <w:tcPr>
            <w:tcW w:w="285" w:type="pct"/>
            <w:vAlign w:val="center"/>
          </w:tcPr>
          <w:p w14:paraId="63EA2E27" w14:textId="19174A0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858" w:type="pct"/>
            <w:vAlign w:val="center"/>
          </w:tcPr>
          <w:p w14:paraId="29F97D23" w14:textId="694A052C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БМК ул. Красноармейская</w:t>
            </w:r>
          </w:p>
        </w:tc>
        <w:tc>
          <w:tcPr>
            <w:tcW w:w="1573" w:type="pct"/>
            <w:vAlign w:val="center"/>
          </w:tcPr>
          <w:p w14:paraId="634281ED" w14:textId="42B0E220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097F559D" w14:textId="114BC8A4" w:rsidR="00645E99" w:rsidRPr="00501D4C" w:rsidRDefault="00645E99" w:rsidP="00645E9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501D4C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 (из сетей горячего водоснабжения)</w:t>
            </w:r>
          </w:p>
        </w:tc>
      </w:tr>
      <w:tr w:rsidR="00645E99" w:rsidRPr="00501D4C" w14:paraId="544E5552" w14:textId="77777777" w:rsidTr="00645E99">
        <w:trPr>
          <w:trHeight w:val="20"/>
        </w:trPr>
        <w:tc>
          <w:tcPr>
            <w:tcW w:w="285" w:type="pct"/>
            <w:vAlign w:val="center"/>
          </w:tcPr>
          <w:p w14:paraId="201F3994" w14:textId="77627A70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58" w:type="pct"/>
            <w:vAlign w:val="center"/>
          </w:tcPr>
          <w:p w14:paraId="68F0B7A8" w14:textId="6551EAF4" w:rsidR="00645E99" w:rsidRPr="00501D4C" w:rsidRDefault="00645E99" w:rsidP="00645E99">
            <w:pPr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ТГУ ул. Советская</w:t>
            </w:r>
          </w:p>
        </w:tc>
        <w:tc>
          <w:tcPr>
            <w:tcW w:w="1573" w:type="pct"/>
            <w:vAlign w:val="center"/>
          </w:tcPr>
          <w:p w14:paraId="75C2A083" w14:textId="16DFC2B0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vAlign w:val="center"/>
          </w:tcPr>
          <w:p w14:paraId="4694C4CA" w14:textId="1FD7194A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bookmarkEnd w:id="66"/>
      <w:tr w:rsidR="00645E99" w:rsidRPr="00501D4C" w14:paraId="0A584CDD" w14:textId="77777777" w:rsidTr="00645E99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CE362F7" w14:textId="65473679" w:rsidR="00645E99" w:rsidRPr="00645E99" w:rsidRDefault="0032455E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645E99" w:rsidRPr="00501D4C" w14:paraId="7AE35063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776C" w14:textId="15E4BFE2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772D4" w14:textId="79640A16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Каменка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0DF3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D026F" w14:textId="5C653C4C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621DD508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FCDAA" w14:textId="7BD40A4E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DB96" w14:textId="5711B592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Кистутово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C176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C002" w14:textId="1C712808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0271C8C1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789C" w14:textId="1D5425D9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9D74F" w14:textId="7223EE46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Райково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B4FB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05BB" w14:textId="3B02055B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4946A2CE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4437" w14:textId="24A910E0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E359" w14:textId="664DB693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п. Ривицкий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6B75B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F8B9" w14:textId="6CBFE1C8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4B9C7668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8B42" w14:textId="257D662A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B3554" w14:textId="640FD13B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д. Фабрика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7C88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3CE9" w14:textId="40C3FFB1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645E99" w:rsidRPr="00501D4C" w14:paraId="1CADD45D" w14:textId="77777777" w:rsidTr="00645E99">
        <w:trPr>
          <w:trHeight w:val="20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63B9" w14:textId="57D40B24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9849" w14:textId="60BF2294" w:rsidR="00645E99" w:rsidRPr="00645E99" w:rsidRDefault="00645E99" w:rsidP="00645E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64DAC">
              <w:rPr>
                <w:rFonts w:ascii="Trebuchet MS" w:hAnsi="Trebuchet MS" w:cs="Calibri"/>
                <w:color w:val="000000"/>
                <w:sz w:val="19"/>
                <w:szCs w:val="19"/>
              </w:rPr>
              <w:t>Тепловые сети от котельной с. Сельцы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3E776" w14:textId="77777777" w:rsidR="00645E99" w:rsidRPr="00501D4C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CB33CB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закрытая, прямая зависимая</w:t>
            </w:r>
          </w:p>
        </w:tc>
        <w:tc>
          <w:tcPr>
            <w:tcW w:w="1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6386" w14:textId="1FFF9FA8" w:rsidR="00645E99" w:rsidRPr="00645E99" w:rsidRDefault="00645E99" w:rsidP="00645E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</w:tbl>
    <w:p w14:paraId="59FC62AF" w14:textId="77777777" w:rsidR="00E73787" w:rsidRDefault="00E73787" w:rsidP="00832E2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9397C50" w14:textId="1DF97EA2" w:rsidR="00A020AA" w:rsidRPr="00077F12" w:rsidRDefault="00A020AA" w:rsidP="00832E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67" w:name="_Toc203488719"/>
      <w:r w:rsidRPr="00077F12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6</w:t>
      </w:r>
      <w:r w:rsidRPr="00077F12">
        <w:rPr>
          <w:rFonts w:ascii="Trebuchet MS" w:eastAsia="Times New Roman" w:hAnsi="Trebuchet MS" w:cs="Times New Roman"/>
          <w:b/>
          <w:lang w:eastAsia="ru-RU"/>
        </w:rPr>
        <w:t xml:space="preserve"> Сведения о наличии коммерческого приборного учета тепловой энергии, отпущенной из тепловых сетей потребителям и анализ планов по установке приборов учета тепловой энергии и теплоносителя</w:t>
      </w:r>
      <w:bookmarkEnd w:id="67"/>
    </w:p>
    <w:p w14:paraId="7CC4186B" w14:textId="09F8B5C9" w:rsidR="00CB4F4C" w:rsidRDefault="00CB4F4C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>Информация о наличии коммерческого приборного учета тепловой энергии у потребителей, подключенных к тепловым сетям теплоснабжающ</w:t>
      </w:r>
      <w:r w:rsidR="009C3BE6">
        <w:rPr>
          <w:rFonts w:ascii="Trebuchet MS" w:eastAsia="Times New Roman" w:hAnsi="Trebuchet MS" w:cs="Times New Roman"/>
          <w:lang w:eastAsia="ru-RU"/>
        </w:rPr>
        <w:t>их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9C3BE6">
        <w:rPr>
          <w:rFonts w:ascii="Trebuchet MS" w:eastAsia="Times New Roman" w:hAnsi="Trebuchet MS" w:cs="Times New Roman"/>
          <w:lang w:eastAsia="ru-RU"/>
        </w:rPr>
        <w:t>й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представлен</w:t>
      </w:r>
      <w:r w:rsidR="00886F27" w:rsidRPr="002463B6">
        <w:rPr>
          <w:rFonts w:ascii="Trebuchet MS" w:eastAsia="Times New Roman" w:hAnsi="Trebuchet MS" w:cs="Times New Roman"/>
          <w:lang w:eastAsia="ru-RU"/>
        </w:rPr>
        <w:t>а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в таблице 1.3.1</w:t>
      </w:r>
      <w:r w:rsidR="009D5CE9" w:rsidRPr="002463B6">
        <w:rPr>
          <w:rFonts w:ascii="Trebuchet MS" w:eastAsia="Times New Roman" w:hAnsi="Trebuchet MS" w:cs="Times New Roman"/>
          <w:lang w:eastAsia="ru-RU"/>
        </w:rPr>
        <w:t>6</w:t>
      </w:r>
      <w:r w:rsidRPr="002463B6">
        <w:rPr>
          <w:rFonts w:ascii="Trebuchet MS" w:eastAsia="Times New Roman" w:hAnsi="Trebuchet MS" w:cs="Times New Roman"/>
          <w:lang w:eastAsia="ru-RU"/>
        </w:rPr>
        <w:t>.</w:t>
      </w:r>
    </w:p>
    <w:p w14:paraId="4EFED65D" w14:textId="77777777" w:rsidR="00413F97" w:rsidRDefault="00413F97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281CE85" w14:textId="77777777" w:rsidR="00413F97" w:rsidRDefault="00413F97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352EEB5" w14:textId="77777777" w:rsidR="00413F97" w:rsidRDefault="00413F97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FAAEA6C" w14:textId="77777777" w:rsidR="00114439" w:rsidRDefault="00114439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38FC479" w14:textId="77777777" w:rsidR="00114439" w:rsidRPr="002463B6" w:rsidRDefault="00114439" w:rsidP="00CB4F4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5590002" w14:textId="14653C10" w:rsidR="00CB4F4C" w:rsidRDefault="00CB4F4C" w:rsidP="00CB4F4C">
      <w:pPr>
        <w:spacing w:after="0" w:line="276" w:lineRule="auto"/>
        <w:jc w:val="both"/>
        <w:rPr>
          <w:rFonts w:ascii="Trebuchet MS" w:eastAsia="Times New Roman" w:hAnsi="Trebuchet MS" w:cs="Times New Roman"/>
          <w:b/>
          <w:lang w:eastAsia="ru-RU"/>
        </w:rPr>
      </w:pPr>
      <w:r w:rsidRPr="009C3BE6">
        <w:rPr>
          <w:rFonts w:ascii="Trebuchet MS" w:eastAsia="Times New Roman" w:hAnsi="Trebuchet MS" w:cs="Times New Roman"/>
          <w:b/>
          <w:lang w:eastAsia="ru-RU"/>
        </w:rPr>
        <w:lastRenderedPageBreak/>
        <w:t>Таблица 1.3.1</w:t>
      </w:r>
      <w:r w:rsidR="009D5CE9" w:rsidRPr="009C3BE6">
        <w:rPr>
          <w:rFonts w:ascii="Trebuchet MS" w:eastAsia="Times New Roman" w:hAnsi="Trebuchet MS" w:cs="Times New Roman"/>
          <w:b/>
          <w:lang w:eastAsia="ru-RU"/>
        </w:rPr>
        <w:t>6</w:t>
      </w:r>
      <w:r w:rsidRPr="009C3BE6">
        <w:rPr>
          <w:rFonts w:ascii="Trebuchet MS" w:eastAsia="Times New Roman" w:hAnsi="Trebuchet MS" w:cs="Times New Roman"/>
          <w:b/>
          <w:lang w:eastAsia="ru-RU"/>
        </w:rPr>
        <w:t xml:space="preserve"> – Информация о наличии ОДПУ у потребителей тепловой энергии</w:t>
      </w:r>
    </w:p>
    <w:tbl>
      <w:tblPr>
        <w:tblStyle w:val="280"/>
        <w:tblW w:w="5000" w:type="pct"/>
        <w:tblLook w:val="04A0" w:firstRow="1" w:lastRow="0" w:firstColumn="1" w:lastColumn="0" w:noHBand="0" w:noVBand="1"/>
      </w:tblPr>
      <w:tblGrid>
        <w:gridCol w:w="4105"/>
        <w:gridCol w:w="1984"/>
        <w:gridCol w:w="3822"/>
      </w:tblGrid>
      <w:tr w:rsidR="00413F97" w:rsidRPr="000B648C" w14:paraId="7A9F90E1" w14:textId="77777777" w:rsidTr="009C3BE6">
        <w:trPr>
          <w:trHeight w:val="404"/>
          <w:tblHeader/>
        </w:trPr>
        <w:tc>
          <w:tcPr>
            <w:tcW w:w="2071" w:type="pct"/>
            <w:tcBorders>
              <w:bottom w:val="single" w:sz="4" w:space="0" w:color="auto"/>
            </w:tcBorders>
            <w:shd w:val="clear" w:color="auto" w:fill="CCFF99"/>
            <w:vAlign w:val="center"/>
            <w:hideMark/>
          </w:tcPr>
          <w:p w14:paraId="10865F00" w14:textId="77777777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0E3067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Адрес</w:t>
            </w:r>
            <w:r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 xml:space="preserve"> потребителя</w:t>
            </w:r>
          </w:p>
        </w:tc>
        <w:tc>
          <w:tcPr>
            <w:tcW w:w="1001" w:type="pct"/>
            <w:tcBorders>
              <w:bottom w:val="single" w:sz="4" w:space="0" w:color="auto"/>
            </w:tcBorders>
            <w:shd w:val="clear" w:color="auto" w:fill="CCFF99"/>
            <w:vAlign w:val="center"/>
            <w:hideMark/>
          </w:tcPr>
          <w:p w14:paraId="0DF73654" w14:textId="04314ABE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Наличие ОДПУ</w:t>
            </w:r>
          </w:p>
        </w:tc>
        <w:tc>
          <w:tcPr>
            <w:tcW w:w="1928" w:type="pct"/>
            <w:shd w:val="clear" w:color="auto" w:fill="CCFF99"/>
            <w:vAlign w:val="center"/>
          </w:tcPr>
          <w:p w14:paraId="2C0FC935" w14:textId="5B038AF0" w:rsidR="00413F97" w:rsidRDefault="00413F97" w:rsidP="00413F97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Марка прибора учета</w:t>
            </w:r>
          </w:p>
        </w:tc>
      </w:tr>
      <w:tr w:rsidR="0010472F" w:rsidRPr="000E3067" w14:paraId="39B1AD5D" w14:textId="77777777" w:rsidTr="0010472F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0310E1C3" w14:textId="0C6FA1EA" w:rsidR="0010472F" w:rsidRPr="0010472F" w:rsidRDefault="0032455E" w:rsidP="00413F97">
            <w:pPr>
              <w:jc w:val="center"/>
              <w:rPr>
                <w:rFonts w:ascii="Trebuchet MS" w:eastAsia="Times New Roman" w:hAnsi="Trebuchet MS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b/>
                <w:bCs/>
                <w:sz w:val="20"/>
                <w:szCs w:val="20"/>
                <w:lang w:eastAsia="ru-RU"/>
              </w:rPr>
              <w:t>МУП «ТД»</w:t>
            </w:r>
          </w:p>
        </w:tc>
      </w:tr>
      <w:tr w:rsidR="00413F97" w:rsidRPr="000E3067" w14:paraId="50FFCDC8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5685FB94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Спортивная, д.19</w:t>
            </w:r>
          </w:p>
        </w:tc>
        <w:tc>
          <w:tcPr>
            <w:tcW w:w="1001" w:type="pct"/>
            <w:noWrap/>
            <w:vAlign w:val="center"/>
          </w:tcPr>
          <w:p w14:paraId="6D112FB5" w14:textId="304368B3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3CD50E0C" w14:textId="31F60DDA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АТ2200</w:t>
            </w:r>
          </w:p>
        </w:tc>
      </w:tr>
      <w:tr w:rsidR="00413F97" w:rsidRPr="000E3067" w14:paraId="0332F961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008651B8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Парковская, д.25</w:t>
            </w:r>
          </w:p>
        </w:tc>
        <w:tc>
          <w:tcPr>
            <w:tcW w:w="1001" w:type="pct"/>
            <w:noWrap/>
          </w:tcPr>
          <w:p w14:paraId="3BF9AE13" w14:textId="7307DF28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1E802CFE" w14:textId="477E36EB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ТЭМ-104</w:t>
            </w:r>
          </w:p>
        </w:tc>
      </w:tr>
      <w:tr w:rsidR="00413F97" w:rsidRPr="000E3067" w14:paraId="3C68D032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5595AA38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Смирнова, д.15</w:t>
            </w:r>
          </w:p>
        </w:tc>
        <w:tc>
          <w:tcPr>
            <w:tcW w:w="1001" w:type="pct"/>
            <w:noWrap/>
          </w:tcPr>
          <w:p w14:paraId="69B01816" w14:textId="441020FE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6ECD21D9" w14:textId="500D9D3A" w:rsidR="00413F9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ТВ7-модель 1</w:t>
            </w:r>
          </w:p>
        </w:tc>
      </w:tr>
      <w:tr w:rsidR="00413F97" w:rsidRPr="000E3067" w14:paraId="3C11EA63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1C07E1A3" w14:textId="77777777" w:rsidR="00413F97" w:rsidRPr="00FE64F2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FE64F2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Пролетарская, д.55</w:t>
            </w:r>
          </w:p>
        </w:tc>
        <w:tc>
          <w:tcPr>
            <w:tcW w:w="1001" w:type="pct"/>
            <w:noWrap/>
          </w:tcPr>
          <w:p w14:paraId="7567EB06" w14:textId="443924D6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95480F3" w14:textId="35559B54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ТЭМ-104</w:t>
            </w:r>
          </w:p>
        </w:tc>
      </w:tr>
      <w:tr w:rsidR="00413F97" w:rsidRPr="000E3067" w14:paraId="547A1A06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16599C27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Василенкова, д.21</w:t>
            </w:r>
          </w:p>
        </w:tc>
        <w:tc>
          <w:tcPr>
            <w:tcW w:w="1001" w:type="pct"/>
            <w:noWrap/>
          </w:tcPr>
          <w:p w14:paraId="06C842E3" w14:textId="410171B9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40C8BDE" w14:textId="3034B684" w:rsidR="00413F9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Магика АТ2200</w:t>
            </w:r>
          </w:p>
        </w:tc>
      </w:tr>
      <w:tr w:rsidR="00413F97" w:rsidRPr="000E3067" w14:paraId="057AFE67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6B45383C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Смирнова, д.12</w:t>
            </w:r>
          </w:p>
        </w:tc>
        <w:tc>
          <w:tcPr>
            <w:tcW w:w="1001" w:type="pct"/>
            <w:noWrap/>
          </w:tcPr>
          <w:p w14:paraId="598B50C1" w14:textId="6A7A0384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3B8156EA" w14:textId="714AA6FD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ЭСКО-РВ.08</w:t>
            </w:r>
          </w:p>
        </w:tc>
      </w:tr>
      <w:tr w:rsidR="00413F97" w:rsidRPr="000E3067" w14:paraId="6F082656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5A7E654C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Смирнова, д.9</w:t>
            </w:r>
          </w:p>
        </w:tc>
        <w:tc>
          <w:tcPr>
            <w:tcW w:w="1001" w:type="pct"/>
            <w:noWrap/>
          </w:tcPr>
          <w:p w14:paraId="3E00F112" w14:textId="3E80D546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77EE77E8" w14:textId="57F52B39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АТ1200 ЕА 101101</w:t>
            </w:r>
          </w:p>
        </w:tc>
      </w:tr>
      <w:tr w:rsidR="00413F97" w:rsidRPr="000E3067" w14:paraId="438370C6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26B3B2F2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Парковская, д.26</w:t>
            </w:r>
          </w:p>
        </w:tc>
        <w:tc>
          <w:tcPr>
            <w:tcW w:w="1001" w:type="pct"/>
            <w:noWrap/>
          </w:tcPr>
          <w:p w14:paraId="56E4B193" w14:textId="0334D424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10D96A21" w14:textId="712C8248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А2200-3</w:t>
            </w:r>
          </w:p>
        </w:tc>
      </w:tr>
      <w:tr w:rsidR="00413F97" w:rsidRPr="000E3067" w14:paraId="4DBE2C60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248A2E5A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Железнодорожная, д.16а</w:t>
            </w:r>
          </w:p>
        </w:tc>
        <w:tc>
          <w:tcPr>
            <w:tcW w:w="1001" w:type="pct"/>
            <w:noWrap/>
          </w:tcPr>
          <w:p w14:paraId="6421050A" w14:textId="51D8BE89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63213038" w14:textId="4721BF52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ВТЭ-1К</w:t>
            </w:r>
          </w:p>
        </w:tc>
      </w:tr>
      <w:tr w:rsidR="00413F97" w:rsidRPr="000E3067" w14:paraId="684E822D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13B92E01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Садовая, д.12</w:t>
            </w:r>
          </w:p>
        </w:tc>
        <w:tc>
          <w:tcPr>
            <w:tcW w:w="1001" w:type="pct"/>
            <w:noWrap/>
          </w:tcPr>
          <w:p w14:paraId="422688A5" w14:textId="74207D36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1E7EB6E" w14:textId="74B58354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М1502004</w:t>
            </w:r>
          </w:p>
        </w:tc>
      </w:tr>
      <w:tr w:rsidR="00413F97" w:rsidRPr="000E3067" w14:paraId="5D60B56A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26E4EF56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Спортивная. д.16</w:t>
            </w:r>
          </w:p>
        </w:tc>
        <w:tc>
          <w:tcPr>
            <w:tcW w:w="1001" w:type="pct"/>
            <w:noWrap/>
          </w:tcPr>
          <w:p w14:paraId="37BE7ACD" w14:textId="7F5B88ED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1DF09829" w14:textId="727C25D9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ЕА110602</w:t>
            </w:r>
          </w:p>
        </w:tc>
      </w:tr>
      <w:tr w:rsidR="00413F97" w:rsidRPr="000E3067" w14:paraId="7E63FE94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621C7A6C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Василенкова, д.3</w:t>
            </w:r>
          </w:p>
        </w:tc>
        <w:tc>
          <w:tcPr>
            <w:tcW w:w="1001" w:type="pct"/>
            <w:noWrap/>
          </w:tcPr>
          <w:p w14:paraId="7991760B" w14:textId="36A219A8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B502E13" w14:textId="1FC4EB3F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мод. АТ2200</w:t>
            </w:r>
          </w:p>
        </w:tc>
      </w:tr>
      <w:tr w:rsidR="00413F97" w:rsidRPr="000E3067" w14:paraId="18E0173A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5D2A63B5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Парковская, д.17</w:t>
            </w:r>
          </w:p>
        </w:tc>
        <w:tc>
          <w:tcPr>
            <w:tcW w:w="1001" w:type="pct"/>
            <w:noWrap/>
          </w:tcPr>
          <w:p w14:paraId="3E3FFEFB" w14:textId="57017BA5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6A5B50E2" w14:textId="60819BA3" w:rsidR="00413F9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Омега-ТР</w:t>
            </w:r>
          </w:p>
        </w:tc>
      </w:tr>
      <w:tr w:rsidR="00413F97" w:rsidRPr="000E3067" w14:paraId="221524BF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67E7D57F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Садовая, д. 8а</w:t>
            </w:r>
          </w:p>
        </w:tc>
        <w:tc>
          <w:tcPr>
            <w:tcW w:w="1001" w:type="pct"/>
            <w:noWrap/>
          </w:tcPr>
          <w:p w14:paraId="43F669A4" w14:textId="3C72D819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8DE1A27" w14:textId="673CAE8E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ВСТН50</w:t>
            </w:r>
          </w:p>
        </w:tc>
      </w:tr>
      <w:tr w:rsidR="00413F97" w:rsidRPr="000E3067" w14:paraId="7F00025B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202F831D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Советская, д.41б</w:t>
            </w:r>
          </w:p>
        </w:tc>
        <w:tc>
          <w:tcPr>
            <w:tcW w:w="1001" w:type="pct"/>
            <w:noWrap/>
          </w:tcPr>
          <w:p w14:paraId="59C5AD33" w14:textId="4FDAEEDA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9181D99" w14:textId="1E015E78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АТ-22000</w:t>
            </w:r>
          </w:p>
        </w:tc>
      </w:tr>
      <w:tr w:rsidR="00413F97" w:rsidRPr="000E3067" w14:paraId="7C27788B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3E675E3C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Северная, д.5а</w:t>
            </w:r>
          </w:p>
        </w:tc>
        <w:tc>
          <w:tcPr>
            <w:tcW w:w="1001" w:type="pct"/>
            <w:noWrap/>
          </w:tcPr>
          <w:p w14:paraId="1E970355" w14:textId="244F0A2A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547ADBEA" w14:textId="3591F61D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Омега ТР</w:t>
            </w:r>
          </w:p>
        </w:tc>
      </w:tr>
      <w:tr w:rsidR="00413F97" w:rsidRPr="000E3067" w14:paraId="0A7E48E8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11485732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Смирнова, д.10</w:t>
            </w:r>
          </w:p>
        </w:tc>
        <w:tc>
          <w:tcPr>
            <w:tcW w:w="1001" w:type="pct"/>
            <w:noWrap/>
          </w:tcPr>
          <w:p w14:paraId="1F45E5D1" w14:textId="1A476384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72B37DA" w14:textId="3B9B8C2E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Омега ТР</w:t>
            </w:r>
          </w:p>
        </w:tc>
      </w:tr>
      <w:tr w:rsidR="00413F97" w:rsidRPr="000E3067" w14:paraId="7C597828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29BF9EEF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Парковская, д.28</w:t>
            </w:r>
          </w:p>
        </w:tc>
        <w:tc>
          <w:tcPr>
            <w:tcW w:w="1001" w:type="pct"/>
            <w:noWrap/>
          </w:tcPr>
          <w:p w14:paraId="37410892" w14:textId="7DCDDAEB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62AC3A9" w14:textId="595D8BCA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Интеграл МК-МАХХ</w:t>
            </w:r>
          </w:p>
        </w:tc>
      </w:tr>
      <w:tr w:rsidR="00413F97" w:rsidRPr="000E3067" w14:paraId="2248B851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0F638906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Василенкова д.2б</w:t>
            </w:r>
          </w:p>
        </w:tc>
        <w:tc>
          <w:tcPr>
            <w:tcW w:w="1001" w:type="pct"/>
            <w:noWrap/>
          </w:tcPr>
          <w:p w14:paraId="788C73A2" w14:textId="0B31F4D7" w:rsidR="00413F97" w:rsidRPr="000E3067" w:rsidRDefault="00413F97" w:rsidP="00413F97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754D8AE" w14:textId="74C89E5E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ТЭМ-104</w:t>
            </w:r>
          </w:p>
        </w:tc>
      </w:tr>
      <w:tr w:rsidR="00413F97" w:rsidRPr="000E3067" w14:paraId="37ACA0A3" w14:textId="77777777" w:rsidTr="0010472F">
        <w:trPr>
          <w:trHeight w:val="20"/>
        </w:trPr>
        <w:tc>
          <w:tcPr>
            <w:tcW w:w="2071" w:type="pct"/>
            <w:vAlign w:val="center"/>
          </w:tcPr>
          <w:p w14:paraId="5AD3CD65" w14:textId="77777777" w:rsidR="00413F97" w:rsidRPr="000E3067" w:rsidRDefault="00413F97" w:rsidP="00413F97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ул. Восточная, д.1</w:t>
            </w:r>
          </w:p>
        </w:tc>
        <w:tc>
          <w:tcPr>
            <w:tcW w:w="1001" w:type="pct"/>
            <w:noWrap/>
          </w:tcPr>
          <w:p w14:paraId="0A7B90F5" w14:textId="5F341BF6" w:rsidR="00413F97" w:rsidRPr="000E306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1B091B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A378F43" w14:textId="4F70821F" w:rsidR="00413F97" w:rsidRDefault="00413F97" w:rsidP="00413F97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Магика 2200-50</w:t>
            </w:r>
          </w:p>
        </w:tc>
      </w:tr>
      <w:tr w:rsidR="0010472F" w:rsidRPr="000E3067" w14:paraId="3744639E" w14:textId="77777777" w:rsidTr="0010472F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48210EDF" w14:textId="70BAF5AD" w:rsidR="0010472F" w:rsidRPr="0010472F" w:rsidRDefault="0032455E" w:rsidP="00413F97">
            <w:pPr>
              <w:jc w:val="center"/>
              <w:rPr>
                <w:rFonts w:ascii="Trebuchet MS" w:eastAsia="Times New Roman" w:hAnsi="Trebuchet MS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 Cyr"/>
                <w:b/>
                <w:bCs/>
                <w:sz w:val="20"/>
                <w:szCs w:val="20"/>
                <w:lang w:eastAsia="ru-RU"/>
              </w:rPr>
              <w:t>МУП «ТС»</w:t>
            </w:r>
          </w:p>
        </w:tc>
      </w:tr>
      <w:tr w:rsidR="0010472F" w:rsidRPr="000E3067" w14:paraId="1FC1CF3D" w14:textId="77777777" w:rsidTr="00787DAB">
        <w:trPr>
          <w:trHeight w:val="20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729ED8" w14:textId="1C80CFC0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МБОУ "Малышевская СОШ". д. Каменка</w:t>
            </w:r>
          </w:p>
        </w:tc>
        <w:tc>
          <w:tcPr>
            <w:tcW w:w="1001" w:type="pct"/>
            <w:noWrap/>
            <w:vAlign w:val="center"/>
          </w:tcPr>
          <w:p w14:paraId="6B44BCE0" w14:textId="26C44DB6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470ED9AE" w14:textId="5FD9E9BF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114B0742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827A2" w14:textId="249F7FAC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СДК</w:t>
            </w:r>
            <w:r w:rsidR="00137E5E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д. Райково</w:t>
            </w:r>
          </w:p>
        </w:tc>
        <w:tc>
          <w:tcPr>
            <w:tcW w:w="1001" w:type="pct"/>
            <w:noWrap/>
            <w:vAlign w:val="center"/>
          </w:tcPr>
          <w:p w14:paraId="2A554ED7" w14:textId="53E606F9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25BE518B" w14:textId="45E9396D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2C03C305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22694" w14:textId="0BDB6134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МБОУ "Ривзаводская СОШ". п. Ривицкий</w:t>
            </w:r>
          </w:p>
        </w:tc>
        <w:tc>
          <w:tcPr>
            <w:tcW w:w="1001" w:type="pct"/>
            <w:noWrap/>
            <w:vAlign w:val="center"/>
          </w:tcPr>
          <w:p w14:paraId="7E6EA6B2" w14:textId="3AA65FB7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75FDFDEF" w14:textId="1F4CD9CD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1A4943E6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5D60C6" w14:textId="7A2CBC7D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МБОУ "Ривзаводская СОШ". Детский сад. п. Ривицкий</w:t>
            </w:r>
          </w:p>
        </w:tc>
        <w:tc>
          <w:tcPr>
            <w:tcW w:w="1001" w:type="pct"/>
            <w:noWrap/>
            <w:vAlign w:val="center"/>
          </w:tcPr>
          <w:p w14:paraId="44564A1F" w14:textId="1BB2C07B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3D6657F6" w14:textId="624C40B9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341B0133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D8EF3" w14:textId="2147F4E2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МКД. п. Ривицкий</w:t>
            </w:r>
          </w:p>
        </w:tc>
        <w:tc>
          <w:tcPr>
            <w:tcW w:w="1001" w:type="pct"/>
            <w:noWrap/>
            <w:vAlign w:val="center"/>
          </w:tcPr>
          <w:p w14:paraId="3421E32F" w14:textId="338EEFB9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131552ED" w14:textId="225BDC57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2ABE87DE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9D6B9" w14:textId="608A441D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"Тверской ОРТПЦ". с. Сельцы</w:t>
            </w:r>
          </w:p>
        </w:tc>
        <w:tc>
          <w:tcPr>
            <w:tcW w:w="1001" w:type="pct"/>
            <w:noWrap/>
            <w:vAlign w:val="center"/>
          </w:tcPr>
          <w:p w14:paraId="137F3ED7" w14:textId="0D8F5929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139A8A76" w14:textId="3920B4FF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5BA54CE2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F0F8F" w14:textId="3363E759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МКД. д. Фабрика, 5</w:t>
            </w:r>
          </w:p>
        </w:tc>
        <w:tc>
          <w:tcPr>
            <w:tcW w:w="1001" w:type="pct"/>
            <w:noWrap/>
            <w:vAlign w:val="center"/>
          </w:tcPr>
          <w:p w14:paraId="41B4DED4" w14:textId="4F5C4246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52D54AD9" w14:textId="36CC67BD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332C7044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36313" w14:textId="1AAF20DE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МКД. д. Фабрика, 7</w:t>
            </w:r>
          </w:p>
        </w:tc>
        <w:tc>
          <w:tcPr>
            <w:tcW w:w="1001" w:type="pct"/>
            <w:noWrap/>
            <w:vAlign w:val="center"/>
          </w:tcPr>
          <w:p w14:paraId="1E7CBC1A" w14:textId="2167631B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3248F003" w14:textId="5AB493FA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52170734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BE1B7" w14:textId="4B8CAED4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МКД. д. Фабрика, 156</w:t>
            </w:r>
          </w:p>
        </w:tc>
        <w:tc>
          <w:tcPr>
            <w:tcW w:w="1001" w:type="pct"/>
            <w:noWrap/>
            <w:vAlign w:val="center"/>
          </w:tcPr>
          <w:p w14:paraId="758F1A05" w14:textId="1651B6F6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DE62B47" w14:textId="5C9DC140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10472F" w:rsidRPr="000E3067" w14:paraId="1F47416D" w14:textId="77777777" w:rsidTr="00787DAB">
        <w:trPr>
          <w:trHeight w:val="20"/>
        </w:trPr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C2982" w14:textId="6F1BCE1C" w:rsidR="0010472F" w:rsidRDefault="0010472F" w:rsidP="0010472F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МКД. д. Фабрика, 158а</w:t>
            </w:r>
          </w:p>
        </w:tc>
        <w:tc>
          <w:tcPr>
            <w:tcW w:w="1001" w:type="pct"/>
            <w:noWrap/>
            <w:vAlign w:val="center"/>
          </w:tcPr>
          <w:p w14:paraId="2E515557" w14:textId="57E4BF07" w:rsidR="0010472F" w:rsidRPr="001B091B" w:rsidRDefault="0010472F" w:rsidP="00787DAB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 w:rsidRPr="00E2658C"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  <w:t>установлен</w:t>
            </w:r>
          </w:p>
        </w:tc>
        <w:tc>
          <w:tcPr>
            <w:tcW w:w="1928" w:type="pct"/>
            <w:vAlign w:val="center"/>
          </w:tcPr>
          <w:p w14:paraId="0143C0C7" w14:textId="2B0B8F84" w:rsidR="0010472F" w:rsidRDefault="0010472F" w:rsidP="0010472F">
            <w:pPr>
              <w:jc w:val="center"/>
              <w:rPr>
                <w:rFonts w:ascii="Trebuchet MS" w:eastAsia="Times New Roman" w:hAnsi="Trebuchet MS" w:cs="Arial Cyr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</w:tbl>
    <w:p w14:paraId="66A8EE09" w14:textId="3D8B6E5F" w:rsidR="00FB4C30" w:rsidRPr="002463B6" w:rsidRDefault="00515B91" w:rsidP="00245DBE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68" w:name="_Hlk133140051"/>
      <w:r w:rsidRPr="009C3BE6">
        <w:rPr>
          <w:rFonts w:ascii="Trebuchet MS" w:eastAsia="Times New Roman" w:hAnsi="Trebuchet MS" w:cs="Times New Roman"/>
          <w:lang w:eastAsia="ru-RU"/>
        </w:rPr>
        <w:t xml:space="preserve">По состоянию </w:t>
      </w:r>
      <w:r w:rsidR="009C7DDC" w:rsidRPr="009C3BE6">
        <w:rPr>
          <w:rFonts w:ascii="Trebuchet MS" w:eastAsia="Times New Roman" w:hAnsi="Trebuchet MS" w:cs="Times New Roman"/>
          <w:lang w:eastAsia="ru-RU"/>
        </w:rPr>
        <w:t>на</w:t>
      </w:r>
      <w:r w:rsidRPr="009C3BE6">
        <w:rPr>
          <w:rFonts w:ascii="Trebuchet MS" w:eastAsia="Times New Roman" w:hAnsi="Trebuchet MS" w:cs="Times New Roman"/>
          <w:lang w:eastAsia="ru-RU"/>
        </w:rPr>
        <w:t xml:space="preserve"> </w:t>
      </w:r>
      <w:r w:rsidR="009A58C0" w:rsidRPr="009C3BE6">
        <w:rPr>
          <w:rFonts w:ascii="Trebuchet MS" w:eastAsia="Times New Roman" w:hAnsi="Trebuchet MS" w:cs="Times New Roman"/>
          <w:lang w:eastAsia="ru-RU"/>
        </w:rPr>
        <w:t>202</w:t>
      </w:r>
      <w:r w:rsidR="0061247E" w:rsidRPr="009C3BE6">
        <w:rPr>
          <w:rFonts w:ascii="Trebuchet MS" w:eastAsia="Times New Roman" w:hAnsi="Trebuchet MS" w:cs="Times New Roman"/>
          <w:lang w:eastAsia="ru-RU"/>
        </w:rPr>
        <w:t>5</w:t>
      </w:r>
      <w:r w:rsidRPr="009C3BE6">
        <w:rPr>
          <w:rFonts w:ascii="Trebuchet MS" w:eastAsia="Times New Roman" w:hAnsi="Trebuchet MS" w:cs="Times New Roman"/>
          <w:lang w:eastAsia="ru-RU"/>
        </w:rPr>
        <w:t xml:space="preserve"> год</w:t>
      </w:r>
      <w:r w:rsidR="009C7DDC" w:rsidRPr="009C3BE6">
        <w:rPr>
          <w:rFonts w:ascii="Trebuchet MS" w:eastAsia="Times New Roman" w:hAnsi="Trebuchet MS" w:cs="Times New Roman"/>
          <w:lang w:eastAsia="ru-RU"/>
        </w:rPr>
        <w:t xml:space="preserve"> 32</w:t>
      </w:r>
      <w:r w:rsidR="00FB4C30" w:rsidRPr="009C3BE6">
        <w:rPr>
          <w:rFonts w:ascii="Trebuchet MS" w:eastAsia="Times New Roman" w:hAnsi="Trebuchet MS" w:cs="Times New Roman"/>
          <w:lang w:eastAsia="ru-RU"/>
        </w:rPr>
        <w:t>% отпуска тепловой энергии потребителям осуществляется по коммерческим приборам учета.</w:t>
      </w:r>
      <w:bookmarkEnd w:id="68"/>
    </w:p>
    <w:p w14:paraId="4E6B81E6" w14:textId="4140E43E" w:rsidR="00515B91" w:rsidRPr="002463B6" w:rsidRDefault="00515B91" w:rsidP="00515B91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>На период до 20</w:t>
      </w:r>
      <w:r w:rsidR="00D83137" w:rsidRPr="002463B6">
        <w:rPr>
          <w:rFonts w:ascii="Trebuchet MS" w:eastAsia="Times New Roman" w:hAnsi="Trebuchet MS" w:cs="Times New Roman"/>
          <w:lang w:eastAsia="ru-RU"/>
        </w:rPr>
        <w:t>4</w:t>
      </w:r>
      <w:r w:rsidRPr="002463B6">
        <w:rPr>
          <w:rFonts w:ascii="Trebuchet MS" w:eastAsia="Times New Roman" w:hAnsi="Trebuchet MS" w:cs="Times New Roman"/>
          <w:lang w:eastAsia="ru-RU"/>
        </w:rPr>
        <w:t xml:space="preserve">0 года планируется продолжить планомерную работу по установке общедомовых приборов учета тепловой энергии с доведением уровня оприборенности до </w:t>
      </w:r>
      <w:r w:rsidR="00FB4C30" w:rsidRPr="002463B6">
        <w:rPr>
          <w:rFonts w:ascii="Trebuchet MS" w:eastAsia="Times New Roman" w:hAnsi="Trebuchet MS" w:cs="Times New Roman"/>
          <w:lang w:eastAsia="ru-RU"/>
        </w:rPr>
        <w:t>8</w:t>
      </w:r>
      <w:r w:rsidR="00137E5E">
        <w:rPr>
          <w:rFonts w:ascii="Trebuchet MS" w:eastAsia="Times New Roman" w:hAnsi="Trebuchet MS" w:cs="Times New Roman"/>
          <w:lang w:eastAsia="ru-RU"/>
        </w:rPr>
        <w:t>0</w:t>
      </w:r>
      <w:r w:rsidRPr="002463B6">
        <w:rPr>
          <w:rFonts w:ascii="Trebuchet MS" w:eastAsia="Times New Roman" w:hAnsi="Trebuchet MS" w:cs="Times New Roman"/>
          <w:lang w:eastAsia="ru-RU"/>
        </w:rPr>
        <w:t xml:space="preserve">% от </w:t>
      </w:r>
      <w:r w:rsidR="00FB4C30" w:rsidRPr="002463B6">
        <w:rPr>
          <w:rFonts w:ascii="Trebuchet MS" w:eastAsia="Times New Roman" w:hAnsi="Trebuchet MS" w:cs="Times New Roman"/>
          <w:lang w:eastAsia="ru-RU"/>
        </w:rPr>
        <w:t>общей подключенной тепловой нагрузки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абонентов.</w:t>
      </w:r>
    </w:p>
    <w:p w14:paraId="128B87A6" w14:textId="04A5D955" w:rsidR="0061247E" w:rsidRPr="009D3472" w:rsidRDefault="0061247E" w:rsidP="0061247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463B6">
        <w:rPr>
          <w:rFonts w:ascii="Trebuchet MS" w:eastAsia="Times New Roman" w:hAnsi="Trebuchet MS" w:cs="Times New Roman"/>
          <w:lang w:eastAsia="ru-RU"/>
        </w:rPr>
        <w:t xml:space="preserve">При отсутствии установленных приборов учета оплата поставленной тепловой энергии на нужды отопления осуществляется на основании утвержденных нормативов потребления коммунальных услуг </w:t>
      </w:r>
      <w:bookmarkStart w:id="69" w:name="_Hlk196822846"/>
      <w:r w:rsidRPr="002463B6">
        <w:rPr>
          <w:rFonts w:ascii="Trebuchet MS" w:eastAsia="Times New Roman" w:hAnsi="Trebuchet MS" w:cs="Times New Roman"/>
          <w:lang w:eastAsia="ru-RU"/>
        </w:rPr>
        <w:t>(раздел 1.5.5 Том 2. «Обосновывающие материалы»).</w:t>
      </w:r>
      <w:bookmarkEnd w:id="69"/>
    </w:p>
    <w:p w14:paraId="06B6219F" w14:textId="77777777" w:rsidR="00CB4F4C" w:rsidRPr="00FB4C30" w:rsidRDefault="00CB4F4C" w:rsidP="00E73787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5D6A9E82" w14:textId="1571C723" w:rsidR="00A020AA" w:rsidRPr="002E6900" w:rsidRDefault="00A020AA" w:rsidP="00A42AA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0" w:name="_Toc203488720"/>
      <w:r w:rsidRPr="002E6900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7</w:t>
      </w:r>
      <w:r w:rsidRPr="002E6900">
        <w:rPr>
          <w:rFonts w:ascii="Trebuchet MS" w:eastAsia="Times New Roman" w:hAnsi="Trebuchet MS" w:cs="Times New Roman"/>
          <w:b/>
          <w:lang w:eastAsia="ru-RU"/>
        </w:rPr>
        <w:t xml:space="preserve"> Анализ работы диспетчерских служб теплоснабжающих (теплосетевых) организаций и используемых средств автоматизации, телемеханизации и связи</w:t>
      </w:r>
      <w:bookmarkEnd w:id="70"/>
    </w:p>
    <w:p w14:paraId="5C9F54C7" w14:textId="698F51A4" w:rsidR="00365EE2" w:rsidRPr="00365EE2" w:rsidRDefault="00365EE2" w:rsidP="00365EE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65EE2">
        <w:rPr>
          <w:rFonts w:ascii="Trebuchet MS" w:eastAsia="Times New Roman" w:hAnsi="Trebuchet MS" w:cs="Times New Roman"/>
          <w:lang w:eastAsia="ru-RU"/>
        </w:rPr>
        <w:t xml:space="preserve">Теплоснабжающие организации укомплектованы эксплуатационно-диспетчерскими и аварийными службами. Диспетчерские службы работают ежедневно в круглосуточном режиме. </w:t>
      </w:r>
    </w:p>
    <w:p w14:paraId="49631260" w14:textId="78276552" w:rsidR="00365EE2" w:rsidRDefault="0075713D" w:rsidP="00365EE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Газовые источники</w:t>
      </w:r>
      <w:r w:rsidR="00365EE2" w:rsidRPr="004A1CD3">
        <w:rPr>
          <w:rFonts w:ascii="Trebuchet MS" w:eastAsia="Times New Roman" w:hAnsi="Trebuchet MS" w:cs="Times New Roman"/>
          <w:lang w:eastAsia="ru-RU"/>
        </w:rPr>
        <w:t xml:space="preserve"> тепловой энергии (блочно-модульные котельные</w:t>
      </w:r>
      <w:r>
        <w:rPr>
          <w:rFonts w:ascii="Trebuchet MS" w:eastAsia="Times New Roman" w:hAnsi="Trebuchet MS" w:cs="Times New Roman"/>
          <w:lang w:eastAsia="ru-RU"/>
        </w:rPr>
        <w:t xml:space="preserve"> и теплогенераторные установки</w:t>
      </w:r>
      <w:r w:rsidR="00365EE2" w:rsidRPr="004A1CD3">
        <w:rPr>
          <w:rFonts w:ascii="Trebuchet MS" w:eastAsia="Times New Roman" w:hAnsi="Trebuchet MS" w:cs="Times New Roman"/>
          <w:lang w:eastAsia="ru-RU"/>
        </w:rPr>
        <w:t>)</w:t>
      </w:r>
      <w:r>
        <w:rPr>
          <w:rFonts w:ascii="Trebuchet MS" w:eastAsia="Times New Roman" w:hAnsi="Trebuchet MS" w:cs="Times New Roman"/>
          <w:lang w:eastAsia="ru-RU"/>
        </w:rPr>
        <w:t>, эксплуатируемые МУП «ТД»</w:t>
      </w:r>
      <w:r w:rsidR="00365EE2" w:rsidRPr="004A1CD3">
        <w:rPr>
          <w:rFonts w:ascii="Trebuchet MS" w:eastAsia="Times New Roman" w:hAnsi="Trebuchet MS" w:cs="Times New Roman"/>
          <w:lang w:eastAsia="ru-RU"/>
        </w:rPr>
        <w:t xml:space="preserve"> работают в автоматическом режиме и имеют системы диспетчеризации с передачей информации в аварийно-диспетчерск</w:t>
      </w:r>
      <w:r>
        <w:rPr>
          <w:rFonts w:ascii="Trebuchet MS" w:eastAsia="Times New Roman" w:hAnsi="Trebuchet MS" w:cs="Times New Roman"/>
          <w:lang w:eastAsia="ru-RU"/>
        </w:rPr>
        <w:t>ую</w:t>
      </w:r>
      <w:r w:rsidR="00365EE2" w:rsidRPr="004A1CD3">
        <w:rPr>
          <w:rFonts w:ascii="Trebuchet MS" w:eastAsia="Times New Roman" w:hAnsi="Trebuchet MS" w:cs="Times New Roman"/>
          <w:lang w:eastAsia="ru-RU"/>
        </w:rPr>
        <w:t xml:space="preserve"> служб</w:t>
      </w:r>
      <w:r>
        <w:rPr>
          <w:rFonts w:ascii="Trebuchet MS" w:eastAsia="Times New Roman" w:hAnsi="Trebuchet MS" w:cs="Times New Roman"/>
          <w:lang w:eastAsia="ru-RU"/>
        </w:rPr>
        <w:t>у</w:t>
      </w:r>
      <w:r w:rsidR="00365EE2" w:rsidRPr="004A1CD3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предприятия</w:t>
      </w:r>
      <w:r w:rsidR="00365EE2" w:rsidRPr="004A1CD3">
        <w:rPr>
          <w:rFonts w:ascii="Trebuchet MS" w:eastAsia="Times New Roman" w:hAnsi="Trebuchet MS" w:cs="Times New Roman"/>
          <w:lang w:eastAsia="ru-RU"/>
        </w:rPr>
        <w:t>.</w:t>
      </w:r>
    </w:p>
    <w:p w14:paraId="7B6AD43A" w14:textId="31E86271" w:rsidR="00093D52" w:rsidRDefault="00365EE2" w:rsidP="00365EE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65EE2">
        <w:rPr>
          <w:rFonts w:ascii="Trebuchet MS" w:eastAsia="Times New Roman" w:hAnsi="Trebuchet MS" w:cs="Times New Roman"/>
          <w:lang w:eastAsia="ru-RU"/>
        </w:rPr>
        <w:t xml:space="preserve">Информация по диспетчерским службам теплоснабжающих организаций представлена </w:t>
      </w:r>
      <w:r w:rsidR="00093D52" w:rsidRPr="00E13B93">
        <w:rPr>
          <w:rFonts w:ascii="Trebuchet MS" w:eastAsia="Times New Roman" w:hAnsi="Trebuchet MS" w:cs="Times New Roman"/>
          <w:lang w:eastAsia="ru-RU"/>
        </w:rPr>
        <w:t xml:space="preserve">в таблице </w:t>
      </w:r>
      <w:r w:rsidR="00093D52">
        <w:rPr>
          <w:rFonts w:ascii="Trebuchet MS" w:eastAsia="Times New Roman" w:hAnsi="Trebuchet MS" w:cs="Times New Roman"/>
          <w:lang w:eastAsia="ru-RU"/>
        </w:rPr>
        <w:t>1.3.17</w:t>
      </w:r>
      <w:r w:rsidR="00093D52" w:rsidRPr="00E13B93">
        <w:rPr>
          <w:rFonts w:ascii="Trebuchet MS" w:eastAsia="Times New Roman" w:hAnsi="Trebuchet MS" w:cs="Times New Roman"/>
          <w:lang w:eastAsia="ru-RU"/>
        </w:rPr>
        <w:t>.</w:t>
      </w:r>
    </w:p>
    <w:p w14:paraId="067687DC" w14:textId="77777777" w:rsidR="008C5F1F" w:rsidRPr="00E13B93" w:rsidRDefault="008C5F1F" w:rsidP="00365EE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0EB60100" w14:textId="1077372F" w:rsidR="002E6900" w:rsidRPr="00E13B93" w:rsidRDefault="002E6900" w:rsidP="002E6900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E13B93">
        <w:rPr>
          <w:rFonts w:ascii="Trebuchet MS" w:eastAsia="Times New Roman" w:hAnsi="Trebuchet MS" w:cs="Times New Roman"/>
          <w:b/>
          <w:bCs/>
          <w:lang w:eastAsia="ru-RU"/>
        </w:rPr>
        <w:lastRenderedPageBreak/>
        <w:t>Таблица 1.3.1</w:t>
      </w:r>
      <w:r w:rsidR="009D5CE9">
        <w:rPr>
          <w:rFonts w:ascii="Trebuchet MS" w:eastAsia="Times New Roman" w:hAnsi="Trebuchet MS" w:cs="Times New Roman"/>
          <w:b/>
          <w:bCs/>
          <w:lang w:eastAsia="ru-RU"/>
        </w:rPr>
        <w:t>7</w:t>
      </w:r>
      <w:r w:rsidRPr="00E13B93">
        <w:rPr>
          <w:rFonts w:ascii="Trebuchet MS" w:eastAsia="Times New Roman" w:hAnsi="Trebuchet MS" w:cs="Times New Roman"/>
          <w:b/>
          <w:bCs/>
          <w:lang w:eastAsia="ru-RU"/>
        </w:rPr>
        <w:t xml:space="preserve"> – Информация по работе диспетчерских служб теплоснабжающих организаций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297"/>
        <w:gridCol w:w="2523"/>
        <w:gridCol w:w="2722"/>
        <w:gridCol w:w="1814"/>
      </w:tblGrid>
      <w:tr w:rsidR="002E6900" w:rsidRPr="00E13B93" w14:paraId="306E4C6C" w14:textId="77777777" w:rsidTr="00245DBE">
        <w:trPr>
          <w:trHeight w:val="300"/>
          <w:tblHeader/>
        </w:trPr>
        <w:tc>
          <w:tcPr>
            <w:tcW w:w="675" w:type="dxa"/>
            <w:shd w:val="clear" w:color="auto" w:fill="CCFF99"/>
            <w:vAlign w:val="center"/>
          </w:tcPr>
          <w:p w14:paraId="77511A10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№ п.п.</w:t>
            </w:r>
          </w:p>
        </w:tc>
        <w:tc>
          <w:tcPr>
            <w:tcW w:w="2297" w:type="dxa"/>
            <w:shd w:val="clear" w:color="auto" w:fill="CCFF99"/>
            <w:vAlign w:val="center"/>
          </w:tcPr>
          <w:p w14:paraId="7D61D96F" w14:textId="0AA71424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  <w:r w:rsidR="00DF7B62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теплоснабжающей организации</w:t>
            </w:r>
          </w:p>
        </w:tc>
        <w:tc>
          <w:tcPr>
            <w:tcW w:w="2523" w:type="dxa"/>
            <w:shd w:val="clear" w:color="auto" w:fill="CCFF99"/>
            <w:vAlign w:val="center"/>
          </w:tcPr>
          <w:p w14:paraId="2DDF80D2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Наличие диспетчерской службы теплоснабжающей (теплосетевой) организации</w:t>
            </w:r>
          </w:p>
        </w:tc>
        <w:tc>
          <w:tcPr>
            <w:tcW w:w="2722" w:type="dxa"/>
            <w:shd w:val="clear" w:color="auto" w:fill="CCFF99"/>
            <w:vAlign w:val="center"/>
          </w:tcPr>
          <w:p w14:paraId="725DB7C0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Использование средств автоматизации, телемеханизации при работе диспетчерской службы</w:t>
            </w:r>
          </w:p>
        </w:tc>
        <w:tc>
          <w:tcPr>
            <w:tcW w:w="1814" w:type="dxa"/>
            <w:shd w:val="clear" w:color="auto" w:fill="CCFF99"/>
            <w:vAlign w:val="center"/>
          </w:tcPr>
          <w:p w14:paraId="105F3B30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Наличие замечаний к работе диспетчерской службы</w:t>
            </w:r>
          </w:p>
        </w:tc>
      </w:tr>
      <w:tr w:rsidR="002E6900" w:rsidRPr="00E13B93" w14:paraId="784B36CD" w14:textId="77777777" w:rsidTr="00245DBE">
        <w:trPr>
          <w:trHeight w:val="300"/>
        </w:trPr>
        <w:tc>
          <w:tcPr>
            <w:tcW w:w="675" w:type="dxa"/>
            <w:noWrap/>
            <w:vAlign w:val="center"/>
          </w:tcPr>
          <w:p w14:paraId="51F25AE5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97" w:type="dxa"/>
            <w:vAlign w:val="center"/>
          </w:tcPr>
          <w:p w14:paraId="5995D5D6" w14:textId="5D003BA4" w:rsidR="002E6900" w:rsidRPr="00E13B93" w:rsidRDefault="0032455E" w:rsidP="00A44CD6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23" w:type="dxa"/>
            <w:vAlign w:val="center"/>
          </w:tcPr>
          <w:p w14:paraId="643959FE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722" w:type="dxa"/>
            <w:vAlign w:val="center"/>
          </w:tcPr>
          <w:p w14:paraId="073E4AA8" w14:textId="1590D186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Ряд источников работает в автоматическом режиме с передачей информации на центральный диспетчерский пункт</w:t>
            </w:r>
          </w:p>
        </w:tc>
        <w:tc>
          <w:tcPr>
            <w:tcW w:w="1814" w:type="dxa"/>
            <w:vAlign w:val="center"/>
          </w:tcPr>
          <w:p w14:paraId="7BC2B94A" w14:textId="77777777" w:rsidR="002E6900" w:rsidRPr="00E13B93" w:rsidRDefault="002E6900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отсутствуют</w:t>
            </w:r>
          </w:p>
        </w:tc>
      </w:tr>
      <w:tr w:rsidR="00365EE2" w:rsidRPr="00E13B93" w14:paraId="5EB1A051" w14:textId="77777777" w:rsidTr="00365EE2"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2AFE9" w14:textId="5E19C1D6" w:rsidR="00365EE2" w:rsidRPr="00E13B93" w:rsidRDefault="00365EE2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5EFB" w14:textId="10ADE145" w:rsidR="00365EE2" w:rsidRPr="00E13B93" w:rsidRDefault="0032455E" w:rsidP="00A44CD6">
            <w:pPr>
              <w:spacing w:after="0" w:line="240" w:lineRule="auto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74CA" w14:textId="77777777" w:rsidR="00365EE2" w:rsidRPr="00E13B93" w:rsidRDefault="00365EE2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64C" w14:textId="1A134699" w:rsidR="00365EE2" w:rsidRPr="00E13B93" w:rsidRDefault="0075713D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4A1CD3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не используются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A32F5" w14:textId="77777777" w:rsidR="00365EE2" w:rsidRPr="00E13B93" w:rsidRDefault="00365EE2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</w:pPr>
            <w:r w:rsidRPr="00E13B93">
              <w:rPr>
                <w:rFonts w:ascii="Trebuchet MS" w:eastAsia="Times New Roman" w:hAnsi="Trebuchet MS" w:cs="Times New Roman"/>
                <w:bCs/>
                <w:sz w:val="20"/>
                <w:szCs w:val="20"/>
                <w:lang w:eastAsia="ru-RU"/>
              </w:rPr>
              <w:t>отсутствуют</w:t>
            </w:r>
          </w:p>
        </w:tc>
      </w:tr>
    </w:tbl>
    <w:p w14:paraId="5E4FCED8" w14:textId="21EF504E" w:rsidR="00A020AA" w:rsidRPr="002E6900" w:rsidRDefault="00A020AA" w:rsidP="00A42A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6BF2AB5" w14:textId="5921AE9E" w:rsidR="00A020AA" w:rsidRPr="002E6900" w:rsidRDefault="00A020AA" w:rsidP="00A42AA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1" w:name="_Toc203488721"/>
      <w:r w:rsidRPr="002E6900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8</w:t>
      </w:r>
      <w:r w:rsidRPr="002E6900">
        <w:rPr>
          <w:rFonts w:ascii="Trebuchet MS" w:eastAsia="Times New Roman" w:hAnsi="Trebuchet MS" w:cs="Times New Roman"/>
          <w:b/>
          <w:lang w:eastAsia="ru-RU"/>
        </w:rPr>
        <w:t xml:space="preserve"> Уровень автоматизации и обслуживания центральных тепловых пунктов, насосных станций</w:t>
      </w:r>
      <w:bookmarkEnd w:id="71"/>
    </w:p>
    <w:p w14:paraId="535CA686" w14:textId="3EFBF453" w:rsidR="00245DBE" w:rsidRDefault="00DF55A3" w:rsidP="008C5F1F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F55A3"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>
        <w:rPr>
          <w:rFonts w:ascii="Trebuchet MS" w:eastAsia="Times New Roman" w:hAnsi="Trebuchet MS" w:cs="Times New Roman"/>
          <w:lang w:eastAsia="ru-RU"/>
        </w:rPr>
        <w:t>Максатихинского муниципального округа</w:t>
      </w:r>
      <w:r w:rsidRPr="00DF55A3">
        <w:rPr>
          <w:rFonts w:ascii="Trebuchet MS" w:eastAsia="Times New Roman" w:hAnsi="Trebuchet MS" w:cs="Times New Roman"/>
          <w:lang w:eastAsia="ru-RU"/>
        </w:rPr>
        <w:t xml:space="preserve"> центральные тепловые пункты и насосные станции отсутствуют.</w:t>
      </w:r>
    </w:p>
    <w:p w14:paraId="43920349" w14:textId="77777777" w:rsidR="005F5860" w:rsidRPr="002E6900" w:rsidRDefault="005F5860" w:rsidP="00F72756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34CCC97E" w14:textId="1199B8D0" w:rsidR="00A42AAC" w:rsidRPr="002E6900" w:rsidRDefault="00A42AAC" w:rsidP="00A42AA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2" w:name="_Toc203488722"/>
      <w:r w:rsidRPr="002E6900">
        <w:rPr>
          <w:rFonts w:ascii="Trebuchet MS" w:eastAsia="Times New Roman" w:hAnsi="Trebuchet MS" w:cs="Times New Roman"/>
          <w:b/>
          <w:lang w:eastAsia="ru-RU"/>
        </w:rPr>
        <w:t>1.3.1</w:t>
      </w:r>
      <w:r w:rsidR="009D5CE9">
        <w:rPr>
          <w:rFonts w:ascii="Trebuchet MS" w:eastAsia="Times New Roman" w:hAnsi="Trebuchet MS" w:cs="Times New Roman"/>
          <w:b/>
          <w:lang w:eastAsia="ru-RU"/>
        </w:rPr>
        <w:t>9</w:t>
      </w:r>
      <w:r w:rsidRPr="002E6900">
        <w:rPr>
          <w:rFonts w:ascii="Trebuchet MS" w:eastAsia="Times New Roman" w:hAnsi="Trebuchet MS" w:cs="Times New Roman"/>
          <w:b/>
          <w:lang w:eastAsia="ru-RU"/>
        </w:rPr>
        <w:t xml:space="preserve"> Сведения о наличии защиты тепловых сетей от превышения давления</w:t>
      </w:r>
      <w:bookmarkEnd w:id="72"/>
    </w:p>
    <w:p w14:paraId="2F5AAC02" w14:textId="69C49673" w:rsidR="00A42AAC" w:rsidRPr="002E6900" w:rsidRDefault="009D5CE9" w:rsidP="00A42A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73" w:name="_Hlk164979486"/>
      <w:r w:rsidRPr="009D5CE9">
        <w:rPr>
          <w:rFonts w:ascii="Trebuchet MS" w:eastAsia="Times New Roman" w:hAnsi="Trebuchet MS" w:cs="Times New Roman"/>
          <w:lang w:eastAsia="ru-RU"/>
        </w:rPr>
        <w:t xml:space="preserve">На тепловых сетях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72756" w:rsidRPr="00F72756">
        <w:rPr>
          <w:rFonts w:ascii="Trebuchet MS" w:eastAsia="Times New Roman" w:hAnsi="Trebuchet MS" w:cs="Times New Roman"/>
          <w:lang w:eastAsia="ru-RU"/>
        </w:rPr>
        <w:t xml:space="preserve"> муниципального округа </w:t>
      </w:r>
      <w:r w:rsidRPr="009D5CE9">
        <w:rPr>
          <w:rFonts w:ascii="Trebuchet MS" w:eastAsia="Times New Roman" w:hAnsi="Trebuchet MS" w:cs="Times New Roman"/>
          <w:lang w:eastAsia="ru-RU"/>
        </w:rPr>
        <w:t xml:space="preserve">специальных устройств для их защиты от превышения давления не предусмотрено. Контроль за </w:t>
      </w:r>
      <w:r>
        <w:rPr>
          <w:rFonts w:ascii="Trebuchet MS" w:eastAsia="Times New Roman" w:hAnsi="Trebuchet MS" w:cs="Times New Roman"/>
          <w:lang w:eastAsia="ru-RU"/>
        </w:rPr>
        <w:t xml:space="preserve">параметрами </w:t>
      </w:r>
      <w:r w:rsidRPr="009D5CE9">
        <w:rPr>
          <w:rFonts w:ascii="Trebuchet MS" w:eastAsia="Times New Roman" w:hAnsi="Trebuchet MS" w:cs="Times New Roman"/>
          <w:lang w:eastAsia="ru-RU"/>
        </w:rPr>
        <w:t>давлени</w:t>
      </w:r>
      <w:r>
        <w:rPr>
          <w:rFonts w:ascii="Trebuchet MS" w:eastAsia="Times New Roman" w:hAnsi="Trebuchet MS" w:cs="Times New Roman"/>
          <w:lang w:eastAsia="ru-RU"/>
        </w:rPr>
        <w:t>я</w:t>
      </w:r>
      <w:r w:rsidRPr="009D5CE9">
        <w:rPr>
          <w:rFonts w:ascii="Trebuchet MS" w:eastAsia="Times New Roman" w:hAnsi="Trebuchet MS" w:cs="Times New Roman"/>
          <w:lang w:eastAsia="ru-RU"/>
        </w:rPr>
        <w:t xml:space="preserve"> теплоносителя в тепловой сети осуществляется на котельных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="00F72756">
        <w:rPr>
          <w:rFonts w:ascii="Trebuchet MS" w:eastAsia="Times New Roman" w:hAnsi="Trebuchet MS" w:cs="Times New Roman"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>
        <w:rPr>
          <w:rFonts w:ascii="Trebuchet MS" w:eastAsia="Times New Roman" w:hAnsi="Trebuchet MS" w:cs="Times New Roman"/>
          <w:lang w:eastAsia="ru-RU"/>
        </w:rPr>
        <w:t>.</w:t>
      </w:r>
      <w:r w:rsidR="00A42AAC" w:rsidRPr="002E6900">
        <w:rPr>
          <w:rFonts w:ascii="Trebuchet MS" w:eastAsia="Times New Roman" w:hAnsi="Trebuchet MS" w:cs="Times New Roman"/>
          <w:lang w:eastAsia="ru-RU"/>
        </w:rPr>
        <w:t xml:space="preserve"> </w:t>
      </w:r>
      <w:bookmarkEnd w:id="73"/>
    </w:p>
    <w:p w14:paraId="46567300" w14:textId="77777777" w:rsidR="001E2FB2" w:rsidRPr="002E6900" w:rsidRDefault="001E2FB2" w:rsidP="00A42A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DD9D1D2" w14:textId="193749DB" w:rsidR="001E2E93" w:rsidRPr="002E6900" w:rsidRDefault="001E2E93" w:rsidP="001E2E9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4" w:name="_Toc203488723"/>
      <w:r w:rsidRPr="002E6900">
        <w:rPr>
          <w:rFonts w:ascii="Trebuchet MS" w:eastAsia="Times New Roman" w:hAnsi="Trebuchet MS" w:cs="Times New Roman"/>
          <w:b/>
          <w:lang w:eastAsia="ru-RU"/>
        </w:rPr>
        <w:t>1.3.</w:t>
      </w:r>
      <w:r w:rsidR="009D5CE9">
        <w:rPr>
          <w:rFonts w:ascii="Trebuchet MS" w:eastAsia="Times New Roman" w:hAnsi="Trebuchet MS" w:cs="Times New Roman"/>
          <w:b/>
          <w:lang w:eastAsia="ru-RU"/>
        </w:rPr>
        <w:t>20</w:t>
      </w:r>
      <w:r w:rsidRPr="002E6900">
        <w:rPr>
          <w:rFonts w:ascii="Trebuchet MS" w:eastAsia="Times New Roman" w:hAnsi="Trebuchet MS" w:cs="Times New Roman"/>
          <w:b/>
          <w:lang w:eastAsia="ru-RU"/>
        </w:rPr>
        <w:t xml:space="preserve"> Перечень выявленных бесхозяйных тепловых сетей и обоснование выбора организации, уполномоченной на их эксплуатацию</w:t>
      </w:r>
      <w:bookmarkEnd w:id="74"/>
    </w:p>
    <w:p w14:paraId="18533624" w14:textId="0BA6E8CE" w:rsidR="001E2E93" w:rsidRPr="002E6900" w:rsidRDefault="009D5CE9" w:rsidP="001E2E9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75" w:name="_Hlk164979458"/>
      <w:r w:rsidRPr="002463B6">
        <w:rPr>
          <w:rFonts w:ascii="Trebuchet MS" w:eastAsia="Times New Roman" w:hAnsi="Trebuchet MS" w:cs="Times New Roman"/>
          <w:lang w:eastAsia="ru-RU"/>
        </w:rPr>
        <w:t>По состоянию на 01.0</w:t>
      </w:r>
      <w:r w:rsidR="004A1CD3">
        <w:rPr>
          <w:rFonts w:ascii="Trebuchet MS" w:eastAsia="Times New Roman" w:hAnsi="Trebuchet MS" w:cs="Times New Roman"/>
          <w:lang w:eastAsia="ru-RU"/>
        </w:rPr>
        <w:t>7</w:t>
      </w:r>
      <w:r w:rsidRPr="002463B6">
        <w:rPr>
          <w:rFonts w:ascii="Trebuchet MS" w:eastAsia="Times New Roman" w:hAnsi="Trebuchet MS" w:cs="Times New Roman"/>
          <w:lang w:eastAsia="ru-RU"/>
        </w:rPr>
        <w:t>.202</w:t>
      </w:r>
      <w:r w:rsidR="00F72756" w:rsidRPr="002463B6">
        <w:rPr>
          <w:rFonts w:ascii="Trebuchet MS" w:eastAsia="Times New Roman" w:hAnsi="Trebuchet MS" w:cs="Times New Roman"/>
          <w:lang w:eastAsia="ru-RU"/>
        </w:rPr>
        <w:t>5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года бесхозяйных объектов теплоснабжения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463B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2463B6">
        <w:rPr>
          <w:rFonts w:ascii="Trebuchet MS" w:eastAsia="Times New Roman" w:hAnsi="Trebuchet MS" w:cs="Times New Roman"/>
          <w:lang w:eastAsia="ru-RU"/>
        </w:rPr>
        <w:t xml:space="preserve"> не выявлено.</w:t>
      </w:r>
      <w:bookmarkEnd w:id="75"/>
    </w:p>
    <w:p w14:paraId="4B50B62E" w14:textId="77777777" w:rsidR="001E2E93" w:rsidRPr="002E6900" w:rsidRDefault="001E2E93" w:rsidP="009D5CE9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269D7E7" w14:textId="437C5DD8" w:rsidR="001E2E93" w:rsidRPr="002E6900" w:rsidRDefault="001E2E93" w:rsidP="001E2E9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76" w:name="_Toc203488724"/>
      <w:r w:rsidRPr="002E6900">
        <w:rPr>
          <w:rFonts w:ascii="Trebuchet MS" w:eastAsia="Times New Roman" w:hAnsi="Trebuchet MS" w:cs="Times New Roman"/>
          <w:b/>
          <w:lang w:eastAsia="ru-RU"/>
        </w:rPr>
        <w:t>1.3.2</w:t>
      </w:r>
      <w:r w:rsidR="009D5CE9">
        <w:rPr>
          <w:rFonts w:ascii="Trebuchet MS" w:eastAsia="Times New Roman" w:hAnsi="Trebuchet MS" w:cs="Times New Roman"/>
          <w:b/>
          <w:lang w:eastAsia="ru-RU"/>
        </w:rPr>
        <w:t>1</w:t>
      </w:r>
      <w:r w:rsidRPr="002E6900">
        <w:rPr>
          <w:rFonts w:ascii="Trebuchet MS" w:eastAsia="Times New Roman" w:hAnsi="Trebuchet MS" w:cs="Times New Roman"/>
          <w:b/>
          <w:lang w:eastAsia="ru-RU"/>
        </w:rPr>
        <w:t xml:space="preserve"> Данные энергетических характеристик тепловых сетей</w:t>
      </w:r>
      <w:bookmarkEnd w:id="76"/>
    </w:p>
    <w:p w14:paraId="713025AB" w14:textId="3E6AC689" w:rsidR="001E2E93" w:rsidRPr="002E6900" w:rsidRDefault="001E2E93" w:rsidP="00422E7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E6900">
        <w:rPr>
          <w:rFonts w:ascii="Trebuchet MS" w:eastAsia="Times New Roman" w:hAnsi="Trebuchet MS" w:cs="Times New Roman"/>
          <w:lang w:eastAsia="ru-RU"/>
        </w:rPr>
        <w:t xml:space="preserve">Информация о значениях энергетических характеристик тепловых сетей </w:t>
      </w:r>
      <w:r w:rsidR="000A2038">
        <w:rPr>
          <w:rFonts w:ascii="Trebuchet MS" w:eastAsia="Times New Roman" w:hAnsi="Trebuchet MS" w:cs="Times New Roman"/>
          <w:lang w:eastAsia="ru-RU"/>
        </w:rPr>
        <w:t>теплоснабжающ</w:t>
      </w:r>
      <w:r w:rsidR="008D55C9">
        <w:rPr>
          <w:rFonts w:ascii="Trebuchet MS" w:eastAsia="Times New Roman" w:hAnsi="Trebuchet MS" w:cs="Times New Roman"/>
          <w:lang w:eastAsia="ru-RU"/>
        </w:rPr>
        <w:t>ими</w:t>
      </w:r>
      <w:r w:rsidRPr="002E6900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8D55C9">
        <w:rPr>
          <w:rFonts w:ascii="Trebuchet MS" w:eastAsia="Times New Roman" w:hAnsi="Trebuchet MS" w:cs="Times New Roman"/>
          <w:lang w:eastAsia="ru-RU"/>
        </w:rPr>
        <w:t xml:space="preserve">ями </w:t>
      </w:r>
      <w:r w:rsidRPr="002E6900">
        <w:rPr>
          <w:rFonts w:ascii="Trebuchet MS" w:eastAsia="Times New Roman" w:hAnsi="Trebuchet MS" w:cs="Times New Roman"/>
          <w:lang w:eastAsia="ru-RU"/>
        </w:rPr>
        <w:t>не представлена</w:t>
      </w:r>
      <w:r w:rsidR="001A7938" w:rsidRPr="002E6900">
        <w:rPr>
          <w:rFonts w:ascii="Trebuchet MS" w:eastAsia="Times New Roman" w:hAnsi="Trebuchet MS" w:cs="Times New Roman"/>
          <w:lang w:eastAsia="ru-RU"/>
        </w:rPr>
        <w:t>.</w:t>
      </w:r>
    </w:p>
    <w:p w14:paraId="773EFD97" w14:textId="7764CD98" w:rsidR="001A7938" w:rsidRPr="006333D1" w:rsidRDefault="001A7938" w:rsidP="00422E7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1A7938" w:rsidRPr="006333D1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76AA3036" w14:textId="0EE4B344" w:rsidR="00A020AA" w:rsidRPr="00B66F87" w:rsidRDefault="001E2E93" w:rsidP="00072448">
      <w:pPr>
        <w:pStyle w:val="a7"/>
        <w:keepNext/>
        <w:spacing w:before="0" w:after="60" w:line="360" w:lineRule="auto"/>
        <w:outlineLvl w:val="0"/>
        <w:rPr>
          <w:rFonts w:ascii="Trebuchet MS" w:hAnsi="Trebuchet MS"/>
          <w:b/>
          <w:bCs/>
          <w:kern w:val="32"/>
          <w:sz w:val="22"/>
        </w:rPr>
      </w:pPr>
      <w:bookmarkStart w:id="77" w:name="_Toc203488725"/>
      <w:bookmarkStart w:id="78" w:name="_Toc339455062"/>
      <w:r w:rsidRPr="00B66F87">
        <w:rPr>
          <w:rFonts w:ascii="Trebuchet MS" w:hAnsi="Trebuchet MS"/>
          <w:b/>
          <w:bCs/>
          <w:kern w:val="32"/>
          <w:sz w:val="22"/>
        </w:rPr>
        <w:lastRenderedPageBreak/>
        <w:t>1</w:t>
      </w:r>
      <w:r w:rsidR="00580FDD" w:rsidRPr="00B66F87">
        <w:rPr>
          <w:rFonts w:ascii="Trebuchet MS" w:hAnsi="Trebuchet MS"/>
          <w:b/>
          <w:bCs/>
          <w:kern w:val="32"/>
          <w:sz w:val="22"/>
        </w:rPr>
        <w:t xml:space="preserve">.4 </w:t>
      </w:r>
      <w:r w:rsidR="00A020AA" w:rsidRPr="00B66F87">
        <w:rPr>
          <w:rFonts w:ascii="Trebuchet MS" w:hAnsi="Trebuchet MS"/>
          <w:b/>
          <w:bCs/>
          <w:kern w:val="32"/>
          <w:sz w:val="22"/>
        </w:rPr>
        <w:t>Зоны действия источников тепловой энергии</w:t>
      </w:r>
      <w:bookmarkEnd w:id="77"/>
    </w:p>
    <w:p w14:paraId="5BFB8989" w14:textId="4C24A46C" w:rsidR="001E2E93" w:rsidRPr="006F7DA3" w:rsidRDefault="001E2E93" w:rsidP="00000BC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F7DA3">
        <w:rPr>
          <w:rFonts w:ascii="Trebuchet MS" w:eastAsia="Times New Roman" w:hAnsi="Trebuchet MS" w:cs="Times New Roman"/>
          <w:lang w:eastAsia="ru-RU"/>
        </w:rPr>
        <w:t xml:space="preserve">Сведения по </w:t>
      </w:r>
      <w:r w:rsidR="00000BCD" w:rsidRPr="006F7DA3">
        <w:rPr>
          <w:rFonts w:ascii="Trebuchet MS" w:eastAsia="Times New Roman" w:hAnsi="Trebuchet MS" w:cs="Times New Roman"/>
          <w:lang w:eastAsia="ru-RU"/>
        </w:rPr>
        <w:t>зонам действия источников тепловой энергии</w:t>
      </w:r>
      <w:r w:rsidRPr="006F7DA3">
        <w:rPr>
          <w:rFonts w:ascii="Trebuchet MS" w:eastAsia="Times New Roman" w:hAnsi="Trebuchet MS" w:cs="Times New Roman"/>
          <w:lang w:eastAsia="ru-RU"/>
        </w:rPr>
        <w:t xml:space="preserve"> представлены в таблице 1.4.1.</w:t>
      </w:r>
    </w:p>
    <w:p w14:paraId="404AA03B" w14:textId="7BFF3301" w:rsidR="00AE4253" w:rsidRPr="00B66F87" w:rsidRDefault="00041914" w:rsidP="006F4203">
      <w:pPr>
        <w:spacing w:after="0" w:line="240" w:lineRule="auto"/>
        <w:ind w:left="-709"/>
        <w:jc w:val="both"/>
        <w:rPr>
          <w:rFonts w:ascii="Trebuchet MS" w:eastAsia="Times New Roman" w:hAnsi="Trebuchet MS" w:cs="Times New Roman"/>
          <w:b/>
        </w:rPr>
      </w:pPr>
      <w:r w:rsidRPr="00E00760">
        <w:rPr>
          <w:rFonts w:ascii="Trebuchet MS" w:eastAsia="Times New Roman" w:hAnsi="Trebuchet MS" w:cs="Times New Roman"/>
          <w:b/>
        </w:rPr>
        <w:t>Таблица 1.4.1 –</w:t>
      </w:r>
      <w:r w:rsidR="00000BCD" w:rsidRPr="00E00760">
        <w:rPr>
          <w:rFonts w:ascii="Trebuchet MS" w:eastAsia="Times New Roman" w:hAnsi="Trebuchet MS" w:cs="Times New Roman"/>
          <w:b/>
        </w:rPr>
        <w:t xml:space="preserve"> Зоны действия источников тепловой энергии </w:t>
      </w:r>
      <w:r w:rsidR="007D43AF">
        <w:rPr>
          <w:rFonts w:ascii="Trebuchet MS" w:eastAsia="Times New Roman" w:hAnsi="Trebuchet MS" w:cs="Times New Roman"/>
          <w:b/>
        </w:rPr>
        <w:t>Максатихинского</w:t>
      </w:r>
      <w:r w:rsidR="00FB5D5E" w:rsidRPr="00E00760">
        <w:rPr>
          <w:rFonts w:ascii="Trebuchet MS" w:eastAsia="Times New Roman" w:hAnsi="Trebuchet MS" w:cs="Times New Roman"/>
          <w:b/>
        </w:rPr>
        <w:t xml:space="preserve"> муниципального округа</w:t>
      </w:r>
    </w:p>
    <w:tbl>
      <w:tblPr>
        <w:tblStyle w:val="af9"/>
        <w:tblW w:w="1090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701"/>
        <w:gridCol w:w="5103"/>
        <w:gridCol w:w="4104"/>
      </w:tblGrid>
      <w:tr w:rsidR="00AE4253" w:rsidRPr="006F2B7A" w14:paraId="5846B36C" w14:textId="77777777" w:rsidTr="008D55C9">
        <w:trPr>
          <w:trHeight w:val="20"/>
          <w:tblHeader/>
        </w:trPr>
        <w:tc>
          <w:tcPr>
            <w:tcW w:w="1701" w:type="dxa"/>
            <w:shd w:val="clear" w:color="auto" w:fill="CCFF99"/>
            <w:vAlign w:val="center"/>
          </w:tcPr>
          <w:p w14:paraId="09F1DDA4" w14:textId="77777777" w:rsidR="00AE4253" w:rsidRPr="006F2B7A" w:rsidRDefault="00AE4253" w:rsidP="00594FCD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bookmarkStart w:id="79" w:name="_Hlk100998059"/>
            <w:r w:rsidRPr="006F2B7A">
              <w:rPr>
                <w:rFonts w:ascii="Trebuchet MS" w:hAnsi="Trebuchet MS" w:cs="Arial"/>
                <w:b/>
                <w:sz w:val="18"/>
                <w:szCs w:val="18"/>
              </w:rPr>
              <w:t xml:space="preserve">Наименование источников </w:t>
            </w:r>
          </w:p>
        </w:tc>
        <w:tc>
          <w:tcPr>
            <w:tcW w:w="5103" w:type="dxa"/>
            <w:shd w:val="clear" w:color="auto" w:fill="CCFF99"/>
            <w:vAlign w:val="center"/>
          </w:tcPr>
          <w:p w14:paraId="1ED086C4" w14:textId="77777777" w:rsidR="00AE4253" w:rsidRPr="006F2B7A" w:rsidRDefault="00AE4253" w:rsidP="00594FCD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b/>
                <w:sz w:val="18"/>
                <w:szCs w:val="18"/>
              </w:rPr>
              <w:t>Графическое отображение</w:t>
            </w:r>
          </w:p>
        </w:tc>
        <w:tc>
          <w:tcPr>
            <w:tcW w:w="4104" w:type="dxa"/>
            <w:shd w:val="clear" w:color="auto" w:fill="CCFF99"/>
            <w:vAlign w:val="center"/>
          </w:tcPr>
          <w:p w14:paraId="40CECACB" w14:textId="23CF8DBB" w:rsidR="00AE4253" w:rsidRPr="006F2B7A" w:rsidRDefault="00AE4253" w:rsidP="00594FCD">
            <w:pPr>
              <w:jc w:val="center"/>
              <w:rPr>
                <w:rFonts w:ascii="Trebuchet MS" w:hAnsi="Trebuchet MS" w:cs="Arial"/>
                <w:b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b/>
                <w:sz w:val="18"/>
                <w:szCs w:val="18"/>
              </w:rPr>
              <w:t xml:space="preserve">Реестр </w:t>
            </w:r>
            <w:r w:rsidR="00594FCD" w:rsidRPr="006F2B7A">
              <w:rPr>
                <w:rFonts w:ascii="Trebuchet MS" w:hAnsi="Trebuchet MS" w:cs="Arial"/>
                <w:b/>
                <w:sz w:val="18"/>
                <w:szCs w:val="18"/>
              </w:rPr>
              <w:t>зданий</w:t>
            </w:r>
          </w:p>
        </w:tc>
      </w:tr>
      <w:tr w:rsidR="00AE4253" w:rsidRPr="006F2B7A" w14:paraId="55673A5F" w14:textId="77777777" w:rsidTr="008D55C9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2B5E22BB" w14:textId="793AD669" w:rsidR="00AE4253" w:rsidRPr="006F2B7A" w:rsidRDefault="008D55C9" w:rsidP="00594FCD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9435E8" w:rsidRPr="006F2B7A" w14:paraId="35ABDB25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4373190" w14:textId="7756C629" w:rsidR="009435E8" w:rsidRPr="006F2B7A" w:rsidRDefault="009435E8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40 лет Октября </w:t>
            </w:r>
          </w:p>
        </w:tc>
        <w:tc>
          <w:tcPr>
            <w:tcW w:w="5103" w:type="dxa"/>
            <w:vAlign w:val="center"/>
          </w:tcPr>
          <w:p w14:paraId="04756677" w14:textId="229E1E34" w:rsidR="009435E8" w:rsidRPr="006F2B7A" w:rsidRDefault="00936E03" w:rsidP="009435E8">
            <w:pPr>
              <w:ind w:left="-385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6F97B99" wp14:editId="6DA25B4F">
                  <wp:extent cx="2202668" cy="1297172"/>
                  <wp:effectExtent l="0" t="0" r="7620" b="0"/>
                  <wp:docPr id="966672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672130" name="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24" cy="13020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306B5E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40 лет Октября,6 (Дет. сад №5)</w:t>
            </w:r>
          </w:p>
          <w:p w14:paraId="525F8631" w14:textId="537DE3F8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40 лет Октября,4 (Библиотека)</w:t>
            </w:r>
          </w:p>
        </w:tc>
      </w:tr>
      <w:tr w:rsidR="009435E8" w:rsidRPr="006F2B7A" w14:paraId="2AF42F59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1D02F003" w14:textId="56FD16EB" w:rsidR="009435E8" w:rsidRPr="006F2B7A" w:rsidRDefault="009435E8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  <w:tc>
          <w:tcPr>
            <w:tcW w:w="5103" w:type="dxa"/>
            <w:vAlign w:val="center"/>
          </w:tcPr>
          <w:p w14:paraId="14BE6734" w14:textId="31499D52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2523DC" wp14:editId="2C303039">
                  <wp:extent cx="3102654" cy="988827"/>
                  <wp:effectExtent l="0" t="0" r="2540" b="1905"/>
                  <wp:docPr id="17643644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4364416" name=""/>
                          <pic:cNvPicPr/>
                        </pic:nvPicPr>
                        <pic:blipFill rotWithShape="1"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89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74E1E7C" w14:textId="09E8F374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проезд Боровых,1а (МКД)</w:t>
            </w:r>
          </w:p>
        </w:tc>
      </w:tr>
      <w:tr w:rsidR="009435E8" w:rsidRPr="006F2B7A" w14:paraId="7001C464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4C93AED" w14:textId="4665114F" w:rsidR="009435E8" w:rsidRPr="006F2B7A" w:rsidRDefault="009435E8" w:rsidP="001C79CF">
            <w:pPr>
              <w:ind w:left="-57" w:right="-57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Краснослободская </w:t>
            </w:r>
          </w:p>
        </w:tc>
        <w:tc>
          <w:tcPr>
            <w:tcW w:w="5103" w:type="dxa"/>
            <w:vAlign w:val="center"/>
          </w:tcPr>
          <w:p w14:paraId="66E68EE1" w14:textId="5D9EE02F" w:rsidR="009435E8" w:rsidRPr="006F2B7A" w:rsidRDefault="00936E03" w:rsidP="009435E8">
            <w:pPr>
              <w:ind w:left="-111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0B6489" wp14:editId="60D53014">
                  <wp:extent cx="2836689" cy="1322015"/>
                  <wp:effectExtent l="0" t="0" r="1905" b="0"/>
                  <wp:docPr id="13308422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42206" name="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9573" cy="1328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3AE14ADD" w14:textId="1EE74E7D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Краснослободская,40 (Дет. сад №2)</w:t>
            </w:r>
          </w:p>
        </w:tc>
      </w:tr>
      <w:tr w:rsidR="009435E8" w:rsidRPr="006F2B7A" w14:paraId="3BEAA845" w14:textId="77777777" w:rsidTr="00936E03">
        <w:trPr>
          <w:trHeight w:val="1599"/>
        </w:trPr>
        <w:tc>
          <w:tcPr>
            <w:tcW w:w="1701" w:type="dxa"/>
            <w:vAlign w:val="center"/>
          </w:tcPr>
          <w:p w14:paraId="0ED834CE" w14:textId="2E55D8AB" w:rsidR="009435E8" w:rsidRPr="006F2B7A" w:rsidRDefault="009435E8" w:rsidP="001C79CF">
            <w:pPr>
              <w:ind w:left="-57" w:right="-57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Кооперативная </w:t>
            </w:r>
          </w:p>
        </w:tc>
        <w:tc>
          <w:tcPr>
            <w:tcW w:w="5103" w:type="dxa"/>
            <w:vAlign w:val="center"/>
          </w:tcPr>
          <w:p w14:paraId="176E7BB6" w14:textId="68516BCB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A12929" wp14:editId="2A53CE87">
                  <wp:extent cx="3102116" cy="935665"/>
                  <wp:effectExtent l="0" t="0" r="3175" b="0"/>
                  <wp:docPr id="28123810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238107" name=""/>
                          <pic:cNvPicPr/>
                        </pic:nvPicPr>
                        <pic:blipFill rotWithShape="1"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936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5133665C" w14:textId="34C69680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Кооперативная, д.47А (Общежитие)</w:t>
            </w:r>
          </w:p>
        </w:tc>
      </w:tr>
      <w:tr w:rsidR="009435E8" w:rsidRPr="006F2B7A" w14:paraId="11B6C4AF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18ACC38" w14:textId="2E65F136" w:rsidR="009435E8" w:rsidRPr="006F2B7A" w:rsidRDefault="009435E8" w:rsidP="001C79CF">
            <w:pPr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Железнодорожная </w:t>
            </w:r>
          </w:p>
        </w:tc>
        <w:tc>
          <w:tcPr>
            <w:tcW w:w="5103" w:type="dxa"/>
            <w:vAlign w:val="center"/>
          </w:tcPr>
          <w:p w14:paraId="74C98770" w14:textId="1AB5CC94" w:rsidR="009435E8" w:rsidRPr="006F2B7A" w:rsidRDefault="00936E03" w:rsidP="009435E8">
            <w:pPr>
              <w:jc w:val="center"/>
              <w:rPr>
                <w:rFonts w:ascii="Trebuchet MS" w:hAnsi="Trebuchet MS" w:cs="Arial"/>
                <w:noProof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7610A6" wp14:editId="7A7D0C75">
                  <wp:extent cx="3103245" cy="1668041"/>
                  <wp:effectExtent l="0" t="0" r="1905" b="8890"/>
                  <wp:docPr id="8246098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609875" name="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6680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7ADE33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Железнодорожная,43 (Школа-интернат)</w:t>
            </w:r>
          </w:p>
          <w:p w14:paraId="725DC0B5" w14:textId="54F239CF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Краснослободская,10 (СОШ №2)</w:t>
            </w:r>
          </w:p>
        </w:tc>
      </w:tr>
      <w:tr w:rsidR="009435E8" w:rsidRPr="006F2B7A" w14:paraId="5E1115DF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34463888" w14:textId="17E37D56" w:rsidR="009435E8" w:rsidRPr="006F2B7A" w:rsidRDefault="009435E8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ТГУ ул. Смирнова </w:t>
            </w:r>
          </w:p>
        </w:tc>
        <w:tc>
          <w:tcPr>
            <w:tcW w:w="5103" w:type="dxa"/>
            <w:vAlign w:val="center"/>
          </w:tcPr>
          <w:p w14:paraId="04F38E9B" w14:textId="274BB4B5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604A30" wp14:editId="0D2FB69B">
                  <wp:extent cx="2690142" cy="1584251"/>
                  <wp:effectExtent l="0" t="0" r="0" b="0"/>
                  <wp:docPr id="30139366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393660" name="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9692" cy="158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656235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Смирнова,21 (Жилой дом)</w:t>
            </w:r>
          </w:p>
          <w:p w14:paraId="71969BB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Смирнова,19 (Жилой дом)</w:t>
            </w:r>
          </w:p>
          <w:p w14:paraId="39E0B6E3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Смирнова,23 (МКД)</w:t>
            </w:r>
          </w:p>
          <w:p w14:paraId="7CD5029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Петрова,35 (МКД)</w:t>
            </w:r>
          </w:p>
          <w:p w14:paraId="7FD9B566" w14:textId="12D18326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Смирнова,20 (МКД)</w:t>
            </w:r>
          </w:p>
        </w:tc>
      </w:tr>
      <w:tr w:rsidR="009435E8" w:rsidRPr="006F2B7A" w14:paraId="4316C611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1097C42" w14:textId="0D4C021E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 xml:space="preserve">ТГУ ул. Заводская </w:t>
            </w:r>
          </w:p>
        </w:tc>
        <w:tc>
          <w:tcPr>
            <w:tcW w:w="5103" w:type="dxa"/>
            <w:vAlign w:val="center"/>
          </w:tcPr>
          <w:p w14:paraId="13F0D80E" w14:textId="30DB0223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EDD866" wp14:editId="49A9ABC6">
                  <wp:extent cx="3101884" cy="882503"/>
                  <wp:effectExtent l="0" t="0" r="3810" b="0"/>
                  <wp:docPr id="8237035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703553" name=""/>
                          <pic:cNvPicPr/>
                        </pic:nvPicPr>
                        <pic:blipFill rotWithShape="1"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882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199D501A" w14:textId="2D089800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Заводская,7б (Общежитие)</w:t>
            </w:r>
          </w:p>
        </w:tc>
      </w:tr>
      <w:tr w:rsidR="009435E8" w:rsidRPr="006F2B7A" w14:paraId="4E02E556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320EEA18" w14:textId="37FA0361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  <w:tc>
          <w:tcPr>
            <w:tcW w:w="5103" w:type="dxa"/>
            <w:vAlign w:val="center"/>
          </w:tcPr>
          <w:p w14:paraId="01376E45" w14:textId="0556A4D9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7FEDD64" wp14:editId="2738D0A9">
                  <wp:extent cx="3102999" cy="1137684"/>
                  <wp:effectExtent l="0" t="0" r="2540" b="5715"/>
                  <wp:docPr id="15114265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426584" name="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11377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68DEE7C" w14:textId="4CC85EC1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мкр. Солнечный,14 (Дет. сад. №4)</w:t>
            </w:r>
          </w:p>
        </w:tc>
      </w:tr>
      <w:tr w:rsidR="009435E8" w:rsidRPr="006F2B7A" w14:paraId="09445931" w14:textId="77777777" w:rsidTr="00936E03">
        <w:trPr>
          <w:trHeight w:val="1174"/>
        </w:trPr>
        <w:tc>
          <w:tcPr>
            <w:tcW w:w="1701" w:type="dxa"/>
            <w:vAlign w:val="center"/>
          </w:tcPr>
          <w:p w14:paraId="07593139" w14:textId="0D6068D9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  <w:tc>
          <w:tcPr>
            <w:tcW w:w="5103" w:type="dxa"/>
            <w:vAlign w:val="center"/>
          </w:tcPr>
          <w:p w14:paraId="03C217ED" w14:textId="6B0FDABA" w:rsidR="009435E8" w:rsidRPr="006F2B7A" w:rsidRDefault="00936E03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4704E2" wp14:editId="277579FA">
                  <wp:extent cx="3102724" cy="637953"/>
                  <wp:effectExtent l="0" t="0" r="2540" b="0"/>
                  <wp:docPr id="10244512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4451230" name="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3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481C85C3" w14:textId="062841C4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Восточная,25 (МКД)</w:t>
            </w:r>
          </w:p>
        </w:tc>
      </w:tr>
      <w:tr w:rsidR="009435E8" w:rsidRPr="006F2B7A" w14:paraId="79DDBB97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5AA3256E" w14:textId="46A300AF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  <w:tc>
          <w:tcPr>
            <w:tcW w:w="5103" w:type="dxa"/>
            <w:vAlign w:val="center"/>
          </w:tcPr>
          <w:p w14:paraId="3FDFDD94" w14:textId="4359BF51" w:rsidR="009435E8" w:rsidRPr="006F2B7A" w:rsidRDefault="009C6231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0D5194" wp14:editId="659E6FD0">
                  <wp:extent cx="3094074" cy="4107450"/>
                  <wp:effectExtent l="0" t="0" r="0" b="7620"/>
                  <wp:docPr id="81840663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406637" name=""/>
                          <pic:cNvPicPr/>
                        </pic:nvPicPr>
                        <pic:blipFill rotWithShape="1">
                          <a:blip r:embed="rId51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984" cy="41298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204F88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Восточная,1 (МКД)</w:t>
            </w:r>
          </w:p>
          <w:p w14:paraId="43BFEE6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Пролетарская,54 (МКД)</w:t>
            </w:r>
          </w:p>
          <w:p w14:paraId="352A7DE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Пролетарская,48 (МКД)</w:t>
            </w:r>
          </w:p>
          <w:p w14:paraId="3A2BCFA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Пролетарская,52 (Жилой дом)</w:t>
            </w:r>
          </w:p>
          <w:p w14:paraId="3DC9BB8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Пролетарская,46 (МКД)</w:t>
            </w:r>
          </w:p>
          <w:p w14:paraId="7F2C8BB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Спортивная,19 (МКД)</w:t>
            </w:r>
          </w:p>
          <w:p w14:paraId="6AF93C4E" w14:textId="6E4F802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</w:t>
            </w:r>
            <w:r w:rsidR="00A44CD6">
              <w:rPr>
                <w:rFonts w:ascii="Trebuchet MS" w:hAnsi="Trebuchet MS" w:cs="Arial"/>
                <w:sz w:val="18"/>
                <w:szCs w:val="18"/>
              </w:rPr>
              <w:t>1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 xml:space="preserve"> (МКД)</w:t>
            </w:r>
          </w:p>
          <w:p w14:paraId="768B5F2A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Спортивная,23 (МКД)</w:t>
            </w:r>
          </w:p>
          <w:p w14:paraId="5BCEBE93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Садовая,16 (МКД)</w:t>
            </w:r>
          </w:p>
          <w:p w14:paraId="2571F20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Садовая,12 (МКД)</w:t>
            </w:r>
          </w:p>
          <w:p w14:paraId="1F5EF493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Садовая,10 (МКД)</w:t>
            </w:r>
          </w:p>
          <w:p w14:paraId="18D972D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Спортивная,16 (МКД)</w:t>
            </w:r>
          </w:p>
          <w:p w14:paraId="69164D02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Спортивная,12а (МКД)</w:t>
            </w:r>
          </w:p>
          <w:p w14:paraId="17952F7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Спортивная,14 (МКД)</w:t>
            </w:r>
          </w:p>
          <w:p w14:paraId="514A33EE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Садовая,8а (МКД)</w:t>
            </w:r>
          </w:p>
          <w:p w14:paraId="26B7138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Милицейский,2 (МКД)</w:t>
            </w:r>
          </w:p>
          <w:p w14:paraId="58758C6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Милицейский,8 (МКД)</w:t>
            </w:r>
          </w:p>
          <w:p w14:paraId="3098C54E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Железнодорожная,20 (РОВД)</w:t>
            </w:r>
          </w:p>
          <w:p w14:paraId="3DA9FA65" w14:textId="199D2CE2" w:rsidR="00561CF1" w:rsidRPr="006F2B7A" w:rsidRDefault="00561CF1" w:rsidP="00561CF1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 (</w:t>
            </w:r>
            <w:r>
              <w:rPr>
                <w:rFonts w:ascii="Trebuchet MS" w:hAnsi="Trebuchet MS" w:cs="Arial"/>
                <w:sz w:val="18"/>
                <w:szCs w:val="18"/>
              </w:rPr>
              <w:t>Магазин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)</w:t>
            </w:r>
          </w:p>
          <w:p w14:paraId="17242B80" w14:textId="0F2123D9" w:rsidR="00CD0D0E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Василенкова,2а (Налог.</w:t>
            </w:r>
            <w:r w:rsidR="00CD0D0E">
              <w:rPr>
                <w:rFonts w:ascii="Trebuchet MS" w:hAnsi="Trebuchet MS" w:cs="Arial"/>
                <w:sz w:val="18"/>
                <w:szCs w:val="18"/>
              </w:rPr>
              <w:t>с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лужба Росреестр)</w:t>
            </w:r>
          </w:p>
          <w:p w14:paraId="028D0E2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Василенкова,2б (МКД)</w:t>
            </w:r>
          </w:p>
          <w:p w14:paraId="7864B712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Василенкова,2в (МКД)</w:t>
            </w:r>
          </w:p>
          <w:p w14:paraId="4AD023A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Василенкова,20,Суд</w:t>
            </w:r>
          </w:p>
          <w:p w14:paraId="2DF3AC3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Василенкова,21 (МКД)</w:t>
            </w:r>
          </w:p>
          <w:p w14:paraId="78233DF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Василенкова,10а (МКД)</w:t>
            </w:r>
          </w:p>
          <w:p w14:paraId="7B0DAB42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Василенкова,3 (МКД)</w:t>
            </w:r>
          </w:p>
          <w:p w14:paraId="5670048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Железнодорожная,16а (МКД)</w:t>
            </w:r>
          </w:p>
          <w:p w14:paraId="226A8B22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Железнодорожная,18 (Дет. сад №3)</w:t>
            </w:r>
          </w:p>
          <w:p w14:paraId="6C6853E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Спортивная,21а (МКД)</w:t>
            </w:r>
          </w:p>
          <w:p w14:paraId="7967490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Спортивная,12 (МКД)</w:t>
            </w:r>
          </w:p>
          <w:p w14:paraId="08289779" w14:textId="77777777" w:rsidR="009435E8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 55 (МКД)</w:t>
            </w:r>
          </w:p>
          <w:p w14:paraId="0A4450D5" w14:textId="0BA1BC64" w:rsidR="00CD0D0E" w:rsidRPr="006F2B7A" w:rsidRDefault="00CD0D0E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bookmarkStart w:id="80" w:name="_Hlk206517577"/>
            <w:r>
              <w:rPr>
                <w:rFonts w:ascii="Trebuchet MS" w:hAnsi="Trebuchet MS" w:cs="Arial"/>
                <w:sz w:val="18"/>
                <w:szCs w:val="18"/>
              </w:rPr>
              <w:t>ул. Пролетарская</w:t>
            </w:r>
            <w:r w:rsidR="009105C8">
              <w:rPr>
                <w:rFonts w:ascii="Trebuchet MS" w:hAnsi="Trebuchet MS" w:cs="Arial"/>
                <w:sz w:val="18"/>
                <w:szCs w:val="18"/>
              </w:rPr>
              <w:t>, гаражи</w:t>
            </w:r>
            <w:bookmarkEnd w:id="80"/>
          </w:p>
        </w:tc>
      </w:tr>
      <w:tr w:rsidR="009435E8" w:rsidRPr="006F2B7A" w14:paraId="42AFEC85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407DADCE" w14:textId="765E07B9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  <w:tc>
          <w:tcPr>
            <w:tcW w:w="5103" w:type="dxa"/>
            <w:vAlign w:val="center"/>
          </w:tcPr>
          <w:p w14:paraId="3081932D" w14:textId="0214A770" w:rsidR="009435E8" w:rsidRPr="006F2B7A" w:rsidRDefault="009C6231" w:rsidP="004B5631">
            <w:pPr>
              <w:spacing w:before="60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682FED" wp14:editId="5766BA09">
                  <wp:extent cx="3103245" cy="1552575"/>
                  <wp:effectExtent l="0" t="0" r="1905" b="9525"/>
                  <wp:docPr id="6364038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40389" name="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5F1D3A6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Красноармейская,11 (Администрация)</w:t>
            </w:r>
          </w:p>
          <w:p w14:paraId="7F55753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(Администрация)</w:t>
            </w:r>
          </w:p>
          <w:p w14:paraId="0C7F11A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 (Администрация гаражи)</w:t>
            </w:r>
          </w:p>
          <w:p w14:paraId="01D6115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Красноармейская,3 (УФК)</w:t>
            </w:r>
          </w:p>
          <w:p w14:paraId="0C64C566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пер. Сосновый,6 (Сан.бак. лаборатория)</w:t>
            </w:r>
          </w:p>
          <w:p w14:paraId="10F59EC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Пролетарская,4 (контора МУП )</w:t>
            </w:r>
          </w:p>
          <w:p w14:paraId="39D8A55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Свободы,2 (Администрация)</w:t>
            </w:r>
          </w:p>
          <w:p w14:paraId="474B53D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пл. Свободы,3 (Музей)</w:t>
            </w:r>
          </w:p>
          <w:p w14:paraId="254CDFE6" w14:textId="77777777" w:rsidR="009435E8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Пролетарская,1 (ДК)</w:t>
            </w:r>
          </w:p>
          <w:p w14:paraId="75F7E8EE" w14:textId="66F33989" w:rsidR="00CD0D0E" w:rsidRPr="006F2B7A" w:rsidRDefault="00CD0D0E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bookmarkStart w:id="81" w:name="_Hlk206517582"/>
            <w:r w:rsidRPr="00CD0D0E">
              <w:rPr>
                <w:rFonts w:ascii="Trebuchet MS" w:hAnsi="Trebuchet MS" w:cs="Arial"/>
                <w:sz w:val="18"/>
                <w:szCs w:val="18"/>
              </w:rPr>
              <w:t>ул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</w:t>
            </w:r>
            <w:r w:rsidR="009C6231">
              <w:rPr>
                <w:rFonts w:ascii="Trebuchet MS" w:hAnsi="Trebuchet MS" w:cs="Arial"/>
                <w:sz w:val="18"/>
                <w:szCs w:val="18"/>
              </w:rPr>
              <w:t>и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м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 xml:space="preserve"> Нового,2а</w:t>
            </w:r>
            <w:r>
              <w:rPr>
                <w:rFonts w:ascii="Trebuchet MS" w:hAnsi="Trebuchet MS" w:cs="Arial"/>
                <w:sz w:val="18"/>
                <w:szCs w:val="18"/>
              </w:rPr>
              <w:t xml:space="preserve"> (</w:t>
            </w:r>
            <w:r w:rsidRPr="00CD0D0E">
              <w:rPr>
                <w:rFonts w:ascii="Trebuchet MS" w:hAnsi="Trebuchet MS" w:cs="Arial"/>
                <w:sz w:val="18"/>
                <w:szCs w:val="18"/>
              </w:rPr>
              <w:t>Торгово-офисное здание</w:t>
            </w:r>
            <w:r>
              <w:rPr>
                <w:rFonts w:ascii="Trebuchet MS" w:hAnsi="Trebuchet MS" w:cs="Arial"/>
                <w:sz w:val="18"/>
                <w:szCs w:val="18"/>
              </w:rPr>
              <w:t>)</w:t>
            </w:r>
            <w:bookmarkEnd w:id="81"/>
          </w:p>
        </w:tc>
      </w:tr>
      <w:tr w:rsidR="009435E8" w:rsidRPr="006F2B7A" w14:paraId="5A3B932D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2915A887" w14:textId="105B2F5C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5103" w:type="dxa"/>
            <w:vAlign w:val="center"/>
          </w:tcPr>
          <w:p w14:paraId="3EEF16D0" w14:textId="1C0D8C15" w:rsidR="009435E8" w:rsidRPr="006F2B7A" w:rsidRDefault="00C509E1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EC3B75A" wp14:editId="0342C1B0">
                  <wp:extent cx="3103245" cy="1827530"/>
                  <wp:effectExtent l="0" t="0" r="1905" b="1270"/>
                  <wp:docPr id="1236390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39003" name="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8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8E916D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Парковская,25 (МКД)</w:t>
            </w:r>
          </w:p>
          <w:p w14:paraId="211F0B6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Парковская,27 (МКД)</w:t>
            </w:r>
          </w:p>
          <w:p w14:paraId="3F0556A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Парковская,50а (ГПТУ-18)</w:t>
            </w:r>
          </w:p>
          <w:p w14:paraId="4AD9C4D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Парковская,50 (ГПТУ-18)</w:t>
            </w:r>
          </w:p>
          <w:p w14:paraId="1F606DB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Смирнова,12 (МКД)</w:t>
            </w:r>
          </w:p>
          <w:p w14:paraId="515D5BD2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Смирнова,15 (МКД)</w:t>
            </w:r>
          </w:p>
          <w:p w14:paraId="0598616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Песчаная,23 (МКД)</w:t>
            </w:r>
          </w:p>
          <w:p w14:paraId="41DE802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Парковская,26 (МКД)</w:t>
            </w:r>
          </w:p>
          <w:p w14:paraId="0FE6D45A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Парковская,28 (МКД)</w:t>
            </w:r>
          </w:p>
          <w:p w14:paraId="256D2A0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Смирнова,9 (МКД)</w:t>
            </w:r>
          </w:p>
          <w:p w14:paraId="67F33F1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Смирнова,10 (МКД)</w:t>
            </w:r>
          </w:p>
          <w:p w14:paraId="79C9282E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Парковская,17 (МКД)</w:t>
            </w:r>
          </w:p>
          <w:p w14:paraId="754B063F" w14:textId="35175516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Советская,41б (МКД)</w:t>
            </w:r>
          </w:p>
        </w:tc>
      </w:tr>
      <w:tr w:rsidR="009435E8" w:rsidRPr="006F2B7A" w14:paraId="501EF212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20808146" w14:textId="1534864F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  <w:tc>
          <w:tcPr>
            <w:tcW w:w="5103" w:type="dxa"/>
            <w:vAlign w:val="center"/>
          </w:tcPr>
          <w:p w14:paraId="7CEC23DB" w14:textId="113AB25D" w:rsidR="009435E8" w:rsidRPr="006F2B7A" w:rsidRDefault="00787DAB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3D9635E" wp14:editId="38A9883B">
                  <wp:extent cx="3103245" cy="1656715"/>
                  <wp:effectExtent l="0" t="0" r="1905" b="635"/>
                  <wp:docPr id="2949952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995273" name="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65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141B81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Северная,5 (МКД)</w:t>
            </w:r>
          </w:p>
          <w:p w14:paraId="013FD7E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Северная,5а (МКД)</w:t>
            </w:r>
          </w:p>
          <w:p w14:paraId="2339AD4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Песчаная,9 (МКД)</w:t>
            </w:r>
          </w:p>
          <w:p w14:paraId="76BA878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Северная,10 (Детский сад №1)</w:t>
            </w:r>
          </w:p>
          <w:p w14:paraId="6CEF183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Северная,8а (МКД)</w:t>
            </w:r>
          </w:p>
          <w:p w14:paraId="2B81762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Северная,3 (МКД)</w:t>
            </w:r>
          </w:p>
          <w:p w14:paraId="209EDDE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Советская,23 (Ростелеком)</w:t>
            </w:r>
          </w:p>
          <w:p w14:paraId="09B4E7E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Северная,2 (Адм. здание)</w:t>
            </w:r>
          </w:p>
          <w:p w14:paraId="0A288910" w14:textId="7C3146BB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Северная,4 (Центр занятости)</w:t>
            </w:r>
          </w:p>
        </w:tc>
      </w:tr>
      <w:tr w:rsidR="009435E8" w:rsidRPr="006F2B7A" w14:paraId="461DF8BF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4FEBF20" w14:textId="1B114CC8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  <w:tc>
          <w:tcPr>
            <w:tcW w:w="5103" w:type="dxa"/>
            <w:vAlign w:val="center"/>
          </w:tcPr>
          <w:p w14:paraId="6BF734AB" w14:textId="56FA53E5" w:rsidR="009435E8" w:rsidRPr="006F2B7A" w:rsidRDefault="0069242E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C715327" wp14:editId="3B62D0E4">
                  <wp:extent cx="3103245" cy="1900555"/>
                  <wp:effectExtent l="0" t="0" r="1905" b="4445"/>
                  <wp:docPr id="1619658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658016" name="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3245" cy="1900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3203B3BA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Красноармейская,58а (ФОК)</w:t>
            </w:r>
          </w:p>
          <w:p w14:paraId="5312BC36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Красноармейская,58 (СОШ №1)</w:t>
            </w:r>
          </w:p>
          <w:p w14:paraId="10CB5510" w14:textId="3D6F2AE9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Красноармейская,58 (СОШ</w:t>
            </w:r>
            <w:r w:rsidR="00B95CEA">
              <w:rPr>
                <w:rFonts w:ascii="Trebuchet MS" w:hAnsi="Trebuchet MS" w:cs="Arial"/>
                <w:sz w:val="18"/>
                <w:szCs w:val="18"/>
              </w:rPr>
              <w:t xml:space="preserve"> №</w:t>
            </w:r>
            <w:r w:rsidRPr="006F2B7A">
              <w:rPr>
                <w:rFonts w:ascii="Trebuchet MS" w:hAnsi="Trebuchet MS" w:cs="Arial"/>
                <w:sz w:val="18"/>
                <w:szCs w:val="18"/>
              </w:rPr>
              <w:t>1 Новое здание)</w:t>
            </w:r>
          </w:p>
          <w:p w14:paraId="638AFA7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Пролетарская,77а (Школа искусств)</w:t>
            </w:r>
          </w:p>
          <w:p w14:paraId="05AC82AE" w14:textId="65B67A4B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Красноармейская,56а (МКД)</w:t>
            </w:r>
          </w:p>
        </w:tc>
      </w:tr>
      <w:tr w:rsidR="009435E8" w:rsidRPr="006F2B7A" w14:paraId="6D010599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4615C979" w14:textId="01BB6476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  <w:tc>
          <w:tcPr>
            <w:tcW w:w="5103" w:type="dxa"/>
            <w:vAlign w:val="center"/>
          </w:tcPr>
          <w:p w14:paraId="4CDEF2B6" w14:textId="4F8F3BF6" w:rsidR="009435E8" w:rsidRPr="006F2B7A" w:rsidRDefault="00763CB5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FC2276" wp14:editId="6D7B1F87">
                  <wp:extent cx="2792682" cy="813185"/>
                  <wp:effectExtent l="0" t="0" r="8255" b="6350"/>
                  <wp:docPr id="3082200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2004" name="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546" cy="8169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2011FC19" w14:textId="59E008FA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Советская,61 (МКД)</w:t>
            </w:r>
          </w:p>
        </w:tc>
      </w:tr>
      <w:tr w:rsidR="009435E8" w:rsidRPr="006F2B7A" w14:paraId="62B1A0EC" w14:textId="77777777" w:rsidTr="009435E8">
        <w:trPr>
          <w:trHeight w:val="20"/>
        </w:trPr>
        <w:tc>
          <w:tcPr>
            <w:tcW w:w="10908" w:type="dxa"/>
            <w:gridSpan w:val="3"/>
            <w:shd w:val="clear" w:color="auto" w:fill="FFFF99"/>
            <w:vAlign w:val="center"/>
          </w:tcPr>
          <w:p w14:paraId="11E03DDA" w14:textId="67C5EDEC" w:rsidR="009435E8" w:rsidRPr="006F2B7A" w:rsidRDefault="009435E8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9435E8" w:rsidRPr="006F2B7A" w14:paraId="077FBADB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7DB82287" w14:textId="18055B7E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  <w:tc>
          <w:tcPr>
            <w:tcW w:w="5103" w:type="dxa"/>
            <w:vAlign w:val="center"/>
          </w:tcPr>
          <w:p w14:paraId="1C119386" w14:textId="1172A629" w:rsidR="009435E8" w:rsidRPr="006F2B7A" w:rsidRDefault="00B90D3D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65D3A13" wp14:editId="5DC86FF0">
                  <wp:extent cx="2834582" cy="1669312"/>
                  <wp:effectExtent l="0" t="0" r="4445" b="7620"/>
                  <wp:docPr id="8668839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883972" name="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2597" cy="1679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58D72EB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МБОУ "Малышевская СОШ". д. Каменка</w:t>
            </w:r>
          </w:p>
          <w:p w14:paraId="5228C34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ФБУП "Почта России". д. Каменка</w:t>
            </w:r>
          </w:p>
          <w:p w14:paraId="00D7701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МКУК "Максатихинская межпоселенческая библиотека". д. Каменка</w:t>
            </w:r>
          </w:p>
          <w:p w14:paraId="69554688" w14:textId="63F466F7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МКД. д. Каменка</w:t>
            </w:r>
          </w:p>
        </w:tc>
      </w:tr>
      <w:tr w:rsidR="009435E8" w:rsidRPr="006F2B7A" w14:paraId="61AB87D8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4A30292B" w14:textId="2093ACA5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  <w:tc>
          <w:tcPr>
            <w:tcW w:w="5103" w:type="dxa"/>
            <w:vAlign w:val="center"/>
          </w:tcPr>
          <w:p w14:paraId="34A826A5" w14:textId="258EC26D" w:rsidR="009435E8" w:rsidRPr="006F2B7A" w:rsidRDefault="00B90D3D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0C5A829" wp14:editId="249D8966">
                  <wp:extent cx="3102828" cy="691117"/>
                  <wp:effectExtent l="0" t="0" r="2540" b="0"/>
                  <wp:docPr id="9917885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788596" name="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691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31DF617B" w14:textId="49490FEF" w:rsidR="009435E8" w:rsidRPr="006F2B7A" w:rsidRDefault="006F2B7A" w:rsidP="009435E8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МКД д.3</w:t>
            </w:r>
          </w:p>
        </w:tc>
      </w:tr>
      <w:tr w:rsidR="009435E8" w:rsidRPr="006F2B7A" w14:paraId="314F4F89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0C875359" w14:textId="5C52EE70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5103" w:type="dxa"/>
            <w:vAlign w:val="center"/>
          </w:tcPr>
          <w:p w14:paraId="3E9523B2" w14:textId="043B86B1" w:rsidR="009435E8" w:rsidRPr="006F2B7A" w:rsidRDefault="00B90D3D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AAAEEE4" wp14:editId="101A58AC">
                  <wp:extent cx="1828717" cy="1265275"/>
                  <wp:effectExtent l="0" t="0" r="635" b="0"/>
                  <wp:docPr id="17143724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372416" name="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19" cy="1274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620300F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Центральная,2 (МКД)</w:t>
            </w:r>
          </w:p>
          <w:p w14:paraId="7A873D80" w14:textId="284876FF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СДК. д. Райково</w:t>
            </w:r>
          </w:p>
        </w:tc>
      </w:tr>
      <w:tr w:rsidR="009435E8" w:rsidRPr="006F2B7A" w14:paraId="330141D6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4AAB144F" w14:textId="749216E0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  <w:tc>
          <w:tcPr>
            <w:tcW w:w="5103" w:type="dxa"/>
            <w:vAlign w:val="center"/>
          </w:tcPr>
          <w:p w14:paraId="2036F6DD" w14:textId="24DFDFCB" w:rsidR="009435E8" w:rsidRPr="006F2B7A" w:rsidRDefault="00B90D3D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9935DB" wp14:editId="15AF0926">
                  <wp:extent cx="1885082" cy="1366369"/>
                  <wp:effectExtent l="0" t="0" r="1270" b="5715"/>
                  <wp:docPr id="9986920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692094" name="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990" cy="13786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15A7EF3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Мира,16б (МБОУ "Ривзаводская СОШ")</w:t>
            </w:r>
          </w:p>
          <w:p w14:paraId="37C51C53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Мира,16 (МБОУ "Ривзаводская СОШ". Детский сад)</w:t>
            </w:r>
          </w:p>
          <w:p w14:paraId="77A93FCB" w14:textId="1FDC734C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ул. Мира,14а (МКД)</w:t>
            </w:r>
          </w:p>
        </w:tc>
      </w:tr>
      <w:tr w:rsidR="009435E8" w:rsidRPr="006F2B7A" w14:paraId="63164E82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52478895" w14:textId="23848790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  <w:tc>
          <w:tcPr>
            <w:tcW w:w="5103" w:type="dxa"/>
            <w:vAlign w:val="center"/>
          </w:tcPr>
          <w:p w14:paraId="1D4F8DCE" w14:textId="020C8C0E" w:rsidR="009435E8" w:rsidRPr="006F2B7A" w:rsidRDefault="00646DEE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659BAD" wp14:editId="6A59E4E5">
                  <wp:extent cx="2923953" cy="2359514"/>
                  <wp:effectExtent l="0" t="0" r="0" b="3175"/>
                  <wp:docPr id="12896539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965392" name="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129" cy="2367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7ADD6364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 (МКД)</w:t>
            </w:r>
          </w:p>
          <w:p w14:paraId="1A3AE1A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2 (МКД)</w:t>
            </w:r>
          </w:p>
          <w:p w14:paraId="5FEE78FC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3 (МКД)</w:t>
            </w:r>
          </w:p>
          <w:p w14:paraId="5AA44EC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4 (МКД)</w:t>
            </w:r>
          </w:p>
          <w:p w14:paraId="6C6F5CC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5 (МКД)</w:t>
            </w:r>
          </w:p>
          <w:p w14:paraId="0747C78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6 (ИЖС)</w:t>
            </w:r>
          </w:p>
          <w:p w14:paraId="67BED34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7 (ИЖС)</w:t>
            </w:r>
          </w:p>
          <w:p w14:paraId="1EBBEB9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7а (ИЖС)</w:t>
            </w:r>
          </w:p>
          <w:p w14:paraId="2A4AAEF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8 (ИЖС)</w:t>
            </w:r>
          </w:p>
          <w:p w14:paraId="0E26234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9 (ИЖС)</w:t>
            </w:r>
          </w:p>
          <w:p w14:paraId="6824187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9а (ИЖС)</w:t>
            </w:r>
          </w:p>
          <w:p w14:paraId="4BCB2D26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10 (ИЖС)</w:t>
            </w:r>
          </w:p>
          <w:p w14:paraId="4C8FF32E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11 (ИЖС)</w:t>
            </w:r>
          </w:p>
          <w:p w14:paraId="49710686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12 (ИЖС)</w:t>
            </w:r>
          </w:p>
          <w:p w14:paraId="1014223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13 (ИЖС)</w:t>
            </w:r>
          </w:p>
          <w:p w14:paraId="6F71622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 (ИЖС)</w:t>
            </w:r>
          </w:p>
          <w:p w14:paraId="6BCF91FD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 (ИЖС)</w:t>
            </w:r>
          </w:p>
          <w:p w14:paraId="152081B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140 (ИЖС)</w:t>
            </w:r>
          </w:p>
          <w:p w14:paraId="1B1BEA46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141 (ИЖС)</w:t>
            </w:r>
          </w:p>
          <w:p w14:paraId="18F72EC9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143 (ИЖС)</w:t>
            </w:r>
          </w:p>
          <w:p w14:paraId="5DCAA71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144 (ИЖС)</w:t>
            </w:r>
          </w:p>
          <w:p w14:paraId="42780D0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146 (ИЖС)</w:t>
            </w:r>
          </w:p>
          <w:p w14:paraId="12993EF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147 (ИЖС)</w:t>
            </w:r>
          </w:p>
          <w:p w14:paraId="1C11F0D0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148 (ИЖС)</w:t>
            </w:r>
          </w:p>
          <w:p w14:paraId="775015EE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149 (ИЖС)</w:t>
            </w:r>
          </w:p>
          <w:p w14:paraId="56663868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150 (ИЖС)</w:t>
            </w:r>
          </w:p>
          <w:p w14:paraId="2A8ECBD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151 (ИЖС)</w:t>
            </w:r>
          </w:p>
          <w:p w14:paraId="432DE931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156 (ИЖС)</w:t>
            </w:r>
          </w:p>
          <w:p w14:paraId="5357D597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156а (ИЖС)</w:t>
            </w:r>
          </w:p>
          <w:p w14:paraId="6BA9E50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158 (ИЖС)</w:t>
            </w:r>
          </w:p>
          <w:p w14:paraId="6FC55D2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158а (ИЖС)</w:t>
            </w:r>
          </w:p>
          <w:p w14:paraId="01942A0B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д. Фабрика, 161 (ИЖС)</w:t>
            </w:r>
          </w:p>
          <w:p w14:paraId="2C1D9F5F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ИП Беляков Г.В. д. Фабрика</w:t>
            </w:r>
          </w:p>
          <w:p w14:paraId="0FFFCADE" w14:textId="0777BBE9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КНС. д. Фабрика</w:t>
            </w:r>
          </w:p>
        </w:tc>
      </w:tr>
      <w:tr w:rsidR="009435E8" w:rsidRPr="006F2B7A" w14:paraId="54745CA1" w14:textId="77777777" w:rsidTr="008D55C9">
        <w:trPr>
          <w:trHeight w:val="20"/>
        </w:trPr>
        <w:tc>
          <w:tcPr>
            <w:tcW w:w="1701" w:type="dxa"/>
            <w:vAlign w:val="center"/>
          </w:tcPr>
          <w:p w14:paraId="69CEC357" w14:textId="2E516047" w:rsidR="009435E8" w:rsidRPr="006F2B7A" w:rsidRDefault="009435E8" w:rsidP="009435E8">
            <w:pPr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6F2B7A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  <w:tc>
          <w:tcPr>
            <w:tcW w:w="5103" w:type="dxa"/>
            <w:vAlign w:val="center"/>
          </w:tcPr>
          <w:p w14:paraId="3C28D2F2" w14:textId="043EEA54" w:rsidR="009435E8" w:rsidRPr="006F2B7A" w:rsidRDefault="00646DEE" w:rsidP="009435E8">
            <w:pPr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CB0555B" wp14:editId="2C8E4E2D">
                  <wp:extent cx="1924493" cy="1608532"/>
                  <wp:effectExtent l="0" t="0" r="0" b="0"/>
                  <wp:docPr id="19826197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2619701" name="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663" cy="16178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4" w:type="dxa"/>
            <w:vAlign w:val="center"/>
          </w:tcPr>
          <w:p w14:paraId="36A67BC5" w14:textId="77777777" w:rsidR="006F2B7A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"Тверской ОРТПЦ". с. Сельцы</w:t>
            </w:r>
          </w:p>
          <w:p w14:paraId="05316ECD" w14:textId="2BE6FFDF" w:rsidR="009435E8" w:rsidRPr="006F2B7A" w:rsidRDefault="006F2B7A" w:rsidP="006F2B7A">
            <w:pPr>
              <w:rPr>
                <w:rFonts w:ascii="Trebuchet MS" w:hAnsi="Trebuchet MS" w:cs="Arial"/>
                <w:sz w:val="18"/>
                <w:szCs w:val="18"/>
              </w:rPr>
            </w:pPr>
            <w:r w:rsidRPr="006F2B7A">
              <w:rPr>
                <w:rFonts w:ascii="Trebuchet MS" w:hAnsi="Trebuchet MS" w:cs="Arial"/>
                <w:sz w:val="18"/>
                <w:szCs w:val="18"/>
              </w:rPr>
              <w:t>МКД. с. Сельцы</w:t>
            </w:r>
          </w:p>
        </w:tc>
      </w:tr>
    </w:tbl>
    <w:bookmarkEnd w:id="79"/>
    <w:p w14:paraId="6E85E47D" w14:textId="652B117C" w:rsidR="00041914" w:rsidRPr="00BF1ADD" w:rsidRDefault="00000BCD" w:rsidP="00041914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24"/>
          <w:szCs w:val="24"/>
        </w:rPr>
      </w:pPr>
      <w:r>
        <w:rPr>
          <w:rFonts w:ascii="Trebuchet MS" w:eastAsia="Times New Roman" w:hAnsi="Trebuchet MS" w:cs="Times New Roman"/>
          <w:b/>
          <w:sz w:val="24"/>
          <w:szCs w:val="24"/>
        </w:rPr>
        <w:t xml:space="preserve"> </w:t>
      </w:r>
    </w:p>
    <w:p w14:paraId="4376A358" w14:textId="77777777" w:rsidR="00BF1ADD" w:rsidRDefault="00BF1ADD" w:rsidP="00693393">
      <w:pPr>
        <w:pStyle w:val="a7"/>
        <w:keepNext/>
        <w:spacing w:before="240" w:after="60" w:line="360" w:lineRule="auto"/>
        <w:outlineLvl w:val="0"/>
        <w:rPr>
          <w:rFonts w:ascii="Trebuchet MS" w:hAnsi="Trebuchet MS"/>
          <w:b/>
          <w:bCs/>
          <w:kern w:val="32"/>
          <w:szCs w:val="28"/>
        </w:rPr>
        <w:sectPr w:rsidR="00BF1ADD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63C60F98" w14:textId="1D3DE5A1" w:rsidR="00A020AA" w:rsidRPr="00B66F87" w:rsidRDefault="00693393" w:rsidP="00394BF0">
      <w:pPr>
        <w:pStyle w:val="a7"/>
        <w:keepNext/>
        <w:spacing w:before="0" w:after="0" w:line="360" w:lineRule="auto"/>
        <w:outlineLvl w:val="0"/>
        <w:rPr>
          <w:rFonts w:ascii="Trebuchet MS" w:hAnsi="Trebuchet MS"/>
          <w:b/>
          <w:bCs/>
          <w:kern w:val="32"/>
          <w:sz w:val="22"/>
        </w:rPr>
      </w:pPr>
      <w:bookmarkStart w:id="82" w:name="_Toc203488726"/>
      <w:r w:rsidRPr="00B66F87">
        <w:rPr>
          <w:rFonts w:ascii="Trebuchet MS" w:hAnsi="Trebuchet MS"/>
          <w:b/>
          <w:bCs/>
          <w:kern w:val="32"/>
          <w:sz w:val="22"/>
        </w:rPr>
        <w:lastRenderedPageBreak/>
        <w:t xml:space="preserve">1.5 </w:t>
      </w:r>
      <w:r w:rsidR="002E344A" w:rsidRPr="00B66F87">
        <w:rPr>
          <w:rFonts w:ascii="Trebuchet MS" w:hAnsi="Trebuchet MS"/>
          <w:b/>
          <w:bCs/>
          <w:kern w:val="32"/>
          <w:sz w:val="22"/>
        </w:rPr>
        <w:t>Тепловые нагрузки потребителей тепловой энергии, групп потребителей тепловой энергии</w:t>
      </w:r>
      <w:bookmarkEnd w:id="82"/>
    </w:p>
    <w:p w14:paraId="40513062" w14:textId="436B7A7E" w:rsidR="00A020AA" w:rsidRPr="00AB425C" w:rsidRDefault="00A020AA" w:rsidP="00BD3D3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3" w:name="_Toc203488727"/>
      <w:r w:rsidRPr="00AB425C">
        <w:rPr>
          <w:rFonts w:ascii="Trebuchet MS" w:eastAsia="Times New Roman" w:hAnsi="Trebuchet MS" w:cs="Times New Roman"/>
          <w:b/>
          <w:lang w:eastAsia="ru-RU"/>
        </w:rPr>
        <w:t>1.5.1</w:t>
      </w:r>
      <w:r w:rsidR="00BD3D3E" w:rsidRPr="00AB425C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352258" w:rsidRPr="00AB425C">
        <w:rPr>
          <w:rFonts w:ascii="Trebuchet MS" w:eastAsia="Times New Roman" w:hAnsi="Trebuchet MS" w:cs="Times New Roman"/>
          <w:b/>
          <w:lang w:eastAsia="ru-RU"/>
        </w:rPr>
        <w:t>Описание значений спроса на тепловую мощность в расчетных элементах территориального деления</w:t>
      </w:r>
      <w:bookmarkEnd w:id="83"/>
    </w:p>
    <w:p w14:paraId="242F23D8" w14:textId="1373063E" w:rsidR="00BD3D3E" w:rsidRDefault="00C4313A" w:rsidP="00BD3D3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F7DA3">
        <w:rPr>
          <w:rFonts w:ascii="Trebuchet MS" w:eastAsia="Times New Roman" w:hAnsi="Trebuchet MS" w:cs="Times New Roman"/>
          <w:lang w:eastAsia="ru-RU"/>
        </w:rPr>
        <w:t xml:space="preserve">Тепловые нагрузки потребителей, обслуживаемых котельными, в зонировании по расчетным элементам территориального деления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6F7DA3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464935" w:rsidRPr="006F7DA3">
        <w:rPr>
          <w:rFonts w:ascii="Trebuchet MS" w:eastAsia="Times New Roman" w:hAnsi="Trebuchet MS" w:cs="Times New Roman"/>
          <w:lang w:eastAsia="ru-RU"/>
        </w:rPr>
        <w:t xml:space="preserve"> </w:t>
      </w:r>
      <w:r w:rsidR="00BD3D3E" w:rsidRPr="006F7DA3">
        <w:rPr>
          <w:rFonts w:ascii="Trebuchet MS" w:eastAsia="Times New Roman" w:hAnsi="Trebuchet MS" w:cs="Times New Roman"/>
          <w:lang w:eastAsia="ru-RU"/>
        </w:rPr>
        <w:t>приведен</w:t>
      </w:r>
      <w:r w:rsidRPr="006F7DA3">
        <w:rPr>
          <w:rFonts w:ascii="Trebuchet MS" w:eastAsia="Times New Roman" w:hAnsi="Trebuchet MS" w:cs="Times New Roman"/>
          <w:lang w:eastAsia="ru-RU"/>
        </w:rPr>
        <w:t>ы</w:t>
      </w:r>
      <w:r w:rsidR="00BD3D3E" w:rsidRPr="006F7DA3">
        <w:rPr>
          <w:rFonts w:ascii="Trebuchet MS" w:eastAsia="Times New Roman" w:hAnsi="Trebuchet MS" w:cs="Times New Roman"/>
          <w:lang w:eastAsia="ru-RU"/>
        </w:rPr>
        <w:t xml:space="preserve"> в таблице 1.5.</w:t>
      </w:r>
      <w:r w:rsidR="008B7338" w:rsidRPr="006F7DA3">
        <w:rPr>
          <w:rFonts w:ascii="Trebuchet MS" w:eastAsia="Times New Roman" w:hAnsi="Trebuchet MS" w:cs="Times New Roman"/>
          <w:lang w:eastAsia="ru-RU"/>
        </w:rPr>
        <w:t>1</w:t>
      </w:r>
      <w:r w:rsidR="00476A47" w:rsidRPr="006F7DA3">
        <w:rPr>
          <w:rFonts w:ascii="Trebuchet MS" w:eastAsia="Times New Roman" w:hAnsi="Trebuchet MS" w:cs="Times New Roman"/>
          <w:lang w:eastAsia="ru-RU"/>
        </w:rPr>
        <w:t>.</w:t>
      </w:r>
    </w:p>
    <w:p w14:paraId="53CEDD6A" w14:textId="520797F2" w:rsidR="004F5B86" w:rsidRPr="006F2B7A" w:rsidRDefault="004F5B86" w:rsidP="004F5B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F2B7A">
        <w:rPr>
          <w:rFonts w:ascii="Trebuchet MS" w:eastAsia="Times New Roman" w:hAnsi="Trebuchet MS" w:cs="Times New Roman"/>
          <w:lang w:eastAsia="ru-RU"/>
        </w:rPr>
        <w:t xml:space="preserve">По состоянию на 2025 год </w:t>
      </w:r>
      <w:r w:rsidR="00A321F8">
        <w:rPr>
          <w:rFonts w:ascii="Trebuchet MS" w:eastAsia="Times New Roman" w:hAnsi="Trebuchet MS" w:cs="Times New Roman"/>
          <w:lang w:eastAsia="ru-RU"/>
        </w:rPr>
        <w:t xml:space="preserve">общая </w:t>
      </w:r>
      <w:r w:rsidRPr="006F2B7A">
        <w:rPr>
          <w:rFonts w:ascii="Trebuchet MS" w:eastAsia="Times New Roman" w:hAnsi="Trebuchet MS" w:cs="Times New Roman"/>
          <w:lang w:eastAsia="ru-RU"/>
        </w:rPr>
        <w:t>подключенная тепловая нагрузка на нужды отопления и горячего водоснабжения</w:t>
      </w:r>
      <w:r w:rsidR="00A321F8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6F2B7A">
        <w:rPr>
          <w:rFonts w:ascii="Trebuchet MS" w:eastAsia="Times New Roman" w:hAnsi="Trebuchet MS" w:cs="Times New Roman"/>
          <w:lang w:eastAsia="ru-RU"/>
        </w:rPr>
        <w:t xml:space="preserve"> составляет </w:t>
      </w:r>
      <w:r w:rsidR="00DF55A3">
        <w:rPr>
          <w:rFonts w:ascii="Trebuchet MS" w:eastAsia="Times New Roman" w:hAnsi="Trebuchet MS" w:cs="Times New Roman"/>
          <w:lang w:eastAsia="ru-RU"/>
        </w:rPr>
        <w:t>12,</w:t>
      </w:r>
      <w:r w:rsidR="007B422B">
        <w:rPr>
          <w:rFonts w:ascii="Trebuchet MS" w:eastAsia="Times New Roman" w:hAnsi="Trebuchet MS" w:cs="Times New Roman"/>
          <w:lang w:eastAsia="ru-RU"/>
        </w:rPr>
        <w:t>143</w:t>
      </w:r>
      <w:r w:rsidRPr="006F2B7A">
        <w:rPr>
          <w:rFonts w:ascii="Trebuchet MS" w:eastAsia="Times New Roman" w:hAnsi="Trebuchet MS" w:cs="Times New Roman"/>
          <w:lang w:eastAsia="ru-RU"/>
        </w:rPr>
        <w:t xml:space="preserve"> Гкал/ч.</w:t>
      </w:r>
    </w:p>
    <w:p w14:paraId="3A0BC79D" w14:textId="65E5046A" w:rsidR="00BD3D3E" w:rsidRPr="00B66F87" w:rsidRDefault="00BD3D3E" w:rsidP="006F2B7A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6F2B7A">
        <w:rPr>
          <w:rFonts w:ascii="Trebuchet MS" w:eastAsia="Times New Roman" w:hAnsi="Trebuchet MS" w:cs="Times New Roman"/>
          <w:b/>
        </w:rPr>
        <w:t>Таблица 1.5.</w:t>
      </w:r>
      <w:r w:rsidR="0052752E" w:rsidRPr="006F2B7A">
        <w:rPr>
          <w:rFonts w:ascii="Trebuchet MS" w:eastAsia="Times New Roman" w:hAnsi="Trebuchet MS" w:cs="Times New Roman"/>
          <w:b/>
        </w:rPr>
        <w:t>1</w:t>
      </w:r>
      <w:r w:rsidRPr="006F2B7A">
        <w:rPr>
          <w:rFonts w:ascii="Trebuchet MS" w:eastAsia="Times New Roman" w:hAnsi="Trebuchet MS" w:cs="Times New Roman"/>
          <w:b/>
        </w:rPr>
        <w:t xml:space="preserve"> – </w:t>
      </w:r>
      <w:r w:rsidR="00C4313A" w:rsidRPr="006F2B7A">
        <w:rPr>
          <w:rFonts w:ascii="Trebuchet MS" w:eastAsia="Times New Roman" w:hAnsi="Trebuchet MS" w:cs="Times New Roman"/>
          <w:b/>
        </w:rPr>
        <w:t>Присоединенная нагрузка потребителей по расчетным элементам территориального деления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3"/>
        <w:gridCol w:w="2747"/>
        <w:gridCol w:w="6945"/>
        <w:gridCol w:w="1560"/>
        <w:gridCol w:w="1665"/>
      </w:tblGrid>
      <w:tr w:rsidR="003348C2" w:rsidRPr="006E28D9" w14:paraId="5861F0C6" w14:textId="77777777" w:rsidTr="007C21B5">
        <w:trPr>
          <w:trHeight w:val="75"/>
          <w:tblHeader/>
        </w:trPr>
        <w:tc>
          <w:tcPr>
            <w:tcW w:w="1643" w:type="dxa"/>
            <w:shd w:val="clear" w:color="auto" w:fill="CCFF99"/>
            <w:vAlign w:val="center"/>
            <w:hideMark/>
          </w:tcPr>
          <w:p w14:paraId="5FB73705" w14:textId="6F1B70A4" w:rsidR="003348C2" w:rsidRPr="006E28D9" w:rsidRDefault="003348C2" w:rsidP="004E08F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84" w:name="_Hlk100998140"/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FD479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расчетного элемента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(населенного пункта)</w:t>
            </w:r>
          </w:p>
        </w:tc>
        <w:tc>
          <w:tcPr>
            <w:tcW w:w="2747" w:type="dxa"/>
            <w:shd w:val="clear" w:color="auto" w:fill="CCFF99"/>
            <w:vAlign w:val="center"/>
            <w:hideMark/>
          </w:tcPr>
          <w:p w14:paraId="12C6ABF6" w14:textId="4B1184A2" w:rsidR="003348C2" w:rsidRPr="006E28D9" w:rsidRDefault="003348C2" w:rsidP="004E08F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ов</w:t>
            </w: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теплоснабжения</w:t>
            </w:r>
          </w:p>
        </w:tc>
        <w:tc>
          <w:tcPr>
            <w:tcW w:w="6945" w:type="dxa"/>
            <w:shd w:val="clear" w:color="auto" w:fill="CCFF99"/>
            <w:vAlign w:val="center"/>
          </w:tcPr>
          <w:p w14:paraId="50A71BE2" w14:textId="55C2B682" w:rsidR="003348C2" w:rsidRDefault="003348C2" w:rsidP="003348C2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Графическое отображение</w:t>
            </w:r>
          </w:p>
        </w:tc>
        <w:tc>
          <w:tcPr>
            <w:tcW w:w="1560" w:type="dxa"/>
            <w:shd w:val="clear" w:color="auto" w:fill="CCFF99"/>
            <w:vAlign w:val="center"/>
          </w:tcPr>
          <w:p w14:paraId="6A5D9C43" w14:textId="3494EF25" w:rsidR="003348C2" w:rsidRPr="006E28D9" w:rsidRDefault="003348C2" w:rsidP="004E08F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Границы кадастровых кварталов</w:t>
            </w:r>
          </w:p>
        </w:tc>
        <w:tc>
          <w:tcPr>
            <w:tcW w:w="1665" w:type="dxa"/>
            <w:shd w:val="clear" w:color="auto" w:fill="CCFF99"/>
            <w:vAlign w:val="center"/>
            <w:hideMark/>
          </w:tcPr>
          <w:p w14:paraId="6ABFBA7B" w14:textId="4DFFD365" w:rsidR="003348C2" w:rsidRPr="006E28D9" w:rsidRDefault="003348C2" w:rsidP="004E08F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E28D9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Подключенная нагрузка, Гкал/ч</w:t>
            </w:r>
          </w:p>
        </w:tc>
      </w:tr>
      <w:tr w:rsidR="003348C2" w:rsidRPr="006E28D9" w14:paraId="7B7D7CAF" w14:textId="77777777" w:rsidTr="007C21B5">
        <w:trPr>
          <w:trHeight w:val="330"/>
        </w:trPr>
        <w:tc>
          <w:tcPr>
            <w:tcW w:w="1643" w:type="dxa"/>
            <w:vAlign w:val="center"/>
            <w:hideMark/>
          </w:tcPr>
          <w:p w14:paraId="405ED1F1" w14:textId="5E72A428" w:rsidR="003348C2" w:rsidRPr="006E28D9" w:rsidRDefault="003348C2" w:rsidP="002B5FB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bookmarkStart w:id="85" w:name="_Hlk203423021"/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747" w:type="dxa"/>
            <w:noWrap/>
            <w:vAlign w:val="center"/>
          </w:tcPr>
          <w:p w14:paraId="7270E6FC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  <w:p w14:paraId="705A454F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  <w:p w14:paraId="5221D9F7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  <w:p w14:paraId="77B3B2B7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  <w:p w14:paraId="43DC1C74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  <w:p w14:paraId="6E3C5F49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  <w:p w14:paraId="1D2068DC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  <w:p w14:paraId="7F6384C7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  <w:p w14:paraId="27E9C3BA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  <w:p w14:paraId="4E066CBE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  <w:p w14:paraId="67869B60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  <w:p w14:paraId="3203905C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  <w:p w14:paraId="4DC5F522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  <w:p w14:paraId="3E59FFC7" w14:textId="77777777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  <w:p w14:paraId="3B64E59F" w14:textId="77777777" w:rsidR="003348C2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  <w:p w14:paraId="10A8E79D" w14:textId="2278282E" w:rsidR="003348C2" w:rsidRPr="006E28D9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45" w:type="dxa"/>
            <w:vAlign w:val="center"/>
          </w:tcPr>
          <w:p w14:paraId="412620D8" w14:textId="12624FCA" w:rsidR="003348C2" w:rsidRPr="00B20580" w:rsidRDefault="003348C2" w:rsidP="003348C2">
            <w:pPr>
              <w:spacing w:after="0" w:line="240" w:lineRule="auto"/>
              <w:ind w:left="-193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9BAE41" wp14:editId="1CDF8E1F">
                  <wp:extent cx="4019550" cy="2956586"/>
                  <wp:effectExtent l="0" t="0" r="0" b="0"/>
                  <wp:docPr id="153785205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7852051" name="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35" r="146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2057" cy="29804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vAlign w:val="center"/>
          </w:tcPr>
          <w:p w14:paraId="5D6B555D" w14:textId="35E584D8" w:rsidR="003348C2" w:rsidRDefault="003348C2" w:rsidP="00476A47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69:20:0070104</w:t>
            </w:r>
          </w:p>
          <w:p w14:paraId="2E943BC7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69:20:0070105</w:t>
            </w:r>
          </w:p>
          <w:p w14:paraId="5140503F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69:20:0070106</w:t>
            </w:r>
          </w:p>
          <w:p w14:paraId="7580C2CA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69:20:0070108</w:t>
            </w:r>
          </w:p>
          <w:p w14:paraId="72BCAE12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69:20:0070110</w:t>
            </w:r>
          </w:p>
          <w:p w14:paraId="76F24937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69:20:0070111</w:t>
            </w:r>
          </w:p>
          <w:p w14:paraId="53C0D82A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69:20:0070115</w:t>
            </w:r>
          </w:p>
          <w:p w14:paraId="257AE71C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69:20:0070123</w:t>
            </w:r>
          </w:p>
          <w:p w14:paraId="7700E77F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69:20:0070124</w:t>
            </w:r>
          </w:p>
          <w:p w14:paraId="78BDFA87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69:20:0070125</w:t>
            </w:r>
          </w:p>
          <w:p w14:paraId="7AF36CA1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69:20:0070126</w:t>
            </w:r>
          </w:p>
          <w:p w14:paraId="50581EE1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69:20:0070127</w:t>
            </w:r>
          </w:p>
          <w:p w14:paraId="5FA578A0" w14:textId="77777777" w:rsidR="003348C2" w:rsidRPr="00B20580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69:20:0070129</w:t>
            </w:r>
          </w:p>
          <w:p w14:paraId="42D341B1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69:20:0070130</w:t>
            </w:r>
          </w:p>
          <w:p w14:paraId="45F3A1D5" w14:textId="3D8C01B6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69:20:0070131</w:t>
            </w:r>
          </w:p>
          <w:p w14:paraId="5C3A726E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69:20:0070150</w:t>
            </w:r>
          </w:p>
          <w:p w14:paraId="004A0001" w14:textId="1286518F" w:rsidR="003348C2" w:rsidRDefault="003348C2" w:rsidP="00476A47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69:20:0070151</w:t>
            </w:r>
          </w:p>
          <w:p w14:paraId="09E6A4C6" w14:textId="07EE3F3C" w:rsidR="003348C2" w:rsidRDefault="003348C2" w:rsidP="00476A47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69:20:0070152</w:t>
            </w:r>
          </w:p>
          <w:p w14:paraId="604DB547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69:20:0070160</w:t>
            </w:r>
          </w:p>
          <w:p w14:paraId="11CC409C" w14:textId="77777777" w:rsidR="003348C2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69:20:0070161</w:t>
            </w:r>
          </w:p>
          <w:p w14:paraId="5CDF3B42" w14:textId="3F2A77DD" w:rsidR="003348C2" w:rsidRPr="006F2DA8" w:rsidRDefault="003348C2" w:rsidP="006F2DA8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B20580">
              <w:rPr>
                <w:rFonts w:ascii="Trebuchet MS" w:hAnsi="Trebuchet MS" w:cs="Calibri"/>
                <w:color w:val="000000"/>
                <w:sz w:val="20"/>
                <w:szCs w:val="20"/>
              </w:rPr>
              <w:t>69:20:0070165</w:t>
            </w:r>
          </w:p>
        </w:tc>
        <w:tc>
          <w:tcPr>
            <w:tcW w:w="1665" w:type="dxa"/>
            <w:tcBorders>
              <w:bottom w:val="single" w:sz="4" w:space="0" w:color="auto"/>
            </w:tcBorders>
            <w:vAlign w:val="center"/>
          </w:tcPr>
          <w:p w14:paraId="3ACA3C71" w14:textId="775E237F" w:rsidR="003348C2" w:rsidRPr="00B14623" w:rsidRDefault="00DF55A3" w:rsidP="002B5FBD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9,</w:t>
            </w:r>
            <w:r w:rsidR="007B422B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633</w:t>
            </w:r>
          </w:p>
        </w:tc>
      </w:tr>
      <w:tr w:rsidR="003348C2" w:rsidRPr="006E28D9" w14:paraId="7899468A" w14:textId="77777777" w:rsidTr="007C21B5">
        <w:trPr>
          <w:trHeight w:val="330"/>
        </w:trPr>
        <w:tc>
          <w:tcPr>
            <w:tcW w:w="1643" w:type="dxa"/>
            <w:vAlign w:val="center"/>
            <w:hideMark/>
          </w:tcPr>
          <w:p w14:paraId="18254A46" w14:textId="1195A812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д. Каменка</w:t>
            </w:r>
          </w:p>
        </w:tc>
        <w:tc>
          <w:tcPr>
            <w:tcW w:w="2747" w:type="dxa"/>
            <w:noWrap/>
            <w:vAlign w:val="center"/>
          </w:tcPr>
          <w:p w14:paraId="699F2D47" w14:textId="422EC954" w:rsidR="003348C2" w:rsidRPr="006E28D9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945" w:type="dxa"/>
            <w:vAlign w:val="center"/>
          </w:tcPr>
          <w:p w14:paraId="5D5F60A1" w14:textId="5AB4690F" w:rsidR="003348C2" w:rsidRPr="00FE288D" w:rsidRDefault="003348C2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62F5956" wp14:editId="147BED41">
                  <wp:extent cx="3198628" cy="1725046"/>
                  <wp:effectExtent l="0" t="0" r="1905" b="8890"/>
                  <wp:docPr id="17770084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7008406" name="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9899" cy="1731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2F3BAF18" w14:textId="6EC6D828" w:rsidR="003348C2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69:20:0200600</w:t>
            </w:r>
          </w:p>
          <w:p w14:paraId="15A0EDF0" w14:textId="289C104D" w:rsidR="003348C2" w:rsidRPr="00FE288D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</w:rPr>
              <w:t>69:20:0000020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F26F" w14:textId="0F80DE11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0,44</w:t>
            </w:r>
          </w:p>
        </w:tc>
      </w:tr>
      <w:tr w:rsidR="003348C2" w:rsidRPr="006E28D9" w14:paraId="2AC89746" w14:textId="77777777" w:rsidTr="007C21B5">
        <w:trPr>
          <w:trHeight w:val="330"/>
        </w:trPr>
        <w:tc>
          <w:tcPr>
            <w:tcW w:w="1643" w:type="dxa"/>
            <w:vAlign w:val="center"/>
            <w:hideMark/>
          </w:tcPr>
          <w:p w14:paraId="2B342182" w14:textId="778AA7E4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Кистутово</w:t>
            </w:r>
          </w:p>
        </w:tc>
        <w:tc>
          <w:tcPr>
            <w:tcW w:w="2747" w:type="dxa"/>
            <w:noWrap/>
            <w:vAlign w:val="center"/>
          </w:tcPr>
          <w:p w14:paraId="09F637FF" w14:textId="4004E107" w:rsidR="003348C2" w:rsidRPr="006E28D9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945" w:type="dxa"/>
            <w:vAlign w:val="center"/>
          </w:tcPr>
          <w:p w14:paraId="4F918CBD" w14:textId="03BB1A62" w:rsidR="003348C2" w:rsidRPr="00FE288D" w:rsidRDefault="003348C2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EFE60D" wp14:editId="06E1836F">
                  <wp:extent cx="3187995" cy="1719312"/>
                  <wp:effectExtent l="0" t="0" r="0" b="0"/>
                  <wp:docPr id="197580065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5800653" name="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958" cy="1725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56A77149" w14:textId="2F0AE21F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69:20:0192300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ED4DA" w14:textId="27FB085D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</w:p>
        </w:tc>
      </w:tr>
      <w:tr w:rsidR="003348C2" w:rsidRPr="006E28D9" w14:paraId="26318607" w14:textId="77777777" w:rsidTr="007C21B5">
        <w:trPr>
          <w:trHeight w:val="330"/>
        </w:trPr>
        <w:tc>
          <w:tcPr>
            <w:tcW w:w="1643" w:type="dxa"/>
            <w:vAlign w:val="center"/>
            <w:hideMark/>
          </w:tcPr>
          <w:p w14:paraId="6C60175E" w14:textId="04A6B3B5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Райково</w:t>
            </w:r>
          </w:p>
        </w:tc>
        <w:tc>
          <w:tcPr>
            <w:tcW w:w="2747" w:type="dxa"/>
            <w:noWrap/>
            <w:vAlign w:val="center"/>
          </w:tcPr>
          <w:p w14:paraId="3D6D612B" w14:textId="508B114B" w:rsidR="003348C2" w:rsidRPr="006E28D9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945" w:type="dxa"/>
            <w:vAlign w:val="center"/>
          </w:tcPr>
          <w:p w14:paraId="7631B453" w14:textId="364F2EAC" w:rsidR="003348C2" w:rsidRPr="006F2DA8" w:rsidRDefault="003348C2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BE3E0D" wp14:editId="7451F2EE">
                  <wp:extent cx="3315267" cy="1527437"/>
                  <wp:effectExtent l="0" t="0" r="0" b="0"/>
                  <wp:docPr id="2341946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194612" name=""/>
                          <pic:cNvPicPr/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479" cy="15349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7296EAF8" w14:textId="1DD10175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69:20:0270300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57761" w14:textId="321E13CA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0,30</w:t>
            </w:r>
          </w:p>
        </w:tc>
      </w:tr>
      <w:tr w:rsidR="003348C2" w:rsidRPr="006E28D9" w14:paraId="22425B95" w14:textId="77777777" w:rsidTr="007C21B5">
        <w:trPr>
          <w:trHeight w:val="330"/>
        </w:trPr>
        <w:tc>
          <w:tcPr>
            <w:tcW w:w="1643" w:type="dxa"/>
            <w:vAlign w:val="center"/>
            <w:hideMark/>
          </w:tcPr>
          <w:p w14:paraId="54EF8073" w14:textId="22A158D8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п. Ривицкий</w:t>
            </w:r>
          </w:p>
        </w:tc>
        <w:tc>
          <w:tcPr>
            <w:tcW w:w="2747" w:type="dxa"/>
            <w:tcBorders>
              <w:bottom w:val="single" w:sz="4" w:space="0" w:color="auto"/>
            </w:tcBorders>
            <w:noWrap/>
            <w:vAlign w:val="center"/>
          </w:tcPr>
          <w:p w14:paraId="031FA7AE" w14:textId="2A422B0C" w:rsidR="003348C2" w:rsidRPr="006E28D9" w:rsidRDefault="003348C2" w:rsidP="006F2B7A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945" w:type="dxa"/>
            <w:vAlign w:val="center"/>
          </w:tcPr>
          <w:p w14:paraId="0560F31E" w14:textId="1E2A7893" w:rsidR="003348C2" w:rsidRPr="006F2DA8" w:rsidRDefault="003348C2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E605F8A" wp14:editId="4D0FDB03">
                  <wp:extent cx="3379381" cy="1822528"/>
                  <wp:effectExtent l="0" t="0" r="0" b="6350"/>
                  <wp:docPr id="185911453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9114532" name="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8713" cy="18275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665D41E8" w14:textId="6BDFD7A6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69:20:0270400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60E6" w14:textId="738CD9C0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0,53</w:t>
            </w:r>
          </w:p>
        </w:tc>
      </w:tr>
      <w:tr w:rsidR="003348C2" w:rsidRPr="006E28D9" w14:paraId="506EA86B" w14:textId="77777777" w:rsidTr="007C21B5">
        <w:trPr>
          <w:trHeight w:val="330"/>
        </w:trPr>
        <w:tc>
          <w:tcPr>
            <w:tcW w:w="1643" w:type="dxa"/>
            <w:vAlign w:val="center"/>
          </w:tcPr>
          <w:p w14:paraId="04BA1D4C" w14:textId="7E8380BF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28F73" w14:textId="5CC684D5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д. Фабрика</w:t>
            </w:r>
          </w:p>
        </w:tc>
        <w:tc>
          <w:tcPr>
            <w:tcW w:w="6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DB8C10" w14:textId="6DBFA81A" w:rsidR="003348C2" w:rsidRPr="006F2DA8" w:rsidRDefault="003348C2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A0F00B" wp14:editId="64B69F73">
                  <wp:extent cx="3347484" cy="1805325"/>
                  <wp:effectExtent l="0" t="0" r="5715" b="4445"/>
                  <wp:docPr id="18150752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075266" name="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768" cy="181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E3302" w14:textId="735B8A74" w:rsidR="003348C2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69:20:0160101</w:t>
            </w:r>
          </w:p>
          <w:p w14:paraId="4950C905" w14:textId="59C860EF" w:rsidR="003348C2" w:rsidRPr="006F2DA8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</w:rPr>
            </w:pPr>
            <w:r w:rsidRPr="006F2DA8">
              <w:rPr>
                <w:rFonts w:ascii="Trebuchet MS" w:hAnsi="Trebuchet MS" w:cs="Calibri"/>
                <w:color w:val="000000"/>
                <w:sz w:val="20"/>
                <w:szCs w:val="20"/>
              </w:rPr>
              <w:t>69:20:0160102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1A60" w14:textId="474DCC7F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0,89</w:t>
            </w:r>
          </w:p>
        </w:tc>
      </w:tr>
      <w:tr w:rsidR="003348C2" w:rsidRPr="006E28D9" w14:paraId="68D15A22" w14:textId="77777777" w:rsidTr="007C21B5">
        <w:trPr>
          <w:trHeight w:val="330"/>
        </w:trPr>
        <w:tc>
          <w:tcPr>
            <w:tcW w:w="1643" w:type="dxa"/>
            <w:vAlign w:val="center"/>
          </w:tcPr>
          <w:p w14:paraId="1FF5CC6E" w14:textId="5AB70DEB" w:rsidR="003348C2" w:rsidRPr="006E28D9" w:rsidRDefault="003348C2" w:rsidP="0015294F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06510" w14:textId="02F3EA81" w:rsidR="003348C2" w:rsidRPr="0015294F" w:rsidRDefault="003348C2" w:rsidP="006F2B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5294F">
              <w:rPr>
                <w:rFonts w:ascii="Trebuchet MS" w:hAnsi="Trebuchet MS" w:cs="Calibri"/>
                <w:sz w:val="20"/>
                <w:szCs w:val="20"/>
              </w:rPr>
              <w:t>Котельная с. Сельцы</w:t>
            </w:r>
          </w:p>
        </w:tc>
        <w:tc>
          <w:tcPr>
            <w:tcW w:w="69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C873" w14:textId="11E42B2E" w:rsidR="003348C2" w:rsidRPr="00FE288D" w:rsidRDefault="00646DEE" w:rsidP="003348C2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593A41" wp14:editId="2F477DEC">
                  <wp:extent cx="3428484" cy="1849120"/>
                  <wp:effectExtent l="0" t="0" r="635" b="0"/>
                  <wp:docPr id="20866886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6688613" name="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2618" cy="1856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1ED22" w14:textId="16990879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  <w:highlight w:val="red"/>
                <w:lang w:val="en-US"/>
              </w:rPr>
            </w:pPr>
            <w:r w:rsidRPr="00FE288D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69:20:0000015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2EE6B" w14:textId="51512C52" w:rsidR="003348C2" w:rsidRPr="0015294F" w:rsidRDefault="003348C2" w:rsidP="0015294F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15294F">
              <w:rPr>
                <w:rFonts w:ascii="Trebuchet MS" w:hAnsi="Trebuchet MS" w:cs="Calibri"/>
                <w:color w:val="000000"/>
                <w:sz w:val="20"/>
                <w:szCs w:val="20"/>
              </w:rPr>
              <w:t>0,16</w:t>
            </w:r>
          </w:p>
        </w:tc>
      </w:tr>
      <w:bookmarkEnd w:id="84"/>
      <w:bookmarkEnd w:id="85"/>
    </w:tbl>
    <w:p w14:paraId="0584DE83" w14:textId="77777777" w:rsidR="00876F12" w:rsidRDefault="00876F12" w:rsidP="00BD3D3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green"/>
          <w:lang w:eastAsia="ru-RU"/>
        </w:rPr>
        <w:sectPr w:rsidR="00876F12" w:rsidSect="00EC4E60">
          <w:pgSz w:w="16838" w:h="11906" w:orient="landscape"/>
          <w:pgMar w:top="851" w:right="1134" w:bottom="1134" w:left="1134" w:header="454" w:footer="397" w:gutter="0"/>
          <w:cols w:space="720"/>
          <w:titlePg/>
          <w:docGrid w:linePitch="299"/>
        </w:sectPr>
      </w:pPr>
    </w:p>
    <w:p w14:paraId="20A953BF" w14:textId="77777777" w:rsidR="00320F56" w:rsidRPr="002E516C" w:rsidRDefault="00320F56" w:rsidP="00320F5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86" w:name="_Toc167690898"/>
      <w:bookmarkStart w:id="87" w:name="_Toc203488728"/>
      <w:r w:rsidRPr="002E516C">
        <w:rPr>
          <w:rFonts w:ascii="Trebuchet MS" w:eastAsia="Times New Roman" w:hAnsi="Trebuchet MS" w:cs="Times New Roman"/>
          <w:b/>
          <w:lang w:eastAsia="ru-RU"/>
        </w:rPr>
        <w:lastRenderedPageBreak/>
        <w:t>1.5.2 Описание значений расчетных тепловых нагрузок на коллекторах источников тепловой энергии</w:t>
      </w:r>
      <w:bookmarkEnd w:id="86"/>
      <w:bookmarkEnd w:id="87"/>
    </w:p>
    <w:p w14:paraId="3A889248" w14:textId="77777777" w:rsidR="004F5B86" w:rsidRPr="006F7DA3" w:rsidRDefault="004F5B86" w:rsidP="004F5B8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F7DA3">
        <w:rPr>
          <w:rFonts w:ascii="Trebuchet MS" w:hAnsi="Trebuchet MS"/>
        </w:rPr>
        <w:t>В таблицах 1.5.2.1 и 1.5.2.2 приведена информация о расчетных тепловых нагрузках потребителей в разбивке по источникам теплоснабжения.</w:t>
      </w:r>
    </w:p>
    <w:p w14:paraId="31C1F3D3" w14:textId="4171207B" w:rsidR="00BD3D3E" w:rsidRPr="00B66F87" w:rsidRDefault="00BD3D3E" w:rsidP="005C4DA9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36249B">
        <w:rPr>
          <w:rFonts w:ascii="Trebuchet MS" w:eastAsia="Times New Roman" w:hAnsi="Trebuchet MS" w:cs="Times New Roman"/>
          <w:b/>
        </w:rPr>
        <w:t>Таблица 1.5.</w:t>
      </w:r>
      <w:r w:rsidR="008B7338" w:rsidRPr="0036249B">
        <w:rPr>
          <w:rFonts w:ascii="Trebuchet MS" w:eastAsia="Times New Roman" w:hAnsi="Trebuchet MS" w:cs="Times New Roman"/>
          <w:b/>
        </w:rPr>
        <w:t>2</w:t>
      </w:r>
      <w:r w:rsidR="00C478DF" w:rsidRPr="0036249B">
        <w:rPr>
          <w:rFonts w:ascii="Trebuchet MS" w:eastAsia="Times New Roman" w:hAnsi="Trebuchet MS" w:cs="Times New Roman"/>
          <w:b/>
        </w:rPr>
        <w:t>.1</w:t>
      </w:r>
      <w:r w:rsidRPr="0036249B">
        <w:rPr>
          <w:rFonts w:ascii="Trebuchet MS" w:eastAsia="Times New Roman" w:hAnsi="Trebuchet MS" w:cs="Times New Roman"/>
          <w:b/>
        </w:rPr>
        <w:t xml:space="preserve"> – </w:t>
      </w:r>
      <w:r w:rsidR="004F5B86" w:rsidRPr="0036249B">
        <w:rPr>
          <w:rFonts w:ascii="Trebuchet MS" w:eastAsia="Times New Roman" w:hAnsi="Trebuchet MS" w:cs="Times New Roman"/>
          <w:b/>
        </w:rPr>
        <w:t>Информация о сводных расчетных тепловых нагрузках источников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2694"/>
        <w:gridCol w:w="1701"/>
        <w:gridCol w:w="1552"/>
      </w:tblGrid>
      <w:tr w:rsidR="006D4815" w:rsidRPr="00AC21A8" w14:paraId="2969FD15" w14:textId="77777777" w:rsidTr="006D4815">
        <w:trPr>
          <w:trHeight w:val="20"/>
        </w:trPr>
        <w:tc>
          <w:tcPr>
            <w:tcW w:w="2000" w:type="pct"/>
            <w:vMerge w:val="restart"/>
            <w:shd w:val="clear" w:color="000000" w:fill="CCFF99"/>
            <w:vAlign w:val="center"/>
            <w:hideMark/>
          </w:tcPr>
          <w:p w14:paraId="60F0D0FF" w14:textId="7777777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88" w:name="_Toc358702027"/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3000" w:type="pct"/>
            <w:gridSpan w:val="3"/>
            <w:shd w:val="clear" w:color="000000" w:fill="CCFF99"/>
            <w:vAlign w:val="center"/>
            <w:hideMark/>
          </w:tcPr>
          <w:p w14:paraId="118EAC05" w14:textId="653FC108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Присоединенная тепловая нагрузка потребителей, Гкал/ч</w:t>
            </w:r>
          </w:p>
        </w:tc>
      </w:tr>
      <w:tr w:rsidR="00AC21A8" w:rsidRPr="00AC21A8" w14:paraId="39A3A839" w14:textId="77777777" w:rsidTr="006D4815">
        <w:trPr>
          <w:trHeight w:val="20"/>
        </w:trPr>
        <w:tc>
          <w:tcPr>
            <w:tcW w:w="2000" w:type="pct"/>
            <w:vMerge/>
            <w:vAlign w:val="center"/>
            <w:hideMark/>
          </w:tcPr>
          <w:p w14:paraId="621ECA1F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pct"/>
            <w:shd w:val="clear" w:color="000000" w:fill="CCFF99"/>
            <w:vAlign w:val="center"/>
            <w:hideMark/>
          </w:tcPr>
          <w:p w14:paraId="523CE9A4" w14:textId="15D387D6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8" w:type="pct"/>
            <w:shd w:val="clear" w:color="000000" w:fill="CCFF99"/>
            <w:vAlign w:val="center"/>
            <w:hideMark/>
          </w:tcPr>
          <w:p w14:paraId="05DC2561" w14:textId="2753BAA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Отопление</w:t>
            </w:r>
          </w:p>
        </w:tc>
        <w:tc>
          <w:tcPr>
            <w:tcW w:w="783" w:type="pct"/>
            <w:shd w:val="clear" w:color="000000" w:fill="CCFF99"/>
            <w:vAlign w:val="center"/>
            <w:hideMark/>
          </w:tcPr>
          <w:p w14:paraId="6992A3D2" w14:textId="748C5E4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ГВС (макс.)</w:t>
            </w:r>
          </w:p>
        </w:tc>
      </w:tr>
      <w:tr w:rsidR="00AC21A8" w:rsidRPr="00AC21A8" w14:paraId="0C3D3D6A" w14:textId="77777777" w:rsidTr="00AC21A8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  <w:hideMark/>
          </w:tcPr>
          <w:p w14:paraId="567972FD" w14:textId="40946D83" w:rsidR="00AC21A8" w:rsidRPr="00AC21A8" w:rsidRDefault="0032455E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AC21A8" w:rsidRPr="00AC21A8" w14:paraId="1394EF34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2469B565" w14:textId="4809B0AB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359" w:type="pct"/>
            <w:vAlign w:val="center"/>
            <w:hideMark/>
          </w:tcPr>
          <w:p w14:paraId="0660ABC7" w14:textId="36F179EB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858" w:type="pct"/>
            <w:vAlign w:val="center"/>
            <w:hideMark/>
          </w:tcPr>
          <w:p w14:paraId="45AA9ABA" w14:textId="4AE7C65D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783" w:type="pct"/>
            <w:vAlign w:val="center"/>
            <w:hideMark/>
          </w:tcPr>
          <w:p w14:paraId="3CFEBC92" w14:textId="156280DA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F13F8DE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53A96047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359" w:type="pct"/>
            <w:vAlign w:val="center"/>
            <w:hideMark/>
          </w:tcPr>
          <w:p w14:paraId="23DF5B16" w14:textId="39B13B0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858" w:type="pct"/>
            <w:vAlign w:val="center"/>
            <w:hideMark/>
          </w:tcPr>
          <w:p w14:paraId="4AB625EC" w14:textId="4DE23991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783" w:type="pct"/>
            <w:vAlign w:val="center"/>
            <w:hideMark/>
          </w:tcPr>
          <w:p w14:paraId="48D99AC9" w14:textId="4B985066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6380D22E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1C3F536A" w14:textId="2D51397D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359" w:type="pct"/>
            <w:vAlign w:val="center"/>
            <w:hideMark/>
          </w:tcPr>
          <w:p w14:paraId="446FB92A" w14:textId="3737FA0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858" w:type="pct"/>
            <w:vAlign w:val="center"/>
            <w:hideMark/>
          </w:tcPr>
          <w:p w14:paraId="0D1F47D1" w14:textId="59830720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783" w:type="pct"/>
            <w:vAlign w:val="center"/>
            <w:hideMark/>
          </w:tcPr>
          <w:p w14:paraId="0412E250" w14:textId="4E38FE12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1CDF7739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600C149D" w14:textId="7B77E050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359" w:type="pct"/>
            <w:vAlign w:val="center"/>
            <w:hideMark/>
          </w:tcPr>
          <w:p w14:paraId="4A7FA613" w14:textId="37C247B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858" w:type="pct"/>
            <w:vAlign w:val="center"/>
            <w:hideMark/>
          </w:tcPr>
          <w:p w14:paraId="1E12F4FB" w14:textId="0848918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783" w:type="pct"/>
            <w:vAlign w:val="center"/>
            <w:hideMark/>
          </w:tcPr>
          <w:p w14:paraId="584CFF00" w14:textId="1AEE007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31CD210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43ED7F7A" w14:textId="37940210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359" w:type="pct"/>
            <w:vAlign w:val="center"/>
            <w:hideMark/>
          </w:tcPr>
          <w:p w14:paraId="094046E3" w14:textId="16273678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858" w:type="pct"/>
            <w:vAlign w:val="center"/>
            <w:hideMark/>
          </w:tcPr>
          <w:p w14:paraId="01EC2499" w14:textId="25B0F362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783" w:type="pct"/>
            <w:vAlign w:val="center"/>
            <w:hideMark/>
          </w:tcPr>
          <w:p w14:paraId="5B44A28D" w14:textId="11CD5C1B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2299170C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33B3B4A9" w14:textId="0E533C39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359" w:type="pct"/>
            <w:vAlign w:val="center"/>
            <w:hideMark/>
          </w:tcPr>
          <w:p w14:paraId="1026932F" w14:textId="5FD472B0" w:rsidR="00AC21A8" w:rsidRPr="00AC21A8" w:rsidRDefault="0036249B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6249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8" w:type="pct"/>
            <w:vAlign w:val="center"/>
            <w:hideMark/>
          </w:tcPr>
          <w:p w14:paraId="32E9391B" w14:textId="37DE665B" w:rsidR="00AC21A8" w:rsidRPr="00AC21A8" w:rsidRDefault="0036249B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6249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3" w:type="pct"/>
            <w:vAlign w:val="center"/>
            <w:hideMark/>
          </w:tcPr>
          <w:p w14:paraId="3840A224" w14:textId="765C354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C24F1C6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6615E446" w14:textId="4A74EA04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359" w:type="pct"/>
            <w:vAlign w:val="center"/>
            <w:hideMark/>
          </w:tcPr>
          <w:p w14:paraId="70E3451E" w14:textId="46C57CDE" w:rsidR="00AC21A8" w:rsidRPr="00AC21A8" w:rsidRDefault="0036249B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6249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8" w:type="pct"/>
            <w:vAlign w:val="center"/>
            <w:hideMark/>
          </w:tcPr>
          <w:p w14:paraId="59DF7B1F" w14:textId="08D317C7" w:rsidR="00AC21A8" w:rsidRPr="00AC21A8" w:rsidRDefault="0036249B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6249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3" w:type="pct"/>
            <w:vAlign w:val="center"/>
            <w:hideMark/>
          </w:tcPr>
          <w:p w14:paraId="6D832B67" w14:textId="1D7361BF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CF051F6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105C0D61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359" w:type="pct"/>
            <w:vAlign w:val="center"/>
            <w:hideMark/>
          </w:tcPr>
          <w:p w14:paraId="3679EA8D" w14:textId="49BEB561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858" w:type="pct"/>
            <w:vAlign w:val="center"/>
            <w:hideMark/>
          </w:tcPr>
          <w:p w14:paraId="7E27F26B" w14:textId="40687814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783" w:type="pct"/>
            <w:vAlign w:val="center"/>
            <w:hideMark/>
          </w:tcPr>
          <w:p w14:paraId="5D8BF2D9" w14:textId="040031F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F9DF4B6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0A853020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359" w:type="pct"/>
            <w:vAlign w:val="center"/>
            <w:hideMark/>
          </w:tcPr>
          <w:p w14:paraId="3293E25D" w14:textId="52A2745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858" w:type="pct"/>
            <w:vAlign w:val="center"/>
            <w:hideMark/>
          </w:tcPr>
          <w:p w14:paraId="6E5FE01A" w14:textId="4702E1A5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783" w:type="pct"/>
            <w:vAlign w:val="center"/>
            <w:hideMark/>
          </w:tcPr>
          <w:p w14:paraId="6F2528DF" w14:textId="4DBD8669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97EE4B2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69C1D423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359" w:type="pct"/>
            <w:vAlign w:val="center"/>
            <w:hideMark/>
          </w:tcPr>
          <w:p w14:paraId="4BF443D1" w14:textId="32A45114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58" w:type="pct"/>
            <w:vAlign w:val="center"/>
            <w:hideMark/>
          </w:tcPr>
          <w:p w14:paraId="74DA817D" w14:textId="6C94DF90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83" w:type="pct"/>
            <w:vAlign w:val="center"/>
            <w:hideMark/>
          </w:tcPr>
          <w:p w14:paraId="7DA68D12" w14:textId="164E2C61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A805244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141875EE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359" w:type="pct"/>
            <w:vAlign w:val="center"/>
            <w:hideMark/>
          </w:tcPr>
          <w:p w14:paraId="0970E948" w14:textId="26D1BD74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8" w:type="pct"/>
            <w:vAlign w:val="center"/>
            <w:hideMark/>
          </w:tcPr>
          <w:p w14:paraId="4BB21D03" w14:textId="37F94C8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783" w:type="pct"/>
            <w:vAlign w:val="center"/>
            <w:hideMark/>
          </w:tcPr>
          <w:p w14:paraId="0B0FDC3A" w14:textId="7A17A00F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0F1A9AA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27E0F98F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359" w:type="pct"/>
            <w:vAlign w:val="center"/>
            <w:hideMark/>
          </w:tcPr>
          <w:p w14:paraId="7CD2AA5A" w14:textId="5DDC3C4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858" w:type="pct"/>
            <w:vAlign w:val="center"/>
            <w:hideMark/>
          </w:tcPr>
          <w:p w14:paraId="38DE42DF" w14:textId="6914481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783" w:type="pct"/>
            <w:vAlign w:val="center"/>
            <w:hideMark/>
          </w:tcPr>
          <w:p w14:paraId="41B8285F" w14:textId="3A7FEBF2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6CD31D32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6206C0D6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359" w:type="pct"/>
            <w:vAlign w:val="center"/>
            <w:hideMark/>
          </w:tcPr>
          <w:p w14:paraId="3820C907" w14:textId="2DEC662B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</w:t>
            </w:r>
            <w:r w:rsidR="00F33E7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8" w:type="pct"/>
            <w:vAlign w:val="center"/>
            <w:hideMark/>
          </w:tcPr>
          <w:p w14:paraId="5CCCF1F9" w14:textId="79952A6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</w:t>
            </w:r>
            <w:r w:rsidR="00F33E7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3" w:type="pct"/>
            <w:vAlign w:val="center"/>
            <w:hideMark/>
          </w:tcPr>
          <w:p w14:paraId="3D6BD4E5" w14:textId="0FB8FC4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20F7570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7A13F65B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359" w:type="pct"/>
            <w:vAlign w:val="center"/>
            <w:hideMark/>
          </w:tcPr>
          <w:p w14:paraId="6ADEF02D" w14:textId="398A4A5F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 w:rsidR="001C79C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858" w:type="pct"/>
            <w:vAlign w:val="center"/>
            <w:hideMark/>
          </w:tcPr>
          <w:p w14:paraId="05B0D694" w14:textId="5D101B91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 w:rsidR="001C79C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783" w:type="pct"/>
            <w:vAlign w:val="center"/>
            <w:hideMark/>
          </w:tcPr>
          <w:p w14:paraId="6C24925A" w14:textId="4F6F0822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1C79C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  <w:r w:rsidR="00AB27D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AC21A8" w:rsidRPr="00AC21A8" w14:paraId="7B4F97DB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36193583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359" w:type="pct"/>
            <w:vAlign w:val="center"/>
            <w:hideMark/>
          </w:tcPr>
          <w:p w14:paraId="0026A4AE" w14:textId="554ECA23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0,054</w:t>
            </w:r>
          </w:p>
        </w:tc>
        <w:tc>
          <w:tcPr>
            <w:tcW w:w="858" w:type="pct"/>
            <w:vAlign w:val="center"/>
            <w:hideMark/>
          </w:tcPr>
          <w:p w14:paraId="658862A1" w14:textId="7F8AC57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0,054</w:t>
            </w:r>
          </w:p>
        </w:tc>
        <w:tc>
          <w:tcPr>
            <w:tcW w:w="783" w:type="pct"/>
            <w:vAlign w:val="center"/>
            <w:hideMark/>
          </w:tcPr>
          <w:p w14:paraId="3C3C95E7" w14:textId="41650BA8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028BC0A9" w14:textId="77777777" w:rsidTr="00AC21A8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  <w:hideMark/>
          </w:tcPr>
          <w:p w14:paraId="37819DB3" w14:textId="36E676EA" w:rsidR="00AC21A8" w:rsidRPr="00AC21A8" w:rsidRDefault="0032455E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AC21A8" w:rsidRPr="00AC21A8" w14:paraId="451CFA7D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466AC4B3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359" w:type="pct"/>
            <w:vAlign w:val="center"/>
            <w:hideMark/>
          </w:tcPr>
          <w:p w14:paraId="0908CE71" w14:textId="1A64405E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858" w:type="pct"/>
            <w:vAlign w:val="center"/>
            <w:hideMark/>
          </w:tcPr>
          <w:p w14:paraId="31E46D23" w14:textId="60EAAC6D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783" w:type="pct"/>
            <w:vAlign w:val="center"/>
            <w:hideMark/>
          </w:tcPr>
          <w:p w14:paraId="233BB860" w14:textId="53FB76F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44110D2B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03C26F6C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359" w:type="pct"/>
            <w:vAlign w:val="center"/>
            <w:hideMark/>
          </w:tcPr>
          <w:p w14:paraId="553925D3" w14:textId="13061098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858" w:type="pct"/>
            <w:vAlign w:val="center"/>
            <w:hideMark/>
          </w:tcPr>
          <w:p w14:paraId="0C6CF436" w14:textId="25E5C73D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783" w:type="pct"/>
            <w:vAlign w:val="center"/>
            <w:hideMark/>
          </w:tcPr>
          <w:p w14:paraId="4AE165F4" w14:textId="174C7060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55AECEBF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5D33080E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359" w:type="pct"/>
            <w:vAlign w:val="center"/>
            <w:hideMark/>
          </w:tcPr>
          <w:p w14:paraId="09C8EE56" w14:textId="6AB764C4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858" w:type="pct"/>
            <w:vAlign w:val="center"/>
            <w:hideMark/>
          </w:tcPr>
          <w:p w14:paraId="7C6C0645" w14:textId="7B194061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783" w:type="pct"/>
            <w:vAlign w:val="center"/>
            <w:hideMark/>
          </w:tcPr>
          <w:p w14:paraId="57398BA3" w14:textId="5A8BEE9D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0375E931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2E3E49C2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359" w:type="pct"/>
            <w:vAlign w:val="center"/>
            <w:hideMark/>
          </w:tcPr>
          <w:p w14:paraId="26A05F2F" w14:textId="18A1B355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</w:t>
            </w:r>
          </w:p>
        </w:tc>
        <w:tc>
          <w:tcPr>
            <w:tcW w:w="858" w:type="pct"/>
            <w:vAlign w:val="center"/>
            <w:hideMark/>
          </w:tcPr>
          <w:p w14:paraId="71706164" w14:textId="12C7C58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</w:t>
            </w:r>
          </w:p>
        </w:tc>
        <w:tc>
          <w:tcPr>
            <w:tcW w:w="783" w:type="pct"/>
            <w:vAlign w:val="center"/>
            <w:hideMark/>
          </w:tcPr>
          <w:p w14:paraId="7F5538ED" w14:textId="42A51B89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13ED3F92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5D7FB179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359" w:type="pct"/>
            <w:vAlign w:val="center"/>
            <w:hideMark/>
          </w:tcPr>
          <w:p w14:paraId="06C86366" w14:textId="0E698E96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858" w:type="pct"/>
            <w:vAlign w:val="center"/>
            <w:hideMark/>
          </w:tcPr>
          <w:p w14:paraId="5099FDDF" w14:textId="14F24C8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783" w:type="pct"/>
            <w:vAlign w:val="center"/>
            <w:hideMark/>
          </w:tcPr>
          <w:p w14:paraId="3EAD283B" w14:textId="782065D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B2B56F2" w14:textId="77777777" w:rsidTr="006D4815">
        <w:trPr>
          <w:trHeight w:val="20"/>
        </w:trPr>
        <w:tc>
          <w:tcPr>
            <w:tcW w:w="2000" w:type="pct"/>
            <w:vAlign w:val="center"/>
            <w:hideMark/>
          </w:tcPr>
          <w:p w14:paraId="0FAC793E" w14:textId="777777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359" w:type="pct"/>
            <w:vAlign w:val="center"/>
            <w:hideMark/>
          </w:tcPr>
          <w:p w14:paraId="66B3F1A6" w14:textId="028FC7A5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858" w:type="pct"/>
            <w:vAlign w:val="center"/>
            <w:hideMark/>
          </w:tcPr>
          <w:p w14:paraId="204A5B01" w14:textId="2E6E8127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783" w:type="pct"/>
            <w:vAlign w:val="center"/>
            <w:hideMark/>
          </w:tcPr>
          <w:p w14:paraId="5F91E5D7" w14:textId="7713048C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C21A8" w:rsidRPr="00AC21A8" w14:paraId="75EF52AB" w14:textId="77777777" w:rsidTr="006D4815">
        <w:trPr>
          <w:trHeight w:val="20"/>
        </w:trPr>
        <w:tc>
          <w:tcPr>
            <w:tcW w:w="2000" w:type="pct"/>
            <w:shd w:val="clear" w:color="000000" w:fill="F8CBAD"/>
            <w:vAlign w:val="center"/>
            <w:hideMark/>
          </w:tcPr>
          <w:p w14:paraId="11A5E5CE" w14:textId="45797177" w:rsidR="00AC21A8" w:rsidRPr="00AC21A8" w:rsidRDefault="00AC21A8" w:rsidP="00AC21A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по муниципальному округу</w:t>
            </w:r>
          </w:p>
        </w:tc>
        <w:tc>
          <w:tcPr>
            <w:tcW w:w="1359" w:type="pct"/>
            <w:shd w:val="clear" w:color="000000" w:fill="F8CBAD"/>
            <w:vAlign w:val="center"/>
            <w:hideMark/>
          </w:tcPr>
          <w:p w14:paraId="246DCBA1" w14:textId="67B15DF0" w:rsidR="00AC21A8" w:rsidRPr="00B14623" w:rsidRDefault="00DF55A3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12,</w:t>
            </w:r>
            <w:r w:rsidR="007B422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858" w:type="pct"/>
            <w:shd w:val="clear" w:color="000000" w:fill="F8CBAD"/>
            <w:vAlign w:val="center"/>
            <w:hideMark/>
          </w:tcPr>
          <w:p w14:paraId="2329B762" w14:textId="4A198D5F" w:rsidR="00AC21A8" w:rsidRPr="00B14623" w:rsidRDefault="001C79CF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11,</w:t>
            </w:r>
            <w:r w:rsidR="007B422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945</w:t>
            </w:r>
            <w:r w:rsidR="00B14623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83" w:type="pct"/>
            <w:shd w:val="clear" w:color="000000" w:fill="F8CBAD"/>
            <w:vAlign w:val="center"/>
            <w:hideMark/>
          </w:tcPr>
          <w:p w14:paraId="126CE08E" w14:textId="7197D76A" w:rsidR="00AC21A8" w:rsidRPr="00AC21A8" w:rsidRDefault="00AC21A8" w:rsidP="00AC21A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21A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0,</w:t>
            </w:r>
            <w:r w:rsidR="001C79C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197</w:t>
            </w:r>
            <w:r w:rsidR="00AB27D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</w:tbl>
    <w:p w14:paraId="4C7539A4" w14:textId="77777777" w:rsidR="00AB425C" w:rsidRDefault="00AB425C" w:rsidP="0047793A">
      <w:pPr>
        <w:spacing w:after="0" w:line="276" w:lineRule="auto"/>
        <w:jc w:val="both"/>
        <w:rPr>
          <w:rFonts w:ascii="Trebuchet MS" w:eastAsia="Times New Roman" w:hAnsi="Trebuchet MS" w:cs="Times New Roman"/>
          <w:b/>
          <w:sz w:val="20"/>
          <w:szCs w:val="20"/>
          <w:lang w:eastAsia="ru-RU"/>
        </w:rPr>
      </w:pPr>
    </w:p>
    <w:p w14:paraId="4930F078" w14:textId="7E92F3DB" w:rsidR="00C65E5C" w:rsidRDefault="00C65E5C" w:rsidP="00C65E5C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36249B">
        <w:rPr>
          <w:rFonts w:ascii="Trebuchet MS" w:eastAsia="Times New Roman" w:hAnsi="Trebuchet MS" w:cs="Times New Roman"/>
          <w:b/>
        </w:rPr>
        <w:t>Таблица 1.5.</w:t>
      </w:r>
      <w:r w:rsidR="00C478DF" w:rsidRPr="0036249B">
        <w:rPr>
          <w:rFonts w:ascii="Trebuchet MS" w:eastAsia="Times New Roman" w:hAnsi="Trebuchet MS" w:cs="Times New Roman"/>
          <w:b/>
        </w:rPr>
        <w:t>2.2</w:t>
      </w:r>
      <w:r w:rsidRPr="0036249B">
        <w:rPr>
          <w:rFonts w:ascii="Trebuchet MS" w:eastAsia="Times New Roman" w:hAnsi="Trebuchet MS" w:cs="Times New Roman"/>
          <w:b/>
        </w:rPr>
        <w:t xml:space="preserve"> – </w:t>
      </w:r>
      <w:r w:rsidR="004F5B86" w:rsidRPr="0036249B">
        <w:rPr>
          <w:rFonts w:ascii="Trebuchet MS" w:eastAsia="Times New Roman" w:hAnsi="Trebuchet MS" w:cs="Times New Roman"/>
          <w:b/>
        </w:rPr>
        <w:t xml:space="preserve">Информация о расчетных тепловых нагрузках потребителей централизованных систем теплоснабжения муниципального </w:t>
      </w:r>
      <w:r w:rsidR="006F7DA3" w:rsidRPr="0036249B">
        <w:rPr>
          <w:rFonts w:ascii="Trebuchet MS" w:eastAsia="Times New Roman" w:hAnsi="Trebuchet MS" w:cs="Times New Roman"/>
          <w:b/>
        </w:rPr>
        <w:t>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6"/>
        <w:gridCol w:w="1843"/>
        <w:gridCol w:w="1552"/>
      </w:tblGrid>
      <w:tr w:rsidR="006D4815" w:rsidRPr="00DD495D" w14:paraId="4AAC4BDD" w14:textId="77777777" w:rsidTr="006D4815">
        <w:trPr>
          <w:trHeight w:val="20"/>
          <w:tblHeader/>
        </w:trPr>
        <w:tc>
          <w:tcPr>
            <w:tcW w:w="6516" w:type="dxa"/>
            <w:vMerge w:val="restart"/>
            <w:shd w:val="clear" w:color="000000" w:fill="CCFF99"/>
            <w:vAlign w:val="center"/>
            <w:hideMark/>
          </w:tcPr>
          <w:p w14:paraId="0D10C0A0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bookmarkStart w:id="89" w:name="_Hlk203397134"/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потребителя тепловой энергии</w:t>
            </w:r>
          </w:p>
        </w:tc>
        <w:tc>
          <w:tcPr>
            <w:tcW w:w="3395" w:type="dxa"/>
            <w:gridSpan w:val="2"/>
            <w:shd w:val="clear" w:color="000000" w:fill="CCFF99"/>
            <w:vAlign w:val="center"/>
            <w:hideMark/>
          </w:tcPr>
          <w:p w14:paraId="56BA7877" w14:textId="77777777" w:rsidR="006D4815" w:rsidRPr="00DD495D" w:rsidRDefault="006D4815" w:rsidP="006D4815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Подключенная тепловая нагрузка потребителей, Гкал/час</w:t>
            </w:r>
          </w:p>
        </w:tc>
      </w:tr>
      <w:tr w:rsidR="006D4815" w:rsidRPr="00DD495D" w14:paraId="2B086A03" w14:textId="77777777" w:rsidTr="006D4815">
        <w:trPr>
          <w:trHeight w:val="20"/>
          <w:tblHeader/>
        </w:trPr>
        <w:tc>
          <w:tcPr>
            <w:tcW w:w="6516" w:type="dxa"/>
            <w:vMerge/>
            <w:vAlign w:val="center"/>
            <w:hideMark/>
          </w:tcPr>
          <w:p w14:paraId="4EE746EF" w14:textId="77777777" w:rsidR="006D4815" w:rsidRPr="00DD495D" w:rsidRDefault="006D4815" w:rsidP="006D481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shd w:val="clear" w:color="000000" w:fill="CCFF99"/>
            <w:noWrap/>
            <w:vAlign w:val="center"/>
            <w:hideMark/>
          </w:tcPr>
          <w:p w14:paraId="19991D03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1552" w:type="dxa"/>
            <w:shd w:val="clear" w:color="000000" w:fill="CCFF99"/>
            <w:noWrap/>
            <w:vAlign w:val="center"/>
            <w:hideMark/>
          </w:tcPr>
          <w:p w14:paraId="21FABBEE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ГВС (макс.)</w:t>
            </w:r>
          </w:p>
        </w:tc>
      </w:tr>
      <w:tr w:rsidR="006D4815" w:rsidRPr="00DD495D" w14:paraId="79EEA2E3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7CD7B2AD" w14:textId="61FB2AFB" w:rsidR="006D4815" w:rsidRPr="00DD495D" w:rsidRDefault="0032455E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«ТД»</w:t>
            </w:r>
          </w:p>
        </w:tc>
      </w:tr>
      <w:tr w:rsidR="006D4815" w:rsidRPr="00DD495D" w14:paraId="3AD8F9C0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2EBCB09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Пролетарская</w:t>
            </w:r>
          </w:p>
        </w:tc>
      </w:tr>
      <w:tr w:rsidR="00625AC1" w:rsidRPr="00DD495D" w14:paraId="0A710B3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F220A7" w14:textId="3C63E31C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Красноармейская,11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53DB81B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0,0500</w:t>
            </w:r>
          </w:p>
        </w:tc>
        <w:tc>
          <w:tcPr>
            <w:tcW w:w="1552" w:type="dxa"/>
            <w:noWrap/>
            <w:vAlign w:val="center"/>
            <w:hideMark/>
          </w:tcPr>
          <w:p w14:paraId="270BCAD5" w14:textId="44E08D12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4182376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DC75163" w14:textId="082D3A21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5289FCBC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0,0970</w:t>
            </w:r>
          </w:p>
        </w:tc>
        <w:tc>
          <w:tcPr>
            <w:tcW w:w="1552" w:type="dxa"/>
            <w:noWrap/>
            <w:vAlign w:val="center"/>
            <w:hideMark/>
          </w:tcPr>
          <w:p w14:paraId="12B193DD" w14:textId="7590BF9B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435E8" w:rsidRPr="00DD495D" w14:paraId="3CFE710C" w14:textId="77777777" w:rsidTr="006D4815">
        <w:trPr>
          <w:trHeight w:val="20"/>
        </w:trPr>
        <w:tc>
          <w:tcPr>
            <w:tcW w:w="6516" w:type="dxa"/>
            <w:noWrap/>
            <w:vAlign w:val="center"/>
          </w:tcPr>
          <w:p w14:paraId="005FB11D" w14:textId="5F827766" w:rsidR="009435E8" w:rsidRPr="00DD495D" w:rsidRDefault="009435E8" w:rsidP="009435E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 (Администрация гаражи)</w:t>
            </w:r>
          </w:p>
        </w:tc>
        <w:tc>
          <w:tcPr>
            <w:tcW w:w="1843" w:type="dxa"/>
            <w:noWrap/>
            <w:vAlign w:val="center"/>
          </w:tcPr>
          <w:p w14:paraId="721A5556" w14:textId="02183648" w:rsidR="009435E8" w:rsidRPr="00DD495D" w:rsidRDefault="009435E8" w:rsidP="009435E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0,0340</w:t>
            </w:r>
          </w:p>
        </w:tc>
        <w:tc>
          <w:tcPr>
            <w:tcW w:w="1552" w:type="dxa"/>
            <w:noWrap/>
            <w:vAlign w:val="center"/>
          </w:tcPr>
          <w:p w14:paraId="7748C019" w14:textId="75E7175C" w:rsidR="009435E8" w:rsidRPr="00DD495D" w:rsidRDefault="009435E8" w:rsidP="009435E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4B0BF64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B94A4D7" w14:textId="2B08384D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Красноармейская,3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УФК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5084A2F2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0B6C0BC3" w14:textId="4D1395DE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2317D6B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4F30138" w14:textId="0D66925A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Сосновый,6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Сан.бак. лаборатория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19828083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0,0150</w:t>
            </w:r>
          </w:p>
        </w:tc>
        <w:tc>
          <w:tcPr>
            <w:tcW w:w="1552" w:type="dxa"/>
            <w:noWrap/>
            <w:vAlign w:val="center"/>
            <w:hideMark/>
          </w:tcPr>
          <w:p w14:paraId="3E88D9C9" w14:textId="03694988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605A7E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C3DF0A2" w14:textId="3BCE7923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контора МУП 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6F4574F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0,0490</w:t>
            </w:r>
          </w:p>
        </w:tc>
        <w:tc>
          <w:tcPr>
            <w:tcW w:w="1552" w:type="dxa"/>
            <w:noWrap/>
            <w:vAlign w:val="center"/>
            <w:hideMark/>
          </w:tcPr>
          <w:p w14:paraId="56A4A974" w14:textId="3F751C5E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55F1E9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20602F6" w14:textId="78BF90CF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Свободы,2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Администрация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5BAC4EE3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0,1180</w:t>
            </w:r>
          </w:p>
        </w:tc>
        <w:tc>
          <w:tcPr>
            <w:tcW w:w="1552" w:type="dxa"/>
            <w:noWrap/>
            <w:vAlign w:val="center"/>
            <w:hideMark/>
          </w:tcPr>
          <w:p w14:paraId="7C5B4B27" w14:textId="0ACE1C4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85AAFE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245CD8" w14:textId="22991976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пл. Свободы,3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Музей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370A9ED7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0,0300</w:t>
            </w:r>
          </w:p>
        </w:tc>
        <w:tc>
          <w:tcPr>
            <w:tcW w:w="1552" w:type="dxa"/>
            <w:noWrap/>
            <w:vAlign w:val="center"/>
            <w:hideMark/>
          </w:tcPr>
          <w:p w14:paraId="2D7C65D0" w14:textId="20200A11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697D78A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A1A4A57" w14:textId="76DD520D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Пролетарская,1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ДК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0DA2D243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0,3110</w:t>
            </w:r>
          </w:p>
        </w:tc>
        <w:tc>
          <w:tcPr>
            <w:tcW w:w="1552" w:type="dxa"/>
            <w:noWrap/>
            <w:vAlign w:val="center"/>
            <w:hideMark/>
          </w:tcPr>
          <w:p w14:paraId="3A6901F9" w14:textId="082EF716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5826F2B" w14:textId="77777777" w:rsidTr="006D4815">
        <w:trPr>
          <w:trHeight w:val="20"/>
        </w:trPr>
        <w:tc>
          <w:tcPr>
            <w:tcW w:w="6516" w:type="dxa"/>
            <w:noWrap/>
            <w:vAlign w:val="center"/>
          </w:tcPr>
          <w:p w14:paraId="06B053B3" w14:textId="416AD9CF" w:rsidR="00971FEC" w:rsidRPr="009D58F2" w:rsidRDefault="00971FEC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им. Нового,2а (Торгово-офисное здание)</w:t>
            </w:r>
          </w:p>
        </w:tc>
        <w:tc>
          <w:tcPr>
            <w:tcW w:w="1843" w:type="dxa"/>
            <w:noWrap/>
            <w:vAlign w:val="center"/>
          </w:tcPr>
          <w:p w14:paraId="3587BBE4" w14:textId="0A528C1A" w:rsidR="00971FEC" w:rsidRPr="009D58F2" w:rsidRDefault="00D45335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</w:pP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</w:t>
            </w: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,</w:t>
            </w: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val="en-US" w:eastAsia="ru-RU"/>
              </w:rPr>
              <w:t>044</w:t>
            </w:r>
          </w:p>
        </w:tc>
        <w:tc>
          <w:tcPr>
            <w:tcW w:w="1552" w:type="dxa"/>
            <w:noWrap/>
            <w:vAlign w:val="center"/>
          </w:tcPr>
          <w:p w14:paraId="333FE6B5" w14:textId="227F7D53" w:rsidR="00971FEC" w:rsidRPr="00DD495D" w:rsidRDefault="00971FEC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D4815" w:rsidRPr="00DD495D" w14:paraId="44583ADE" w14:textId="77777777" w:rsidTr="008606B1">
        <w:trPr>
          <w:trHeight w:val="291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D8BB981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Красноармейская</w:t>
            </w:r>
          </w:p>
        </w:tc>
      </w:tr>
      <w:tr w:rsidR="00625AC1" w:rsidRPr="00DD495D" w14:paraId="10B0A08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D7288C" w14:textId="19F21E74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Красноармейская,58а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ФОК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643B4ACA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0,2691</w:t>
            </w:r>
          </w:p>
        </w:tc>
        <w:tc>
          <w:tcPr>
            <w:tcW w:w="1552" w:type="dxa"/>
            <w:noWrap/>
            <w:vAlign w:val="center"/>
            <w:hideMark/>
          </w:tcPr>
          <w:p w14:paraId="51B10F9B" w14:textId="30F91B43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59020D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30C02A2" w14:textId="04DF5619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СОШ №1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5ECDF0A5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0,2898</w:t>
            </w:r>
          </w:p>
        </w:tc>
        <w:tc>
          <w:tcPr>
            <w:tcW w:w="1552" w:type="dxa"/>
            <w:noWrap/>
            <w:vAlign w:val="center"/>
            <w:hideMark/>
          </w:tcPr>
          <w:p w14:paraId="1D95C415" w14:textId="5F97ACF5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D4815" w:rsidRPr="00DD495D" w14:paraId="385220C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5479477" w14:textId="240081DB" w:rsidR="006D4815" w:rsidRPr="00DD495D" w:rsidRDefault="006D4815" w:rsidP="006D481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Красноармейская,58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СОШ</w:t>
            </w:r>
            <w:r w:rsidR="0000433E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№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 Новое здание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36178F52" w14:textId="208A5865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 w:rsidR="001C79C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6005</w:t>
            </w:r>
          </w:p>
        </w:tc>
        <w:tc>
          <w:tcPr>
            <w:tcW w:w="1552" w:type="dxa"/>
            <w:noWrap/>
            <w:vAlign w:val="center"/>
            <w:hideMark/>
          </w:tcPr>
          <w:p w14:paraId="40E1FA75" w14:textId="48A3CFFD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</w:t>
            </w:r>
            <w:r w:rsidR="001C79C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197</w:t>
            </w:r>
            <w:r w:rsidR="00AB27DC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25AC1" w:rsidRPr="00DD495D" w14:paraId="6384DF3B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1C0A765" w14:textId="56DF6849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Пролетарская,77а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Школа искусств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16E2A882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0,0852</w:t>
            </w:r>
          </w:p>
        </w:tc>
        <w:tc>
          <w:tcPr>
            <w:tcW w:w="1552" w:type="dxa"/>
            <w:noWrap/>
            <w:vAlign w:val="center"/>
            <w:hideMark/>
          </w:tcPr>
          <w:p w14:paraId="10673C66" w14:textId="20CAD6AE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39C9A68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B74D3E4" w14:textId="021C00A2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Красноармейская,56а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BF1BC87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0,0483</w:t>
            </w:r>
          </w:p>
        </w:tc>
        <w:tc>
          <w:tcPr>
            <w:tcW w:w="1552" w:type="dxa"/>
            <w:noWrap/>
            <w:vAlign w:val="center"/>
            <w:hideMark/>
          </w:tcPr>
          <w:p w14:paraId="13DA53B3" w14:textId="209A9733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D4815" w:rsidRPr="00DD495D" w14:paraId="02F08C55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806AB91" w14:textId="4548C76B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40 лет Октября</w:t>
            </w:r>
          </w:p>
        </w:tc>
      </w:tr>
      <w:tr w:rsidR="00625AC1" w:rsidRPr="00DD495D" w14:paraId="6A6B73C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1444443" w14:textId="328E0675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40 лет Октября,6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Дет. сад №5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12FB9EB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0,1565</w:t>
            </w:r>
          </w:p>
        </w:tc>
        <w:tc>
          <w:tcPr>
            <w:tcW w:w="1552" w:type="dxa"/>
            <w:noWrap/>
            <w:vAlign w:val="center"/>
            <w:hideMark/>
          </w:tcPr>
          <w:p w14:paraId="5A041A22" w14:textId="10637BF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09FCE7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456293" w14:textId="4947C005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ул. 40 лет Октября,4 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Библиотека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7BE36D9A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0,0246</w:t>
            </w:r>
          </w:p>
        </w:tc>
        <w:tc>
          <w:tcPr>
            <w:tcW w:w="1552" w:type="dxa"/>
            <w:noWrap/>
            <w:vAlign w:val="center"/>
            <w:hideMark/>
          </w:tcPr>
          <w:p w14:paraId="5EF0A2BB" w14:textId="5397DD7E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D4815" w:rsidRPr="00DD495D" w14:paraId="6C08C128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DC00EE9" w14:textId="77777777" w:rsidR="006D4815" w:rsidRPr="00DD495D" w:rsidRDefault="006D4815" w:rsidP="006D481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проезд Боровых</w:t>
            </w:r>
          </w:p>
        </w:tc>
      </w:tr>
      <w:tr w:rsidR="00625AC1" w:rsidRPr="00DD495D" w14:paraId="509A373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E7046F" w14:textId="13B37BE1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пр</w:t>
            </w:r>
            <w:r w:rsidR="006F2B7A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оезд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Боровых,1а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7A1D531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0,0743</w:t>
            </w:r>
          </w:p>
        </w:tc>
        <w:tc>
          <w:tcPr>
            <w:tcW w:w="1552" w:type="dxa"/>
            <w:noWrap/>
            <w:vAlign w:val="center"/>
            <w:hideMark/>
          </w:tcPr>
          <w:p w14:paraId="667C7B7C" w14:textId="424220C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3B3B6A26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744F36D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Спортивная</w:t>
            </w:r>
          </w:p>
        </w:tc>
      </w:tr>
      <w:tr w:rsidR="00625AC1" w:rsidRPr="00DD495D" w14:paraId="2F7FF77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1640D91" w14:textId="76D213ED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Восточная,1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66964BF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0,4859</w:t>
            </w:r>
          </w:p>
        </w:tc>
        <w:tc>
          <w:tcPr>
            <w:tcW w:w="1552" w:type="dxa"/>
            <w:noWrap/>
            <w:vAlign w:val="center"/>
            <w:hideMark/>
          </w:tcPr>
          <w:p w14:paraId="344AAA9C" w14:textId="123BA505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4431CCE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4667ED" w14:textId="2880BA0B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ул. Пролетарская,54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70DD00E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0,0515</w:t>
            </w:r>
          </w:p>
        </w:tc>
        <w:tc>
          <w:tcPr>
            <w:tcW w:w="1552" w:type="dxa"/>
            <w:noWrap/>
            <w:vAlign w:val="center"/>
            <w:hideMark/>
          </w:tcPr>
          <w:p w14:paraId="27F38493" w14:textId="15366651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0D1F65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58F6B8D" w14:textId="72EF5697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Пролетарская,48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A1DD6B1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0,0637</w:t>
            </w:r>
          </w:p>
        </w:tc>
        <w:tc>
          <w:tcPr>
            <w:tcW w:w="1552" w:type="dxa"/>
            <w:noWrap/>
            <w:vAlign w:val="center"/>
            <w:hideMark/>
          </w:tcPr>
          <w:p w14:paraId="55C20F4E" w14:textId="62FFFF6D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71948CDB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1E4E4C9" w14:textId="2C91BCFF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Пролетарская,52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2529EA28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5408D307" w14:textId="11F6D5D0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6CA18FE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AEC9B2D" w14:textId="60C033D6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Пролетарская,46</w:t>
            </w:r>
            <w:r w:rsidR="009435E8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20A03AA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0,4574</w:t>
            </w:r>
          </w:p>
        </w:tc>
        <w:tc>
          <w:tcPr>
            <w:tcW w:w="1552" w:type="dxa"/>
            <w:noWrap/>
            <w:vAlign w:val="center"/>
            <w:hideMark/>
          </w:tcPr>
          <w:p w14:paraId="253B3D0B" w14:textId="45753E8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400B836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D19B67C" w14:textId="54409C2E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Спортивная,19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E7A5D62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0,3134</w:t>
            </w:r>
          </w:p>
        </w:tc>
        <w:tc>
          <w:tcPr>
            <w:tcW w:w="1552" w:type="dxa"/>
            <w:noWrap/>
            <w:vAlign w:val="center"/>
            <w:hideMark/>
          </w:tcPr>
          <w:p w14:paraId="275D4422" w14:textId="3DED13E4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CCE587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BDB37C" w14:textId="4C1A68FA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</w:t>
            </w:r>
            <w:r w:rsidR="00F30981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C9B491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0,0868</w:t>
            </w:r>
          </w:p>
        </w:tc>
        <w:tc>
          <w:tcPr>
            <w:tcW w:w="1552" w:type="dxa"/>
            <w:noWrap/>
            <w:vAlign w:val="center"/>
            <w:hideMark/>
          </w:tcPr>
          <w:p w14:paraId="7C4F6478" w14:textId="4B20F0E9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A8C6F4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32587DA" w14:textId="4180A8F2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Спортивная,23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1D9AB3C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0,0537</w:t>
            </w:r>
          </w:p>
        </w:tc>
        <w:tc>
          <w:tcPr>
            <w:tcW w:w="1552" w:type="dxa"/>
            <w:noWrap/>
            <w:vAlign w:val="center"/>
            <w:hideMark/>
          </w:tcPr>
          <w:p w14:paraId="068AEC00" w14:textId="49C707BD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632E13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894CD62" w14:textId="061C48A7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Садовая,16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F97E7FE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0,0913</w:t>
            </w:r>
          </w:p>
        </w:tc>
        <w:tc>
          <w:tcPr>
            <w:tcW w:w="1552" w:type="dxa"/>
            <w:noWrap/>
            <w:vAlign w:val="center"/>
            <w:hideMark/>
          </w:tcPr>
          <w:p w14:paraId="21ABC860" w14:textId="7380C97B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CC4DE7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F5F83A" w14:textId="797CD78E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Садовая,12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F40CAB3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43ACF1CB" w14:textId="2EBE5C23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96458D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98A19B" w14:textId="02A0FFE0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Садовая,10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57C674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  <w:hideMark/>
          </w:tcPr>
          <w:p w14:paraId="109258C6" w14:textId="57E16648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95A7E9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9B09FFE" w14:textId="0923AC54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Спортивная,16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7F6D175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0,0925</w:t>
            </w:r>
          </w:p>
        </w:tc>
        <w:tc>
          <w:tcPr>
            <w:tcW w:w="1552" w:type="dxa"/>
            <w:noWrap/>
            <w:vAlign w:val="center"/>
            <w:hideMark/>
          </w:tcPr>
          <w:p w14:paraId="22CE247C" w14:textId="7D1DC181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9F28AF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FB83781" w14:textId="09874659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9365456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0,0249</w:t>
            </w:r>
          </w:p>
        </w:tc>
        <w:tc>
          <w:tcPr>
            <w:tcW w:w="1552" w:type="dxa"/>
            <w:noWrap/>
            <w:vAlign w:val="center"/>
            <w:hideMark/>
          </w:tcPr>
          <w:p w14:paraId="144E467B" w14:textId="79955A89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FA272C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8CAEF7E" w14:textId="65708B25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Спортивная,14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C52779B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0,0619</w:t>
            </w:r>
          </w:p>
        </w:tc>
        <w:tc>
          <w:tcPr>
            <w:tcW w:w="1552" w:type="dxa"/>
            <w:noWrap/>
            <w:vAlign w:val="center"/>
            <w:hideMark/>
          </w:tcPr>
          <w:p w14:paraId="32C37669" w14:textId="71BF308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7411ED8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61A5E49" w14:textId="1F109530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Садовая,8а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CA00B7C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0,0633</w:t>
            </w:r>
          </w:p>
        </w:tc>
        <w:tc>
          <w:tcPr>
            <w:tcW w:w="1552" w:type="dxa"/>
            <w:noWrap/>
            <w:vAlign w:val="center"/>
            <w:hideMark/>
          </w:tcPr>
          <w:p w14:paraId="42E55C47" w14:textId="4EB5A780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26FACC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ED236CC" w14:textId="37387AC7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Милицейский,2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18D1989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0,0675</w:t>
            </w:r>
          </w:p>
        </w:tc>
        <w:tc>
          <w:tcPr>
            <w:tcW w:w="1552" w:type="dxa"/>
            <w:noWrap/>
            <w:vAlign w:val="center"/>
            <w:hideMark/>
          </w:tcPr>
          <w:p w14:paraId="6D19661F" w14:textId="29E7A81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D3AECB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144D991" w14:textId="60EC0263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пер. Милицейский,8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95B3FC9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0,0805</w:t>
            </w:r>
          </w:p>
        </w:tc>
        <w:tc>
          <w:tcPr>
            <w:tcW w:w="1552" w:type="dxa"/>
            <w:noWrap/>
            <w:vAlign w:val="center"/>
            <w:hideMark/>
          </w:tcPr>
          <w:p w14:paraId="5CAABDA9" w14:textId="3728B5AD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738E9C5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897E6AB" w14:textId="6B519930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Железнодорожная,20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РОВД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7679252E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0,0474</w:t>
            </w:r>
          </w:p>
        </w:tc>
        <w:tc>
          <w:tcPr>
            <w:tcW w:w="1552" w:type="dxa"/>
            <w:noWrap/>
            <w:vAlign w:val="center"/>
            <w:hideMark/>
          </w:tcPr>
          <w:p w14:paraId="209447AE" w14:textId="2FCE8B96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4B5631" w:rsidRPr="00DD495D" w14:paraId="588DD3EF" w14:textId="77777777" w:rsidTr="006D4815">
        <w:trPr>
          <w:trHeight w:val="20"/>
        </w:trPr>
        <w:tc>
          <w:tcPr>
            <w:tcW w:w="6516" w:type="dxa"/>
            <w:noWrap/>
            <w:vAlign w:val="center"/>
          </w:tcPr>
          <w:p w14:paraId="5D1F1DB5" w14:textId="6AEB36E3" w:rsidR="004B5631" w:rsidRPr="00272118" w:rsidRDefault="004B563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27211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 (Магазин)</w:t>
            </w:r>
          </w:p>
        </w:tc>
        <w:tc>
          <w:tcPr>
            <w:tcW w:w="1843" w:type="dxa"/>
            <w:noWrap/>
            <w:vAlign w:val="center"/>
          </w:tcPr>
          <w:p w14:paraId="0DC3A0F1" w14:textId="1F8C30C1" w:rsidR="004B5631" w:rsidRPr="00272118" w:rsidRDefault="004B563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27211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0,0135</w:t>
            </w:r>
          </w:p>
        </w:tc>
        <w:tc>
          <w:tcPr>
            <w:tcW w:w="1552" w:type="dxa"/>
            <w:noWrap/>
            <w:vAlign w:val="center"/>
          </w:tcPr>
          <w:p w14:paraId="2501FE84" w14:textId="358104A7" w:rsidR="004B5631" w:rsidRPr="00272118" w:rsidRDefault="004B563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272118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F8E85C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1100C3F" w14:textId="59B7045D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Налог. Служба Росреестр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1FB29C8A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0,0461</w:t>
            </w:r>
          </w:p>
        </w:tc>
        <w:tc>
          <w:tcPr>
            <w:tcW w:w="1552" w:type="dxa"/>
            <w:noWrap/>
            <w:vAlign w:val="center"/>
            <w:hideMark/>
          </w:tcPr>
          <w:p w14:paraId="222C10D5" w14:textId="21CDB5E3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E61937" w:rsidRPr="00DD495D" w14:paraId="5F197811" w14:textId="77777777" w:rsidTr="006D4815">
        <w:trPr>
          <w:trHeight w:val="20"/>
        </w:trPr>
        <w:tc>
          <w:tcPr>
            <w:tcW w:w="6516" w:type="dxa"/>
            <w:noWrap/>
            <w:vAlign w:val="center"/>
          </w:tcPr>
          <w:p w14:paraId="77C08EC6" w14:textId="164301E4" w:rsidR="00E61937" w:rsidRPr="00DD495D" w:rsidRDefault="00E61937" w:rsidP="00E6193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Василенкова,2б (МКД)</w:t>
            </w:r>
          </w:p>
        </w:tc>
        <w:tc>
          <w:tcPr>
            <w:tcW w:w="1843" w:type="dxa"/>
            <w:noWrap/>
            <w:vAlign w:val="center"/>
          </w:tcPr>
          <w:p w14:paraId="313249ED" w14:textId="23AC41E6" w:rsidR="00E61937" w:rsidRPr="00DD495D" w:rsidRDefault="00E61937" w:rsidP="00E6193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0,0596</w:t>
            </w:r>
          </w:p>
        </w:tc>
        <w:tc>
          <w:tcPr>
            <w:tcW w:w="1552" w:type="dxa"/>
            <w:noWrap/>
            <w:vAlign w:val="center"/>
          </w:tcPr>
          <w:p w14:paraId="714AD6A5" w14:textId="2268E5A1" w:rsidR="00E61937" w:rsidRPr="00DD495D" w:rsidRDefault="00E61937" w:rsidP="00E6193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F585B6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9AF31A8" w14:textId="77E05A5B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Василенкова,2в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110D85F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0,0757</w:t>
            </w:r>
          </w:p>
        </w:tc>
        <w:tc>
          <w:tcPr>
            <w:tcW w:w="1552" w:type="dxa"/>
            <w:noWrap/>
            <w:vAlign w:val="center"/>
            <w:hideMark/>
          </w:tcPr>
          <w:p w14:paraId="7E495BEC" w14:textId="6BC78860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D956DC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3424D47" w14:textId="77777777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Василенкова,20,Суд</w:t>
            </w:r>
          </w:p>
        </w:tc>
        <w:tc>
          <w:tcPr>
            <w:tcW w:w="1843" w:type="dxa"/>
            <w:noWrap/>
            <w:vAlign w:val="center"/>
            <w:hideMark/>
          </w:tcPr>
          <w:p w14:paraId="019B8A0B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0,1116</w:t>
            </w:r>
          </w:p>
        </w:tc>
        <w:tc>
          <w:tcPr>
            <w:tcW w:w="1552" w:type="dxa"/>
            <w:noWrap/>
            <w:vAlign w:val="center"/>
            <w:hideMark/>
          </w:tcPr>
          <w:p w14:paraId="470B7507" w14:textId="6734A492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D299518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8A04CC0" w14:textId="33D723DA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Василенкова,21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8AD07BE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0,3100</w:t>
            </w:r>
          </w:p>
        </w:tc>
        <w:tc>
          <w:tcPr>
            <w:tcW w:w="1552" w:type="dxa"/>
            <w:noWrap/>
            <w:vAlign w:val="center"/>
            <w:hideMark/>
          </w:tcPr>
          <w:p w14:paraId="710EBB05" w14:textId="699A6A13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5DD06F4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F499150" w14:textId="5E7C4074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Василенкова,10а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4586A80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0,0894</w:t>
            </w:r>
          </w:p>
        </w:tc>
        <w:tc>
          <w:tcPr>
            <w:tcW w:w="1552" w:type="dxa"/>
            <w:noWrap/>
            <w:vAlign w:val="center"/>
            <w:hideMark/>
          </w:tcPr>
          <w:p w14:paraId="2EFA926F" w14:textId="63E450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022C258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04B1260" w14:textId="1F72DEB1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Василенкова,3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B0CBD32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0,5631</w:t>
            </w:r>
          </w:p>
        </w:tc>
        <w:tc>
          <w:tcPr>
            <w:tcW w:w="1552" w:type="dxa"/>
            <w:noWrap/>
            <w:vAlign w:val="center"/>
            <w:hideMark/>
          </w:tcPr>
          <w:p w14:paraId="32C31C94" w14:textId="48EFBED8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D621C2B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2A82B4A" w14:textId="6877438B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Железнодорожная,16а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891BD22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0,0267</w:t>
            </w:r>
          </w:p>
        </w:tc>
        <w:tc>
          <w:tcPr>
            <w:tcW w:w="1552" w:type="dxa"/>
            <w:noWrap/>
            <w:vAlign w:val="center"/>
            <w:hideMark/>
          </w:tcPr>
          <w:p w14:paraId="4A118683" w14:textId="3079479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3BAE7B3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7DF6986" w14:textId="560CDA8E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Железнодорожная,18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Дет. сад №3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43" w:type="dxa"/>
            <w:noWrap/>
            <w:vAlign w:val="center"/>
            <w:hideMark/>
          </w:tcPr>
          <w:p w14:paraId="30E01398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0,0450</w:t>
            </w:r>
          </w:p>
        </w:tc>
        <w:tc>
          <w:tcPr>
            <w:tcW w:w="1552" w:type="dxa"/>
            <w:noWrap/>
            <w:vAlign w:val="center"/>
            <w:hideMark/>
          </w:tcPr>
          <w:p w14:paraId="1F5C86DC" w14:textId="37BC9E56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1CBEC06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FB8D567" w14:textId="6A237AF3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ул. </w:t>
            </w:r>
            <w:bookmarkStart w:id="90" w:name="_GoBack"/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Спортивная,2</w:t>
            </w:r>
            <w:bookmarkEnd w:id="90"/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1а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0DF98A6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0,0539</w:t>
            </w:r>
          </w:p>
        </w:tc>
        <w:tc>
          <w:tcPr>
            <w:tcW w:w="1552" w:type="dxa"/>
            <w:noWrap/>
            <w:vAlign w:val="center"/>
            <w:hideMark/>
          </w:tcPr>
          <w:p w14:paraId="7CEFF609" w14:textId="5A131658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72D684C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CE77F63" w14:textId="6D3D262A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Спортивная,12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80EE89C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0,0667</w:t>
            </w:r>
          </w:p>
        </w:tc>
        <w:tc>
          <w:tcPr>
            <w:tcW w:w="1552" w:type="dxa"/>
            <w:noWrap/>
            <w:vAlign w:val="center"/>
            <w:hideMark/>
          </w:tcPr>
          <w:p w14:paraId="2EFE74E0" w14:textId="294D044A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625AC1" w:rsidRPr="00DD495D" w14:paraId="346FD55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B174A1" w14:textId="11C3DC15" w:rsidR="00625AC1" w:rsidRPr="00DD495D" w:rsidRDefault="00625AC1" w:rsidP="00625A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55</w:t>
            </w:r>
            <w:r w:rsidR="00E61937"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D41B54" w14:textId="77777777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0,1850</w:t>
            </w:r>
          </w:p>
        </w:tc>
        <w:tc>
          <w:tcPr>
            <w:tcW w:w="1552" w:type="dxa"/>
            <w:noWrap/>
            <w:vAlign w:val="center"/>
            <w:hideMark/>
          </w:tcPr>
          <w:p w14:paraId="0829535D" w14:textId="0AAA47F4" w:rsidR="00625AC1" w:rsidRPr="00DD495D" w:rsidRDefault="00625AC1" w:rsidP="00625A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A1FA05A" w14:textId="77777777" w:rsidTr="006D4815">
        <w:trPr>
          <w:trHeight w:val="20"/>
        </w:trPr>
        <w:tc>
          <w:tcPr>
            <w:tcW w:w="6516" w:type="dxa"/>
            <w:noWrap/>
            <w:vAlign w:val="center"/>
          </w:tcPr>
          <w:p w14:paraId="62A0E7A6" w14:textId="57EED87E" w:rsidR="00971FEC" w:rsidRPr="009D58F2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Пролетарская, гаражи</w:t>
            </w:r>
          </w:p>
        </w:tc>
        <w:tc>
          <w:tcPr>
            <w:tcW w:w="1843" w:type="dxa"/>
            <w:noWrap/>
            <w:vAlign w:val="center"/>
          </w:tcPr>
          <w:p w14:paraId="51E3A8F7" w14:textId="4FD460F8" w:rsidR="00971FEC" w:rsidRPr="009D58F2" w:rsidRDefault="00D45335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9D58F2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0,014</w:t>
            </w:r>
          </w:p>
        </w:tc>
        <w:tc>
          <w:tcPr>
            <w:tcW w:w="1552" w:type="dxa"/>
            <w:noWrap/>
            <w:vAlign w:val="center"/>
          </w:tcPr>
          <w:p w14:paraId="25D5E785" w14:textId="4C2D379F" w:rsidR="00971FEC" w:rsidRPr="00DD495D" w:rsidRDefault="00EE3FE1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1A00A4D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158AADF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мкр. Солнечный</w:t>
            </w:r>
          </w:p>
        </w:tc>
      </w:tr>
      <w:tr w:rsidR="00971FEC" w:rsidRPr="00DD495D" w14:paraId="419FDBA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3B7E4EA" w14:textId="5457F57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мкр. Солнечный,14 (Дет. сад. №4)</w:t>
            </w:r>
          </w:p>
        </w:tc>
        <w:tc>
          <w:tcPr>
            <w:tcW w:w="1843" w:type="dxa"/>
            <w:noWrap/>
            <w:vAlign w:val="center"/>
            <w:hideMark/>
          </w:tcPr>
          <w:p w14:paraId="70D5E70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590C22CC" w14:textId="551FA47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C7C53F6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CBB6772" w14:textId="6C180A8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Краснослободская</w:t>
            </w:r>
          </w:p>
        </w:tc>
      </w:tr>
      <w:tr w:rsidR="00971FEC" w:rsidRPr="00DD495D" w14:paraId="4E0379C5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8ADCC26" w14:textId="6A27AE3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Краснослободская,40 (Дет. сад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7E7DA81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0,1229</w:t>
            </w:r>
          </w:p>
        </w:tc>
        <w:tc>
          <w:tcPr>
            <w:tcW w:w="1552" w:type="dxa"/>
            <w:noWrap/>
            <w:vAlign w:val="center"/>
            <w:hideMark/>
          </w:tcPr>
          <w:p w14:paraId="35A675D7" w14:textId="182055D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A429B9E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76634B09" w14:textId="0CDB88D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Кооперативная</w:t>
            </w:r>
          </w:p>
        </w:tc>
      </w:tr>
      <w:tr w:rsidR="00971FEC" w:rsidRPr="00DD495D" w14:paraId="595B1E2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858E646" w14:textId="7C38B77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Кооперативная, д.47А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1586D82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711F505E" w14:textId="68AA96C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4E6C533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7A1CA9E" w14:textId="5E43D92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Железнодорожная</w:t>
            </w:r>
          </w:p>
        </w:tc>
      </w:tr>
      <w:tr w:rsidR="00971FEC" w:rsidRPr="00DD495D" w14:paraId="429B9C0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427F90A" w14:textId="65127F25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Железнодорожная,43 (Школа-интернат)</w:t>
            </w:r>
          </w:p>
        </w:tc>
        <w:tc>
          <w:tcPr>
            <w:tcW w:w="1843" w:type="dxa"/>
            <w:noWrap/>
            <w:vAlign w:val="center"/>
            <w:hideMark/>
          </w:tcPr>
          <w:p w14:paraId="5C89C15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0,0440</w:t>
            </w:r>
          </w:p>
        </w:tc>
        <w:tc>
          <w:tcPr>
            <w:tcW w:w="1552" w:type="dxa"/>
            <w:noWrap/>
            <w:vAlign w:val="center"/>
            <w:hideMark/>
          </w:tcPr>
          <w:p w14:paraId="2BCBC043" w14:textId="69BBDE2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AB8271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6BCF87A" w14:textId="1E96D6B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Краснослободская,10 (СОШ №2)</w:t>
            </w:r>
          </w:p>
        </w:tc>
        <w:tc>
          <w:tcPr>
            <w:tcW w:w="1843" w:type="dxa"/>
            <w:noWrap/>
            <w:vAlign w:val="center"/>
            <w:hideMark/>
          </w:tcPr>
          <w:p w14:paraId="7A9554E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0,2157</w:t>
            </w:r>
          </w:p>
        </w:tc>
        <w:tc>
          <w:tcPr>
            <w:tcW w:w="1552" w:type="dxa"/>
            <w:noWrap/>
            <w:vAlign w:val="center"/>
            <w:hideMark/>
          </w:tcPr>
          <w:p w14:paraId="4DE73A66" w14:textId="6746505D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CC209CC" w14:textId="77777777" w:rsidTr="00971FEC">
        <w:trPr>
          <w:trHeight w:val="235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5C11EA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Парковская</w:t>
            </w:r>
          </w:p>
        </w:tc>
      </w:tr>
      <w:tr w:rsidR="00971FEC" w:rsidRPr="00DD495D" w14:paraId="12D9265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AFE86C3" w14:textId="50825BA4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184D4C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0FE3023A" w14:textId="51BB053C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7B8115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FA0A515" w14:textId="123A915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0E9E96D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0,0254</w:t>
            </w:r>
          </w:p>
        </w:tc>
        <w:tc>
          <w:tcPr>
            <w:tcW w:w="1552" w:type="dxa"/>
            <w:noWrap/>
            <w:vAlign w:val="center"/>
            <w:hideMark/>
          </w:tcPr>
          <w:p w14:paraId="68ACC96C" w14:textId="0EC4B2E8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2C9555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B7F3AE1" w14:textId="719FEF44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Парковская,50а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5B02D3FB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0,1000</w:t>
            </w:r>
          </w:p>
        </w:tc>
        <w:tc>
          <w:tcPr>
            <w:tcW w:w="1552" w:type="dxa"/>
            <w:noWrap/>
            <w:vAlign w:val="center"/>
            <w:hideMark/>
          </w:tcPr>
          <w:p w14:paraId="168B22F9" w14:textId="2B10152C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6CEAD24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0DADA5F" w14:textId="7D44588A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Парковская,50 (ГПТУ-18)</w:t>
            </w:r>
          </w:p>
        </w:tc>
        <w:tc>
          <w:tcPr>
            <w:tcW w:w="1843" w:type="dxa"/>
            <w:noWrap/>
            <w:vAlign w:val="center"/>
            <w:hideMark/>
          </w:tcPr>
          <w:p w14:paraId="56F82F2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0,1572</w:t>
            </w:r>
          </w:p>
        </w:tc>
        <w:tc>
          <w:tcPr>
            <w:tcW w:w="1552" w:type="dxa"/>
            <w:noWrap/>
            <w:vAlign w:val="center"/>
            <w:hideMark/>
          </w:tcPr>
          <w:p w14:paraId="0A36A1D3" w14:textId="2308F6E1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861054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91B13B" w14:textId="045AC44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B48EA3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0,1102</w:t>
            </w:r>
          </w:p>
        </w:tc>
        <w:tc>
          <w:tcPr>
            <w:tcW w:w="1552" w:type="dxa"/>
            <w:noWrap/>
            <w:vAlign w:val="center"/>
            <w:hideMark/>
          </w:tcPr>
          <w:p w14:paraId="374D37C3" w14:textId="29F3CA9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A73426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D14AC5E" w14:textId="28D4B18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D256CBD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0,0989</w:t>
            </w:r>
          </w:p>
        </w:tc>
        <w:tc>
          <w:tcPr>
            <w:tcW w:w="1552" w:type="dxa"/>
            <w:noWrap/>
            <w:vAlign w:val="center"/>
            <w:hideMark/>
          </w:tcPr>
          <w:p w14:paraId="6FC95949" w14:textId="08AED25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64C4F5B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2C821A5" w14:textId="5E395E03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2BF8CCF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0,1317</w:t>
            </w:r>
          </w:p>
        </w:tc>
        <w:tc>
          <w:tcPr>
            <w:tcW w:w="1552" w:type="dxa"/>
            <w:noWrap/>
            <w:vAlign w:val="center"/>
            <w:hideMark/>
          </w:tcPr>
          <w:p w14:paraId="6989C12E" w14:textId="35C7961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2CCA35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312B4C2" w14:textId="64A344B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Парковская,26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FAD636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0,0931</w:t>
            </w:r>
          </w:p>
        </w:tc>
        <w:tc>
          <w:tcPr>
            <w:tcW w:w="1552" w:type="dxa"/>
            <w:noWrap/>
            <w:vAlign w:val="center"/>
            <w:hideMark/>
          </w:tcPr>
          <w:p w14:paraId="29CC0445" w14:textId="44D5C55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58E9D5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FA2CCAB" w14:textId="6FC4FF16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Парковская,28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3929F5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0,0349</w:t>
            </w:r>
          </w:p>
        </w:tc>
        <w:tc>
          <w:tcPr>
            <w:tcW w:w="1552" w:type="dxa"/>
            <w:noWrap/>
            <w:vAlign w:val="center"/>
            <w:hideMark/>
          </w:tcPr>
          <w:p w14:paraId="1AF71FE0" w14:textId="57FFDA3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8EB609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B3782C1" w14:textId="2D17382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B9FDFA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0,0860</w:t>
            </w:r>
          </w:p>
        </w:tc>
        <w:tc>
          <w:tcPr>
            <w:tcW w:w="1552" w:type="dxa"/>
            <w:noWrap/>
            <w:vAlign w:val="center"/>
            <w:hideMark/>
          </w:tcPr>
          <w:p w14:paraId="7F541D0C" w14:textId="0D64553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6D664E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8E4D41F" w14:textId="0C13950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DAA989B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0,1243</w:t>
            </w:r>
          </w:p>
        </w:tc>
        <w:tc>
          <w:tcPr>
            <w:tcW w:w="1552" w:type="dxa"/>
            <w:noWrap/>
            <w:vAlign w:val="center"/>
            <w:hideMark/>
          </w:tcPr>
          <w:p w14:paraId="74AD48FF" w14:textId="5D26E165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CC4621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9EA054D" w14:textId="664DB278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Парковская,17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01DA3FD5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0,1311</w:t>
            </w:r>
          </w:p>
        </w:tc>
        <w:tc>
          <w:tcPr>
            <w:tcW w:w="1552" w:type="dxa"/>
            <w:noWrap/>
            <w:vAlign w:val="center"/>
            <w:hideMark/>
          </w:tcPr>
          <w:p w14:paraId="2CCF6E3A" w14:textId="37A1D08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689B58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4F4E87A" w14:textId="4BF55CF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Советская,41б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287400D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0,0904</w:t>
            </w:r>
          </w:p>
        </w:tc>
        <w:tc>
          <w:tcPr>
            <w:tcW w:w="1552" w:type="dxa"/>
            <w:noWrap/>
            <w:vAlign w:val="center"/>
            <w:hideMark/>
          </w:tcPr>
          <w:p w14:paraId="59B1013F" w14:textId="55C9E06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11FABF3" w14:textId="77777777" w:rsidTr="008606B1">
        <w:trPr>
          <w:trHeight w:val="7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1C054473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БМК ул. Северная</w:t>
            </w:r>
          </w:p>
        </w:tc>
      </w:tr>
      <w:tr w:rsidR="00971FEC" w:rsidRPr="00DD495D" w14:paraId="7759549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714374A" w14:textId="661C614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D99B33A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0,0742</w:t>
            </w:r>
          </w:p>
        </w:tc>
        <w:tc>
          <w:tcPr>
            <w:tcW w:w="1552" w:type="dxa"/>
            <w:noWrap/>
            <w:vAlign w:val="center"/>
            <w:hideMark/>
          </w:tcPr>
          <w:p w14:paraId="7C7D8B63" w14:textId="14683882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0F3231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90E2567" w14:textId="06A0D05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Северная,5а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EBDBB7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0,2166</w:t>
            </w:r>
          </w:p>
        </w:tc>
        <w:tc>
          <w:tcPr>
            <w:tcW w:w="1552" w:type="dxa"/>
            <w:noWrap/>
            <w:vAlign w:val="center"/>
            <w:hideMark/>
          </w:tcPr>
          <w:p w14:paraId="7FCD4593" w14:textId="7D4C8068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111E85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69CECED" w14:textId="366F799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Песчаная,9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1D3A03F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0,0879</w:t>
            </w:r>
          </w:p>
        </w:tc>
        <w:tc>
          <w:tcPr>
            <w:tcW w:w="1552" w:type="dxa"/>
            <w:noWrap/>
            <w:vAlign w:val="center"/>
            <w:hideMark/>
          </w:tcPr>
          <w:p w14:paraId="55B7A3C0" w14:textId="0B8E758A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83BDFB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70B71E1" w14:textId="0E5E1C13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Северная,10 (Детский сад №1)</w:t>
            </w:r>
          </w:p>
        </w:tc>
        <w:tc>
          <w:tcPr>
            <w:tcW w:w="1843" w:type="dxa"/>
            <w:noWrap/>
            <w:vAlign w:val="center"/>
            <w:hideMark/>
          </w:tcPr>
          <w:p w14:paraId="7D1C8C8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0,1514</w:t>
            </w:r>
          </w:p>
        </w:tc>
        <w:tc>
          <w:tcPr>
            <w:tcW w:w="1552" w:type="dxa"/>
            <w:noWrap/>
            <w:vAlign w:val="center"/>
            <w:hideMark/>
          </w:tcPr>
          <w:p w14:paraId="4B47B01B" w14:textId="733FEBE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C1440A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C0141A5" w14:textId="2352F3F8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Северная,8а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740478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0,0587</w:t>
            </w:r>
          </w:p>
        </w:tc>
        <w:tc>
          <w:tcPr>
            <w:tcW w:w="1552" w:type="dxa"/>
            <w:noWrap/>
            <w:vAlign w:val="center"/>
            <w:hideMark/>
          </w:tcPr>
          <w:p w14:paraId="28061304" w14:textId="7649BC4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9468898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001AD27" w14:textId="4B9ADF52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B5C5A2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0,0606</w:t>
            </w:r>
          </w:p>
        </w:tc>
        <w:tc>
          <w:tcPr>
            <w:tcW w:w="1552" w:type="dxa"/>
            <w:noWrap/>
            <w:vAlign w:val="center"/>
            <w:hideMark/>
          </w:tcPr>
          <w:p w14:paraId="00FB71B9" w14:textId="05C9EFF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24FC345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1F30683" w14:textId="43DF33B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Советская,23 (Ростелеком)</w:t>
            </w:r>
          </w:p>
        </w:tc>
        <w:tc>
          <w:tcPr>
            <w:tcW w:w="1843" w:type="dxa"/>
            <w:noWrap/>
            <w:vAlign w:val="center"/>
            <w:hideMark/>
          </w:tcPr>
          <w:p w14:paraId="534DA5FB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64E57894" w14:textId="2F07219C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87D6CE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903116C" w14:textId="36BEA70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Северная,2 (Адм. здание)</w:t>
            </w:r>
          </w:p>
        </w:tc>
        <w:tc>
          <w:tcPr>
            <w:tcW w:w="1843" w:type="dxa"/>
            <w:noWrap/>
            <w:vAlign w:val="center"/>
            <w:hideMark/>
          </w:tcPr>
          <w:p w14:paraId="65C0308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0,1054</w:t>
            </w:r>
          </w:p>
        </w:tc>
        <w:tc>
          <w:tcPr>
            <w:tcW w:w="1552" w:type="dxa"/>
            <w:noWrap/>
            <w:vAlign w:val="center"/>
            <w:hideMark/>
          </w:tcPr>
          <w:p w14:paraId="19129226" w14:textId="3FA119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BF6E853" w14:textId="77777777" w:rsidTr="0036249B">
        <w:trPr>
          <w:trHeight w:val="77"/>
        </w:trPr>
        <w:tc>
          <w:tcPr>
            <w:tcW w:w="6516" w:type="dxa"/>
            <w:noWrap/>
            <w:vAlign w:val="center"/>
            <w:hideMark/>
          </w:tcPr>
          <w:p w14:paraId="7EC6F2F7" w14:textId="4FA07509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Северная,4 (Центр занятости)</w:t>
            </w:r>
          </w:p>
        </w:tc>
        <w:tc>
          <w:tcPr>
            <w:tcW w:w="1843" w:type="dxa"/>
            <w:noWrap/>
            <w:vAlign w:val="center"/>
            <w:hideMark/>
          </w:tcPr>
          <w:p w14:paraId="3163D80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0,0162</w:t>
            </w:r>
          </w:p>
        </w:tc>
        <w:tc>
          <w:tcPr>
            <w:tcW w:w="1552" w:type="dxa"/>
            <w:noWrap/>
            <w:vAlign w:val="center"/>
            <w:hideMark/>
          </w:tcPr>
          <w:p w14:paraId="5E646155" w14:textId="225AC22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8DB6047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A3B87F3" w14:textId="5A37B272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Смирнова</w:t>
            </w:r>
          </w:p>
        </w:tc>
      </w:tr>
      <w:tr w:rsidR="00971FEC" w:rsidRPr="00DD495D" w14:paraId="1786CFE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5C155B" w14:textId="6CD2E1DA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ул. Смирнова,21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05AC05A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33607C21" w14:textId="460375C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C27A1A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9E1FF66" w14:textId="4DE50DB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Смирнова,19 (Жилой дом)</w:t>
            </w:r>
          </w:p>
        </w:tc>
        <w:tc>
          <w:tcPr>
            <w:tcW w:w="1843" w:type="dxa"/>
            <w:noWrap/>
            <w:vAlign w:val="center"/>
            <w:hideMark/>
          </w:tcPr>
          <w:p w14:paraId="5E0FADEA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0,0195</w:t>
            </w:r>
          </w:p>
        </w:tc>
        <w:tc>
          <w:tcPr>
            <w:tcW w:w="1552" w:type="dxa"/>
            <w:noWrap/>
            <w:vAlign w:val="center"/>
            <w:hideMark/>
          </w:tcPr>
          <w:p w14:paraId="1A8FDD40" w14:textId="0DCA87E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E303A2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71C030" w14:textId="49F6156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1E6CB9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0,0793</w:t>
            </w:r>
          </w:p>
        </w:tc>
        <w:tc>
          <w:tcPr>
            <w:tcW w:w="1552" w:type="dxa"/>
            <w:noWrap/>
            <w:vAlign w:val="center"/>
            <w:hideMark/>
          </w:tcPr>
          <w:p w14:paraId="2E1CB3F3" w14:textId="2DCB466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CBC92F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B34ECCC" w14:textId="4761EDBC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Петрова,35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86D3223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0,0266</w:t>
            </w:r>
          </w:p>
        </w:tc>
        <w:tc>
          <w:tcPr>
            <w:tcW w:w="1552" w:type="dxa"/>
            <w:noWrap/>
            <w:vAlign w:val="center"/>
            <w:hideMark/>
          </w:tcPr>
          <w:p w14:paraId="1029555D" w14:textId="6A59002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47822B8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5E36AB" w14:textId="16F67302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Смирнова,20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E63EF0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0,0847</w:t>
            </w:r>
          </w:p>
        </w:tc>
        <w:tc>
          <w:tcPr>
            <w:tcW w:w="1552" w:type="dxa"/>
            <w:noWrap/>
            <w:vAlign w:val="center"/>
            <w:hideMark/>
          </w:tcPr>
          <w:p w14:paraId="5AD690A6" w14:textId="736812D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C648135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3FD8D4B2" w14:textId="2CEAF11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Заводская</w:t>
            </w:r>
          </w:p>
        </w:tc>
      </w:tr>
      <w:tr w:rsidR="00971FEC" w:rsidRPr="00DD495D" w14:paraId="7167CB0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BDD893" w14:textId="252975D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Заводская,7б (Общежитие)</w:t>
            </w:r>
          </w:p>
        </w:tc>
        <w:tc>
          <w:tcPr>
            <w:tcW w:w="1843" w:type="dxa"/>
            <w:noWrap/>
            <w:vAlign w:val="center"/>
            <w:hideMark/>
          </w:tcPr>
          <w:p w14:paraId="2C2A3ED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0,1048</w:t>
            </w:r>
          </w:p>
        </w:tc>
        <w:tc>
          <w:tcPr>
            <w:tcW w:w="1552" w:type="dxa"/>
            <w:noWrap/>
            <w:vAlign w:val="center"/>
            <w:hideMark/>
          </w:tcPr>
          <w:p w14:paraId="6BBA9EB7" w14:textId="3D8796E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7D255DB" w14:textId="77777777" w:rsidTr="00DF55A3">
        <w:trPr>
          <w:trHeight w:val="20"/>
        </w:trPr>
        <w:tc>
          <w:tcPr>
            <w:tcW w:w="9911" w:type="dxa"/>
            <w:gridSpan w:val="3"/>
            <w:shd w:val="clear" w:color="auto" w:fill="BDD7EE"/>
            <w:noWrap/>
            <w:vAlign w:val="center"/>
            <w:hideMark/>
          </w:tcPr>
          <w:p w14:paraId="6C53042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Восточная</w:t>
            </w:r>
          </w:p>
        </w:tc>
      </w:tr>
      <w:tr w:rsidR="00971FEC" w:rsidRPr="00DD495D" w14:paraId="3F2C5D7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B3493BD" w14:textId="697496F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Восточная,25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B14AA0D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0,1358</w:t>
            </w:r>
          </w:p>
        </w:tc>
        <w:tc>
          <w:tcPr>
            <w:tcW w:w="1552" w:type="dxa"/>
            <w:noWrap/>
            <w:vAlign w:val="center"/>
            <w:hideMark/>
          </w:tcPr>
          <w:p w14:paraId="42CCA03F" w14:textId="25322E0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66BDED39" w14:textId="77777777" w:rsidTr="00DF55A3">
        <w:trPr>
          <w:trHeight w:val="20"/>
        </w:trPr>
        <w:tc>
          <w:tcPr>
            <w:tcW w:w="9911" w:type="dxa"/>
            <w:gridSpan w:val="3"/>
            <w:tcBorders>
              <w:bottom w:val="single" w:sz="4" w:space="0" w:color="auto"/>
            </w:tcBorders>
            <w:shd w:val="clear" w:color="auto" w:fill="BDD7EE"/>
            <w:noWrap/>
            <w:vAlign w:val="center"/>
          </w:tcPr>
          <w:p w14:paraId="3E97F5CF" w14:textId="7D8F90DA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ТГУ ул. Советская</w:t>
            </w:r>
          </w:p>
        </w:tc>
      </w:tr>
      <w:tr w:rsidR="00971FEC" w:rsidRPr="00DD495D" w14:paraId="6B504DCE" w14:textId="77777777" w:rsidTr="00DC0D32">
        <w:trPr>
          <w:trHeight w:val="20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29A8C" w14:textId="2D701E09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hAnsi="Trebuchet MS" w:cs="Calibri"/>
                <w:color w:val="000000"/>
                <w:sz w:val="18"/>
                <w:szCs w:val="18"/>
              </w:rPr>
              <w:t>ул. Советская,61 (МКД)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FA37B" w14:textId="3A526DA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hAnsi="Trebuchet MS" w:cs="Calibri"/>
                <w:color w:val="000000"/>
                <w:sz w:val="18"/>
                <w:szCs w:val="18"/>
              </w:rPr>
              <w:t>0,0543</w:t>
            </w:r>
          </w:p>
        </w:tc>
        <w:tc>
          <w:tcPr>
            <w:tcW w:w="1552" w:type="dxa"/>
            <w:tcBorders>
              <w:left w:val="single" w:sz="4" w:space="0" w:color="auto"/>
            </w:tcBorders>
            <w:noWrap/>
            <w:vAlign w:val="center"/>
          </w:tcPr>
          <w:p w14:paraId="139F8F7C" w14:textId="4D97A83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E967444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240A6A23" w14:textId="63703258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МУП «ТС»</w:t>
            </w:r>
          </w:p>
        </w:tc>
      </w:tr>
      <w:tr w:rsidR="00971FEC" w:rsidRPr="00DD495D" w14:paraId="21935E3D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2CF72D5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Каменка</w:t>
            </w:r>
          </w:p>
        </w:tc>
      </w:tr>
      <w:tr w:rsidR="00971FEC" w:rsidRPr="00DD495D" w14:paraId="6B75F14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D9318C3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МБОУ "Малышевская СОШ".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7F29B91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7EADC545" w14:textId="1A4B437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C226066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6B5614C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ФБУП "Почта России".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17625EE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33DE8F0B" w14:textId="5467492D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BD934A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DD92D3A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МКУК "Максатихинская межпоселенческая библиотека".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1FA8F3C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0,0100</w:t>
            </w:r>
          </w:p>
        </w:tc>
        <w:tc>
          <w:tcPr>
            <w:tcW w:w="1552" w:type="dxa"/>
            <w:noWrap/>
            <w:vAlign w:val="center"/>
            <w:hideMark/>
          </w:tcPr>
          <w:p w14:paraId="2F9D97E7" w14:textId="196F183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DBABAB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6C52223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д. Каменка</w:t>
            </w:r>
          </w:p>
        </w:tc>
        <w:tc>
          <w:tcPr>
            <w:tcW w:w="1843" w:type="dxa"/>
            <w:noWrap/>
            <w:vAlign w:val="center"/>
            <w:hideMark/>
          </w:tcPr>
          <w:p w14:paraId="33BB7926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0,1800</w:t>
            </w:r>
          </w:p>
        </w:tc>
        <w:tc>
          <w:tcPr>
            <w:tcW w:w="1552" w:type="dxa"/>
            <w:noWrap/>
            <w:vAlign w:val="center"/>
            <w:hideMark/>
          </w:tcPr>
          <w:p w14:paraId="3A2377E1" w14:textId="5601D4A5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77DFF19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7F9AFA3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Кистутово</w:t>
            </w:r>
          </w:p>
        </w:tc>
      </w:tr>
      <w:tr w:rsidR="00971FEC" w:rsidRPr="00DD495D" w14:paraId="76755808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7B04A4F" w14:textId="0C2C1E0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 д.3</w:t>
            </w:r>
          </w:p>
        </w:tc>
        <w:tc>
          <w:tcPr>
            <w:tcW w:w="1843" w:type="dxa"/>
            <w:noWrap/>
            <w:vAlign w:val="center"/>
            <w:hideMark/>
          </w:tcPr>
          <w:p w14:paraId="011F85A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0,1900</w:t>
            </w:r>
          </w:p>
        </w:tc>
        <w:tc>
          <w:tcPr>
            <w:tcW w:w="1552" w:type="dxa"/>
            <w:noWrap/>
            <w:vAlign w:val="center"/>
            <w:hideMark/>
          </w:tcPr>
          <w:p w14:paraId="3157200D" w14:textId="4D2DE11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2F90014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0EBF10ED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Райково</w:t>
            </w:r>
          </w:p>
        </w:tc>
      </w:tr>
      <w:tr w:rsidR="00971FEC" w:rsidRPr="00DD495D" w14:paraId="7CBB81C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584F102" w14:textId="7921DA82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Центральная,2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481EA93A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5B4EE531" w14:textId="11EB86CE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26A9FE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06FC973" w14:textId="0C478846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СДК д. Райково</w:t>
            </w:r>
          </w:p>
        </w:tc>
        <w:tc>
          <w:tcPr>
            <w:tcW w:w="1843" w:type="dxa"/>
            <w:noWrap/>
            <w:vAlign w:val="center"/>
            <w:hideMark/>
          </w:tcPr>
          <w:p w14:paraId="1B90264F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0,1300</w:t>
            </w:r>
          </w:p>
        </w:tc>
        <w:tc>
          <w:tcPr>
            <w:tcW w:w="1552" w:type="dxa"/>
            <w:noWrap/>
            <w:vAlign w:val="center"/>
            <w:hideMark/>
          </w:tcPr>
          <w:p w14:paraId="041A5CE6" w14:textId="139F381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872D942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F84105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п. Ривицкий</w:t>
            </w:r>
          </w:p>
        </w:tc>
      </w:tr>
      <w:tr w:rsidR="00971FEC" w:rsidRPr="00DD495D" w14:paraId="0A2F088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057DB1" w14:textId="251AF1FA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Мира,16б (МБОУ "Ривзаводская СОШ")</w:t>
            </w:r>
          </w:p>
        </w:tc>
        <w:tc>
          <w:tcPr>
            <w:tcW w:w="1843" w:type="dxa"/>
            <w:noWrap/>
            <w:vAlign w:val="center"/>
            <w:hideMark/>
          </w:tcPr>
          <w:p w14:paraId="32B3921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0,2400</w:t>
            </w:r>
          </w:p>
        </w:tc>
        <w:tc>
          <w:tcPr>
            <w:tcW w:w="1552" w:type="dxa"/>
            <w:noWrap/>
            <w:vAlign w:val="center"/>
            <w:hideMark/>
          </w:tcPr>
          <w:p w14:paraId="2DF77ACE" w14:textId="4F7BBCA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1EF3B3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9660445" w14:textId="6E6A5EC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Мира,16 (МБОУ "Ривзаводская СОШ". Детский сад)</w:t>
            </w:r>
          </w:p>
        </w:tc>
        <w:tc>
          <w:tcPr>
            <w:tcW w:w="1843" w:type="dxa"/>
            <w:noWrap/>
            <w:vAlign w:val="center"/>
            <w:hideMark/>
          </w:tcPr>
          <w:p w14:paraId="69BEA8E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0,1700</w:t>
            </w:r>
          </w:p>
        </w:tc>
        <w:tc>
          <w:tcPr>
            <w:tcW w:w="1552" w:type="dxa"/>
            <w:noWrap/>
            <w:vAlign w:val="center"/>
            <w:hideMark/>
          </w:tcPr>
          <w:p w14:paraId="52618319" w14:textId="59002030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0B3E36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1C04EE1" w14:textId="08D97995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Мира,14а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599EDEA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3ED0F0D5" w14:textId="74DFB80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67BFBDE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402715C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с. Сельцы</w:t>
            </w:r>
          </w:p>
        </w:tc>
      </w:tr>
      <w:tr w:rsidR="00971FEC" w:rsidRPr="00DD495D" w14:paraId="7D70D5F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D7A356F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"Тверской ОРТПЦ".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6460CF9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7108E61D" w14:textId="7D49E72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94FE15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CCCCF60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МКД. с. Сельцы</w:t>
            </w:r>
          </w:p>
        </w:tc>
        <w:tc>
          <w:tcPr>
            <w:tcW w:w="1843" w:type="dxa"/>
            <w:noWrap/>
            <w:vAlign w:val="center"/>
            <w:hideMark/>
          </w:tcPr>
          <w:p w14:paraId="083C78B6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0,0700</w:t>
            </w:r>
          </w:p>
        </w:tc>
        <w:tc>
          <w:tcPr>
            <w:tcW w:w="1552" w:type="dxa"/>
            <w:noWrap/>
            <w:vAlign w:val="center"/>
            <w:hideMark/>
          </w:tcPr>
          <w:p w14:paraId="12EF81B6" w14:textId="17360B01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3AF6895" w14:textId="77777777" w:rsidTr="006D4815">
        <w:trPr>
          <w:trHeight w:val="20"/>
        </w:trPr>
        <w:tc>
          <w:tcPr>
            <w:tcW w:w="9911" w:type="dxa"/>
            <w:gridSpan w:val="3"/>
            <w:shd w:val="clear" w:color="000000" w:fill="BDD7EE"/>
            <w:noWrap/>
            <w:vAlign w:val="center"/>
            <w:hideMark/>
          </w:tcPr>
          <w:p w14:paraId="58836465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Котельная д. Фабрика</w:t>
            </w:r>
          </w:p>
        </w:tc>
      </w:tr>
      <w:tr w:rsidR="00971FEC" w:rsidRPr="00DD495D" w14:paraId="5089D34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B4BF991" w14:textId="2643A40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6CB1F68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024C9F59" w14:textId="072CEE8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41522DD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27A27C0" w14:textId="7C4A3FD4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2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3353D80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0,0900</w:t>
            </w:r>
          </w:p>
        </w:tc>
        <w:tc>
          <w:tcPr>
            <w:tcW w:w="1552" w:type="dxa"/>
            <w:noWrap/>
            <w:vAlign w:val="center"/>
            <w:hideMark/>
          </w:tcPr>
          <w:p w14:paraId="32925D61" w14:textId="61C89F8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6791DCA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9E73CD9" w14:textId="477FB3A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3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7160C0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13D82F0E" w14:textId="689C744D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6DDF3D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1CA4E07" w14:textId="091D0A3B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4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2920433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0,1200</w:t>
            </w:r>
          </w:p>
        </w:tc>
        <w:tc>
          <w:tcPr>
            <w:tcW w:w="1552" w:type="dxa"/>
            <w:noWrap/>
            <w:vAlign w:val="center"/>
            <w:hideMark/>
          </w:tcPr>
          <w:p w14:paraId="55BEE181" w14:textId="552696A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852DBF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BE17BF7" w14:textId="3A1E421D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5 (МКД)</w:t>
            </w:r>
          </w:p>
        </w:tc>
        <w:tc>
          <w:tcPr>
            <w:tcW w:w="1843" w:type="dxa"/>
            <w:noWrap/>
            <w:vAlign w:val="center"/>
            <w:hideMark/>
          </w:tcPr>
          <w:p w14:paraId="745D974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0,2100</w:t>
            </w:r>
          </w:p>
        </w:tc>
        <w:tc>
          <w:tcPr>
            <w:tcW w:w="1552" w:type="dxa"/>
            <w:noWrap/>
            <w:vAlign w:val="center"/>
            <w:hideMark/>
          </w:tcPr>
          <w:p w14:paraId="45819C38" w14:textId="446E2EA1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23E901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CCB752" w14:textId="6E4026C9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71A1878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5CD9FFFE" w14:textId="51FFA58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36DD52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52B5E09" w14:textId="1E8EF53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BC34D46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5E782D47" w14:textId="577E6AC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F0AE39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796591C" w14:textId="6D611D82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7а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DE5664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0,0190</w:t>
            </w:r>
          </w:p>
        </w:tc>
        <w:tc>
          <w:tcPr>
            <w:tcW w:w="1552" w:type="dxa"/>
            <w:noWrap/>
            <w:vAlign w:val="center"/>
            <w:hideMark/>
          </w:tcPr>
          <w:p w14:paraId="3490B8B6" w14:textId="27D4729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8477C5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FC966DA" w14:textId="41B5F3B8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7C7B9AF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0,0070</w:t>
            </w:r>
          </w:p>
        </w:tc>
        <w:tc>
          <w:tcPr>
            <w:tcW w:w="1552" w:type="dxa"/>
            <w:noWrap/>
            <w:vAlign w:val="center"/>
            <w:hideMark/>
          </w:tcPr>
          <w:p w14:paraId="2CF5443C" w14:textId="1C3C300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1A0447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97A5845" w14:textId="7C53BE78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7599252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0,0160</w:t>
            </w:r>
          </w:p>
        </w:tc>
        <w:tc>
          <w:tcPr>
            <w:tcW w:w="1552" w:type="dxa"/>
            <w:noWrap/>
            <w:vAlign w:val="center"/>
            <w:hideMark/>
          </w:tcPr>
          <w:p w14:paraId="0F33646C" w14:textId="4C0BEA2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F7EFF2E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C709DFE" w14:textId="33BEFFA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9а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769FBA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47E82277" w14:textId="0022403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401E7A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105A48" w14:textId="416164A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C645C7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213B1E30" w14:textId="3D076A35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E7EFF37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8221306" w14:textId="506052F5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E4076C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2A190FC7" w14:textId="60824B5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93D044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11A41F" w14:textId="1A5B627D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12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4D1E32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0303F0E4" w14:textId="019254C1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2EE9F5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4D96957" w14:textId="3EDE14F3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3AB07C5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0,0050</w:t>
            </w:r>
          </w:p>
        </w:tc>
        <w:tc>
          <w:tcPr>
            <w:tcW w:w="1552" w:type="dxa"/>
            <w:noWrap/>
            <w:vAlign w:val="center"/>
            <w:hideMark/>
          </w:tcPr>
          <w:p w14:paraId="3355F040" w14:textId="65CA306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955324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64A401" w14:textId="68D6895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AF47F74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60CA3B63" w14:textId="18AFB36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A5212D2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476F4E2" w14:textId="095EB68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29D5E3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0,0060</w:t>
            </w:r>
          </w:p>
        </w:tc>
        <w:tc>
          <w:tcPr>
            <w:tcW w:w="1552" w:type="dxa"/>
            <w:noWrap/>
            <w:vAlign w:val="center"/>
            <w:hideMark/>
          </w:tcPr>
          <w:p w14:paraId="2A333A58" w14:textId="2782C03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488576A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09A8B565" w14:textId="118C30A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8439286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4358E650" w14:textId="5E14446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39031D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D8E5ADE" w14:textId="4A34576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940DCE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868479D" w14:textId="4A924358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08F28E19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DD5F7B3" w14:textId="550AF718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143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48C7701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3BBE2732" w14:textId="682E6BD2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EA32C2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C41FBE5" w14:textId="20B62F49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144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A695D7A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6733F0A1" w14:textId="57EB43DC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6D25DA2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4E0A715" w14:textId="0840B5A6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976BA35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7AD2341B" w14:textId="77973053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BDB887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602E1A99" w14:textId="358568A3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147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63BF4E1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3D241236" w14:textId="7E25E572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FA28E6C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01032AD" w14:textId="5A0C0C0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874D5B7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2537902B" w14:textId="0EE04C0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91231B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A3EA60A" w14:textId="1B3762EF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149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5074C18C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2A31F1B3" w14:textId="4DD0E3D5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5C22BB8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2A09796B" w14:textId="36DB293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150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883CC19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0339A6D7" w14:textId="61C14CED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32659D8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51412BB" w14:textId="10C9EEC4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3E1F551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310464B" w14:textId="4FB1052D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4C56F1D3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7F588480" w14:textId="2DD9945E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1E0218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0E722736" w14:textId="55206A76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A0B1A81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E8806C4" w14:textId="0F1DB8B6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156а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0378624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3C5DEAF2" w14:textId="57A105E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DD4FE6F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1704C9D7" w14:textId="0243DA70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2DC00410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0,0110</w:t>
            </w:r>
          </w:p>
        </w:tc>
        <w:tc>
          <w:tcPr>
            <w:tcW w:w="1552" w:type="dxa"/>
            <w:noWrap/>
            <w:vAlign w:val="center"/>
            <w:hideMark/>
          </w:tcPr>
          <w:p w14:paraId="3A68B42D" w14:textId="576C9BB4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5186BEF4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4F31CB3B" w14:textId="001FB6A2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158а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444E6748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0,0019</w:t>
            </w:r>
          </w:p>
        </w:tc>
        <w:tc>
          <w:tcPr>
            <w:tcW w:w="1552" w:type="dxa"/>
            <w:noWrap/>
            <w:vAlign w:val="center"/>
            <w:hideMark/>
          </w:tcPr>
          <w:p w14:paraId="0EDD0EA0" w14:textId="7C9E1CFB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7D58CC8B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95884A3" w14:textId="5BAE2451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д. Фабрика, 161 (ИЖС)</w:t>
            </w:r>
          </w:p>
        </w:tc>
        <w:tc>
          <w:tcPr>
            <w:tcW w:w="1843" w:type="dxa"/>
            <w:noWrap/>
            <w:vAlign w:val="center"/>
            <w:hideMark/>
          </w:tcPr>
          <w:p w14:paraId="13E52D92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0,0080</w:t>
            </w:r>
          </w:p>
        </w:tc>
        <w:tc>
          <w:tcPr>
            <w:tcW w:w="1552" w:type="dxa"/>
            <w:noWrap/>
            <w:vAlign w:val="center"/>
            <w:hideMark/>
          </w:tcPr>
          <w:p w14:paraId="5A11F109" w14:textId="58CACC28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28E010D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52ABEE60" w14:textId="216DAF24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ИП Беляков Г.В.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28E4B8B6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0,0210</w:t>
            </w:r>
          </w:p>
        </w:tc>
        <w:tc>
          <w:tcPr>
            <w:tcW w:w="1552" w:type="dxa"/>
            <w:noWrap/>
            <w:vAlign w:val="center"/>
            <w:hideMark/>
          </w:tcPr>
          <w:p w14:paraId="698EDDCE" w14:textId="770707D9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971FEC" w:rsidRPr="00DD495D" w14:paraId="1EEC38A0" w14:textId="77777777" w:rsidTr="006D4815">
        <w:trPr>
          <w:trHeight w:val="20"/>
        </w:trPr>
        <w:tc>
          <w:tcPr>
            <w:tcW w:w="6516" w:type="dxa"/>
            <w:noWrap/>
            <w:vAlign w:val="center"/>
            <w:hideMark/>
          </w:tcPr>
          <w:p w14:paraId="36F1C166" w14:textId="77777777" w:rsidR="00971FEC" w:rsidRPr="00DD495D" w:rsidRDefault="00971FEC" w:rsidP="00971F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КНС. д. Фабрика</w:t>
            </w:r>
          </w:p>
        </w:tc>
        <w:tc>
          <w:tcPr>
            <w:tcW w:w="1843" w:type="dxa"/>
            <w:noWrap/>
            <w:vAlign w:val="center"/>
            <w:hideMark/>
          </w:tcPr>
          <w:p w14:paraId="7395249E" w14:textId="77777777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0,0040</w:t>
            </w:r>
          </w:p>
        </w:tc>
        <w:tc>
          <w:tcPr>
            <w:tcW w:w="1552" w:type="dxa"/>
            <w:noWrap/>
            <w:vAlign w:val="center"/>
            <w:hideMark/>
          </w:tcPr>
          <w:p w14:paraId="3BAAB4F0" w14:textId="63C5108F" w:rsidR="00971FEC" w:rsidRPr="00DD495D" w:rsidRDefault="00971FEC" w:rsidP="00971F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DD495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bookmarkEnd w:id="89"/>
    </w:tbl>
    <w:p w14:paraId="39CA6E21" w14:textId="77777777" w:rsidR="008D002D" w:rsidRDefault="008D002D" w:rsidP="00BD3D3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  <w:sectPr w:rsidR="008D002D" w:rsidSect="00EC4E60">
          <w:pgSz w:w="11906" w:h="16838"/>
          <w:pgMar w:top="1134" w:right="851" w:bottom="567" w:left="1134" w:header="454" w:footer="397" w:gutter="0"/>
          <w:cols w:space="720"/>
          <w:titlePg/>
          <w:docGrid w:linePitch="299"/>
        </w:sectPr>
      </w:pPr>
    </w:p>
    <w:p w14:paraId="21E75514" w14:textId="6BC2BA58" w:rsidR="00A020AA" w:rsidRPr="00B66F87" w:rsidRDefault="001D2ED3" w:rsidP="00BD3D3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1" w:name="_Toc203488729"/>
      <w:r w:rsidRPr="00B66F87">
        <w:rPr>
          <w:rFonts w:ascii="Trebuchet MS" w:eastAsia="Times New Roman" w:hAnsi="Trebuchet MS" w:cs="Times New Roman"/>
          <w:b/>
          <w:lang w:eastAsia="ru-RU"/>
        </w:rPr>
        <w:lastRenderedPageBreak/>
        <w:t>1.5.</w:t>
      </w:r>
      <w:r w:rsidR="00C478DF">
        <w:rPr>
          <w:rFonts w:ascii="Trebuchet MS" w:eastAsia="Times New Roman" w:hAnsi="Trebuchet MS" w:cs="Times New Roman"/>
          <w:b/>
          <w:lang w:eastAsia="ru-RU"/>
        </w:rPr>
        <w:t>3</w:t>
      </w:r>
      <w:r w:rsidRPr="00B66F87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CD32ED" w:rsidRPr="00B66F87">
        <w:rPr>
          <w:rFonts w:ascii="Trebuchet MS" w:eastAsia="Times New Roman" w:hAnsi="Trebuchet MS" w:cs="Times New Roman"/>
          <w:b/>
          <w:lang w:eastAsia="ru-RU"/>
        </w:rPr>
        <w:t>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</w:t>
      </w:r>
      <w:bookmarkEnd w:id="88"/>
      <w:bookmarkEnd w:id="91"/>
    </w:p>
    <w:p w14:paraId="4B576B35" w14:textId="1A568F1B" w:rsidR="00AB09AE" w:rsidRPr="0055032C" w:rsidRDefault="00AB09AE" w:rsidP="00AB09A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55032C">
        <w:rPr>
          <w:rFonts w:ascii="Trebuchet MS" w:eastAsia="Times New Roman" w:hAnsi="Trebuchet MS" w:cs="Times New Roman"/>
          <w:lang w:eastAsia="ru-RU"/>
        </w:rPr>
        <w:t xml:space="preserve">На территории 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Pr="0055032C">
        <w:rPr>
          <w:rFonts w:ascii="Trebuchet MS" w:eastAsia="Times New Roman" w:hAnsi="Trebuchet MS" w:cs="Times New Roman"/>
          <w:lang w:eastAsia="ru-RU"/>
        </w:rPr>
        <w:t xml:space="preserve"> присутствуют многоквартирные дома с использованием индивидуальных квартирных источников теплоснабжения</w:t>
      </w:r>
      <w:r w:rsidR="00763CB5">
        <w:rPr>
          <w:rFonts w:ascii="Trebuchet MS" w:eastAsia="Times New Roman" w:hAnsi="Trebuchet MS" w:cs="Times New Roman"/>
          <w:lang w:eastAsia="ru-RU"/>
        </w:rPr>
        <w:t xml:space="preserve"> (печное отопление) – таблица 1.5.3</w:t>
      </w:r>
      <w:r w:rsidRPr="0055032C">
        <w:rPr>
          <w:rFonts w:ascii="Trebuchet MS" w:eastAsia="Times New Roman" w:hAnsi="Trebuchet MS" w:cs="Times New Roman"/>
          <w:lang w:eastAsia="ru-RU"/>
        </w:rPr>
        <w:t>.</w:t>
      </w:r>
    </w:p>
    <w:p w14:paraId="73B8B1E2" w14:textId="7BBEE5CC" w:rsidR="00AB09AE" w:rsidRPr="00B66F87" w:rsidRDefault="00AB09AE" w:rsidP="00AB09AE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bookmarkStart w:id="92" w:name="_Hlk168391946"/>
      <w:r w:rsidRPr="0055032C">
        <w:rPr>
          <w:rFonts w:ascii="Trebuchet MS" w:eastAsia="Times New Roman" w:hAnsi="Trebuchet MS" w:cs="Times New Roman"/>
          <w:b/>
        </w:rPr>
        <w:t>Таблица 1.5.</w:t>
      </w:r>
      <w:r w:rsidR="00C478DF">
        <w:rPr>
          <w:rFonts w:ascii="Trebuchet MS" w:eastAsia="Times New Roman" w:hAnsi="Trebuchet MS" w:cs="Times New Roman"/>
          <w:b/>
        </w:rPr>
        <w:t>3</w:t>
      </w:r>
      <w:r w:rsidRPr="0055032C">
        <w:rPr>
          <w:rFonts w:ascii="Trebuchet MS" w:eastAsia="Times New Roman" w:hAnsi="Trebuchet MS" w:cs="Times New Roman"/>
          <w:b/>
        </w:rPr>
        <w:t xml:space="preserve"> – Многоквартирные дома с индивидуальным теплоснабжением</w:t>
      </w:r>
    </w:p>
    <w:tbl>
      <w:tblPr>
        <w:tblStyle w:val="af9"/>
        <w:tblW w:w="9934" w:type="dxa"/>
        <w:tblLook w:val="04A0" w:firstRow="1" w:lastRow="0" w:firstColumn="1" w:lastColumn="0" w:noHBand="0" w:noVBand="1"/>
      </w:tblPr>
      <w:tblGrid>
        <w:gridCol w:w="699"/>
        <w:gridCol w:w="1990"/>
        <w:gridCol w:w="4252"/>
        <w:gridCol w:w="2993"/>
      </w:tblGrid>
      <w:tr w:rsidR="00677208" w:rsidRPr="00763CB5" w14:paraId="0679A2E7" w14:textId="77777777" w:rsidTr="00FD4799">
        <w:trPr>
          <w:trHeight w:val="20"/>
          <w:tblHeader/>
        </w:trPr>
        <w:tc>
          <w:tcPr>
            <w:tcW w:w="699" w:type="dxa"/>
            <w:shd w:val="clear" w:color="auto" w:fill="CCFF99"/>
            <w:vAlign w:val="center"/>
          </w:tcPr>
          <w:bookmarkEnd w:id="92"/>
          <w:p w14:paraId="0F8D1EF2" w14:textId="1C0B5BB7" w:rsidR="00677208" w:rsidRPr="00763CB5" w:rsidRDefault="00677208" w:rsidP="00677208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90" w:type="dxa"/>
            <w:shd w:val="clear" w:color="auto" w:fill="CCFF99"/>
            <w:vAlign w:val="center"/>
          </w:tcPr>
          <w:p w14:paraId="45B695EC" w14:textId="22338BFF" w:rsidR="00677208" w:rsidRPr="00763CB5" w:rsidRDefault="00677208" w:rsidP="00677208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Наименование населенного пункта</w:t>
            </w:r>
          </w:p>
        </w:tc>
        <w:tc>
          <w:tcPr>
            <w:tcW w:w="4252" w:type="dxa"/>
            <w:shd w:val="clear" w:color="auto" w:fill="CCFF99"/>
            <w:vAlign w:val="center"/>
          </w:tcPr>
          <w:p w14:paraId="03831151" w14:textId="1084356F" w:rsidR="00677208" w:rsidRPr="00763CB5" w:rsidRDefault="00677208" w:rsidP="00677208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Адрес многоквартирного дома</w:t>
            </w:r>
          </w:p>
        </w:tc>
        <w:tc>
          <w:tcPr>
            <w:tcW w:w="2993" w:type="dxa"/>
            <w:shd w:val="clear" w:color="auto" w:fill="CCFF99"/>
            <w:vAlign w:val="center"/>
          </w:tcPr>
          <w:p w14:paraId="33E8D67F" w14:textId="3EB9A073" w:rsidR="00677208" w:rsidRPr="00763CB5" w:rsidRDefault="00677208" w:rsidP="00677208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b/>
                <w:bCs/>
                <w:sz w:val="18"/>
                <w:szCs w:val="18"/>
                <w:lang w:eastAsia="ru-RU"/>
              </w:rPr>
              <w:t>Тип индивидуального теплоснабжения</w:t>
            </w:r>
          </w:p>
        </w:tc>
      </w:tr>
      <w:tr w:rsidR="00763CB5" w:rsidRPr="00763CB5" w14:paraId="0F36E36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036B2674" w14:textId="157DCF2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90" w:type="dxa"/>
            <w:vAlign w:val="center"/>
          </w:tcPr>
          <w:p w14:paraId="59409926" w14:textId="7E24AB4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56DECD0E" w14:textId="16A6758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1</w:t>
            </w:r>
          </w:p>
        </w:tc>
        <w:tc>
          <w:tcPr>
            <w:tcW w:w="2993" w:type="dxa"/>
          </w:tcPr>
          <w:p w14:paraId="40AEDBE6" w14:textId="7D3D6D3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4BA0DAF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7BE4F31" w14:textId="1680EA0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90" w:type="dxa"/>
          </w:tcPr>
          <w:p w14:paraId="1DDAC3FC" w14:textId="0E20FF5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EE31CF9" w14:textId="0AF80A1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2</w:t>
            </w:r>
          </w:p>
        </w:tc>
        <w:tc>
          <w:tcPr>
            <w:tcW w:w="2993" w:type="dxa"/>
          </w:tcPr>
          <w:p w14:paraId="6AF0D8CD" w14:textId="27AF71C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A38084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0ABCAEA" w14:textId="6A9EE6B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90" w:type="dxa"/>
          </w:tcPr>
          <w:p w14:paraId="6D8442C9" w14:textId="57CE287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FD22489" w14:textId="68A8283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4</w:t>
            </w:r>
          </w:p>
        </w:tc>
        <w:tc>
          <w:tcPr>
            <w:tcW w:w="2993" w:type="dxa"/>
          </w:tcPr>
          <w:p w14:paraId="399452C4" w14:textId="7E18FA6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894D102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2A2C59E" w14:textId="6D068C1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90" w:type="dxa"/>
          </w:tcPr>
          <w:p w14:paraId="3B6DA52F" w14:textId="068AAF0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B810247" w14:textId="161AA1B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пл. Вокзальная, д. 1</w:t>
            </w:r>
          </w:p>
        </w:tc>
        <w:tc>
          <w:tcPr>
            <w:tcW w:w="2993" w:type="dxa"/>
          </w:tcPr>
          <w:p w14:paraId="598403DB" w14:textId="4E3E233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E27CF22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0231B82" w14:textId="2F3A423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990" w:type="dxa"/>
          </w:tcPr>
          <w:p w14:paraId="1CF55A80" w14:textId="189B9CA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045BE75" w14:textId="16BBA38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пл. Вокзальная, д. 5</w:t>
            </w:r>
          </w:p>
        </w:tc>
        <w:tc>
          <w:tcPr>
            <w:tcW w:w="2993" w:type="dxa"/>
          </w:tcPr>
          <w:p w14:paraId="1DE325A4" w14:textId="4793928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819425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8421AED" w14:textId="690B712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990" w:type="dxa"/>
          </w:tcPr>
          <w:p w14:paraId="39595770" w14:textId="44DD32A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5177DE72" w14:textId="377C6F8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пл. Свободы, д. 4</w:t>
            </w:r>
          </w:p>
        </w:tc>
        <w:tc>
          <w:tcPr>
            <w:tcW w:w="2993" w:type="dxa"/>
          </w:tcPr>
          <w:p w14:paraId="2B0FCC31" w14:textId="7C04522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F7C912F" w14:textId="77777777" w:rsidTr="00FD4799">
        <w:trPr>
          <w:trHeight w:val="20"/>
        </w:trPr>
        <w:tc>
          <w:tcPr>
            <w:tcW w:w="699" w:type="dxa"/>
            <w:vAlign w:val="center"/>
          </w:tcPr>
          <w:p w14:paraId="1C1251C8" w14:textId="76FFD27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990" w:type="dxa"/>
          </w:tcPr>
          <w:p w14:paraId="405CB533" w14:textId="52D90C3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F14A90A" w14:textId="3BCF0B1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пл. Свободы, д. 5</w:t>
            </w:r>
          </w:p>
        </w:tc>
        <w:tc>
          <w:tcPr>
            <w:tcW w:w="2993" w:type="dxa"/>
          </w:tcPr>
          <w:p w14:paraId="05D82127" w14:textId="38BDC2B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257860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8DAA4DE" w14:textId="4F39B9A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990" w:type="dxa"/>
          </w:tcPr>
          <w:p w14:paraId="7F22280B" w14:textId="452C1F3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526390B" w14:textId="10EA7AE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пл. Свободы, д. 6</w:t>
            </w:r>
          </w:p>
        </w:tc>
        <w:tc>
          <w:tcPr>
            <w:tcW w:w="2993" w:type="dxa"/>
          </w:tcPr>
          <w:p w14:paraId="76F3CEF5" w14:textId="3EAE506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88BD323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2BD086A" w14:textId="749526B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990" w:type="dxa"/>
          </w:tcPr>
          <w:p w14:paraId="7EEB1AAF" w14:textId="1D6CAF6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D468B3E" w14:textId="76E2896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1</w:t>
            </w:r>
          </w:p>
        </w:tc>
        <w:tc>
          <w:tcPr>
            <w:tcW w:w="2993" w:type="dxa"/>
          </w:tcPr>
          <w:p w14:paraId="58F8B6DB" w14:textId="111CB3F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A1294F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072FCEEB" w14:textId="56D0874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990" w:type="dxa"/>
          </w:tcPr>
          <w:p w14:paraId="67230036" w14:textId="0C4089B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A47AB9C" w14:textId="5FC5CDC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2</w:t>
            </w:r>
          </w:p>
        </w:tc>
        <w:tc>
          <w:tcPr>
            <w:tcW w:w="2993" w:type="dxa"/>
          </w:tcPr>
          <w:p w14:paraId="5021C1BF" w14:textId="0023D23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FA42749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5E922F0" w14:textId="69DC7F3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990" w:type="dxa"/>
          </w:tcPr>
          <w:p w14:paraId="61FA64A5" w14:textId="1216FA0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E82A20A" w14:textId="2302C26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3</w:t>
            </w:r>
          </w:p>
        </w:tc>
        <w:tc>
          <w:tcPr>
            <w:tcW w:w="2993" w:type="dxa"/>
          </w:tcPr>
          <w:p w14:paraId="0BEE4A46" w14:textId="3E36FE2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974114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783FCC6" w14:textId="15D5751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990" w:type="dxa"/>
          </w:tcPr>
          <w:p w14:paraId="72D30105" w14:textId="362C511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2BF7144" w14:textId="7719E81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5</w:t>
            </w:r>
          </w:p>
        </w:tc>
        <w:tc>
          <w:tcPr>
            <w:tcW w:w="2993" w:type="dxa"/>
          </w:tcPr>
          <w:p w14:paraId="4D852F4A" w14:textId="61BA30B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AC98AE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4C7EA79" w14:textId="6494CE1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990" w:type="dxa"/>
          </w:tcPr>
          <w:p w14:paraId="28AA327E" w14:textId="27E436A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4BFF17C" w14:textId="1637BBE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6</w:t>
            </w:r>
          </w:p>
        </w:tc>
        <w:tc>
          <w:tcPr>
            <w:tcW w:w="2993" w:type="dxa"/>
          </w:tcPr>
          <w:p w14:paraId="447AEC56" w14:textId="3E3E8C3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BF6914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0E30D85" w14:textId="3E48278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990" w:type="dxa"/>
          </w:tcPr>
          <w:p w14:paraId="0B944542" w14:textId="374A758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A83D7B7" w14:textId="7A17E7F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7</w:t>
            </w:r>
          </w:p>
        </w:tc>
        <w:tc>
          <w:tcPr>
            <w:tcW w:w="2993" w:type="dxa"/>
          </w:tcPr>
          <w:p w14:paraId="018A9158" w14:textId="5B4E21F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ECC5C59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D2FD5A9" w14:textId="43FBBDE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990" w:type="dxa"/>
          </w:tcPr>
          <w:p w14:paraId="5557A47A" w14:textId="08BA768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A424921" w14:textId="62517CA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Мира, д. 8</w:t>
            </w:r>
          </w:p>
        </w:tc>
        <w:tc>
          <w:tcPr>
            <w:tcW w:w="2993" w:type="dxa"/>
          </w:tcPr>
          <w:p w14:paraId="2F24B8A5" w14:textId="38D746E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BB28E67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3801660" w14:textId="6970237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990" w:type="dxa"/>
          </w:tcPr>
          <w:p w14:paraId="27632848" w14:textId="7A3A3DC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AEEF897" w14:textId="6B29274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имени Братьев Даниловых, д. 17</w:t>
            </w:r>
          </w:p>
        </w:tc>
        <w:tc>
          <w:tcPr>
            <w:tcW w:w="2993" w:type="dxa"/>
          </w:tcPr>
          <w:p w14:paraId="43E74E45" w14:textId="7F38194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2CF0CD1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0FF83F7" w14:textId="2C99DCB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990" w:type="dxa"/>
          </w:tcPr>
          <w:p w14:paraId="6D1E95A9" w14:textId="739F5E9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77A95FE" w14:textId="15B9601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имени Нового, д. 61</w:t>
            </w:r>
          </w:p>
        </w:tc>
        <w:tc>
          <w:tcPr>
            <w:tcW w:w="2993" w:type="dxa"/>
          </w:tcPr>
          <w:p w14:paraId="15769F6E" w14:textId="7AA1DE3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CDDD62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C2B56D6" w14:textId="214FD52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990" w:type="dxa"/>
          </w:tcPr>
          <w:p w14:paraId="13E4893A" w14:textId="0209637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580A9BA" w14:textId="43D3F20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имени Нового, д. 63</w:t>
            </w:r>
          </w:p>
        </w:tc>
        <w:tc>
          <w:tcPr>
            <w:tcW w:w="2993" w:type="dxa"/>
          </w:tcPr>
          <w:p w14:paraId="05AF3055" w14:textId="080A809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C4019CC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56DE651" w14:textId="42DE218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990" w:type="dxa"/>
          </w:tcPr>
          <w:p w14:paraId="2E64C53F" w14:textId="41F3245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6CEDA5C" w14:textId="31D5F4D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имени Нового, д. 65</w:t>
            </w:r>
          </w:p>
        </w:tc>
        <w:tc>
          <w:tcPr>
            <w:tcW w:w="2993" w:type="dxa"/>
          </w:tcPr>
          <w:p w14:paraId="7429A231" w14:textId="0F27DC0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40BAC00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22AABCF" w14:textId="2B44072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990" w:type="dxa"/>
          </w:tcPr>
          <w:p w14:paraId="0D8E2E9A" w14:textId="0E9C499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7917F3A" w14:textId="3F53169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имени Нового, д. 73</w:t>
            </w:r>
          </w:p>
        </w:tc>
        <w:tc>
          <w:tcPr>
            <w:tcW w:w="2993" w:type="dxa"/>
          </w:tcPr>
          <w:p w14:paraId="7A0DF20C" w14:textId="09E67F3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53CF39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ED2365E" w14:textId="42FDC9A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990" w:type="dxa"/>
          </w:tcPr>
          <w:p w14:paraId="34BFEF99" w14:textId="6374BCF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16D5617" w14:textId="0BA52E6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15</w:t>
            </w:r>
          </w:p>
        </w:tc>
        <w:tc>
          <w:tcPr>
            <w:tcW w:w="2993" w:type="dxa"/>
          </w:tcPr>
          <w:p w14:paraId="717CA117" w14:textId="1C7113B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62C1F63B" w14:textId="77777777" w:rsidTr="00FD4799">
        <w:trPr>
          <w:trHeight w:val="20"/>
        </w:trPr>
        <w:tc>
          <w:tcPr>
            <w:tcW w:w="699" w:type="dxa"/>
            <w:vAlign w:val="center"/>
          </w:tcPr>
          <w:p w14:paraId="1E5A4BB7" w14:textId="619F92F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990" w:type="dxa"/>
          </w:tcPr>
          <w:p w14:paraId="342845CA" w14:textId="1AFE004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041C7EF" w14:textId="690F22F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21</w:t>
            </w:r>
          </w:p>
        </w:tc>
        <w:tc>
          <w:tcPr>
            <w:tcW w:w="2993" w:type="dxa"/>
          </w:tcPr>
          <w:p w14:paraId="09176D1F" w14:textId="1712D60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97C6876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6102993" w14:textId="2BE10C1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990" w:type="dxa"/>
          </w:tcPr>
          <w:p w14:paraId="0805E21C" w14:textId="4AA922E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2AE8046" w14:textId="7F42794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24</w:t>
            </w:r>
          </w:p>
        </w:tc>
        <w:tc>
          <w:tcPr>
            <w:tcW w:w="2993" w:type="dxa"/>
          </w:tcPr>
          <w:p w14:paraId="7517B4B5" w14:textId="4DD6C6B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13B3CF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4C02F24" w14:textId="52A6576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990" w:type="dxa"/>
          </w:tcPr>
          <w:p w14:paraId="34F312A6" w14:textId="6561A9D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85D4AFC" w14:textId="400780C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34</w:t>
            </w:r>
          </w:p>
        </w:tc>
        <w:tc>
          <w:tcPr>
            <w:tcW w:w="2993" w:type="dxa"/>
          </w:tcPr>
          <w:p w14:paraId="7BDD3B5C" w14:textId="56331B1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A05CC40" w14:textId="77777777" w:rsidTr="00FD4799">
        <w:trPr>
          <w:trHeight w:val="20"/>
        </w:trPr>
        <w:tc>
          <w:tcPr>
            <w:tcW w:w="699" w:type="dxa"/>
            <w:vAlign w:val="center"/>
          </w:tcPr>
          <w:p w14:paraId="089EDC60" w14:textId="27C543A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990" w:type="dxa"/>
          </w:tcPr>
          <w:p w14:paraId="06D68D7F" w14:textId="6BF2220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0F98C56" w14:textId="7DD3FE3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36</w:t>
            </w:r>
          </w:p>
        </w:tc>
        <w:tc>
          <w:tcPr>
            <w:tcW w:w="2993" w:type="dxa"/>
          </w:tcPr>
          <w:p w14:paraId="5179001A" w14:textId="34506A5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578331A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B796ED2" w14:textId="6F61949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990" w:type="dxa"/>
          </w:tcPr>
          <w:p w14:paraId="22E3FDBE" w14:textId="65B0113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573EA945" w14:textId="7CFA2A5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52</w:t>
            </w:r>
          </w:p>
        </w:tc>
        <w:tc>
          <w:tcPr>
            <w:tcW w:w="2993" w:type="dxa"/>
          </w:tcPr>
          <w:p w14:paraId="3C9D3147" w14:textId="26EAEDF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E73EB1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0B72C69" w14:textId="0B402D5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990" w:type="dxa"/>
          </w:tcPr>
          <w:p w14:paraId="144CE8CA" w14:textId="39BC02D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DFE7397" w14:textId="13AA3BB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Пролетарская, д. 53</w:t>
            </w:r>
          </w:p>
        </w:tc>
        <w:tc>
          <w:tcPr>
            <w:tcW w:w="2993" w:type="dxa"/>
          </w:tcPr>
          <w:p w14:paraId="7E2F7A4E" w14:textId="38A1182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E52E090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8D87E50" w14:textId="197C9D6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990" w:type="dxa"/>
          </w:tcPr>
          <w:p w14:paraId="2B243F82" w14:textId="4285984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0F58E68" w14:textId="392D6B2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Северная, д. 3</w:t>
            </w:r>
          </w:p>
        </w:tc>
        <w:tc>
          <w:tcPr>
            <w:tcW w:w="2993" w:type="dxa"/>
          </w:tcPr>
          <w:p w14:paraId="3472AC90" w14:textId="3D023AE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4B6C2D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EEBD072" w14:textId="608B7DF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990" w:type="dxa"/>
          </w:tcPr>
          <w:p w14:paraId="6325CFB6" w14:textId="4F029AD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53FE85B" w14:textId="0833FB6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Северная, д. 7</w:t>
            </w:r>
          </w:p>
        </w:tc>
        <w:tc>
          <w:tcPr>
            <w:tcW w:w="2993" w:type="dxa"/>
          </w:tcPr>
          <w:p w14:paraId="77A875A9" w14:textId="424BD94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93A460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E6370B2" w14:textId="7D7218B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990" w:type="dxa"/>
          </w:tcPr>
          <w:p w14:paraId="2398F362" w14:textId="2A0C4B6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486A16F" w14:textId="251A049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Северная, д. 12</w:t>
            </w:r>
          </w:p>
        </w:tc>
        <w:tc>
          <w:tcPr>
            <w:tcW w:w="2993" w:type="dxa"/>
          </w:tcPr>
          <w:p w14:paraId="37E72319" w14:textId="08B8516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D4AAA2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192B8B5" w14:textId="17FDA3D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990" w:type="dxa"/>
          </w:tcPr>
          <w:p w14:paraId="0718B8AA" w14:textId="134A0D7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5CE9CB22" w14:textId="22C95F8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Северная, д. 12а</w:t>
            </w:r>
          </w:p>
        </w:tc>
        <w:tc>
          <w:tcPr>
            <w:tcW w:w="2993" w:type="dxa"/>
          </w:tcPr>
          <w:p w14:paraId="14C4CF20" w14:textId="74954A5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B16C3B3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335FA4B" w14:textId="678E01A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990" w:type="dxa"/>
          </w:tcPr>
          <w:p w14:paraId="3D4CFBAF" w14:textId="72C7743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FB4E24D" w14:textId="3398E4C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5</w:t>
            </w:r>
          </w:p>
        </w:tc>
        <w:tc>
          <w:tcPr>
            <w:tcW w:w="2993" w:type="dxa"/>
          </w:tcPr>
          <w:p w14:paraId="28CFE87D" w14:textId="771C09F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6BFAFDE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F121FFF" w14:textId="6226585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990" w:type="dxa"/>
          </w:tcPr>
          <w:p w14:paraId="65624A09" w14:textId="0848484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6BF284B" w14:textId="588EB5E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10</w:t>
            </w:r>
          </w:p>
        </w:tc>
        <w:tc>
          <w:tcPr>
            <w:tcW w:w="2993" w:type="dxa"/>
          </w:tcPr>
          <w:p w14:paraId="6E7983BC" w14:textId="2465F50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F713041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2CAB921" w14:textId="764457B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990" w:type="dxa"/>
          </w:tcPr>
          <w:p w14:paraId="762D0CE3" w14:textId="7102116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95461DE" w14:textId="61C2A25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12</w:t>
            </w:r>
          </w:p>
        </w:tc>
        <w:tc>
          <w:tcPr>
            <w:tcW w:w="2993" w:type="dxa"/>
          </w:tcPr>
          <w:p w14:paraId="753B4FCC" w14:textId="0C82E2B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CCE6E60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455243A" w14:textId="3C2D1E4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990" w:type="dxa"/>
          </w:tcPr>
          <w:p w14:paraId="415B8D3A" w14:textId="1ACC4C3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045C0D6" w14:textId="294CFE3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14</w:t>
            </w:r>
          </w:p>
        </w:tc>
        <w:tc>
          <w:tcPr>
            <w:tcW w:w="2993" w:type="dxa"/>
          </w:tcPr>
          <w:p w14:paraId="3F03B89E" w14:textId="36185D5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F81CE9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66D1EB5" w14:textId="0AD2401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990" w:type="dxa"/>
          </w:tcPr>
          <w:p w14:paraId="033FEAB0" w14:textId="15D1889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61B08C0" w14:textId="4DAB7A8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15</w:t>
            </w:r>
          </w:p>
        </w:tc>
        <w:tc>
          <w:tcPr>
            <w:tcW w:w="2993" w:type="dxa"/>
          </w:tcPr>
          <w:p w14:paraId="162B8B0A" w14:textId="7973938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6A0DB95F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1DEFCB3" w14:textId="3F3AF69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990" w:type="dxa"/>
          </w:tcPr>
          <w:p w14:paraId="72913F4F" w14:textId="1A59EEC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936A333" w14:textId="1B80DA7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18</w:t>
            </w:r>
          </w:p>
        </w:tc>
        <w:tc>
          <w:tcPr>
            <w:tcW w:w="2993" w:type="dxa"/>
          </w:tcPr>
          <w:p w14:paraId="501FABC6" w14:textId="778DF99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9C0EA86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B8D67AD" w14:textId="4995688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990" w:type="dxa"/>
          </w:tcPr>
          <w:p w14:paraId="6ACF1C7B" w14:textId="7095874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6848336" w14:textId="414C1D4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28</w:t>
            </w:r>
          </w:p>
        </w:tc>
        <w:tc>
          <w:tcPr>
            <w:tcW w:w="2993" w:type="dxa"/>
          </w:tcPr>
          <w:p w14:paraId="44AA7114" w14:textId="7BB2068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ED83BA2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8F203D9" w14:textId="34E71C1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990" w:type="dxa"/>
          </w:tcPr>
          <w:p w14:paraId="578A8E9F" w14:textId="6BAD8CE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98E4E16" w14:textId="292DED0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39</w:t>
            </w:r>
          </w:p>
        </w:tc>
        <w:tc>
          <w:tcPr>
            <w:tcW w:w="2993" w:type="dxa"/>
          </w:tcPr>
          <w:p w14:paraId="6356AA82" w14:textId="5C26023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DD75616" w14:textId="77777777" w:rsidTr="00FD4799">
        <w:trPr>
          <w:trHeight w:val="20"/>
        </w:trPr>
        <w:tc>
          <w:tcPr>
            <w:tcW w:w="699" w:type="dxa"/>
            <w:vAlign w:val="center"/>
          </w:tcPr>
          <w:p w14:paraId="187479BD" w14:textId="7CE11C1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990" w:type="dxa"/>
          </w:tcPr>
          <w:p w14:paraId="476F10DD" w14:textId="2419090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AE6D9E3" w14:textId="06446CA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41</w:t>
            </w:r>
          </w:p>
        </w:tc>
        <w:tc>
          <w:tcPr>
            <w:tcW w:w="2993" w:type="dxa"/>
          </w:tcPr>
          <w:p w14:paraId="554186A5" w14:textId="532D095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4238ECF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90E6448" w14:textId="679CC63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990" w:type="dxa"/>
          </w:tcPr>
          <w:p w14:paraId="1829F347" w14:textId="02B9EF6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C66AB75" w14:textId="077DF4E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41а</w:t>
            </w:r>
          </w:p>
        </w:tc>
        <w:tc>
          <w:tcPr>
            <w:tcW w:w="2993" w:type="dxa"/>
          </w:tcPr>
          <w:p w14:paraId="29CC77FB" w14:textId="68BB812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6EB72D2" w14:textId="77777777" w:rsidTr="00FD4799">
        <w:trPr>
          <w:trHeight w:val="20"/>
        </w:trPr>
        <w:tc>
          <w:tcPr>
            <w:tcW w:w="699" w:type="dxa"/>
            <w:vAlign w:val="center"/>
          </w:tcPr>
          <w:p w14:paraId="032A5EA4" w14:textId="6CEB65B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990" w:type="dxa"/>
          </w:tcPr>
          <w:p w14:paraId="0B7D58FA" w14:textId="7CDAA82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2CB266B" w14:textId="53B5713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Советская, д. 42</w:t>
            </w:r>
          </w:p>
        </w:tc>
        <w:tc>
          <w:tcPr>
            <w:tcW w:w="2993" w:type="dxa"/>
          </w:tcPr>
          <w:p w14:paraId="268DBF2A" w14:textId="6788D2E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65E716B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1A09D7C" w14:textId="3A62DE5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990" w:type="dxa"/>
          </w:tcPr>
          <w:p w14:paraId="79C6648D" w14:textId="175B3CB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B0C7281" w14:textId="2B9C418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проезд Молодёжный, д. 4</w:t>
            </w:r>
          </w:p>
        </w:tc>
        <w:tc>
          <w:tcPr>
            <w:tcW w:w="2993" w:type="dxa"/>
          </w:tcPr>
          <w:p w14:paraId="37918D50" w14:textId="1993FCA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64F316D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D5F76D2" w14:textId="2C8ACBC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990" w:type="dxa"/>
          </w:tcPr>
          <w:p w14:paraId="025E384D" w14:textId="475D297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3A28590" w14:textId="505683B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проезд Молодёжный, д. 6</w:t>
            </w:r>
          </w:p>
        </w:tc>
        <w:tc>
          <w:tcPr>
            <w:tcW w:w="2993" w:type="dxa"/>
          </w:tcPr>
          <w:p w14:paraId="3CEAC9DE" w14:textId="49787F3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738A23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727EC06" w14:textId="200A79D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990" w:type="dxa"/>
          </w:tcPr>
          <w:p w14:paraId="5196A2AE" w14:textId="42D0C6E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AEBDAD5" w14:textId="4A6B1BA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проезд Молодёжный, д. 8</w:t>
            </w:r>
          </w:p>
        </w:tc>
        <w:tc>
          <w:tcPr>
            <w:tcW w:w="2993" w:type="dxa"/>
          </w:tcPr>
          <w:p w14:paraId="6536ED40" w14:textId="43AAD5B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56497E9" w14:textId="77777777" w:rsidTr="00FD4799">
        <w:trPr>
          <w:trHeight w:val="20"/>
        </w:trPr>
        <w:tc>
          <w:tcPr>
            <w:tcW w:w="699" w:type="dxa"/>
            <w:vAlign w:val="center"/>
          </w:tcPr>
          <w:p w14:paraId="22B3FC63" w14:textId="447089B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990" w:type="dxa"/>
          </w:tcPr>
          <w:p w14:paraId="6DE624B9" w14:textId="594E139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11BC757" w14:textId="68B52A5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Пионерская, д. 13</w:t>
            </w:r>
          </w:p>
        </w:tc>
        <w:tc>
          <w:tcPr>
            <w:tcW w:w="2993" w:type="dxa"/>
          </w:tcPr>
          <w:p w14:paraId="11BB3172" w14:textId="5CA496A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314F378F" w14:textId="77777777" w:rsidTr="00FD4799">
        <w:trPr>
          <w:trHeight w:val="20"/>
        </w:trPr>
        <w:tc>
          <w:tcPr>
            <w:tcW w:w="699" w:type="dxa"/>
            <w:vAlign w:val="center"/>
          </w:tcPr>
          <w:p w14:paraId="0F24BA03" w14:textId="791577A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990" w:type="dxa"/>
          </w:tcPr>
          <w:p w14:paraId="0F00BBF1" w14:textId="343F8AD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2A36BE88" w14:textId="47CB2B7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Почтовая, д. 5</w:t>
            </w:r>
          </w:p>
        </w:tc>
        <w:tc>
          <w:tcPr>
            <w:tcW w:w="2993" w:type="dxa"/>
          </w:tcPr>
          <w:p w14:paraId="113820CE" w14:textId="48D1BAC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AF6948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7132FAE" w14:textId="001CB67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990" w:type="dxa"/>
          </w:tcPr>
          <w:p w14:paraId="46191208" w14:textId="762AC47B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AD5A55B" w14:textId="79276F8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Парковская, д. 52</w:t>
            </w:r>
          </w:p>
        </w:tc>
        <w:tc>
          <w:tcPr>
            <w:tcW w:w="2993" w:type="dxa"/>
          </w:tcPr>
          <w:p w14:paraId="013575D8" w14:textId="29AB27D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99FC383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0AC7CDF" w14:textId="025200F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990" w:type="dxa"/>
          </w:tcPr>
          <w:p w14:paraId="543F5233" w14:textId="34E27F7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C414A8B" w14:textId="75ED34F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переулок Бежецкий, д. 1</w:t>
            </w:r>
          </w:p>
        </w:tc>
        <w:tc>
          <w:tcPr>
            <w:tcW w:w="2993" w:type="dxa"/>
          </w:tcPr>
          <w:p w14:paraId="0FD56C13" w14:textId="0ED3CA5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E66B5E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11C2B51" w14:textId="31417F0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990" w:type="dxa"/>
          </w:tcPr>
          <w:p w14:paraId="40B69B24" w14:textId="0C64340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386A9051" w14:textId="4073FCA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переулок Бежецкий, д. 2</w:t>
            </w:r>
          </w:p>
        </w:tc>
        <w:tc>
          <w:tcPr>
            <w:tcW w:w="2993" w:type="dxa"/>
          </w:tcPr>
          <w:p w14:paraId="6B2F3DE7" w14:textId="4AF3E4F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D8FCBBD" w14:textId="77777777" w:rsidTr="00FD4799">
        <w:trPr>
          <w:trHeight w:val="20"/>
        </w:trPr>
        <w:tc>
          <w:tcPr>
            <w:tcW w:w="699" w:type="dxa"/>
            <w:vAlign w:val="center"/>
          </w:tcPr>
          <w:p w14:paraId="155C9FC2" w14:textId="6B7B67A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990" w:type="dxa"/>
          </w:tcPr>
          <w:p w14:paraId="1D69843C" w14:textId="551C557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402B275" w14:textId="36F19CF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Красноармейская, д. 2</w:t>
            </w:r>
          </w:p>
        </w:tc>
        <w:tc>
          <w:tcPr>
            <w:tcW w:w="2993" w:type="dxa"/>
          </w:tcPr>
          <w:p w14:paraId="26852958" w14:textId="62788FD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22022852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0880965" w14:textId="727B64A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990" w:type="dxa"/>
          </w:tcPr>
          <w:p w14:paraId="2DDD4B92" w14:textId="02AEB23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DA8FED3" w14:textId="50E992C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Красноармейская, д. 28</w:t>
            </w:r>
          </w:p>
        </w:tc>
        <w:tc>
          <w:tcPr>
            <w:tcW w:w="2993" w:type="dxa"/>
          </w:tcPr>
          <w:p w14:paraId="7744B5DF" w14:textId="061FC6C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814882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7D19274" w14:textId="378ECC9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990" w:type="dxa"/>
          </w:tcPr>
          <w:p w14:paraId="4DEC3C9D" w14:textId="5EF12E8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7ADE3005" w14:textId="3980D76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Красноармейская, д. 55</w:t>
            </w:r>
          </w:p>
        </w:tc>
        <w:tc>
          <w:tcPr>
            <w:tcW w:w="2993" w:type="dxa"/>
          </w:tcPr>
          <w:p w14:paraId="38E5199E" w14:textId="46855DC4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E955A8E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6B8447E" w14:textId="2208706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990" w:type="dxa"/>
          </w:tcPr>
          <w:p w14:paraId="76286711" w14:textId="4E71E1C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706FA74" w14:textId="4D07268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Красноармейская, д. 59</w:t>
            </w:r>
          </w:p>
        </w:tc>
        <w:tc>
          <w:tcPr>
            <w:tcW w:w="2993" w:type="dxa"/>
          </w:tcPr>
          <w:p w14:paraId="31C2F09C" w14:textId="5B7176F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2DEF914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2BFB0CE" w14:textId="0901AC8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990" w:type="dxa"/>
          </w:tcPr>
          <w:p w14:paraId="6EEECA04" w14:textId="37562E7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59C8ECF8" w14:textId="5903CF4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Колхозная, д. 11</w:t>
            </w:r>
          </w:p>
        </w:tc>
        <w:tc>
          <w:tcPr>
            <w:tcW w:w="2993" w:type="dxa"/>
          </w:tcPr>
          <w:p w14:paraId="0C37C721" w14:textId="1F46DCB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C2A0569" w14:textId="77777777" w:rsidTr="00FD4799">
        <w:trPr>
          <w:trHeight w:val="20"/>
        </w:trPr>
        <w:tc>
          <w:tcPr>
            <w:tcW w:w="699" w:type="dxa"/>
            <w:vAlign w:val="center"/>
          </w:tcPr>
          <w:p w14:paraId="4F066807" w14:textId="2CC8CCD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lastRenderedPageBreak/>
              <w:t>56</w:t>
            </w:r>
          </w:p>
        </w:tc>
        <w:tc>
          <w:tcPr>
            <w:tcW w:w="1990" w:type="dxa"/>
          </w:tcPr>
          <w:p w14:paraId="43D1C6BC" w14:textId="7626071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1C1ED3E" w14:textId="39A99748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1</w:t>
            </w:r>
          </w:p>
        </w:tc>
        <w:tc>
          <w:tcPr>
            <w:tcW w:w="2993" w:type="dxa"/>
          </w:tcPr>
          <w:p w14:paraId="67B74048" w14:textId="7A535B3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5A57261D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31E85A0" w14:textId="3F0B4E4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990" w:type="dxa"/>
          </w:tcPr>
          <w:p w14:paraId="74F94E52" w14:textId="465D62C7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1B3EA218" w14:textId="1955DD0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6</w:t>
            </w:r>
          </w:p>
        </w:tc>
        <w:tc>
          <w:tcPr>
            <w:tcW w:w="2993" w:type="dxa"/>
          </w:tcPr>
          <w:p w14:paraId="4CDD2166" w14:textId="1FC7882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473E593E" w14:textId="77777777" w:rsidTr="00FD4799">
        <w:trPr>
          <w:trHeight w:val="20"/>
        </w:trPr>
        <w:tc>
          <w:tcPr>
            <w:tcW w:w="699" w:type="dxa"/>
            <w:vAlign w:val="center"/>
          </w:tcPr>
          <w:p w14:paraId="5C5DFB21" w14:textId="07F45B4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990" w:type="dxa"/>
          </w:tcPr>
          <w:p w14:paraId="1C77FD9A" w14:textId="206F996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4248C3E7" w14:textId="35A9F7F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7</w:t>
            </w:r>
          </w:p>
        </w:tc>
        <w:tc>
          <w:tcPr>
            <w:tcW w:w="2993" w:type="dxa"/>
          </w:tcPr>
          <w:p w14:paraId="7C904F47" w14:textId="2EFEEBA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CE471A3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DF28281" w14:textId="7D81CF46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990" w:type="dxa"/>
          </w:tcPr>
          <w:p w14:paraId="1B8566AF" w14:textId="7ED46A5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7C0F68D" w14:textId="70B2CB5F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16</w:t>
            </w:r>
          </w:p>
        </w:tc>
        <w:tc>
          <w:tcPr>
            <w:tcW w:w="2993" w:type="dxa"/>
          </w:tcPr>
          <w:p w14:paraId="70BF7B27" w14:textId="2A1AA14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77FE68A8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2E87EC3" w14:textId="4144C53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990" w:type="dxa"/>
          </w:tcPr>
          <w:p w14:paraId="0C53E51F" w14:textId="2ACFAB4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0989876B" w14:textId="6CD9F3D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21а</w:t>
            </w:r>
          </w:p>
        </w:tc>
        <w:tc>
          <w:tcPr>
            <w:tcW w:w="2993" w:type="dxa"/>
          </w:tcPr>
          <w:p w14:paraId="7C1CCD56" w14:textId="47819869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F284521" w14:textId="77777777" w:rsidTr="00FD4799">
        <w:trPr>
          <w:trHeight w:val="20"/>
        </w:trPr>
        <w:tc>
          <w:tcPr>
            <w:tcW w:w="699" w:type="dxa"/>
            <w:vAlign w:val="center"/>
          </w:tcPr>
          <w:p w14:paraId="7601DE27" w14:textId="319BADC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990" w:type="dxa"/>
          </w:tcPr>
          <w:p w14:paraId="40B47860" w14:textId="4F0F3D10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2F504B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4252" w:type="dxa"/>
          </w:tcPr>
          <w:p w14:paraId="667ADE9A" w14:textId="3B7C71B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hAnsi="Trebuchet MS" w:cs="Times New Roman"/>
                <w:sz w:val="18"/>
                <w:szCs w:val="18"/>
              </w:rPr>
              <w:t>ул. Железнодорожная, д. 43а</w:t>
            </w:r>
          </w:p>
        </w:tc>
        <w:tc>
          <w:tcPr>
            <w:tcW w:w="2993" w:type="dxa"/>
          </w:tcPr>
          <w:p w14:paraId="12BAB116" w14:textId="237109F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083D434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66F0B5F0" w14:textId="61A7661E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990" w:type="dxa"/>
            <w:vAlign w:val="center"/>
          </w:tcPr>
          <w:p w14:paraId="3B80A5CF" w14:textId="7D2D4AA5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4252" w:type="dxa"/>
          </w:tcPr>
          <w:p w14:paraId="5165C612" w14:textId="1A65318D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19</w:t>
            </w:r>
          </w:p>
        </w:tc>
        <w:tc>
          <w:tcPr>
            <w:tcW w:w="2993" w:type="dxa"/>
          </w:tcPr>
          <w:p w14:paraId="486C9281" w14:textId="3EAD6F5A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  <w:tr w:rsidR="00763CB5" w:rsidRPr="00763CB5" w14:paraId="12587D75" w14:textId="77777777" w:rsidTr="00FD4799">
        <w:trPr>
          <w:trHeight w:val="20"/>
        </w:trPr>
        <w:tc>
          <w:tcPr>
            <w:tcW w:w="699" w:type="dxa"/>
            <w:vAlign w:val="center"/>
          </w:tcPr>
          <w:p w14:paraId="314A70D4" w14:textId="65003BC1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990" w:type="dxa"/>
            <w:vAlign w:val="center"/>
          </w:tcPr>
          <w:p w14:paraId="0FD748CA" w14:textId="001E02FC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4252" w:type="dxa"/>
          </w:tcPr>
          <w:p w14:paraId="511023B5" w14:textId="372AA3F3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6</w:t>
            </w:r>
          </w:p>
        </w:tc>
        <w:tc>
          <w:tcPr>
            <w:tcW w:w="2993" w:type="dxa"/>
          </w:tcPr>
          <w:p w14:paraId="7336A4AD" w14:textId="48E56032" w:rsidR="00763CB5" w:rsidRPr="00763CB5" w:rsidRDefault="00763CB5" w:rsidP="00763CB5">
            <w:pPr>
              <w:jc w:val="center"/>
              <w:rPr>
                <w:rFonts w:ascii="Trebuchet MS" w:eastAsia="Times New Roman" w:hAnsi="Trebuchet MS" w:cs="Times New Roman"/>
                <w:sz w:val="18"/>
                <w:szCs w:val="18"/>
                <w:lang w:eastAsia="ru-RU"/>
              </w:rPr>
            </w:pPr>
            <w:r w:rsidRPr="00763CB5">
              <w:rPr>
                <w:rFonts w:ascii="Trebuchet MS" w:eastAsia="Calibri" w:hAnsi="Trebuchet MS" w:cs="Times New Roman"/>
                <w:sz w:val="18"/>
                <w:szCs w:val="18"/>
              </w:rPr>
              <w:t>печное отопление</w:t>
            </w:r>
          </w:p>
        </w:tc>
      </w:tr>
    </w:tbl>
    <w:p w14:paraId="0E38BF72" w14:textId="77777777" w:rsidR="008740EB" w:rsidRDefault="008740EB" w:rsidP="0031598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26970991" w14:textId="63E7CD41" w:rsidR="00A020AA" w:rsidRPr="00B66F87" w:rsidRDefault="00A020AA" w:rsidP="0031598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3" w:name="_Toc203488730"/>
      <w:r w:rsidRPr="00B66F87">
        <w:rPr>
          <w:rFonts w:ascii="Trebuchet MS" w:eastAsia="Times New Roman" w:hAnsi="Trebuchet MS" w:cs="Times New Roman"/>
          <w:b/>
          <w:lang w:eastAsia="ru-RU"/>
        </w:rPr>
        <w:t>1.5.</w:t>
      </w:r>
      <w:r w:rsidR="00C478DF">
        <w:rPr>
          <w:rFonts w:ascii="Trebuchet MS" w:eastAsia="Times New Roman" w:hAnsi="Trebuchet MS" w:cs="Times New Roman"/>
          <w:b/>
          <w:lang w:eastAsia="ru-RU"/>
        </w:rPr>
        <w:t>4</w:t>
      </w:r>
      <w:r w:rsidRPr="00B66F87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927614" w:rsidRPr="00B66F87">
        <w:rPr>
          <w:rFonts w:ascii="Trebuchet MS" w:eastAsia="Times New Roman" w:hAnsi="Trebuchet MS" w:cs="Times New Roman"/>
          <w:b/>
          <w:lang w:eastAsia="ru-RU"/>
        </w:rPr>
        <w:t>Описание величины потребления тепловой энергии в расчетных элементах территориального деления за отопительный период и за год в целом</w:t>
      </w:r>
      <w:bookmarkEnd w:id="93"/>
    </w:p>
    <w:p w14:paraId="00853E49" w14:textId="7405CEDC" w:rsidR="00C478DF" w:rsidRPr="00646DEE" w:rsidRDefault="00817550" w:rsidP="004A78F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46DEE">
        <w:rPr>
          <w:rFonts w:ascii="Trebuchet MS" w:eastAsia="Times New Roman" w:hAnsi="Trebuchet MS" w:cs="Times New Roman"/>
          <w:lang w:eastAsia="ru-RU"/>
        </w:rPr>
        <w:t>Информация о</w:t>
      </w:r>
      <w:r w:rsidR="00EC70E0" w:rsidRPr="00646DEE">
        <w:rPr>
          <w:rFonts w:ascii="Trebuchet MS" w:eastAsia="Times New Roman" w:hAnsi="Trebuchet MS" w:cs="Times New Roman"/>
          <w:lang w:eastAsia="ru-RU"/>
        </w:rPr>
        <w:t xml:space="preserve"> планируемом </w:t>
      </w:r>
      <w:r w:rsidRPr="00646DEE">
        <w:rPr>
          <w:rFonts w:ascii="Trebuchet MS" w:eastAsia="Times New Roman" w:hAnsi="Trebuchet MS" w:cs="Times New Roman"/>
          <w:lang w:eastAsia="ru-RU"/>
        </w:rPr>
        <w:t>объ</w:t>
      </w:r>
      <w:r w:rsidR="0047793A" w:rsidRPr="00646DEE">
        <w:rPr>
          <w:rFonts w:ascii="Trebuchet MS" w:eastAsia="Times New Roman" w:hAnsi="Trebuchet MS" w:cs="Times New Roman"/>
          <w:lang w:eastAsia="ru-RU"/>
        </w:rPr>
        <w:t>ё</w:t>
      </w:r>
      <w:r w:rsidRPr="00646DEE">
        <w:rPr>
          <w:rFonts w:ascii="Trebuchet MS" w:eastAsia="Times New Roman" w:hAnsi="Trebuchet MS" w:cs="Times New Roman"/>
          <w:lang w:eastAsia="ru-RU"/>
        </w:rPr>
        <w:t>ме отпуска тепловой энергии</w:t>
      </w:r>
      <w:r w:rsidR="00EC70E0" w:rsidRPr="00646DEE">
        <w:rPr>
          <w:rFonts w:ascii="Trebuchet MS" w:eastAsia="Times New Roman" w:hAnsi="Trebuchet MS" w:cs="Times New Roman"/>
          <w:lang w:eastAsia="ru-RU"/>
        </w:rPr>
        <w:t xml:space="preserve"> конечным потребителям</w:t>
      </w:r>
      <w:r w:rsidRPr="00646DEE">
        <w:rPr>
          <w:rFonts w:ascii="Trebuchet MS" w:eastAsia="Times New Roman" w:hAnsi="Trebuchet MS" w:cs="Times New Roman"/>
          <w:lang w:eastAsia="ru-RU"/>
        </w:rPr>
        <w:t xml:space="preserve"> представлена</w:t>
      </w:r>
      <w:r w:rsidR="00CC25C3" w:rsidRPr="00646DEE">
        <w:rPr>
          <w:rFonts w:ascii="Trebuchet MS" w:eastAsia="Times New Roman" w:hAnsi="Trebuchet MS" w:cs="Times New Roman"/>
          <w:lang w:eastAsia="ru-RU"/>
        </w:rPr>
        <w:t xml:space="preserve"> в таблице 1.5.</w:t>
      </w:r>
      <w:r w:rsidR="00C478DF" w:rsidRPr="00646DEE">
        <w:rPr>
          <w:rFonts w:ascii="Trebuchet MS" w:eastAsia="Times New Roman" w:hAnsi="Trebuchet MS" w:cs="Times New Roman"/>
          <w:lang w:eastAsia="ru-RU"/>
        </w:rPr>
        <w:t>4</w:t>
      </w:r>
      <w:r w:rsidR="00CC25C3" w:rsidRPr="00646DEE">
        <w:rPr>
          <w:rFonts w:ascii="Trebuchet MS" w:eastAsia="Times New Roman" w:hAnsi="Trebuchet MS" w:cs="Times New Roman"/>
          <w:lang w:eastAsia="ru-RU"/>
        </w:rPr>
        <w:t>.</w:t>
      </w:r>
    </w:p>
    <w:p w14:paraId="725295AC" w14:textId="10DA8693" w:rsidR="00005316" w:rsidRPr="00B66F87" w:rsidRDefault="00005316" w:rsidP="0000531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646DEE">
        <w:rPr>
          <w:rFonts w:ascii="Trebuchet MS" w:eastAsia="Times New Roman" w:hAnsi="Trebuchet MS" w:cs="Times New Roman"/>
          <w:b/>
        </w:rPr>
        <w:t xml:space="preserve">Таблица </w:t>
      </w:r>
      <w:r w:rsidR="00A00204" w:rsidRPr="00646DEE">
        <w:rPr>
          <w:rFonts w:ascii="Trebuchet MS" w:eastAsia="Times New Roman" w:hAnsi="Trebuchet MS" w:cs="Times New Roman"/>
          <w:b/>
        </w:rPr>
        <w:t>1.5.</w:t>
      </w:r>
      <w:r w:rsidR="00C478DF" w:rsidRPr="00646DEE">
        <w:rPr>
          <w:rFonts w:ascii="Trebuchet MS" w:eastAsia="Times New Roman" w:hAnsi="Trebuchet MS" w:cs="Times New Roman"/>
          <w:b/>
        </w:rPr>
        <w:t>4</w:t>
      </w:r>
      <w:r w:rsidR="00A00204" w:rsidRPr="00646DEE">
        <w:rPr>
          <w:rFonts w:ascii="Trebuchet MS" w:eastAsia="Times New Roman" w:hAnsi="Trebuchet MS" w:cs="Times New Roman"/>
          <w:b/>
        </w:rPr>
        <w:t xml:space="preserve"> –</w:t>
      </w:r>
      <w:r w:rsidRPr="00646DEE">
        <w:rPr>
          <w:rFonts w:ascii="Trebuchet MS" w:eastAsia="Times New Roman" w:hAnsi="Trebuchet MS" w:cs="Times New Roman"/>
          <w:b/>
        </w:rPr>
        <w:t xml:space="preserve"> </w:t>
      </w:r>
      <w:r w:rsidR="00EC70E0" w:rsidRPr="00646DEE">
        <w:rPr>
          <w:rFonts w:ascii="Trebuchet MS" w:eastAsia="Times New Roman" w:hAnsi="Trebuchet MS" w:cs="Times New Roman"/>
          <w:b/>
        </w:rPr>
        <w:t>Прогнозные</w:t>
      </w:r>
      <w:r w:rsidRPr="00646DEE">
        <w:rPr>
          <w:rFonts w:ascii="Trebuchet MS" w:eastAsia="Times New Roman" w:hAnsi="Trebuchet MS" w:cs="Times New Roman"/>
          <w:b/>
        </w:rPr>
        <w:t xml:space="preserve"> значения потребления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3259"/>
        <w:gridCol w:w="1279"/>
        <w:gridCol w:w="1417"/>
        <w:gridCol w:w="1976"/>
      </w:tblGrid>
      <w:tr w:rsidR="00DD453A" w:rsidRPr="00EC70E0" w14:paraId="12C14C0D" w14:textId="49610300" w:rsidTr="00DD453A">
        <w:trPr>
          <w:trHeight w:val="20"/>
          <w:tblHeader/>
        </w:trPr>
        <w:tc>
          <w:tcPr>
            <w:tcW w:w="999" w:type="pct"/>
            <w:vMerge w:val="restart"/>
            <w:shd w:val="clear" w:color="000000" w:fill="CCFF99"/>
          </w:tcPr>
          <w:p w14:paraId="3B4EB04F" w14:textId="0354EEAE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расчетного элемента (населенного пункта)</w:t>
            </w:r>
          </w:p>
        </w:tc>
        <w:tc>
          <w:tcPr>
            <w:tcW w:w="1644" w:type="pct"/>
            <w:vMerge w:val="restart"/>
            <w:shd w:val="clear" w:color="000000" w:fill="CCFF99"/>
            <w:vAlign w:val="center"/>
            <w:hideMark/>
          </w:tcPr>
          <w:p w14:paraId="3352D3AC" w14:textId="57D5ACB0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1360" w:type="pct"/>
            <w:gridSpan w:val="2"/>
            <w:shd w:val="clear" w:color="000000" w:fill="CCFF99"/>
            <w:vAlign w:val="center"/>
            <w:hideMark/>
          </w:tcPr>
          <w:p w14:paraId="0B8F47C7" w14:textId="3A4E5889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План </w:t>
            </w:r>
            <w:r w:rsidRPr="00EC70E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97" w:type="pct"/>
            <w:vMerge w:val="restart"/>
            <w:shd w:val="clear" w:color="000000" w:fill="CCFF99"/>
            <w:vAlign w:val="center"/>
          </w:tcPr>
          <w:p w14:paraId="29BCF064" w14:textId="7E9BD059" w:rsid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Итого объем полезного отпуска тепловой энергии, Гкал</w:t>
            </w:r>
          </w:p>
        </w:tc>
      </w:tr>
      <w:tr w:rsidR="00DD453A" w:rsidRPr="00EC70E0" w14:paraId="39A4FAAD" w14:textId="505EFA8D" w:rsidTr="00DD453A">
        <w:trPr>
          <w:trHeight w:val="20"/>
          <w:tblHeader/>
        </w:trPr>
        <w:tc>
          <w:tcPr>
            <w:tcW w:w="999" w:type="pct"/>
            <w:vMerge/>
          </w:tcPr>
          <w:p w14:paraId="1339FF1B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Merge/>
            <w:vAlign w:val="center"/>
            <w:hideMark/>
          </w:tcPr>
          <w:p w14:paraId="1C8F4F63" w14:textId="54CE8E68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pct"/>
            <w:gridSpan w:val="2"/>
            <w:shd w:val="clear" w:color="000000" w:fill="CCFF99"/>
            <w:vAlign w:val="center"/>
            <w:hideMark/>
          </w:tcPr>
          <w:p w14:paraId="40E55970" w14:textId="6862E7A1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Отпущено тепловой энергии, Гкал</w:t>
            </w:r>
          </w:p>
        </w:tc>
        <w:tc>
          <w:tcPr>
            <w:tcW w:w="997" w:type="pct"/>
            <w:vMerge/>
            <w:shd w:val="clear" w:color="000000" w:fill="CCFF99"/>
          </w:tcPr>
          <w:p w14:paraId="66BEE556" w14:textId="77777777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025D0A6A" w14:textId="44710695" w:rsidTr="00DD453A">
        <w:trPr>
          <w:trHeight w:val="20"/>
          <w:tblHeader/>
        </w:trPr>
        <w:tc>
          <w:tcPr>
            <w:tcW w:w="999" w:type="pct"/>
            <w:vMerge/>
          </w:tcPr>
          <w:p w14:paraId="173C5D3B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Merge/>
            <w:vAlign w:val="center"/>
            <w:hideMark/>
          </w:tcPr>
          <w:p w14:paraId="09318249" w14:textId="32FC61B0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5" w:type="pct"/>
            <w:shd w:val="clear" w:color="000000" w:fill="CCFF99"/>
            <w:vAlign w:val="center"/>
            <w:hideMark/>
          </w:tcPr>
          <w:p w14:paraId="4B5FF047" w14:textId="48C80E53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 отопление</w:t>
            </w:r>
          </w:p>
        </w:tc>
        <w:tc>
          <w:tcPr>
            <w:tcW w:w="715" w:type="pct"/>
            <w:shd w:val="clear" w:color="000000" w:fill="CCFF99"/>
            <w:vAlign w:val="center"/>
            <w:hideMark/>
          </w:tcPr>
          <w:p w14:paraId="3A91B1C1" w14:textId="7D6DA745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 ГВС</w:t>
            </w:r>
          </w:p>
        </w:tc>
        <w:tc>
          <w:tcPr>
            <w:tcW w:w="997" w:type="pct"/>
            <w:vMerge/>
            <w:shd w:val="clear" w:color="000000" w:fill="CCFF99"/>
          </w:tcPr>
          <w:p w14:paraId="3F166303" w14:textId="77777777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745ABEB6" w14:textId="58E13E9C" w:rsidTr="00DD453A">
        <w:trPr>
          <w:trHeight w:val="246"/>
        </w:trPr>
        <w:tc>
          <w:tcPr>
            <w:tcW w:w="999" w:type="pct"/>
            <w:vMerge w:val="restart"/>
            <w:vAlign w:val="center"/>
          </w:tcPr>
          <w:p w14:paraId="7C9C8E56" w14:textId="522858B8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1644" w:type="pct"/>
            <w:vAlign w:val="center"/>
            <w:hideMark/>
          </w:tcPr>
          <w:p w14:paraId="2FED9A41" w14:textId="5C853058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645" w:type="pct"/>
            <w:vAlign w:val="center"/>
            <w:hideMark/>
          </w:tcPr>
          <w:p w14:paraId="49438422" w14:textId="53AF9A5E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422,70</w:t>
            </w:r>
          </w:p>
        </w:tc>
        <w:tc>
          <w:tcPr>
            <w:tcW w:w="715" w:type="pct"/>
            <w:vAlign w:val="center"/>
            <w:hideMark/>
          </w:tcPr>
          <w:p w14:paraId="3E30E1FF" w14:textId="353ADF3C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 w:val="restart"/>
            <w:vAlign w:val="center"/>
          </w:tcPr>
          <w:p w14:paraId="542BBC50" w14:textId="785FA81D" w:rsidR="00DD453A" w:rsidRPr="00DD453A" w:rsidRDefault="0090093F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22 335,57</w:t>
            </w:r>
          </w:p>
        </w:tc>
      </w:tr>
      <w:tr w:rsidR="00DD453A" w:rsidRPr="00EC70E0" w14:paraId="57E2D37F" w14:textId="2CE43A81" w:rsidTr="00DD453A">
        <w:trPr>
          <w:trHeight w:val="20"/>
        </w:trPr>
        <w:tc>
          <w:tcPr>
            <w:tcW w:w="999" w:type="pct"/>
            <w:vMerge/>
          </w:tcPr>
          <w:p w14:paraId="266C5972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58534C78" w14:textId="1D0D6870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45" w:type="pct"/>
            <w:vAlign w:val="center"/>
            <w:hideMark/>
          </w:tcPr>
          <w:p w14:paraId="0EA97748" w14:textId="5278B548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173,39</w:t>
            </w:r>
          </w:p>
        </w:tc>
        <w:tc>
          <w:tcPr>
            <w:tcW w:w="715" w:type="pct"/>
            <w:vAlign w:val="center"/>
            <w:hideMark/>
          </w:tcPr>
          <w:p w14:paraId="1651B6E9" w14:textId="621131E3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4AA540DA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2986D822" w14:textId="40B5CACE" w:rsidTr="00DD453A">
        <w:trPr>
          <w:trHeight w:val="20"/>
        </w:trPr>
        <w:tc>
          <w:tcPr>
            <w:tcW w:w="999" w:type="pct"/>
            <w:vMerge/>
          </w:tcPr>
          <w:p w14:paraId="729C8CCC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33D89A96" w14:textId="25B02C34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645" w:type="pct"/>
            <w:vAlign w:val="center"/>
            <w:hideMark/>
          </w:tcPr>
          <w:p w14:paraId="17AF321A" w14:textId="084920B2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286,81</w:t>
            </w:r>
          </w:p>
        </w:tc>
        <w:tc>
          <w:tcPr>
            <w:tcW w:w="715" w:type="pct"/>
            <w:vAlign w:val="center"/>
            <w:hideMark/>
          </w:tcPr>
          <w:p w14:paraId="3721DF78" w14:textId="3175F68D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193211FC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5B5C4CD7" w14:textId="30E8BF86" w:rsidTr="00DD453A">
        <w:trPr>
          <w:trHeight w:val="20"/>
        </w:trPr>
        <w:tc>
          <w:tcPr>
            <w:tcW w:w="999" w:type="pct"/>
            <w:vMerge/>
          </w:tcPr>
          <w:p w14:paraId="72D3C7C7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351E6C84" w14:textId="7AD25A01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645" w:type="pct"/>
            <w:vAlign w:val="center"/>
            <w:hideMark/>
          </w:tcPr>
          <w:p w14:paraId="6B35C776" w14:textId="1992CCDD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210,03</w:t>
            </w:r>
          </w:p>
        </w:tc>
        <w:tc>
          <w:tcPr>
            <w:tcW w:w="715" w:type="pct"/>
            <w:vAlign w:val="center"/>
            <w:hideMark/>
          </w:tcPr>
          <w:p w14:paraId="0931ECF6" w14:textId="702EE975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6C083C63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209CD2EA" w14:textId="13019176" w:rsidTr="00DD453A">
        <w:trPr>
          <w:trHeight w:val="20"/>
        </w:trPr>
        <w:tc>
          <w:tcPr>
            <w:tcW w:w="999" w:type="pct"/>
            <w:vMerge/>
          </w:tcPr>
          <w:p w14:paraId="50A1DC28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7EFCCC23" w14:textId="41A42164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645" w:type="pct"/>
            <w:vAlign w:val="center"/>
            <w:hideMark/>
          </w:tcPr>
          <w:p w14:paraId="43305A78" w14:textId="13D50CCC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606,05</w:t>
            </w:r>
          </w:p>
        </w:tc>
        <w:tc>
          <w:tcPr>
            <w:tcW w:w="715" w:type="pct"/>
            <w:vAlign w:val="center"/>
            <w:hideMark/>
          </w:tcPr>
          <w:p w14:paraId="310B7BE5" w14:textId="379A7963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3E361A22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6B6B9B2C" w14:textId="3C956205" w:rsidTr="00DD453A">
        <w:trPr>
          <w:trHeight w:val="20"/>
        </w:trPr>
        <w:tc>
          <w:tcPr>
            <w:tcW w:w="999" w:type="pct"/>
            <w:vMerge/>
          </w:tcPr>
          <w:p w14:paraId="32E0BB84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3B5422DD" w14:textId="6C87DAC5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645" w:type="pct"/>
            <w:vAlign w:val="center"/>
            <w:hideMark/>
          </w:tcPr>
          <w:p w14:paraId="25CA598B" w14:textId="15EC649A" w:rsidR="00DD453A" w:rsidRPr="00EC70E0" w:rsidRDefault="000E741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536,74</w:t>
            </w:r>
          </w:p>
        </w:tc>
        <w:tc>
          <w:tcPr>
            <w:tcW w:w="715" w:type="pct"/>
            <w:vAlign w:val="center"/>
            <w:hideMark/>
          </w:tcPr>
          <w:p w14:paraId="5ED9FA7E" w14:textId="319642BD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49DE2139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713BC68D" w14:textId="69AD6584" w:rsidTr="00DD453A">
        <w:trPr>
          <w:trHeight w:val="20"/>
        </w:trPr>
        <w:tc>
          <w:tcPr>
            <w:tcW w:w="999" w:type="pct"/>
            <w:vMerge/>
          </w:tcPr>
          <w:p w14:paraId="2EAFD5F4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1A2CDA4D" w14:textId="72868BD8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645" w:type="pct"/>
            <w:vAlign w:val="center"/>
            <w:hideMark/>
          </w:tcPr>
          <w:p w14:paraId="45BF846E" w14:textId="0F1B8398" w:rsidR="00DD453A" w:rsidRPr="00EC70E0" w:rsidRDefault="000E741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244,57</w:t>
            </w:r>
          </w:p>
        </w:tc>
        <w:tc>
          <w:tcPr>
            <w:tcW w:w="715" w:type="pct"/>
            <w:vAlign w:val="center"/>
            <w:hideMark/>
          </w:tcPr>
          <w:p w14:paraId="5F483C3D" w14:textId="643FDBE3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3C1C62AD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2F8385BA" w14:textId="28026C01" w:rsidTr="00DD453A">
        <w:trPr>
          <w:trHeight w:val="20"/>
        </w:trPr>
        <w:tc>
          <w:tcPr>
            <w:tcW w:w="999" w:type="pct"/>
            <w:vMerge/>
          </w:tcPr>
          <w:p w14:paraId="3590FA2F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1D3CF9A0" w14:textId="2AAFCE7A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45" w:type="pct"/>
            <w:vAlign w:val="center"/>
            <w:hideMark/>
          </w:tcPr>
          <w:p w14:paraId="47411FE7" w14:textId="30F06EFB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197,66</w:t>
            </w:r>
          </w:p>
        </w:tc>
        <w:tc>
          <w:tcPr>
            <w:tcW w:w="715" w:type="pct"/>
            <w:vAlign w:val="center"/>
            <w:hideMark/>
          </w:tcPr>
          <w:p w14:paraId="2871C446" w14:textId="7A067C7B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7FF61E14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706383B9" w14:textId="1FECDC8E" w:rsidTr="00DD453A">
        <w:trPr>
          <w:trHeight w:val="20"/>
        </w:trPr>
        <w:tc>
          <w:tcPr>
            <w:tcW w:w="999" w:type="pct"/>
            <w:vMerge/>
          </w:tcPr>
          <w:p w14:paraId="00E1D51E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63ADF14E" w14:textId="15DAAB14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45" w:type="pct"/>
            <w:vAlign w:val="center"/>
            <w:hideMark/>
          </w:tcPr>
          <w:p w14:paraId="230F3B25" w14:textId="39903AC5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316,91</w:t>
            </w:r>
          </w:p>
        </w:tc>
        <w:tc>
          <w:tcPr>
            <w:tcW w:w="715" w:type="pct"/>
            <w:vAlign w:val="center"/>
            <w:hideMark/>
          </w:tcPr>
          <w:p w14:paraId="1A5CACF2" w14:textId="359960BD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5CD5EDA7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086A25EF" w14:textId="160B171B" w:rsidTr="00DD453A">
        <w:trPr>
          <w:trHeight w:val="20"/>
        </w:trPr>
        <w:tc>
          <w:tcPr>
            <w:tcW w:w="999" w:type="pct"/>
            <w:vMerge/>
          </w:tcPr>
          <w:p w14:paraId="541E1E22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34C138CF" w14:textId="72B991DF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45" w:type="pct"/>
            <w:vAlign w:val="center"/>
            <w:hideMark/>
          </w:tcPr>
          <w:p w14:paraId="73AD268D" w14:textId="0808CF3E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8 976,44</w:t>
            </w:r>
          </w:p>
        </w:tc>
        <w:tc>
          <w:tcPr>
            <w:tcW w:w="715" w:type="pct"/>
            <w:vAlign w:val="center"/>
            <w:hideMark/>
          </w:tcPr>
          <w:p w14:paraId="54ACE8C1" w14:textId="77E5CE60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42822ED1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0C16F4DB" w14:textId="174AD0C2" w:rsidTr="00DD453A">
        <w:trPr>
          <w:trHeight w:val="20"/>
        </w:trPr>
        <w:tc>
          <w:tcPr>
            <w:tcW w:w="999" w:type="pct"/>
            <w:vMerge/>
          </w:tcPr>
          <w:p w14:paraId="46D48481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6B3DF1ED" w14:textId="2276E8FA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45" w:type="pct"/>
            <w:vAlign w:val="center"/>
            <w:hideMark/>
          </w:tcPr>
          <w:p w14:paraId="42770277" w14:textId="0014AA3A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1 696,57</w:t>
            </w:r>
          </w:p>
        </w:tc>
        <w:tc>
          <w:tcPr>
            <w:tcW w:w="715" w:type="pct"/>
            <w:vAlign w:val="center"/>
            <w:hideMark/>
          </w:tcPr>
          <w:p w14:paraId="6AA66253" w14:textId="47E7AA1C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2C376B3C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56DCED17" w14:textId="65199E95" w:rsidTr="00DD453A">
        <w:trPr>
          <w:trHeight w:val="20"/>
        </w:trPr>
        <w:tc>
          <w:tcPr>
            <w:tcW w:w="999" w:type="pct"/>
            <w:vMerge/>
          </w:tcPr>
          <w:p w14:paraId="3A8EE9FA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67BC1BD8" w14:textId="61EC1FDA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45" w:type="pct"/>
            <w:vAlign w:val="center"/>
            <w:hideMark/>
          </w:tcPr>
          <w:p w14:paraId="368526B4" w14:textId="49B54E8C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2 820,47</w:t>
            </w:r>
          </w:p>
        </w:tc>
        <w:tc>
          <w:tcPr>
            <w:tcW w:w="715" w:type="pct"/>
            <w:vAlign w:val="center"/>
            <w:hideMark/>
          </w:tcPr>
          <w:p w14:paraId="2D2A9D2F" w14:textId="6A49AAA2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22E5A667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47C82F7E" w14:textId="5F2D82F3" w:rsidTr="00DD453A">
        <w:trPr>
          <w:trHeight w:val="20"/>
        </w:trPr>
        <w:tc>
          <w:tcPr>
            <w:tcW w:w="999" w:type="pct"/>
            <w:vMerge/>
          </w:tcPr>
          <w:p w14:paraId="47EEA169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74805D19" w14:textId="17B2F85C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45" w:type="pct"/>
            <w:vAlign w:val="center"/>
            <w:hideMark/>
          </w:tcPr>
          <w:p w14:paraId="7B808ECD" w14:textId="2AA1E519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2 242,65</w:t>
            </w:r>
          </w:p>
        </w:tc>
        <w:tc>
          <w:tcPr>
            <w:tcW w:w="715" w:type="pct"/>
            <w:vAlign w:val="center"/>
            <w:hideMark/>
          </w:tcPr>
          <w:p w14:paraId="0DF33F18" w14:textId="3F4EA76B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700593B1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0F8351FF" w14:textId="20FFF154" w:rsidTr="00DD453A">
        <w:trPr>
          <w:trHeight w:val="20"/>
        </w:trPr>
        <w:tc>
          <w:tcPr>
            <w:tcW w:w="999" w:type="pct"/>
            <w:vMerge/>
          </w:tcPr>
          <w:p w14:paraId="799E5733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65D2E251" w14:textId="28B317A1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45" w:type="pct"/>
            <w:vAlign w:val="center"/>
            <w:hideMark/>
          </w:tcPr>
          <w:p w14:paraId="66412CB1" w14:textId="3A3A8E31" w:rsidR="00DD453A" w:rsidRPr="00EC70E0" w:rsidRDefault="0090093F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3 017,19</w:t>
            </w:r>
          </w:p>
        </w:tc>
        <w:tc>
          <w:tcPr>
            <w:tcW w:w="715" w:type="pct"/>
            <w:vAlign w:val="center"/>
            <w:hideMark/>
          </w:tcPr>
          <w:p w14:paraId="6D5C7863" w14:textId="636C3366" w:rsidR="00DD453A" w:rsidRPr="00EC70E0" w:rsidRDefault="0090093F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460,67</w:t>
            </w:r>
          </w:p>
        </w:tc>
        <w:tc>
          <w:tcPr>
            <w:tcW w:w="997" w:type="pct"/>
            <w:vMerge/>
            <w:vAlign w:val="center"/>
          </w:tcPr>
          <w:p w14:paraId="15D9D918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55E48A43" w14:textId="616A1C53" w:rsidTr="00DD453A">
        <w:trPr>
          <w:trHeight w:val="20"/>
        </w:trPr>
        <w:tc>
          <w:tcPr>
            <w:tcW w:w="999" w:type="pct"/>
            <w:vMerge/>
          </w:tcPr>
          <w:p w14:paraId="4AB0E72B" w14:textId="77777777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4" w:type="pct"/>
            <w:vAlign w:val="center"/>
            <w:hideMark/>
          </w:tcPr>
          <w:p w14:paraId="3BED69FF" w14:textId="4A8425F4" w:rsidR="00DD453A" w:rsidRPr="00EC70E0" w:rsidRDefault="00DD453A" w:rsidP="00EC70E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45" w:type="pct"/>
            <w:vAlign w:val="center"/>
            <w:hideMark/>
          </w:tcPr>
          <w:p w14:paraId="1E08249F" w14:textId="5F864611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126,72</w:t>
            </w:r>
          </w:p>
        </w:tc>
        <w:tc>
          <w:tcPr>
            <w:tcW w:w="715" w:type="pct"/>
            <w:vAlign w:val="center"/>
            <w:hideMark/>
          </w:tcPr>
          <w:p w14:paraId="39719817" w14:textId="18B8A307" w:rsidR="00DD453A" w:rsidRPr="00EC70E0" w:rsidRDefault="00DD453A" w:rsidP="00EC70E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Merge/>
            <w:vAlign w:val="center"/>
          </w:tcPr>
          <w:p w14:paraId="3ECD753E" w14:textId="7777777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DD453A" w:rsidRPr="00EC70E0" w14:paraId="205DC788" w14:textId="1BBDD79C" w:rsidTr="00DD453A">
        <w:trPr>
          <w:trHeight w:val="20"/>
        </w:trPr>
        <w:tc>
          <w:tcPr>
            <w:tcW w:w="999" w:type="pct"/>
            <w:vAlign w:val="center"/>
          </w:tcPr>
          <w:p w14:paraId="01EC188E" w14:textId="1DA0C92A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Каменка</w:t>
            </w:r>
          </w:p>
        </w:tc>
        <w:tc>
          <w:tcPr>
            <w:tcW w:w="1644" w:type="pct"/>
            <w:vAlign w:val="center"/>
            <w:hideMark/>
          </w:tcPr>
          <w:p w14:paraId="63464100" w14:textId="23FB7CB6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45" w:type="pct"/>
            <w:vAlign w:val="center"/>
            <w:hideMark/>
          </w:tcPr>
          <w:p w14:paraId="19387E7C" w14:textId="51E954D2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603,25</w:t>
            </w:r>
          </w:p>
        </w:tc>
        <w:tc>
          <w:tcPr>
            <w:tcW w:w="715" w:type="pct"/>
            <w:vAlign w:val="center"/>
            <w:hideMark/>
          </w:tcPr>
          <w:p w14:paraId="27591A97" w14:textId="4F772BAD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5D054B3F" w14:textId="2A7383FD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603,25</w:t>
            </w:r>
          </w:p>
        </w:tc>
      </w:tr>
      <w:tr w:rsidR="00DD453A" w:rsidRPr="00EC70E0" w14:paraId="1EDCE300" w14:textId="2F2485FB" w:rsidTr="00DD453A">
        <w:trPr>
          <w:trHeight w:val="20"/>
        </w:trPr>
        <w:tc>
          <w:tcPr>
            <w:tcW w:w="999" w:type="pct"/>
            <w:vAlign w:val="center"/>
          </w:tcPr>
          <w:p w14:paraId="3844CF8F" w14:textId="361A7EC8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Кистутово</w:t>
            </w:r>
          </w:p>
        </w:tc>
        <w:tc>
          <w:tcPr>
            <w:tcW w:w="1644" w:type="pct"/>
            <w:vAlign w:val="center"/>
            <w:hideMark/>
          </w:tcPr>
          <w:p w14:paraId="48BC7A7B" w14:textId="5976A92B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45" w:type="pct"/>
            <w:vAlign w:val="center"/>
            <w:hideMark/>
          </w:tcPr>
          <w:p w14:paraId="01B3A4DE" w14:textId="2C5E74B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303,50</w:t>
            </w:r>
          </w:p>
        </w:tc>
        <w:tc>
          <w:tcPr>
            <w:tcW w:w="715" w:type="pct"/>
            <w:vAlign w:val="center"/>
            <w:hideMark/>
          </w:tcPr>
          <w:p w14:paraId="63C88681" w14:textId="1113DBA7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2734BCB6" w14:textId="2C9B37AF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303,50</w:t>
            </w:r>
          </w:p>
        </w:tc>
      </w:tr>
      <w:tr w:rsidR="00DD453A" w:rsidRPr="00EC70E0" w14:paraId="213BC2E6" w14:textId="2D385362" w:rsidTr="00DD453A">
        <w:trPr>
          <w:trHeight w:val="20"/>
        </w:trPr>
        <w:tc>
          <w:tcPr>
            <w:tcW w:w="999" w:type="pct"/>
            <w:vAlign w:val="center"/>
          </w:tcPr>
          <w:p w14:paraId="77AC5871" w14:textId="608D733B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Райково</w:t>
            </w:r>
          </w:p>
        </w:tc>
        <w:tc>
          <w:tcPr>
            <w:tcW w:w="1644" w:type="pct"/>
            <w:vAlign w:val="center"/>
            <w:hideMark/>
          </w:tcPr>
          <w:p w14:paraId="1AFD4334" w14:textId="42DB71DF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45" w:type="pct"/>
            <w:vAlign w:val="center"/>
            <w:hideMark/>
          </w:tcPr>
          <w:p w14:paraId="0107F152" w14:textId="0A71C20B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441,40</w:t>
            </w:r>
          </w:p>
        </w:tc>
        <w:tc>
          <w:tcPr>
            <w:tcW w:w="715" w:type="pct"/>
            <w:vAlign w:val="center"/>
            <w:hideMark/>
          </w:tcPr>
          <w:p w14:paraId="28C17895" w14:textId="0016439D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64E39218" w14:textId="59B405F2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441,40</w:t>
            </w:r>
          </w:p>
        </w:tc>
      </w:tr>
      <w:tr w:rsidR="00DD453A" w:rsidRPr="00EC70E0" w14:paraId="74474F46" w14:textId="0968851A" w:rsidTr="00DD453A">
        <w:trPr>
          <w:trHeight w:val="20"/>
        </w:trPr>
        <w:tc>
          <w:tcPr>
            <w:tcW w:w="999" w:type="pct"/>
            <w:vAlign w:val="center"/>
          </w:tcPr>
          <w:p w14:paraId="40692991" w14:textId="352EFBDA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п. Ривицкий</w:t>
            </w:r>
          </w:p>
        </w:tc>
        <w:tc>
          <w:tcPr>
            <w:tcW w:w="1644" w:type="pct"/>
            <w:vAlign w:val="center"/>
            <w:hideMark/>
          </w:tcPr>
          <w:p w14:paraId="0CB0BD93" w14:textId="29C9DE7D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45" w:type="pct"/>
            <w:vAlign w:val="center"/>
            <w:hideMark/>
          </w:tcPr>
          <w:p w14:paraId="73655B39" w14:textId="5513A90E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490,80</w:t>
            </w:r>
          </w:p>
        </w:tc>
        <w:tc>
          <w:tcPr>
            <w:tcW w:w="715" w:type="pct"/>
            <w:vAlign w:val="center"/>
            <w:hideMark/>
          </w:tcPr>
          <w:p w14:paraId="12697F5A" w14:textId="127F0594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09C6FCE2" w14:textId="6A54F8CB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490,80</w:t>
            </w:r>
          </w:p>
        </w:tc>
      </w:tr>
      <w:tr w:rsidR="00DD453A" w:rsidRPr="00EC70E0" w14:paraId="6069DE15" w14:textId="31E013B0" w:rsidTr="00DD453A">
        <w:trPr>
          <w:trHeight w:val="20"/>
        </w:trPr>
        <w:tc>
          <w:tcPr>
            <w:tcW w:w="999" w:type="pct"/>
            <w:vAlign w:val="center"/>
          </w:tcPr>
          <w:p w14:paraId="6508B3ED" w14:textId="7079869B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1644" w:type="pct"/>
            <w:vAlign w:val="center"/>
            <w:hideMark/>
          </w:tcPr>
          <w:p w14:paraId="6EB91761" w14:textId="1D6C7672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45" w:type="pct"/>
            <w:vAlign w:val="center"/>
            <w:hideMark/>
          </w:tcPr>
          <w:p w14:paraId="4DC2D441" w14:textId="2C34BEF4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1 313,80</w:t>
            </w:r>
          </w:p>
        </w:tc>
        <w:tc>
          <w:tcPr>
            <w:tcW w:w="715" w:type="pct"/>
            <w:vAlign w:val="center"/>
            <w:hideMark/>
          </w:tcPr>
          <w:p w14:paraId="4655B0BB" w14:textId="3955B22B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7C601981" w14:textId="58D96274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1 313,80</w:t>
            </w:r>
          </w:p>
        </w:tc>
      </w:tr>
      <w:tr w:rsidR="00DD453A" w:rsidRPr="00EC70E0" w14:paraId="471048D3" w14:textId="0DBF7083" w:rsidTr="00DD453A">
        <w:trPr>
          <w:trHeight w:val="20"/>
        </w:trPr>
        <w:tc>
          <w:tcPr>
            <w:tcW w:w="999" w:type="pct"/>
            <w:vAlign w:val="center"/>
          </w:tcPr>
          <w:p w14:paraId="78CDE2DD" w14:textId="573572D2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  <w:tc>
          <w:tcPr>
            <w:tcW w:w="1644" w:type="pct"/>
            <w:vAlign w:val="center"/>
            <w:hideMark/>
          </w:tcPr>
          <w:p w14:paraId="5879B7E6" w14:textId="19EB7400" w:rsidR="00DD453A" w:rsidRPr="00EC70E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645" w:type="pct"/>
            <w:vAlign w:val="center"/>
            <w:hideMark/>
          </w:tcPr>
          <w:p w14:paraId="5090DE73" w14:textId="620A2329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283,90</w:t>
            </w:r>
          </w:p>
        </w:tc>
        <w:tc>
          <w:tcPr>
            <w:tcW w:w="715" w:type="pct"/>
            <w:vAlign w:val="center"/>
            <w:hideMark/>
          </w:tcPr>
          <w:p w14:paraId="60B2D132" w14:textId="5AD6C22F" w:rsidR="00DD453A" w:rsidRPr="00EC70E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C70E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7" w:type="pct"/>
            <w:vAlign w:val="center"/>
          </w:tcPr>
          <w:p w14:paraId="044C14CE" w14:textId="26A2ECC2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283,90</w:t>
            </w:r>
          </w:p>
        </w:tc>
      </w:tr>
    </w:tbl>
    <w:p w14:paraId="3E274100" w14:textId="77777777" w:rsidR="00B66F87" w:rsidRDefault="00B66F87" w:rsidP="00B66F8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sz w:val="24"/>
          <w:szCs w:val="24"/>
          <w:lang w:eastAsia="ru-RU"/>
        </w:rPr>
      </w:pPr>
    </w:p>
    <w:p w14:paraId="2D72EF17" w14:textId="3F9BE2A9" w:rsidR="00A020AA" w:rsidRPr="004A78FA" w:rsidRDefault="00A020AA" w:rsidP="0031598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4" w:name="_Toc203488731"/>
      <w:r w:rsidRPr="004A78FA">
        <w:rPr>
          <w:rFonts w:ascii="Trebuchet MS" w:eastAsia="Times New Roman" w:hAnsi="Trebuchet MS" w:cs="Times New Roman"/>
          <w:b/>
          <w:lang w:eastAsia="ru-RU"/>
        </w:rPr>
        <w:t>1.5.</w:t>
      </w:r>
      <w:r w:rsidR="00C478DF" w:rsidRPr="004A78FA">
        <w:rPr>
          <w:rFonts w:ascii="Trebuchet MS" w:eastAsia="Times New Roman" w:hAnsi="Trebuchet MS" w:cs="Times New Roman"/>
          <w:b/>
          <w:lang w:eastAsia="ru-RU"/>
        </w:rPr>
        <w:t>5</w:t>
      </w:r>
      <w:r w:rsidRPr="004A78FA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927614" w:rsidRPr="004A78FA">
        <w:rPr>
          <w:rFonts w:ascii="Trebuchet MS" w:eastAsia="Times New Roman" w:hAnsi="Trebuchet MS" w:cs="Times New Roman"/>
          <w:b/>
          <w:lang w:eastAsia="ru-RU"/>
        </w:rPr>
        <w:t>Существующие нормативы потребления тепловой энергии для населения на отопление и горячее водоснабжение</w:t>
      </w:r>
      <w:bookmarkEnd w:id="94"/>
    </w:p>
    <w:p w14:paraId="45044619" w14:textId="77777777" w:rsidR="006336E9" w:rsidRPr="00FD4799" w:rsidRDefault="006336E9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FD4799">
        <w:rPr>
          <w:rFonts w:ascii="Trebuchet MS" w:eastAsia="Times New Roman" w:hAnsi="Trebuchet MS" w:cs="Times New Roman"/>
          <w:lang w:eastAsia="ru-RU"/>
        </w:rPr>
        <w:t>Нормативы потребления коммунальной услуги по отоплению для населения утверждены приказом Главного управления «Региональная энергетическая комиссия» Тверской области №579-нп от 19.12.2022 г.</w:t>
      </w:r>
    </w:p>
    <w:p w14:paraId="500210F6" w14:textId="79AC5AFA" w:rsidR="006336E9" w:rsidRDefault="006336E9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FD4799">
        <w:rPr>
          <w:rFonts w:ascii="Trebuchet MS" w:eastAsia="Times New Roman" w:hAnsi="Trebuchet MS" w:cs="Times New Roman"/>
          <w:lang w:eastAsia="ru-RU"/>
        </w:rPr>
        <w:t xml:space="preserve">Информация о нормативах отопления в жилых и нежилых помещениях приведена в таблице </w:t>
      </w:r>
      <w:r w:rsidR="00A56FA8" w:rsidRPr="00FD4799">
        <w:rPr>
          <w:rFonts w:ascii="Trebuchet MS" w:eastAsia="Times New Roman" w:hAnsi="Trebuchet MS" w:cs="Times New Roman"/>
          <w:lang w:eastAsia="ru-RU"/>
        </w:rPr>
        <w:t>1.5.5</w:t>
      </w:r>
      <w:r w:rsidRPr="00FD4799">
        <w:rPr>
          <w:rFonts w:ascii="Trebuchet MS" w:eastAsia="Times New Roman" w:hAnsi="Trebuchet MS" w:cs="Times New Roman"/>
          <w:lang w:eastAsia="ru-RU"/>
        </w:rPr>
        <w:t>.</w:t>
      </w:r>
    </w:p>
    <w:p w14:paraId="397FE381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9C97AC5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75F3A24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7B729B5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A901268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DCF1A52" w14:textId="77777777" w:rsidR="00DF55A3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2968F8B" w14:textId="77777777" w:rsidR="00DF55A3" w:rsidRPr="00FD4799" w:rsidRDefault="00DF55A3" w:rsidP="006336E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A518C13" w14:textId="614AAC4F" w:rsidR="006336E9" w:rsidRPr="00F2769B" w:rsidRDefault="006336E9" w:rsidP="006336E9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FD4799">
        <w:rPr>
          <w:rFonts w:ascii="Trebuchet MS" w:eastAsia="Times New Roman" w:hAnsi="Trebuchet MS" w:cs="Times New Roman"/>
          <w:b/>
        </w:rPr>
        <w:lastRenderedPageBreak/>
        <w:t>Таблица 1.5.5 – Нормативы потребления тепловой энергии населением</w:t>
      </w:r>
      <w:r w:rsidRPr="00F2769B">
        <w:rPr>
          <w:rFonts w:ascii="Trebuchet MS" w:eastAsia="Times New Roman" w:hAnsi="Trebuchet MS" w:cs="Times New Roman"/>
          <w:b/>
        </w:rPr>
        <w:t xml:space="preserve"> </w:t>
      </w: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3686"/>
        <w:gridCol w:w="2409"/>
        <w:gridCol w:w="1978"/>
      </w:tblGrid>
      <w:tr w:rsidR="006336E9" w:rsidRPr="00F2769B" w14:paraId="563680BD" w14:textId="77777777" w:rsidTr="00DF55A3">
        <w:trPr>
          <w:tblHeader/>
        </w:trPr>
        <w:tc>
          <w:tcPr>
            <w:tcW w:w="1838" w:type="dxa"/>
            <w:shd w:val="clear" w:color="auto" w:fill="CCFF99"/>
            <w:vAlign w:val="center"/>
          </w:tcPr>
          <w:p w14:paraId="28218156" w14:textId="77777777" w:rsidR="006336E9" w:rsidRPr="00F2769B" w:rsidRDefault="006336E9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Наименование муниципального округа</w:t>
            </w:r>
          </w:p>
        </w:tc>
        <w:tc>
          <w:tcPr>
            <w:tcW w:w="3686" w:type="dxa"/>
            <w:shd w:val="clear" w:color="auto" w:fill="CCFF99"/>
            <w:vAlign w:val="center"/>
          </w:tcPr>
          <w:p w14:paraId="286B9823" w14:textId="77777777" w:rsidR="006336E9" w:rsidRPr="00F2769B" w:rsidRDefault="006336E9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F2769B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Номер документа, которым установлен норматив потребления коммунальных услуг</w:t>
            </w:r>
          </w:p>
        </w:tc>
        <w:tc>
          <w:tcPr>
            <w:tcW w:w="2409" w:type="dxa"/>
            <w:shd w:val="clear" w:color="auto" w:fill="CCFF99"/>
            <w:vAlign w:val="center"/>
          </w:tcPr>
          <w:p w14:paraId="42B82CAA" w14:textId="77777777" w:rsidR="006336E9" w:rsidRPr="00F2769B" w:rsidRDefault="006336E9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F2769B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 xml:space="preserve">Норматив потребления тепловой энергии на отопление, Гкал/кв. м </w:t>
            </w:r>
          </w:p>
        </w:tc>
        <w:tc>
          <w:tcPr>
            <w:tcW w:w="1978" w:type="dxa"/>
            <w:shd w:val="clear" w:color="auto" w:fill="CCFF99"/>
            <w:vAlign w:val="center"/>
          </w:tcPr>
          <w:p w14:paraId="2E964735" w14:textId="77777777" w:rsidR="006336E9" w:rsidRPr="00F2769B" w:rsidRDefault="006336E9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 w:rsidRPr="00F2769B"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  <w:t>Период оплаты</w:t>
            </w:r>
          </w:p>
        </w:tc>
      </w:tr>
      <w:tr w:rsidR="006336E9" w:rsidRPr="00F2769B" w14:paraId="469623E4" w14:textId="77777777" w:rsidTr="00DF55A3">
        <w:tc>
          <w:tcPr>
            <w:tcW w:w="1838" w:type="dxa"/>
            <w:vMerge w:val="restart"/>
            <w:vAlign w:val="center"/>
          </w:tcPr>
          <w:p w14:paraId="03F5AD41" w14:textId="0F274E9B" w:rsidR="006336E9" w:rsidRPr="00F2769B" w:rsidRDefault="006336E9" w:rsidP="00A44CD6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  <w:tc>
          <w:tcPr>
            <w:tcW w:w="3686" w:type="dxa"/>
            <w:vAlign w:val="center"/>
          </w:tcPr>
          <w:p w14:paraId="03043AE2" w14:textId="41705CB6" w:rsidR="006336E9" w:rsidRPr="00F2769B" w:rsidRDefault="006336E9" w:rsidP="00DF55A3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Решение Совета депутатов городского поселения поселок Максатиха N 16 от 24.12.2008</w:t>
            </w:r>
          </w:p>
        </w:tc>
        <w:tc>
          <w:tcPr>
            <w:tcW w:w="2409" w:type="dxa"/>
            <w:vAlign w:val="center"/>
          </w:tcPr>
          <w:p w14:paraId="5453A048" w14:textId="1D4A7910" w:rsidR="006336E9" w:rsidRPr="00F2769B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0,02/0,034</w:t>
            </w:r>
          </w:p>
        </w:tc>
        <w:tc>
          <w:tcPr>
            <w:tcW w:w="1978" w:type="dxa"/>
            <w:vAlign w:val="center"/>
          </w:tcPr>
          <w:p w14:paraId="2738BC22" w14:textId="441D216F" w:rsidR="006336E9" w:rsidRPr="00F2769B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по заявлению гражданина - либо 12 месяцев, либо - отопительный период</w:t>
            </w:r>
          </w:p>
        </w:tc>
      </w:tr>
      <w:tr w:rsidR="006336E9" w:rsidRPr="00F2769B" w14:paraId="7E37C834" w14:textId="77777777" w:rsidTr="00DF55A3">
        <w:tc>
          <w:tcPr>
            <w:tcW w:w="1838" w:type="dxa"/>
            <w:vMerge/>
            <w:vAlign w:val="center"/>
          </w:tcPr>
          <w:p w14:paraId="08EBBCDF" w14:textId="77777777" w:rsidR="006336E9" w:rsidRPr="00F2769B" w:rsidRDefault="006336E9" w:rsidP="00A44CD6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14:paraId="56B95EB9" w14:textId="54DF4687" w:rsidR="006336E9" w:rsidRPr="00F2769B" w:rsidRDefault="006336E9" w:rsidP="00DF55A3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Решение Совета депутатов Ривицкого сельского поселения N 35 от 31.12.2009</w:t>
            </w:r>
          </w:p>
        </w:tc>
        <w:tc>
          <w:tcPr>
            <w:tcW w:w="2409" w:type="dxa"/>
            <w:vAlign w:val="center"/>
          </w:tcPr>
          <w:p w14:paraId="2073C363" w14:textId="4EF31AD8" w:rsid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1978" w:type="dxa"/>
            <w:vAlign w:val="center"/>
          </w:tcPr>
          <w:p w14:paraId="141B8130" w14:textId="75DE4F3C" w:rsid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отопительный период</w:t>
            </w:r>
          </w:p>
        </w:tc>
      </w:tr>
      <w:tr w:rsidR="006336E9" w:rsidRPr="00F2769B" w14:paraId="1A9ACDB3" w14:textId="77777777" w:rsidTr="00DF55A3">
        <w:tc>
          <w:tcPr>
            <w:tcW w:w="1838" w:type="dxa"/>
            <w:vMerge/>
            <w:vAlign w:val="center"/>
          </w:tcPr>
          <w:p w14:paraId="3F4E3ACF" w14:textId="77777777" w:rsidR="006336E9" w:rsidRPr="00F2769B" w:rsidRDefault="006336E9" w:rsidP="00A44CD6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14:paraId="3732DE28" w14:textId="5CE70F60" w:rsidR="006336E9" w:rsidRPr="006336E9" w:rsidRDefault="006336E9" w:rsidP="00DF55A3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Решение Совета депутатов Малышевского сельского поселения N 24 от 30.12.2010</w:t>
            </w:r>
          </w:p>
        </w:tc>
        <w:tc>
          <w:tcPr>
            <w:tcW w:w="2409" w:type="dxa"/>
            <w:vAlign w:val="center"/>
          </w:tcPr>
          <w:p w14:paraId="35817EE5" w14:textId="19A28378" w:rsid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1978" w:type="dxa"/>
            <w:vAlign w:val="center"/>
          </w:tcPr>
          <w:p w14:paraId="43EDF347" w14:textId="51D4D9DD" w:rsidR="006336E9" w:rsidRP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12 месяцев</w:t>
            </w:r>
          </w:p>
        </w:tc>
      </w:tr>
      <w:tr w:rsidR="006336E9" w:rsidRPr="00F2769B" w14:paraId="50D147BA" w14:textId="77777777" w:rsidTr="00DF55A3">
        <w:tc>
          <w:tcPr>
            <w:tcW w:w="1838" w:type="dxa"/>
            <w:vMerge/>
            <w:vAlign w:val="center"/>
          </w:tcPr>
          <w:p w14:paraId="277F769C" w14:textId="77777777" w:rsidR="006336E9" w:rsidRPr="00F2769B" w:rsidRDefault="006336E9" w:rsidP="006336E9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14:paraId="5FF5F884" w14:textId="2A303F13" w:rsidR="006336E9" w:rsidRPr="006336E9" w:rsidRDefault="006336E9" w:rsidP="00DF55A3">
            <w:pP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Решение Собрания депутатов Рыбинского сельского поселения N 48 от 30.12.2009</w:t>
            </w:r>
          </w:p>
        </w:tc>
        <w:tc>
          <w:tcPr>
            <w:tcW w:w="2409" w:type="dxa"/>
            <w:vAlign w:val="center"/>
          </w:tcPr>
          <w:p w14:paraId="7A4BC27B" w14:textId="3FB9A253" w:rsid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0,02/0,034</w:t>
            </w:r>
          </w:p>
        </w:tc>
        <w:tc>
          <w:tcPr>
            <w:tcW w:w="1978" w:type="dxa"/>
            <w:vAlign w:val="center"/>
          </w:tcPr>
          <w:p w14:paraId="4770E36B" w14:textId="4F951648" w:rsidR="006336E9" w:rsidRPr="006336E9" w:rsidRDefault="006336E9" w:rsidP="006336E9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 w:rsidRPr="006336E9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по заявлению гражданина - либо 12 месяцев, либо - отопительный период</w:t>
            </w:r>
          </w:p>
        </w:tc>
      </w:tr>
    </w:tbl>
    <w:p w14:paraId="27E6AC56" w14:textId="77777777" w:rsidR="00E00B8A" w:rsidRDefault="00E00B8A" w:rsidP="00927614">
      <w:pPr>
        <w:spacing w:after="0" w:line="240" w:lineRule="auto"/>
        <w:rPr>
          <w:rFonts w:ascii="Trebuchet MS" w:eastAsia="Arial" w:hAnsi="Trebuchet MS" w:cs="Times New Roman"/>
          <w:sz w:val="20"/>
          <w:szCs w:val="20"/>
        </w:rPr>
      </w:pPr>
    </w:p>
    <w:p w14:paraId="326E0031" w14:textId="3D47FC10" w:rsidR="00D15447" w:rsidRPr="00E00B8A" w:rsidRDefault="00D15447" w:rsidP="00B0191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5" w:name="_Toc203488732"/>
      <w:r w:rsidRPr="00E00B8A">
        <w:rPr>
          <w:rFonts w:ascii="Trebuchet MS" w:eastAsia="Times New Roman" w:hAnsi="Trebuchet MS" w:cs="Times New Roman"/>
          <w:b/>
          <w:lang w:eastAsia="ru-RU"/>
        </w:rPr>
        <w:t>1.5.</w:t>
      </w:r>
      <w:r w:rsidR="00C478DF">
        <w:rPr>
          <w:rFonts w:ascii="Trebuchet MS" w:eastAsia="Times New Roman" w:hAnsi="Trebuchet MS" w:cs="Times New Roman"/>
          <w:b/>
          <w:lang w:eastAsia="ru-RU"/>
        </w:rPr>
        <w:t>6</w:t>
      </w:r>
      <w:r w:rsidRPr="00E00B8A">
        <w:rPr>
          <w:rFonts w:ascii="Trebuchet MS" w:eastAsia="Times New Roman" w:hAnsi="Trebuchet MS" w:cs="Times New Roman"/>
          <w:b/>
          <w:lang w:eastAsia="ru-RU"/>
        </w:rPr>
        <w:t xml:space="preserve"> Описание сравнения величины договорной и расчетной тепловой нагрузки по зоне действия каждого источника тепловой энергии</w:t>
      </w:r>
      <w:bookmarkEnd w:id="95"/>
    </w:p>
    <w:p w14:paraId="46E832B6" w14:textId="742E69ED" w:rsidR="00DD453A" w:rsidRDefault="00DD453A" w:rsidP="00C65E5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С</w:t>
      </w:r>
      <w:r w:rsidRPr="00DD453A">
        <w:rPr>
          <w:rFonts w:ascii="Trebuchet MS" w:eastAsia="Times New Roman" w:hAnsi="Trebuchet MS" w:cs="Times New Roman"/>
          <w:lang w:eastAsia="ru-RU"/>
        </w:rPr>
        <w:t>равнени</w:t>
      </w:r>
      <w:r>
        <w:rPr>
          <w:rFonts w:ascii="Trebuchet MS" w:eastAsia="Times New Roman" w:hAnsi="Trebuchet MS" w:cs="Times New Roman"/>
          <w:lang w:eastAsia="ru-RU"/>
        </w:rPr>
        <w:t>е</w:t>
      </w:r>
      <w:r w:rsidRPr="00DD453A">
        <w:rPr>
          <w:rFonts w:ascii="Trebuchet MS" w:eastAsia="Times New Roman" w:hAnsi="Trebuchet MS" w:cs="Times New Roman"/>
          <w:lang w:eastAsia="ru-RU"/>
        </w:rPr>
        <w:t xml:space="preserve"> величины договорной и расчетной тепловой нагрузки по зоне действия каждого источника тепловой энергии</w:t>
      </w:r>
      <w:r>
        <w:rPr>
          <w:rFonts w:ascii="Trebuchet MS" w:eastAsia="Times New Roman" w:hAnsi="Trebuchet MS" w:cs="Times New Roman"/>
          <w:lang w:eastAsia="ru-RU"/>
        </w:rPr>
        <w:t xml:space="preserve"> представлено в таблице 1.5.6</w:t>
      </w:r>
    </w:p>
    <w:p w14:paraId="4C27DA6D" w14:textId="1290AC00" w:rsidR="00C65E5C" w:rsidRDefault="00C65E5C" w:rsidP="00C65E5C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DD453A">
        <w:rPr>
          <w:rFonts w:ascii="Trebuchet MS" w:eastAsia="Times New Roman" w:hAnsi="Trebuchet MS" w:cs="Times New Roman"/>
          <w:b/>
        </w:rPr>
        <w:t>Таблица 1.5.</w:t>
      </w:r>
      <w:r w:rsidR="00C478DF" w:rsidRPr="00DD453A">
        <w:rPr>
          <w:rFonts w:ascii="Trebuchet MS" w:eastAsia="Times New Roman" w:hAnsi="Trebuchet MS" w:cs="Times New Roman"/>
          <w:b/>
        </w:rPr>
        <w:t>6</w:t>
      </w:r>
      <w:r w:rsidRPr="00DD453A">
        <w:rPr>
          <w:rFonts w:ascii="Trebuchet MS" w:eastAsia="Times New Roman" w:hAnsi="Trebuchet MS" w:cs="Times New Roman"/>
          <w:b/>
        </w:rPr>
        <w:t xml:space="preserve"> - </w:t>
      </w:r>
      <w:r w:rsidR="00DD453A">
        <w:rPr>
          <w:rFonts w:ascii="Trebuchet MS" w:eastAsia="Times New Roman" w:hAnsi="Trebuchet MS" w:cs="Times New Roman"/>
          <w:b/>
        </w:rPr>
        <w:t>С</w:t>
      </w:r>
      <w:r w:rsidR="00DD453A" w:rsidRPr="00DD453A">
        <w:rPr>
          <w:rFonts w:ascii="Trebuchet MS" w:eastAsia="Times New Roman" w:hAnsi="Trebuchet MS" w:cs="Times New Roman"/>
          <w:b/>
        </w:rPr>
        <w:t>равнени</w:t>
      </w:r>
      <w:r w:rsidR="00DD453A">
        <w:rPr>
          <w:rFonts w:ascii="Trebuchet MS" w:eastAsia="Times New Roman" w:hAnsi="Trebuchet MS" w:cs="Times New Roman"/>
          <w:b/>
        </w:rPr>
        <w:t>е</w:t>
      </w:r>
      <w:r w:rsidR="00DD453A" w:rsidRPr="00DD453A">
        <w:rPr>
          <w:rFonts w:ascii="Trebuchet MS" w:eastAsia="Times New Roman" w:hAnsi="Trebuchet MS" w:cs="Times New Roman"/>
          <w:b/>
        </w:rPr>
        <w:t xml:space="preserve"> величины договорной и расчетной тепловой нагрузки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6"/>
        <w:gridCol w:w="2276"/>
        <w:gridCol w:w="2276"/>
        <w:gridCol w:w="2283"/>
      </w:tblGrid>
      <w:tr w:rsidR="00B416A0" w:rsidRPr="00B416A0" w14:paraId="758B8C2B" w14:textId="77777777" w:rsidTr="00DD453A">
        <w:trPr>
          <w:trHeight w:val="20"/>
          <w:tblHeader/>
        </w:trPr>
        <w:tc>
          <w:tcPr>
            <w:tcW w:w="1552" w:type="pct"/>
            <w:vMerge w:val="restart"/>
            <w:shd w:val="clear" w:color="auto" w:fill="CCFF99"/>
            <w:vAlign w:val="center"/>
            <w:hideMark/>
          </w:tcPr>
          <w:p w14:paraId="77047CD7" w14:textId="5750B500" w:rsidR="00B416A0" w:rsidRPr="00B416A0" w:rsidRDefault="00DD453A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3448" w:type="pct"/>
            <w:gridSpan w:val="3"/>
            <w:shd w:val="clear" w:color="000000" w:fill="CCFF99"/>
            <w:noWrap/>
            <w:vAlign w:val="center"/>
            <w:hideMark/>
          </w:tcPr>
          <w:p w14:paraId="02363B3F" w14:textId="4C0E264B" w:rsidR="00B416A0" w:rsidRPr="00B416A0" w:rsidRDefault="00DD453A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Тепловая нагрузка источника тепловой энергии</w:t>
            </w:r>
            <w:r w:rsidR="00B416A0" w:rsidRPr="00B416A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, Гкал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/ч</w:t>
            </w:r>
          </w:p>
        </w:tc>
      </w:tr>
      <w:tr w:rsidR="00B416A0" w:rsidRPr="00B416A0" w14:paraId="47791589" w14:textId="77777777" w:rsidTr="00DD453A">
        <w:trPr>
          <w:trHeight w:val="20"/>
          <w:tblHeader/>
        </w:trPr>
        <w:tc>
          <w:tcPr>
            <w:tcW w:w="1552" w:type="pct"/>
            <w:vMerge/>
            <w:shd w:val="clear" w:color="auto" w:fill="CCFF99"/>
            <w:vAlign w:val="center"/>
            <w:hideMark/>
          </w:tcPr>
          <w:p w14:paraId="058D34E1" w14:textId="77777777" w:rsidR="00B416A0" w:rsidRPr="00B416A0" w:rsidRDefault="00B416A0" w:rsidP="00B416A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  <w:shd w:val="clear" w:color="000000" w:fill="CCFF99"/>
            <w:vAlign w:val="center"/>
            <w:hideMark/>
          </w:tcPr>
          <w:p w14:paraId="15324B78" w14:textId="77E81BD1" w:rsidR="00B416A0" w:rsidRPr="00B416A0" w:rsidRDefault="00DD453A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Расчетная</w:t>
            </w:r>
          </w:p>
        </w:tc>
        <w:tc>
          <w:tcPr>
            <w:tcW w:w="1148" w:type="pct"/>
            <w:shd w:val="clear" w:color="000000" w:fill="CCFF99"/>
            <w:vAlign w:val="center"/>
            <w:hideMark/>
          </w:tcPr>
          <w:p w14:paraId="4586091E" w14:textId="4C92CC25" w:rsidR="00B416A0" w:rsidRPr="00B416A0" w:rsidRDefault="00DD453A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Договорная</w:t>
            </w:r>
          </w:p>
        </w:tc>
        <w:tc>
          <w:tcPr>
            <w:tcW w:w="1152" w:type="pct"/>
            <w:shd w:val="clear" w:color="000000" w:fill="CCFF99"/>
            <w:vAlign w:val="center"/>
            <w:hideMark/>
          </w:tcPr>
          <w:p w14:paraId="4218AB86" w14:textId="26CC887C" w:rsidR="00B416A0" w:rsidRPr="00B416A0" w:rsidRDefault="00B416A0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Перерасход (+) / недоотпуск (-)</w:t>
            </w:r>
          </w:p>
        </w:tc>
      </w:tr>
      <w:tr w:rsidR="00B416A0" w:rsidRPr="00B416A0" w14:paraId="0F9EECE6" w14:textId="77777777" w:rsidTr="00B416A0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  <w:hideMark/>
          </w:tcPr>
          <w:p w14:paraId="19849D9A" w14:textId="419A6D2E" w:rsidR="00B416A0" w:rsidRPr="00B416A0" w:rsidRDefault="0032455E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EE2D4C" w:rsidRPr="00B416A0" w14:paraId="01A58984" w14:textId="77777777" w:rsidTr="00DD453A">
        <w:trPr>
          <w:trHeight w:val="20"/>
        </w:trPr>
        <w:tc>
          <w:tcPr>
            <w:tcW w:w="1552" w:type="pct"/>
            <w:vAlign w:val="center"/>
            <w:hideMark/>
          </w:tcPr>
          <w:p w14:paraId="5EF2DFC3" w14:textId="0F9CC3B5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148" w:type="pct"/>
            <w:vAlign w:val="center"/>
            <w:hideMark/>
          </w:tcPr>
          <w:p w14:paraId="267F1C20" w14:textId="302F041D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1148" w:type="pct"/>
            <w:vAlign w:val="center"/>
            <w:hideMark/>
          </w:tcPr>
          <w:p w14:paraId="7566BAC2" w14:textId="34C2C7A3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1152" w:type="pct"/>
            <w:vAlign w:val="center"/>
            <w:hideMark/>
          </w:tcPr>
          <w:p w14:paraId="01179B18" w14:textId="63369E36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2452DBF5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6993D5C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48" w:type="pct"/>
            <w:vAlign w:val="center"/>
            <w:hideMark/>
          </w:tcPr>
          <w:p w14:paraId="7FD3BE6E" w14:textId="01714769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1148" w:type="pct"/>
            <w:vAlign w:val="center"/>
            <w:hideMark/>
          </w:tcPr>
          <w:p w14:paraId="793D88E7" w14:textId="2F429FB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1152" w:type="pct"/>
            <w:hideMark/>
          </w:tcPr>
          <w:p w14:paraId="48BA0B5D" w14:textId="63B78E2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3D2A5EBC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19CD126F" w14:textId="2F6A53F5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148" w:type="pct"/>
            <w:vAlign w:val="center"/>
            <w:hideMark/>
          </w:tcPr>
          <w:p w14:paraId="6B48EA4A" w14:textId="670731B0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1148" w:type="pct"/>
            <w:vAlign w:val="center"/>
            <w:hideMark/>
          </w:tcPr>
          <w:p w14:paraId="6750FB09" w14:textId="4012028E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1152" w:type="pct"/>
            <w:hideMark/>
          </w:tcPr>
          <w:p w14:paraId="28BB86AD" w14:textId="27FC603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4DF3883A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1D811B81" w14:textId="44F81512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148" w:type="pct"/>
            <w:vAlign w:val="center"/>
            <w:hideMark/>
          </w:tcPr>
          <w:p w14:paraId="7D08E918" w14:textId="0E428B80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1148" w:type="pct"/>
            <w:vAlign w:val="center"/>
            <w:hideMark/>
          </w:tcPr>
          <w:p w14:paraId="59E337A0" w14:textId="1FA7AF08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1152" w:type="pct"/>
            <w:hideMark/>
          </w:tcPr>
          <w:p w14:paraId="7CD9E357" w14:textId="195BF236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02E1C71F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12BDEA39" w14:textId="36021FE8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148" w:type="pct"/>
            <w:vAlign w:val="center"/>
            <w:hideMark/>
          </w:tcPr>
          <w:p w14:paraId="1ACF3552" w14:textId="3C977FA0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1148" w:type="pct"/>
            <w:vAlign w:val="center"/>
            <w:hideMark/>
          </w:tcPr>
          <w:p w14:paraId="1A3D4F80" w14:textId="36FF3816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1152" w:type="pct"/>
            <w:hideMark/>
          </w:tcPr>
          <w:p w14:paraId="3D1FAAA1" w14:textId="6158E2DA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1BB67D9B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2AA0A191" w14:textId="2CA68526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148" w:type="pct"/>
            <w:vAlign w:val="center"/>
            <w:hideMark/>
          </w:tcPr>
          <w:p w14:paraId="6F62FF15" w14:textId="1BD9708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48" w:type="pct"/>
            <w:vAlign w:val="center"/>
            <w:hideMark/>
          </w:tcPr>
          <w:p w14:paraId="43E0BD71" w14:textId="7960429D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52" w:type="pct"/>
            <w:hideMark/>
          </w:tcPr>
          <w:p w14:paraId="1FD078C9" w14:textId="6D233273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3AA075B9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2FD5AD5" w14:textId="286396C5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148" w:type="pct"/>
            <w:vAlign w:val="center"/>
            <w:hideMark/>
          </w:tcPr>
          <w:p w14:paraId="0C9267B6" w14:textId="0069EAE4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48" w:type="pct"/>
            <w:vAlign w:val="center"/>
            <w:hideMark/>
          </w:tcPr>
          <w:p w14:paraId="67A16BC9" w14:textId="4EDE36DE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152" w:type="pct"/>
            <w:hideMark/>
          </w:tcPr>
          <w:p w14:paraId="36B0E07A" w14:textId="6A097C1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72192E91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38D10609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48" w:type="pct"/>
            <w:vAlign w:val="center"/>
            <w:hideMark/>
          </w:tcPr>
          <w:p w14:paraId="45E15A37" w14:textId="08CA7B5C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1148" w:type="pct"/>
            <w:vAlign w:val="center"/>
            <w:hideMark/>
          </w:tcPr>
          <w:p w14:paraId="714ECCBD" w14:textId="66068BED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1152" w:type="pct"/>
            <w:hideMark/>
          </w:tcPr>
          <w:p w14:paraId="771169EA" w14:textId="52A84F0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42654C1D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B1C548E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48" w:type="pct"/>
            <w:vAlign w:val="center"/>
            <w:hideMark/>
          </w:tcPr>
          <w:p w14:paraId="18E4AA5F" w14:textId="0D670C8E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1148" w:type="pct"/>
            <w:vAlign w:val="center"/>
            <w:hideMark/>
          </w:tcPr>
          <w:p w14:paraId="1768CFBD" w14:textId="501320AF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1152" w:type="pct"/>
            <w:hideMark/>
          </w:tcPr>
          <w:p w14:paraId="2AF6353E" w14:textId="49E7E058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7F4304A1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325BE0A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48" w:type="pct"/>
            <w:vAlign w:val="center"/>
            <w:hideMark/>
          </w:tcPr>
          <w:p w14:paraId="19F866BE" w14:textId="76076B18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48" w:type="pct"/>
            <w:vAlign w:val="center"/>
            <w:hideMark/>
          </w:tcPr>
          <w:p w14:paraId="698A4A15" w14:textId="50205F10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52" w:type="pct"/>
            <w:hideMark/>
          </w:tcPr>
          <w:p w14:paraId="7948F745" w14:textId="27E1C1D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70FE217B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9158A5A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48" w:type="pct"/>
            <w:vAlign w:val="center"/>
            <w:hideMark/>
          </w:tcPr>
          <w:p w14:paraId="5A696DE5" w14:textId="583DC13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48" w:type="pct"/>
            <w:vAlign w:val="center"/>
            <w:hideMark/>
          </w:tcPr>
          <w:p w14:paraId="19A9C3CF" w14:textId="28D1D87B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152" w:type="pct"/>
            <w:hideMark/>
          </w:tcPr>
          <w:p w14:paraId="20C998F8" w14:textId="08AD9B5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4679037F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60575F25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48" w:type="pct"/>
            <w:vAlign w:val="center"/>
            <w:hideMark/>
          </w:tcPr>
          <w:p w14:paraId="12EA0B33" w14:textId="69E165D1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1148" w:type="pct"/>
            <w:vAlign w:val="center"/>
            <w:hideMark/>
          </w:tcPr>
          <w:p w14:paraId="37BC6790" w14:textId="29D7BD2D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1152" w:type="pct"/>
            <w:hideMark/>
          </w:tcPr>
          <w:p w14:paraId="51DDD674" w14:textId="48A1E7F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0144E77F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2B87F36F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48" w:type="pct"/>
            <w:vAlign w:val="center"/>
            <w:hideMark/>
          </w:tcPr>
          <w:p w14:paraId="1992AA11" w14:textId="097FA88A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</w:t>
            </w:r>
            <w:r w:rsidR="00F33E7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Align w:val="center"/>
            <w:hideMark/>
          </w:tcPr>
          <w:p w14:paraId="2A92FF41" w14:textId="788864D9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</w:t>
            </w:r>
            <w:r w:rsidR="00F33E7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2" w:type="pct"/>
            <w:hideMark/>
          </w:tcPr>
          <w:p w14:paraId="6457397A" w14:textId="2D9CA9ED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4E2184D6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B71B55F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48" w:type="pct"/>
            <w:vAlign w:val="center"/>
            <w:hideMark/>
          </w:tcPr>
          <w:p w14:paraId="6447ED3B" w14:textId="72C0FEEE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 w:rsidR="0090093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148" w:type="pct"/>
            <w:vAlign w:val="center"/>
            <w:hideMark/>
          </w:tcPr>
          <w:p w14:paraId="3664CF12" w14:textId="39FE285F" w:rsidR="00EE2D4C" w:rsidRPr="00B416A0" w:rsidRDefault="0090093F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1152" w:type="pct"/>
            <w:hideMark/>
          </w:tcPr>
          <w:p w14:paraId="5468A8D3" w14:textId="360928E2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EE2D4C" w:rsidRPr="00B416A0" w14:paraId="75D2041D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76F1EBF1" w14:textId="77777777" w:rsidR="00EE2D4C" w:rsidRPr="00B416A0" w:rsidRDefault="00EE2D4C" w:rsidP="00EE2D4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48" w:type="pct"/>
            <w:vAlign w:val="center"/>
            <w:hideMark/>
          </w:tcPr>
          <w:p w14:paraId="39F57376" w14:textId="70F8DBDC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0,054</w:t>
            </w:r>
          </w:p>
        </w:tc>
        <w:tc>
          <w:tcPr>
            <w:tcW w:w="1148" w:type="pct"/>
            <w:vAlign w:val="center"/>
            <w:hideMark/>
          </w:tcPr>
          <w:p w14:paraId="185B59E6" w14:textId="75828F0B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0,054</w:t>
            </w:r>
          </w:p>
        </w:tc>
        <w:tc>
          <w:tcPr>
            <w:tcW w:w="1152" w:type="pct"/>
            <w:hideMark/>
          </w:tcPr>
          <w:p w14:paraId="039492D7" w14:textId="6F936EAC" w:rsidR="00EE2D4C" w:rsidRPr="00B416A0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75B1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416A0" w:rsidRPr="00B416A0" w14:paraId="10C736DA" w14:textId="77777777" w:rsidTr="00B416A0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</w:tcPr>
          <w:p w14:paraId="0E849EA7" w14:textId="719BD31A" w:rsidR="00B416A0" w:rsidRPr="00B416A0" w:rsidRDefault="0032455E" w:rsidP="00B416A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DD453A" w:rsidRPr="00B416A0" w14:paraId="107F13EA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58FF5ED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48" w:type="pct"/>
            <w:vAlign w:val="center"/>
            <w:hideMark/>
          </w:tcPr>
          <w:p w14:paraId="3EDA6FCC" w14:textId="25C12813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1148" w:type="pct"/>
            <w:vAlign w:val="center"/>
            <w:hideMark/>
          </w:tcPr>
          <w:p w14:paraId="5CFFB1C2" w14:textId="0DE5FCBC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1152" w:type="pct"/>
            <w:hideMark/>
          </w:tcPr>
          <w:p w14:paraId="585358B6" w14:textId="03F92EA5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1ED75BEB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762BAAA8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48" w:type="pct"/>
            <w:vAlign w:val="center"/>
            <w:hideMark/>
          </w:tcPr>
          <w:p w14:paraId="043EE725" w14:textId="57B38826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1148" w:type="pct"/>
            <w:vAlign w:val="center"/>
            <w:hideMark/>
          </w:tcPr>
          <w:p w14:paraId="7C363082" w14:textId="433DB6C8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1152" w:type="pct"/>
            <w:hideMark/>
          </w:tcPr>
          <w:p w14:paraId="45EFE2AA" w14:textId="6BC9A533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380119BB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46EDF6C6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48" w:type="pct"/>
            <w:vAlign w:val="center"/>
            <w:hideMark/>
          </w:tcPr>
          <w:p w14:paraId="3220F0CF" w14:textId="11604CED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1148" w:type="pct"/>
            <w:vAlign w:val="center"/>
            <w:hideMark/>
          </w:tcPr>
          <w:p w14:paraId="34C2F7BD" w14:textId="7A8F1F97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1152" w:type="pct"/>
            <w:hideMark/>
          </w:tcPr>
          <w:p w14:paraId="36A6CC87" w14:textId="1935E5F2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4E8C4C03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1D44E7BD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48" w:type="pct"/>
            <w:vAlign w:val="center"/>
            <w:hideMark/>
          </w:tcPr>
          <w:p w14:paraId="777AF81A" w14:textId="1609AEBF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1148" w:type="pct"/>
            <w:vAlign w:val="center"/>
            <w:hideMark/>
          </w:tcPr>
          <w:p w14:paraId="438CF15C" w14:textId="434BE619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1152" w:type="pct"/>
            <w:hideMark/>
          </w:tcPr>
          <w:p w14:paraId="11143044" w14:textId="355B032D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34D12ECA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774CE87A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48" w:type="pct"/>
            <w:vAlign w:val="center"/>
            <w:hideMark/>
          </w:tcPr>
          <w:p w14:paraId="5C7F84E8" w14:textId="63D630A4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1148" w:type="pct"/>
            <w:vAlign w:val="center"/>
            <w:hideMark/>
          </w:tcPr>
          <w:p w14:paraId="231AAA66" w14:textId="625D8430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1152" w:type="pct"/>
            <w:hideMark/>
          </w:tcPr>
          <w:p w14:paraId="5107D708" w14:textId="2B1E453E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748C9608" w14:textId="77777777" w:rsidTr="00A44CD6">
        <w:trPr>
          <w:trHeight w:val="20"/>
        </w:trPr>
        <w:tc>
          <w:tcPr>
            <w:tcW w:w="1552" w:type="pct"/>
            <w:vAlign w:val="center"/>
            <w:hideMark/>
          </w:tcPr>
          <w:p w14:paraId="57FCCFE7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48" w:type="pct"/>
            <w:vAlign w:val="center"/>
            <w:hideMark/>
          </w:tcPr>
          <w:p w14:paraId="18C0A690" w14:textId="5C67CD8E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1148" w:type="pct"/>
            <w:vAlign w:val="center"/>
            <w:hideMark/>
          </w:tcPr>
          <w:p w14:paraId="31C2AD64" w14:textId="2D1E75C0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1152" w:type="pct"/>
            <w:hideMark/>
          </w:tcPr>
          <w:p w14:paraId="1482AF52" w14:textId="67A95FAF" w:rsidR="00DD453A" w:rsidRPr="00B416A0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17B2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DD453A" w:rsidRPr="00B416A0" w14:paraId="3AC4A9DB" w14:textId="77777777" w:rsidTr="00DD453A">
        <w:trPr>
          <w:trHeight w:val="20"/>
        </w:trPr>
        <w:tc>
          <w:tcPr>
            <w:tcW w:w="1552" w:type="pct"/>
            <w:shd w:val="clear" w:color="000000" w:fill="F8CBAD"/>
            <w:vAlign w:val="center"/>
            <w:hideMark/>
          </w:tcPr>
          <w:p w14:paraId="2A871327" w14:textId="77777777" w:rsidR="00DD453A" w:rsidRPr="00B416A0" w:rsidRDefault="00DD453A" w:rsidP="00DD453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416A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48" w:type="pct"/>
            <w:shd w:val="clear" w:color="000000" w:fill="F8CBAD"/>
            <w:vAlign w:val="center"/>
            <w:hideMark/>
          </w:tcPr>
          <w:p w14:paraId="1AF681C8" w14:textId="2A1DAE49" w:rsidR="00DD453A" w:rsidRPr="00272118" w:rsidRDefault="00DF55A3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12,</w:t>
            </w:r>
            <w:r w:rsidR="007B422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148" w:type="pct"/>
            <w:shd w:val="clear" w:color="000000" w:fill="F8CBAD"/>
            <w:vAlign w:val="center"/>
            <w:hideMark/>
          </w:tcPr>
          <w:p w14:paraId="7DDD9B7C" w14:textId="7A04CB88" w:rsidR="00DD453A" w:rsidRPr="00272118" w:rsidRDefault="00DF55A3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12,</w:t>
            </w:r>
            <w:r w:rsidR="007B422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152" w:type="pct"/>
            <w:shd w:val="clear" w:color="000000" w:fill="F8CBAD"/>
            <w:vAlign w:val="center"/>
            <w:hideMark/>
          </w:tcPr>
          <w:p w14:paraId="39A2EF57" w14:textId="4483973F" w:rsidR="00DD453A" w:rsidRPr="00DD453A" w:rsidRDefault="00DD453A" w:rsidP="00DD453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D453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25EFC4D4" w14:textId="77777777" w:rsidR="008D002D" w:rsidRDefault="008D002D" w:rsidP="00C65E5C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  <w:sectPr w:rsidR="008D002D" w:rsidSect="00EC4E60">
          <w:pgSz w:w="11906" w:h="16838"/>
          <w:pgMar w:top="1134" w:right="851" w:bottom="1021" w:left="1134" w:header="454" w:footer="397" w:gutter="0"/>
          <w:cols w:space="720"/>
          <w:titlePg/>
          <w:docGrid w:linePitch="299"/>
        </w:sectPr>
      </w:pPr>
    </w:p>
    <w:p w14:paraId="3FC5EAC0" w14:textId="2645A8E7" w:rsidR="00A020AA" w:rsidRPr="00296318" w:rsidRDefault="001D2ED3" w:rsidP="004A78FA">
      <w:pPr>
        <w:keepNext/>
        <w:pageBreakBefore/>
        <w:spacing w:after="60" w:line="360" w:lineRule="auto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96" w:name="_Toc203488733"/>
      <w:r w:rsidRPr="00296318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 xml:space="preserve">1.6 </w:t>
      </w:r>
      <w:r w:rsidR="00D15447" w:rsidRPr="00296318">
        <w:rPr>
          <w:rFonts w:ascii="Trebuchet MS" w:eastAsia="Times New Roman" w:hAnsi="Trebuchet MS" w:cs="Times New Roman"/>
          <w:b/>
          <w:bCs/>
          <w:kern w:val="32"/>
          <w:lang w:eastAsia="ru-RU"/>
        </w:rPr>
        <w:t>Балансы тепловой мощности и тепловой нагрузки</w:t>
      </w:r>
      <w:bookmarkEnd w:id="96"/>
    </w:p>
    <w:p w14:paraId="26CB984D" w14:textId="58C54768" w:rsidR="00A020AA" w:rsidRPr="00296318" w:rsidRDefault="00A020AA" w:rsidP="00B0191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7" w:name="_Toc203488734"/>
      <w:r w:rsidRPr="00296318">
        <w:rPr>
          <w:rFonts w:ascii="Trebuchet MS" w:eastAsia="Times New Roman" w:hAnsi="Trebuchet MS" w:cs="Times New Roman"/>
          <w:b/>
          <w:lang w:eastAsia="ru-RU"/>
        </w:rPr>
        <w:t xml:space="preserve">1.6.1 </w:t>
      </w:r>
      <w:r w:rsidR="00D15447" w:rsidRPr="00296318">
        <w:rPr>
          <w:rFonts w:ascii="Trebuchet MS" w:eastAsia="Times New Roman" w:hAnsi="Trebuchet MS" w:cs="Times New Roman"/>
          <w:b/>
          <w:lang w:eastAsia="ru-RU"/>
        </w:rPr>
        <w:t>Балансы установленной, располагаемой тепловой мощности и тепловой мощности нетто, потерь тепловой мощности в тепловых сетях и присоединенной тепловой нагрузки по каждому источнику тепловой энергии</w:t>
      </w:r>
      <w:bookmarkEnd w:id="97"/>
    </w:p>
    <w:p w14:paraId="6B9E7F90" w14:textId="45BA48A3" w:rsidR="00A020AA" w:rsidRPr="006521A6" w:rsidRDefault="00A020AA" w:rsidP="00B0191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521A6">
        <w:rPr>
          <w:rFonts w:ascii="Trebuchet MS" w:eastAsia="Times New Roman" w:hAnsi="Trebuchet MS" w:cs="Times New Roman"/>
          <w:lang w:eastAsia="ru-RU"/>
        </w:rPr>
        <w:t xml:space="preserve">Сведения по присоединенной нагрузке и располагаемой </w:t>
      </w:r>
      <w:r w:rsidR="00D250B2" w:rsidRPr="006521A6">
        <w:rPr>
          <w:rFonts w:ascii="Trebuchet MS" w:eastAsia="Times New Roman" w:hAnsi="Trebuchet MS" w:cs="Times New Roman"/>
          <w:lang w:eastAsia="ru-RU"/>
        </w:rPr>
        <w:t>мощности источник</w:t>
      </w:r>
      <w:r w:rsidR="003020C6" w:rsidRPr="006521A6">
        <w:rPr>
          <w:rFonts w:ascii="Trebuchet MS" w:eastAsia="Times New Roman" w:hAnsi="Trebuchet MS" w:cs="Times New Roman"/>
          <w:lang w:eastAsia="ru-RU"/>
        </w:rPr>
        <w:t>ов</w:t>
      </w:r>
      <w:r w:rsidRPr="006521A6">
        <w:rPr>
          <w:rFonts w:ascii="Trebuchet MS" w:eastAsia="Times New Roman" w:hAnsi="Trebuchet MS" w:cs="Times New Roman"/>
          <w:lang w:eastAsia="ru-RU"/>
        </w:rPr>
        <w:t xml:space="preserve"> тепловой энергии обеспечивающих теплоснабжение </w:t>
      </w:r>
      <w:r w:rsidR="00D250B2" w:rsidRPr="006521A6">
        <w:rPr>
          <w:rFonts w:ascii="Trebuchet MS" w:eastAsia="Times New Roman" w:hAnsi="Trebuchet MS" w:cs="Times New Roman"/>
          <w:lang w:eastAsia="ru-RU"/>
        </w:rPr>
        <w:t>потребителей</w:t>
      </w:r>
      <w:r w:rsidR="00E07AF8" w:rsidRPr="006521A6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6521A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E07AF8" w:rsidRPr="006521A6">
        <w:rPr>
          <w:rFonts w:ascii="Trebuchet MS" w:eastAsia="Times New Roman" w:hAnsi="Trebuchet MS" w:cs="Times New Roman"/>
          <w:lang w:eastAsia="ru-RU"/>
        </w:rPr>
        <w:t xml:space="preserve"> по состоянию на</w:t>
      </w:r>
      <w:r w:rsidR="00DD453A">
        <w:rPr>
          <w:rFonts w:ascii="Trebuchet MS" w:eastAsia="Times New Roman" w:hAnsi="Trebuchet MS" w:cs="Times New Roman"/>
          <w:lang w:eastAsia="ru-RU"/>
        </w:rPr>
        <w:t xml:space="preserve"> начало отопительного периода</w:t>
      </w:r>
      <w:r w:rsidR="00E07AF8" w:rsidRPr="006521A6">
        <w:rPr>
          <w:rFonts w:ascii="Trebuchet MS" w:eastAsia="Times New Roman" w:hAnsi="Trebuchet MS" w:cs="Times New Roman"/>
          <w:lang w:eastAsia="ru-RU"/>
        </w:rPr>
        <w:t xml:space="preserve"> 2025</w:t>
      </w:r>
      <w:r w:rsidR="00DD453A">
        <w:rPr>
          <w:rFonts w:ascii="Trebuchet MS" w:eastAsia="Times New Roman" w:hAnsi="Trebuchet MS" w:cs="Times New Roman"/>
          <w:lang w:eastAsia="ru-RU"/>
        </w:rPr>
        <w:t>/2026</w:t>
      </w:r>
      <w:r w:rsidR="00E07AF8" w:rsidRPr="006521A6">
        <w:rPr>
          <w:rFonts w:ascii="Trebuchet MS" w:eastAsia="Times New Roman" w:hAnsi="Trebuchet MS" w:cs="Times New Roman"/>
          <w:lang w:eastAsia="ru-RU"/>
        </w:rPr>
        <w:t xml:space="preserve"> г</w:t>
      </w:r>
      <w:r w:rsidR="00DD453A">
        <w:rPr>
          <w:rFonts w:ascii="Trebuchet MS" w:eastAsia="Times New Roman" w:hAnsi="Trebuchet MS" w:cs="Times New Roman"/>
          <w:lang w:eastAsia="ru-RU"/>
        </w:rPr>
        <w:t>г.</w:t>
      </w:r>
      <w:r w:rsidR="00D250B2" w:rsidRPr="006521A6">
        <w:rPr>
          <w:rFonts w:ascii="Trebuchet MS" w:eastAsia="Times New Roman" w:hAnsi="Trebuchet MS" w:cs="Times New Roman"/>
          <w:lang w:eastAsia="ru-RU"/>
        </w:rPr>
        <w:t xml:space="preserve"> представлены</w:t>
      </w:r>
      <w:r w:rsidRPr="006521A6">
        <w:rPr>
          <w:rFonts w:ascii="Trebuchet MS" w:eastAsia="Times New Roman" w:hAnsi="Trebuchet MS" w:cs="Times New Roman"/>
          <w:lang w:eastAsia="ru-RU"/>
        </w:rPr>
        <w:t xml:space="preserve"> в таблиц</w:t>
      </w:r>
      <w:r w:rsidR="006017BC" w:rsidRPr="006521A6">
        <w:rPr>
          <w:rFonts w:ascii="Trebuchet MS" w:eastAsia="Times New Roman" w:hAnsi="Trebuchet MS" w:cs="Times New Roman"/>
          <w:lang w:eastAsia="ru-RU"/>
        </w:rPr>
        <w:t xml:space="preserve">е </w:t>
      </w:r>
      <w:r w:rsidR="001C078A" w:rsidRPr="006521A6">
        <w:rPr>
          <w:rFonts w:ascii="Trebuchet MS" w:eastAsia="Times New Roman" w:hAnsi="Trebuchet MS" w:cs="Times New Roman"/>
          <w:lang w:eastAsia="ru-RU"/>
        </w:rPr>
        <w:t>1.6.1</w:t>
      </w:r>
      <w:r w:rsidR="00310943" w:rsidRPr="006521A6">
        <w:rPr>
          <w:rFonts w:ascii="Trebuchet MS" w:eastAsia="Times New Roman" w:hAnsi="Trebuchet MS" w:cs="Times New Roman"/>
          <w:lang w:eastAsia="ru-RU"/>
        </w:rPr>
        <w:t>.</w:t>
      </w:r>
    </w:p>
    <w:p w14:paraId="3A909CFE" w14:textId="301E3B12" w:rsidR="003020C6" w:rsidRDefault="003020C6" w:rsidP="00CD659E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DD453A">
        <w:rPr>
          <w:rFonts w:ascii="Trebuchet MS" w:eastAsia="Times New Roman" w:hAnsi="Trebuchet MS" w:cs="Times New Roman"/>
          <w:b/>
        </w:rPr>
        <w:t>Таблица</w:t>
      </w:r>
      <w:r w:rsidR="00CD659E" w:rsidRPr="00DD453A">
        <w:rPr>
          <w:rFonts w:ascii="Trebuchet MS" w:eastAsia="Times New Roman" w:hAnsi="Trebuchet MS" w:cs="Times New Roman"/>
          <w:b/>
        </w:rPr>
        <w:t xml:space="preserve"> 1</w:t>
      </w:r>
      <w:r w:rsidRPr="00DD453A">
        <w:rPr>
          <w:rFonts w:ascii="Trebuchet MS" w:eastAsia="Times New Roman" w:hAnsi="Trebuchet MS" w:cs="Times New Roman"/>
          <w:b/>
        </w:rPr>
        <w:t>.</w:t>
      </w:r>
      <w:r w:rsidR="00EA59EF" w:rsidRPr="00DD453A">
        <w:rPr>
          <w:rFonts w:ascii="Trebuchet MS" w:eastAsia="Times New Roman" w:hAnsi="Trebuchet MS" w:cs="Times New Roman"/>
          <w:b/>
        </w:rPr>
        <w:t>6</w:t>
      </w:r>
      <w:r w:rsidRPr="00DD453A">
        <w:rPr>
          <w:rFonts w:ascii="Trebuchet MS" w:eastAsia="Times New Roman" w:hAnsi="Trebuchet MS" w:cs="Times New Roman"/>
          <w:b/>
        </w:rPr>
        <w:t>.</w:t>
      </w:r>
      <w:r w:rsidR="00EA59EF" w:rsidRPr="00DD453A">
        <w:rPr>
          <w:rFonts w:ascii="Trebuchet MS" w:eastAsia="Times New Roman" w:hAnsi="Trebuchet MS" w:cs="Times New Roman"/>
          <w:b/>
        </w:rPr>
        <w:t>1</w:t>
      </w:r>
      <w:r w:rsidRPr="00DD453A">
        <w:rPr>
          <w:rFonts w:ascii="Trebuchet MS" w:eastAsia="Times New Roman" w:hAnsi="Trebuchet MS" w:cs="Times New Roman"/>
          <w:b/>
        </w:rPr>
        <w:t xml:space="preserve"> - </w:t>
      </w:r>
      <w:r w:rsidR="007E6455" w:rsidRPr="00DD453A">
        <w:rPr>
          <w:rFonts w:ascii="Trebuchet MS" w:eastAsia="Times New Roman" w:hAnsi="Trebuchet MS" w:cs="Times New Roman"/>
          <w:b/>
        </w:rPr>
        <w:t>Балансы тепловой мощности и тепловой нагрузки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1"/>
        <w:gridCol w:w="1186"/>
        <w:gridCol w:w="1187"/>
        <w:gridCol w:w="1068"/>
        <w:gridCol w:w="1276"/>
        <w:gridCol w:w="992"/>
        <w:gridCol w:w="1411"/>
      </w:tblGrid>
      <w:tr w:rsidR="007E6455" w:rsidRPr="007E6455" w14:paraId="7A7CA572" w14:textId="77777777" w:rsidTr="00DD453A">
        <w:trPr>
          <w:cantSplit/>
          <w:trHeight w:val="1781"/>
        </w:trPr>
        <w:tc>
          <w:tcPr>
            <w:tcW w:w="2791" w:type="dxa"/>
            <w:shd w:val="clear" w:color="000000" w:fill="CCFF99"/>
            <w:vAlign w:val="center"/>
            <w:hideMark/>
          </w:tcPr>
          <w:p w14:paraId="19F1919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 теплоснабжения</w:t>
            </w:r>
          </w:p>
        </w:tc>
        <w:tc>
          <w:tcPr>
            <w:tcW w:w="1186" w:type="dxa"/>
            <w:shd w:val="clear" w:color="000000" w:fill="CCFF99"/>
            <w:textDirection w:val="btLr"/>
            <w:vAlign w:val="center"/>
            <w:hideMark/>
          </w:tcPr>
          <w:p w14:paraId="636BB1D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1187" w:type="dxa"/>
            <w:shd w:val="clear" w:color="000000" w:fill="CCFF99"/>
            <w:textDirection w:val="btLr"/>
            <w:vAlign w:val="center"/>
            <w:hideMark/>
          </w:tcPr>
          <w:p w14:paraId="35933AD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1068" w:type="dxa"/>
            <w:shd w:val="clear" w:color="000000" w:fill="CCFF99"/>
            <w:textDirection w:val="btLr"/>
            <w:vAlign w:val="center"/>
            <w:hideMark/>
          </w:tcPr>
          <w:p w14:paraId="6C45E00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Мощность нетто, Гкал/час</w:t>
            </w:r>
          </w:p>
        </w:tc>
        <w:tc>
          <w:tcPr>
            <w:tcW w:w="1276" w:type="dxa"/>
            <w:shd w:val="clear" w:color="000000" w:fill="CCFF99"/>
            <w:textDirection w:val="btLr"/>
            <w:vAlign w:val="center"/>
            <w:hideMark/>
          </w:tcPr>
          <w:p w14:paraId="4FAFC7F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Гкал/час</w:t>
            </w:r>
          </w:p>
        </w:tc>
        <w:tc>
          <w:tcPr>
            <w:tcW w:w="992" w:type="dxa"/>
            <w:shd w:val="clear" w:color="000000" w:fill="CCFF99"/>
            <w:textDirection w:val="btLr"/>
            <w:vAlign w:val="center"/>
            <w:hideMark/>
          </w:tcPr>
          <w:p w14:paraId="2597A97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Потери тепловой энергии, Гкал/час</w:t>
            </w:r>
          </w:p>
        </w:tc>
        <w:tc>
          <w:tcPr>
            <w:tcW w:w="1411" w:type="dxa"/>
            <w:shd w:val="clear" w:color="000000" w:fill="CCFF99"/>
            <w:textDirection w:val="btLr"/>
            <w:vAlign w:val="center"/>
            <w:hideMark/>
          </w:tcPr>
          <w:p w14:paraId="464C5C45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Резервная тепловая мощность источника, Гкал/час</w:t>
            </w:r>
          </w:p>
        </w:tc>
      </w:tr>
      <w:tr w:rsidR="007E6455" w:rsidRPr="007E6455" w14:paraId="35F62E91" w14:textId="77777777" w:rsidTr="007E6455">
        <w:trPr>
          <w:cantSplit/>
          <w:trHeight w:val="20"/>
        </w:trPr>
        <w:tc>
          <w:tcPr>
            <w:tcW w:w="9911" w:type="dxa"/>
            <w:gridSpan w:val="7"/>
            <w:shd w:val="clear" w:color="000000" w:fill="FFFF99"/>
            <w:vAlign w:val="center"/>
            <w:hideMark/>
          </w:tcPr>
          <w:p w14:paraId="1AE3F336" w14:textId="35016781" w:rsidR="007E6455" w:rsidRPr="007E6455" w:rsidRDefault="0032455E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7E6455" w:rsidRPr="007E6455" w14:paraId="594D80B1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4065433F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86" w:type="dxa"/>
            <w:vAlign w:val="center"/>
            <w:hideMark/>
          </w:tcPr>
          <w:p w14:paraId="07D1A82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187" w:type="dxa"/>
            <w:vAlign w:val="center"/>
            <w:hideMark/>
          </w:tcPr>
          <w:p w14:paraId="112D632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068" w:type="dxa"/>
            <w:vAlign w:val="center"/>
            <w:hideMark/>
          </w:tcPr>
          <w:p w14:paraId="15406C8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1276" w:type="dxa"/>
            <w:vAlign w:val="center"/>
            <w:hideMark/>
          </w:tcPr>
          <w:p w14:paraId="638FA5A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992" w:type="dxa"/>
            <w:vAlign w:val="center"/>
            <w:hideMark/>
          </w:tcPr>
          <w:p w14:paraId="18D3874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1411" w:type="dxa"/>
            <w:vAlign w:val="center"/>
            <w:hideMark/>
          </w:tcPr>
          <w:p w14:paraId="05F9C028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7E6455" w:rsidRPr="007E6455" w14:paraId="77C3180E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0D4EEF0E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86" w:type="dxa"/>
            <w:vAlign w:val="center"/>
            <w:hideMark/>
          </w:tcPr>
          <w:p w14:paraId="28359D0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187" w:type="dxa"/>
            <w:vAlign w:val="center"/>
            <w:hideMark/>
          </w:tcPr>
          <w:p w14:paraId="2BD56D6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068" w:type="dxa"/>
            <w:vAlign w:val="center"/>
            <w:hideMark/>
          </w:tcPr>
          <w:p w14:paraId="35D214A8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1276" w:type="dxa"/>
            <w:vAlign w:val="center"/>
            <w:hideMark/>
          </w:tcPr>
          <w:p w14:paraId="576F328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992" w:type="dxa"/>
            <w:vAlign w:val="center"/>
            <w:hideMark/>
          </w:tcPr>
          <w:p w14:paraId="5FF1E8B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1411" w:type="dxa"/>
            <w:vAlign w:val="center"/>
            <w:hideMark/>
          </w:tcPr>
          <w:p w14:paraId="5E798A7F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7E6455" w:rsidRPr="007E6455" w14:paraId="6DAB96FB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27EBCD6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186" w:type="dxa"/>
            <w:vAlign w:val="center"/>
            <w:hideMark/>
          </w:tcPr>
          <w:p w14:paraId="231F190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187" w:type="dxa"/>
            <w:vAlign w:val="center"/>
            <w:hideMark/>
          </w:tcPr>
          <w:p w14:paraId="7B0F559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068" w:type="dxa"/>
            <w:vAlign w:val="center"/>
            <w:hideMark/>
          </w:tcPr>
          <w:p w14:paraId="16526E7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1276" w:type="dxa"/>
            <w:vAlign w:val="center"/>
            <w:hideMark/>
          </w:tcPr>
          <w:p w14:paraId="7364E6D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992" w:type="dxa"/>
            <w:vAlign w:val="center"/>
            <w:hideMark/>
          </w:tcPr>
          <w:p w14:paraId="00F943A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1411" w:type="dxa"/>
            <w:vAlign w:val="center"/>
            <w:hideMark/>
          </w:tcPr>
          <w:p w14:paraId="75A59E0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7E6455" w:rsidRPr="007E6455" w14:paraId="384B52BC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6ACC01E8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186" w:type="dxa"/>
            <w:vAlign w:val="center"/>
            <w:hideMark/>
          </w:tcPr>
          <w:p w14:paraId="2F7222AF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187" w:type="dxa"/>
            <w:vAlign w:val="center"/>
            <w:hideMark/>
          </w:tcPr>
          <w:p w14:paraId="48A961B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068" w:type="dxa"/>
            <w:vAlign w:val="center"/>
            <w:hideMark/>
          </w:tcPr>
          <w:p w14:paraId="2516E15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1276" w:type="dxa"/>
            <w:vAlign w:val="center"/>
            <w:hideMark/>
          </w:tcPr>
          <w:p w14:paraId="79D03027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992" w:type="dxa"/>
            <w:vAlign w:val="center"/>
            <w:hideMark/>
          </w:tcPr>
          <w:p w14:paraId="42D44F0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1411" w:type="dxa"/>
            <w:vAlign w:val="center"/>
            <w:hideMark/>
          </w:tcPr>
          <w:p w14:paraId="65E90AA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7E6455" w:rsidRPr="007E6455" w14:paraId="48A91859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3CB1BF81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186" w:type="dxa"/>
            <w:vAlign w:val="center"/>
            <w:hideMark/>
          </w:tcPr>
          <w:p w14:paraId="0A0C7D1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187" w:type="dxa"/>
            <w:vAlign w:val="center"/>
            <w:hideMark/>
          </w:tcPr>
          <w:p w14:paraId="1C27FBA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068" w:type="dxa"/>
            <w:vAlign w:val="center"/>
            <w:hideMark/>
          </w:tcPr>
          <w:p w14:paraId="44ED1745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1276" w:type="dxa"/>
            <w:vAlign w:val="center"/>
            <w:hideMark/>
          </w:tcPr>
          <w:p w14:paraId="56A28C5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992" w:type="dxa"/>
            <w:vAlign w:val="center"/>
            <w:hideMark/>
          </w:tcPr>
          <w:p w14:paraId="34EF542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1411" w:type="dxa"/>
            <w:vAlign w:val="center"/>
            <w:hideMark/>
          </w:tcPr>
          <w:p w14:paraId="5C7D295F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7E6455" w:rsidRPr="007E6455" w14:paraId="3F6495AD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A17EB52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186" w:type="dxa"/>
            <w:vAlign w:val="center"/>
            <w:hideMark/>
          </w:tcPr>
          <w:p w14:paraId="22AB6C3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187" w:type="dxa"/>
            <w:vAlign w:val="center"/>
            <w:hideMark/>
          </w:tcPr>
          <w:p w14:paraId="2563B2D5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1068" w:type="dxa"/>
            <w:vAlign w:val="center"/>
            <w:hideMark/>
          </w:tcPr>
          <w:p w14:paraId="7CD04CF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1276" w:type="dxa"/>
            <w:vAlign w:val="center"/>
            <w:hideMark/>
          </w:tcPr>
          <w:p w14:paraId="5E25E41E" w14:textId="5A143093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 w:rsidR="000E741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2" w:type="dxa"/>
            <w:vAlign w:val="center"/>
            <w:hideMark/>
          </w:tcPr>
          <w:p w14:paraId="6EAD2FE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1411" w:type="dxa"/>
            <w:vAlign w:val="center"/>
            <w:hideMark/>
          </w:tcPr>
          <w:p w14:paraId="0512DAE7" w14:textId="2FF5879E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 w:rsidR="000E741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7E6455" w:rsidRPr="007E6455" w14:paraId="3CC6A59D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0CEEBD0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186" w:type="dxa"/>
            <w:vAlign w:val="center"/>
            <w:hideMark/>
          </w:tcPr>
          <w:p w14:paraId="6D39357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187" w:type="dxa"/>
            <w:vAlign w:val="center"/>
            <w:hideMark/>
          </w:tcPr>
          <w:p w14:paraId="46C6260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068" w:type="dxa"/>
            <w:vAlign w:val="center"/>
            <w:hideMark/>
          </w:tcPr>
          <w:p w14:paraId="3AAE7D3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1276" w:type="dxa"/>
            <w:vAlign w:val="center"/>
            <w:hideMark/>
          </w:tcPr>
          <w:p w14:paraId="53058AAE" w14:textId="27FD6219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 w:rsidR="000E741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vAlign w:val="center"/>
            <w:hideMark/>
          </w:tcPr>
          <w:p w14:paraId="16A612CD" w14:textId="7C107988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 w:rsidR="000E741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1" w:type="dxa"/>
            <w:vAlign w:val="center"/>
            <w:hideMark/>
          </w:tcPr>
          <w:p w14:paraId="7C2BF0ED" w14:textId="48D2FE00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 w:rsidR="000E741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7E6455" w:rsidRPr="007E6455" w14:paraId="74D7DD65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2BCC5912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86" w:type="dxa"/>
            <w:vAlign w:val="center"/>
            <w:hideMark/>
          </w:tcPr>
          <w:p w14:paraId="5981C3A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187" w:type="dxa"/>
            <w:vAlign w:val="center"/>
            <w:hideMark/>
          </w:tcPr>
          <w:p w14:paraId="623AEB4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1068" w:type="dxa"/>
            <w:vAlign w:val="center"/>
            <w:hideMark/>
          </w:tcPr>
          <w:p w14:paraId="095FE87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1276" w:type="dxa"/>
            <w:vAlign w:val="center"/>
            <w:hideMark/>
          </w:tcPr>
          <w:p w14:paraId="3F6509FF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992" w:type="dxa"/>
            <w:vAlign w:val="center"/>
            <w:hideMark/>
          </w:tcPr>
          <w:p w14:paraId="223D586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1411" w:type="dxa"/>
            <w:vAlign w:val="center"/>
            <w:hideMark/>
          </w:tcPr>
          <w:p w14:paraId="267515F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</w:tr>
      <w:tr w:rsidR="007E6455" w:rsidRPr="007E6455" w14:paraId="0A45776C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8556EE5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86" w:type="dxa"/>
            <w:vAlign w:val="center"/>
            <w:hideMark/>
          </w:tcPr>
          <w:p w14:paraId="208BFCC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187" w:type="dxa"/>
            <w:vAlign w:val="center"/>
            <w:hideMark/>
          </w:tcPr>
          <w:p w14:paraId="356CC02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1068" w:type="dxa"/>
            <w:vAlign w:val="center"/>
            <w:hideMark/>
          </w:tcPr>
          <w:p w14:paraId="2815311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1276" w:type="dxa"/>
            <w:vAlign w:val="center"/>
            <w:hideMark/>
          </w:tcPr>
          <w:p w14:paraId="50087E9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992" w:type="dxa"/>
            <w:vAlign w:val="center"/>
            <w:hideMark/>
          </w:tcPr>
          <w:p w14:paraId="70EE4FA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1411" w:type="dxa"/>
            <w:vAlign w:val="center"/>
            <w:hideMark/>
          </w:tcPr>
          <w:p w14:paraId="0171EAB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</w:tr>
      <w:tr w:rsidR="007E6455" w:rsidRPr="007E6455" w14:paraId="39AF97AC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26032C06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86" w:type="dxa"/>
            <w:vAlign w:val="center"/>
            <w:hideMark/>
          </w:tcPr>
          <w:p w14:paraId="62BCB39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1187" w:type="dxa"/>
            <w:vAlign w:val="center"/>
            <w:hideMark/>
          </w:tcPr>
          <w:p w14:paraId="7C427C0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1068" w:type="dxa"/>
            <w:vAlign w:val="center"/>
            <w:hideMark/>
          </w:tcPr>
          <w:p w14:paraId="1D9D551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1276" w:type="dxa"/>
            <w:vAlign w:val="center"/>
            <w:hideMark/>
          </w:tcPr>
          <w:p w14:paraId="37D520F4" w14:textId="54A6EE20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992" w:type="dxa"/>
            <w:vAlign w:val="center"/>
            <w:hideMark/>
          </w:tcPr>
          <w:p w14:paraId="065DF7D4" w14:textId="55F1D438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1" w:type="dxa"/>
            <w:vAlign w:val="center"/>
            <w:hideMark/>
          </w:tcPr>
          <w:p w14:paraId="5DF9228E" w14:textId="752C8BA5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 w:rsidR="0027211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73</w:t>
            </w:r>
          </w:p>
        </w:tc>
      </w:tr>
      <w:tr w:rsidR="007E6455" w:rsidRPr="007E6455" w14:paraId="30852FA6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205A8584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86" w:type="dxa"/>
            <w:vAlign w:val="center"/>
            <w:hideMark/>
          </w:tcPr>
          <w:p w14:paraId="4BC0DF3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1187" w:type="dxa"/>
            <w:vAlign w:val="center"/>
            <w:hideMark/>
          </w:tcPr>
          <w:p w14:paraId="4140E92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1068" w:type="dxa"/>
            <w:vAlign w:val="center"/>
            <w:hideMark/>
          </w:tcPr>
          <w:p w14:paraId="723E17C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1276" w:type="dxa"/>
            <w:vAlign w:val="center"/>
            <w:hideMark/>
          </w:tcPr>
          <w:p w14:paraId="5323CCA4" w14:textId="728CCF09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992" w:type="dxa"/>
            <w:vAlign w:val="center"/>
            <w:hideMark/>
          </w:tcPr>
          <w:p w14:paraId="1F6EA033" w14:textId="662F183D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1" w:type="dxa"/>
            <w:vAlign w:val="center"/>
            <w:hideMark/>
          </w:tcPr>
          <w:p w14:paraId="7204783A" w14:textId="34DF7655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 w:rsidR="007B422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7E6455" w:rsidRPr="007E6455" w14:paraId="4A8FEF99" w14:textId="77777777" w:rsidTr="00F33E71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0081C069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86" w:type="dxa"/>
            <w:tcBorders>
              <w:bottom w:val="single" w:sz="4" w:space="0" w:color="auto"/>
            </w:tcBorders>
            <w:vAlign w:val="center"/>
            <w:hideMark/>
          </w:tcPr>
          <w:p w14:paraId="0CBF2C1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187" w:type="dxa"/>
            <w:tcBorders>
              <w:bottom w:val="single" w:sz="4" w:space="0" w:color="auto"/>
            </w:tcBorders>
            <w:vAlign w:val="center"/>
            <w:hideMark/>
          </w:tcPr>
          <w:p w14:paraId="1D0B9E8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vAlign w:val="center"/>
            <w:hideMark/>
          </w:tcPr>
          <w:p w14:paraId="61CCEE5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  <w:hideMark/>
          </w:tcPr>
          <w:p w14:paraId="0DE0E45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  <w:hideMark/>
          </w:tcPr>
          <w:p w14:paraId="07A41C6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1411" w:type="dxa"/>
            <w:tcBorders>
              <w:bottom w:val="single" w:sz="4" w:space="0" w:color="auto"/>
            </w:tcBorders>
            <w:vAlign w:val="center"/>
            <w:hideMark/>
          </w:tcPr>
          <w:p w14:paraId="3DE30DA9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F33E71" w:rsidRPr="007E6455" w14:paraId="710564E2" w14:textId="77777777" w:rsidTr="00F33E71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0EE7AD4E" w14:textId="77777777" w:rsidR="00F33E71" w:rsidRPr="007E6455" w:rsidRDefault="00F33E71" w:rsidP="00F33E7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5250" w14:textId="6E87444A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C41E" w14:textId="64B49E91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92CF" w14:textId="675A71E3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ED5DC" w14:textId="2E06A6EB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1769" w14:textId="7F793E98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03B7" w14:textId="205368C8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</w:tr>
      <w:tr w:rsidR="00F33E71" w:rsidRPr="007E6455" w14:paraId="48CB51B6" w14:textId="77777777" w:rsidTr="00F33E71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76FC3765" w14:textId="77777777" w:rsidR="00F33E71" w:rsidRPr="007E6455" w:rsidRDefault="00F33E71" w:rsidP="00F33E7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6234A" w14:textId="5E561764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3,097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A2A0" w14:textId="609DE3BF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3,097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BEAD" w14:textId="6DEF2D1B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3,067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2B190" w14:textId="6E7A67BC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1,490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BC6C" w14:textId="0A4D00A1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376A3" w14:textId="5CF22C91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1,502</w:t>
            </w:r>
          </w:p>
        </w:tc>
      </w:tr>
      <w:tr w:rsidR="00F33E71" w:rsidRPr="007E6455" w14:paraId="34458EA9" w14:textId="77777777" w:rsidTr="00F33E71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3B0A8EC1" w14:textId="77777777" w:rsidR="00F33E71" w:rsidRPr="007E6455" w:rsidRDefault="00F33E71" w:rsidP="00F33E7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6193" w14:textId="33AD2E14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079D" w14:textId="0A95E95F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7E941" w14:textId="47A45A48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2693" w14:textId="2F13A4DB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A594" w14:textId="13D46665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DFE2" w14:textId="12172B03" w:rsidR="00F33E71" w:rsidRPr="007E6455" w:rsidRDefault="00F33E71" w:rsidP="00F33E7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7E6455" w:rsidRPr="007E6455" w14:paraId="75D8CBB6" w14:textId="77777777" w:rsidTr="007E6455">
        <w:trPr>
          <w:cantSplit/>
          <w:trHeight w:val="20"/>
        </w:trPr>
        <w:tc>
          <w:tcPr>
            <w:tcW w:w="9911" w:type="dxa"/>
            <w:gridSpan w:val="7"/>
            <w:shd w:val="clear" w:color="000000" w:fill="FFFF99"/>
            <w:vAlign w:val="center"/>
            <w:hideMark/>
          </w:tcPr>
          <w:p w14:paraId="6B7EADA7" w14:textId="1C191D0E" w:rsidR="007E6455" w:rsidRPr="007E6455" w:rsidRDefault="0032455E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7E6455" w:rsidRPr="007E6455" w14:paraId="65FF647E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90C02A0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86" w:type="dxa"/>
            <w:vAlign w:val="center"/>
            <w:hideMark/>
          </w:tcPr>
          <w:p w14:paraId="7CCD713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1187" w:type="dxa"/>
            <w:vAlign w:val="center"/>
            <w:hideMark/>
          </w:tcPr>
          <w:p w14:paraId="707C401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1068" w:type="dxa"/>
            <w:vAlign w:val="center"/>
            <w:hideMark/>
          </w:tcPr>
          <w:p w14:paraId="69B288F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1276" w:type="dxa"/>
            <w:vAlign w:val="center"/>
            <w:hideMark/>
          </w:tcPr>
          <w:p w14:paraId="013C6B62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992" w:type="dxa"/>
            <w:vAlign w:val="center"/>
            <w:hideMark/>
          </w:tcPr>
          <w:p w14:paraId="05F03C5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1411" w:type="dxa"/>
            <w:vAlign w:val="center"/>
            <w:hideMark/>
          </w:tcPr>
          <w:p w14:paraId="6C4674E5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7E6455" w:rsidRPr="007E6455" w14:paraId="18911D9E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1BF1490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86" w:type="dxa"/>
            <w:vAlign w:val="center"/>
            <w:hideMark/>
          </w:tcPr>
          <w:p w14:paraId="6A84832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1187" w:type="dxa"/>
            <w:vAlign w:val="center"/>
            <w:hideMark/>
          </w:tcPr>
          <w:p w14:paraId="78A904ED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1068" w:type="dxa"/>
            <w:vAlign w:val="center"/>
            <w:hideMark/>
          </w:tcPr>
          <w:p w14:paraId="072EDF0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1276" w:type="dxa"/>
            <w:vAlign w:val="center"/>
            <w:hideMark/>
          </w:tcPr>
          <w:p w14:paraId="2C2FBF6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992" w:type="dxa"/>
            <w:vAlign w:val="center"/>
            <w:hideMark/>
          </w:tcPr>
          <w:p w14:paraId="3ECDB4E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1411" w:type="dxa"/>
            <w:vAlign w:val="center"/>
            <w:hideMark/>
          </w:tcPr>
          <w:p w14:paraId="74A27C8D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7E6455" w:rsidRPr="007E6455" w14:paraId="4FA0BE27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1229FB8F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86" w:type="dxa"/>
            <w:vAlign w:val="center"/>
            <w:hideMark/>
          </w:tcPr>
          <w:p w14:paraId="6FA4698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187" w:type="dxa"/>
            <w:vAlign w:val="center"/>
            <w:hideMark/>
          </w:tcPr>
          <w:p w14:paraId="11712BF3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068" w:type="dxa"/>
            <w:vAlign w:val="center"/>
            <w:hideMark/>
          </w:tcPr>
          <w:p w14:paraId="3DAFBCE7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1276" w:type="dxa"/>
            <w:vAlign w:val="center"/>
            <w:hideMark/>
          </w:tcPr>
          <w:p w14:paraId="19EEC987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992" w:type="dxa"/>
            <w:vAlign w:val="center"/>
            <w:hideMark/>
          </w:tcPr>
          <w:p w14:paraId="78B6113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1411" w:type="dxa"/>
            <w:vAlign w:val="center"/>
            <w:hideMark/>
          </w:tcPr>
          <w:p w14:paraId="7BBE53C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</w:tr>
      <w:tr w:rsidR="007E6455" w:rsidRPr="007E6455" w14:paraId="5E9A9256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64ABB54F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86" w:type="dxa"/>
            <w:vAlign w:val="center"/>
            <w:hideMark/>
          </w:tcPr>
          <w:p w14:paraId="2A577B0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187" w:type="dxa"/>
            <w:vAlign w:val="center"/>
            <w:hideMark/>
          </w:tcPr>
          <w:p w14:paraId="79189C6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1068" w:type="dxa"/>
            <w:vAlign w:val="center"/>
            <w:hideMark/>
          </w:tcPr>
          <w:p w14:paraId="40341C57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1276" w:type="dxa"/>
            <w:vAlign w:val="center"/>
            <w:hideMark/>
          </w:tcPr>
          <w:p w14:paraId="2A300D0C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992" w:type="dxa"/>
            <w:vAlign w:val="center"/>
            <w:hideMark/>
          </w:tcPr>
          <w:p w14:paraId="10715E3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1411" w:type="dxa"/>
            <w:vAlign w:val="center"/>
            <w:hideMark/>
          </w:tcPr>
          <w:p w14:paraId="68389AE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</w:tr>
      <w:tr w:rsidR="007E6455" w:rsidRPr="007E6455" w14:paraId="46F9CC1A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6AECDCF5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86" w:type="dxa"/>
            <w:vAlign w:val="center"/>
            <w:hideMark/>
          </w:tcPr>
          <w:p w14:paraId="1BE59C8A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1187" w:type="dxa"/>
            <w:vAlign w:val="center"/>
            <w:hideMark/>
          </w:tcPr>
          <w:p w14:paraId="52B3259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1068" w:type="dxa"/>
            <w:vAlign w:val="center"/>
            <w:hideMark/>
          </w:tcPr>
          <w:p w14:paraId="3DB5C1F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1276" w:type="dxa"/>
            <w:vAlign w:val="center"/>
            <w:hideMark/>
          </w:tcPr>
          <w:p w14:paraId="00DEC560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992" w:type="dxa"/>
            <w:vAlign w:val="center"/>
            <w:hideMark/>
          </w:tcPr>
          <w:p w14:paraId="7D46A087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1411" w:type="dxa"/>
            <w:vAlign w:val="center"/>
            <w:hideMark/>
          </w:tcPr>
          <w:p w14:paraId="19896524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</w:tr>
      <w:tr w:rsidR="007E6455" w:rsidRPr="007E6455" w14:paraId="1C4D1EC4" w14:textId="77777777" w:rsidTr="007E6455">
        <w:trPr>
          <w:cantSplit/>
          <w:trHeight w:val="20"/>
        </w:trPr>
        <w:tc>
          <w:tcPr>
            <w:tcW w:w="2791" w:type="dxa"/>
            <w:vAlign w:val="center"/>
            <w:hideMark/>
          </w:tcPr>
          <w:p w14:paraId="7817D9DC" w14:textId="77777777" w:rsidR="007E6455" w:rsidRPr="007E6455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86" w:type="dxa"/>
            <w:vAlign w:val="center"/>
            <w:hideMark/>
          </w:tcPr>
          <w:p w14:paraId="460DB3A6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1187" w:type="dxa"/>
            <w:vAlign w:val="center"/>
            <w:hideMark/>
          </w:tcPr>
          <w:p w14:paraId="16B1C258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1068" w:type="dxa"/>
            <w:vAlign w:val="center"/>
            <w:hideMark/>
          </w:tcPr>
          <w:p w14:paraId="3C79780B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1276" w:type="dxa"/>
            <w:vAlign w:val="center"/>
            <w:hideMark/>
          </w:tcPr>
          <w:p w14:paraId="1AFF222E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992" w:type="dxa"/>
            <w:vAlign w:val="center"/>
            <w:hideMark/>
          </w:tcPr>
          <w:p w14:paraId="48CEEC91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1411" w:type="dxa"/>
            <w:vAlign w:val="center"/>
            <w:hideMark/>
          </w:tcPr>
          <w:p w14:paraId="455656CF" w14:textId="77777777" w:rsidR="007E6455" w:rsidRPr="007E6455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E6455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</w:tr>
    </w:tbl>
    <w:p w14:paraId="4E0A0A36" w14:textId="26BC81B3" w:rsidR="00503298" w:rsidRPr="00DD453A" w:rsidRDefault="00503298" w:rsidP="00DD453A">
      <w:pPr>
        <w:spacing w:after="0" w:line="240" w:lineRule="auto"/>
        <w:jc w:val="both"/>
        <w:rPr>
          <w:rFonts w:ascii="Trebuchet MS" w:eastAsia="Times New Roman" w:hAnsi="Trebuchet MS" w:cs="Times New Roman"/>
          <w:iCs/>
          <w:sz w:val="20"/>
          <w:szCs w:val="20"/>
          <w:lang w:eastAsia="ru-RU"/>
        </w:rPr>
      </w:pPr>
    </w:p>
    <w:p w14:paraId="76A5CD3A" w14:textId="7F6DA9FB" w:rsidR="00A020AA" w:rsidRPr="00296318" w:rsidRDefault="00A020AA" w:rsidP="00B0191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98" w:name="_Toc203488735"/>
      <w:r w:rsidRPr="00296318">
        <w:rPr>
          <w:rFonts w:ascii="Trebuchet MS" w:eastAsia="Times New Roman" w:hAnsi="Trebuchet MS" w:cs="Times New Roman"/>
          <w:b/>
          <w:lang w:eastAsia="ru-RU"/>
        </w:rPr>
        <w:t xml:space="preserve">1.6.2 </w:t>
      </w:r>
      <w:r w:rsidR="003243A5" w:rsidRPr="00296318">
        <w:rPr>
          <w:rFonts w:ascii="Trebuchet MS" w:eastAsia="Times New Roman" w:hAnsi="Trebuchet MS" w:cs="Times New Roman"/>
          <w:b/>
          <w:lang w:eastAsia="ru-RU"/>
        </w:rPr>
        <w:t>Описание гидравлических режимов, обеспечивающих передачу тепловой энергии от источника тепловой энергии до самого удаленного потребителя и характеризующих существующие возможности (резервы и дефициты по пропускной способности) передачи тепловой энергии от источника тепловой энергии к потребителю</w:t>
      </w:r>
      <w:bookmarkEnd w:id="98"/>
    </w:p>
    <w:p w14:paraId="61B781CF" w14:textId="77777777" w:rsidR="00B478B5" w:rsidRPr="00B478B5" w:rsidRDefault="00B478B5" w:rsidP="00B478B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478B5">
        <w:rPr>
          <w:rFonts w:ascii="Trebuchet MS" w:eastAsia="Times New Roman" w:hAnsi="Trebuchet MS" w:cs="Times New Roman"/>
          <w:lang w:eastAsia="ru-RU"/>
        </w:rPr>
        <w:t>Расчет гидравлических режимов, обеспечивающих передачу тепловой энергии от источника тепловой энергии до самого удаленного потребителя и характеризующих существующие возможности (резервы и дефициты по пропускной способности) передачи тепловой энергии от источника к потребителю произведен на базе Графико-информационном расчетном комплексе «ТеплоЭксперт».</w:t>
      </w:r>
    </w:p>
    <w:p w14:paraId="647D3D2E" w14:textId="00BBFBE3" w:rsidR="008D670A" w:rsidRPr="006B3180" w:rsidRDefault="00B478B5" w:rsidP="006B318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478B5">
        <w:rPr>
          <w:rFonts w:ascii="Trebuchet MS" w:eastAsia="Times New Roman" w:hAnsi="Trebuchet MS" w:cs="Times New Roman"/>
          <w:lang w:eastAsia="ru-RU"/>
        </w:rPr>
        <w:t xml:space="preserve"> Результаты расчета резервов и дефицитов по пропускной способности тепловых сетей, характеризующих существующие возможности передачи тепловой энергии от источника к потребителю представлены на рисунках </w:t>
      </w:r>
      <w:r w:rsidR="006521A6">
        <w:rPr>
          <w:rFonts w:ascii="Trebuchet MS" w:eastAsia="Times New Roman" w:hAnsi="Trebuchet MS" w:cs="Times New Roman"/>
          <w:lang w:eastAsia="ru-RU"/>
        </w:rPr>
        <w:t>1.6.2.1 – 1.6.2.7</w:t>
      </w:r>
      <w:r w:rsidRPr="00B478B5">
        <w:rPr>
          <w:rFonts w:ascii="Trebuchet MS" w:eastAsia="Times New Roman" w:hAnsi="Trebuchet MS" w:cs="Times New Roman"/>
          <w:lang w:eastAsia="ru-RU"/>
        </w:rPr>
        <w:t>.</w:t>
      </w:r>
      <w:bookmarkStart w:id="99" w:name="_Hlk164936594"/>
    </w:p>
    <w:p w14:paraId="6FCC1CE7" w14:textId="77777777" w:rsidR="009511BD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9511BD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3F7F342C" w14:textId="366B0A36" w:rsidR="009511BD" w:rsidRPr="00A5666D" w:rsidRDefault="00D45335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F6E3B77" wp14:editId="70690B09">
            <wp:extent cx="8985088" cy="6341525"/>
            <wp:effectExtent l="0" t="0" r="6985" b="2540"/>
            <wp:docPr id="476405967" name="Рисунок 4" descr="Изображение выглядит как текст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405967" name="Рисунок 4" descr="Изображение выглядит как текст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3192" cy="634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B009B" w14:textId="7AC8753C" w:rsidR="002E011C" w:rsidRPr="00A5666D" w:rsidRDefault="002E011C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1.6.2.1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3BB9E2CE" w14:textId="77777777" w:rsidR="00A5666D" w:rsidRPr="00A5666D" w:rsidRDefault="00A5666D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A5666D" w:rsidRPr="00A5666D" w:rsidSect="00A5666D">
          <w:pgSz w:w="16838" w:h="11906" w:orient="landscape"/>
          <w:pgMar w:top="851" w:right="851" w:bottom="567" w:left="1134" w:header="454" w:footer="397" w:gutter="0"/>
          <w:cols w:space="720"/>
          <w:titlePg/>
          <w:docGrid w:linePitch="299"/>
        </w:sectPr>
      </w:pPr>
    </w:p>
    <w:p w14:paraId="4C332707" w14:textId="06D65026" w:rsidR="002E011C" w:rsidRPr="00A5666D" w:rsidRDefault="00A5666D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55712F56" wp14:editId="6AA0A0D8">
            <wp:extent cx="5389673" cy="3403409"/>
            <wp:effectExtent l="0" t="0" r="1905" b="6985"/>
            <wp:docPr id="1195371849" name="Рисунок 17" descr="Изображение выглядит как текст, диаграмм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371849" name="Рисунок 17" descr="Изображение выглядит как текст, диаграмм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907" cy="340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D26E2" w14:textId="69AD704F" w:rsidR="002E011C" w:rsidRPr="00A5666D" w:rsidRDefault="002E011C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1.6.2.2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д. Каменка</w:t>
      </w:r>
    </w:p>
    <w:p w14:paraId="3379A928" w14:textId="252EE830" w:rsidR="002E011C" w:rsidRPr="00A5666D" w:rsidRDefault="00A5666D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33208D02" wp14:editId="63345B54">
            <wp:extent cx="5343240" cy="2445488"/>
            <wp:effectExtent l="0" t="0" r="0" b="0"/>
            <wp:docPr id="569421727" name="Рисунок 18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9421727" name="Рисунок 18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430" cy="244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B4370" w14:textId="0D73ED9A" w:rsidR="002E011C" w:rsidRPr="00A5666D" w:rsidRDefault="002E011C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1.6.2.3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д. Кистутово</w:t>
      </w:r>
    </w:p>
    <w:p w14:paraId="11370CB6" w14:textId="6A04C547" w:rsidR="002E011C" w:rsidRPr="00A5666D" w:rsidRDefault="00A5666D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727AF042" wp14:editId="5D8C1CA9">
            <wp:extent cx="5459296" cy="3030279"/>
            <wp:effectExtent l="0" t="0" r="8255" b="0"/>
            <wp:docPr id="1716431688" name="Рисунок 19" descr="Изображение выглядит как текст, диаграмма, снимок экран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31688" name="Рисунок 19" descr="Изображение выглядит как текст, диаграмма, снимок экран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750" cy="3037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EF609C" w14:textId="5C23AFDF" w:rsidR="002E011C" w:rsidRPr="00A5666D" w:rsidRDefault="002E011C" w:rsidP="002E011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1.6.2.4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д. Райково</w:t>
      </w:r>
    </w:p>
    <w:p w14:paraId="3DAB0E93" w14:textId="2B7F01B3" w:rsidR="002E011C" w:rsidRPr="00A5666D" w:rsidRDefault="00A5666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44DDA95" wp14:editId="7F543BEE">
            <wp:extent cx="4271921" cy="2362156"/>
            <wp:effectExtent l="0" t="0" r="0" b="635"/>
            <wp:docPr id="180710416" name="Рисунок 20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0416" name="Рисунок 20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965" cy="2368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0141D2" w14:textId="45791723" w:rsidR="009511BD" w:rsidRPr="00A5666D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1.6.2.5 – Располагаемый напор на участках тепловых сетей котельной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п. Ривицкий</w:t>
      </w:r>
    </w:p>
    <w:p w14:paraId="6146D3DA" w14:textId="60C2A5B6" w:rsidR="009511BD" w:rsidRPr="00A5666D" w:rsidRDefault="00A5666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28EC5828" wp14:editId="6B56E320">
            <wp:extent cx="5550256" cy="3859619"/>
            <wp:effectExtent l="0" t="0" r="0" b="7620"/>
            <wp:docPr id="1382025705" name="Рисунок 21" descr="Изображение выглядит как текст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025705" name="Рисунок 21" descr="Изображение выглядит как текст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589" cy="388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A45BB" w14:textId="5D38D8BD" w:rsidR="009511BD" w:rsidRPr="00A5666D" w:rsidRDefault="009511B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1.6.2.6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д. Фабрика</w:t>
      </w:r>
    </w:p>
    <w:p w14:paraId="57921A95" w14:textId="462A5E0E" w:rsidR="009511BD" w:rsidRPr="00A5666D" w:rsidRDefault="00A5666D" w:rsidP="009511BD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4AEB6D65" wp14:editId="3EB2C5B1">
            <wp:extent cx="5142899" cy="2530549"/>
            <wp:effectExtent l="0" t="0" r="635" b="3175"/>
            <wp:docPr id="423436413" name="Рисунок 22" descr="Изображение выглядит как текс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36413" name="Рисунок 22" descr="Изображение выглядит как текст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957" cy="2539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1E030" w14:textId="4BEDCDDF" w:rsidR="007E6455" w:rsidRDefault="009511BD" w:rsidP="00437819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5666D">
        <w:rPr>
          <w:rFonts w:ascii="Trebuchet MS" w:eastAsia="Times New Roman" w:hAnsi="Trebuchet MS" w:cs="Times New Roman"/>
          <w:b/>
          <w:lang w:eastAsia="ru-RU"/>
        </w:rPr>
        <w:t xml:space="preserve">Рисунок 1.6.2.7 – Располагаемый напор на участках тепловых сетей </w:t>
      </w:r>
      <w:r w:rsidR="00DD453A" w:rsidRPr="00A5666D">
        <w:rPr>
          <w:rFonts w:ascii="Trebuchet MS" w:eastAsia="Times New Roman" w:hAnsi="Trebuchet MS" w:cs="Times New Roman"/>
          <w:b/>
          <w:lang w:eastAsia="ru-RU"/>
        </w:rPr>
        <w:t>с. Сельцы</w:t>
      </w:r>
    </w:p>
    <w:p w14:paraId="626513D8" w14:textId="77777777" w:rsidR="00A5666D" w:rsidRDefault="00A5666D" w:rsidP="00437819">
      <w:pPr>
        <w:spacing w:after="0" w:line="240" w:lineRule="auto"/>
        <w:jc w:val="center"/>
        <w:rPr>
          <w:rFonts w:ascii="Trebuchet MS" w:eastAsia="Times New Roman" w:hAnsi="Trebuchet MS" w:cs="Times New Roman"/>
          <w:iCs/>
          <w:lang w:eastAsia="ru-RU"/>
        </w:rPr>
      </w:pPr>
    </w:p>
    <w:p w14:paraId="787E96BF" w14:textId="189D2DDF" w:rsidR="00A020AA" w:rsidRPr="00296318" w:rsidRDefault="00A020AA" w:rsidP="009106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0" w:name="_Toc203488736"/>
      <w:bookmarkEnd w:id="99"/>
      <w:r w:rsidRPr="00296318">
        <w:rPr>
          <w:rFonts w:ascii="Trebuchet MS" w:eastAsia="Times New Roman" w:hAnsi="Trebuchet MS" w:cs="Times New Roman"/>
          <w:b/>
          <w:lang w:eastAsia="ru-RU"/>
        </w:rPr>
        <w:lastRenderedPageBreak/>
        <w:t>1.6.3 Причины возникновения дефицитов тепловой мощности и последствия влияния дефицитов на качество теплоснабжения</w:t>
      </w:r>
      <w:bookmarkEnd w:id="100"/>
    </w:p>
    <w:p w14:paraId="17C208EE" w14:textId="221D3116" w:rsidR="003070C3" w:rsidRPr="00296318" w:rsidRDefault="00BD35FD" w:rsidP="0091062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521A6">
        <w:rPr>
          <w:rFonts w:ascii="Trebuchet MS" w:eastAsia="Times New Roman" w:hAnsi="Trebuchet MS" w:cs="Times New Roman"/>
          <w:lang w:eastAsia="ru-RU"/>
        </w:rPr>
        <w:t xml:space="preserve">Дефицит </w:t>
      </w:r>
      <w:r w:rsidR="003070C3" w:rsidRPr="006521A6">
        <w:rPr>
          <w:rFonts w:ascii="Trebuchet MS" w:eastAsia="Times New Roman" w:hAnsi="Trebuchet MS" w:cs="Times New Roman"/>
          <w:lang w:eastAsia="ru-RU"/>
        </w:rPr>
        <w:t>тепловой мощности</w:t>
      </w:r>
      <w:r w:rsidR="00C81753" w:rsidRPr="006521A6">
        <w:rPr>
          <w:rFonts w:ascii="Trebuchet MS" w:eastAsia="Times New Roman" w:hAnsi="Trebuchet MS" w:cs="Times New Roman"/>
          <w:lang w:eastAsia="ru-RU"/>
        </w:rPr>
        <w:t xml:space="preserve"> в системах теплоснабжения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6521A6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A07420" w:rsidRPr="006521A6">
        <w:rPr>
          <w:rFonts w:ascii="Trebuchet MS" w:eastAsia="Times New Roman" w:hAnsi="Trebuchet MS" w:cs="Times New Roman"/>
          <w:lang w:eastAsia="ru-RU"/>
        </w:rPr>
        <w:t xml:space="preserve"> </w:t>
      </w:r>
      <w:r w:rsidR="007E6455">
        <w:rPr>
          <w:rFonts w:ascii="Trebuchet MS" w:eastAsia="Times New Roman" w:hAnsi="Trebuchet MS" w:cs="Times New Roman"/>
          <w:lang w:eastAsia="ru-RU"/>
        </w:rPr>
        <w:t>отсутствует</w:t>
      </w:r>
      <w:r w:rsidR="003070C3" w:rsidRPr="006521A6">
        <w:rPr>
          <w:rFonts w:ascii="Trebuchet MS" w:eastAsia="Times New Roman" w:hAnsi="Trebuchet MS" w:cs="Times New Roman"/>
          <w:lang w:eastAsia="ru-RU"/>
        </w:rPr>
        <w:t>.</w:t>
      </w:r>
    </w:p>
    <w:p w14:paraId="013CE459" w14:textId="77777777" w:rsidR="00910626" w:rsidRPr="00296318" w:rsidRDefault="00910626" w:rsidP="0091062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833A40E" w14:textId="60F581C0" w:rsidR="00A020AA" w:rsidRPr="00296318" w:rsidRDefault="00A020AA" w:rsidP="0091062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1" w:name="_Toc203488737"/>
      <w:r w:rsidRPr="00296318">
        <w:rPr>
          <w:rFonts w:ascii="Trebuchet MS" w:eastAsia="Times New Roman" w:hAnsi="Trebuchet MS" w:cs="Times New Roman"/>
          <w:b/>
          <w:lang w:eastAsia="ru-RU"/>
        </w:rPr>
        <w:t xml:space="preserve">1.6.4 </w:t>
      </w:r>
      <w:r w:rsidR="00FE18BA" w:rsidRPr="00296318">
        <w:rPr>
          <w:rFonts w:ascii="Trebuchet MS" w:eastAsia="Times New Roman" w:hAnsi="Trebuchet MS" w:cs="Times New Roman"/>
          <w:b/>
          <w:lang w:eastAsia="ru-RU"/>
        </w:rPr>
        <w:t>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</w:t>
      </w:r>
      <w:bookmarkEnd w:id="101"/>
    </w:p>
    <w:p w14:paraId="06661594" w14:textId="3063B6D8" w:rsidR="008B4A1F" w:rsidRPr="006521A6" w:rsidRDefault="00B478B5" w:rsidP="003070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521A6">
        <w:rPr>
          <w:rFonts w:ascii="Trebuchet MS" w:eastAsia="Times New Roman" w:hAnsi="Trebuchet MS" w:cs="Times New Roman"/>
          <w:lang w:eastAsia="ru-RU"/>
        </w:rPr>
        <w:t>Описание резервов тепловой мощности и информация о возможности расширения технологических зон действия от источников тепловой энергии приведена в таблице 1.6.4.</w:t>
      </w:r>
    </w:p>
    <w:p w14:paraId="2EC00844" w14:textId="66053148" w:rsidR="001547A5" w:rsidRDefault="00EA59EF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  <w:r w:rsidRPr="00DD453A">
        <w:rPr>
          <w:rFonts w:ascii="Trebuchet MS" w:eastAsia="Times New Roman" w:hAnsi="Trebuchet MS" w:cs="Times New Roman"/>
          <w:b/>
        </w:rPr>
        <w:t>Таблица</w:t>
      </w:r>
      <w:r w:rsidR="003F0675" w:rsidRPr="00DD453A">
        <w:rPr>
          <w:rFonts w:ascii="Trebuchet MS" w:eastAsia="Times New Roman" w:hAnsi="Trebuchet MS" w:cs="Times New Roman"/>
          <w:b/>
        </w:rPr>
        <w:t xml:space="preserve"> 1</w:t>
      </w:r>
      <w:r w:rsidRPr="00DD453A">
        <w:rPr>
          <w:rFonts w:ascii="Trebuchet MS" w:eastAsia="Times New Roman" w:hAnsi="Trebuchet MS" w:cs="Times New Roman"/>
          <w:b/>
        </w:rPr>
        <w:t>.</w:t>
      </w:r>
      <w:r w:rsidR="00DE129B" w:rsidRPr="00DD453A">
        <w:rPr>
          <w:rFonts w:ascii="Trebuchet MS" w:eastAsia="Times New Roman" w:hAnsi="Trebuchet MS" w:cs="Times New Roman"/>
          <w:b/>
        </w:rPr>
        <w:t>6</w:t>
      </w:r>
      <w:r w:rsidRPr="00DD453A">
        <w:rPr>
          <w:rFonts w:ascii="Trebuchet MS" w:eastAsia="Times New Roman" w:hAnsi="Trebuchet MS" w:cs="Times New Roman"/>
          <w:b/>
        </w:rPr>
        <w:t xml:space="preserve">.4 </w:t>
      </w:r>
      <w:r w:rsidR="003070C3" w:rsidRPr="00DD453A">
        <w:rPr>
          <w:rFonts w:ascii="Trebuchet MS" w:eastAsia="Times New Roman" w:hAnsi="Trebuchet MS" w:cs="Times New Roman"/>
          <w:b/>
        </w:rPr>
        <w:t>- Сведения</w:t>
      </w:r>
      <w:r w:rsidRPr="00DD453A">
        <w:rPr>
          <w:rFonts w:ascii="Trebuchet MS" w:eastAsia="Times New Roman" w:hAnsi="Trebuchet MS" w:cs="Times New Roman"/>
          <w:b/>
        </w:rPr>
        <w:t xml:space="preserve"> по </w:t>
      </w:r>
      <w:r w:rsidR="003070C3" w:rsidRPr="00DD453A">
        <w:rPr>
          <w:rFonts w:ascii="Trebuchet MS" w:eastAsia="Times New Roman" w:hAnsi="Trebuchet MS" w:cs="Times New Roman"/>
          <w:b/>
        </w:rPr>
        <w:t>возможности расширения технологических зон действия источников тепловой энергии</w:t>
      </w:r>
      <w:bookmarkEnd w:id="7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4246"/>
      </w:tblGrid>
      <w:tr w:rsidR="007E6455" w:rsidRPr="00CA20EA" w14:paraId="65F2B974" w14:textId="77777777" w:rsidTr="007E6455">
        <w:trPr>
          <w:trHeight w:val="20"/>
          <w:tblHeader/>
        </w:trPr>
        <w:tc>
          <w:tcPr>
            <w:tcW w:w="3256" w:type="dxa"/>
            <w:shd w:val="clear" w:color="000000" w:fill="CCFF99"/>
            <w:vAlign w:val="center"/>
            <w:hideMark/>
          </w:tcPr>
          <w:p w14:paraId="5A91B189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2409" w:type="dxa"/>
            <w:shd w:val="clear" w:color="000000" w:fill="CCFF99"/>
            <w:vAlign w:val="center"/>
            <w:hideMark/>
          </w:tcPr>
          <w:p w14:paraId="2254BC66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Резервная тепловая мощность источника, Гкал/ч</w:t>
            </w:r>
          </w:p>
        </w:tc>
        <w:tc>
          <w:tcPr>
            <w:tcW w:w="4246" w:type="dxa"/>
            <w:shd w:val="clear" w:color="000000" w:fill="CCFF99"/>
            <w:vAlign w:val="center"/>
            <w:hideMark/>
          </w:tcPr>
          <w:p w14:paraId="27CC5C03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Расширение зоны теплоснабжения</w:t>
            </w:r>
          </w:p>
        </w:tc>
      </w:tr>
      <w:tr w:rsidR="007E6455" w:rsidRPr="00CA20EA" w14:paraId="376E5AFA" w14:textId="77777777" w:rsidTr="007E6455">
        <w:trPr>
          <w:trHeight w:val="20"/>
        </w:trPr>
        <w:tc>
          <w:tcPr>
            <w:tcW w:w="9911" w:type="dxa"/>
            <w:gridSpan w:val="3"/>
            <w:shd w:val="clear" w:color="000000" w:fill="FFFF99"/>
            <w:vAlign w:val="center"/>
            <w:hideMark/>
          </w:tcPr>
          <w:p w14:paraId="2BC1733B" w14:textId="13A726CE" w:rsidR="007E6455" w:rsidRPr="00CA20EA" w:rsidRDefault="0032455E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«ТД»</w:t>
            </w:r>
          </w:p>
        </w:tc>
      </w:tr>
      <w:tr w:rsidR="000E741A" w:rsidRPr="00CA20EA" w14:paraId="6FFFB891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1FA4F9AC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40 лет Октября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AEE97" w14:textId="2587C843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0,107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96FC5B0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02B8E764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40588564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22AC4" w14:textId="4216E535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0,049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12F6816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2788EF2F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0A91A12D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Краснослободская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0F785" w14:textId="2EF8C8D0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0,075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44846E51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43EB93B4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4B4CA076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Кооперативная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4A628" w14:textId="4628CD5C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0,033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E573DD4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5CD20CAB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3F8E483E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Железнодорожная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642EC" w14:textId="104F6867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0,023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63F22DC0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5986855E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013CE7DF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Смирнова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81122" w14:textId="295D304D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0,055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CD604E5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70E50366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18B743E0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Заводская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A691" w14:textId="27CD8A51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0,095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C09D961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2C1E2084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1CC063DB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38F85" w14:textId="18760502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0,038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8659551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54719D48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1AD2247F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ECFD" w14:textId="6D3CD42A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0,062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F665903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330C1B20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25ABC127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C185" w14:textId="0E7A3591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1,</w:t>
            </w:r>
            <w:r w:rsidR="00272118">
              <w:rPr>
                <w:rFonts w:ascii="Trebuchet MS" w:hAnsi="Trebuchet MS" w:cs="Calibri"/>
                <w:color w:val="000000"/>
                <w:sz w:val="20"/>
                <w:szCs w:val="20"/>
              </w:rPr>
              <w:t>8</w:t>
            </w:r>
            <w:r w:rsidR="007B422B">
              <w:rPr>
                <w:rFonts w:ascii="Trebuchet MS" w:hAnsi="Trebuchet MS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595E8AE" w14:textId="0710704E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Присутствует возможность расширения технологической зоны действия источника</w:t>
            </w:r>
          </w:p>
        </w:tc>
      </w:tr>
      <w:tr w:rsidR="000E741A" w:rsidRPr="00CA20EA" w14:paraId="2163A383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72797223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AEEA" w14:textId="5EB19D89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0,1</w:t>
            </w:r>
            <w:r w:rsidR="007B422B"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F6F06C6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0E741A" w:rsidRPr="00CA20EA" w14:paraId="34D7C675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06849A4E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6147" w14:textId="1E5F4543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0,427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7D40AA72" w14:textId="5161E600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Присутствует возможность расширения технологической зоны действия источника</w:t>
            </w:r>
          </w:p>
        </w:tc>
      </w:tr>
      <w:tr w:rsidR="000E741A" w:rsidRPr="00CA20EA" w14:paraId="47C3E1AC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54E557D6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84B4" w14:textId="423398ED" w:rsidR="000E741A" w:rsidRPr="00F33E71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</w:t>
            </w:r>
            <w:r w:rsidR="00F33E71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702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075AF70A" w14:textId="1CB6D76C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Присутствует возможность расширения технологической зоны действия источника</w:t>
            </w:r>
          </w:p>
        </w:tc>
      </w:tr>
      <w:tr w:rsidR="000E741A" w:rsidRPr="00CA20EA" w14:paraId="314B504E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40B54F50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08303" w14:textId="3DBD7466" w:rsidR="000E741A" w:rsidRPr="000E741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1,</w:t>
            </w:r>
            <w:r w:rsidR="003027F3">
              <w:rPr>
                <w:rFonts w:ascii="Trebuchet MS" w:hAnsi="Trebuchet MS" w:cs="Calibri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3C9EC07D" w14:textId="527F8B25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Присутствует возможность расширения технологической зоны действия источника</w:t>
            </w:r>
          </w:p>
        </w:tc>
      </w:tr>
      <w:tr w:rsidR="000E741A" w:rsidRPr="00CA20EA" w14:paraId="40AA2198" w14:textId="77777777" w:rsidTr="000E741A">
        <w:trPr>
          <w:trHeight w:val="20"/>
        </w:trPr>
        <w:tc>
          <w:tcPr>
            <w:tcW w:w="3256" w:type="dxa"/>
            <w:vAlign w:val="center"/>
            <w:hideMark/>
          </w:tcPr>
          <w:p w14:paraId="31549275" w14:textId="77777777" w:rsidR="000E741A" w:rsidRPr="00CA20EA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6F58" w14:textId="47393C27" w:rsidR="000E741A" w:rsidRPr="00F33E71" w:rsidRDefault="000E741A" w:rsidP="000E741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0E741A">
              <w:rPr>
                <w:rFonts w:ascii="Trebuchet MS" w:hAnsi="Trebuchet MS" w:cs="Calibri"/>
                <w:color w:val="000000"/>
                <w:sz w:val="20"/>
                <w:szCs w:val="20"/>
              </w:rPr>
              <w:t>0,0</w:t>
            </w:r>
            <w:r w:rsidR="00F33E71">
              <w:rPr>
                <w:rFonts w:ascii="Trebuchet MS" w:hAnsi="Trebuchet MS" w:cs="Calibri"/>
                <w:color w:val="000000"/>
                <w:sz w:val="20"/>
                <w:szCs w:val="20"/>
                <w:lang w:val="en-US"/>
              </w:rPr>
              <w:t>19</w:t>
            </w:r>
          </w:p>
        </w:tc>
        <w:tc>
          <w:tcPr>
            <w:tcW w:w="4246" w:type="dxa"/>
            <w:tcBorders>
              <w:left w:val="single" w:sz="4" w:space="0" w:color="auto"/>
            </w:tcBorders>
            <w:noWrap/>
            <w:vAlign w:val="center"/>
            <w:hideMark/>
          </w:tcPr>
          <w:p w14:paraId="11533879" w14:textId="77777777" w:rsidR="000E741A" w:rsidRPr="00CA20EA" w:rsidRDefault="000E741A" w:rsidP="000E741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4058D14D" w14:textId="77777777" w:rsidTr="007E6455">
        <w:trPr>
          <w:trHeight w:val="20"/>
        </w:trPr>
        <w:tc>
          <w:tcPr>
            <w:tcW w:w="9911" w:type="dxa"/>
            <w:gridSpan w:val="3"/>
            <w:shd w:val="clear" w:color="000000" w:fill="FFFF99"/>
            <w:vAlign w:val="center"/>
            <w:hideMark/>
          </w:tcPr>
          <w:p w14:paraId="59D7A16E" w14:textId="3CFD29EA" w:rsidR="007E6455" w:rsidRPr="00CA20EA" w:rsidRDefault="0032455E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«ТС»</w:t>
            </w:r>
          </w:p>
        </w:tc>
      </w:tr>
      <w:tr w:rsidR="007E6455" w:rsidRPr="00CA20EA" w14:paraId="59380FAE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2A6256BC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Каменка</w:t>
            </w:r>
          </w:p>
        </w:tc>
        <w:tc>
          <w:tcPr>
            <w:tcW w:w="2409" w:type="dxa"/>
            <w:vAlign w:val="center"/>
            <w:hideMark/>
          </w:tcPr>
          <w:p w14:paraId="19A62305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0,107</w:t>
            </w:r>
          </w:p>
        </w:tc>
        <w:tc>
          <w:tcPr>
            <w:tcW w:w="4246" w:type="dxa"/>
            <w:noWrap/>
            <w:vAlign w:val="center"/>
            <w:hideMark/>
          </w:tcPr>
          <w:p w14:paraId="159A3D8D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0CC75B66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56BE6EA9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Кистутово</w:t>
            </w:r>
          </w:p>
        </w:tc>
        <w:tc>
          <w:tcPr>
            <w:tcW w:w="2409" w:type="dxa"/>
            <w:vAlign w:val="center"/>
            <w:hideMark/>
          </w:tcPr>
          <w:p w14:paraId="62A82B2D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0,033</w:t>
            </w:r>
          </w:p>
        </w:tc>
        <w:tc>
          <w:tcPr>
            <w:tcW w:w="4246" w:type="dxa"/>
            <w:noWrap/>
            <w:vAlign w:val="center"/>
            <w:hideMark/>
          </w:tcPr>
          <w:p w14:paraId="688D38C2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7FA2C979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570A0144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Райково</w:t>
            </w:r>
          </w:p>
        </w:tc>
        <w:tc>
          <w:tcPr>
            <w:tcW w:w="2409" w:type="dxa"/>
            <w:vAlign w:val="center"/>
            <w:hideMark/>
          </w:tcPr>
          <w:p w14:paraId="35DF63CC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0,439</w:t>
            </w:r>
          </w:p>
        </w:tc>
        <w:tc>
          <w:tcPr>
            <w:tcW w:w="4246" w:type="dxa"/>
            <w:noWrap/>
            <w:vAlign w:val="center"/>
            <w:hideMark/>
          </w:tcPr>
          <w:p w14:paraId="560457A2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547B6107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23182F2E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п. Ривицкий</w:t>
            </w:r>
          </w:p>
        </w:tc>
        <w:tc>
          <w:tcPr>
            <w:tcW w:w="2409" w:type="dxa"/>
            <w:vAlign w:val="center"/>
            <w:hideMark/>
          </w:tcPr>
          <w:p w14:paraId="71D6B3E0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1,053</w:t>
            </w:r>
          </w:p>
        </w:tc>
        <w:tc>
          <w:tcPr>
            <w:tcW w:w="4246" w:type="dxa"/>
            <w:noWrap/>
            <w:vAlign w:val="center"/>
            <w:hideMark/>
          </w:tcPr>
          <w:p w14:paraId="54BF931B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37798097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1C462ACD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Фабрика</w:t>
            </w:r>
          </w:p>
        </w:tc>
        <w:tc>
          <w:tcPr>
            <w:tcW w:w="2409" w:type="dxa"/>
            <w:vAlign w:val="center"/>
            <w:hideMark/>
          </w:tcPr>
          <w:p w14:paraId="4AE4CB78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0,104</w:t>
            </w:r>
          </w:p>
        </w:tc>
        <w:tc>
          <w:tcPr>
            <w:tcW w:w="4246" w:type="dxa"/>
            <w:noWrap/>
            <w:vAlign w:val="center"/>
            <w:hideMark/>
          </w:tcPr>
          <w:p w14:paraId="465EA1FF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  <w:tr w:rsidR="007E6455" w:rsidRPr="00CA20EA" w14:paraId="3AAC31D5" w14:textId="77777777" w:rsidTr="007E6455">
        <w:trPr>
          <w:trHeight w:val="20"/>
        </w:trPr>
        <w:tc>
          <w:tcPr>
            <w:tcW w:w="3256" w:type="dxa"/>
            <w:vAlign w:val="center"/>
            <w:hideMark/>
          </w:tcPr>
          <w:p w14:paraId="4B46E93C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с. Сельцы</w:t>
            </w:r>
          </w:p>
        </w:tc>
        <w:tc>
          <w:tcPr>
            <w:tcW w:w="2409" w:type="dxa"/>
            <w:vAlign w:val="center"/>
            <w:hideMark/>
          </w:tcPr>
          <w:p w14:paraId="7A6E8E77" w14:textId="77777777" w:rsidR="007E6455" w:rsidRPr="00CA20EA" w:rsidRDefault="007E6455" w:rsidP="007E645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0,366</w:t>
            </w:r>
          </w:p>
        </w:tc>
        <w:tc>
          <w:tcPr>
            <w:tcW w:w="4246" w:type="dxa"/>
            <w:noWrap/>
            <w:vAlign w:val="center"/>
            <w:hideMark/>
          </w:tcPr>
          <w:p w14:paraId="7E5C6C1B" w14:textId="77777777" w:rsidR="007E6455" w:rsidRPr="00CA20EA" w:rsidRDefault="007E6455" w:rsidP="007E645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A20E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Расширение технологическое зоны действия источника не предусматривается</w:t>
            </w:r>
          </w:p>
        </w:tc>
      </w:tr>
    </w:tbl>
    <w:p w14:paraId="6C5BB102" w14:textId="77777777" w:rsidR="00DF55A3" w:rsidRPr="000C7EE6" w:rsidRDefault="00DF55A3" w:rsidP="00DF55A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  <w:bookmarkStart w:id="102" w:name="_Toc203488738"/>
    </w:p>
    <w:p w14:paraId="71DC0FDE" w14:textId="77777777" w:rsidR="00DF55A3" w:rsidRPr="000C7EE6" w:rsidRDefault="00DF55A3" w:rsidP="00DF55A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3A7066A0" w14:textId="733C537C" w:rsidR="00A020AA" w:rsidRPr="00296318" w:rsidRDefault="00D92BAA" w:rsidP="00B04612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lang w:eastAsia="ru-RU"/>
        </w:rPr>
      </w:pPr>
      <w:r w:rsidRPr="00CA20EA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1.7 </w:t>
      </w:r>
      <w:r w:rsidR="00497417" w:rsidRPr="00CA20EA">
        <w:rPr>
          <w:rFonts w:ascii="Trebuchet MS" w:eastAsia="Times New Roman" w:hAnsi="Trebuchet MS" w:cs="Times New Roman"/>
          <w:b/>
          <w:lang w:eastAsia="ru-RU"/>
        </w:rPr>
        <w:t>Балансы теплоносителя</w:t>
      </w:r>
      <w:bookmarkEnd w:id="102"/>
    </w:p>
    <w:p w14:paraId="051DDC80" w14:textId="4AB8520A" w:rsidR="00FE18BA" w:rsidRPr="00296318" w:rsidRDefault="00FE18BA" w:rsidP="003070C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3" w:name="_Toc203488739"/>
      <w:r w:rsidRPr="00296318">
        <w:rPr>
          <w:rFonts w:ascii="Trebuchet MS" w:eastAsia="Times New Roman" w:hAnsi="Trebuchet MS" w:cs="Times New Roman"/>
          <w:b/>
          <w:lang w:eastAsia="ru-RU"/>
        </w:rPr>
        <w:t>1.7.1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энергии, в том числе работающих на единую тепловую сеть</w:t>
      </w:r>
      <w:bookmarkEnd w:id="103"/>
    </w:p>
    <w:p w14:paraId="625320CA" w14:textId="6E413E3A" w:rsidR="00880775" w:rsidRPr="00296318" w:rsidRDefault="001D4864" w:rsidP="003070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1D4864">
        <w:rPr>
          <w:rFonts w:ascii="Trebuchet MS" w:eastAsia="Times New Roman" w:hAnsi="Trebuchet MS" w:cs="Times New Roman"/>
          <w:lang w:eastAsia="ru-RU"/>
        </w:rPr>
        <w:t xml:space="preserve">В качестве исходной воды для заполнения и подпитки тепловых сетей котельных </w:t>
      </w:r>
      <w:r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1D4864">
        <w:rPr>
          <w:rFonts w:ascii="Trebuchet MS" w:eastAsia="Times New Roman" w:hAnsi="Trebuchet MS" w:cs="Times New Roman"/>
          <w:lang w:eastAsia="ru-RU"/>
        </w:rPr>
        <w:t xml:space="preserve"> муниципального округа используется вода из централизованных систем холодного водоснабжения населенных пунктов</w:t>
      </w:r>
      <w:r w:rsidR="002308E5" w:rsidRPr="006521A6">
        <w:rPr>
          <w:rFonts w:ascii="Trebuchet MS" w:eastAsia="Times New Roman" w:hAnsi="Trebuchet MS" w:cs="Times New Roman"/>
          <w:lang w:eastAsia="ru-RU"/>
        </w:rPr>
        <w:t>.</w:t>
      </w:r>
      <w:r w:rsidR="00880775" w:rsidRPr="00296318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3E12A6DB" w14:textId="4DBCB65A" w:rsidR="00497945" w:rsidRPr="00092296" w:rsidRDefault="00820FB8" w:rsidP="001F617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092296">
        <w:rPr>
          <w:rFonts w:ascii="Trebuchet MS" w:eastAsia="Times New Roman" w:hAnsi="Trebuchet MS" w:cs="Times New Roman"/>
          <w:lang w:eastAsia="ru-RU"/>
        </w:rPr>
        <w:t>В таблиц</w:t>
      </w:r>
      <w:r w:rsidR="001F6177">
        <w:rPr>
          <w:rFonts w:ascii="Trebuchet MS" w:eastAsia="Times New Roman" w:hAnsi="Trebuchet MS" w:cs="Times New Roman"/>
          <w:lang w:eastAsia="ru-RU"/>
        </w:rPr>
        <w:t>ах 1.7.1.1 – 1.7.1.</w:t>
      </w:r>
      <w:r w:rsidR="0086703E">
        <w:rPr>
          <w:rFonts w:ascii="Trebuchet MS" w:eastAsia="Times New Roman" w:hAnsi="Trebuchet MS" w:cs="Times New Roman"/>
          <w:lang w:eastAsia="ru-RU"/>
        </w:rPr>
        <w:t>2</w:t>
      </w:r>
      <w:r w:rsidRPr="00092296">
        <w:rPr>
          <w:rFonts w:ascii="Trebuchet MS" w:eastAsia="Times New Roman" w:hAnsi="Trebuchet MS" w:cs="Times New Roman"/>
          <w:lang w:eastAsia="ru-RU"/>
        </w:rPr>
        <w:t xml:space="preserve"> представлена информация об объемах воды, расходуемых теплоснабжающ</w:t>
      </w:r>
      <w:r w:rsidR="001D4864">
        <w:rPr>
          <w:rFonts w:ascii="Trebuchet MS" w:eastAsia="Times New Roman" w:hAnsi="Trebuchet MS" w:cs="Times New Roman"/>
          <w:lang w:eastAsia="ru-RU"/>
        </w:rPr>
        <w:t>ими</w:t>
      </w:r>
      <w:r w:rsidRPr="00092296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1D4864">
        <w:rPr>
          <w:rFonts w:ascii="Trebuchet MS" w:eastAsia="Times New Roman" w:hAnsi="Trebuchet MS" w:cs="Times New Roman"/>
          <w:lang w:eastAsia="ru-RU"/>
        </w:rPr>
        <w:t>ями</w:t>
      </w:r>
      <w:r w:rsidRPr="00092296">
        <w:rPr>
          <w:rFonts w:ascii="Trebuchet MS" w:eastAsia="Times New Roman" w:hAnsi="Trebuchet MS" w:cs="Times New Roman"/>
          <w:lang w:eastAsia="ru-RU"/>
        </w:rPr>
        <w:t xml:space="preserve"> на</w:t>
      </w:r>
      <w:r w:rsidR="00F260E3" w:rsidRPr="00092296">
        <w:rPr>
          <w:rFonts w:ascii="Trebuchet MS" w:eastAsia="Times New Roman" w:hAnsi="Trebuchet MS" w:cs="Times New Roman"/>
          <w:lang w:eastAsia="ru-RU"/>
        </w:rPr>
        <w:t xml:space="preserve"> собственные нужды котельной и</w:t>
      </w:r>
      <w:r w:rsidRPr="00092296">
        <w:rPr>
          <w:rFonts w:ascii="Trebuchet MS" w:eastAsia="Times New Roman" w:hAnsi="Trebuchet MS" w:cs="Times New Roman"/>
          <w:lang w:eastAsia="ru-RU"/>
        </w:rPr>
        <w:t xml:space="preserve"> подпитку тепловых сетей</w:t>
      </w:r>
      <w:r w:rsidR="00F260E3" w:rsidRPr="00092296">
        <w:rPr>
          <w:rFonts w:ascii="Trebuchet MS" w:eastAsia="Times New Roman" w:hAnsi="Trebuchet MS" w:cs="Times New Roman"/>
          <w:lang w:eastAsia="ru-RU"/>
        </w:rPr>
        <w:t xml:space="preserve">, а также </w:t>
      </w:r>
      <w:r w:rsidRPr="00092296">
        <w:rPr>
          <w:rFonts w:ascii="Trebuchet MS" w:eastAsia="Times New Roman" w:hAnsi="Trebuchet MS" w:cs="Times New Roman"/>
          <w:lang w:eastAsia="ru-RU"/>
        </w:rPr>
        <w:t>отпуск горячего водоснабжения потребителям.</w:t>
      </w:r>
    </w:p>
    <w:p w14:paraId="5226C06A" w14:textId="77983DCE" w:rsidR="00DE129B" w:rsidRDefault="00DE129B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  <w:r w:rsidRPr="00EF3A88">
        <w:rPr>
          <w:rFonts w:ascii="Trebuchet MS" w:eastAsia="Times New Roman" w:hAnsi="Trebuchet MS" w:cs="Times New Roman"/>
          <w:b/>
        </w:rPr>
        <w:t>Таблица</w:t>
      </w:r>
      <w:r w:rsidR="00497417" w:rsidRPr="00EF3A88">
        <w:rPr>
          <w:rFonts w:ascii="Trebuchet MS" w:eastAsia="Times New Roman" w:hAnsi="Trebuchet MS" w:cs="Times New Roman"/>
          <w:b/>
        </w:rPr>
        <w:t xml:space="preserve"> </w:t>
      </w:r>
      <w:r w:rsidR="003F0675" w:rsidRPr="00EF3A88">
        <w:rPr>
          <w:rFonts w:ascii="Trebuchet MS" w:eastAsia="Times New Roman" w:hAnsi="Trebuchet MS" w:cs="Times New Roman"/>
          <w:b/>
        </w:rPr>
        <w:t>1</w:t>
      </w:r>
      <w:r w:rsidRPr="00EF3A88">
        <w:rPr>
          <w:rFonts w:ascii="Trebuchet MS" w:eastAsia="Times New Roman" w:hAnsi="Trebuchet MS" w:cs="Times New Roman"/>
          <w:b/>
        </w:rPr>
        <w:t xml:space="preserve">.7.1.1 </w:t>
      </w:r>
      <w:r w:rsidR="00497945" w:rsidRPr="00EF3A88">
        <w:rPr>
          <w:rFonts w:ascii="Trebuchet MS" w:eastAsia="Times New Roman" w:hAnsi="Trebuchet MS" w:cs="Times New Roman"/>
          <w:b/>
        </w:rPr>
        <w:t xml:space="preserve">- </w:t>
      </w:r>
      <w:bookmarkStart w:id="104" w:name="_Hlk165010286"/>
      <w:r w:rsidR="00820FB8" w:rsidRPr="00EF3A88">
        <w:rPr>
          <w:rFonts w:ascii="Trebuchet MS" w:eastAsia="Times New Roman" w:hAnsi="Trebuchet MS" w:cs="Times New Roman"/>
          <w:b/>
        </w:rPr>
        <w:t>Объем потребления воды</w:t>
      </w:r>
      <w:r w:rsidR="00B478B5" w:rsidRPr="00EF3A88">
        <w:rPr>
          <w:rFonts w:ascii="Trebuchet MS" w:eastAsia="Times New Roman" w:hAnsi="Trebuchet MS" w:cs="Times New Roman"/>
          <w:b/>
        </w:rPr>
        <w:t xml:space="preserve"> в</w:t>
      </w:r>
      <w:r w:rsidR="00820FB8" w:rsidRPr="00EF3A88">
        <w:rPr>
          <w:rFonts w:ascii="Trebuchet MS" w:eastAsia="Times New Roman" w:hAnsi="Trebuchet MS" w:cs="Times New Roman"/>
          <w:b/>
        </w:rPr>
        <w:t xml:space="preserve"> система</w:t>
      </w:r>
      <w:r w:rsidR="00B478B5" w:rsidRPr="00EF3A88">
        <w:rPr>
          <w:rFonts w:ascii="Trebuchet MS" w:eastAsia="Times New Roman" w:hAnsi="Trebuchet MS" w:cs="Times New Roman"/>
          <w:b/>
        </w:rPr>
        <w:t>х</w:t>
      </w:r>
      <w:r w:rsidR="00820FB8" w:rsidRPr="00EF3A88">
        <w:rPr>
          <w:rFonts w:ascii="Trebuchet MS" w:eastAsia="Times New Roman" w:hAnsi="Trebuchet MS" w:cs="Times New Roman"/>
          <w:b/>
        </w:rPr>
        <w:t xml:space="preserve"> теплоснабжения</w:t>
      </w:r>
      <w:r w:rsidR="00B478B5" w:rsidRPr="00EF3A88">
        <w:rPr>
          <w:rFonts w:ascii="Trebuchet MS" w:eastAsia="Times New Roman" w:hAnsi="Trebuchet MS" w:cs="Times New Roman"/>
          <w:b/>
        </w:rPr>
        <w:t xml:space="preserve"> </w:t>
      </w:r>
      <w:bookmarkEnd w:id="104"/>
      <w:r w:rsidR="0032455E">
        <w:rPr>
          <w:rFonts w:ascii="Trebuchet MS" w:eastAsia="Times New Roman" w:hAnsi="Trebuchet MS" w:cs="Times New Roman"/>
          <w:b/>
        </w:rPr>
        <w:t>МУП «ТС»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8"/>
        <w:gridCol w:w="1627"/>
        <w:gridCol w:w="1606"/>
      </w:tblGrid>
      <w:tr w:rsidR="001F6177" w:rsidRPr="001F6177" w14:paraId="3DFABDF5" w14:textId="77777777" w:rsidTr="001F6177">
        <w:trPr>
          <w:trHeight w:val="20"/>
        </w:trPr>
        <w:tc>
          <w:tcPr>
            <w:tcW w:w="3369" w:type="pct"/>
            <w:shd w:val="clear" w:color="000000" w:fill="CCFF99"/>
            <w:vAlign w:val="center"/>
            <w:hideMark/>
          </w:tcPr>
          <w:p w14:paraId="5980CF32" w14:textId="7777777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821" w:type="pct"/>
            <w:shd w:val="clear" w:color="000000" w:fill="CCFF99"/>
            <w:vAlign w:val="center"/>
            <w:hideMark/>
          </w:tcPr>
          <w:p w14:paraId="3D99896E" w14:textId="2E995BCA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810" w:type="pct"/>
            <w:shd w:val="clear" w:color="000000" w:fill="CCFF99"/>
            <w:vAlign w:val="center"/>
            <w:hideMark/>
          </w:tcPr>
          <w:p w14:paraId="463A19C0" w14:textId="13DCF34A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</w:tr>
      <w:tr w:rsidR="00EF3A88" w:rsidRPr="001F6177" w14:paraId="5B93A819" w14:textId="77777777" w:rsidTr="00EF3A88">
        <w:trPr>
          <w:trHeight w:val="20"/>
        </w:trPr>
        <w:tc>
          <w:tcPr>
            <w:tcW w:w="5000" w:type="pct"/>
            <w:gridSpan w:val="3"/>
            <w:shd w:val="clear" w:color="000000" w:fill="FFFF99"/>
            <w:vAlign w:val="center"/>
            <w:hideMark/>
          </w:tcPr>
          <w:p w14:paraId="71E0E3E4" w14:textId="4AD1A301" w:rsidR="00EF3A88" w:rsidRPr="001F6177" w:rsidRDefault="0032455E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1F6177" w:rsidRPr="001F6177" w14:paraId="67F0F41E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4AA4B41A" w14:textId="26BF3CFE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2B9E2E4D" w14:textId="5411C76E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1,252</w:t>
            </w:r>
          </w:p>
        </w:tc>
        <w:tc>
          <w:tcPr>
            <w:tcW w:w="810" w:type="pct"/>
            <w:vAlign w:val="center"/>
            <w:hideMark/>
          </w:tcPr>
          <w:p w14:paraId="6E63062E" w14:textId="696BB47D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</w:tr>
      <w:tr w:rsidR="001F6177" w:rsidRPr="001F6177" w14:paraId="18C72115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21D201D6" w14:textId="6D7A32C1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109D278B" w14:textId="3E7A776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810" w:type="pct"/>
            <w:vAlign w:val="center"/>
            <w:hideMark/>
          </w:tcPr>
          <w:p w14:paraId="7802A6D5" w14:textId="4B54764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</w:tr>
      <w:tr w:rsidR="001F6177" w:rsidRPr="001F6177" w14:paraId="00D22AAF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2A4CE518" w14:textId="4D45162C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62FD819D" w14:textId="7588571D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0,505</w:t>
            </w:r>
          </w:p>
        </w:tc>
        <w:tc>
          <w:tcPr>
            <w:tcW w:w="810" w:type="pct"/>
            <w:vAlign w:val="center"/>
            <w:hideMark/>
          </w:tcPr>
          <w:p w14:paraId="32625135" w14:textId="5A0A622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</w:tr>
      <w:tr w:rsidR="001F6177" w:rsidRPr="001F6177" w14:paraId="0EC8676E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19BC398B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64F8454A" w14:textId="5B642C7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23870B47" w14:textId="2D0A90D9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1D992788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3934A920" w14:textId="341E898A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3448F303" w14:textId="4BAA624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0,122</w:t>
            </w:r>
          </w:p>
        </w:tc>
        <w:tc>
          <w:tcPr>
            <w:tcW w:w="810" w:type="pct"/>
            <w:vAlign w:val="center"/>
            <w:hideMark/>
          </w:tcPr>
          <w:p w14:paraId="6D9F9161" w14:textId="3C37C33F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</w:tr>
      <w:tr w:rsidR="001F6177" w:rsidRPr="001F6177" w14:paraId="66E9CD85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178E5876" w14:textId="1ED09AE6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4AE4685B" w14:textId="2ED7A6F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810" w:type="pct"/>
            <w:vAlign w:val="center"/>
            <w:hideMark/>
          </w:tcPr>
          <w:p w14:paraId="37843B75" w14:textId="1A575D8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1F6177" w:rsidRPr="001F6177" w14:paraId="7D67B7B8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327E553D" w14:textId="16CB1989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3398CA8B" w14:textId="4EE1DB1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810" w:type="pct"/>
            <w:vAlign w:val="center"/>
            <w:hideMark/>
          </w:tcPr>
          <w:p w14:paraId="079F17FB" w14:textId="50BB535A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</w:tr>
      <w:tr w:rsidR="001F6177" w:rsidRPr="001F6177" w14:paraId="73164EF7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0F000F40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1055B20A" w14:textId="3D797704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429BEE6B" w14:textId="77D7ADB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37569777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39E0609A" w14:textId="600C19AF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6FE6CBFC" w14:textId="389B75C9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810" w:type="pct"/>
            <w:vAlign w:val="center"/>
            <w:hideMark/>
          </w:tcPr>
          <w:p w14:paraId="042C6CCD" w14:textId="5CEFDFC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1F6177" w:rsidRPr="001F6177" w14:paraId="394D1BE8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0FFD8367" w14:textId="43FB5D58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0BA6D1B9" w14:textId="2312AB13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810" w:type="pct"/>
            <w:vAlign w:val="center"/>
            <w:hideMark/>
          </w:tcPr>
          <w:p w14:paraId="19C86EBE" w14:textId="2816DB64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</w:tr>
      <w:tr w:rsidR="001F6177" w:rsidRPr="001F6177" w14:paraId="39E4F0BA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5E34658D" w14:textId="27BA03D9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1B28BCFF" w14:textId="62EEA0A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 0,079</w:t>
            </w:r>
          </w:p>
        </w:tc>
        <w:tc>
          <w:tcPr>
            <w:tcW w:w="810" w:type="pct"/>
            <w:vAlign w:val="center"/>
            <w:hideMark/>
          </w:tcPr>
          <w:p w14:paraId="04E75643" w14:textId="4AD6F8B0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- 0,079</w:t>
            </w:r>
          </w:p>
        </w:tc>
      </w:tr>
      <w:tr w:rsidR="001F6177" w:rsidRPr="001F6177" w14:paraId="2B3A78B8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1EF3E5BD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0DC15928" w14:textId="5243CAF9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4D8610AC" w14:textId="0DCE87BB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507C80A8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7D35E356" w14:textId="26743895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175F58CD" w14:textId="0C819538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810" w:type="pct"/>
            <w:vAlign w:val="center"/>
            <w:hideMark/>
          </w:tcPr>
          <w:p w14:paraId="3FDE5C02" w14:textId="3B941B3D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</w:tr>
      <w:tr w:rsidR="001F6177" w:rsidRPr="001F6177" w14:paraId="77773CE2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53609541" w14:textId="73766CD6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3B4AD1DB" w14:textId="7686B23E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810" w:type="pct"/>
            <w:vAlign w:val="center"/>
            <w:hideMark/>
          </w:tcPr>
          <w:p w14:paraId="40617FF9" w14:textId="0F9A5EA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</w:tr>
      <w:tr w:rsidR="001F6177" w:rsidRPr="001F6177" w14:paraId="5B0229D3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3467AA9B" w14:textId="52AAE73B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0808C392" w14:textId="4DB12E86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810" w:type="pct"/>
            <w:vAlign w:val="center"/>
            <w:hideMark/>
          </w:tcPr>
          <w:p w14:paraId="5343618C" w14:textId="7BF1234D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1F6177" w:rsidRPr="001F6177" w14:paraId="70558B85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7D0B680E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39A3CA36" w14:textId="6CE4463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5B914D76" w14:textId="0C65C482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1907A5B3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1CD65D7D" w14:textId="45FBC53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66CD34BD" w14:textId="572D5AB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810" w:type="pct"/>
            <w:vAlign w:val="center"/>
            <w:hideMark/>
          </w:tcPr>
          <w:p w14:paraId="696D1691" w14:textId="0970D95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</w:tr>
      <w:tr w:rsidR="001F6177" w:rsidRPr="001F6177" w14:paraId="2ECD66ED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556C8284" w14:textId="61447320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3ED7EE86" w14:textId="67F0852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810" w:type="pct"/>
            <w:vAlign w:val="center"/>
            <w:hideMark/>
          </w:tcPr>
          <w:p w14:paraId="7CE66C15" w14:textId="22EAF744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</w:tr>
      <w:tr w:rsidR="001F6177" w:rsidRPr="001F6177" w14:paraId="5B8365E3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18F27156" w14:textId="4368C5E0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27F29E8D" w14:textId="0996D9E3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810" w:type="pct"/>
            <w:vAlign w:val="center"/>
            <w:hideMark/>
          </w:tcPr>
          <w:p w14:paraId="21B94471" w14:textId="38601B0F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</w:tr>
      <w:tr w:rsidR="001F6177" w:rsidRPr="001F6177" w14:paraId="398ABA8F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5AE89034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26F0F375" w14:textId="59FAD78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04B89DCF" w14:textId="072A4D8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3CF91BE2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1A23C7CF" w14:textId="419F4016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69B50B17" w14:textId="27C567A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810" w:type="pct"/>
            <w:vAlign w:val="center"/>
            <w:hideMark/>
          </w:tcPr>
          <w:p w14:paraId="617768B7" w14:textId="400CCE78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</w:tr>
      <w:tr w:rsidR="001F6177" w:rsidRPr="001F6177" w14:paraId="6F64436E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3BAF7A0E" w14:textId="2B2DEC72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55EA3377" w14:textId="7A7CC2B3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10" w:type="pct"/>
            <w:vAlign w:val="center"/>
            <w:hideMark/>
          </w:tcPr>
          <w:p w14:paraId="14C547E8" w14:textId="63E8C664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</w:tr>
      <w:tr w:rsidR="001F6177" w:rsidRPr="001F6177" w14:paraId="7B3BB929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747BBCFB" w14:textId="4451011C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4A0DEA49" w14:textId="1D5286DF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0,314</w:t>
            </w:r>
          </w:p>
        </w:tc>
        <w:tc>
          <w:tcPr>
            <w:tcW w:w="810" w:type="pct"/>
            <w:vAlign w:val="center"/>
            <w:hideMark/>
          </w:tcPr>
          <w:p w14:paraId="12E1CB2A" w14:textId="420D5210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1F6177" w:rsidRPr="001F6177" w14:paraId="54E3F190" w14:textId="77777777" w:rsidTr="001F6177">
        <w:trPr>
          <w:trHeight w:val="20"/>
        </w:trPr>
        <w:tc>
          <w:tcPr>
            <w:tcW w:w="3369" w:type="pct"/>
            <w:shd w:val="clear" w:color="000000" w:fill="BDD7EE"/>
            <w:vAlign w:val="center"/>
            <w:hideMark/>
          </w:tcPr>
          <w:p w14:paraId="3D3B4EDC" w14:textId="77777777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821" w:type="pct"/>
            <w:shd w:val="clear" w:color="000000" w:fill="BDD7EE"/>
            <w:vAlign w:val="center"/>
            <w:hideMark/>
          </w:tcPr>
          <w:p w14:paraId="274D163B" w14:textId="14120490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0" w:type="pct"/>
            <w:shd w:val="clear" w:color="000000" w:fill="BDD7EE"/>
            <w:vAlign w:val="center"/>
            <w:hideMark/>
          </w:tcPr>
          <w:p w14:paraId="535A93C6" w14:textId="1245BD24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F6177" w:rsidRPr="001F6177" w14:paraId="3E01B625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47B70AF6" w14:textId="3756EDFC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821" w:type="pct"/>
            <w:vAlign w:val="center"/>
            <w:hideMark/>
          </w:tcPr>
          <w:p w14:paraId="542C5D8D" w14:textId="78E2928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810" w:type="pct"/>
            <w:vAlign w:val="center"/>
            <w:hideMark/>
          </w:tcPr>
          <w:p w14:paraId="450DD06D" w14:textId="5F600967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</w:tr>
      <w:tr w:rsidR="001F6177" w:rsidRPr="001F6177" w14:paraId="63DF5761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62B58D65" w14:textId="6F4B7092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69FE415E" w14:textId="292AD589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810" w:type="pct"/>
            <w:vAlign w:val="center"/>
            <w:hideMark/>
          </w:tcPr>
          <w:p w14:paraId="5A1E9FA5" w14:textId="455C3C91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1F6177" w:rsidRPr="001F6177" w14:paraId="379B5AEF" w14:textId="77777777" w:rsidTr="001F6177">
        <w:trPr>
          <w:trHeight w:val="20"/>
        </w:trPr>
        <w:tc>
          <w:tcPr>
            <w:tcW w:w="3369" w:type="pct"/>
            <w:vAlign w:val="center"/>
            <w:hideMark/>
          </w:tcPr>
          <w:p w14:paraId="0A28074C" w14:textId="4613204A" w:rsidR="001F6177" w:rsidRPr="001F6177" w:rsidRDefault="001F6177" w:rsidP="001F617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821" w:type="pct"/>
            <w:vAlign w:val="center"/>
            <w:hideMark/>
          </w:tcPr>
          <w:p w14:paraId="3CACA708" w14:textId="68AA8D48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810" w:type="pct"/>
            <w:vAlign w:val="center"/>
            <w:hideMark/>
          </w:tcPr>
          <w:p w14:paraId="4690AF21" w14:textId="41D45F19" w:rsidR="001F6177" w:rsidRPr="001F6177" w:rsidRDefault="001F6177" w:rsidP="001F617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</w:tr>
    </w:tbl>
    <w:p w14:paraId="0B541920" w14:textId="77777777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2C360C65" w14:textId="77777777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2ABA8534" w14:textId="77777777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7BD7ED4B" w14:textId="77777777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155E4D37" w14:textId="77777777" w:rsidR="00CA20EA" w:rsidRDefault="00CA20EA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067EFFE3" w14:textId="77777777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2D5AA8C1" w14:textId="215F492D" w:rsidR="001F6177" w:rsidRDefault="001F6177" w:rsidP="00B478B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  <w:r w:rsidRPr="00EF3A88">
        <w:rPr>
          <w:rFonts w:ascii="Trebuchet MS" w:eastAsia="Times New Roman" w:hAnsi="Trebuchet MS" w:cs="Times New Roman"/>
          <w:b/>
        </w:rPr>
        <w:lastRenderedPageBreak/>
        <w:t xml:space="preserve">Таблица 1.7.1.2 – Прогнозируемый объем потребления воды в системах теплоснабжения </w:t>
      </w:r>
      <w:r w:rsidR="0032455E">
        <w:rPr>
          <w:rFonts w:ascii="Trebuchet MS" w:eastAsia="Times New Roman" w:hAnsi="Trebuchet MS" w:cs="Times New Roman"/>
          <w:b/>
        </w:rPr>
        <w:t>МУП «ТД»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2"/>
        <w:gridCol w:w="1269"/>
      </w:tblGrid>
      <w:tr w:rsidR="00B9055B" w:rsidRPr="00B9055B" w14:paraId="446383A0" w14:textId="77777777" w:rsidTr="00B9055B">
        <w:trPr>
          <w:trHeight w:val="20"/>
          <w:tblHeader/>
        </w:trPr>
        <w:tc>
          <w:tcPr>
            <w:tcW w:w="4360" w:type="pct"/>
            <w:shd w:val="clear" w:color="000000" w:fill="CCFF99"/>
            <w:vAlign w:val="center"/>
            <w:hideMark/>
          </w:tcPr>
          <w:p w14:paraId="68D2B4D4" w14:textId="77777777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640" w:type="pct"/>
            <w:shd w:val="clear" w:color="000000" w:fill="CCFF99"/>
            <w:vAlign w:val="center"/>
            <w:hideMark/>
          </w:tcPr>
          <w:p w14:paraId="767011B0" w14:textId="545C4121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Годовой План</w:t>
            </w:r>
          </w:p>
        </w:tc>
      </w:tr>
      <w:tr w:rsidR="00EF3A88" w:rsidRPr="00B9055B" w14:paraId="5433538D" w14:textId="77777777" w:rsidTr="00EF3A88">
        <w:trPr>
          <w:trHeight w:val="20"/>
        </w:trPr>
        <w:tc>
          <w:tcPr>
            <w:tcW w:w="5000" w:type="pct"/>
            <w:gridSpan w:val="2"/>
            <w:shd w:val="clear" w:color="000000" w:fill="FFFF99"/>
            <w:noWrap/>
            <w:vAlign w:val="center"/>
            <w:hideMark/>
          </w:tcPr>
          <w:p w14:paraId="541F6A06" w14:textId="59D715E1" w:rsidR="00EF3A88" w:rsidRPr="00B9055B" w:rsidRDefault="0032455E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B9055B" w:rsidRPr="00B9055B" w14:paraId="30A1BD25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0192D3A" w14:textId="7F6F3728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70E8DE36" w14:textId="1F65F74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</w:tr>
      <w:tr w:rsidR="00B9055B" w:rsidRPr="00B9055B" w14:paraId="309602A9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47E21446" w14:textId="72FE9214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4730A77B" w14:textId="36FEB43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</w:tr>
      <w:tr w:rsidR="00B9055B" w:rsidRPr="00B9055B" w14:paraId="0904F62E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05F0D33B" w14:textId="792B35A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02E43D01" w14:textId="26F70DF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2EC46BD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E64F9A3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ГВС, тыс.м3</w:t>
            </w:r>
          </w:p>
        </w:tc>
        <w:tc>
          <w:tcPr>
            <w:tcW w:w="640" w:type="pct"/>
            <w:vAlign w:val="center"/>
            <w:hideMark/>
          </w:tcPr>
          <w:p w14:paraId="22C9B228" w14:textId="2A1A8644" w:rsidR="00B9055B" w:rsidRPr="00B9055B" w:rsidRDefault="003027F3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</w:tr>
      <w:tr w:rsidR="00B9055B" w:rsidRPr="00B9055B" w14:paraId="1E168D36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7ACB98CE" w14:textId="3E7CDFB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FB21683" w14:textId="579FC061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0E1EAA2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2342090" w14:textId="3678E65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04D22D40" w14:textId="0443EC8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B9055B" w:rsidRPr="00B9055B" w14:paraId="52A0AFA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49731D1F" w14:textId="194C09BE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6030FE82" w14:textId="6777F5F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B9055B" w:rsidRPr="00B9055B" w14:paraId="1272B2B2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9802948" w14:textId="4C98E5CD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44BC9A27" w14:textId="0D5A86B0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0E9F6762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553E190D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4A53DF04" w14:textId="64EDD5F1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2733CAB7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44DE6A8" w14:textId="008B15F0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0B967C86" w14:textId="05E7305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B9055B" w:rsidRPr="00B9055B" w14:paraId="355826D5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08F4A480" w14:textId="7DCCD30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2C578A0F" w14:textId="0DA20CB3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B9055B" w:rsidRPr="00B9055B" w14:paraId="20D4ACB1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1D69ADD" w14:textId="6344C6A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70FFCFD2" w14:textId="20B98913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04347233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19F1D074" w14:textId="08CC5461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CD6B6EC" w14:textId="21CDC2BD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145CD6D2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B0DC8BF" w14:textId="19D1D85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0ADB2666" w14:textId="449E229B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B9055B" w:rsidRPr="00B9055B" w14:paraId="2532D183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48A9FFDE" w14:textId="1AB311D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CC9CFB9" w14:textId="4F2EFC10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B9055B" w:rsidRPr="00B9055B" w14:paraId="7F6468D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299C583F" w14:textId="144742C8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6DF23191" w14:textId="13C2D9C1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009E40D1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4A178A07" w14:textId="35287E8E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0416FAC0" w14:textId="6D8BE553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72688302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22933B8" w14:textId="18CE78A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11B1F09D" w14:textId="5E2825A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B9055B" w:rsidRPr="00B9055B" w14:paraId="49E3FA55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2E76EAF9" w14:textId="123B3D3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2321270E" w14:textId="58BE5F22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B9055B" w:rsidRPr="00B9055B" w14:paraId="26C128E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4A077C33" w14:textId="17B0A9DE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1C348AE5" w14:textId="3922DC4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440AFB06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5B4B7BE9" w14:textId="096A6851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79DD90DA" w14:textId="5230A5F2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07ED1783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44CEA85" w14:textId="09BCAE01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45CDEC3F" w14:textId="5285BCF7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B9055B" w:rsidRPr="00B9055B" w14:paraId="5123DAA7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2DABC246" w14:textId="1CB0C55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148CE6C" w14:textId="31640EF9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B9055B" w:rsidRPr="00B9055B" w14:paraId="7039F301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7881534" w14:textId="79D3377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6AA2523E" w14:textId="0752AB33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68A9F810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7A2C6F70" w14:textId="097E680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15BC021E" w14:textId="51694CE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77CAB91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B9E5C5F" w14:textId="4D43E570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654A8B31" w14:textId="60D2AE11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B9055B" w:rsidRPr="00B9055B" w14:paraId="43011596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372C26A3" w14:textId="00F76C38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3D30F5C" w14:textId="1A9E97A5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B9055B" w:rsidRPr="00B9055B" w14:paraId="5E213115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BA5FB2E" w14:textId="12DB0100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49A1C577" w14:textId="2D4A26D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3A18E366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3A64DE14" w14:textId="10C1EC7E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4AA86AE0" w14:textId="7A9A4914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5A44CB1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7D89998" w14:textId="66E20069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7B893861" w14:textId="71BF821D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B9055B" w:rsidRPr="00B9055B" w14:paraId="1D39F847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C30E457" w14:textId="56B6F89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1AB4980D" w14:textId="32CC1A9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B9055B" w:rsidRPr="00B9055B" w14:paraId="21AC7129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3F66F31" w14:textId="0162C7F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0149BDE" w14:textId="5BF3FE07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6FB76120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6F7DFFBE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4FC911A9" w14:textId="3A6539F2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2227712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915F592" w14:textId="4F8553C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0A7AC014" w14:textId="5FEF9E07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B9055B" w:rsidRPr="00B9055B" w14:paraId="07EE550F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E2D5769" w14:textId="1330602D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0C7F3A5A" w14:textId="1EC13E7F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B9055B" w:rsidRPr="00B9055B" w14:paraId="7AE9D98E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D41C311" w14:textId="3A512F2C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EE539DE" w14:textId="4059D9C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2127456A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784C099A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1819643D" w14:textId="520452AD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1FED339D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A9EB165" w14:textId="1FFFCA11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3508713E" w14:textId="7E89965B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B9055B" w:rsidRPr="00B9055B" w14:paraId="32F84080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9E1CA93" w14:textId="62D30063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1625609E" w14:textId="3DACD0A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B9055B" w:rsidRPr="00B9055B" w14:paraId="2FD7EEF6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8CF43B1" w14:textId="723D9CB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4264CB4C" w14:textId="6F9AC4AC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27BF9D5A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09F730BB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B1535D8" w14:textId="1F77E0C4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163003D4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D043F29" w14:textId="2D2E85D8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26F81450" w14:textId="0D4412C4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B9055B" w:rsidRPr="00B9055B" w14:paraId="62B6BBA8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4B0F896C" w14:textId="38B0C55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2E17D0EC" w14:textId="530E02E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B9055B" w:rsidRPr="00B9055B" w14:paraId="656D293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74A18A4" w14:textId="7596DA3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10A001AE" w14:textId="260410E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334F9D0B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27D39F0B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7C891DF8" w14:textId="0509169C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7B76E3A4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04882D8" w14:textId="12DC4FA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48D055C3" w14:textId="6366C5EB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</w:tr>
      <w:tr w:rsidR="00B9055B" w:rsidRPr="00B9055B" w14:paraId="6C7EE29B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B080790" w14:textId="27740FF6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1E16D1E4" w14:textId="05DF100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</w:tr>
      <w:tr w:rsidR="00B9055B" w:rsidRPr="00B9055B" w14:paraId="3E7E730E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AC838C9" w14:textId="379803E4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4E376730" w14:textId="2EA924BD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1DC08A45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1410B907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0970C52" w14:textId="29F33AA8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60ACFE9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E8542CB" w14:textId="551B9C70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59605BC2" w14:textId="627C6DE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</w:tr>
      <w:tr w:rsidR="00B9055B" w:rsidRPr="00B9055B" w14:paraId="5EC6351A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7B09E68" w14:textId="72BF0EBD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7DB9DFA8" w14:textId="09E0B84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</w:tr>
      <w:tr w:rsidR="00B9055B" w:rsidRPr="00B9055B" w14:paraId="6D8F6A19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4F0170F" w14:textId="32951961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9B19AE1" w14:textId="6E7618E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1A6DA84B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31E64269" w14:textId="77777777" w:rsidR="00B9055B" w:rsidRPr="00B9055B" w:rsidRDefault="00B9055B" w:rsidP="00B9055B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Северная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98E7D66" w14:textId="43A61F46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5B559BEC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BDE10D8" w14:textId="7FC533AB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1139393D" w14:textId="4BD0261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B9055B" w:rsidRPr="00B9055B" w14:paraId="23E13C3A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7E4B8080" w14:textId="2ABC1D1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318DB18D" w14:textId="128B951C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B9055B" w:rsidRPr="00B9055B" w14:paraId="25F6A3E1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2D033EC" w14:textId="1BC07AD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586496B6" w14:textId="3836731E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70E17967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01F9A777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19A2099" w14:textId="1BEB1B65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4763ADAD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4FB63E0" w14:textId="1386089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0B333ACE" w14:textId="3AEE039C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B9055B" w:rsidRPr="00B9055B" w14:paraId="5DB11A82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560AB291" w14:textId="6A5F3B3A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73715404" w14:textId="12BD779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B9055B" w:rsidRPr="00B9055B" w14:paraId="3F075142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E52CD35" w14:textId="01D81783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79975E3D" w14:textId="261028BF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B9055B" w:rsidRPr="00B9055B" w14:paraId="07C493F7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16C517A3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ГВС, тыс.м3</w:t>
            </w:r>
          </w:p>
        </w:tc>
        <w:tc>
          <w:tcPr>
            <w:tcW w:w="640" w:type="pct"/>
            <w:vAlign w:val="center"/>
            <w:hideMark/>
          </w:tcPr>
          <w:p w14:paraId="222886B5" w14:textId="46D56509" w:rsidR="00B9055B" w:rsidRPr="00B9055B" w:rsidRDefault="003027F3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</w:tr>
      <w:tr w:rsidR="00B9055B" w:rsidRPr="00B9055B" w14:paraId="70EE549F" w14:textId="77777777" w:rsidTr="00B9055B">
        <w:trPr>
          <w:trHeight w:val="20"/>
        </w:trPr>
        <w:tc>
          <w:tcPr>
            <w:tcW w:w="4360" w:type="pct"/>
            <w:shd w:val="clear" w:color="000000" w:fill="BDD7EE"/>
            <w:vAlign w:val="center"/>
            <w:hideMark/>
          </w:tcPr>
          <w:p w14:paraId="4DB2DF1D" w14:textId="77777777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40" w:type="pct"/>
            <w:shd w:val="clear" w:color="000000" w:fill="BDD7EE"/>
            <w:vAlign w:val="center"/>
            <w:hideMark/>
          </w:tcPr>
          <w:p w14:paraId="6226433D" w14:textId="1F0CB445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B9055B" w:rsidRPr="00B9055B" w14:paraId="3BC23376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02315353" w14:textId="54DF69A5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, в т.ч.:</w:t>
            </w:r>
          </w:p>
        </w:tc>
        <w:tc>
          <w:tcPr>
            <w:tcW w:w="640" w:type="pct"/>
            <w:vAlign w:val="center"/>
            <w:hideMark/>
          </w:tcPr>
          <w:p w14:paraId="3956387F" w14:textId="6BB15DFA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B9055B" w:rsidRPr="00B9055B" w14:paraId="5ED36846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243CFFC0" w14:textId="754FB0C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532C1FF9" w14:textId="5A0C998D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B9055B" w:rsidRPr="00B9055B" w14:paraId="265CC0A7" w14:textId="77777777" w:rsidTr="00B9055B">
        <w:trPr>
          <w:trHeight w:val="20"/>
        </w:trPr>
        <w:tc>
          <w:tcPr>
            <w:tcW w:w="4360" w:type="pct"/>
            <w:vAlign w:val="center"/>
            <w:hideMark/>
          </w:tcPr>
          <w:p w14:paraId="6F5436F2" w14:textId="437600DF" w:rsidR="00B9055B" w:rsidRPr="00B9055B" w:rsidRDefault="00B9055B" w:rsidP="00B9055B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1F617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Сверхнормативные утечки теплоносителя, тыс.м3</w:t>
            </w:r>
          </w:p>
        </w:tc>
        <w:tc>
          <w:tcPr>
            <w:tcW w:w="640" w:type="pct"/>
            <w:vAlign w:val="center"/>
            <w:hideMark/>
          </w:tcPr>
          <w:p w14:paraId="0CCCC2E0" w14:textId="2A1520E4" w:rsidR="00B9055B" w:rsidRPr="00B9055B" w:rsidRDefault="00B9055B" w:rsidP="00B9055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055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28ABA6D6" w14:textId="77777777" w:rsidR="00EF3A88" w:rsidRDefault="00EF3A88" w:rsidP="00D25D46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rPr>
          <w:rFonts w:ascii="Trebuchet MS" w:eastAsia="Times New Roman" w:hAnsi="Trebuchet MS" w:cs="Times New Roman"/>
          <w:b/>
          <w:lang w:eastAsia="ru-RU"/>
        </w:rPr>
      </w:pPr>
    </w:p>
    <w:p w14:paraId="7586D7D6" w14:textId="5105D76E" w:rsidR="006845E7" w:rsidRPr="00F063D9" w:rsidRDefault="001E4D0D" w:rsidP="00EF3A8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5" w:name="_Toc203488740"/>
      <w:r w:rsidRPr="00F063D9">
        <w:rPr>
          <w:rFonts w:ascii="Trebuchet MS" w:eastAsia="Times New Roman" w:hAnsi="Trebuchet MS" w:cs="Times New Roman"/>
          <w:b/>
          <w:lang w:eastAsia="ru-RU"/>
        </w:rPr>
        <w:t xml:space="preserve">1.7.2 </w:t>
      </w:r>
      <w:r w:rsidR="006845E7" w:rsidRPr="00F063D9">
        <w:rPr>
          <w:rFonts w:ascii="Trebuchet MS" w:eastAsia="Times New Roman" w:hAnsi="Trebuchet MS" w:cs="Times New Roman"/>
          <w:b/>
          <w:lang w:eastAsia="ru-RU"/>
        </w:rPr>
        <w:t>Структура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</w:t>
      </w:r>
      <w:bookmarkEnd w:id="105"/>
    </w:p>
    <w:p w14:paraId="388DDA12" w14:textId="20DF84D0" w:rsidR="00616246" w:rsidRPr="005B3750" w:rsidRDefault="00616246" w:rsidP="0061624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5B3750">
        <w:rPr>
          <w:rFonts w:ascii="Trebuchet MS" w:eastAsia="Times New Roman" w:hAnsi="Trebuchet MS" w:cs="Times New Roman"/>
          <w:lang w:eastAsia="ru-RU"/>
        </w:rPr>
        <w:t xml:space="preserve">Информация об оборудовании систем химводоподготовки котельных </w:t>
      </w:r>
      <w:r w:rsidR="00EF3A88">
        <w:rPr>
          <w:rFonts w:ascii="Trebuchet MS" w:eastAsia="Times New Roman" w:hAnsi="Trebuchet MS" w:cs="Times New Roman"/>
          <w:lang w:eastAsia="ru-RU"/>
        </w:rPr>
        <w:t>Максатихинского муниципального округа</w:t>
      </w:r>
      <w:r w:rsidRPr="005B3750">
        <w:rPr>
          <w:rFonts w:ascii="Trebuchet MS" w:eastAsia="Times New Roman" w:hAnsi="Trebuchet MS" w:cs="Times New Roman"/>
          <w:lang w:eastAsia="ru-RU"/>
        </w:rPr>
        <w:t xml:space="preserve"> приведена в таблице 1.7.</w:t>
      </w:r>
      <w:r w:rsidR="001C7E9B">
        <w:rPr>
          <w:rFonts w:ascii="Trebuchet MS" w:eastAsia="Times New Roman" w:hAnsi="Trebuchet MS" w:cs="Times New Roman"/>
          <w:lang w:eastAsia="ru-RU"/>
        </w:rPr>
        <w:t>2</w:t>
      </w:r>
      <w:r w:rsidRPr="005B3750">
        <w:rPr>
          <w:rFonts w:ascii="Trebuchet MS" w:eastAsia="Times New Roman" w:hAnsi="Trebuchet MS" w:cs="Times New Roman"/>
          <w:lang w:eastAsia="ru-RU"/>
        </w:rPr>
        <w:t>.</w:t>
      </w:r>
      <w:r w:rsidR="001C7E9B">
        <w:rPr>
          <w:rFonts w:ascii="Trebuchet MS" w:eastAsia="Times New Roman" w:hAnsi="Trebuchet MS" w:cs="Times New Roman"/>
          <w:lang w:eastAsia="ru-RU"/>
        </w:rPr>
        <w:t>1</w:t>
      </w:r>
      <w:r w:rsidRPr="005B3750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34F3BB9B" w14:textId="3C9489C0" w:rsidR="00616246" w:rsidRPr="00305101" w:rsidRDefault="00616246" w:rsidP="0061624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EF3A88">
        <w:rPr>
          <w:rFonts w:ascii="Trebuchet MS" w:eastAsia="Times New Roman" w:hAnsi="Trebuchet MS" w:cs="Times New Roman"/>
          <w:b/>
        </w:rPr>
        <w:t>Таблица 1.7.</w:t>
      </w:r>
      <w:r w:rsidR="001C7E9B" w:rsidRPr="00EF3A88">
        <w:rPr>
          <w:rFonts w:ascii="Trebuchet MS" w:eastAsia="Times New Roman" w:hAnsi="Trebuchet MS" w:cs="Times New Roman"/>
          <w:b/>
        </w:rPr>
        <w:t>2</w:t>
      </w:r>
      <w:r w:rsidRPr="00EF3A88">
        <w:rPr>
          <w:rFonts w:ascii="Trebuchet MS" w:eastAsia="Times New Roman" w:hAnsi="Trebuchet MS" w:cs="Times New Roman"/>
          <w:b/>
        </w:rPr>
        <w:t>.</w:t>
      </w:r>
      <w:r w:rsidR="001C7E9B" w:rsidRPr="00EF3A88">
        <w:rPr>
          <w:rFonts w:ascii="Trebuchet MS" w:eastAsia="Times New Roman" w:hAnsi="Trebuchet MS" w:cs="Times New Roman"/>
          <w:b/>
        </w:rPr>
        <w:t>1</w:t>
      </w:r>
      <w:r w:rsidRPr="00EF3A88">
        <w:rPr>
          <w:rFonts w:ascii="Trebuchet MS" w:eastAsia="Times New Roman" w:hAnsi="Trebuchet MS" w:cs="Times New Roman"/>
          <w:b/>
        </w:rPr>
        <w:t xml:space="preserve"> – Информация о системах химводоподготовки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4"/>
        <w:gridCol w:w="6087"/>
      </w:tblGrid>
      <w:tr w:rsidR="00616246" w:rsidRPr="00EF3A88" w14:paraId="479723FE" w14:textId="77777777" w:rsidTr="00767588">
        <w:trPr>
          <w:trHeight w:val="20"/>
          <w:tblHeader/>
        </w:trPr>
        <w:tc>
          <w:tcPr>
            <w:tcW w:w="1929" w:type="pct"/>
            <w:shd w:val="clear" w:color="auto" w:fill="CCFF99"/>
            <w:vAlign w:val="center"/>
            <w:hideMark/>
          </w:tcPr>
          <w:p w14:paraId="057105B3" w14:textId="77777777" w:rsidR="00616246" w:rsidRPr="00EF3A88" w:rsidRDefault="00616246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3071" w:type="pct"/>
            <w:shd w:val="clear" w:color="auto" w:fill="CCFF99"/>
            <w:noWrap/>
            <w:vAlign w:val="center"/>
            <w:hideMark/>
          </w:tcPr>
          <w:p w14:paraId="5BF45614" w14:textId="77777777" w:rsidR="00616246" w:rsidRPr="00EF3A88" w:rsidRDefault="00616246" w:rsidP="00A44CD6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Тип ХВО</w:t>
            </w:r>
          </w:p>
        </w:tc>
      </w:tr>
      <w:tr w:rsidR="00EF3A88" w:rsidRPr="00EF3A88" w14:paraId="272B48F6" w14:textId="77777777" w:rsidTr="00EF3A88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23239581" w14:textId="67E51C0B" w:rsidR="00EF3A88" w:rsidRPr="00EF3A88" w:rsidRDefault="0032455E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767588" w:rsidRPr="00767588" w14:paraId="4CB4AA01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0C4CA23D" w14:textId="36BCE6C5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40 лет Октября </w:t>
            </w:r>
          </w:p>
        </w:tc>
        <w:tc>
          <w:tcPr>
            <w:tcW w:w="3071" w:type="pct"/>
            <w:noWrap/>
            <w:vAlign w:val="center"/>
          </w:tcPr>
          <w:p w14:paraId="46300CDA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2F8C544" w14:textId="3C69D246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23525473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49EABC35" w14:textId="4EC1F48E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ТГУ проезд Боровых</w:t>
            </w:r>
          </w:p>
        </w:tc>
        <w:tc>
          <w:tcPr>
            <w:tcW w:w="3071" w:type="pct"/>
            <w:noWrap/>
            <w:vAlign w:val="center"/>
          </w:tcPr>
          <w:p w14:paraId="26A1657B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4D4320E8" w14:textId="18BEF0D5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45B306A1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287E9665" w14:textId="1B70F14A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Краснослободская </w:t>
            </w:r>
          </w:p>
        </w:tc>
        <w:tc>
          <w:tcPr>
            <w:tcW w:w="3071" w:type="pct"/>
            <w:noWrap/>
            <w:vAlign w:val="center"/>
          </w:tcPr>
          <w:p w14:paraId="131069C5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B5C79A2" w14:textId="77B673C5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3196F74E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001232F9" w14:textId="386940AF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Кооперативная </w:t>
            </w:r>
          </w:p>
        </w:tc>
        <w:tc>
          <w:tcPr>
            <w:tcW w:w="3071" w:type="pct"/>
            <w:noWrap/>
            <w:vAlign w:val="center"/>
          </w:tcPr>
          <w:p w14:paraId="446B76CE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553A1DD2" w14:textId="69B9849D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0FA95F97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079A2FAD" w14:textId="00CAE04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Железнодорожная </w:t>
            </w:r>
          </w:p>
        </w:tc>
        <w:tc>
          <w:tcPr>
            <w:tcW w:w="3071" w:type="pct"/>
            <w:noWrap/>
            <w:vAlign w:val="center"/>
          </w:tcPr>
          <w:p w14:paraId="5892E40E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4123A623" w14:textId="1643D41D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78EC0983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6FC4D348" w14:textId="1198C27B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Смирнова </w:t>
            </w:r>
          </w:p>
        </w:tc>
        <w:tc>
          <w:tcPr>
            <w:tcW w:w="3071" w:type="pct"/>
            <w:noWrap/>
            <w:vAlign w:val="center"/>
          </w:tcPr>
          <w:p w14:paraId="372482B7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6CEA7088" w14:textId="0EB769EB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3FA7C02E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1235ED64" w14:textId="6C322922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ТГУ ул. Заводская </w:t>
            </w:r>
          </w:p>
        </w:tc>
        <w:tc>
          <w:tcPr>
            <w:tcW w:w="3071" w:type="pct"/>
            <w:noWrap/>
            <w:vAlign w:val="center"/>
          </w:tcPr>
          <w:p w14:paraId="689529F2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1B5C514D" w14:textId="3D772093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2ED942A6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218469F2" w14:textId="2F91F8FA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ТГУ мкр. Солнечный</w:t>
            </w:r>
          </w:p>
        </w:tc>
        <w:tc>
          <w:tcPr>
            <w:tcW w:w="3071" w:type="pct"/>
            <w:noWrap/>
            <w:vAlign w:val="center"/>
          </w:tcPr>
          <w:p w14:paraId="39C5D3E5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6FE13C75" w14:textId="755EC211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767588" w14:paraId="197D9E0D" w14:textId="77777777" w:rsidTr="00A44CD6">
        <w:trPr>
          <w:trHeight w:val="20"/>
        </w:trPr>
        <w:tc>
          <w:tcPr>
            <w:tcW w:w="1929" w:type="pct"/>
            <w:vAlign w:val="center"/>
          </w:tcPr>
          <w:p w14:paraId="5FDEB4BE" w14:textId="162139B0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ТГУ ул. Восточная</w:t>
            </w:r>
          </w:p>
        </w:tc>
        <w:tc>
          <w:tcPr>
            <w:tcW w:w="3071" w:type="pct"/>
            <w:noWrap/>
            <w:vAlign w:val="center"/>
          </w:tcPr>
          <w:p w14:paraId="19B94285" w14:textId="77777777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FSC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0835-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VITCBTZ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 обезжелезивания </w:t>
            </w:r>
          </w:p>
          <w:p w14:paraId="7DC8C013" w14:textId="7339BA6F" w:rsidR="00767588" w:rsidRPr="007675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HydroTech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SCC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0817-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V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CDM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 - установка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val="en-US" w:eastAsia="ru-RU"/>
              </w:rPr>
              <w:t> </w:t>
            </w:r>
            <w:r w:rsidRPr="007675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умягчения</w:t>
            </w:r>
          </w:p>
        </w:tc>
      </w:tr>
      <w:tr w:rsidR="00767588" w:rsidRPr="00EF3A88" w14:paraId="32726867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03252A06" w14:textId="339338F3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Спортивная</w:t>
            </w:r>
          </w:p>
        </w:tc>
        <w:tc>
          <w:tcPr>
            <w:tcW w:w="3071" w:type="pct"/>
            <w:noWrap/>
          </w:tcPr>
          <w:p w14:paraId="43C9DEBA" w14:textId="3808EB9E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АКВАФЛОУ SR 175-74A3</w:t>
            </w:r>
          </w:p>
        </w:tc>
      </w:tr>
      <w:tr w:rsidR="00767588" w:rsidRPr="00EF3A88" w14:paraId="06B4B56C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6A1C184C" w14:textId="3EFBCAB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Пролетарская</w:t>
            </w:r>
          </w:p>
        </w:tc>
        <w:tc>
          <w:tcPr>
            <w:tcW w:w="3071" w:type="pct"/>
            <w:noWrap/>
          </w:tcPr>
          <w:p w14:paraId="52DD167E" w14:textId="4C29AC3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767588" w:rsidRPr="00EF3A88" w14:paraId="486CF850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5DA094F3" w14:textId="2561DFC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Парковская</w:t>
            </w:r>
          </w:p>
        </w:tc>
        <w:tc>
          <w:tcPr>
            <w:tcW w:w="3071" w:type="pct"/>
            <w:noWrap/>
          </w:tcPr>
          <w:p w14:paraId="747F0843" w14:textId="1A47059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767588" w:rsidRPr="00EF3A88" w14:paraId="484FAFEE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177EE636" w14:textId="6AA7372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Северная</w:t>
            </w:r>
          </w:p>
        </w:tc>
        <w:tc>
          <w:tcPr>
            <w:tcW w:w="3071" w:type="pct"/>
            <w:noWrap/>
          </w:tcPr>
          <w:p w14:paraId="7A527497" w14:textId="26CECA6E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767588" w:rsidRPr="00EF3A88" w14:paraId="7D42DD9A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341D06AB" w14:textId="17FA1852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БМК ул. Красноармейская</w:t>
            </w:r>
          </w:p>
        </w:tc>
        <w:tc>
          <w:tcPr>
            <w:tcW w:w="3071" w:type="pct"/>
            <w:noWrap/>
          </w:tcPr>
          <w:p w14:paraId="5895935B" w14:textId="28604B9D" w:rsidR="00767588" w:rsidRPr="00EF3A88" w:rsidRDefault="00767588" w:rsidP="00767588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77559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Jurby Soft 12</w:t>
            </w:r>
          </w:p>
        </w:tc>
      </w:tr>
      <w:tr w:rsidR="00EF3A88" w:rsidRPr="00EF3A88" w14:paraId="1414CDCE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093C4B18" w14:textId="0B6E399B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ТГУ ул. Советская</w:t>
            </w:r>
          </w:p>
        </w:tc>
        <w:tc>
          <w:tcPr>
            <w:tcW w:w="3071" w:type="pct"/>
            <w:noWrap/>
          </w:tcPr>
          <w:p w14:paraId="69198BCB" w14:textId="77777777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1976CB79" w14:textId="77777777" w:rsidTr="00EF3A88">
        <w:trPr>
          <w:trHeight w:val="20"/>
        </w:trPr>
        <w:tc>
          <w:tcPr>
            <w:tcW w:w="5000" w:type="pct"/>
            <w:gridSpan w:val="2"/>
            <w:shd w:val="clear" w:color="auto" w:fill="FFFF99"/>
            <w:vAlign w:val="center"/>
          </w:tcPr>
          <w:p w14:paraId="05048534" w14:textId="7DFFB496" w:rsidR="00EF3A88" w:rsidRPr="00EF3A88" w:rsidRDefault="0032455E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EF3A88" w:rsidRPr="00EF3A88" w14:paraId="020D15C5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1D4B3FFA" w14:textId="0E9EF17D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3071" w:type="pct"/>
            <w:noWrap/>
          </w:tcPr>
          <w:p w14:paraId="6AE22E0A" w14:textId="7C53B064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0490E2E5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4B08DBD7" w14:textId="02A30182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3071" w:type="pct"/>
            <w:noWrap/>
          </w:tcPr>
          <w:p w14:paraId="2DE6A691" w14:textId="31A2F8F8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11425932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455D12FA" w14:textId="427D9B70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3071" w:type="pct"/>
            <w:noWrap/>
          </w:tcPr>
          <w:p w14:paraId="1EADEBF8" w14:textId="543619AF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1C0027E9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39648D4F" w14:textId="67C0EEE7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3071" w:type="pct"/>
            <w:noWrap/>
          </w:tcPr>
          <w:p w14:paraId="618DE7BD" w14:textId="3A843560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25524D82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4D07DED9" w14:textId="6F9A153E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3071" w:type="pct"/>
            <w:noWrap/>
          </w:tcPr>
          <w:p w14:paraId="41FD166E" w14:textId="7D0085CE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  <w:tr w:rsidR="00EF3A88" w:rsidRPr="00EF3A88" w14:paraId="7B2DB592" w14:textId="77777777" w:rsidTr="00767588">
        <w:trPr>
          <w:trHeight w:val="20"/>
        </w:trPr>
        <w:tc>
          <w:tcPr>
            <w:tcW w:w="1929" w:type="pct"/>
            <w:vAlign w:val="center"/>
          </w:tcPr>
          <w:p w14:paraId="61743C02" w14:textId="052DD8FF" w:rsidR="00EF3A88" w:rsidRPr="00EF3A88" w:rsidRDefault="00EF3A88" w:rsidP="00EF3A8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F3A88"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3071" w:type="pct"/>
            <w:noWrap/>
          </w:tcPr>
          <w:p w14:paraId="432EF304" w14:textId="181A1930" w:rsidR="00EF3A88" w:rsidRPr="00EF3A88" w:rsidRDefault="00EF3A88" w:rsidP="00EF3A88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</w:pPr>
            <w:r w:rsidRPr="00EF3A88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zh-CN"/>
              </w:rPr>
              <w:t>отсутствует</w:t>
            </w:r>
          </w:p>
        </w:tc>
      </w:tr>
    </w:tbl>
    <w:p w14:paraId="11B0CACB" w14:textId="09197083" w:rsidR="00616246" w:rsidRPr="00FA5FD3" w:rsidRDefault="00616246" w:rsidP="001C7E9B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06" w:name="_Hlk196826335"/>
      <w:r w:rsidRPr="00961743">
        <w:rPr>
          <w:rFonts w:ascii="Trebuchet MS" w:eastAsia="Times New Roman" w:hAnsi="Trebuchet MS" w:cs="Times New Roman"/>
          <w:lang w:eastAsia="ru-RU"/>
        </w:rPr>
        <w:t>Структура балансов производительности водоподготовительных установок и подпитки тепловой сети в зонах действия источников теплоснабжения</w:t>
      </w:r>
      <w:r w:rsidRPr="00FA5FD3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616246">
        <w:rPr>
          <w:rFonts w:ascii="Trebuchet MS" w:eastAsia="Times New Roman" w:hAnsi="Trebuchet MS" w:cs="Times New Roman"/>
          <w:lang w:eastAsia="ru-RU"/>
        </w:rPr>
        <w:t xml:space="preserve"> муниципального округа </w:t>
      </w:r>
      <w:r w:rsidRPr="00FA5FD3">
        <w:rPr>
          <w:rFonts w:ascii="Trebuchet MS" w:eastAsia="Times New Roman" w:hAnsi="Trebuchet MS" w:cs="Times New Roman"/>
          <w:lang w:eastAsia="ru-RU"/>
        </w:rPr>
        <w:t>приведен</w:t>
      </w:r>
      <w:r>
        <w:rPr>
          <w:rFonts w:ascii="Trebuchet MS" w:eastAsia="Times New Roman" w:hAnsi="Trebuchet MS" w:cs="Times New Roman"/>
          <w:lang w:eastAsia="ru-RU"/>
        </w:rPr>
        <w:t>а</w:t>
      </w:r>
      <w:r w:rsidRPr="00FA5FD3">
        <w:rPr>
          <w:rFonts w:ascii="Trebuchet MS" w:eastAsia="Times New Roman" w:hAnsi="Trebuchet MS" w:cs="Times New Roman"/>
          <w:lang w:eastAsia="ru-RU"/>
        </w:rPr>
        <w:t xml:space="preserve"> в таблице 1.7.</w:t>
      </w:r>
      <w:r>
        <w:rPr>
          <w:rFonts w:ascii="Trebuchet MS" w:eastAsia="Times New Roman" w:hAnsi="Trebuchet MS" w:cs="Times New Roman"/>
          <w:lang w:eastAsia="ru-RU"/>
        </w:rPr>
        <w:t>2</w:t>
      </w:r>
      <w:r w:rsidRPr="00FA5FD3">
        <w:rPr>
          <w:rFonts w:ascii="Trebuchet MS" w:eastAsia="Times New Roman" w:hAnsi="Trebuchet MS" w:cs="Times New Roman"/>
          <w:lang w:eastAsia="ru-RU"/>
        </w:rPr>
        <w:t>.</w:t>
      </w:r>
      <w:r w:rsidR="00D95990">
        <w:rPr>
          <w:rFonts w:ascii="Trebuchet MS" w:eastAsia="Times New Roman" w:hAnsi="Trebuchet MS" w:cs="Times New Roman"/>
          <w:lang w:eastAsia="ru-RU"/>
        </w:rPr>
        <w:t>2.</w:t>
      </w:r>
    </w:p>
    <w:p w14:paraId="7715682B" w14:textId="0B4A31F6" w:rsidR="00767588" w:rsidRPr="00767588" w:rsidRDefault="00616246" w:rsidP="0061624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07" w:name="_Hlk165010439"/>
      <w:r w:rsidRPr="00961743">
        <w:rPr>
          <w:rFonts w:ascii="Trebuchet MS" w:hAnsi="Trebuchet MS"/>
        </w:rPr>
        <w:lastRenderedPageBreak/>
        <w:t xml:space="preserve">При возникновении аварийной ситуации на тепловых сетях подпитка осуществляется путем забора воды из системы централизованного водоснабжения или за счет использования существующих баков запаса воды. Сведения о наличии баков представлены в разделе 6.3 Том 2 «Обосновывающие материалы». </w:t>
      </w:r>
      <w:r w:rsidRPr="001C597F">
        <w:rPr>
          <w:rFonts w:ascii="Trebuchet MS" w:eastAsia="Times New Roman" w:hAnsi="Trebuchet MS" w:cs="Times New Roman"/>
          <w:lang w:eastAsia="ru-RU"/>
        </w:rPr>
        <w:t>В соответствии с</w:t>
      </w:r>
      <w:r w:rsidR="006521A6">
        <w:rPr>
          <w:rFonts w:ascii="Trebuchet MS" w:eastAsia="Times New Roman" w:hAnsi="Trebuchet MS" w:cs="Times New Roman"/>
          <w:lang w:eastAsia="ru-RU"/>
        </w:rPr>
        <w:t xml:space="preserve"> п. 6.22</w:t>
      </w:r>
      <w:r w:rsidRPr="001C597F">
        <w:rPr>
          <w:rFonts w:ascii="Trebuchet MS" w:eastAsia="Times New Roman" w:hAnsi="Trebuchet MS" w:cs="Times New Roman"/>
          <w:lang w:eastAsia="ru-RU"/>
        </w:rPr>
        <w:t xml:space="preserve"> СП 124.13330.2012</w:t>
      </w:r>
      <w:r w:rsidRPr="006E7399">
        <w:rPr>
          <w:rFonts w:ascii="Trebuchet MS" w:eastAsia="Times New Roman" w:hAnsi="Trebuchet MS" w:cs="Times New Roman"/>
          <w:lang w:eastAsia="ru-RU"/>
        </w:rPr>
        <w:t xml:space="preserve"> «Тепловые сети» </w:t>
      </w:r>
      <w:r>
        <w:rPr>
          <w:rFonts w:ascii="Trebuchet MS" w:eastAsia="Times New Roman" w:hAnsi="Trebuchet MS" w:cs="Times New Roman"/>
          <w:lang w:eastAsia="ru-RU"/>
        </w:rPr>
        <w:t xml:space="preserve">объем аварийной подпитки принимается в </w:t>
      </w:r>
      <w:r w:rsidRPr="006E7399">
        <w:rPr>
          <w:rFonts w:ascii="Trebuchet MS" w:eastAsia="Times New Roman" w:hAnsi="Trebuchet MS" w:cs="Times New Roman"/>
          <w:lang w:eastAsia="ru-RU"/>
        </w:rPr>
        <w:t xml:space="preserve">количестве 2% от объема воды в тепловых сетях и присоединенных к ним систем теплопотребления. </w:t>
      </w:r>
    </w:p>
    <w:p w14:paraId="10134741" w14:textId="2B6C5C15" w:rsidR="00616246" w:rsidRDefault="00616246" w:rsidP="00616246">
      <w:pPr>
        <w:spacing w:after="0" w:line="276" w:lineRule="auto"/>
        <w:ind w:firstLine="567"/>
        <w:jc w:val="both"/>
      </w:pPr>
      <w:r>
        <w:rPr>
          <w:rFonts w:ascii="Trebuchet MS" w:eastAsia="Times New Roman" w:hAnsi="Trebuchet MS" w:cs="Times New Roman"/>
          <w:lang w:eastAsia="ru-RU"/>
        </w:rPr>
        <w:t>Информация о р</w:t>
      </w:r>
      <w:r w:rsidRPr="006E7399">
        <w:rPr>
          <w:rFonts w:ascii="Trebuchet MS" w:eastAsia="Times New Roman" w:hAnsi="Trebuchet MS" w:cs="Times New Roman"/>
          <w:lang w:eastAsia="ru-RU"/>
        </w:rPr>
        <w:t>асход</w:t>
      </w:r>
      <w:r>
        <w:rPr>
          <w:rFonts w:ascii="Trebuchet MS" w:eastAsia="Times New Roman" w:hAnsi="Trebuchet MS" w:cs="Times New Roman"/>
          <w:lang w:eastAsia="ru-RU"/>
        </w:rPr>
        <w:t>е</w:t>
      </w:r>
      <w:r w:rsidRPr="006E7399">
        <w:rPr>
          <w:rFonts w:ascii="Trebuchet MS" w:eastAsia="Times New Roman" w:hAnsi="Trebuchet MS" w:cs="Times New Roman"/>
          <w:lang w:eastAsia="ru-RU"/>
        </w:rPr>
        <w:t xml:space="preserve"> теплоносителя, необходим</w:t>
      </w:r>
      <w:r>
        <w:rPr>
          <w:rFonts w:ascii="Trebuchet MS" w:eastAsia="Times New Roman" w:hAnsi="Trebuchet MS" w:cs="Times New Roman"/>
          <w:lang w:eastAsia="ru-RU"/>
        </w:rPr>
        <w:t>ого</w:t>
      </w:r>
      <w:r w:rsidRPr="006E7399">
        <w:rPr>
          <w:rFonts w:ascii="Trebuchet MS" w:eastAsia="Times New Roman" w:hAnsi="Trebuchet MS" w:cs="Times New Roman"/>
          <w:lang w:eastAsia="ru-RU"/>
        </w:rPr>
        <w:t xml:space="preserve"> для подпитки тепловой сети и производительности водоподготовительных установок в аварийном режиме, приведен</w:t>
      </w:r>
      <w:r>
        <w:rPr>
          <w:rFonts w:ascii="Trebuchet MS" w:eastAsia="Times New Roman" w:hAnsi="Trebuchet MS" w:cs="Times New Roman"/>
          <w:lang w:eastAsia="ru-RU"/>
        </w:rPr>
        <w:t>а</w:t>
      </w:r>
      <w:r w:rsidRPr="006E7399">
        <w:rPr>
          <w:rFonts w:ascii="Trebuchet MS" w:eastAsia="Times New Roman" w:hAnsi="Trebuchet MS" w:cs="Times New Roman"/>
          <w:lang w:eastAsia="ru-RU"/>
        </w:rPr>
        <w:t xml:space="preserve"> в таблице 1.7.</w:t>
      </w:r>
      <w:r w:rsidR="00D95990">
        <w:rPr>
          <w:rFonts w:ascii="Trebuchet MS" w:eastAsia="Times New Roman" w:hAnsi="Trebuchet MS" w:cs="Times New Roman"/>
          <w:lang w:eastAsia="ru-RU"/>
        </w:rPr>
        <w:t>2.</w:t>
      </w:r>
      <w:r>
        <w:rPr>
          <w:rFonts w:ascii="Trebuchet MS" w:eastAsia="Times New Roman" w:hAnsi="Trebuchet MS" w:cs="Times New Roman"/>
          <w:lang w:eastAsia="ru-RU"/>
        </w:rPr>
        <w:t>2</w:t>
      </w:r>
      <w:r w:rsidRPr="006E7399">
        <w:rPr>
          <w:rFonts w:ascii="Trebuchet MS" w:eastAsia="Times New Roman" w:hAnsi="Trebuchet MS" w:cs="Times New Roman"/>
          <w:lang w:eastAsia="ru-RU"/>
        </w:rPr>
        <w:t>.</w:t>
      </w:r>
      <w:bookmarkEnd w:id="107"/>
      <w:r w:rsidRPr="00961743">
        <w:t xml:space="preserve"> </w:t>
      </w:r>
    </w:p>
    <w:p w14:paraId="57DE0144" w14:textId="2E24423F" w:rsidR="0086703E" w:rsidRPr="00F063D9" w:rsidRDefault="00616246" w:rsidP="00EF3A88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  <w:r w:rsidRPr="00961743">
        <w:rPr>
          <w:rFonts w:ascii="Trebuchet MS" w:eastAsia="Times New Roman" w:hAnsi="Trebuchet MS" w:cs="Times New Roman"/>
          <w:lang w:eastAsia="ru-RU"/>
        </w:rPr>
        <w:t>Резерв ВПУ определен на основе максимальной производительности ВПУ</w:t>
      </w:r>
      <w:r>
        <w:rPr>
          <w:rFonts w:ascii="Trebuchet MS" w:eastAsia="Times New Roman" w:hAnsi="Trebuchet MS" w:cs="Times New Roman"/>
          <w:lang w:eastAsia="ru-RU"/>
        </w:rPr>
        <w:t xml:space="preserve"> и </w:t>
      </w:r>
      <w:r w:rsidRPr="00961743">
        <w:rPr>
          <w:rFonts w:ascii="Trebuchet MS" w:eastAsia="Times New Roman" w:hAnsi="Trebuchet MS" w:cs="Times New Roman"/>
          <w:lang w:eastAsia="ru-RU"/>
        </w:rPr>
        <w:t>объёма авариной подпитки тепловой сети.</w:t>
      </w:r>
    </w:p>
    <w:bookmarkEnd w:id="106"/>
    <w:p w14:paraId="2C2CA136" w14:textId="4A64B55C" w:rsidR="001E4D0D" w:rsidRDefault="001E4D0D" w:rsidP="00597958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  <w:r w:rsidRPr="00597958">
        <w:rPr>
          <w:rFonts w:ascii="Trebuchet MS" w:eastAsia="Times New Roman" w:hAnsi="Trebuchet MS" w:cs="Times New Roman"/>
          <w:b/>
        </w:rPr>
        <w:t>Таблица 1.7.</w:t>
      </w:r>
      <w:r w:rsidR="007530B5" w:rsidRPr="00597958">
        <w:rPr>
          <w:rFonts w:ascii="Trebuchet MS" w:eastAsia="Times New Roman" w:hAnsi="Trebuchet MS" w:cs="Times New Roman"/>
          <w:b/>
        </w:rPr>
        <w:t>2</w:t>
      </w:r>
      <w:r w:rsidR="00D95990">
        <w:rPr>
          <w:rFonts w:ascii="Trebuchet MS" w:eastAsia="Times New Roman" w:hAnsi="Trebuchet MS" w:cs="Times New Roman"/>
          <w:b/>
        </w:rPr>
        <w:t>.2</w:t>
      </w:r>
      <w:r w:rsidR="00A81303" w:rsidRPr="00597958">
        <w:rPr>
          <w:rFonts w:ascii="Trebuchet MS" w:eastAsia="Times New Roman" w:hAnsi="Trebuchet MS" w:cs="Times New Roman"/>
          <w:b/>
        </w:rPr>
        <w:t xml:space="preserve"> </w:t>
      </w:r>
      <w:r w:rsidRPr="00597958">
        <w:rPr>
          <w:rFonts w:ascii="Trebuchet MS" w:eastAsia="Times New Roman" w:hAnsi="Trebuchet MS" w:cs="Times New Roman"/>
          <w:b/>
        </w:rPr>
        <w:t xml:space="preserve">– </w:t>
      </w:r>
      <w:r w:rsidR="00E82CBE" w:rsidRPr="00597958">
        <w:rPr>
          <w:rFonts w:ascii="Trebuchet MS" w:eastAsia="Times New Roman" w:hAnsi="Trebuchet MS" w:cs="Times New Roman"/>
          <w:b/>
        </w:rPr>
        <w:t>Балансы производительности водоподготовительных установок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686"/>
      </w:tblGrid>
      <w:tr w:rsidR="00E009C9" w:rsidRPr="00E009C9" w14:paraId="4EC9EF79" w14:textId="77777777" w:rsidTr="00E009C9">
        <w:trPr>
          <w:trHeight w:val="20"/>
          <w:tblHeader/>
        </w:trPr>
        <w:tc>
          <w:tcPr>
            <w:tcW w:w="3645" w:type="pct"/>
            <w:shd w:val="clear" w:color="000000" w:fill="CCFF99"/>
            <w:vAlign w:val="center"/>
            <w:hideMark/>
          </w:tcPr>
          <w:p w14:paraId="724F0549" w14:textId="777777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1355" w:type="pct"/>
            <w:shd w:val="clear" w:color="000000" w:fill="CCFF99"/>
            <w:vAlign w:val="center"/>
            <w:hideMark/>
          </w:tcPr>
          <w:p w14:paraId="5C8AAADE" w14:textId="0954AD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по состоянию на 2025 г.</w:t>
            </w:r>
          </w:p>
        </w:tc>
      </w:tr>
      <w:tr w:rsidR="00E009C9" w:rsidRPr="00E009C9" w14:paraId="0E25EE99" w14:textId="77777777" w:rsidTr="00E009C9">
        <w:trPr>
          <w:trHeight w:val="20"/>
        </w:trPr>
        <w:tc>
          <w:tcPr>
            <w:tcW w:w="5000" w:type="pct"/>
            <w:gridSpan w:val="2"/>
            <w:shd w:val="clear" w:color="000000" w:fill="FFFF99"/>
            <w:noWrap/>
            <w:vAlign w:val="center"/>
            <w:hideMark/>
          </w:tcPr>
          <w:p w14:paraId="5257D226" w14:textId="19F79C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"ТеплоДом"</w:t>
            </w:r>
          </w:p>
        </w:tc>
      </w:tr>
      <w:tr w:rsidR="00E009C9" w:rsidRPr="00E009C9" w14:paraId="4916A35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03F218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noWrap/>
            <w:vAlign w:val="center"/>
            <w:hideMark/>
          </w:tcPr>
          <w:p w14:paraId="70F6DA03" w14:textId="5B6AAA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</w:tr>
      <w:tr w:rsidR="00E009C9" w:rsidRPr="00E009C9" w14:paraId="4E1852A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485435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noWrap/>
            <w:vAlign w:val="center"/>
            <w:hideMark/>
          </w:tcPr>
          <w:p w14:paraId="0775D27A" w14:textId="3B550DD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 w:rsidR="0056737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E009C9" w:rsidRPr="00E009C9" w14:paraId="2197DB76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628DE8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noWrap/>
            <w:vAlign w:val="center"/>
            <w:hideMark/>
          </w:tcPr>
          <w:p w14:paraId="38EE1B3E" w14:textId="20CF6D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</w:tr>
      <w:tr w:rsidR="00E009C9" w:rsidRPr="00E009C9" w14:paraId="09D4B3BD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9CB11B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noWrap/>
            <w:vAlign w:val="center"/>
            <w:hideMark/>
          </w:tcPr>
          <w:p w14:paraId="5E7356C5" w14:textId="12E5B4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</w:tr>
      <w:tr w:rsidR="00E009C9" w:rsidRPr="00E009C9" w14:paraId="15DAEB0F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00009E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5C892EF2" w14:textId="23D2D6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</w:tr>
      <w:tr w:rsidR="00E009C9" w:rsidRPr="00E009C9" w14:paraId="4EAA956E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A785C9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4683F068" w14:textId="7816DF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E009C9" w:rsidRPr="00E009C9" w14:paraId="6FB8F621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01337A07" w14:textId="208D3280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2EDD0296" w14:textId="63D70F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9FF87C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5C739D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67023030" w14:textId="4324B95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46C76DD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B092ED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6A57D65C" w14:textId="389BB00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E009C9" w:rsidRPr="00E009C9" w14:paraId="745C1C0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BCE034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5960DF1C" w14:textId="3E043A5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009C9" w:rsidRPr="00E009C9" w14:paraId="490B61F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CACE14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F4A8634" w14:textId="4D920BF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E009C9" w:rsidRPr="00E009C9" w14:paraId="2DAC8A6A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54B9275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5E278880" w14:textId="47DF11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</w:tr>
      <w:tr w:rsidR="00E009C9" w:rsidRPr="00E009C9" w14:paraId="19C16BDD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F46DE4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CC9EE21" w14:textId="508E262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E009C9" w:rsidRPr="00E009C9" w14:paraId="3E58E67E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2C53CB2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25A4CCFE" w14:textId="7859E4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10CBCCAD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38F4EC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5BCE34C8" w14:textId="583958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7FA4C02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577D18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10AE093A" w14:textId="14E010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E009C9" w:rsidRPr="00E009C9" w14:paraId="2B4488A6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E6D4A7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71CEF2C6" w14:textId="0EF266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3672BFC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F3AFF6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1563F320" w14:textId="1626EE7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7B931926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B352FF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727E8A78" w14:textId="442623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E009C9" w:rsidRPr="00E009C9" w14:paraId="70460DC6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5538B4E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7B7FC8C4" w14:textId="08C70A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E009C9" w:rsidRPr="00E009C9" w14:paraId="506621BD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4A8B4776" w14:textId="56DA775B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5C414E4F" w14:textId="1621D2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263AE5E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9291ED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3991B789" w14:textId="4EF810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4F3843C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C928E4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5D6A39CD" w14:textId="1B68AF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E009C9" w:rsidRPr="00E009C9" w14:paraId="45EA66A2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C8D7FD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1B6D29D4" w14:textId="1D49D57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5603B7C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C702CA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066E7178" w14:textId="705F89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E009C9" w:rsidRPr="00E009C9" w14:paraId="0E061C66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7AEF79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3E5CED3D" w14:textId="53FF8D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E009C9" w:rsidRPr="00E009C9" w14:paraId="40BA3D33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1B7C23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04656401" w14:textId="5477F18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E009C9" w:rsidRPr="00E009C9" w14:paraId="0DF1525F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43CAA844" w14:textId="1879177E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50A61145" w14:textId="7886FBA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79111F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DF1B2D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3C67DCDE" w14:textId="10B54E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47102C0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36BA22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23386F3D" w14:textId="4537C6B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E009C9" w:rsidRPr="00E009C9" w14:paraId="61D05CA2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2771E6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3ED739C7" w14:textId="0A5494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6C44E51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17EAEC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44041921" w14:textId="1196112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3DE7FB2B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2A15CF5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1BF2B2C" w14:textId="0A4EE68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</w:tr>
      <w:tr w:rsidR="00E009C9" w:rsidRPr="00E009C9" w14:paraId="619CDD1F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79B85B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7464FF23" w14:textId="61CEC7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E009C9" w:rsidRPr="00E009C9" w14:paraId="22A09A1B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59DBCE65" w14:textId="54BF65E0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6089D441" w14:textId="4DB42AF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201413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644C52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174BCCEC" w14:textId="4D4BCB8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179EF3C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52FBFC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63DC5B14" w14:textId="6BDF344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E009C9" w:rsidRPr="00E009C9" w14:paraId="065EBBC3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7FB914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19024005" w14:textId="4CE1581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009C9" w:rsidRPr="00E009C9" w14:paraId="3199BB2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B55E74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29976F68" w14:textId="6A040AF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</w:tr>
      <w:tr w:rsidR="00E009C9" w:rsidRPr="00E009C9" w14:paraId="0177EC82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71ACAC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085D61A7" w14:textId="786977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</w:tr>
      <w:tr w:rsidR="00E009C9" w:rsidRPr="00E009C9" w14:paraId="31C48625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70B8EA7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01082D75" w14:textId="4EF9C28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E009C9" w:rsidRPr="00E009C9" w14:paraId="66FC708A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5B5B0C76" w14:textId="5EA83ABD" w:rsidR="00E009C9" w:rsidRPr="00E009C9" w:rsidRDefault="00E009C9" w:rsidP="00E009C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Смирнова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4EF9FA19" w14:textId="76E2427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3483316B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D7647B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3DA9C1F9" w14:textId="2BB00B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7D0984E0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80BA60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61EDDB78" w14:textId="13C1D5A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E009C9" w:rsidRPr="00E009C9" w14:paraId="2D667183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13B6FF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104475C3" w14:textId="151FC2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E009C9" w:rsidRPr="00E009C9" w14:paraId="5D09318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E1D86D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DCB5859" w14:textId="57E0665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E009C9" w:rsidRPr="00E009C9" w14:paraId="17448DCF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4BE417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51E347C1" w14:textId="32C3A0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</w:tr>
      <w:tr w:rsidR="00E009C9" w:rsidRPr="00E009C9" w14:paraId="3A5987DA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3C00F7B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0C2D210C" w14:textId="663D1B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E009C9" w:rsidRPr="00E009C9" w14:paraId="34A7E996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17BD7C68" w14:textId="5162C8C6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5B5A5CD3" w14:textId="55BD257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24166FD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8B8FEA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5C0E1A5E" w14:textId="009B03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08D7C30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BCDC0A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6F64CB4A" w14:textId="70938D9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E009C9" w:rsidRPr="00E009C9" w14:paraId="4656706B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862BC9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5EE9B1CA" w14:textId="278E0B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009C9" w:rsidRPr="00E009C9" w14:paraId="52166C24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D23912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883C481" w14:textId="257410C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E009C9" w:rsidRPr="00E009C9" w14:paraId="57A542AA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13F94C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3F3B0E6D" w14:textId="5F7F74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</w:tr>
      <w:tr w:rsidR="00E009C9" w:rsidRPr="00E009C9" w14:paraId="2BEF7F49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79FB502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393E73DC" w14:textId="262F00D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E009C9" w:rsidRPr="00E009C9" w14:paraId="0C920A79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1DF2EE7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0BB3D228" w14:textId="743F3B3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6C172EC5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9A8717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2E14B958" w14:textId="76A2D33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52852240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06A388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16082BCD" w14:textId="027033E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E009C9" w:rsidRPr="00E009C9" w14:paraId="4F52B96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87FD5B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3B3730AA" w14:textId="2DA101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009C9" w:rsidRPr="00E009C9" w14:paraId="2E2AFA03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39FA7D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0EF6D3E0" w14:textId="754BBC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E009C9" w:rsidRPr="00E009C9" w14:paraId="514B5D2E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1C6236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949DA5F" w14:textId="0F76982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</w:tr>
      <w:tr w:rsidR="00E009C9" w:rsidRPr="00E009C9" w14:paraId="2C390DBB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5342926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3BF7CB25" w14:textId="2A0D27E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E009C9" w:rsidRPr="00E009C9" w14:paraId="3E40E3F9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23D076C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0F68B052" w14:textId="55BFEF8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6CE424C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A76AB6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159AC0D3" w14:textId="390E26B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573B409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7640D7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246524A3" w14:textId="1E78E27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E009C9" w:rsidRPr="00E009C9" w14:paraId="11C85B4D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72A476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4C025D76" w14:textId="2CC9FB9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2943561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E634DD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2AF46FE" w14:textId="583FF43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642F26B1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174A85B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0F7F999" w14:textId="34F2CE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E009C9" w:rsidRPr="00E009C9" w14:paraId="52DEEEFB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7FEC326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356C561" w14:textId="71D2A61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E009C9" w:rsidRPr="00E009C9" w14:paraId="5F6E5233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4D82FDB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354CD403" w14:textId="393B8B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6CA13B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65469F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0F70D5E3" w14:textId="54C4F78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</w:tr>
      <w:tr w:rsidR="00E009C9" w:rsidRPr="00E009C9" w14:paraId="7F61121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162704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787A1ABF" w14:textId="248662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 w:rsidR="001B53A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 w:rsidR="0056737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009C9" w:rsidRPr="00E009C9" w14:paraId="2FEB709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A00BEC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19A37C7C" w14:textId="2988EC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</w:tr>
      <w:tr w:rsidR="00E009C9" w:rsidRPr="00E009C9" w14:paraId="670A0E4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64C59D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6A1FF515" w14:textId="12A608E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</w:tr>
      <w:tr w:rsidR="00E009C9" w:rsidRPr="00E009C9" w14:paraId="0B7EA342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7D1B57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132B9EFA" w14:textId="1ADF8E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</w:tr>
      <w:tr w:rsidR="00E009C9" w:rsidRPr="00E009C9" w14:paraId="3170B063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1449C49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D069AE2" w14:textId="1EA678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E009C9" w:rsidRPr="00E009C9" w14:paraId="39B130A3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4B2B892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603A5A90" w14:textId="7364E1A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017B40F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DA3AD6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6B3F9670" w14:textId="2E293AB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E009C9" w:rsidRPr="00E009C9" w14:paraId="46570993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07854B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5356DC87" w14:textId="3C988DF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 w:rsidR="0056737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E009C9" w:rsidRPr="00E009C9" w14:paraId="7F6B278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41720C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565113A3" w14:textId="1D0C7B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E009C9" w:rsidRPr="00E009C9" w14:paraId="0DDDB01B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CD88C0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2A800F74" w14:textId="1E57D5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</w:tr>
      <w:tr w:rsidR="00E009C9" w:rsidRPr="00E009C9" w14:paraId="7A8F718A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CB9C2E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4D77734F" w14:textId="3296C25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</w:tr>
      <w:tr w:rsidR="00E009C9" w:rsidRPr="00E009C9" w14:paraId="474910E4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C03C52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7AF331F" w14:textId="728C959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E009C9" w:rsidRPr="00E009C9" w14:paraId="61B9C74E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5919D27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4EAD198B" w14:textId="1653F6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1617D70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F1FE51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75A35599" w14:textId="3EDDF3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E009C9" w:rsidRPr="00E009C9" w14:paraId="12ED2DB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BA0F88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596BAD88" w14:textId="6597839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</w:tr>
      <w:tr w:rsidR="00E009C9" w:rsidRPr="00E009C9" w14:paraId="71E75DC5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FFFDA9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0571982B" w14:textId="354A57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E009C9" w:rsidRPr="00E009C9" w14:paraId="55BA46C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405389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6758D397" w14:textId="230CC3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</w:tr>
      <w:tr w:rsidR="00E009C9" w:rsidRPr="00E009C9" w14:paraId="6B680872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63A5B5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7CE2B82" w14:textId="6EED65E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</w:tr>
      <w:tr w:rsidR="00E009C9" w:rsidRPr="00E009C9" w14:paraId="1D003ED4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1118DEA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02233DA3" w14:textId="3673237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E009C9" w:rsidRPr="00E009C9" w14:paraId="4EDCFEF4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2D770FB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4BA332B4" w14:textId="7A2392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4DD07A6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F2DAF2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66A472AE" w14:textId="285EC5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E009C9" w:rsidRPr="00E009C9" w14:paraId="0FABF690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1F5225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4433BB79" w14:textId="76C164D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</w:tr>
      <w:tr w:rsidR="00E009C9" w:rsidRPr="00E009C9" w14:paraId="0FE9616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31EB17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5B8B73E1" w14:textId="32F404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</w:tr>
      <w:tr w:rsidR="00E009C9" w:rsidRPr="00E009C9" w14:paraId="6A188E6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74B282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69512C2C" w14:textId="60B7ED1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</w:tr>
      <w:tr w:rsidR="00E009C9" w:rsidRPr="00E009C9" w14:paraId="020980EE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B1C711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1D2A7CFC" w14:textId="4808B8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</w:tr>
      <w:tr w:rsidR="00E009C9" w:rsidRPr="00E009C9" w14:paraId="3852CC0B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1A3D27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44CE45A6" w14:textId="6478D8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E009C9" w:rsidRPr="00E009C9" w14:paraId="7192DDC1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5B6A9A8F" w14:textId="77777777" w:rsidR="00E009C9" w:rsidRPr="00E009C9" w:rsidRDefault="00E009C9" w:rsidP="00E009C9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Красноармейская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23B8549D" w14:textId="0B10443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3C2BD095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A52235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2C225536" w14:textId="03F949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 w:rsidR="00E009C9" w:rsidRPr="00E009C9" w14:paraId="5F6EEAD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7EDC76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7807D478" w14:textId="0DF508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E009C9" w:rsidRPr="00E009C9" w14:paraId="23224BB4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D332B1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6F080E87" w14:textId="59D1E6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E009C9" w:rsidRPr="00E009C9" w14:paraId="3A7644B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5BEF93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3A6B1E4D" w14:textId="48A031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</w:tr>
      <w:tr w:rsidR="00E009C9" w:rsidRPr="00E009C9" w14:paraId="1A51DEE1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6370B0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68AEF09E" w14:textId="3EA83A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</w:tr>
      <w:tr w:rsidR="00E009C9" w:rsidRPr="00E009C9" w14:paraId="64E6330E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51E00C6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1B4944EF" w14:textId="7A14D16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E009C9" w:rsidRPr="00E009C9" w14:paraId="47418EFC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6E417CB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6159A5FC" w14:textId="0BB3633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0BADDD2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9173C9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4B7CBEBB" w14:textId="3AF173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1AFF612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80A1D7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271991E9" w14:textId="7BC059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780B06D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23ECFE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4EBB0711" w14:textId="3BCDC1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50BD1B8E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A11727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6A621B45" w14:textId="4A9D5D8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1F0315F5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1D6E93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CBE63B0" w14:textId="70E404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19167B55" w14:textId="77777777" w:rsidTr="00E009C9">
        <w:trPr>
          <w:trHeight w:val="20"/>
        </w:trPr>
        <w:tc>
          <w:tcPr>
            <w:tcW w:w="5000" w:type="pct"/>
            <w:gridSpan w:val="2"/>
            <w:shd w:val="clear" w:color="000000" w:fill="FFFF99"/>
            <w:vAlign w:val="center"/>
            <w:hideMark/>
          </w:tcPr>
          <w:p w14:paraId="1ECC2790" w14:textId="34BE38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МО "Максатихинский район" "Теплосервис"</w:t>
            </w:r>
          </w:p>
        </w:tc>
      </w:tr>
      <w:tr w:rsidR="00E009C9" w:rsidRPr="00E009C9" w14:paraId="69C500A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E86325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4D44F703" w14:textId="6C5909D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4677EF95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5B733A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20465D59" w14:textId="5263E37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</w:tr>
      <w:tr w:rsidR="00E009C9" w:rsidRPr="00E009C9" w14:paraId="3A4B5F82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22EEF3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5D9BBA6A" w14:textId="5A0375A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</w:tr>
      <w:tr w:rsidR="00E009C9" w:rsidRPr="00E009C9" w14:paraId="3FEB064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89BD76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0DA2F704" w14:textId="3655BD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</w:tr>
      <w:tr w:rsidR="00E009C9" w:rsidRPr="00E009C9" w14:paraId="1C916ECA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365CC9F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0BD6326" w14:textId="0D701A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1315AB18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125407E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3CBF5466" w14:textId="20B834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236CF16E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4151699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6B4DD18D" w14:textId="1B5255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3E0D6D42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576CF5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59FC45C5" w14:textId="4D57CF2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E009C9" w:rsidRPr="00E009C9" w14:paraId="0774851E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4255CE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4869371F" w14:textId="1AAE0A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3B17FBE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C23961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1C426B38" w14:textId="3F1016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E009C9" w:rsidRPr="00E009C9" w14:paraId="5DD46B7D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22281F2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78408252" w14:textId="2B6EC7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2E51CD42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392C833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7BB3730E" w14:textId="53F28D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328D436F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133C297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0610189F" w14:textId="137DCF2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04FAB3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060D19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4D5566A5" w14:textId="73F92B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E009C9" w:rsidRPr="00E009C9" w14:paraId="45871E2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B68770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21AB5921" w14:textId="6F65702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E009C9" w:rsidRPr="00E009C9" w14:paraId="4B773884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B9BBB5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06EF343" w14:textId="32119A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</w:tr>
      <w:tr w:rsidR="00E009C9" w:rsidRPr="00E009C9" w14:paraId="7336C797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37BFFE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5B8E0A87" w14:textId="4CFF22E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08E21B1B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1793D0F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1CC33C04" w14:textId="72E9EB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39E0BE2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536906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794DD491" w14:textId="65E9E2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396F05DC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DEAD0C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34584580" w14:textId="6B76B4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E009C9" w:rsidRPr="00E009C9" w14:paraId="5E583DA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34091E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0F2A219D" w14:textId="7106DF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0CAF59DD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A4223A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565EC4C3" w14:textId="34EB443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E009C9" w:rsidRPr="00E009C9" w14:paraId="3A8BC0E8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3E1731C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1ADD6581" w14:textId="1794B1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478476C7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1E74633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720F1423" w14:textId="3E5A0F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05B80B3D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FCD981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4D4FB3F8" w14:textId="488C123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7F7E6B14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093C3F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3FD23D17" w14:textId="4DC35EE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E009C9" w:rsidRPr="00E009C9" w14:paraId="3A41937A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2FDECDC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1188701C" w14:textId="240E42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E009C9" w:rsidRPr="00E009C9" w14:paraId="768BC1F6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0C376B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65AE9B61" w14:textId="635286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E009C9" w:rsidRPr="00E009C9" w14:paraId="23CDEA1F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6A9CEAF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0EF9FB0" w14:textId="090A34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D79A0FF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2D9B702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3F2AF158" w14:textId="677BA7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388C4109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E22434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337C09AF" w14:textId="08A133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85A067B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77A7D48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7C912C36" w14:textId="047112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E009C9" w:rsidRPr="00E009C9" w14:paraId="10B85481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60B7880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7BEB6616" w14:textId="231F33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</w:tr>
      <w:tr w:rsidR="00E009C9" w:rsidRPr="00E009C9" w14:paraId="5312A90E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A8E8BB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1993B851" w14:textId="64DF0B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E009C9" w:rsidRPr="00E009C9" w14:paraId="0953AE4D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0DEC6FA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428527C6" w14:textId="1ED5172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87240C1" w14:textId="77777777" w:rsidTr="00E009C9">
        <w:trPr>
          <w:trHeight w:val="20"/>
        </w:trPr>
        <w:tc>
          <w:tcPr>
            <w:tcW w:w="3645" w:type="pct"/>
            <w:shd w:val="clear" w:color="000000" w:fill="BDD7EE"/>
            <w:vAlign w:val="center"/>
            <w:hideMark/>
          </w:tcPr>
          <w:p w14:paraId="6A526B8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355" w:type="pct"/>
            <w:shd w:val="clear" w:color="000000" w:fill="BDD7EE"/>
            <w:vAlign w:val="center"/>
            <w:hideMark/>
          </w:tcPr>
          <w:p w14:paraId="76F32228" w14:textId="6FE65AC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7920047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022B1F6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1355" w:type="pct"/>
            <w:vAlign w:val="center"/>
            <w:hideMark/>
          </w:tcPr>
          <w:p w14:paraId="4B618757" w14:textId="690E97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5DAC6063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721954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1355" w:type="pct"/>
            <w:vAlign w:val="center"/>
            <w:hideMark/>
          </w:tcPr>
          <w:p w14:paraId="1E69D8BC" w14:textId="3BCCDC3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E009C9" w:rsidRPr="00E009C9" w14:paraId="6A97A9C8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38FAA9B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1355" w:type="pct"/>
            <w:vAlign w:val="center"/>
            <w:hideMark/>
          </w:tcPr>
          <w:p w14:paraId="034E36C4" w14:textId="6F5B1DB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089B44A5" w14:textId="77777777" w:rsidTr="00E009C9">
        <w:trPr>
          <w:trHeight w:val="20"/>
        </w:trPr>
        <w:tc>
          <w:tcPr>
            <w:tcW w:w="3645" w:type="pct"/>
            <w:vAlign w:val="center"/>
            <w:hideMark/>
          </w:tcPr>
          <w:p w14:paraId="575960C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1355" w:type="pct"/>
            <w:vAlign w:val="center"/>
            <w:hideMark/>
          </w:tcPr>
          <w:p w14:paraId="1AE2C48E" w14:textId="440F48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7E03E14E" w14:textId="77777777" w:rsidTr="00E009C9">
        <w:trPr>
          <w:trHeight w:val="20"/>
        </w:trPr>
        <w:tc>
          <w:tcPr>
            <w:tcW w:w="3645" w:type="pct"/>
            <w:shd w:val="clear" w:color="000000" w:fill="FCE4D6"/>
            <w:vAlign w:val="center"/>
            <w:hideMark/>
          </w:tcPr>
          <w:p w14:paraId="47A5253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1355" w:type="pct"/>
            <w:shd w:val="clear" w:color="000000" w:fill="FCE4D6"/>
            <w:vAlign w:val="center"/>
            <w:hideMark/>
          </w:tcPr>
          <w:p w14:paraId="259270F3" w14:textId="03DD07A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377C188C" w14:textId="77777777" w:rsidR="00E009C9" w:rsidRDefault="00E009C9" w:rsidP="00597958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132D13E6" w14:textId="77777777" w:rsidR="00E009C9" w:rsidRDefault="00E009C9" w:rsidP="00597958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0005D72D" w14:textId="77777777" w:rsidR="00E009C9" w:rsidRDefault="00E009C9" w:rsidP="00597958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</w:p>
    <w:p w14:paraId="4D7C5EFC" w14:textId="70F29B5F" w:rsidR="00A020AA" w:rsidRPr="00346C69" w:rsidRDefault="00D92BAA" w:rsidP="00A81303">
      <w:pPr>
        <w:keepNext/>
        <w:pageBreakBefore/>
        <w:spacing w:after="6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08" w:name="_Toc203488741"/>
      <w:r w:rsidRPr="00346C69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>1.</w:t>
      </w:r>
      <w:r w:rsidRPr="00DA0A2C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8 </w:t>
      </w:r>
      <w:r w:rsidR="00A020AA" w:rsidRPr="00DA0A2C">
        <w:rPr>
          <w:rFonts w:ascii="Trebuchet MS" w:eastAsia="Times New Roman" w:hAnsi="Trebuchet MS" w:cs="Times New Roman"/>
          <w:b/>
          <w:bCs/>
          <w:kern w:val="32"/>
          <w:lang w:eastAsia="ru-RU"/>
        </w:rPr>
        <w:t>Топливные балансы источников тепловой энергии и система обеспечения топливом</w:t>
      </w:r>
      <w:bookmarkEnd w:id="108"/>
    </w:p>
    <w:p w14:paraId="3754B9A5" w14:textId="22ED18B1" w:rsidR="00A020AA" w:rsidRPr="00346C69" w:rsidRDefault="00A020AA" w:rsidP="001E4D0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09" w:name="_Toc203488742"/>
      <w:r w:rsidRPr="00CA20EA">
        <w:rPr>
          <w:rFonts w:ascii="Trebuchet MS" w:eastAsia="Times New Roman" w:hAnsi="Trebuchet MS" w:cs="Times New Roman"/>
          <w:b/>
          <w:lang w:eastAsia="ru-RU"/>
        </w:rPr>
        <w:t>1.8.1 Описание видов и количества используемого основного топлива для каждого источника тепловой энергии</w:t>
      </w:r>
      <w:bookmarkEnd w:id="109"/>
    </w:p>
    <w:p w14:paraId="4083881F" w14:textId="4DD152C6" w:rsidR="00D95990" w:rsidRPr="00346C69" w:rsidRDefault="00D9602A" w:rsidP="00E71B7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46C69">
        <w:rPr>
          <w:rFonts w:ascii="Trebuchet MS" w:eastAsia="Times New Roman" w:hAnsi="Trebuchet MS" w:cs="Times New Roman"/>
          <w:lang w:eastAsia="ru-RU"/>
        </w:rPr>
        <w:t>Объем потребления</w:t>
      </w:r>
      <w:r w:rsidR="00A020AA" w:rsidRPr="00346C69">
        <w:rPr>
          <w:rFonts w:ascii="Trebuchet MS" w:eastAsia="Times New Roman" w:hAnsi="Trebuchet MS" w:cs="Times New Roman"/>
          <w:lang w:eastAsia="ru-RU"/>
        </w:rPr>
        <w:t xml:space="preserve"> топлива котельн</w:t>
      </w:r>
      <w:r w:rsidR="00F6353D" w:rsidRPr="00346C69">
        <w:rPr>
          <w:rFonts w:ascii="Trebuchet MS" w:eastAsia="Times New Roman" w:hAnsi="Trebuchet MS" w:cs="Times New Roman"/>
          <w:lang w:eastAsia="ru-RU"/>
        </w:rPr>
        <w:t xml:space="preserve">ыми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346C69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3B537D" w:rsidRPr="00346C69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="00F6353D" w:rsidRPr="00346C69">
        <w:rPr>
          <w:rFonts w:ascii="Trebuchet MS" w:eastAsia="Times New Roman" w:hAnsi="Trebuchet MS" w:cs="Times New Roman"/>
          <w:lang w:eastAsia="ru-RU"/>
        </w:rPr>
        <w:t xml:space="preserve"> области</w:t>
      </w:r>
      <w:r w:rsidR="00880775" w:rsidRPr="00346C69">
        <w:rPr>
          <w:rFonts w:ascii="Trebuchet MS" w:eastAsia="Times New Roman" w:hAnsi="Trebuchet MS" w:cs="Times New Roman"/>
          <w:lang w:eastAsia="ru-RU"/>
        </w:rPr>
        <w:t xml:space="preserve"> представлен в таблиц</w:t>
      </w:r>
      <w:r w:rsidR="004E77AC">
        <w:rPr>
          <w:rFonts w:ascii="Trebuchet MS" w:eastAsia="Times New Roman" w:hAnsi="Trebuchet MS" w:cs="Times New Roman"/>
          <w:lang w:eastAsia="ru-RU"/>
        </w:rPr>
        <w:t>ах</w:t>
      </w:r>
      <w:r w:rsidR="00880775" w:rsidRPr="00346C69">
        <w:rPr>
          <w:rFonts w:ascii="Trebuchet MS" w:eastAsia="Times New Roman" w:hAnsi="Trebuchet MS" w:cs="Times New Roman"/>
          <w:lang w:eastAsia="ru-RU"/>
        </w:rPr>
        <w:t xml:space="preserve"> 1.8.1</w:t>
      </w:r>
      <w:r w:rsidR="004E77AC">
        <w:rPr>
          <w:rFonts w:ascii="Trebuchet MS" w:eastAsia="Times New Roman" w:hAnsi="Trebuchet MS" w:cs="Times New Roman"/>
          <w:lang w:eastAsia="ru-RU"/>
        </w:rPr>
        <w:t>.1 – 1.8.1.</w:t>
      </w:r>
      <w:r w:rsidR="00DA0A2C">
        <w:rPr>
          <w:rFonts w:ascii="Trebuchet MS" w:eastAsia="Times New Roman" w:hAnsi="Trebuchet MS" w:cs="Times New Roman"/>
          <w:lang w:eastAsia="ru-RU"/>
        </w:rPr>
        <w:t>3</w:t>
      </w:r>
      <w:r w:rsidR="004E77AC">
        <w:rPr>
          <w:rFonts w:ascii="Trebuchet MS" w:eastAsia="Times New Roman" w:hAnsi="Trebuchet MS" w:cs="Times New Roman"/>
          <w:lang w:eastAsia="ru-RU"/>
        </w:rPr>
        <w:t>.</w:t>
      </w:r>
    </w:p>
    <w:p w14:paraId="4862CF73" w14:textId="3AC3F730" w:rsidR="00A020AA" w:rsidRPr="00346C69" w:rsidRDefault="00F6353D" w:rsidP="00E71B7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46C69">
        <w:rPr>
          <w:rFonts w:ascii="Trebuchet MS" w:eastAsia="Times New Roman" w:hAnsi="Trebuchet MS" w:cs="Times New Roman"/>
          <w:lang w:eastAsia="ru-RU"/>
        </w:rPr>
        <w:t>На</w:t>
      </w:r>
      <w:r w:rsidR="00597958" w:rsidRPr="00346C69">
        <w:rPr>
          <w:rFonts w:ascii="Trebuchet MS" w:eastAsia="Times New Roman" w:hAnsi="Trebuchet MS" w:cs="Times New Roman"/>
          <w:lang w:eastAsia="ru-RU"/>
        </w:rPr>
        <w:t xml:space="preserve"> </w:t>
      </w:r>
      <w:r w:rsidRPr="00346C69">
        <w:rPr>
          <w:rFonts w:ascii="Trebuchet MS" w:eastAsia="Times New Roman" w:hAnsi="Trebuchet MS" w:cs="Times New Roman"/>
          <w:lang w:eastAsia="ru-RU"/>
        </w:rPr>
        <w:t xml:space="preserve">котельных </w:t>
      </w:r>
      <w:r w:rsidR="004E77AC">
        <w:rPr>
          <w:rFonts w:ascii="Trebuchet MS" w:eastAsia="Times New Roman" w:hAnsi="Trebuchet MS" w:cs="Times New Roman"/>
          <w:lang w:eastAsia="ru-RU"/>
        </w:rPr>
        <w:t xml:space="preserve">сельских поселений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346C69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297DAB" w:rsidRPr="00346C69">
        <w:rPr>
          <w:rFonts w:ascii="Trebuchet MS" w:eastAsia="Times New Roman" w:hAnsi="Trebuchet MS" w:cs="Times New Roman"/>
          <w:lang w:eastAsia="ru-RU"/>
        </w:rPr>
        <w:t xml:space="preserve"> </w:t>
      </w:r>
      <w:r w:rsidRPr="00346C69">
        <w:rPr>
          <w:rFonts w:ascii="Trebuchet MS" w:eastAsia="Times New Roman" w:hAnsi="Trebuchet MS" w:cs="Times New Roman"/>
          <w:lang w:eastAsia="ru-RU"/>
        </w:rPr>
        <w:t>использу</w:t>
      </w:r>
      <w:r w:rsidR="004E77AC">
        <w:rPr>
          <w:rFonts w:ascii="Trebuchet MS" w:eastAsia="Times New Roman" w:hAnsi="Trebuchet MS" w:cs="Times New Roman"/>
          <w:lang w:eastAsia="ru-RU"/>
        </w:rPr>
        <w:t>ю</w:t>
      </w:r>
      <w:r w:rsidRPr="00346C69">
        <w:rPr>
          <w:rFonts w:ascii="Trebuchet MS" w:eastAsia="Times New Roman" w:hAnsi="Trebuchet MS" w:cs="Times New Roman"/>
          <w:lang w:eastAsia="ru-RU"/>
        </w:rPr>
        <w:t xml:space="preserve">тся </w:t>
      </w:r>
      <w:r w:rsidR="001D4864">
        <w:rPr>
          <w:rFonts w:ascii="Trebuchet MS" w:eastAsia="Times New Roman" w:hAnsi="Trebuchet MS" w:cs="Times New Roman"/>
          <w:lang w:eastAsia="ru-RU"/>
        </w:rPr>
        <w:t>дрова и щепа</w:t>
      </w:r>
      <w:r w:rsidR="004E77AC">
        <w:rPr>
          <w:rFonts w:ascii="Trebuchet MS" w:eastAsia="Times New Roman" w:hAnsi="Trebuchet MS" w:cs="Times New Roman"/>
          <w:lang w:eastAsia="ru-RU"/>
        </w:rPr>
        <w:t xml:space="preserve"> (таблица 1.8.1.1).</w:t>
      </w:r>
    </w:p>
    <w:p w14:paraId="20FC2457" w14:textId="1EFC42FF" w:rsidR="00BE401F" w:rsidRDefault="00F6353D" w:rsidP="004554AF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346C69">
        <w:rPr>
          <w:rFonts w:ascii="Trebuchet MS" w:eastAsia="Times New Roman" w:hAnsi="Trebuchet MS" w:cs="Times New Roman"/>
          <w:b/>
        </w:rPr>
        <w:t>Таблица 1.8.1</w:t>
      </w:r>
      <w:r w:rsidR="004E77AC">
        <w:rPr>
          <w:rFonts w:ascii="Trebuchet MS" w:eastAsia="Times New Roman" w:hAnsi="Trebuchet MS" w:cs="Times New Roman"/>
          <w:b/>
        </w:rPr>
        <w:t>.1</w:t>
      </w:r>
      <w:r w:rsidRPr="00346C69">
        <w:rPr>
          <w:rFonts w:ascii="Trebuchet MS" w:eastAsia="Times New Roman" w:hAnsi="Trebuchet MS" w:cs="Times New Roman"/>
          <w:b/>
        </w:rPr>
        <w:t xml:space="preserve"> – </w:t>
      </w:r>
      <w:r w:rsidR="004E77AC">
        <w:rPr>
          <w:rFonts w:ascii="Trebuchet MS" w:eastAsia="Times New Roman" w:hAnsi="Trebuchet MS" w:cs="Times New Roman"/>
          <w:b/>
        </w:rPr>
        <w:t>Фактический о</w:t>
      </w:r>
      <w:r w:rsidR="00EB5DBB" w:rsidRPr="00346C69">
        <w:rPr>
          <w:rFonts w:ascii="Trebuchet MS" w:eastAsia="Times New Roman" w:hAnsi="Trebuchet MS" w:cs="Times New Roman"/>
          <w:b/>
        </w:rPr>
        <w:t xml:space="preserve">бъем потребления топлива котельными </w:t>
      </w:r>
      <w:r w:rsidR="0032455E">
        <w:rPr>
          <w:rFonts w:ascii="Trebuchet MS" w:eastAsia="Times New Roman" w:hAnsi="Trebuchet MS" w:cs="Times New Roman"/>
          <w:b/>
        </w:rPr>
        <w:t>МУП «ТС»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1485"/>
        <w:gridCol w:w="1485"/>
      </w:tblGrid>
      <w:tr w:rsidR="004E77AC" w:rsidRPr="004E77AC" w14:paraId="58BC133B" w14:textId="77777777" w:rsidTr="004E77AC">
        <w:trPr>
          <w:trHeight w:val="20"/>
        </w:trPr>
        <w:tc>
          <w:tcPr>
            <w:tcW w:w="3502" w:type="pct"/>
            <w:shd w:val="clear" w:color="000000" w:fill="CCFF99"/>
            <w:vAlign w:val="center"/>
            <w:hideMark/>
          </w:tcPr>
          <w:p w14:paraId="0A40689A" w14:textId="77777777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749" w:type="pct"/>
            <w:shd w:val="clear" w:color="000000" w:fill="CCFF99"/>
            <w:vAlign w:val="center"/>
            <w:hideMark/>
          </w:tcPr>
          <w:p w14:paraId="63F98AEC" w14:textId="4B54EEE6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749" w:type="pct"/>
            <w:shd w:val="clear" w:color="000000" w:fill="CCFF99"/>
            <w:vAlign w:val="center"/>
            <w:hideMark/>
          </w:tcPr>
          <w:p w14:paraId="77537BAA" w14:textId="6DEDB16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</w:tr>
      <w:tr w:rsidR="004E77AC" w:rsidRPr="004E77AC" w14:paraId="714510BA" w14:textId="77777777" w:rsidTr="004E77AC">
        <w:trPr>
          <w:trHeight w:val="20"/>
        </w:trPr>
        <w:tc>
          <w:tcPr>
            <w:tcW w:w="3502" w:type="pct"/>
            <w:shd w:val="clear" w:color="000000" w:fill="FFFF99"/>
            <w:vAlign w:val="center"/>
            <w:hideMark/>
          </w:tcPr>
          <w:p w14:paraId="423A9C9E" w14:textId="5BD949E7" w:rsidR="004E77AC" w:rsidRPr="004E77AC" w:rsidRDefault="0032455E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749" w:type="pct"/>
            <w:shd w:val="clear" w:color="000000" w:fill="FFFF99"/>
            <w:vAlign w:val="center"/>
            <w:hideMark/>
          </w:tcPr>
          <w:p w14:paraId="5D973F99" w14:textId="52BB585E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FFFF99"/>
            <w:vAlign w:val="center"/>
            <w:hideMark/>
          </w:tcPr>
          <w:p w14:paraId="0E6FC77F" w14:textId="7839DE8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268FE80B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19F9541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622D7E75" w14:textId="3BAC5D4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06592FEA" w14:textId="06E77EC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01D5CB3A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79C5C522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3328B312" w14:textId="0432AC7F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749" w:type="pct"/>
            <w:vAlign w:val="center"/>
            <w:hideMark/>
          </w:tcPr>
          <w:p w14:paraId="3B6A8DFC" w14:textId="3271E7E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4E77AC" w:rsidRPr="004E77AC" w14:paraId="16DF1AD6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1E218E9" w14:textId="74D71A08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59E255E6" w14:textId="7B9BF80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293,93</w:t>
            </w:r>
          </w:p>
        </w:tc>
        <w:tc>
          <w:tcPr>
            <w:tcW w:w="749" w:type="pct"/>
            <w:vAlign w:val="center"/>
            <w:hideMark/>
          </w:tcPr>
          <w:p w14:paraId="5B062C52" w14:textId="33AA1A1E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</w:tr>
      <w:tr w:rsidR="004E77AC" w:rsidRPr="004E77AC" w14:paraId="46A11086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8153D71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31E2C648" w14:textId="0ED0ABA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1 477</w:t>
            </w:r>
          </w:p>
        </w:tc>
        <w:tc>
          <w:tcPr>
            <w:tcW w:w="749" w:type="pct"/>
            <w:vAlign w:val="center"/>
            <w:hideMark/>
          </w:tcPr>
          <w:p w14:paraId="63DD94C4" w14:textId="41BB00FA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</w:tr>
      <w:tr w:rsidR="004E77AC" w:rsidRPr="004E77AC" w14:paraId="79CD0D9D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2C03BF0B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26C4E516" w14:textId="216A9AB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5 552</w:t>
            </w:r>
          </w:p>
        </w:tc>
        <w:tc>
          <w:tcPr>
            <w:tcW w:w="749" w:type="pct"/>
            <w:vAlign w:val="center"/>
            <w:hideMark/>
          </w:tcPr>
          <w:p w14:paraId="6A953988" w14:textId="1BF2C04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</w:tr>
      <w:tr w:rsidR="004E77AC" w:rsidRPr="004E77AC" w14:paraId="17846790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4A903FDD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1AEED6A2" w14:textId="4AC6C6F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57ACB40E" w14:textId="46CB0E6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5DF3651A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D85B70F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1DCC99AF" w14:textId="708DBE94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4D30A33E" w14:textId="7671004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6D91AE97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D7A7FA5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3F7FB7AE" w14:textId="3895AD8A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749" w:type="pct"/>
            <w:vAlign w:val="center"/>
            <w:hideMark/>
          </w:tcPr>
          <w:p w14:paraId="21B666C7" w14:textId="72A216E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4E77AC" w:rsidRPr="004E77AC" w14:paraId="3EAF63A1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8E3CFF1" w14:textId="7806EA1A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26AD1869" w14:textId="5E6E548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304,50</w:t>
            </w:r>
          </w:p>
        </w:tc>
        <w:tc>
          <w:tcPr>
            <w:tcW w:w="749" w:type="pct"/>
            <w:vAlign w:val="center"/>
            <w:hideMark/>
          </w:tcPr>
          <w:p w14:paraId="598E2F09" w14:textId="2E2090E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</w:tr>
      <w:tr w:rsidR="004E77AC" w:rsidRPr="004E77AC" w14:paraId="77AD46F0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698DFEE3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07783DC9" w14:textId="573BB25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49" w:type="pct"/>
            <w:vAlign w:val="center"/>
            <w:hideMark/>
          </w:tcPr>
          <w:p w14:paraId="2AE6EA0A" w14:textId="420EA54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</w:tr>
      <w:tr w:rsidR="004E77AC" w:rsidRPr="004E77AC" w14:paraId="00232862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D876610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5E635DD6" w14:textId="0FA13A4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749" w:type="pct"/>
            <w:vAlign w:val="center"/>
            <w:hideMark/>
          </w:tcPr>
          <w:p w14:paraId="2513B568" w14:textId="01E933EF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</w:tr>
      <w:tr w:rsidR="004E77AC" w:rsidRPr="004E77AC" w14:paraId="5A0A563C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5FD0E3A8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6BBA9CBD" w14:textId="6A7A0A2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711BFEC9" w14:textId="66E53C96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42CEEFA3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99B2751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3040415E" w14:textId="01D4615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2C187F0D" w14:textId="028150F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2E49AAA1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17CC18DC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0BE25ED5" w14:textId="5F3303FE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749" w:type="pct"/>
            <w:vAlign w:val="center"/>
            <w:hideMark/>
          </w:tcPr>
          <w:p w14:paraId="065CB99F" w14:textId="34B2579E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4E77AC" w:rsidRPr="004E77AC" w14:paraId="5DBDD3C8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B23C039" w14:textId="538733C9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05922D77" w14:textId="4C8D766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290,90</w:t>
            </w:r>
          </w:p>
        </w:tc>
        <w:tc>
          <w:tcPr>
            <w:tcW w:w="749" w:type="pct"/>
            <w:vAlign w:val="center"/>
            <w:hideMark/>
          </w:tcPr>
          <w:p w14:paraId="53E6F124" w14:textId="5A01CB7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</w:tr>
      <w:tr w:rsidR="004E77AC" w:rsidRPr="004E77AC" w14:paraId="382BAC4C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6729A76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059C95E9" w14:textId="16B606CA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749" w:type="pct"/>
            <w:vAlign w:val="center"/>
            <w:hideMark/>
          </w:tcPr>
          <w:p w14:paraId="632FB47B" w14:textId="0EAA384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</w:tr>
      <w:tr w:rsidR="004E77AC" w:rsidRPr="004E77AC" w14:paraId="5E494BBB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7E7DC2BC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39A4B26A" w14:textId="02ECAEF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749" w:type="pct"/>
            <w:vAlign w:val="center"/>
            <w:hideMark/>
          </w:tcPr>
          <w:p w14:paraId="7E5D59C1" w14:textId="3FBFBE0A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4E77AC" w:rsidRPr="004E77AC" w14:paraId="1DF7C986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3CEB2046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2341E104" w14:textId="39EA501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31622A26" w14:textId="6D10312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5DF2501C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5FAEBBA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46321470" w14:textId="4AF6676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0A46ECAD" w14:textId="3CCDA034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19CDF251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33F822E8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515FE4DD" w14:textId="6F92E01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749" w:type="pct"/>
            <w:vAlign w:val="center"/>
            <w:hideMark/>
          </w:tcPr>
          <w:p w14:paraId="66DBD02B" w14:textId="0D2F0D74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4E77AC" w:rsidRPr="004E77AC" w14:paraId="24118B95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CD5C819" w14:textId="34BD6074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006A232E" w14:textId="474A22D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325,40</w:t>
            </w:r>
          </w:p>
        </w:tc>
        <w:tc>
          <w:tcPr>
            <w:tcW w:w="749" w:type="pct"/>
            <w:vAlign w:val="center"/>
            <w:hideMark/>
          </w:tcPr>
          <w:p w14:paraId="02D442C1" w14:textId="417B458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</w:tr>
      <w:tr w:rsidR="004E77AC" w:rsidRPr="004E77AC" w14:paraId="7233AC99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0248B36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24FD6B07" w14:textId="2E3F882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749" w:type="pct"/>
            <w:vAlign w:val="center"/>
            <w:hideMark/>
          </w:tcPr>
          <w:p w14:paraId="28FFA397" w14:textId="4F74BA6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</w:tr>
      <w:tr w:rsidR="004E77AC" w:rsidRPr="004E77AC" w14:paraId="021A9DDD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3715421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6DB55B37" w14:textId="19A7DC8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749" w:type="pct"/>
            <w:vAlign w:val="center"/>
            <w:hideMark/>
          </w:tcPr>
          <w:p w14:paraId="61793607" w14:textId="34C4E64F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</w:tr>
      <w:tr w:rsidR="004E77AC" w:rsidRPr="004E77AC" w14:paraId="418E5276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5226C94D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35057AA6" w14:textId="00C434BA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2E3EFD76" w14:textId="022776C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32802599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0BFE545C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36F6F895" w14:textId="7E8F453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3BAB3795" w14:textId="4C366BF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1C2BAD90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792F2995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215B3284" w14:textId="2429EEAF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749" w:type="pct"/>
            <w:vAlign w:val="center"/>
            <w:hideMark/>
          </w:tcPr>
          <w:p w14:paraId="42ADAF52" w14:textId="302A2009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4E77AC" w:rsidRPr="004E77AC" w14:paraId="5119637E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2AE3FCF" w14:textId="53ACFFCB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01D2C185" w14:textId="146F7A4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323,67</w:t>
            </w:r>
          </w:p>
        </w:tc>
        <w:tc>
          <w:tcPr>
            <w:tcW w:w="749" w:type="pct"/>
            <w:vAlign w:val="center"/>
            <w:hideMark/>
          </w:tcPr>
          <w:p w14:paraId="0D56AC37" w14:textId="6D789F1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</w:tr>
      <w:tr w:rsidR="004E77AC" w:rsidRPr="004E77AC" w14:paraId="7B7116CD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60ABB5E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74C2F790" w14:textId="7372B53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49" w:type="pct"/>
            <w:vAlign w:val="center"/>
            <w:hideMark/>
          </w:tcPr>
          <w:p w14:paraId="76A03729" w14:textId="10700E6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</w:tr>
      <w:tr w:rsidR="004E77AC" w:rsidRPr="004E77AC" w14:paraId="0EE3FA73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3C84C0DE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4BE7CB01" w14:textId="0E696027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749" w:type="pct"/>
            <w:vAlign w:val="center"/>
            <w:hideMark/>
          </w:tcPr>
          <w:p w14:paraId="1663D4B6" w14:textId="7103296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</w:tr>
      <w:tr w:rsidR="004E77AC" w:rsidRPr="004E77AC" w14:paraId="2C1B2A72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5B0BC752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6DEA81CF" w14:textId="21573067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5882C70D" w14:textId="28E8A1E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49417C3F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29382065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693F9962" w14:textId="61C0ADCE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47EC2482" w14:textId="0E198054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237B2AEA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704861BD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23DA7C3C" w14:textId="1A5EDFB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749" w:type="pct"/>
            <w:vAlign w:val="center"/>
            <w:hideMark/>
          </w:tcPr>
          <w:p w14:paraId="0FDCC4EB" w14:textId="01D728E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4E77AC" w:rsidRPr="004E77AC" w14:paraId="6C093F44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72A07AF" w14:textId="3D9C1FEB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327592A7" w14:textId="5EC26D3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270,05</w:t>
            </w:r>
          </w:p>
        </w:tc>
        <w:tc>
          <w:tcPr>
            <w:tcW w:w="749" w:type="pct"/>
            <w:vAlign w:val="center"/>
            <w:hideMark/>
          </w:tcPr>
          <w:p w14:paraId="6387CE7B" w14:textId="715EAE9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</w:tr>
      <w:tr w:rsidR="004E77AC" w:rsidRPr="004E77AC" w14:paraId="61A4323C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39CCF3D6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06B33462" w14:textId="5BF8051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749" w:type="pct"/>
            <w:vAlign w:val="center"/>
            <w:hideMark/>
          </w:tcPr>
          <w:p w14:paraId="23ED4CB3" w14:textId="7F68E7D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</w:tr>
      <w:tr w:rsidR="004E77AC" w:rsidRPr="004E77AC" w14:paraId="79C9EC5F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73282560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662EBE32" w14:textId="7004399D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2 228</w:t>
            </w:r>
          </w:p>
        </w:tc>
        <w:tc>
          <w:tcPr>
            <w:tcW w:w="749" w:type="pct"/>
            <w:vAlign w:val="center"/>
            <w:hideMark/>
          </w:tcPr>
          <w:p w14:paraId="2A437AC7" w14:textId="7AF04BBC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</w:tr>
      <w:tr w:rsidR="004E77AC" w:rsidRPr="004E77AC" w14:paraId="241B7DE5" w14:textId="77777777" w:rsidTr="004E77AC">
        <w:trPr>
          <w:trHeight w:val="20"/>
        </w:trPr>
        <w:tc>
          <w:tcPr>
            <w:tcW w:w="3502" w:type="pct"/>
            <w:shd w:val="clear" w:color="000000" w:fill="BDD7EE"/>
            <w:vAlign w:val="center"/>
            <w:hideMark/>
          </w:tcPr>
          <w:p w14:paraId="527DEEAC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443A278F" w14:textId="6F96520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9" w:type="pct"/>
            <w:shd w:val="clear" w:color="000000" w:fill="BDD7EE"/>
            <w:vAlign w:val="center"/>
            <w:hideMark/>
          </w:tcPr>
          <w:p w14:paraId="060C6215" w14:textId="74D58B37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E77AC" w:rsidRPr="004E77AC" w14:paraId="596649E0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DB991DB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49" w:type="pct"/>
            <w:vAlign w:val="center"/>
            <w:hideMark/>
          </w:tcPr>
          <w:p w14:paraId="631D6C54" w14:textId="2F8819FF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49" w:type="pct"/>
            <w:vAlign w:val="center"/>
            <w:hideMark/>
          </w:tcPr>
          <w:p w14:paraId="7AD1B053" w14:textId="03F22FC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4E77AC" w:rsidRPr="004E77AC" w14:paraId="4D5D837F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42CFB9A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749" w:type="pct"/>
            <w:vAlign w:val="center"/>
            <w:hideMark/>
          </w:tcPr>
          <w:p w14:paraId="0CBD2C00" w14:textId="45BDAF7B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749" w:type="pct"/>
            <w:vAlign w:val="center"/>
            <w:hideMark/>
          </w:tcPr>
          <w:p w14:paraId="504DA270" w14:textId="777D7347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4E77AC" w:rsidRPr="004E77AC" w14:paraId="4B8F873B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178A6CB1" w14:textId="32EE388A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749" w:type="pct"/>
            <w:vAlign w:val="center"/>
            <w:hideMark/>
          </w:tcPr>
          <w:p w14:paraId="347875B4" w14:textId="11093075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326,51</w:t>
            </w:r>
          </w:p>
        </w:tc>
        <w:tc>
          <w:tcPr>
            <w:tcW w:w="749" w:type="pct"/>
            <w:vAlign w:val="center"/>
            <w:hideMark/>
          </w:tcPr>
          <w:p w14:paraId="0C484519" w14:textId="6A740F68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</w:tr>
      <w:tr w:rsidR="004E77AC" w:rsidRPr="004E77AC" w14:paraId="74967886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5C43B048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749" w:type="pct"/>
            <w:vAlign w:val="center"/>
            <w:hideMark/>
          </w:tcPr>
          <w:p w14:paraId="2BCEAFCC" w14:textId="23BDED1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49" w:type="pct"/>
            <w:vAlign w:val="center"/>
            <w:hideMark/>
          </w:tcPr>
          <w:p w14:paraId="333ADF54" w14:textId="581A6900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</w:tr>
      <w:tr w:rsidR="004E77AC" w:rsidRPr="004E77AC" w14:paraId="30128F58" w14:textId="77777777" w:rsidTr="004E77AC">
        <w:trPr>
          <w:trHeight w:val="20"/>
        </w:trPr>
        <w:tc>
          <w:tcPr>
            <w:tcW w:w="3502" w:type="pct"/>
            <w:vAlign w:val="center"/>
            <w:hideMark/>
          </w:tcPr>
          <w:p w14:paraId="4B9A92CE" w14:textId="77777777" w:rsidR="004E77AC" w:rsidRPr="004E77AC" w:rsidRDefault="004E77AC" w:rsidP="004E77A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749" w:type="pct"/>
            <w:vAlign w:val="center"/>
            <w:hideMark/>
          </w:tcPr>
          <w:p w14:paraId="03FED8DC" w14:textId="5A2FB133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749" w:type="pct"/>
            <w:vAlign w:val="center"/>
            <w:hideMark/>
          </w:tcPr>
          <w:p w14:paraId="62D2123D" w14:textId="1159BB92" w:rsidR="004E77AC" w:rsidRPr="004E77AC" w:rsidRDefault="004E77AC" w:rsidP="004E77A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E77A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</w:tr>
    </w:tbl>
    <w:p w14:paraId="16E1D2F3" w14:textId="77777777" w:rsidR="00FC27F9" w:rsidRDefault="00FC27F9" w:rsidP="004554AF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446D2F9F" w14:textId="77777777" w:rsidR="00CA20EA" w:rsidRDefault="00CA20EA" w:rsidP="004E77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DC89A2E" w14:textId="77777777" w:rsidR="00CA20EA" w:rsidRDefault="00CA20EA" w:rsidP="004E77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2197E5E" w14:textId="77777777" w:rsidR="00CA20EA" w:rsidRDefault="00CA20EA" w:rsidP="004E77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ECFCD73" w14:textId="77777777" w:rsidR="00CA20EA" w:rsidRDefault="00CA20EA" w:rsidP="004E77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F89799E" w14:textId="5711BEC1" w:rsidR="004E77AC" w:rsidRDefault="004E77AC" w:rsidP="004E77A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46C69">
        <w:rPr>
          <w:rFonts w:ascii="Trebuchet MS" w:eastAsia="Times New Roman" w:hAnsi="Trebuchet MS" w:cs="Times New Roman"/>
          <w:lang w:eastAsia="ru-RU"/>
        </w:rPr>
        <w:lastRenderedPageBreak/>
        <w:t xml:space="preserve">На </w:t>
      </w:r>
      <w:r w:rsidR="00931CB2">
        <w:rPr>
          <w:rFonts w:ascii="Trebuchet MS" w:eastAsia="Times New Roman" w:hAnsi="Trebuchet MS" w:cs="Times New Roman"/>
          <w:lang w:eastAsia="ru-RU"/>
        </w:rPr>
        <w:t xml:space="preserve">новых </w:t>
      </w:r>
      <w:r w:rsidRPr="00346C69">
        <w:rPr>
          <w:rFonts w:ascii="Trebuchet MS" w:eastAsia="Times New Roman" w:hAnsi="Trebuchet MS" w:cs="Times New Roman"/>
          <w:lang w:eastAsia="ru-RU"/>
        </w:rPr>
        <w:t xml:space="preserve">котельных </w:t>
      </w:r>
      <w:r w:rsidR="00CA20EA">
        <w:rPr>
          <w:rFonts w:ascii="Trebuchet MS" w:eastAsia="Times New Roman" w:hAnsi="Trebuchet MS" w:cs="Times New Roman"/>
          <w:lang w:eastAsia="ru-RU"/>
        </w:rPr>
        <w:t>пгт.</w:t>
      </w:r>
      <w:r>
        <w:rPr>
          <w:rFonts w:ascii="Trebuchet MS" w:eastAsia="Times New Roman" w:hAnsi="Trebuchet MS" w:cs="Times New Roman"/>
          <w:lang w:eastAsia="ru-RU"/>
        </w:rPr>
        <w:t xml:space="preserve"> Максатиха, в связи с газификацией</w:t>
      </w:r>
      <w:r w:rsidR="00CA20EA">
        <w:rPr>
          <w:rFonts w:ascii="Trebuchet MS" w:eastAsia="Times New Roman" w:hAnsi="Trebuchet MS" w:cs="Times New Roman"/>
          <w:lang w:eastAsia="ru-RU"/>
        </w:rPr>
        <w:t xml:space="preserve"> территории поселка</w:t>
      </w:r>
      <w:r>
        <w:rPr>
          <w:rFonts w:ascii="Trebuchet MS" w:eastAsia="Times New Roman" w:hAnsi="Trebuchet MS" w:cs="Times New Roman"/>
          <w:lang w:eastAsia="ru-RU"/>
        </w:rPr>
        <w:t xml:space="preserve">, с </w:t>
      </w:r>
      <w:r w:rsidR="00CA20EA">
        <w:rPr>
          <w:rFonts w:ascii="Trebuchet MS" w:eastAsia="Times New Roman" w:hAnsi="Trebuchet MS" w:cs="Times New Roman"/>
          <w:lang w:eastAsia="ru-RU"/>
        </w:rPr>
        <w:t>отопительного периода 2025/2026 гг.</w:t>
      </w:r>
      <w:r w:rsidRPr="00346C69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будет использоваться природный газ (таблица 1.8.1.2).</w:t>
      </w:r>
    </w:p>
    <w:p w14:paraId="46144645" w14:textId="7540342E" w:rsidR="004E77AC" w:rsidRDefault="004E77AC" w:rsidP="004E77AC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346C69">
        <w:rPr>
          <w:rFonts w:ascii="Trebuchet MS" w:eastAsia="Times New Roman" w:hAnsi="Trebuchet MS" w:cs="Times New Roman"/>
          <w:b/>
        </w:rPr>
        <w:t>Таблица 1.8.1</w:t>
      </w:r>
      <w:r>
        <w:rPr>
          <w:rFonts w:ascii="Trebuchet MS" w:eastAsia="Times New Roman" w:hAnsi="Trebuchet MS" w:cs="Times New Roman"/>
          <w:b/>
        </w:rPr>
        <w:t>.2</w:t>
      </w:r>
      <w:r w:rsidRPr="00346C69">
        <w:rPr>
          <w:rFonts w:ascii="Trebuchet MS" w:eastAsia="Times New Roman" w:hAnsi="Trebuchet MS" w:cs="Times New Roman"/>
          <w:b/>
        </w:rPr>
        <w:t xml:space="preserve"> – </w:t>
      </w:r>
      <w:r>
        <w:rPr>
          <w:rFonts w:ascii="Trebuchet MS" w:eastAsia="Times New Roman" w:hAnsi="Trebuchet MS" w:cs="Times New Roman"/>
          <w:b/>
        </w:rPr>
        <w:t>Прогнозируемый о</w:t>
      </w:r>
      <w:r w:rsidRPr="00346C69">
        <w:rPr>
          <w:rFonts w:ascii="Trebuchet MS" w:eastAsia="Times New Roman" w:hAnsi="Trebuchet MS" w:cs="Times New Roman"/>
          <w:b/>
        </w:rPr>
        <w:t xml:space="preserve">бъем потребления топлива котельными </w:t>
      </w:r>
      <w:r w:rsidR="0032455E">
        <w:rPr>
          <w:rFonts w:ascii="Trebuchet MS" w:eastAsia="Times New Roman" w:hAnsi="Trebuchet MS" w:cs="Times New Roman"/>
          <w:b/>
        </w:rPr>
        <w:t>МУП «ТД»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42"/>
        <w:gridCol w:w="2369"/>
      </w:tblGrid>
      <w:tr w:rsidR="00931CB2" w:rsidRPr="00931CB2" w14:paraId="7A186240" w14:textId="77777777" w:rsidTr="00931CB2">
        <w:trPr>
          <w:trHeight w:val="20"/>
          <w:tblHeader/>
        </w:trPr>
        <w:tc>
          <w:tcPr>
            <w:tcW w:w="3805" w:type="pct"/>
            <w:shd w:val="clear" w:color="000000" w:fill="CCFF99"/>
            <w:vAlign w:val="center"/>
            <w:hideMark/>
          </w:tcPr>
          <w:p w14:paraId="539EA29C" w14:textId="7777777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1195" w:type="pct"/>
            <w:shd w:val="clear" w:color="000000" w:fill="CCFF99"/>
            <w:vAlign w:val="center"/>
            <w:hideMark/>
          </w:tcPr>
          <w:p w14:paraId="4324F1D3" w14:textId="77777777" w:rsidR="00DA0A2C" w:rsidRDefault="00DA0A2C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Годовой </w:t>
            </w:r>
          </w:p>
          <w:p w14:paraId="07D10E25" w14:textId="566A329F" w:rsidR="00931CB2" w:rsidRPr="00931CB2" w:rsidRDefault="00DA0A2C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плановый</w:t>
            </w:r>
            <w:r w:rsid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объем</w:t>
            </w:r>
          </w:p>
        </w:tc>
      </w:tr>
      <w:tr w:rsidR="00931CB2" w:rsidRPr="00931CB2" w14:paraId="07BF4049" w14:textId="77777777" w:rsidTr="00931CB2">
        <w:trPr>
          <w:trHeight w:val="20"/>
        </w:trPr>
        <w:tc>
          <w:tcPr>
            <w:tcW w:w="3805" w:type="pct"/>
            <w:shd w:val="clear" w:color="000000" w:fill="FFFF99"/>
            <w:vAlign w:val="center"/>
            <w:hideMark/>
          </w:tcPr>
          <w:p w14:paraId="147E3607" w14:textId="2329178F" w:rsidR="00931CB2" w:rsidRPr="00931CB2" w:rsidRDefault="0032455E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195" w:type="pct"/>
            <w:shd w:val="clear" w:color="000000" w:fill="FFFF99"/>
            <w:vAlign w:val="center"/>
            <w:hideMark/>
          </w:tcPr>
          <w:p w14:paraId="48EB58EC" w14:textId="68E1293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53B6DEB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F11EF3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7E13ABE8" w14:textId="2301F05B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44DEE9F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989E612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2A4C1C1A" w14:textId="288DDB27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23 890</w:t>
            </w:r>
          </w:p>
        </w:tc>
      </w:tr>
      <w:tr w:rsidR="00931CB2" w:rsidRPr="00931CB2" w14:paraId="7426386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6C16385" w14:textId="6954E1DC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3413BC29" w14:textId="29D5EF2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 w:rsidR="008F00C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931CB2" w:rsidRPr="00931CB2" w14:paraId="463DAF8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94D9FA6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31F2AF59" w14:textId="36E7EF54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3 706</w:t>
            </w:r>
          </w:p>
        </w:tc>
      </w:tr>
      <w:tr w:rsidR="00931CB2" w:rsidRPr="00931CB2" w14:paraId="03065657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784228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332DE711" w14:textId="7213676A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3 263</w:t>
            </w:r>
          </w:p>
        </w:tc>
      </w:tr>
      <w:tr w:rsidR="00931CB2" w:rsidRPr="00931CB2" w14:paraId="350E4614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252AEEF2" w14:textId="0915A6D0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7B1D7B40" w14:textId="1EAD2B5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542A7EC8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FA3429B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353F303E" w14:textId="2A2FC83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2DB78F19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D4EAAB3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4DF79262" w14:textId="56A7801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931CB2" w:rsidRPr="00931CB2" w14:paraId="38CC391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5F96F38" w14:textId="3541EB13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7D2CBFEF" w14:textId="15E2682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31CB2" w:rsidRPr="00931CB2" w14:paraId="7F206F6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DB8398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6F8291CE" w14:textId="47DD9CA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931CB2" w:rsidRPr="00931CB2" w14:paraId="25DF641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A5F1EC9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4E2CC070" w14:textId="769B46AC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931CB2" w:rsidRPr="00931CB2" w14:paraId="670B347E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06100401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2F764393" w14:textId="3DF3365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3B881AAC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3E9BAA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28AACD06" w14:textId="410ED48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6FC65E9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F741ADD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54377D15" w14:textId="1133F4B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931CB2" w:rsidRPr="00931CB2" w14:paraId="0E3F6AEC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8272657" w14:textId="4F06B37A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00F691AE" w14:textId="234773FF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31CB2" w:rsidRPr="00931CB2" w14:paraId="49B4927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1F5A7B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3830F85B" w14:textId="4BF8EF7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31CB2" w:rsidRPr="00931CB2" w14:paraId="688CDA7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F63A178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1C3641F3" w14:textId="2976255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931CB2" w:rsidRPr="00931CB2" w14:paraId="3EFF2F24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7EA53914" w14:textId="34830C84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238BA329" w14:textId="2283E73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6ADC966D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EC04A59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11F1231C" w14:textId="0A802F2D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19F4D9E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B83C8B6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79B7C45B" w14:textId="44F5F45C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931CB2" w:rsidRPr="00931CB2" w14:paraId="005692CB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15792A2" w14:textId="30029252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77A14164" w14:textId="3322185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31CB2" w:rsidRPr="00931CB2" w14:paraId="305AC144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44A13C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78E6265D" w14:textId="15A2F31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931CB2" w:rsidRPr="00931CB2" w14:paraId="2BC3E8E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4B526F2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54A3D234" w14:textId="4A5BC699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931CB2" w:rsidRPr="00931CB2" w14:paraId="4A638D70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15CA17B2" w14:textId="3DDEBD3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04FBC93B" w14:textId="250DB47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2EC1BC7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835D395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7402E96C" w14:textId="7847BBCB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55200ACB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967C7D1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7D698BAB" w14:textId="56B8685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931CB2" w:rsidRPr="00931CB2" w14:paraId="3448428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94AE856" w14:textId="15D8ED08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59BFF5DF" w14:textId="2377032B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31CB2" w:rsidRPr="00931CB2" w14:paraId="0BB91FF1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32E138F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29B123DA" w14:textId="3DF9FC6C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931CB2" w:rsidRPr="00931CB2" w14:paraId="5A53F3BD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80B077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3A2937F1" w14:textId="010842C9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931CB2" w:rsidRPr="00931CB2" w14:paraId="62F8BB34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61BA75AC" w14:textId="34F6C05C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4941236C" w14:textId="793E4AC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786076C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B3292F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5E3D7FE6" w14:textId="1ADDED7F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1FCD2FC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7BA143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28A6BDD4" w14:textId="704BE9B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931CB2" w:rsidRPr="00931CB2" w14:paraId="302329C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DAFB7BF" w14:textId="65211879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7928DFEB" w14:textId="4D2E8199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31CB2" w:rsidRPr="00931CB2" w14:paraId="034974F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007081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38CF49A8" w14:textId="767A5CF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</w:tr>
      <w:tr w:rsidR="00931CB2" w:rsidRPr="00931CB2" w14:paraId="277867E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4182342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1D0D6F6D" w14:textId="7AB4C75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931CB2" w:rsidRPr="00931CB2" w14:paraId="74386001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51374224" w14:textId="045161E1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4FF13984" w14:textId="4124AA9D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4213EE6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1C80B83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626E71E3" w14:textId="68A3778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50E89C7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1ACBBB5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2AA9D8A3" w14:textId="674B4C99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574</w:t>
            </w:r>
          </w:p>
        </w:tc>
      </w:tr>
      <w:tr w:rsidR="00931CB2" w:rsidRPr="00931CB2" w14:paraId="6CCD2931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6C64983" w14:textId="6C3F2A8F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7FFECB60" w14:textId="03C5907F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931CB2" w:rsidRPr="00931CB2" w14:paraId="552BFCE8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5B23EC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72201E01" w14:textId="69C6A684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931CB2" w:rsidRPr="00931CB2" w14:paraId="3C9D1BD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3922388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6869C450" w14:textId="61FBFA5C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931CB2" w:rsidRPr="00931CB2" w14:paraId="6F86B802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7241B45C" w14:textId="5D486DC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5DB12289" w14:textId="3EA85C3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19AB7BA9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E4E278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37502BC2" w14:textId="2E1254E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49D3C1C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2B3AF2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22524953" w14:textId="2334FF2F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262</w:t>
            </w:r>
          </w:p>
        </w:tc>
      </w:tr>
      <w:tr w:rsidR="00931CB2" w:rsidRPr="00931CB2" w14:paraId="7FE992D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BBECEB5" w14:textId="1A0E9824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420CCB8C" w14:textId="46C9688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31CB2" w:rsidRPr="00931CB2" w14:paraId="4D6563BC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EB46D1F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2ACB1EB2" w14:textId="4C665152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931CB2" w:rsidRPr="00931CB2" w14:paraId="0E5F7A6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5B011AB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0EA295F4" w14:textId="747B75EA" w:rsidR="00931CB2" w:rsidRPr="00931CB2" w:rsidRDefault="0088566A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931CB2" w:rsidRPr="00931CB2" w14:paraId="0D6C9EDA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7FE75CD7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69E19060" w14:textId="35ED2D3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1433C43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B16BAD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520B3D19" w14:textId="73B1589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76721B7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0FC6866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0E3DDDC9" w14:textId="185115B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931CB2" w:rsidRPr="00931CB2" w14:paraId="6995BCD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295A8D0" w14:textId="07760323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1279E6BE" w14:textId="50C98C7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31CB2" w:rsidRPr="00931CB2" w14:paraId="7D8B966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079AE2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471B4DFC" w14:textId="4285028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931CB2" w:rsidRPr="00931CB2" w14:paraId="6F034359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F1525A2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1951B7C2" w14:textId="386CD113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931CB2" w:rsidRPr="00931CB2" w14:paraId="6EA7E6AB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6B3B9E2C" w14:textId="77777777" w:rsidR="00931CB2" w:rsidRPr="00931CB2" w:rsidRDefault="00931CB2" w:rsidP="00931CB2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Восточная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692FED1A" w14:textId="419D9A3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49DA63B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A49215D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2291AE59" w14:textId="3DEDA32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40B143C5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5A2F9BE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6F7D9B07" w14:textId="598AE98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931CB2" w:rsidRPr="00931CB2" w14:paraId="0AA0677D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B81A984" w14:textId="77B8765E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68511BB2" w14:textId="31281E0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931CB2" w:rsidRPr="00931CB2" w14:paraId="6AF9DFC8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6AEE87F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3F1A31EB" w14:textId="177322F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931CB2" w:rsidRPr="00931CB2" w14:paraId="167036C9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F0AEC94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3122930D" w14:textId="28EFC05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931CB2" w:rsidRPr="00931CB2" w14:paraId="3C283622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69F2876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1842223D" w14:textId="10B2684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3CF9580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DB1842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4E26AE4B" w14:textId="338545C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3DECAAA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4B2C3C8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190DB530" w14:textId="04D5FF4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931CB2" w:rsidRPr="00931CB2" w14:paraId="751105F1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B5AEB88" w14:textId="6242A45B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2A0AA2B7" w14:textId="1A409AD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931CB2" w:rsidRPr="00931CB2" w14:paraId="73706591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91DE8F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7B7FDDE4" w14:textId="5848DFB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</w:tr>
      <w:tr w:rsidR="00931CB2" w:rsidRPr="00931CB2" w14:paraId="54A4FC4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9F561B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15B17A14" w14:textId="1A8FECF3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</w:tr>
      <w:tr w:rsidR="00931CB2" w:rsidRPr="00931CB2" w14:paraId="45055C66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586EED4F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3292CE69" w14:textId="1E81F31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0E580D6D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9B68F1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6B9D5879" w14:textId="7C82D173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2BB9EDD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307BEA0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3B28EA86" w14:textId="37F2F6E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931CB2" w:rsidRPr="00931CB2" w14:paraId="779A8EE5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6E574A6" w14:textId="07AB8A66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7BB8B23B" w14:textId="3A39F09E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31CB2" w:rsidRPr="00931CB2" w14:paraId="26986F9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F68E4F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7625E393" w14:textId="6E6C0F5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</w:tr>
      <w:tr w:rsidR="00931CB2" w:rsidRPr="00931CB2" w14:paraId="32798DF7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0FEEBEC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0EAD8950" w14:textId="0955880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</w:tr>
      <w:tr w:rsidR="00931CB2" w:rsidRPr="00931CB2" w14:paraId="424C7979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7C4816A4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74999094" w14:textId="314FC74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7FE10F2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ADCEC9B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586D9B06" w14:textId="12F2A8F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4D060F2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80FC43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0FE7DC96" w14:textId="30E0E468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931CB2" w:rsidRPr="00931CB2" w14:paraId="48106052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C812363" w14:textId="321F1055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01377857" w14:textId="79EB470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31CB2" w:rsidRPr="00931CB2" w14:paraId="0DB517A4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74C04E7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7A64F26C" w14:textId="456BBF30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</w:tr>
      <w:tr w:rsidR="00931CB2" w:rsidRPr="00931CB2" w14:paraId="6D051FF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758B289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20C6284F" w14:textId="76F42A1D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</w:tr>
      <w:tr w:rsidR="00931CB2" w:rsidRPr="00931CB2" w14:paraId="6370239A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78A80238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606A273C" w14:textId="10008589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44EF7A0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012BFFB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4A5BF5BF" w14:textId="14B7853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3240FE2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32283522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4B8B18BE" w14:textId="096C5851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931CB2" w:rsidRPr="00931CB2" w14:paraId="4168D77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261E7F2" w14:textId="3074E966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010BEBFC" w14:textId="51CB0A50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31CB2" w:rsidRPr="00931CB2" w14:paraId="27DE4D33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E1E2A64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164D2056" w14:textId="3B581E77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</w:tr>
      <w:tr w:rsidR="00931CB2" w:rsidRPr="00931CB2" w14:paraId="4F5A0A06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6445BB8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577F728A" w14:textId="0A87B098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</w:tr>
      <w:tr w:rsidR="00931CB2" w:rsidRPr="00931CB2" w14:paraId="66E50E8D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4C3F659D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372A2548" w14:textId="128E7BA2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7797EB37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C6C176D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59CBB97E" w14:textId="7B6337EB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2015C7D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1A279205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7B19992A" w14:textId="67C094AE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931CB2" w:rsidRPr="00931CB2" w14:paraId="36B28F20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E9F2B3C" w14:textId="12CA70A2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3B4A913C" w14:textId="3A8E06F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931CB2" w:rsidRPr="00931CB2" w14:paraId="235E073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7B29A0C7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0709F08D" w14:textId="0FEA58F8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</w:tr>
      <w:tr w:rsidR="00931CB2" w:rsidRPr="00931CB2" w14:paraId="2E5AD1FE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948D44D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2A0574B3" w14:textId="5ECBE406" w:rsidR="00931CB2" w:rsidRPr="00931CB2" w:rsidRDefault="008F00C1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</w:tr>
      <w:tr w:rsidR="00931CB2" w:rsidRPr="00931CB2" w14:paraId="719372FA" w14:textId="77777777" w:rsidTr="00931CB2">
        <w:trPr>
          <w:trHeight w:val="20"/>
        </w:trPr>
        <w:tc>
          <w:tcPr>
            <w:tcW w:w="3805" w:type="pct"/>
            <w:shd w:val="clear" w:color="000000" w:fill="BDD7EE"/>
            <w:vAlign w:val="center"/>
            <w:hideMark/>
          </w:tcPr>
          <w:p w14:paraId="6D36C461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95" w:type="pct"/>
            <w:shd w:val="clear" w:color="000000" w:fill="BDD7EE"/>
            <w:vAlign w:val="center"/>
            <w:hideMark/>
          </w:tcPr>
          <w:p w14:paraId="6918A589" w14:textId="46D7597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31CB2" w:rsidRPr="00931CB2" w14:paraId="1DF8CFFC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40AEC47A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1195" w:type="pct"/>
            <w:vAlign w:val="center"/>
            <w:hideMark/>
          </w:tcPr>
          <w:p w14:paraId="0BB44647" w14:textId="7F78A316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931CB2" w:rsidRPr="00931CB2" w14:paraId="71A6CAF1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6D4FC73E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195" w:type="pct"/>
            <w:vAlign w:val="center"/>
            <w:hideMark/>
          </w:tcPr>
          <w:p w14:paraId="289B876B" w14:textId="1F67FAB4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931CB2" w:rsidRPr="00931CB2" w14:paraId="72DC71CF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6C46CCC" w14:textId="4F2C729F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1195" w:type="pct"/>
            <w:vAlign w:val="center"/>
            <w:hideMark/>
          </w:tcPr>
          <w:p w14:paraId="588EA1A7" w14:textId="70D28503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931CB2" w:rsidRPr="00931CB2" w14:paraId="657A65F5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0E0712DB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1195" w:type="pct"/>
            <w:vAlign w:val="center"/>
            <w:hideMark/>
          </w:tcPr>
          <w:p w14:paraId="406B0A64" w14:textId="28775ACA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931CB2" w:rsidRPr="00931CB2" w14:paraId="6D740B2A" w14:textId="77777777" w:rsidTr="00931CB2">
        <w:trPr>
          <w:trHeight w:val="20"/>
        </w:trPr>
        <w:tc>
          <w:tcPr>
            <w:tcW w:w="3805" w:type="pct"/>
            <w:vAlign w:val="center"/>
            <w:hideMark/>
          </w:tcPr>
          <w:p w14:paraId="23A65AB9" w14:textId="77777777" w:rsidR="00931CB2" w:rsidRPr="00931CB2" w:rsidRDefault="00931CB2" w:rsidP="00931CB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1195" w:type="pct"/>
            <w:vAlign w:val="center"/>
            <w:hideMark/>
          </w:tcPr>
          <w:p w14:paraId="3FF32234" w14:textId="69226DA5" w:rsidR="00931CB2" w:rsidRPr="00931CB2" w:rsidRDefault="00931CB2" w:rsidP="00931CB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31CB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</w:tbl>
    <w:p w14:paraId="61FE1946" w14:textId="77777777" w:rsidR="004E77AC" w:rsidRDefault="004E77AC" w:rsidP="004E77AC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3A01334F" w14:textId="2AAEC63B" w:rsidR="00A020AA" w:rsidRPr="00132B19" w:rsidRDefault="00A020AA" w:rsidP="002F26A4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0" w:name="_Toc203488743"/>
      <w:r w:rsidRPr="00132B19">
        <w:rPr>
          <w:rFonts w:ascii="Trebuchet MS" w:eastAsia="Times New Roman" w:hAnsi="Trebuchet MS" w:cs="Times New Roman"/>
          <w:b/>
          <w:lang w:eastAsia="ru-RU"/>
        </w:rPr>
        <w:t>1.8.2 Описание видов резервного и аварийного топлива и возможности их обеспечения в соответствии с нормативными требованиями</w:t>
      </w:r>
      <w:bookmarkEnd w:id="110"/>
    </w:p>
    <w:p w14:paraId="23F39BD6" w14:textId="77777777" w:rsidR="00DA0A2C" w:rsidRPr="00DA0A2C" w:rsidRDefault="00DA0A2C" w:rsidP="00DA0A2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A0A2C">
        <w:rPr>
          <w:rFonts w:ascii="Trebuchet MS" w:eastAsia="Times New Roman" w:hAnsi="Trebuchet MS" w:cs="Times New Roman"/>
          <w:lang w:eastAsia="ru-RU"/>
        </w:rPr>
        <w:t>Использование резервного вида топлива на котельных не предусмотрено.</w:t>
      </w:r>
    </w:p>
    <w:p w14:paraId="53AE1F4E" w14:textId="78BD24EF" w:rsidR="00DA0A2C" w:rsidRPr="00DA0A2C" w:rsidRDefault="00DA0A2C" w:rsidP="00DA0A2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A0A2C">
        <w:rPr>
          <w:rFonts w:ascii="Trebuchet MS" w:eastAsia="Times New Roman" w:hAnsi="Trebuchet MS" w:cs="Times New Roman"/>
          <w:lang w:eastAsia="ru-RU"/>
        </w:rPr>
        <w:t>В соответствии с техническими паспортами котлов в качестве резервного вида топлива</w:t>
      </w:r>
      <w:r w:rsidR="00845312">
        <w:rPr>
          <w:rFonts w:ascii="Trebuchet MS" w:eastAsia="Times New Roman" w:hAnsi="Trebuchet MS" w:cs="Times New Roman"/>
          <w:lang w:eastAsia="ru-RU"/>
        </w:rPr>
        <w:t xml:space="preserve"> на котельных сельских населенных пунктов</w:t>
      </w:r>
      <w:r w:rsidRPr="00DA0A2C">
        <w:rPr>
          <w:rFonts w:ascii="Trebuchet MS" w:eastAsia="Times New Roman" w:hAnsi="Trebuchet MS" w:cs="Times New Roman"/>
          <w:lang w:eastAsia="ru-RU"/>
        </w:rPr>
        <w:t xml:space="preserve"> возможно использование каменного угля.</w:t>
      </w:r>
    </w:p>
    <w:p w14:paraId="59F3E6E0" w14:textId="77777777" w:rsidR="00DA0A2C" w:rsidRPr="00DA0A2C" w:rsidRDefault="00DA0A2C" w:rsidP="00DA0A2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A0A2C">
        <w:rPr>
          <w:rFonts w:ascii="Trebuchet MS" w:eastAsia="Times New Roman" w:hAnsi="Trebuchet MS" w:cs="Times New Roman"/>
          <w:lang w:eastAsia="ru-RU"/>
        </w:rPr>
        <w:t>Поставка дров осуществляется железнодорожным и автотранспортом.</w:t>
      </w:r>
    </w:p>
    <w:p w14:paraId="3C7F9DAB" w14:textId="2AA5BEB4" w:rsidR="00AA0440" w:rsidRDefault="00DA0A2C" w:rsidP="00DA0A2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A0A2C">
        <w:rPr>
          <w:rFonts w:ascii="Trebuchet MS" w:eastAsia="Times New Roman" w:hAnsi="Trebuchet MS" w:cs="Times New Roman"/>
          <w:lang w:eastAsia="ru-RU"/>
        </w:rPr>
        <w:t>Поставщик дров определяется на конкурсной основе</w:t>
      </w:r>
      <w:r w:rsidR="00AA0440" w:rsidRPr="00597958">
        <w:rPr>
          <w:rFonts w:ascii="Trebuchet MS" w:eastAsia="Times New Roman" w:hAnsi="Trebuchet MS" w:cs="Times New Roman"/>
          <w:lang w:eastAsia="ru-RU"/>
        </w:rPr>
        <w:t>.</w:t>
      </w:r>
    </w:p>
    <w:p w14:paraId="1BAB19D1" w14:textId="77777777" w:rsidR="00DA0A2C" w:rsidRDefault="00DA0A2C" w:rsidP="00AA044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87580D7" w14:textId="77777777" w:rsidR="009503C9" w:rsidRPr="00A73789" w:rsidRDefault="009503C9" w:rsidP="009503C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1" w:name="_Toc197773149"/>
      <w:bookmarkStart w:id="112" w:name="_Toc198031402"/>
      <w:bookmarkStart w:id="113" w:name="_Toc203488744"/>
      <w:r w:rsidRPr="00A73789">
        <w:rPr>
          <w:rFonts w:ascii="Trebuchet MS" w:eastAsia="Times New Roman" w:hAnsi="Trebuchet MS" w:cs="Times New Roman"/>
          <w:b/>
          <w:lang w:eastAsia="ru-RU"/>
        </w:rPr>
        <w:t>1.8.3 Описание особенностей характеристик видов топлива в зависимости от мест поставки</w:t>
      </w:r>
      <w:bookmarkEnd w:id="111"/>
      <w:bookmarkEnd w:id="112"/>
      <w:bookmarkEnd w:id="113"/>
    </w:p>
    <w:p w14:paraId="4EDCAE31" w14:textId="5089E36E" w:rsidR="009503C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73789">
        <w:rPr>
          <w:rFonts w:ascii="Trebuchet MS" w:eastAsia="Times New Roman" w:hAnsi="Trebuchet MS" w:cs="Times New Roman"/>
          <w:lang w:eastAsia="ru-RU"/>
        </w:rPr>
        <w:t xml:space="preserve">Информация о </w:t>
      </w:r>
      <w:r>
        <w:rPr>
          <w:rFonts w:ascii="Trebuchet MS" w:eastAsia="Times New Roman" w:hAnsi="Trebuchet MS" w:cs="Times New Roman"/>
          <w:lang w:eastAsia="ru-RU"/>
        </w:rPr>
        <w:t>теплотворной способности топлива представлена в разделе 10.4 Том 2. «Обосновывающие материалы».</w:t>
      </w:r>
    </w:p>
    <w:p w14:paraId="031371D6" w14:textId="77777777" w:rsidR="009503C9" w:rsidRPr="000C7EE6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</w:p>
    <w:p w14:paraId="66ACDAD7" w14:textId="77777777" w:rsidR="00DF55A3" w:rsidRPr="000C7EE6" w:rsidRDefault="00DF55A3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</w:p>
    <w:p w14:paraId="1C02BEAA" w14:textId="77777777" w:rsidR="009503C9" w:rsidRPr="00A73789" w:rsidRDefault="009503C9" w:rsidP="009503C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4" w:name="_Toc197773150"/>
      <w:bookmarkStart w:id="115" w:name="_Toc198031403"/>
      <w:bookmarkStart w:id="116" w:name="_Toc203488745"/>
      <w:r w:rsidRPr="00A73789">
        <w:rPr>
          <w:rFonts w:ascii="Trebuchet MS" w:eastAsia="Times New Roman" w:hAnsi="Trebuchet MS" w:cs="Times New Roman"/>
          <w:b/>
          <w:lang w:eastAsia="ru-RU"/>
        </w:rPr>
        <w:lastRenderedPageBreak/>
        <w:t>1.8.4 Описание использования местных видов топлива</w:t>
      </w:r>
      <w:bookmarkEnd w:id="114"/>
      <w:bookmarkEnd w:id="115"/>
      <w:bookmarkEnd w:id="116"/>
    </w:p>
    <w:p w14:paraId="305941C6" w14:textId="22C8E4E6" w:rsidR="009503C9" w:rsidRPr="00A73789" w:rsidRDefault="009503C9" w:rsidP="008453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  <w:r w:rsidRPr="00DE6A9A">
        <w:rPr>
          <w:rFonts w:ascii="Trebuchet MS" w:eastAsia="Times New Roman" w:hAnsi="Trebuchet MS" w:cs="Times New Roman"/>
          <w:lang w:eastAsia="ru-RU"/>
        </w:rPr>
        <w:t xml:space="preserve">Местным видом топлива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DE6A9A">
        <w:rPr>
          <w:rFonts w:ascii="Trebuchet MS" w:eastAsia="Times New Roman" w:hAnsi="Trebuchet MS" w:cs="Times New Roman"/>
          <w:lang w:eastAsia="ru-RU"/>
        </w:rPr>
        <w:t xml:space="preserve"> являются дрова. </w:t>
      </w:r>
      <w:r w:rsidR="00845312">
        <w:rPr>
          <w:rFonts w:ascii="Trebuchet MS" w:eastAsia="Times New Roman" w:hAnsi="Trebuchet MS" w:cs="Times New Roman"/>
          <w:lang w:eastAsia="ru-RU"/>
        </w:rPr>
        <w:t xml:space="preserve">Котельные, расположенные в населенных пунктах: </w:t>
      </w:r>
      <w:r w:rsidR="00845312" w:rsidRPr="00845312">
        <w:rPr>
          <w:rFonts w:ascii="Trebuchet MS" w:eastAsia="Times New Roman" w:hAnsi="Trebuchet MS" w:cs="Times New Roman"/>
          <w:lang w:eastAsia="ru-RU"/>
        </w:rPr>
        <w:t>д. Каменка</w:t>
      </w:r>
      <w:r w:rsidR="00845312">
        <w:rPr>
          <w:rFonts w:ascii="Trebuchet MS" w:eastAsia="Times New Roman" w:hAnsi="Trebuchet MS" w:cs="Times New Roman"/>
          <w:lang w:eastAsia="ru-RU"/>
        </w:rPr>
        <w:t xml:space="preserve">; </w:t>
      </w:r>
      <w:r w:rsidR="00845312" w:rsidRPr="00845312">
        <w:rPr>
          <w:rFonts w:ascii="Trebuchet MS" w:eastAsia="Times New Roman" w:hAnsi="Trebuchet MS" w:cs="Times New Roman"/>
          <w:lang w:eastAsia="ru-RU"/>
        </w:rPr>
        <w:t>д. Кистутово</w:t>
      </w:r>
      <w:r w:rsidR="00845312">
        <w:rPr>
          <w:rFonts w:ascii="Trebuchet MS" w:eastAsia="Times New Roman" w:hAnsi="Trebuchet MS" w:cs="Times New Roman"/>
          <w:lang w:eastAsia="ru-RU"/>
        </w:rPr>
        <w:t xml:space="preserve">; </w:t>
      </w:r>
      <w:r w:rsidR="00845312" w:rsidRPr="00845312">
        <w:rPr>
          <w:rFonts w:ascii="Trebuchet MS" w:eastAsia="Times New Roman" w:hAnsi="Trebuchet MS" w:cs="Times New Roman"/>
          <w:lang w:eastAsia="ru-RU"/>
        </w:rPr>
        <w:t>д. Райково</w:t>
      </w:r>
      <w:r w:rsidR="00845312">
        <w:rPr>
          <w:rFonts w:ascii="Trebuchet MS" w:eastAsia="Times New Roman" w:hAnsi="Trebuchet MS" w:cs="Times New Roman"/>
          <w:lang w:eastAsia="ru-RU"/>
        </w:rPr>
        <w:t xml:space="preserve">; </w:t>
      </w:r>
      <w:r w:rsidR="00845312" w:rsidRPr="00845312">
        <w:rPr>
          <w:rFonts w:ascii="Trebuchet MS" w:eastAsia="Times New Roman" w:hAnsi="Trebuchet MS" w:cs="Times New Roman"/>
          <w:lang w:eastAsia="ru-RU"/>
        </w:rPr>
        <w:t>п. Ривицкий</w:t>
      </w:r>
      <w:r w:rsidR="00845312">
        <w:rPr>
          <w:rFonts w:ascii="Trebuchet MS" w:eastAsia="Times New Roman" w:hAnsi="Trebuchet MS" w:cs="Times New Roman"/>
          <w:lang w:eastAsia="ru-RU"/>
        </w:rPr>
        <w:t xml:space="preserve">; </w:t>
      </w:r>
      <w:r w:rsidR="00845312" w:rsidRPr="00845312">
        <w:rPr>
          <w:rFonts w:ascii="Trebuchet MS" w:eastAsia="Times New Roman" w:hAnsi="Trebuchet MS" w:cs="Times New Roman"/>
          <w:lang w:eastAsia="ru-RU"/>
        </w:rPr>
        <w:t>д. Фабрика</w:t>
      </w:r>
      <w:r w:rsidR="00845312">
        <w:rPr>
          <w:rFonts w:ascii="Trebuchet MS" w:eastAsia="Times New Roman" w:hAnsi="Trebuchet MS" w:cs="Times New Roman"/>
          <w:lang w:eastAsia="ru-RU"/>
        </w:rPr>
        <w:t xml:space="preserve"> и </w:t>
      </w:r>
      <w:r w:rsidR="00845312" w:rsidRPr="00845312">
        <w:rPr>
          <w:rFonts w:ascii="Trebuchet MS" w:eastAsia="Times New Roman" w:hAnsi="Trebuchet MS" w:cs="Times New Roman"/>
          <w:lang w:eastAsia="ru-RU"/>
        </w:rPr>
        <w:t>с. Сельцы</w:t>
      </w:r>
      <w:r w:rsidR="00845312">
        <w:rPr>
          <w:rFonts w:ascii="Trebuchet MS" w:eastAsia="Times New Roman" w:hAnsi="Trebuchet MS" w:cs="Times New Roman"/>
          <w:lang w:eastAsia="ru-RU"/>
        </w:rPr>
        <w:t xml:space="preserve"> эксплуатируются на местных видах топлива</w:t>
      </w:r>
      <w:r w:rsidRPr="00DE6A9A">
        <w:rPr>
          <w:rFonts w:ascii="Trebuchet MS" w:eastAsia="Times New Roman" w:hAnsi="Trebuchet MS" w:cs="Times New Roman"/>
          <w:lang w:eastAsia="ru-RU"/>
        </w:rPr>
        <w:t>.</w:t>
      </w:r>
    </w:p>
    <w:p w14:paraId="6B3D1461" w14:textId="77777777" w:rsidR="009503C9" w:rsidRPr="00A7378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</w:p>
    <w:p w14:paraId="2143CA12" w14:textId="77777777" w:rsidR="009503C9" w:rsidRPr="00A73789" w:rsidRDefault="009503C9" w:rsidP="009503C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17" w:name="_Toc197773151"/>
      <w:bookmarkStart w:id="118" w:name="_Toc198031404"/>
      <w:bookmarkStart w:id="119" w:name="_Toc203488746"/>
      <w:r w:rsidRPr="00A73789">
        <w:rPr>
          <w:rFonts w:ascii="Trebuchet MS" w:eastAsia="Times New Roman" w:hAnsi="Trebuchet MS" w:cs="Times New Roman"/>
          <w:b/>
          <w:lang w:eastAsia="ru-RU"/>
        </w:rPr>
        <w:t>1.8.5 Описание видов топлива, их доли и значения низшей теплоты сгорания топлива, используемых для производства тепловой энергии по каждой системе теплоснабжения</w:t>
      </w:r>
      <w:bookmarkEnd w:id="117"/>
      <w:bookmarkEnd w:id="118"/>
      <w:bookmarkEnd w:id="119"/>
    </w:p>
    <w:p w14:paraId="40ABDFB1" w14:textId="37A240EB" w:rsidR="009503C9" w:rsidRPr="00A7378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  <w:r w:rsidRPr="00A73789">
        <w:rPr>
          <w:rFonts w:ascii="Trebuchet MS" w:eastAsia="Times New Roman" w:hAnsi="Trebuchet MS" w:cs="Times New Roman"/>
          <w:lang w:eastAsia="ru-RU"/>
        </w:rPr>
        <w:t>Информация о потребляемых видах топлива, используемого для производства тепловой энергии, их доли и низшей теплоте сгорания представлена в таблице 10.4.1 Том 2. «Обосновывающие материалы».</w:t>
      </w:r>
    </w:p>
    <w:p w14:paraId="1CB16A43" w14:textId="77777777" w:rsidR="009503C9" w:rsidRPr="00A7378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highlight w:val="yellow"/>
          <w:lang w:eastAsia="ru-RU"/>
        </w:rPr>
      </w:pPr>
    </w:p>
    <w:p w14:paraId="5D464176" w14:textId="11CB7CD0" w:rsidR="009503C9" w:rsidRPr="00A73789" w:rsidRDefault="009503C9" w:rsidP="009503C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0" w:name="_Toc197773152"/>
      <w:bookmarkStart w:id="121" w:name="_Toc198031405"/>
      <w:bookmarkStart w:id="122" w:name="_Toc203488747"/>
      <w:r w:rsidRPr="00A73789">
        <w:rPr>
          <w:rFonts w:ascii="Trebuchet MS" w:eastAsia="Times New Roman" w:hAnsi="Trebuchet MS" w:cs="Times New Roman"/>
          <w:b/>
          <w:lang w:eastAsia="ru-RU"/>
        </w:rPr>
        <w:t xml:space="preserve">1.8.6 Описание преобладающего в </w:t>
      </w:r>
      <w:r w:rsidR="00DE638C">
        <w:rPr>
          <w:rFonts w:ascii="Trebuchet MS" w:eastAsia="Times New Roman" w:hAnsi="Trebuchet MS" w:cs="Times New Roman"/>
          <w:b/>
          <w:lang w:eastAsia="ru-RU"/>
        </w:rPr>
        <w:t>муниципальном округе</w:t>
      </w:r>
      <w:r w:rsidRPr="00A73789">
        <w:rPr>
          <w:rFonts w:ascii="Trebuchet MS" w:eastAsia="Times New Roman" w:hAnsi="Trebuchet MS" w:cs="Times New Roman"/>
          <w:b/>
          <w:lang w:eastAsia="ru-RU"/>
        </w:rPr>
        <w:t xml:space="preserve"> вида топлива, определяемого по совокупности всех систем теплоснабжения, находящихся в соответствующем </w:t>
      </w:r>
      <w:bookmarkEnd w:id="120"/>
      <w:bookmarkEnd w:id="121"/>
      <w:r w:rsidR="00DE638C">
        <w:rPr>
          <w:rFonts w:ascii="Trebuchet MS" w:eastAsia="Times New Roman" w:hAnsi="Trebuchet MS" w:cs="Times New Roman"/>
          <w:b/>
          <w:lang w:eastAsia="ru-RU"/>
        </w:rPr>
        <w:t>муниципальном округе</w:t>
      </w:r>
      <w:bookmarkEnd w:id="122"/>
    </w:p>
    <w:p w14:paraId="2C37BDCC" w14:textId="29DB6FE2" w:rsidR="006301A2" w:rsidRPr="00845312" w:rsidRDefault="006301A2" w:rsidP="008453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45312">
        <w:rPr>
          <w:rFonts w:ascii="Trebuchet MS" w:eastAsia="Times New Roman" w:hAnsi="Trebuchet MS" w:cs="Times New Roman"/>
          <w:lang w:eastAsia="ru-RU"/>
        </w:rPr>
        <w:t xml:space="preserve">В Максатихинском муниципальном округе для централизованных источников теплоснабжения </w:t>
      </w:r>
      <w:r w:rsidR="00845312" w:rsidRPr="00845312">
        <w:rPr>
          <w:rFonts w:ascii="Trebuchet MS" w:eastAsia="Times New Roman" w:hAnsi="Trebuchet MS" w:cs="Times New Roman"/>
          <w:lang w:eastAsia="ru-RU"/>
        </w:rPr>
        <w:t xml:space="preserve">на конец 2025 года </w:t>
      </w:r>
      <w:r w:rsidRPr="00845312">
        <w:rPr>
          <w:rFonts w:ascii="Trebuchet MS" w:eastAsia="Times New Roman" w:hAnsi="Trebuchet MS" w:cs="Times New Roman"/>
          <w:lang w:eastAsia="ru-RU"/>
        </w:rPr>
        <w:t xml:space="preserve">преобладающим видом топлива </w:t>
      </w:r>
      <w:r w:rsidR="00845312">
        <w:rPr>
          <w:rFonts w:ascii="Trebuchet MS" w:eastAsia="Times New Roman" w:hAnsi="Trebuchet MS" w:cs="Times New Roman"/>
          <w:lang w:eastAsia="ru-RU"/>
        </w:rPr>
        <w:t>будет являться</w:t>
      </w:r>
      <w:r w:rsidRPr="00845312">
        <w:rPr>
          <w:rFonts w:ascii="Trebuchet MS" w:eastAsia="Times New Roman" w:hAnsi="Trebuchet MS" w:cs="Times New Roman"/>
          <w:lang w:eastAsia="ru-RU"/>
        </w:rPr>
        <w:t xml:space="preserve"> природный газ.</w:t>
      </w:r>
      <w:r w:rsidR="00845312">
        <w:rPr>
          <w:rFonts w:ascii="Trebuchet MS" w:eastAsia="Times New Roman" w:hAnsi="Trebuchet MS" w:cs="Times New Roman"/>
          <w:lang w:eastAsia="ru-RU"/>
        </w:rPr>
        <w:t xml:space="preserve"> Ожидается, что на него будет </w:t>
      </w:r>
      <w:r w:rsidR="00845312" w:rsidRPr="00845312">
        <w:rPr>
          <w:rFonts w:ascii="Trebuchet MS" w:eastAsia="Times New Roman" w:hAnsi="Trebuchet MS" w:cs="Times New Roman"/>
          <w:lang w:eastAsia="ru-RU"/>
        </w:rPr>
        <w:t>приходиться</w:t>
      </w:r>
      <w:r w:rsidRPr="00845312">
        <w:rPr>
          <w:rFonts w:ascii="Trebuchet MS" w:eastAsia="Times New Roman" w:hAnsi="Trebuchet MS" w:cs="Times New Roman"/>
          <w:lang w:eastAsia="ru-RU"/>
        </w:rPr>
        <w:t xml:space="preserve"> 58% </w:t>
      </w:r>
      <w:r w:rsidR="00845312">
        <w:rPr>
          <w:rFonts w:ascii="Trebuchet MS" w:eastAsia="Times New Roman" w:hAnsi="Trebuchet MS" w:cs="Times New Roman"/>
          <w:lang w:eastAsia="ru-RU"/>
        </w:rPr>
        <w:t xml:space="preserve">объема </w:t>
      </w:r>
      <w:r w:rsidRPr="00845312">
        <w:rPr>
          <w:rFonts w:ascii="Trebuchet MS" w:eastAsia="Times New Roman" w:hAnsi="Trebuchet MS" w:cs="Times New Roman"/>
          <w:lang w:eastAsia="ru-RU"/>
        </w:rPr>
        <w:t>суммарного топливопотребления.</w:t>
      </w:r>
    </w:p>
    <w:p w14:paraId="464AE0EA" w14:textId="36042108" w:rsidR="006301A2" w:rsidRPr="00845312" w:rsidRDefault="00845312" w:rsidP="00845312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45312">
        <w:rPr>
          <w:rFonts w:ascii="Trebuchet MS" w:eastAsia="Times New Roman" w:hAnsi="Trebuchet MS" w:cs="Times New Roman"/>
          <w:lang w:eastAsia="ru-RU"/>
        </w:rPr>
        <w:t>На расчетный период действия «Схемы теплоснабжения»</w:t>
      </w:r>
      <w:r w:rsidR="006301A2" w:rsidRPr="00845312">
        <w:rPr>
          <w:rFonts w:ascii="Trebuchet MS" w:eastAsia="Times New Roman" w:hAnsi="Trebuchet MS" w:cs="Times New Roman"/>
          <w:lang w:eastAsia="ru-RU"/>
        </w:rPr>
        <w:t xml:space="preserve"> </w:t>
      </w:r>
      <w:r w:rsidRPr="00845312">
        <w:rPr>
          <w:rFonts w:ascii="Trebuchet MS" w:eastAsia="Times New Roman" w:hAnsi="Trebuchet MS" w:cs="Times New Roman"/>
          <w:lang w:eastAsia="ru-RU"/>
        </w:rPr>
        <w:t>ожидается</w:t>
      </w:r>
      <w:r>
        <w:rPr>
          <w:rFonts w:ascii="Trebuchet MS" w:eastAsia="Times New Roman" w:hAnsi="Trebuchet MS" w:cs="Times New Roman"/>
          <w:lang w:eastAsia="ru-RU"/>
        </w:rPr>
        <w:t>,</w:t>
      </w:r>
      <w:r w:rsidRPr="00845312">
        <w:rPr>
          <w:rFonts w:ascii="Trebuchet MS" w:eastAsia="Times New Roman" w:hAnsi="Trebuchet MS" w:cs="Times New Roman"/>
          <w:lang w:eastAsia="ru-RU"/>
        </w:rPr>
        <w:t xml:space="preserve"> что </w:t>
      </w:r>
      <w:r w:rsidR="006301A2" w:rsidRPr="00845312">
        <w:rPr>
          <w:rFonts w:ascii="Trebuchet MS" w:eastAsia="Times New Roman" w:hAnsi="Trebuchet MS" w:cs="Times New Roman"/>
          <w:lang w:eastAsia="ru-RU"/>
        </w:rPr>
        <w:t>в результате реализации мероприятий по строительству</w:t>
      </w:r>
      <w:r>
        <w:rPr>
          <w:rFonts w:ascii="Trebuchet MS" w:eastAsia="Times New Roman" w:hAnsi="Trebuchet MS" w:cs="Times New Roman"/>
          <w:lang w:eastAsia="ru-RU"/>
        </w:rPr>
        <w:t xml:space="preserve"> газовых котельных взаимен существующих на территории населенных пунктов, планируемых к газификации (</w:t>
      </w:r>
      <w:r w:rsidRPr="00845312">
        <w:rPr>
          <w:rFonts w:ascii="Trebuchet MS" w:eastAsia="Times New Roman" w:hAnsi="Trebuchet MS" w:cs="Times New Roman"/>
          <w:lang w:eastAsia="ru-RU"/>
        </w:rPr>
        <w:t>п. Ривицкий</w:t>
      </w:r>
      <w:r>
        <w:rPr>
          <w:rFonts w:ascii="Trebuchet MS" w:eastAsia="Times New Roman" w:hAnsi="Trebuchet MS" w:cs="Times New Roman"/>
          <w:lang w:eastAsia="ru-RU"/>
        </w:rPr>
        <w:t xml:space="preserve">, </w:t>
      </w:r>
      <w:r w:rsidRPr="00845312">
        <w:rPr>
          <w:rFonts w:ascii="Trebuchet MS" w:eastAsia="Times New Roman" w:hAnsi="Trebuchet MS" w:cs="Times New Roman"/>
          <w:lang w:eastAsia="ru-RU"/>
        </w:rPr>
        <w:t>д. Фабрика</w:t>
      </w:r>
      <w:r>
        <w:rPr>
          <w:rFonts w:ascii="Trebuchet MS" w:eastAsia="Times New Roman" w:hAnsi="Trebuchet MS" w:cs="Times New Roman"/>
          <w:lang w:eastAsia="ru-RU"/>
        </w:rPr>
        <w:t>),</w:t>
      </w:r>
      <w:r w:rsidR="006301A2" w:rsidRPr="00845312">
        <w:rPr>
          <w:rFonts w:ascii="Trebuchet MS" w:eastAsia="Times New Roman" w:hAnsi="Trebuchet MS" w:cs="Times New Roman"/>
          <w:lang w:eastAsia="ru-RU"/>
        </w:rPr>
        <w:t xml:space="preserve"> потребление природного газа </w:t>
      </w:r>
      <w:r>
        <w:rPr>
          <w:rFonts w:ascii="Trebuchet MS" w:eastAsia="Times New Roman" w:hAnsi="Trebuchet MS" w:cs="Times New Roman"/>
          <w:lang w:eastAsia="ru-RU"/>
        </w:rPr>
        <w:t xml:space="preserve">отопительными </w:t>
      </w:r>
      <w:r w:rsidR="006301A2" w:rsidRPr="00845312">
        <w:rPr>
          <w:rFonts w:ascii="Trebuchet MS" w:eastAsia="Times New Roman" w:hAnsi="Trebuchet MS" w:cs="Times New Roman"/>
          <w:lang w:eastAsia="ru-RU"/>
        </w:rPr>
        <w:t>источника</w:t>
      </w:r>
      <w:r>
        <w:rPr>
          <w:rFonts w:ascii="Trebuchet MS" w:eastAsia="Times New Roman" w:hAnsi="Trebuchet MS" w:cs="Times New Roman"/>
          <w:lang w:eastAsia="ru-RU"/>
        </w:rPr>
        <w:t>ми</w:t>
      </w:r>
      <w:r w:rsidR="006301A2" w:rsidRPr="00845312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тепловой энергии</w:t>
      </w:r>
      <w:r w:rsidR="006301A2" w:rsidRPr="00845312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увеличится до</w:t>
      </w:r>
      <w:r w:rsidR="006301A2" w:rsidRPr="00845312">
        <w:rPr>
          <w:rFonts w:ascii="Trebuchet MS" w:eastAsia="Times New Roman" w:hAnsi="Trebuchet MS" w:cs="Times New Roman"/>
          <w:lang w:eastAsia="ru-RU"/>
        </w:rPr>
        <w:t xml:space="preserve"> 86% от суммарного топливопотребления.</w:t>
      </w:r>
    </w:p>
    <w:p w14:paraId="2563D45E" w14:textId="4E438B79" w:rsidR="009503C9" w:rsidRPr="00AA0440" w:rsidRDefault="009503C9" w:rsidP="00AA044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  <w:sectPr w:rsidR="009503C9" w:rsidRPr="00AA0440" w:rsidSect="00EC4E60">
          <w:pgSz w:w="11906" w:h="16838"/>
          <w:pgMar w:top="1134" w:right="851" w:bottom="851" w:left="1134" w:header="454" w:footer="397" w:gutter="0"/>
          <w:cols w:space="720"/>
          <w:titlePg/>
          <w:docGrid w:linePitch="299"/>
        </w:sectPr>
      </w:pPr>
    </w:p>
    <w:p w14:paraId="678441BC" w14:textId="1F4DD8C0" w:rsidR="00A020AA" w:rsidRPr="00132B19" w:rsidRDefault="00D92BAA" w:rsidP="00597958">
      <w:pPr>
        <w:keepNext/>
        <w:pageBreakBefore/>
        <w:spacing w:after="60" w:line="360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23" w:name="_Toc203488748"/>
      <w:r w:rsidRPr="00132B19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 xml:space="preserve">1.9 </w:t>
      </w:r>
      <w:r w:rsidR="00A020AA" w:rsidRPr="00132B19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Надежность теплоснабжения </w:t>
      </w:r>
      <w:r w:rsidR="00D56CCB" w:rsidRPr="00132B19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b/>
          <w:bCs/>
          <w:kern w:val="32"/>
          <w:lang w:eastAsia="ru-RU"/>
        </w:rPr>
        <w:t>округа</w:t>
      </w:r>
      <w:bookmarkEnd w:id="123"/>
    </w:p>
    <w:p w14:paraId="57DAC766" w14:textId="2F8500AE" w:rsidR="00A020AA" w:rsidRPr="00132B19" w:rsidRDefault="00A020AA" w:rsidP="002F26A4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4" w:name="_Toc203488749"/>
      <w:r w:rsidRPr="00132B19">
        <w:rPr>
          <w:rFonts w:ascii="Trebuchet MS" w:eastAsia="Times New Roman" w:hAnsi="Trebuchet MS" w:cs="Times New Roman"/>
          <w:b/>
          <w:lang w:eastAsia="ru-RU"/>
        </w:rPr>
        <w:t xml:space="preserve">1.9.1 Описание </w:t>
      </w:r>
      <w:r w:rsidR="00F84EC3" w:rsidRPr="00132B19">
        <w:rPr>
          <w:rFonts w:ascii="Trebuchet MS" w:eastAsia="Times New Roman" w:hAnsi="Trebuchet MS" w:cs="Times New Roman"/>
          <w:b/>
          <w:lang w:eastAsia="ru-RU"/>
        </w:rPr>
        <w:t>показателей,</w:t>
      </w:r>
      <w:r w:rsidRPr="00132B19">
        <w:rPr>
          <w:rFonts w:ascii="Trebuchet MS" w:eastAsia="Times New Roman" w:hAnsi="Trebuchet MS" w:cs="Times New Roman"/>
          <w:b/>
          <w:lang w:eastAsia="ru-RU"/>
        </w:rPr>
        <w:t xml:space="preserve"> определяющих уровень надежности и качества при производстве и передаче тепловой энергии</w:t>
      </w:r>
      <w:bookmarkEnd w:id="124"/>
    </w:p>
    <w:p w14:paraId="7455D2A2" w14:textId="71199F1C" w:rsidR="00E0214A" w:rsidRPr="00E0214A" w:rsidRDefault="00346C69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25" w:name="_Hlk100928718"/>
      <w:r w:rsidRPr="00346C69">
        <w:rPr>
          <w:rFonts w:ascii="Trebuchet MS" w:eastAsia="Times New Roman" w:hAnsi="Trebuchet MS" w:cs="Times New Roman"/>
          <w:lang w:eastAsia="ru-RU"/>
        </w:rPr>
        <w:t>Надежность систем теплоснабжения характеризуется следующими показателями:</w:t>
      </w:r>
    </w:p>
    <w:p w14:paraId="1B7E8777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Безотказность - свойство объекта непрерывно сохранять работоспособность в течение некоторого времени или некоторой наработки.</w:t>
      </w:r>
    </w:p>
    <w:p w14:paraId="601FA863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Долговечность - свойство объекта сохранять работоспособность до наступления предельного состояния при установленной системе технического обслуживания и ремонта.</w:t>
      </w:r>
    </w:p>
    <w:p w14:paraId="398BB4BC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Ремонтопригодность - свойство объекта, заключающееся в приспособлении к предупреждению и обнаружению причин возникновения его отказов, повреждений и устранению их последствий путем проведения технического обслуживания и ремонтов.</w:t>
      </w:r>
    </w:p>
    <w:p w14:paraId="3FA150CF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Сохраняемость - свойство объекта непрерывно сохранять исправное или только работоспособное состояние в течение и после хранения.</w:t>
      </w:r>
    </w:p>
    <w:p w14:paraId="2AA5FE1A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Устойчивоспособность - свойство объекта непрерывно сохранять устойчивость в течение некоторого времени.</w:t>
      </w:r>
    </w:p>
    <w:p w14:paraId="3D11EA50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Режимная управляемость - свойство объекта поддерживать нормальный режим посредством управления.</w:t>
      </w:r>
    </w:p>
    <w:p w14:paraId="7356C1BF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Живучесть - свойство объекта противостоять возмущениям, не допуская их каскадного развития с массовым нарушением питания потребителей.</w:t>
      </w:r>
    </w:p>
    <w:p w14:paraId="6253AF8D" w14:textId="77777777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>Безопасность - свойство объекта не допускать ситуации, опасные для людей и окружающей среды.</w:t>
      </w:r>
    </w:p>
    <w:p w14:paraId="3F82951B" w14:textId="51A3C476" w:rsidR="00E0214A" w:rsidRP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 xml:space="preserve"> Степень снижения надежности выражается в частоте возникновения отказов и величине снижения уровня работоспособности или уровня функционирования системы теплоснабжения. Полностью работоспособное состояние — это состояние системы, при котором выполняются все заданные функции в полном объеме. Под отказом понимается событие, заключающееся в переходе системы теплоснабжения с одного уровня работоспособности на другой, белее низкий в результате выхода из строя одного или нескольких элементов системы. Событие, заключающееся в переходе системы теплоснабжения с одного уровня работоспособности на другой, отражающийся на теплоснабжении потребителей, является аварией. </w:t>
      </w:r>
    </w:p>
    <w:p w14:paraId="6FCE7D55" w14:textId="5E383D81" w:rsidR="004A3C53" w:rsidRPr="004A3C53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0214A">
        <w:rPr>
          <w:rFonts w:ascii="Trebuchet MS" w:eastAsia="Times New Roman" w:hAnsi="Trebuchet MS" w:cs="Times New Roman"/>
          <w:lang w:eastAsia="ru-RU"/>
        </w:rPr>
        <w:t xml:space="preserve">В </w:t>
      </w:r>
      <w:r w:rsidR="00845312">
        <w:rPr>
          <w:rFonts w:ascii="Trebuchet MS" w:eastAsia="Times New Roman" w:hAnsi="Trebuchet MS" w:cs="Times New Roman"/>
          <w:lang w:eastAsia="ru-RU"/>
        </w:rPr>
        <w:t>Максатихинском</w:t>
      </w:r>
      <w:r w:rsidR="007E4576">
        <w:rPr>
          <w:rFonts w:ascii="Trebuchet MS" w:eastAsia="Times New Roman" w:hAnsi="Trebuchet MS" w:cs="Times New Roman"/>
          <w:lang w:eastAsia="ru-RU"/>
        </w:rPr>
        <w:t xml:space="preserve"> муниципальном округе</w:t>
      </w:r>
      <w:r w:rsidRPr="00E0214A">
        <w:rPr>
          <w:rFonts w:ascii="Trebuchet MS" w:eastAsia="Times New Roman" w:hAnsi="Trebuchet MS" w:cs="Times New Roman"/>
          <w:lang w:eastAsia="ru-RU"/>
        </w:rPr>
        <w:t xml:space="preserve"> централизованное теплоснабжение потребителей тепловой энергии осуществляют локальные источники, схемы тепловых сетей тупиковые. </w:t>
      </w:r>
      <w:bookmarkStart w:id="126" w:name="_Hlk165010541"/>
      <w:r w:rsidRPr="00E0214A">
        <w:rPr>
          <w:rFonts w:ascii="Trebuchet MS" w:eastAsia="Times New Roman" w:hAnsi="Trebuchet MS" w:cs="Times New Roman"/>
          <w:lang w:eastAsia="ru-RU"/>
        </w:rPr>
        <w:t xml:space="preserve">Резервирование, а также </w:t>
      </w:r>
      <w:r>
        <w:rPr>
          <w:rFonts w:ascii="Trebuchet MS" w:eastAsia="Times New Roman" w:hAnsi="Trebuchet MS" w:cs="Times New Roman"/>
          <w:lang w:eastAsia="ru-RU"/>
        </w:rPr>
        <w:t>закольцовка участков</w:t>
      </w:r>
      <w:r w:rsidRPr="00E0214A">
        <w:rPr>
          <w:rFonts w:ascii="Trebuchet MS" w:eastAsia="Times New Roman" w:hAnsi="Trebuchet MS" w:cs="Times New Roman"/>
          <w:lang w:eastAsia="ru-RU"/>
        </w:rPr>
        <w:t xml:space="preserve"> сетей отсутствует.</w:t>
      </w:r>
      <w:bookmarkEnd w:id="126"/>
    </w:p>
    <w:bookmarkEnd w:id="125"/>
    <w:p w14:paraId="3723C401" w14:textId="799A127D" w:rsidR="004A3C53" w:rsidRPr="004A3C53" w:rsidRDefault="00346C69" w:rsidP="004A3C5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46C69">
        <w:rPr>
          <w:rFonts w:ascii="Trebuchet MS" w:eastAsia="Times New Roman" w:hAnsi="Trebuchet MS" w:cs="Times New Roman"/>
          <w:lang w:eastAsia="ru-RU"/>
        </w:rPr>
        <w:t>Расчет показателей надежности систем теплоснабжения приведен в главе 11 Том 2. «Обосновывающие материалы».</w:t>
      </w:r>
    </w:p>
    <w:p w14:paraId="4BC2037D" w14:textId="77777777" w:rsidR="000A2038" w:rsidRPr="00AA0BEC" w:rsidRDefault="000A2038" w:rsidP="0063062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1474D43F" w14:textId="77777777" w:rsidR="002929FC" w:rsidRPr="000A2038" w:rsidRDefault="002929FC" w:rsidP="002929F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27" w:name="_Toc203488750"/>
      <w:r w:rsidRPr="000A2038">
        <w:rPr>
          <w:rFonts w:ascii="Trebuchet MS" w:eastAsia="Times New Roman" w:hAnsi="Trebuchet MS" w:cs="Times New Roman"/>
          <w:b/>
          <w:lang w:eastAsia="ru-RU"/>
        </w:rPr>
        <w:t>1.9.2 Частота отключений потребителей</w:t>
      </w:r>
      <w:bookmarkEnd w:id="127"/>
    </w:p>
    <w:p w14:paraId="22CBB019" w14:textId="77777777" w:rsidR="002929FC" w:rsidRPr="000E6A0A" w:rsidRDefault="002929FC" w:rsidP="002929F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28" w:name="_Hlk133145289"/>
      <w:r w:rsidRPr="00BE2CF5">
        <w:rPr>
          <w:rFonts w:ascii="Trebuchet MS" w:eastAsia="Times New Roman" w:hAnsi="Trebuchet MS" w:cs="Times New Roman"/>
          <w:lang w:eastAsia="ru-RU"/>
        </w:rPr>
        <w:t>Информация о фактической частоте отключений потребителей приведена в таблице 1.9.2.</w:t>
      </w:r>
      <w:r w:rsidRPr="000E6A0A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7B2F70CA" w14:textId="4A8417D3" w:rsidR="002929FC" w:rsidRPr="00CA28C1" w:rsidRDefault="002929FC" w:rsidP="002929FC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CA28C1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1.9.2 – Фактические показатели </w:t>
      </w:r>
      <w:r>
        <w:rPr>
          <w:rFonts w:ascii="Trebuchet MS" w:eastAsia="Times New Roman" w:hAnsi="Trebuchet MS" w:cs="Times New Roman"/>
          <w:b/>
          <w:bCs/>
          <w:lang w:eastAsia="ru-RU"/>
        </w:rPr>
        <w:t>интенсивности</w:t>
      </w:r>
      <w:r w:rsidRPr="00CA28C1">
        <w:rPr>
          <w:rFonts w:ascii="Trebuchet MS" w:eastAsia="Times New Roman" w:hAnsi="Trebuchet MS" w:cs="Times New Roman"/>
          <w:b/>
          <w:bCs/>
          <w:lang w:eastAsia="ru-RU"/>
        </w:rPr>
        <w:t xml:space="preserve"> отключения потребителей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3539"/>
        <w:gridCol w:w="2961"/>
        <w:gridCol w:w="3411"/>
      </w:tblGrid>
      <w:tr w:rsidR="00AA0BEC" w:rsidRPr="009E46B5" w14:paraId="2C66163B" w14:textId="77777777" w:rsidTr="00AA0BEC">
        <w:trPr>
          <w:trHeight w:val="20"/>
          <w:tblHeader/>
        </w:trPr>
        <w:tc>
          <w:tcPr>
            <w:tcW w:w="1785" w:type="pct"/>
            <w:vMerge w:val="restart"/>
            <w:shd w:val="clear" w:color="auto" w:fill="CCFF99"/>
            <w:vAlign w:val="center"/>
          </w:tcPr>
          <w:p w14:paraId="650C1310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bookmarkStart w:id="129" w:name="_Hlk163338512"/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Система централизованного теплоснабжения</w:t>
            </w:r>
          </w:p>
        </w:tc>
        <w:tc>
          <w:tcPr>
            <w:tcW w:w="1494" w:type="pct"/>
            <w:shd w:val="clear" w:color="auto" w:fill="CCFF99"/>
            <w:vAlign w:val="center"/>
          </w:tcPr>
          <w:p w14:paraId="783EF72B" w14:textId="08B338CC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Фактическая интенсивность отказов, 1/м</w:t>
            </w:r>
          </w:p>
        </w:tc>
        <w:tc>
          <w:tcPr>
            <w:tcW w:w="1721" w:type="pct"/>
            <w:vMerge w:val="restart"/>
            <w:shd w:val="clear" w:color="auto" w:fill="CCFF99"/>
            <w:vAlign w:val="center"/>
          </w:tcPr>
          <w:p w14:paraId="209FC570" w14:textId="42C41AA5" w:rsidR="00AA0BEC" w:rsidRPr="009E46B5" w:rsidRDefault="00AA0BEC" w:rsidP="00346C69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Расчетная интенсивность отказов, 1/м</w:t>
            </w:r>
          </w:p>
        </w:tc>
      </w:tr>
      <w:tr w:rsidR="00AA0BEC" w:rsidRPr="009E46B5" w14:paraId="45C7F38C" w14:textId="77777777" w:rsidTr="00AA0BEC">
        <w:trPr>
          <w:trHeight w:val="20"/>
          <w:tblHeader/>
        </w:trPr>
        <w:tc>
          <w:tcPr>
            <w:tcW w:w="1785" w:type="pct"/>
            <w:vMerge/>
            <w:shd w:val="clear" w:color="auto" w:fill="CCFF99"/>
            <w:vAlign w:val="center"/>
          </w:tcPr>
          <w:p w14:paraId="636FA648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1494" w:type="pct"/>
            <w:shd w:val="clear" w:color="auto" w:fill="CCFF99"/>
            <w:vAlign w:val="center"/>
          </w:tcPr>
          <w:p w14:paraId="3E629C91" w14:textId="3801D3E2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2024 г.</w:t>
            </w:r>
          </w:p>
        </w:tc>
        <w:tc>
          <w:tcPr>
            <w:tcW w:w="1721" w:type="pct"/>
            <w:vMerge/>
            <w:shd w:val="clear" w:color="auto" w:fill="CCFF99"/>
          </w:tcPr>
          <w:p w14:paraId="681D4409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</w:p>
        </w:tc>
      </w:tr>
      <w:tr w:rsidR="00AA0BEC" w:rsidRPr="009E46B5" w14:paraId="786FC7C6" w14:textId="795A595C" w:rsidTr="00AA0BEC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1A231BEE" w14:textId="6D5D19C4" w:rsidR="00AA0BEC" w:rsidRPr="009E46B5" w:rsidRDefault="00AA0BEC" w:rsidP="00E0214A">
            <w:pPr>
              <w:jc w:val="center"/>
              <w:rPr>
                <w:rFonts w:ascii="Trebuchet MS" w:hAnsi="Trebuchet MS"/>
                <w:b/>
                <w:bCs/>
                <w:sz w:val="19"/>
                <w:szCs w:val="19"/>
              </w:rPr>
            </w:pPr>
            <w:r w:rsidRPr="009E46B5">
              <w:rPr>
                <w:rFonts w:ascii="Trebuchet MS" w:hAnsi="Trebuchet MS"/>
                <w:b/>
                <w:bCs/>
                <w:sz w:val="19"/>
                <w:szCs w:val="19"/>
              </w:rPr>
              <w:t>МУП «ТД»*</w:t>
            </w:r>
          </w:p>
        </w:tc>
      </w:tr>
      <w:tr w:rsidR="009E46B5" w:rsidRPr="009E46B5" w14:paraId="79D1E7EF" w14:textId="77777777" w:rsidTr="00A44CD6">
        <w:trPr>
          <w:trHeight w:val="94"/>
        </w:trPr>
        <w:tc>
          <w:tcPr>
            <w:tcW w:w="1785" w:type="pct"/>
            <w:vAlign w:val="center"/>
          </w:tcPr>
          <w:p w14:paraId="22D71961" w14:textId="05A6CC51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40 лет Октября </w:t>
            </w:r>
          </w:p>
        </w:tc>
        <w:tc>
          <w:tcPr>
            <w:tcW w:w="1494" w:type="pct"/>
            <w:shd w:val="clear" w:color="auto" w:fill="FFFFFF" w:themeFill="background1"/>
            <w:vAlign w:val="center"/>
          </w:tcPr>
          <w:p w14:paraId="687CDC65" w14:textId="5F0088F2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191FF39F" w14:textId="34C15CD3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54B79EAE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4BBBF7A" w14:textId="6D2F06B5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1494" w:type="pct"/>
          </w:tcPr>
          <w:p w14:paraId="66D2A496" w14:textId="1AFEBE14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3A0108B3" w14:textId="7912C89D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59F5628B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234F6961" w14:textId="54B92FCA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Краснослободская </w:t>
            </w:r>
          </w:p>
        </w:tc>
        <w:tc>
          <w:tcPr>
            <w:tcW w:w="1494" w:type="pct"/>
          </w:tcPr>
          <w:p w14:paraId="35DC0B46" w14:textId="39CEBF8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55A94628" w14:textId="60A7378E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14BEB796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35D24B8F" w14:textId="30D10B18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Кооперативная </w:t>
            </w:r>
          </w:p>
        </w:tc>
        <w:tc>
          <w:tcPr>
            <w:tcW w:w="1494" w:type="pct"/>
          </w:tcPr>
          <w:p w14:paraId="0EE023C8" w14:textId="4B97B6ED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47C9689A" w14:textId="0A0B1AA1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B29FC01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A8DE8D1" w14:textId="3B62D97F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Железнодорожная </w:t>
            </w:r>
          </w:p>
        </w:tc>
        <w:tc>
          <w:tcPr>
            <w:tcW w:w="1494" w:type="pct"/>
          </w:tcPr>
          <w:p w14:paraId="5E81C425" w14:textId="1651841B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334EA558" w14:textId="6709565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98D3EB2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5FC76DC0" w14:textId="34827509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Смирнова </w:t>
            </w:r>
          </w:p>
        </w:tc>
        <w:tc>
          <w:tcPr>
            <w:tcW w:w="1494" w:type="pct"/>
          </w:tcPr>
          <w:p w14:paraId="6CB55ED0" w14:textId="5045C9C3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0503457B" w14:textId="6C436A14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113E8549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D454495" w14:textId="5DA669DB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Заводская </w:t>
            </w:r>
          </w:p>
        </w:tc>
        <w:tc>
          <w:tcPr>
            <w:tcW w:w="1494" w:type="pct"/>
          </w:tcPr>
          <w:p w14:paraId="6EA765F0" w14:textId="205A2265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26FE9FA0" w14:textId="71496CDC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7E636FE2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124AA0D5" w14:textId="7DA43AD1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1494" w:type="pct"/>
          </w:tcPr>
          <w:p w14:paraId="6DC85227" w14:textId="3CE64D64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39048B5E" w14:textId="28E22DD5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0332FF2C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5910A1A" w14:textId="37D08689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1494" w:type="pct"/>
          </w:tcPr>
          <w:p w14:paraId="499E3317" w14:textId="6A33C0DB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551AE0E8" w14:textId="08050C3D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B6071F6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20B6B0E7" w14:textId="2688F0EE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1494" w:type="pct"/>
          </w:tcPr>
          <w:p w14:paraId="6589799F" w14:textId="5E7A6EFE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660BBD0C" w14:textId="44B33B0E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3CB17979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3355F5E9" w14:textId="155BD551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lastRenderedPageBreak/>
              <w:t>БМК ул. Пролетарская</w:t>
            </w:r>
          </w:p>
        </w:tc>
        <w:tc>
          <w:tcPr>
            <w:tcW w:w="1494" w:type="pct"/>
          </w:tcPr>
          <w:p w14:paraId="22F58BF4" w14:textId="1A00F38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4106CB49" w14:textId="2AED591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0C0C500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D60327B" w14:textId="229BC4D4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1494" w:type="pct"/>
          </w:tcPr>
          <w:p w14:paraId="610EE8DA" w14:textId="318B08B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1407D894" w14:textId="6E7F620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2AD845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4BE499E" w14:textId="7FB0060F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1494" w:type="pct"/>
          </w:tcPr>
          <w:p w14:paraId="066E0451" w14:textId="3DDA0E53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45A84009" w14:textId="27E099DC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39D42D2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119ED7AE" w14:textId="60734B05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1494" w:type="pct"/>
          </w:tcPr>
          <w:p w14:paraId="3D01AF63" w14:textId="716468AE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04B234B9" w14:textId="6E7B5560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46DFF2F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11DD3E2C" w14:textId="4438399B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1494" w:type="pct"/>
          </w:tcPr>
          <w:p w14:paraId="6CA79A15" w14:textId="3410D5F2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74CF0133" w14:textId="0C873685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A0BEC" w:rsidRPr="009E46B5" w14:paraId="37AEE46C" w14:textId="77777777" w:rsidTr="00AA0BEC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025FFE64" w14:textId="69960F9A" w:rsidR="00AA0BEC" w:rsidRPr="009E46B5" w:rsidRDefault="00AA0BEC" w:rsidP="00AA0BEC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«ТС»</w:t>
            </w:r>
          </w:p>
        </w:tc>
      </w:tr>
      <w:tr w:rsidR="009E46B5" w:rsidRPr="009E46B5" w14:paraId="151C703B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F6D86F7" w14:textId="4067533F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Каменка</w:t>
            </w:r>
          </w:p>
        </w:tc>
        <w:tc>
          <w:tcPr>
            <w:tcW w:w="1494" w:type="pct"/>
            <w:vAlign w:val="center"/>
          </w:tcPr>
          <w:p w14:paraId="77DF5BD6" w14:textId="421449A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4ED32417" w14:textId="6BCF4080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0,0000798</w:t>
            </w:r>
          </w:p>
        </w:tc>
      </w:tr>
      <w:tr w:rsidR="009E46B5" w:rsidRPr="009E46B5" w14:paraId="18885B5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4FF54F79" w14:textId="56F179D1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Кистутово</w:t>
            </w:r>
          </w:p>
        </w:tc>
        <w:tc>
          <w:tcPr>
            <w:tcW w:w="1494" w:type="pct"/>
            <w:vAlign w:val="center"/>
          </w:tcPr>
          <w:p w14:paraId="10F6C487" w14:textId="4FF8BA0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65DE3446" w14:textId="08EA687D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0,0013967</w:t>
            </w:r>
          </w:p>
        </w:tc>
      </w:tr>
      <w:tr w:rsidR="009E46B5" w:rsidRPr="009E46B5" w14:paraId="29D25FB9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C643A3F" w14:textId="08DB304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Райково</w:t>
            </w:r>
          </w:p>
        </w:tc>
        <w:tc>
          <w:tcPr>
            <w:tcW w:w="1494" w:type="pct"/>
            <w:vAlign w:val="center"/>
          </w:tcPr>
          <w:p w14:paraId="2C1B851D" w14:textId="7321273A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36CE77B0" w14:textId="23B72BCC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0,0013967</w:t>
            </w:r>
          </w:p>
        </w:tc>
      </w:tr>
      <w:tr w:rsidR="009E46B5" w:rsidRPr="009E46B5" w14:paraId="56C9D0D6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2AE9B402" w14:textId="5BD7D61A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п. Ривицкий</w:t>
            </w:r>
          </w:p>
        </w:tc>
        <w:tc>
          <w:tcPr>
            <w:tcW w:w="1494" w:type="pct"/>
            <w:vAlign w:val="center"/>
          </w:tcPr>
          <w:p w14:paraId="62AB77FB" w14:textId="0BFEF1C6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6726CE6B" w14:textId="4518074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0,0000570</w:t>
            </w:r>
          </w:p>
        </w:tc>
      </w:tr>
      <w:tr w:rsidR="009E46B5" w:rsidRPr="009E46B5" w14:paraId="78D7FD72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42658AEA" w14:textId="023D9A23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Фабрика</w:t>
            </w:r>
          </w:p>
        </w:tc>
        <w:tc>
          <w:tcPr>
            <w:tcW w:w="1494" w:type="pct"/>
            <w:vAlign w:val="center"/>
          </w:tcPr>
          <w:p w14:paraId="4C8F19BC" w14:textId="482389C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28DB1C43" w14:textId="45DC044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0,0061129</w:t>
            </w:r>
          </w:p>
        </w:tc>
      </w:tr>
      <w:tr w:rsidR="009E46B5" w:rsidRPr="009E46B5" w14:paraId="4321CC7A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4BF8D57" w14:textId="104ED96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с. Сельцы</w:t>
            </w:r>
          </w:p>
        </w:tc>
        <w:tc>
          <w:tcPr>
            <w:tcW w:w="1494" w:type="pct"/>
            <w:vAlign w:val="center"/>
          </w:tcPr>
          <w:p w14:paraId="439DFF99" w14:textId="6B105A1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721" w:type="pct"/>
            <w:shd w:val="clear" w:color="auto" w:fill="FFFFFF" w:themeFill="background1"/>
            <w:vAlign w:val="bottom"/>
          </w:tcPr>
          <w:p w14:paraId="1F6364E1" w14:textId="249D480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0,0095404</w:t>
            </w:r>
          </w:p>
        </w:tc>
      </w:tr>
    </w:tbl>
    <w:p w14:paraId="38B4946B" w14:textId="467B4172" w:rsidR="00AA0BEC" w:rsidRDefault="00AA0BEC" w:rsidP="00AA0BEC">
      <w:pPr>
        <w:spacing w:before="60"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bookmarkStart w:id="130" w:name="_Hlk163338539"/>
      <w:bookmarkEnd w:id="129"/>
      <w:r w:rsidRPr="0071601D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* - эксплуатация систем теплоснабжения в течение 2024 года не осуществлялась.</w:t>
      </w:r>
    </w:p>
    <w:p w14:paraId="4E271467" w14:textId="4DF787C7" w:rsidR="00E0214A" w:rsidRDefault="001D6A6E" w:rsidP="00AA0B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37A17">
        <w:rPr>
          <w:rFonts w:ascii="Trebuchet MS" w:eastAsia="Times New Roman" w:hAnsi="Trebuchet MS" w:cs="Times New Roman"/>
          <w:lang w:eastAsia="ru-RU"/>
        </w:rPr>
        <w:t xml:space="preserve">Фактические показатели интенсивности отказов </w:t>
      </w:r>
      <w:r w:rsidR="00AA0BEC">
        <w:rPr>
          <w:rFonts w:ascii="Trebuchet MS" w:eastAsia="Times New Roman" w:hAnsi="Trebuchet MS" w:cs="Times New Roman"/>
          <w:lang w:eastAsia="ru-RU"/>
        </w:rPr>
        <w:t>по итогам 2024 года</w:t>
      </w:r>
      <w:r>
        <w:rPr>
          <w:rFonts w:ascii="Trebuchet MS" w:eastAsia="Times New Roman" w:hAnsi="Trebuchet MS" w:cs="Times New Roman"/>
          <w:lang w:eastAsia="ru-RU"/>
        </w:rPr>
        <w:t xml:space="preserve"> не</w:t>
      </w:r>
      <w:r w:rsidRPr="00C37A17">
        <w:rPr>
          <w:rFonts w:ascii="Trebuchet MS" w:eastAsia="Times New Roman" w:hAnsi="Trebuchet MS" w:cs="Times New Roman"/>
          <w:lang w:eastAsia="ru-RU"/>
        </w:rPr>
        <w:t xml:space="preserve"> превышают </w:t>
      </w:r>
      <w:r>
        <w:rPr>
          <w:rFonts w:ascii="Trebuchet MS" w:eastAsia="Times New Roman" w:hAnsi="Trebuchet MS" w:cs="Times New Roman"/>
          <w:lang w:eastAsia="ru-RU"/>
        </w:rPr>
        <w:t xml:space="preserve">значений </w:t>
      </w:r>
      <w:r w:rsidRPr="00C37A17">
        <w:rPr>
          <w:rFonts w:ascii="Trebuchet MS" w:eastAsia="Times New Roman" w:hAnsi="Trebuchet MS" w:cs="Times New Roman"/>
          <w:lang w:eastAsia="ru-RU"/>
        </w:rPr>
        <w:t>расчетны</w:t>
      </w:r>
      <w:r>
        <w:rPr>
          <w:rFonts w:ascii="Trebuchet MS" w:eastAsia="Times New Roman" w:hAnsi="Trebuchet MS" w:cs="Times New Roman"/>
          <w:lang w:eastAsia="ru-RU"/>
        </w:rPr>
        <w:t>х</w:t>
      </w:r>
      <w:r w:rsidRPr="00C37A17">
        <w:rPr>
          <w:rFonts w:ascii="Trebuchet MS" w:eastAsia="Times New Roman" w:hAnsi="Trebuchet MS" w:cs="Times New Roman"/>
          <w:lang w:eastAsia="ru-RU"/>
        </w:rPr>
        <w:t xml:space="preserve"> параметр</w:t>
      </w:r>
      <w:r>
        <w:rPr>
          <w:rFonts w:ascii="Trebuchet MS" w:eastAsia="Times New Roman" w:hAnsi="Trebuchet MS" w:cs="Times New Roman"/>
          <w:lang w:eastAsia="ru-RU"/>
        </w:rPr>
        <w:t>ов</w:t>
      </w:r>
      <w:r w:rsidRPr="00C37A17">
        <w:rPr>
          <w:rFonts w:ascii="Trebuchet MS" w:eastAsia="Times New Roman" w:hAnsi="Trebuchet MS" w:cs="Times New Roman"/>
          <w:lang w:eastAsia="ru-RU"/>
        </w:rPr>
        <w:t>.</w:t>
      </w:r>
      <w:bookmarkEnd w:id="130"/>
    </w:p>
    <w:p w14:paraId="4D17B165" w14:textId="77777777" w:rsidR="007C4225" w:rsidRPr="00AA0BEC" w:rsidRDefault="007C4225" w:rsidP="00510E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30CD72E3" w14:textId="0A294C28" w:rsidR="00294A4A" w:rsidRPr="000A2038" w:rsidRDefault="00294A4A" w:rsidP="00510EC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1" w:name="_Toc203488751"/>
      <w:bookmarkEnd w:id="128"/>
      <w:r w:rsidRPr="000A2038">
        <w:rPr>
          <w:rFonts w:ascii="Trebuchet MS" w:eastAsia="Times New Roman" w:hAnsi="Trebuchet MS" w:cs="Times New Roman"/>
          <w:b/>
          <w:lang w:eastAsia="ru-RU"/>
        </w:rPr>
        <w:t>1.9.3 Поток (частота) и время восстановления теплоснабжения потребителей после отключений</w:t>
      </w:r>
      <w:bookmarkEnd w:id="131"/>
    </w:p>
    <w:p w14:paraId="7A67FC02" w14:textId="15989894" w:rsidR="00B366AA" w:rsidRPr="00367C24" w:rsidRDefault="00E0214A" w:rsidP="00B366A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32" w:name="_Hlk165010606"/>
      <w:bookmarkStart w:id="133" w:name="_Hlk133145604"/>
      <w:r w:rsidRPr="00E0214A">
        <w:rPr>
          <w:rFonts w:ascii="Trebuchet MS" w:eastAsia="Times New Roman" w:hAnsi="Trebuchet MS" w:cs="Times New Roman"/>
          <w:lang w:eastAsia="ru-RU"/>
        </w:rPr>
        <w:t>Информация о фактической потоке отказов теплоснабжения потребителей приведена в таблице 1.9.3.</w:t>
      </w:r>
      <w:r w:rsidR="00B366AA">
        <w:rPr>
          <w:rFonts w:ascii="Trebuchet MS" w:eastAsia="Times New Roman" w:hAnsi="Trebuchet MS" w:cs="Times New Roman"/>
          <w:lang w:eastAsia="ru-RU"/>
        </w:rPr>
        <w:t xml:space="preserve"> </w:t>
      </w:r>
      <w:r w:rsidR="00B366AA" w:rsidRPr="00367C24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023BC35B" w14:textId="699AA3BF" w:rsidR="00B366AA" w:rsidRDefault="00E0214A" w:rsidP="00B366AA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bookmarkStart w:id="134" w:name="_Hlk165010621"/>
      <w:bookmarkEnd w:id="132"/>
      <w:r w:rsidRPr="00E0214A">
        <w:rPr>
          <w:rFonts w:ascii="Trebuchet MS" w:eastAsia="Times New Roman" w:hAnsi="Trebuchet MS" w:cs="Times New Roman"/>
          <w:b/>
          <w:bCs/>
          <w:lang w:eastAsia="ru-RU"/>
        </w:rPr>
        <w:t>Таблица 1.9.3 – Фактические показатели потока отказов теплоснабжения потребителей</w:t>
      </w:r>
      <w:bookmarkEnd w:id="134"/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3539"/>
        <w:gridCol w:w="3968"/>
        <w:gridCol w:w="2404"/>
      </w:tblGrid>
      <w:tr w:rsidR="00AA0BEC" w:rsidRPr="009E46B5" w14:paraId="7528C5C8" w14:textId="77777777" w:rsidTr="009E46B5">
        <w:trPr>
          <w:trHeight w:val="20"/>
          <w:tblHeader/>
        </w:trPr>
        <w:tc>
          <w:tcPr>
            <w:tcW w:w="1785" w:type="pct"/>
            <w:vMerge w:val="restart"/>
            <w:shd w:val="clear" w:color="auto" w:fill="CCFF99"/>
            <w:vAlign w:val="center"/>
          </w:tcPr>
          <w:p w14:paraId="72EAFF59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Система централизованного теплоснабжения</w:t>
            </w:r>
          </w:p>
        </w:tc>
        <w:tc>
          <w:tcPr>
            <w:tcW w:w="2002" w:type="pct"/>
            <w:shd w:val="clear" w:color="auto" w:fill="CCFF99"/>
            <w:vAlign w:val="center"/>
          </w:tcPr>
          <w:p w14:paraId="3C52ED79" w14:textId="5D8B55ED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Фактический поток отказов, 1/(м*ч)</w:t>
            </w:r>
          </w:p>
        </w:tc>
        <w:tc>
          <w:tcPr>
            <w:tcW w:w="1213" w:type="pct"/>
            <w:vMerge w:val="restart"/>
            <w:shd w:val="clear" w:color="auto" w:fill="CCFF99"/>
            <w:vAlign w:val="center"/>
          </w:tcPr>
          <w:p w14:paraId="546D0369" w14:textId="44874139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Расчетный поток отказов, 1/(м*ч)</w:t>
            </w:r>
          </w:p>
        </w:tc>
      </w:tr>
      <w:tr w:rsidR="00AA0BEC" w:rsidRPr="009E46B5" w14:paraId="61DFCD75" w14:textId="77777777" w:rsidTr="009E46B5">
        <w:trPr>
          <w:trHeight w:val="20"/>
          <w:tblHeader/>
        </w:trPr>
        <w:tc>
          <w:tcPr>
            <w:tcW w:w="1785" w:type="pct"/>
            <w:vMerge/>
            <w:shd w:val="clear" w:color="auto" w:fill="CCFF99"/>
            <w:vAlign w:val="center"/>
          </w:tcPr>
          <w:p w14:paraId="3838866A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2002" w:type="pct"/>
            <w:shd w:val="clear" w:color="auto" w:fill="CCFF99"/>
            <w:vAlign w:val="center"/>
          </w:tcPr>
          <w:p w14:paraId="6B89549E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  <w:t>2024 г.</w:t>
            </w:r>
          </w:p>
        </w:tc>
        <w:tc>
          <w:tcPr>
            <w:tcW w:w="1213" w:type="pct"/>
            <w:vMerge/>
            <w:shd w:val="clear" w:color="auto" w:fill="CCFF99"/>
          </w:tcPr>
          <w:p w14:paraId="0E800F83" w14:textId="77777777" w:rsidR="00AA0BEC" w:rsidRPr="009E46B5" w:rsidRDefault="00AA0BEC" w:rsidP="00A44CD6">
            <w:pPr>
              <w:autoSpaceDE w:val="0"/>
              <w:autoSpaceDN w:val="0"/>
              <w:adjustRightInd w:val="0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</w:p>
        </w:tc>
      </w:tr>
      <w:tr w:rsidR="00AA0BEC" w:rsidRPr="009E46B5" w14:paraId="02B9F75A" w14:textId="77777777" w:rsidTr="00A44CD6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61D9FC89" w14:textId="77777777" w:rsidR="00AA0BEC" w:rsidRPr="009E46B5" w:rsidRDefault="00AA0BEC" w:rsidP="00A44CD6">
            <w:pPr>
              <w:jc w:val="center"/>
              <w:rPr>
                <w:rFonts w:ascii="Trebuchet MS" w:hAnsi="Trebuchet MS"/>
                <w:b/>
                <w:bCs/>
                <w:sz w:val="19"/>
                <w:szCs w:val="19"/>
              </w:rPr>
            </w:pPr>
            <w:r w:rsidRPr="009E46B5">
              <w:rPr>
                <w:rFonts w:ascii="Trebuchet MS" w:hAnsi="Trebuchet MS"/>
                <w:b/>
                <w:bCs/>
                <w:sz w:val="19"/>
                <w:szCs w:val="19"/>
              </w:rPr>
              <w:t>МУП «ТД»*</w:t>
            </w:r>
          </w:p>
        </w:tc>
      </w:tr>
      <w:tr w:rsidR="009E46B5" w:rsidRPr="009E46B5" w14:paraId="2B58E553" w14:textId="77777777" w:rsidTr="00A44CD6">
        <w:trPr>
          <w:trHeight w:val="94"/>
        </w:trPr>
        <w:tc>
          <w:tcPr>
            <w:tcW w:w="1785" w:type="pct"/>
            <w:vAlign w:val="center"/>
          </w:tcPr>
          <w:p w14:paraId="3352FA88" w14:textId="77777777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40 лет Октября </w:t>
            </w:r>
          </w:p>
        </w:tc>
        <w:tc>
          <w:tcPr>
            <w:tcW w:w="2002" w:type="pct"/>
            <w:shd w:val="clear" w:color="auto" w:fill="FFFFFF" w:themeFill="background1"/>
            <w:vAlign w:val="center"/>
          </w:tcPr>
          <w:p w14:paraId="11620E26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79C59102" w14:textId="78DF35E4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367FC188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C6274B3" w14:textId="77777777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2002" w:type="pct"/>
          </w:tcPr>
          <w:p w14:paraId="3823BECF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4E5BE57D" w14:textId="262360B8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DD3E8C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5E303F11" w14:textId="77777777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Краснослободская </w:t>
            </w:r>
          </w:p>
        </w:tc>
        <w:tc>
          <w:tcPr>
            <w:tcW w:w="2002" w:type="pct"/>
          </w:tcPr>
          <w:p w14:paraId="7BF06602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50865E13" w14:textId="3642341B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37B0BCEE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5595E705" w14:textId="77777777" w:rsidR="009E46B5" w:rsidRPr="009E46B5" w:rsidRDefault="009E46B5" w:rsidP="009E46B5">
            <w:pPr>
              <w:rPr>
                <w:rFonts w:ascii="Trebuchet MS" w:hAnsi="Trebuchet MS" w:cs="Arial"/>
                <w:color w:val="000000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Кооперативная </w:t>
            </w:r>
          </w:p>
        </w:tc>
        <w:tc>
          <w:tcPr>
            <w:tcW w:w="2002" w:type="pct"/>
          </w:tcPr>
          <w:p w14:paraId="72CC84A7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2B09F2B4" w14:textId="24D5D1AB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61E2B63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124CD2A0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Железнодорожная </w:t>
            </w:r>
          </w:p>
        </w:tc>
        <w:tc>
          <w:tcPr>
            <w:tcW w:w="2002" w:type="pct"/>
          </w:tcPr>
          <w:p w14:paraId="283907A3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2EE6C4F1" w14:textId="39D94924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20EAF75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2E736D00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Смирнова </w:t>
            </w:r>
          </w:p>
        </w:tc>
        <w:tc>
          <w:tcPr>
            <w:tcW w:w="2002" w:type="pct"/>
          </w:tcPr>
          <w:p w14:paraId="1D297264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5A16348D" w14:textId="5FD7B082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D674E2F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11F9095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ТГУ ул. Заводская </w:t>
            </w:r>
          </w:p>
        </w:tc>
        <w:tc>
          <w:tcPr>
            <w:tcW w:w="2002" w:type="pct"/>
          </w:tcPr>
          <w:p w14:paraId="62FA8502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3FCD98AF" w14:textId="709B618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87FA6E3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F2F4E66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2002" w:type="pct"/>
          </w:tcPr>
          <w:p w14:paraId="24DF530F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26821C2D" w14:textId="13F9BDB5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56E9D89B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43249AE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2002" w:type="pct"/>
          </w:tcPr>
          <w:p w14:paraId="18414B51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1BF31142" w14:textId="6EEF82D2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2BAABA9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6427A506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002" w:type="pct"/>
          </w:tcPr>
          <w:p w14:paraId="5FF2B48A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7D04F868" w14:textId="757AA9B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46C2A911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0E58523B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002" w:type="pct"/>
          </w:tcPr>
          <w:p w14:paraId="6D57611F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4C35CB3C" w14:textId="7DCE0CB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7C3BD38B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34DCDD13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2002" w:type="pct"/>
          </w:tcPr>
          <w:p w14:paraId="1819EAF6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355796AA" w14:textId="64CB126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2274DB34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1E2F68E5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2002" w:type="pct"/>
          </w:tcPr>
          <w:p w14:paraId="1BD7D42A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41F300DC" w14:textId="5D8E3410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6725E442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780A2737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002" w:type="pct"/>
          </w:tcPr>
          <w:p w14:paraId="388F5434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6D9E2608" w14:textId="3370358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9E46B5" w:rsidRPr="009E46B5" w14:paraId="010235E7" w14:textId="77777777" w:rsidTr="00A44CD6">
        <w:trPr>
          <w:trHeight w:val="20"/>
        </w:trPr>
        <w:tc>
          <w:tcPr>
            <w:tcW w:w="1785" w:type="pct"/>
            <w:vAlign w:val="center"/>
          </w:tcPr>
          <w:p w14:paraId="33B2B2C9" w14:textId="77777777" w:rsidR="009E46B5" w:rsidRPr="009E46B5" w:rsidRDefault="009E46B5" w:rsidP="009E46B5">
            <w:pPr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2002" w:type="pct"/>
          </w:tcPr>
          <w:p w14:paraId="698197B1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―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2BA556DD" w14:textId="72C3906E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</w:t>
            </w:r>
          </w:p>
        </w:tc>
      </w:tr>
      <w:tr w:rsidR="00AA0BEC" w:rsidRPr="009E46B5" w14:paraId="79936E53" w14:textId="77777777" w:rsidTr="00A44CD6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4CDA9BAF" w14:textId="77777777" w:rsidR="00AA0BEC" w:rsidRPr="009E46B5" w:rsidRDefault="00AA0BEC" w:rsidP="00A44CD6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«ТС»</w:t>
            </w:r>
          </w:p>
        </w:tc>
      </w:tr>
      <w:tr w:rsidR="009E46B5" w:rsidRPr="009E46B5" w14:paraId="138ED3B7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27FC6515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Каменка</w:t>
            </w:r>
          </w:p>
        </w:tc>
        <w:tc>
          <w:tcPr>
            <w:tcW w:w="2002" w:type="pct"/>
            <w:vAlign w:val="center"/>
          </w:tcPr>
          <w:p w14:paraId="18BEA515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64CFD0EC" w14:textId="560CA1DD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0,0000042</w:t>
            </w:r>
          </w:p>
        </w:tc>
      </w:tr>
      <w:tr w:rsidR="009E46B5" w:rsidRPr="009E46B5" w14:paraId="3FD9AC7D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695CCF1F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Кистутово</w:t>
            </w:r>
          </w:p>
        </w:tc>
        <w:tc>
          <w:tcPr>
            <w:tcW w:w="2002" w:type="pct"/>
            <w:vAlign w:val="center"/>
          </w:tcPr>
          <w:p w14:paraId="2882C895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3C55BA52" w14:textId="3DAA775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0,0001079</w:t>
            </w:r>
          </w:p>
        </w:tc>
      </w:tr>
      <w:tr w:rsidR="009E46B5" w:rsidRPr="009E46B5" w14:paraId="4D1EBB1F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1CBB02F1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Райково</w:t>
            </w:r>
          </w:p>
        </w:tc>
        <w:tc>
          <w:tcPr>
            <w:tcW w:w="2002" w:type="pct"/>
            <w:vAlign w:val="center"/>
          </w:tcPr>
          <w:p w14:paraId="4D6C8E9F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58A85702" w14:textId="4FB25A6B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0,0000545</w:t>
            </w:r>
          </w:p>
        </w:tc>
      </w:tr>
      <w:tr w:rsidR="009E46B5" w:rsidRPr="009E46B5" w14:paraId="4EE95358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2EFD7479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п. Ривицкий</w:t>
            </w:r>
          </w:p>
        </w:tc>
        <w:tc>
          <w:tcPr>
            <w:tcW w:w="2002" w:type="pct"/>
            <w:vAlign w:val="center"/>
          </w:tcPr>
          <w:p w14:paraId="4C6A0220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19E059FF" w14:textId="08438BB9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0,0000020</w:t>
            </w:r>
          </w:p>
        </w:tc>
      </w:tr>
      <w:tr w:rsidR="009E46B5" w:rsidRPr="009E46B5" w14:paraId="0CE8A628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682F2A49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д. Фабрика</w:t>
            </w:r>
          </w:p>
        </w:tc>
        <w:tc>
          <w:tcPr>
            <w:tcW w:w="2002" w:type="pct"/>
            <w:vAlign w:val="center"/>
          </w:tcPr>
          <w:p w14:paraId="7476321F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756DB5E9" w14:textId="2253EB4F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0,0002087</w:t>
            </w:r>
          </w:p>
        </w:tc>
      </w:tr>
      <w:tr w:rsidR="009E46B5" w:rsidRPr="009E46B5" w14:paraId="12994A18" w14:textId="77777777" w:rsidTr="009E46B5">
        <w:trPr>
          <w:trHeight w:val="20"/>
        </w:trPr>
        <w:tc>
          <w:tcPr>
            <w:tcW w:w="1785" w:type="pct"/>
            <w:vAlign w:val="center"/>
          </w:tcPr>
          <w:p w14:paraId="543AFF68" w14:textId="77777777" w:rsidR="009E46B5" w:rsidRPr="009E46B5" w:rsidRDefault="009E46B5" w:rsidP="009E46B5">
            <w:pP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с. Сельцы</w:t>
            </w:r>
          </w:p>
        </w:tc>
        <w:tc>
          <w:tcPr>
            <w:tcW w:w="2002" w:type="pct"/>
            <w:vAlign w:val="center"/>
          </w:tcPr>
          <w:p w14:paraId="76651F6E" w14:textId="77777777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hAnsi="Trebuchet MS"/>
                <w:sz w:val="19"/>
                <w:szCs w:val="19"/>
              </w:rPr>
              <w:t>0,0</w:t>
            </w:r>
          </w:p>
        </w:tc>
        <w:tc>
          <w:tcPr>
            <w:tcW w:w="1213" w:type="pct"/>
            <w:shd w:val="clear" w:color="auto" w:fill="FFFFFF" w:themeFill="background1"/>
            <w:vAlign w:val="bottom"/>
          </w:tcPr>
          <w:p w14:paraId="2073B952" w14:textId="08770AE5" w:rsidR="009E46B5" w:rsidRPr="009E46B5" w:rsidRDefault="009E46B5" w:rsidP="009E46B5">
            <w:pPr>
              <w:jc w:val="center"/>
              <w:rPr>
                <w:rFonts w:ascii="Trebuchet MS" w:hAnsi="Trebuchet MS"/>
                <w:sz w:val="19"/>
                <w:szCs w:val="19"/>
              </w:rPr>
            </w:pPr>
            <w:r w:rsidRPr="009E46B5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0,0005247</w:t>
            </w:r>
          </w:p>
        </w:tc>
      </w:tr>
    </w:tbl>
    <w:p w14:paraId="5A6CC17E" w14:textId="77777777" w:rsidR="00AA0BEC" w:rsidRDefault="00AA0BEC" w:rsidP="00AA0BEC">
      <w:pPr>
        <w:spacing w:before="60"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1601D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* - эксплуатация систем теплоснабжения в течение 2024 года не осуществлялась.</w:t>
      </w:r>
    </w:p>
    <w:p w14:paraId="6A25ED33" w14:textId="59D5EAAB" w:rsidR="001D6A6E" w:rsidRDefault="001D6A6E" w:rsidP="00AA0B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Ф</w:t>
      </w:r>
      <w:r w:rsidRPr="0079283F">
        <w:rPr>
          <w:rFonts w:ascii="Trebuchet MS" w:eastAsia="Times New Roman" w:hAnsi="Trebuchet MS" w:cs="Times New Roman"/>
          <w:lang w:eastAsia="ru-RU"/>
        </w:rPr>
        <w:t xml:space="preserve">актические показатели </w:t>
      </w:r>
      <w:r>
        <w:rPr>
          <w:rFonts w:ascii="Trebuchet MS" w:eastAsia="Times New Roman" w:hAnsi="Trebuchet MS" w:cs="Times New Roman"/>
          <w:lang w:eastAsia="ru-RU"/>
        </w:rPr>
        <w:t>потока</w:t>
      </w:r>
      <w:r w:rsidRPr="0079283F">
        <w:rPr>
          <w:rFonts w:ascii="Trebuchet MS" w:eastAsia="Times New Roman" w:hAnsi="Trebuchet MS" w:cs="Times New Roman"/>
          <w:lang w:eastAsia="ru-RU"/>
        </w:rPr>
        <w:t xml:space="preserve"> отказов </w:t>
      </w:r>
      <w:r>
        <w:rPr>
          <w:rFonts w:ascii="Trebuchet MS" w:eastAsia="Times New Roman" w:hAnsi="Trebuchet MS" w:cs="Times New Roman"/>
          <w:lang w:eastAsia="ru-RU"/>
        </w:rPr>
        <w:t xml:space="preserve">тепловых сетей </w:t>
      </w:r>
      <w:r w:rsidR="00EE2D4C" w:rsidRPr="00EE2D4C">
        <w:rPr>
          <w:rFonts w:ascii="Trebuchet MS" w:eastAsia="Times New Roman" w:hAnsi="Trebuchet MS" w:cs="Times New Roman"/>
          <w:lang w:eastAsia="ru-RU"/>
        </w:rPr>
        <w:t>по итогам 2024 года</w:t>
      </w:r>
      <w:r>
        <w:rPr>
          <w:rFonts w:ascii="Trebuchet MS" w:eastAsia="Times New Roman" w:hAnsi="Trebuchet MS" w:cs="Times New Roman"/>
          <w:lang w:eastAsia="ru-RU"/>
        </w:rPr>
        <w:t xml:space="preserve"> не</w:t>
      </w:r>
      <w:r w:rsidRPr="00C37A17">
        <w:rPr>
          <w:rFonts w:ascii="Trebuchet MS" w:eastAsia="Times New Roman" w:hAnsi="Trebuchet MS" w:cs="Times New Roman"/>
          <w:lang w:eastAsia="ru-RU"/>
        </w:rPr>
        <w:t xml:space="preserve"> превышают </w:t>
      </w:r>
      <w:r>
        <w:rPr>
          <w:rFonts w:ascii="Trebuchet MS" w:eastAsia="Times New Roman" w:hAnsi="Trebuchet MS" w:cs="Times New Roman"/>
          <w:lang w:eastAsia="ru-RU"/>
        </w:rPr>
        <w:t xml:space="preserve">значений </w:t>
      </w:r>
      <w:r w:rsidRPr="00C37A17">
        <w:rPr>
          <w:rFonts w:ascii="Trebuchet MS" w:eastAsia="Times New Roman" w:hAnsi="Trebuchet MS" w:cs="Times New Roman"/>
          <w:lang w:eastAsia="ru-RU"/>
        </w:rPr>
        <w:t>расчетны</w:t>
      </w:r>
      <w:r>
        <w:rPr>
          <w:rFonts w:ascii="Trebuchet MS" w:eastAsia="Times New Roman" w:hAnsi="Trebuchet MS" w:cs="Times New Roman"/>
          <w:lang w:eastAsia="ru-RU"/>
        </w:rPr>
        <w:t>х</w:t>
      </w:r>
      <w:r w:rsidRPr="00C37A17">
        <w:rPr>
          <w:rFonts w:ascii="Trebuchet MS" w:eastAsia="Times New Roman" w:hAnsi="Trebuchet MS" w:cs="Times New Roman"/>
          <w:lang w:eastAsia="ru-RU"/>
        </w:rPr>
        <w:t xml:space="preserve"> параметр</w:t>
      </w:r>
      <w:r>
        <w:rPr>
          <w:rFonts w:ascii="Trebuchet MS" w:eastAsia="Times New Roman" w:hAnsi="Trebuchet MS" w:cs="Times New Roman"/>
          <w:lang w:eastAsia="ru-RU"/>
        </w:rPr>
        <w:t>ов</w:t>
      </w:r>
      <w:r w:rsidRPr="00C37A17">
        <w:rPr>
          <w:rFonts w:ascii="Trebuchet MS" w:eastAsia="Times New Roman" w:hAnsi="Trebuchet MS" w:cs="Times New Roman"/>
          <w:lang w:eastAsia="ru-RU"/>
        </w:rPr>
        <w:t>.</w:t>
      </w:r>
    </w:p>
    <w:p w14:paraId="341806CF" w14:textId="77777777" w:rsidR="001D6A6E" w:rsidRPr="00AA0BEC" w:rsidRDefault="001D6A6E" w:rsidP="00510E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77E87F6B" w14:textId="490CAEA4" w:rsidR="00294A4A" w:rsidRPr="000A2038" w:rsidRDefault="00294A4A" w:rsidP="00510EC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5" w:name="_Toc203488752"/>
      <w:bookmarkEnd w:id="133"/>
      <w:r w:rsidRPr="000A2038">
        <w:rPr>
          <w:rFonts w:ascii="Trebuchet MS" w:eastAsia="Times New Roman" w:hAnsi="Trebuchet MS" w:cs="Times New Roman"/>
          <w:b/>
          <w:lang w:eastAsia="ru-RU"/>
        </w:rPr>
        <w:t>1.9.4 Графические материалы (карты-схемы тепловых сетей и зон ненормативной надежности)</w:t>
      </w:r>
      <w:bookmarkEnd w:id="135"/>
    </w:p>
    <w:p w14:paraId="41D8D14D" w14:textId="7B090E6B" w:rsidR="00510EC3" w:rsidRDefault="00346C69" w:rsidP="00AA0B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36" w:name="_Hlk133145615"/>
      <w:r w:rsidRPr="00346C69">
        <w:rPr>
          <w:rFonts w:ascii="Trebuchet MS" w:eastAsia="Times New Roman" w:hAnsi="Trebuchet MS" w:cs="Times New Roman"/>
          <w:lang w:eastAsia="ru-RU"/>
        </w:rPr>
        <w:t>Карты-схемы тепловых сетей с указанием зон ненормативной надежности (при их наличии) приведены на рисунках</w:t>
      </w:r>
      <w:r w:rsidR="004C1729" w:rsidRPr="002E011C">
        <w:rPr>
          <w:rFonts w:ascii="Trebuchet MS" w:eastAsia="Times New Roman" w:hAnsi="Trebuchet MS" w:cs="Times New Roman"/>
          <w:lang w:eastAsia="ru-RU"/>
        </w:rPr>
        <w:t xml:space="preserve"> 1.9.4.1</w:t>
      </w:r>
      <w:bookmarkEnd w:id="136"/>
      <w:r w:rsidR="002E011C" w:rsidRPr="002E011C">
        <w:rPr>
          <w:rFonts w:ascii="Trebuchet MS" w:eastAsia="Times New Roman" w:hAnsi="Trebuchet MS" w:cs="Times New Roman"/>
          <w:lang w:eastAsia="ru-RU"/>
        </w:rPr>
        <w:t xml:space="preserve"> – 1.9.4.7.</w:t>
      </w:r>
    </w:p>
    <w:p w14:paraId="5E97A965" w14:textId="77777777" w:rsidR="00B366AA" w:rsidRDefault="00B366AA" w:rsidP="00B366AA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  <w:sectPr w:rsidR="00B366AA" w:rsidSect="00CD1031">
          <w:pgSz w:w="11906" w:h="16838"/>
          <w:pgMar w:top="1134" w:right="851" w:bottom="1134" w:left="1134" w:header="454" w:footer="454" w:gutter="0"/>
          <w:cols w:space="720"/>
          <w:titlePg/>
          <w:docGrid w:linePitch="299"/>
        </w:sectPr>
      </w:pPr>
    </w:p>
    <w:p w14:paraId="2D0D96C9" w14:textId="3B1E9C51" w:rsidR="004B7071" w:rsidRDefault="00D45335" w:rsidP="004B7071">
      <w:pPr>
        <w:spacing w:after="0" w:line="240" w:lineRule="auto"/>
        <w:jc w:val="center"/>
        <w:rPr>
          <w:rFonts w:ascii="Trebuchet MS" w:eastAsia="Times New Roman" w:hAnsi="Trebuchet MS" w:cs="Times New Roman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C65AD1E" wp14:editId="24DA93E9">
            <wp:extent cx="8963847" cy="6326372"/>
            <wp:effectExtent l="0" t="0" r="8890" b="0"/>
            <wp:docPr id="15272670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5712" cy="633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37A33" w14:textId="5785AC74" w:rsidR="00235EBF" w:rsidRPr="00AB58B6" w:rsidRDefault="00235EBF" w:rsidP="00235EBF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1.9.4.1 – </w:t>
      </w:r>
      <w:r w:rsidR="008D6B99" w:rsidRPr="00AB58B6">
        <w:rPr>
          <w:rFonts w:ascii="Trebuchet MS" w:hAnsi="Trebuchet MS"/>
          <w:b/>
          <w:bCs/>
        </w:rPr>
        <w:t>Карта-схема зон надежности систем теплоснабжения</w:t>
      </w:r>
      <w:r w:rsidRPr="00AB58B6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EE2D4C" w:rsidRPr="00AB58B6"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4FBDB390" w14:textId="77777777" w:rsidR="00AA0BEC" w:rsidRPr="00AB58B6" w:rsidRDefault="00AA0BEC" w:rsidP="00235EBF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AA0BEC" w:rsidRPr="00AB58B6" w:rsidSect="00AB58B6">
          <w:pgSz w:w="16838" w:h="11906" w:orient="landscape"/>
          <w:pgMar w:top="851" w:right="1134" w:bottom="567" w:left="1134" w:header="567" w:footer="397" w:gutter="0"/>
          <w:cols w:space="720"/>
          <w:titlePg/>
          <w:docGrid w:linePitch="299"/>
        </w:sectPr>
      </w:pPr>
    </w:p>
    <w:p w14:paraId="4E27B41F" w14:textId="041DA3B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40DFF04" wp14:editId="1C3880D2">
            <wp:extent cx="5628300" cy="3315689"/>
            <wp:effectExtent l="0" t="0" r="0" b="0"/>
            <wp:docPr id="1789983085" name="Рисунок 24" descr="Изображение выглядит как текст, диаграмма, План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983085" name="Рисунок 24" descr="Изображение выглядит как текст, диаграмма, План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668" cy="332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5ED37" w14:textId="7777777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1.9.4.2 – </w:t>
      </w:r>
      <w:r w:rsidRPr="00AB58B6">
        <w:rPr>
          <w:rFonts w:ascii="Trebuchet MS" w:hAnsi="Trebuchet MS"/>
          <w:b/>
          <w:bCs/>
        </w:rPr>
        <w:t>Карта-схема зон надежности систем теплоснабжения</w:t>
      </w:r>
      <w:r w:rsidRPr="00AB58B6">
        <w:rPr>
          <w:rFonts w:ascii="Trebuchet MS" w:eastAsia="Times New Roman" w:hAnsi="Trebuchet MS" w:cs="Times New Roman"/>
          <w:b/>
          <w:bCs/>
          <w:lang w:eastAsia="ru-RU"/>
        </w:rPr>
        <w:t xml:space="preserve"> д. Каменка</w:t>
      </w:r>
    </w:p>
    <w:p w14:paraId="03DA3CAA" w14:textId="2E1783B8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33303A9B" wp14:editId="7A07E711">
            <wp:extent cx="5629822" cy="2567278"/>
            <wp:effectExtent l="0" t="0" r="0" b="5080"/>
            <wp:docPr id="475030628" name="Рисунок 25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030628" name="Рисунок 25" descr="Изображение выглядит как текст, диаграмма, снимок экрана, линия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713" cy="2574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5E587" w14:textId="7777777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1.9.4.3 – </w:t>
      </w:r>
      <w:r w:rsidRPr="00AB58B6">
        <w:rPr>
          <w:rFonts w:ascii="Trebuchet MS" w:hAnsi="Trebuchet MS"/>
          <w:b/>
          <w:bCs/>
        </w:rPr>
        <w:t>Карта-схема зон надежности систем теплоснабжения</w:t>
      </w:r>
      <w:r w:rsidRPr="00AB58B6">
        <w:rPr>
          <w:rFonts w:ascii="Trebuchet MS" w:eastAsia="Times New Roman" w:hAnsi="Trebuchet MS" w:cs="Times New Roman"/>
          <w:b/>
          <w:bCs/>
          <w:lang w:eastAsia="ru-RU"/>
        </w:rPr>
        <w:t xml:space="preserve"> д. Кистутово</w:t>
      </w:r>
    </w:p>
    <w:p w14:paraId="0853467C" w14:textId="44BC5662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6B7CB45F" wp14:editId="2A0AC3D7">
            <wp:extent cx="5192665" cy="2787201"/>
            <wp:effectExtent l="0" t="0" r="8255" b="0"/>
            <wp:docPr id="170066826" name="Рисунок 26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66826" name="Рисунок 26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1165" cy="279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C3BFBC" w14:textId="7777777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1.9.4.4 – </w:t>
      </w:r>
      <w:r w:rsidRPr="00AB58B6">
        <w:rPr>
          <w:rFonts w:ascii="Trebuchet MS" w:hAnsi="Trebuchet MS"/>
          <w:b/>
          <w:bCs/>
        </w:rPr>
        <w:t>Карта-схема зон надежности систем теплоснабжения</w:t>
      </w:r>
      <w:r w:rsidRPr="00AB58B6">
        <w:rPr>
          <w:rFonts w:ascii="Trebuchet MS" w:eastAsia="Times New Roman" w:hAnsi="Trebuchet MS" w:cs="Times New Roman"/>
          <w:b/>
          <w:bCs/>
          <w:lang w:eastAsia="ru-RU"/>
        </w:rPr>
        <w:t xml:space="preserve"> д. Райково</w:t>
      </w:r>
    </w:p>
    <w:p w14:paraId="599F9471" w14:textId="34BB245E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9E47E73" wp14:editId="3FC6006A">
            <wp:extent cx="4897616" cy="2604977"/>
            <wp:effectExtent l="0" t="0" r="0" b="5080"/>
            <wp:docPr id="815755457" name="Рисунок 27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755457" name="Рисунок 27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730" cy="2610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0EAAB6" w14:textId="7777777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1.9.4.5 – </w:t>
      </w:r>
      <w:r w:rsidRPr="00AB58B6">
        <w:rPr>
          <w:rFonts w:ascii="Trebuchet MS" w:hAnsi="Trebuchet MS"/>
          <w:b/>
          <w:bCs/>
        </w:rPr>
        <w:t>Карта-схема зон надежности системы теплоснабжения</w:t>
      </w:r>
      <w:r w:rsidRPr="00AB58B6">
        <w:rPr>
          <w:rFonts w:ascii="Trebuchet MS" w:eastAsia="Times New Roman" w:hAnsi="Trebuchet MS" w:cs="Times New Roman"/>
          <w:b/>
          <w:bCs/>
          <w:lang w:eastAsia="ru-RU"/>
        </w:rPr>
        <w:t xml:space="preserve"> п. Ривицкий</w:t>
      </w:r>
    </w:p>
    <w:p w14:paraId="7FB7E506" w14:textId="28CC52A1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21C3DEC8" wp14:editId="7A9BA2EB">
            <wp:extent cx="5863591" cy="3859619"/>
            <wp:effectExtent l="0" t="0" r="3810" b="7620"/>
            <wp:docPr id="1526617577" name="Рисунок 28" descr="Изображение выглядит как текст, диаграмма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617577" name="Рисунок 28" descr="Изображение выглядит как текст, диаграмма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193" cy="386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A205F" w14:textId="7777777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1.9.4.6 – </w:t>
      </w:r>
      <w:r w:rsidRPr="00AB58B6">
        <w:rPr>
          <w:rFonts w:ascii="Trebuchet MS" w:hAnsi="Trebuchet MS"/>
          <w:b/>
          <w:bCs/>
        </w:rPr>
        <w:t>Карта-схема зон надежности системы теплоснабжения д. Фабрика</w:t>
      </w:r>
    </w:p>
    <w:p w14:paraId="6718CCD4" w14:textId="6D73CDD7" w:rsidR="00AB58B6" w:rsidRPr="00AB58B6" w:rsidRDefault="00AB58B6" w:rsidP="00AB58B6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05876319" wp14:editId="4609A214">
            <wp:extent cx="4873593" cy="2286000"/>
            <wp:effectExtent l="0" t="0" r="3810" b="0"/>
            <wp:docPr id="990117232" name="Рисунок 29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17232" name="Рисунок 29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8273" cy="228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4DFB1D" w14:textId="7004D846" w:rsidR="00AB58B6" w:rsidRDefault="00AB58B6" w:rsidP="00AB58B6">
      <w:pPr>
        <w:spacing w:after="0" w:line="276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AB58B6">
        <w:rPr>
          <w:rFonts w:ascii="Trebuchet MS" w:eastAsia="Times New Roman" w:hAnsi="Trebuchet MS" w:cs="Times New Roman"/>
          <w:b/>
          <w:lang w:eastAsia="ru-RU"/>
        </w:rPr>
        <w:t xml:space="preserve">Рисунок 1.9.4.7 – </w:t>
      </w:r>
      <w:r w:rsidRPr="00AB58B6">
        <w:rPr>
          <w:rFonts w:ascii="Trebuchet MS" w:hAnsi="Trebuchet MS"/>
          <w:b/>
          <w:bCs/>
        </w:rPr>
        <w:t>Карта-схема зон надежности системы теплоснабжения</w:t>
      </w:r>
      <w:r w:rsidRPr="00AB58B6">
        <w:rPr>
          <w:rFonts w:ascii="Trebuchet MS" w:eastAsia="Times New Roman" w:hAnsi="Trebuchet MS" w:cs="Times New Roman"/>
          <w:b/>
          <w:bCs/>
          <w:lang w:eastAsia="ru-RU"/>
        </w:rPr>
        <w:t xml:space="preserve"> с. Сельцы</w:t>
      </w:r>
    </w:p>
    <w:p w14:paraId="4C893161" w14:textId="11829F72" w:rsidR="00294A4A" w:rsidRPr="000A2038" w:rsidRDefault="00294A4A" w:rsidP="00510EC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7" w:name="_Toc203488753"/>
      <w:r w:rsidRPr="000A2038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1.9.5 </w:t>
      </w:r>
      <w:r w:rsidR="008D6B99" w:rsidRPr="008D6B99">
        <w:rPr>
          <w:rFonts w:ascii="Trebuchet MS" w:eastAsia="Times New Roman" w:hAnsi="Trebuchet MS" w:cs="Times New Roman"/>
          <w:b/>
          <w:lang w:eastAsia="ru-RU"/>
        </w:rPr>
        <w:t xml:space="preserve">Результаты анализа аварийных ситуаций при теплоснабжении, расследование причин которых осуществляется федеральным органом исполнительной власти, уполномоченным на осуществление федерального государственного энергетического надзора, в соответствии с Правилами расследования причин аварийных ситуаций при теплоснабжении, утвержденными постановлением Правительства Российской Федерации от 02 июня 2022 г. N 1014 </w:t>
      </w:r>
      <w:r w:rsidR="008D6B99">
        <w:rPr>
          <w:rFonts w:ascii="Trebuchet MS" w:eastAsia="Times New Roman" w:hAnsi="Trebuchet MS" w:cs="Times New Roman"/>
          <w:b/>
          <w:lang w:eastAsia="ru-RU"/>
        </w:rPr>
        <w:t>«</w:t>
      </w:r>
      <w:r w:rsidR="008D6B99" w:rsidRPr="008D6B99">
        <w:rPr>
          <w:rFonts w:ascii="Trebuchet MS" w:eastAsia="Times New Roman" w:hAnsi="Trebuchet MS" w:cs="Times New Roman"/>
          <w:b/>
          <w:lang w:eastAsia="ru-RU"/>
        </w:rPr>
        <w:t>О расследовании причин аварийных ситуаций в сфере теплоснабжения</w:t>
      </w:r>
      <w:r w:rsidR="008D6B99">
        <w:rPr>
          <w:rFonts w:ascii="Trebuchet MS" w:eastAsia="Times New Roman" w:hAnsi="Trebuchet MS" w:cs="Times New Roman"/>
          <w:b/>
          <w:lang w:eastAsia="ru-RU"/>
        </w:rPr>
        <w:t>»</w:t>
      </w:r>
      <w:bookmarkEnd w:id="137"/>
    </w:p>
    <w:p w14:paraId="463844FB" w14:textId="3030F2FB" w:rsidR="00294A4A" w:rsidRPr="000A2038" w:rsidRDefault="00294A4A" w:rsidP="00510E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D6B99">
        <w:rPr>
          <w:rFonts w:ascii="Trebuchet MS" w:eastAsia="Times New Roman" w:hAnsi="Trebuchet MS" w:cs="Times New Roman"/>
          <w:lang w:eastAsia="ru-RU"/>
        </w:rPr>
        <w:t xml:space="preserve">Аварийные ситуации при теплоснабжении, расследование причин которых осуществляется федеральным органом исполнительной власти, уполномоченным на осуществление федерального государственного энергетического надзора, в соответствии с </w:t>
      </w:r>
      <w:r w:rsidR="008D6B99" w:rsidRPr="008D6B99">
        <w:rPr>
          <w:rFonts w:ascii="Trebuchet MS" w:eastAsia="Times New Roman" w:hAnsi="Trebuchet MS" w:cs="Times New Roman"/>
          <w:lang w:eastAsia="ru-RU"/>
        </w:rPr>
        <w:t>Правилами расследования причин аварийных ситуаций при теплоснабжении, утвержденными постановлением Правительства  Российской  Федерации  от 02 июня 2022 г. №1014 «О расследовании причин аварийных ситуаций в сфере теплоснабжения»</w:t>
      </w:r>
      <w:r w:rsidRPr="008D6B99">
        <w:rPr>
          <w:rFonts w:ascii="Trebuchet MS" w:eastAsia="Times New Roman" w:hAnsi="Trebuchet MS" w:cs="Times New Roman"/>
          <w:lang w:eastAsia="ru-RU"/>
        </w:rPr>
        <w:t xml:space="preserve">, за последние </w:t>
      </w:r>
      <w:r w:rsidR="00A854C6" w:rsidRPr="008D6B99">
        <w:rPr>
          <w:rFonts w:ascii="Trebuchet MS" w:eastAsia="Times New Roman" w:hAnsi="Trebuchet MS" w:cs="Times New Roman"/>
          <w:lang w:eastAsia="ru-RU"/>
        </w:rPr>
        <w:t>3 года</w:t>
      </w:r>
      <w:r w:rsidRPr="008D6B99">
        <w:rPr>
          <w:rFonts w:ascii="Trebuchet MS" w:eastAsia="Times New Roman" w:hAnsi="Trebuchet MS" w:cs="Times New Roman"/>
          <w:lang w:eastAsia="ru-RU"/>
        </w:rPr>
        <w:t xml:space="preserve">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D6B99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604924" w:rsidRPr="008D6B99">
        <w:rPr>
          <w:rFonts w:ascii="Trebuchet MS" w:eastAsia="Times New Roman" w:hAnsi="Trebuchet MS" w:cs="Times New Roman"/>
          <w:lang w:eastAsia="ru-RU"/>
        </w:rPr>
        <w:t xml:space="preserve"> </w:t>
      </w:r>
      <w:r w:rsidR="00497417" w:rsidRPr="008D6B99">
        <w:rPr>
          <w:rFonts w:ascii="Trebuchet MS" w:eastAsia="Times New Roman" w:hAnsi="Trebuchet MS" w:cs="Times New Roman"/>
          <w:lang w:eastAsia="ru-RU"/>
        </w:rPr>
        <w:t xml:space="preserve"> </w:t>
      </w:r>
      <w:r w:rsidRPr="008D6B99">
        <w:rPr>
          <w:rFonts w:ascii="Trebuchet MS" w:eastAsia="Times New Roman" w:hAnsi="Trebuchet MS" w:cs="Times New Roman"/>
          <w:lang w:eastAsia="ru-RU"/>
        </w:rPr>
        <w:t>не зафиксированы.</w:t>
      </w:r>
    </w:p>
    <w:p w14:paraId="5D152B51" w14:textId="77777777" w:rsidR="00510EC3" w:rsidRPr="000A2038" w:rsidRDefault="00510EC3" w:rsidP="00510EC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7BB3CDA" w14:textId="393D2D8B" w:rsidR="00A020AA" w:rsidRPr="000A2038" w:rsidRDefault="00A020AA" w:rsidP="00510EC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38" w:name="_Toc203488754"/>
      <w:r w:rsidRPr="000A2038">
        <w:rPr>
          <w:rFonts w:ascii="Trebuchet MS" w:eastAsia="Times New Roman" w:hAnsi="Trebuchet MS" w:cs="Times New Roman"/>
          <w:b/>
          <w:lang w:eastAsia="ru-RU"/>
        </w:rPr>
        <w:t>1.9.</w:t>
      </w:r>
      <w:r w:rsidR="00294A4A" w:rsidRPr="000A2038">
        <w:rPr>
          <w:rFonts w:ascii="Trebuchet MS" w:eastAsia="Times New Roman" w:hAnsi="Trebuchet MS" w:cs="Times New Roman"/>
          <w:b/>
          <w:lang w:eastAsia="ru-RU"/>
        </w:rPr>
        <w:t>6</w:t>
      </w:r>
      <w:r w:rsidRPr="000A2038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294A4A" w:rsidRPr="000A2038">
        <w:rPr>
          <w:rFonts w:ascii="Trebuchet MS" w:eastAsia="Times New Roman" w:hAnsi="Trebuchet MS" w:cs="Times New Roman"/>
          <w:b/>
          <w:lang w:eastAsia="ru-RU"/>
        </w:rPr>
        <w:t>Результаты анализа времени восстановления теплоснабжения потребителей, отключенных в результате аварийных ситуаций при теплоснабжении</w:t>
      </w:r>
      <w:bookmarkEnd w:id="138"/>
    </w:p>
    <w:p w14:paraId="6DE732C5" w14:textId="77777777" w:rsid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39" w:name="_Hlk165274034"/>
      <w:r>
        <w:rPr>
          <w:rFonts w:ascii="Trebuchet MS" w:eastAsia="Times New Roman" w:hAnsi="Trebuchet MS" w:cs="Times New Roman"/>
          <w:lang w:eastAsia="ru-RU"/>
        </w:rPr>
        <w:t>Информация о фактическом и расчетном времени восстановления теплоснабжения потребителей, представлена в таблице 1.9.6.</w:t>
      </w:r>
    </w:p>
    <w:p w14:paraId="16F27109" w14:textId="6218FD3F" w:rsidR="00E0214A" w:rsidRDefault="00E0214A" w:rsidP="007A6753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  <w:r w:rsidRPr="002A5049">
        <w:rPr>
          <w:rFonts w:ascii="Trebuchet MS" w:eastAsia="Times New Roman" w:hAnsi="Trebuchet MS" w:cs="Times New Roman"/>
          <w:b/>
        </w:rPr>
        <w:t>Таблица 1.</w:t>
      </w:r>
      <w:r>
        <w:rPr>
          <w:rFonts w:ascii="Trebuchet MS" w:eastAsia="Times New Roman" w:hAnsi="Trebuchet MS" w:cs="Times New Roman"/>
          <w:b/>
        </w:rPr>
        <w:t>9</w:t>
      </w:r>
      <w:r w:rsidRPr="002A5049">
        <w:rPr>
          <w:rFonts w:ascii="Trebuchet MS" w:eastAsia="Times New Roman" w:hAnsi="Trebuchet MS" w:cs="Times New Roman"/>
          <w:b/>
        </w:rPr>
        <w:t>.</w:t>
      </w:r>
      <w:r>
        <w:rPr>
          <w:rFonts w:ascii="Trebuchet MS" w:eastAsia="Times New Roman" w:hAnsi="Trebuchet MS" w:cs="Times New Roman"/>
          <w:b/>
        </w:rPr>
        <w:t>6</w:t>
      </w:r>
      <w:r w:rsidRPr="002A5049">
        <w:rPr>
          <w:rFonts w:ascii="Trebuchet MS" w:eastAsia="Times New Roman" w:hAnsi="Trebuchet MS" w:cs="Times New Roman"/>
          <w:b/>
        </w:rPr>
        <w:t xml:space="preserve"> – </w:t>
      </w:r>
      <w:r>
        <w:rPr>
          <w:rFonts w:ascii="Trebuchet MS" w:eastAsia="Times New Roman" w:hAnsi="Trebuchet MS" w:cs="Times New Roman"/>
          <w:b/>
        </w:rPr>
        <w:t>Время</w:t>
      </w:r>
      <w:r w:rsidRPr="00510358">
        <w:rPr>
          <w:rFonts w:ascii="Trebuchet MS" w:eastAsia="Times New Roman" w:hAnsi="Trebuchet MS" w:cs="Times New Roman"/>
          <w:b/>
        </w:rPr>
        <w:t xml:space="preserve"> восстановления теплоснабжения потребителей, отключенных в результате аварийных ситуаций при теплоснабжении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1"/>
        <w:gridCol w:w="2181"/>
        <w:gridCol w:w="2093"/>
        <w:gridCol w:w="2246"/>
      </w:tblGrid>
      <w:tr w:rsidR="00E0214A" w:rsidRPr="00B02862" w14:paraId="2BD2EF0D" w14:textId="77777777" w:rsidTr="009E46B5">
        <w:trPr>
          <w:trHeight w:val="20"/>
          <w:tblHeader/>
        </w:trPr>
        <w:tc>
          <w:tcPr>
            <w:tcW w:w="1711" w:type="pct"/>
            <w:shd w:val="clear" w:color="auto" w:fill="CCFF99"/>
            <w:vAlign w:val="center"/>
            <w:hideMark/>
          </w:tcPr>
          <w:p w14:paraId="6F293314" w14:textId="77777777" w:rsidR="00E0214A" w:rsidRPr="00B02862" w:rsidRDefault="00E0214A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2862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Наименование системы теплоснабжения</w:t>
            </w:r>
          </w:p>
        </w:tc>
        <w:tc>
          <w:tcPr>
            <w:tcW w:w="1100" w:type="pct"/>
            <w:shd w:val="clear" w:color="auto" w:fill="CCFF99"/>
            <w:vAlign w:val="center"/>
            <w:hideMark/>
          </w:tcPr>
          <w:p w14:paraId="1A996667" w14:textId="77777777" w:rsidR="00E0214A" w:rsidRPr="00B02862" w:rsidRDefault="00E0214A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2862">
              <w:rPr>
                <w:rFonts w:ascii="Trebuchet MS" w:eastAsia="Calibri" w:hAnsi="Trebuchet MS" w:cs="Arial"/>
                <w:b/>
                <w:bCs/>
                <w:color w:val="000000"/>
                <w:sz w:val="20"/>
                <w:szCs w:val="20"/>
              </w:rPr>
              <w:t>Фактическая средняя продолжительность устранения аварийной ситуации, ч.</w:t>
            </w:r>
          </w:p>
        </w:tc>
        <w:tc>
          <w:tcPr>
            <w:tcW w:w="1056" w:type="pct"/>
            <w:shd w:val="clear" w:color="000000" w:fill="CCFF99"/>
            <w:vAlign w:val="center"/>
            <w:hideMark/>
          </w:tcPr>
          <w:p w14:paraId="09FA32B2" w14:textId="77777777" w:rsidR="00E0214A" w:rsidRPr="00B02862" w:rsidRDefault="00E0214A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02862"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  <w:t>Среднее расчетное время восстановления теплоснабжения потребителей, ч.</w:t>
            </w:r>
          </w:p>
        </w:tc>
        <w:tc>
          <w:tcPr>
            <w:tcW w:w="1133" w:type="pct"/>
            <w:shd w:val="clear" w:color="000000" w:fill="CCFF99"/>
          </w:tcPr>
          <w:p w14:paraId="5E778FC2" w14:textId="166A46AD" w:rsidR="00E0214A" w:rsidRPr="00B02862" w:rsidRDefault="00E0214A" w:rsidP="00A44CD6">
            <w:pPr>
              <w:spacing w:after="0" w:line="240" w:lineRule="auto"/>
              <w:jc w:val="center"/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</w:pPr>
            <w:r w:rsidRPr="00B02862"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  <w:t>Нормативное время восстановления теплоснабжения потребителей (согласно СП.124.13330.2012)</w:t>
            </w:r>
            <w:r w:rsidR="009E46B5"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  <w:t>, ч.</w:t>
            </w:r>
          </w:p>
        </w:tc>
      </w:tr>
      <w:tr w:rsidR="00E0214A" w:rsidRPr="00B02862" w14:paraId="15768D83" w14:textId="77777777" w:rsidTr="00A44CD6">
        <w:trPr>
          <w:trHeight w:val="20"/>
        </w:trPr>
        <w:tc>
          <w:tcPr>
            <w:tcW w:w="5000" w:type="pct"/>
            <w:gridSpan w:val="4"/>
            <w:shd w:val="clear" w:color="000000" w:fill="FFFF99"/>
            <w:vAlign w:val="center"/>
            <w:hideMark/>
          </w:tcPr>
          <w:p w14:paraId="56299CF0" w14:textId="06202C3F" w:rsidR="00E0214A" w:rsidRPr="00B02862" w:rsidRDefault="00EE2D4C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b/>
                <w:bCs/>
                <w:sz w:val="19"/>
                <w:szCs w:val="19"/>
              </w:rPr>
              <w:t>МУП «ТД»*</w:t>
            </w:r>
          </w:p>
        </w:tc>
      </w:tr>
      <w:tr w:rsidR="009E46B5" w:rsidRPr="00B02862" w14:paraId="2C3199D5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04D6CCF9" w14:textId="640EC485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00" w:type="pct"/>
            <w:vAlign w:val="center"/>
          </w:tcPr>
          <w:p w14:paraId="3F822255" w14:textId="1B1D75D8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7E6BE15B" w14:textId="3CEF6731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5,88</w:t>
            </w:r>
          </w:p>
        </w:tc>
        <w:tc>
          <w:tcPr>
            <w:tcW w:w="1133" w:type="pct"/>
            <w:tcBorders>
              <w:bottom w:val="single" w:sz="4" w:space="0" w:color="FFFFFF" w:themeColor="background1"/>
            </w:tcBorders>
          </w:tcPr>
          <w:p w14:paraId="0BB14F08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08EC7E2C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05E75580" w14:textId="25960945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00" w:type="pct"/>
          </w:tcPr>
          <w:p w14:paraId="16C7D02A" w14:textId="543E8F92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0A89ABBC" w14:textId="4756A1A9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E8E01EB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798703B8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73B123BD" w14:textId="07EE6593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100" w:type="pct"/>
          </w:tcPr>
          <w:p w14:paraId="6DB50DFB" w14:textId="7F16C567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55E64DFE" w14:textId="6184A895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5,89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F4AF431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3BC4E83C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4BA696DD" w14:textId="5FBB7325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100" w:type="pct"/>
          </w:tcPr>
          <w:p w14:paraId="50F68136" w14:textId="279FF9CE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1BC7E829" w14:textId="39445451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F2223D1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538AE8A1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0C0E2170" w14:textId="353D3BDE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100" w:type="pct"/>
          </w:tcPr>
          <w:p w14:paraId="15257EC9" w14:textId="3F3F1134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5A7DA83B" w14:textId="0D636864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1ABB6A7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31A8BAAD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130B38AA" w14:textId="092E7CEF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100" w:type="pct"/>
          </w:tcPr>
          <w:p w14:paraId="308992DF" w14:textId="7183C8A9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28D448EF" w14:textId="39A88A50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2FEBD15" w14:textId="10D53443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 300 мм. -</w:t>
            </w:r>
          </w:p>
        </w:tc>
      </w:tr>
      <w:tr w:rsidR="009E46B5" w:rsidRPr="00B02862" w14:paraId="721B3D19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310E55FE" w14:textId="577B82A9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100" w:type="pct"/>
          </w:tcPr>
          <w:p w14:paraId="0E05AE45" w14:textId="67B5F440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0AFB3B00" w14:textId="11CEEB91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63132FBC" w14:textId="177876F6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9E46B5" w:rsidRPr="00B02862" w14:paraId="260801E8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1A03E750" w14:textId="3850832F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00" w:type="pct"/>
          </w:tcPr>
          <w:p w14:paraId="22CDAC06" w14:textId="4A683B01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474D325A" w14:textId="4A2FDE9C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7918E2B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5E7D95D3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33AFF683" w14:textId="03C56A3C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00" w:type="pct"/>
          </w:tcPr>
          <w:p w14:paraId="0090DF34" w14:textId="1BAC6397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50CF78AD" w14:textId="297BE4B5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425553D3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14D6982D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5FBED093" w14:textId="47893033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00" w:type="pct"/>
          </w:tcPr>
          <w:p w14:paraId="36548B3E" w14:textId="3F75639C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646E9C51" w14:textId="1101CC06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6,52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26FC49E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32746A8B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574C30BD" w14:textId="750AFB67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00" w:type="pct"/>
          </w:tcPr>
          <w:p w14:paraId="20F6A87D" w14:textId="157B23A7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31AA977B" w14:textId="0CFCB49C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6,22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8821BE0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3BDC0F49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66729250" w14:textId="415B8751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00" w:type="pct"/>
          </w:tcPr>
          <w:p w14:paraId="5463FB33" w14:textId="30137830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1AA8C233" w14:textId="55A98183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6,28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72EDCDE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2B2A629E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3AA0FC40" w14:textId="6F6313A7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00" w:type="pct"/>
          </w:tcPr>
          <w:p w14:paraId="4CF9FC30" w14:textId="75F69DF4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2D4CAE95" w14:textId="62DA6B4F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6,45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1D2483E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764AF13C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351EECF3" w14:textId="46F5D6B8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00" w:type="pct"/>
          </w:tcPr>
          <w:p w14:paraId="7E74E477" w14:textId="111695A6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656DA04A" w14:textId="7053A50A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6,33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9AB28D9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5ADEED2A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00165368" w14:textId="603B1DCB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00" w:type="pct"/>
          </w:tcPr>
          <w:p w14:paraId="738A676A" w14:textId="2A77CC76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1FAE34EA" w14:textId="53EF6DB0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1133" w:type="pct"/>
            <w:tcBorders>
              <w:top w:val="single" w:sz="4" w:space="0" w:color="FFFFFF" w:themeColor="background1"/>
            </w:tcBorders>
          </w:tcPr>
          <w:p w14:paraId="7930A961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EE2D4C" w:rsidRPr="00B02862" w14:paraId="0E293EE0" w14:textId="77777777" w:rsidTr="00EE2D4C">
        <w:trPr>
          <w:trHeight w:val="20"/>
        </w:trPr>
        <w:tc>
          <w:tcPr>
            <w:tcW w:w="5000" w:type="pct"/>
            <w:gridSpan w:val="4"/>
            <w:shd w:val="clear" w:color="auto" w:fill="FFFF99"/>
            <w:vAlign w:val="center"/>
          </w:tcPr>
          <w:p w14:paraId="347F2E8A" w14:textId="6BAF92E9" w:rsidR="00EE2D4C" w:rsidRPr="00B02862" w:rsidRDefault="00EE2D4C" w:rsidP="00EE2D4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E46B5" w:rsidRPr="00B02862" w14:paraId="30A8A95C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23FA5EAB" w14:textId="1F17EE4F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00" w:type="pct"/>
            <w:vAlign w:val="center"/>
          </w:tcPr>
          <w:p w14:paraId="570E994A" w14:textId="22CB0395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bottom"/>
          </w:tcPr>
          <w:p w14:paraId="661B9D8C" w14:textId="2480E467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6,03</w:t>
            </w:r>
          </w:p>
        </w:tc>
        <w:tc>
          <w:tcPr>
            <w:tcW w:w="1133" w:type="pct"/>
            <w:tcBorders>
              <w:bottom w:val="single" w:sz="4" w:space="0" w:color="FFFFFF" w:themeColor="background1"/>
            </w:tcBorders>
          </w:tcPr>
          <w:p w14:paraId="4C77F2C1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0CFD9279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7308316E" w14:textId="741E0950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00" w:type="pct"/>
          </w:tcPr>
          <w:p w14:paraId="1C5D34DC" w14:textId="4C967313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5536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bottom"/>
          </w:tcPr>
          <w:p w14:paraId="3EC1A4FA" w14:textId="7FC713AA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8,67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5E2E87C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145E29C7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37C5123B" w14:textId="3F58403E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00" w:type="pct"/>
          </w:tcPr>
          <w:p w14:paraId="1E5925C5" w14:textId="42C98F52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5536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bottom"/>
          </w:tcPr>
          <w:p w14:paraId="5D0AC337" w14:textId="134A4F35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0F00E38" w14:textId="6C7B6D62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 300 мм. -</w:t>
            </w:r>
          </w:p>
        </w:tc>
      </w:tr>
      <w:tr w:rsidR="009E46B5" w:rsidRPr="00B02862" w14:paraId="056581BD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1C3DE58B" w14:textId="37A55FDE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00" w:type="pct"/>
          </w:tcPr>
          <w:p w14:paraId="0D9BCB2F" w14:textId="498C1A73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5536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bottom"/>
          </w:tcPr>
          <w:p w14:paraId="2CCE7AB4" w14:textId="24CD4DD7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6,38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084620D0" w14:textId="5620462E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9E46B5" w:rsidRPr="00B02862" w14:paraId="76CB51E4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222EEFA7" w14:textId="5E5B9D37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00" w:type="pct"/>
          </w:tcPr>
          <w:p w14:paraId="7DAC91C9" w14:textId="1EDF8991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5536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6061CE18" w14:textId="733003AC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1133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32C5526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9E46B5" w:rsidRPr="00B02862" w14:paraId="73962240" w14:textId="77777777" w:rsidTr="009E46B5">
        <w:trPr>
          <w:trHeight w:val="20"/>
        </w:trPr>
        <w:tc>
          <w:tcPr>
            <w:tcW w:w="1711" w:type="pct"/>
            <w:vAlign w:val="center"/>
          </w:tcPr>
          <w:p w14:paraId="711195C8" w14:textId="7BAB3173" w:rsidR="009E46B5" w:rsidRDefault="009E46B5" w:rsidP="009E46B5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0B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00" w:type="pct"/>
          </w:tcPr>
          <w:p w14:paraId="4AAC0088" w14:textId="00AD46B6" w:rsidR="009E46B5" w:rsidRPr="00EE150D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5536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56" w:type="pct"/>
            <w:shd w:val="clear" w:color="auto" w:fill="FFFFFF" w:themeFill="background1"/>
            <w:vAlign w:val="center"/>
          </w:tcPr>
          <w:p w14:paraId="439D4A62" w14:textId="1409E422" w:rsidR="009E46B5" w:rsidRPr="00743CDE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5,27</w:t>
            </w:r>
          </w:p>
        </w:tc>
        <w:tc>
          <w:tcPr>
            <w:tcW w:w="1133" w:type="pct"/>
            <w:tcBorders>
              <w:top w:val="single" w:sz="4" w:space="0" w:color="FFFFFF" w:themeColor="background1"/>
            </w:tcBorders>
          </w:tcPr>
          <w:p w14:paraId="043B5770" w14:textId="77777777" w:rsidR="009E46B5" w:rsidRPr="00B02862" w:rsidRDefault="009E46B5" w:rsidP="009E46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73694B6" w14:textId="77777777" w:rsidR="00EE2D4C" w:rsidRDefault="00EE2D4C" w:rsidP="00EE2D4C">
      <w:pPr>
        <w:spacing w:before="60" w:after="0" w:line="276" w:lineRule="auto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  <w:r w:rsidRPr="0071601D">
        <w:rPr>
          <w:rFonts w:ascii="Trebuchet MS" w:eastAsia="Times New Roman" w:hAnsi="Trebuchet MS" w:cs="Times New Roman"/>
          <w:b/>
          <w:bCs/>
          <w:sz w:val="20"/>
          <w:szCs w:val="20"/>
          <w:lang w:eastAsia="ru-RU"/>
        </w:rPr>
        <w:t>Примечание:</w:t>
      </w:r>
      <w:r>
        <w:rPr>
          <w:rFonts w:ascii="Trebuchet MS" w:eastAsia="Times New Roman" w:hAnsi="Trebuchet MS" w:cs="Times New Roman"/>
          <w:sz w:val="20"/>
          <w:szCs w:val="20"/>
          <w:lang w:eastAsia="ru-RU"/>
        </w:rPr>
        <w:t xml:space="preserve"> * - эксплуатация систем теплоснабжения в течение 2024 года не осуществлялась.</w:t>
      </w:r>
    </w:p>
    <w:p w14:paraId="3066B48C" w14:textId="77777777" w:rsidR="00E0214A" w:rsidRPr="00E0214A" w:rsidRDefault="00E0214A" w:rsidP="00EE2D4C">
      <w:pPr>
        <w:spacing w:after="0" w:line="276" w:lineRule="auto"/>
        <w:jc w:val="both"/>
        <w:rPr>
          <w:rFonts w:ascii="Trebuchet MS" w:eastAsia="Times New Roman" w:hAnsi="Trebuchet MS" w:cs="Times New Roman"/>
          <w:sz w:val="12"/>
          <w:szCs w:val="12"/>
          <w:lang w:eastAsia="ru-RU"/>
        </w:rPr>
      </w:pPr>
    </w:p>
    <w:p w14:paraId="6BF670EC" w14:textId="469C3104" w:rsidR="00E0214A" w:rsidRDefault="00E0214A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FFB967A" w14:textId="77777777" w:rsidR="00EF4381" w:rsidRDefault="00EF4381" w:rsidP="00E0214A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0962B0E" w14:textId="192A7922" w:rsidR="008D6B99" w:rsidRPr="000E6A0A" w:rsidRDefault="008D6B99" w:rsidP="008D6B9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0" w:name="_Toc194926579"/>
      <w:bookmarkStart w:id="141" w:name="_Toc196579912"/>
      <w:bookmarkStart w:id="142" w:name="_Toc203488755"/>
      <w:bookmarkEnd w:id="139"/>
      <w:r w:rsidRPr="000E6A0A">
        <w:rPr>
          <w:rFonts w:ascii="Trebuchet MS" w:eastAsia="Times New Roman" w:hAnsi="Trebuchet MS" w:cs="Times New Roman"/>
          <w:b/>
          <w:lang w:eastAsia="ru-RU"/>
        </w:rPr>
        <w:lastRenderedPageBreak/>
        <w:t>1.9.</w:t>
      </w:r>
      <w:r>
        <w:rPr>
          <w:rFonts w:ascii="Trebuchet MS" w:eastAsia="Times New Roman" w:hAnsi="Trebuchet MS" w:cs="Times New Roman"/>
          <w:b/>
          <w:lang w:eastAsia="ru-RU"/>
        </w:rPr>
        <w:t>7</w:t>
      </w:r>
      <w:r w:rsidRPr="000E6A0A">
        <w:rPr>
          <w:rFonts w:ascii="Trebuchet MS" w:eastAsia="Times New Roman" w:hAnsi="Trebuchet MS" w:cs="Times New Roman"/>
          <w:b/>
          <w:lang w:eastAsia="ru-RU"/>
        </w:rPr>
        <w:t xml:space="preserve"> </w:t>
      </w:r>
      <w:r>
        <w:rPr>
          <w:rFonts w:ascii="Trebuchet MS" w:eastAsia="Times New Roman" w:hAnsi="Trebuchet MS" w:cs="Times New Roman"/>
          <w:b/>
          <w:lang w:eastAsia="ru-RU"/>
        </w:rPr>
        <w:t>И</w:t>
      </w:r>
      <w:r w:rsidRPr="00C05873">
        <w:rPr>
          <w:rFonts w:ascii="Trebuchet MS" w:eastAsia="Times New Roman" w:hAnsi="Trebuchet MS" w:cs="Times New Roman"/>
          <w:b/>
          <w:lang w:eastAsia="ru-RU"/>
        </w:rPr>
        <w:t xml:space="preserve">тоги анализа и оценки систем теплоснабжения соответствующего </w:t>
      </w:r>
      <w:r w:rsidR="00DE638C">
        <w:rPr>
          <w:rFonts w:ascii="Trebuchet MS" w:eastAsia="Times New Roman" w:hAnsi="Trebuchet MS" w:cs="Times New Roman"/>
          <w:b/>
          <w:lang w:eastAsia="ru-RU"/>
        </w:rPr>
        <w:t>муниципального округа</w:t>
      </w:r>
      <w:r w:rsidRPr="00C05873">
        <w:rPr>
          <w:rFonts w:ascii="Trebuchet MS" w:eastAsia="Times New Roman" w:hAnsi="Trebuchet MS" w:cs="Times New Roman"/>
          <w:b/>
          <w:lang w:eastAsia="ru-RU"/>
        </w:rPr>
        <w:t xml:space="preserve">, а также описание системы мер по повышению надежности для малонадежных и ненадежных систем теплоснабжения, определенной исполнительными органами субъектов Российской Федерации в соответствии с разделом X Правил организации теплоснабжения в Российской Федерации, утвержденных постановлением Правительства Российской Федерации от 8 августа 2012 г. N 808 </w:t>
      </w:r>
      <w:r>
        <w:rPr>
          <w:rFonts w:ascii="Trebuchet MS" w:eastAsia="Times New Roman" w:hAnsi="Trebuchet MS" w:cs="Times New Roman"/>
          <w:b/>
          <w:lang w:eastAsia="ru-RU"/>
        </w:rPr>
        <w:t>«</w:t>
      </w:r>
      <w:r w:rsidRPr="00C05873">
        <w:rPr>
          <w:rFonts w:ascii="Trebuchet MS" w:eastAsia="Times New Roman" w:hAnsi="Trebuchet MS" w:cs="Times New Roman"/>
          <w:b/>
          <w:lang w:eastAsia="ru-RU"/>
        </w:rPr>
        <w:t>Об организации теплоснабжения в Российской Федерации и о внесении изменений в некоторые акты Правительства Российской Федерации</w:t>
      </w:r>
      <w:bookmarkEnd w:id="140"/>
      <w:bookmarkEnd w:id="141"/>
      <w:r>
        <w:rPr>
          <w:rFonts w:ascii="Trebuchet MS" w:eastAsia="Times New Roman" w:hAnsi="Trebuchet MS" w:cs="Times New Roman"/>
          <w:b/>
          <w:lang w:eastAsia="ru-RU"/>
        </w:rPr>
        <w:t>»</w:t>
      </w:r>
      <w:bookmarkEnd w:id="142"/>
    </w:p>
    <w:p w14:paraId="44CF5704" w14:textId="12CFBD41" w:rsidR="00EE2D4C" w:rsidRPr="00EE2D4C" w:rsidRDefault="00EE2D4C" w:rsidP="008D6B99">
      <w:pPr>
        <w:spacing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Информация об определении </w:t>
      </w:r>
      <w:r w:rsidRPr="00EE2D4C">
        <w:rPr>
          <w:rFonts w:ascii="Trebuchet MS" w:eastAsia="Times New Roman" w:hAnsi="Trebuchet MS" w:cs="Times New Roman"/>
          <w:lang w:eastAsia="ru-RU"/>
        </w:rPr>
        <w:t>исполнительным органом субъекта Российской Федерации</w:t>
      </w:r>
      <w:r>
        <w:rPr>
          <w:rFonts w:ascii="Trebuchet MS" w:eastAsia="Times New Roman" w:hAnsi="Trebuchet MS" w:cs="Times New Roman"/>
          <w:lang w:eastAsia="ru-RU"/>
        </w:rPr>
        <w:t xml:space="preserve"> системы </w:t>
      </w:r>
      <w:r w:rsidRPr="00EE2D4C">
        <w:rPr>
          <w:rFonts w:ascii="Trebuchet MS" w:eastAsia="Times New Roman" w:hAnsi="Trebuchet MS" w:cs="Times New Roman"/>
          <w:lang w:eastAsia="ru-RU"/>
        </w:rPr>
        <w:t>мер по повышению надежности для малонадежных и ненадежных систем теплоснабжения</w:t>
      </w:r>
      <w:r w:rsidRPr="00EE2D4C">
        <w:t xml:space="preserve"> </w:t>
      </w:r>
      <w:r>
        <w:t>в</w:t>
      </w:r>
      <w:r w:rsidRPr="00EE2D4C">
        <w:rPr>
          <w:rFonts w:ascii="Trebuchet MS" w:eastAsia="Times New Roman" w:hAnsi="Trebuchet MS" w:cs="Times New Roman"/>
          <w:lang w:eastAsia="ru-RU"/>
        </w:rPr>
        <w:t xml:space="preserve"> отношении централизованных систем теплоснабжения Максатихинского муниципального округа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="00EF4381">
        <w:rPr>
          <w:rFonts w:ascii="Trebuchet MS" w:eastAsia="Times New Roman" w:hAnsi="Trebuchet MS" w:cs="Times New Roman"/>
          <w:lang w:eastAsia="ru-RU"/>
        </w:rPr>
        <w:t>отсутствует</w:t>
      </w:r>
      <w:r>
        <w:rPr>
          <w:rFonts w:ascii="Trebuchet MS" w:eastAsia="Times New Roman" w:hAnsi="Trebuchet MS" w:cs="Times New Roman"/>
          <w:lang w:eastAsia="ru-RU"/>
        </w:rPr>
        <w:t>.</w:t>
      </w:r>
    </w:p>
    <w:p w14:paraId="7732BC56" w14:textId="7DEFC95E" w:rsidR="008D6B99" w:rsidRDefault="008D6B99">
      <w:pPr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br w:type="page"/>
      </w:r>
    </w:p>
    <w:p w14:paraId="60F6CDAD" w14:textId="77777777" w:rsidR="00DC2A6E" w:rsidRDefault="00DC2A6E" w:rsidP="00C65AFD">
      <w:pPr>
        <w:keepNext/>
        <w:tabs>
          <w:tab w:val="left" w:pos="6521"/>
        </w:tabs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  <w:sectPr w:rsidR="00DC2A6E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437D3490" w14:textId="64FDE4D9" w:rsidR="00A020AA" w:rsidRPr="000A2038" w:rsidRDefault="00D92BAA" w:rsidP="00C65AFD">
      <w:pPr>
        <w:keepNext/>
        <w:tabs>
          <w:tab w:val="left" w:pos="6521"/>
        </w:tabs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43" w:name="_Toc203488756"/>
      <w:r w:rsidRPr="00EF4381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 xml:space="preserve">1.10 </w:t>
      </w:r>
      <w:r w:rsidR="00A020AA" w:rsidRPr="00EF4381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Технико-экономические показатели теплоснабжающих и теплосетевых организаций </w:t>
      </w:r>
      <w:r w:rsidR="00A854C6" w:rsidRPr="00EF4381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муниципального </w:t>
      </w:r>
      <w:r w:rsidR="007E4576" w:rsidRPr="00EF4381">
        <w:rPr>
          <w:rFonts w:ascii="Trebuchet MS" w:eastAsia="Times New Roman" w:hAnsi="Trebuchet MS" w:cs="Times New Roman"/>
          <w:b/>
          <w:bCs/>
          <w:kern w:val="32"/>
          <w:lang w:eastAsia="ru-RU"/>
        </w:rPr>
        <w:t>округа</w:t>
      </w:r>
      <w:bookmarkEnd w:id="143"/>
    </w:p>
    <w:p w14:paraId="4782CE57" w14:textId="0032B9AC" w:rsidR="00930ECF" w:rsidRDefault="00FB1095" w:rsidP="00930ECF">
      <w:pPr>
        <w:spacing w:after="0" w:line="276" w:lineRule="auto"/>
        <w:ind w:firstLine="567"/>
        <w:jc w:val="both"/>
        <w:rPr>
          <w:rFonts w:ascii="Trebuchet MS" w:hAnsi="Trebuchet MS"/>
        </w:rPr>
      </w:pPr>
      <w:r w:rsidRPr="000D3850">
        <w:rPr>
          <w:rFonts w:ascii="Trebuchet MS" w:hAnsi="Trebuchet MS"/>
        </w:rPr>
        <w:t>Информация об основных показателях финансово-хозяйственной деятельности регулируем</w:t>
      </w:r>
      <w:r>
        <w:rPr>
          <w:rFonts w:ascii="Trebuchet MS" w:hAnsi="Trebuchet MS"/>
        </w:rPr>
        <w:t>ой</w:t>
      </w:r>
      <w:r w:rsidRPr="000D3850">
        <w:rPr>
          <w:rFonts w:ascii="Trebuchet MS" w:hAnsi="Trebuchet MS"/>
        </w:rPr>
        <w:t xml:space="preserve"> организаци</w:t>
      </w:r>
      <w:r>
        <w:rPr>
          <w:rFonts w:ascii="Trebuchet MS" w:hAnsi="Trebuchet MS"/>
        </w:rPr>
        <w:t>и</w:t>
      </w:r>
      <w:r w:rsidRPr="000D3850">
        <w:rPr>
          <w:rFonts w:ascii="Trebuchet MS" w:hAnsi="Trebuchet MS"/>
        </w:rPr>
        <w:t>, включая структуру основных производственных затрат (в части регулируемой деятельности) размещена теплоснабжающ</w:t>
      </w:r>
      <w:r w:rsidR="00930ECF">
        <w:rPr>
          <w:rFonts w:ascii="Trebuchet MS" w:hAnsi="Trebuchet MS"/>
        </w:rPr>
        <w:t>ими</w:t>
      </w:r>
      <w:r w:rsidRPr="000D3850">
        <w:rPr>
          <w:rFonts w:ascii="Trebuchet MS" w:hAnsi="Trebuchet MS"/>
        </w:rPr>
        <w:t xml:space="preserve"> организаци</w:t>
      </w:r>
      <w:r w:rsidR="00930ECF">
        <w:rPr>
          <w:rFonts w:ascii="Trebuchet MS" w:hAnsi="Trebuchet MS"/>
        </w:rPr>
        <w:t>ями</w:t>
      </w:r>
      <w:r w:rsidRPr="000D3850">
        <w:rPr>
          <w:rFonts w:ascii="Trebuchet MS" w:hAnsi="Trebuchet MS"/>
        </w:rPr>
        <w:t xml:space="preserve"> на портале раскрытия информация ФГИС ЕИАС ФАС России - таблица 1.10.1.</w:t>
      </w:r>
    </w:p>
    <w:p w14:paraId="6AD83805" w14:textId="143DF439" w:rsidR="00FB1095" w:rsidRPr="000A2038" w:rsidRDefault="00FB1095" w:rsidP="00FB1095">
      <w:pPr>
        <w:spacing w:after="0" w:line="276" w:lineRule="auto"/>
        <w:jc w:val="both"/>
        <w:rPr>
          <w:rFonts w:ascii="Trebuchet MS" w:eastAsia="Times New Roman" w:hAnsi="Trebuchet MS" w:cs="Times New Roman"/>
          <w:b/>
        </w:rPr>
      </w:pPr>
      <w:r w:rsidRPr="003805A5">
        <w:rPr>
          <w:rFonts w:ascii="Trebuchet MS" w:eastAsia="Times New Roman" w:hAnsi="Trebuchet MS" w:cs="Times New Roman"/>
          <w:b/>
        </w:rPr>
        <w:t>Таблица 1.10.1 – Сведения по размещению документации о деятельности теплоснабжающ</w:t>
      </w:r>
      <w:r w:rsidR="00930ECF">
        <w:rPr>
          <w:rFonts w:ascii="Trebuchet MS" w:eastAsia="Times New Roman" w:hAnsi="Trebuchet MS" w:cs="Times New Roman"/>
          <w:b/>
        </w:rPr>
        <w:t>их</w:t>
      </w:r>
      <w:r w:rsidRPr="003805A5">
        <w:rPr>
          <w:rFonts w:ascii="Trebuchet MS" w:eastAsia="Times New Roman" w:hAnsi="Trebuchet MS" w:cs="Times New Roman"/>
          <w:b/>
        </w:rPr>
        <w:t xml:space="preserve"> организаци</w:t>
      </w:r>
      <w:r w:rsidR="00930ECF">
        <w:rPr>
          <w:rFonts w:ascii="Trebuchet MS" w:eastAsia="Times New Roman" w:hAnsi="Trebuchet MS" w:cs="Times New Roman"/>
          <w:b/>
        </w:rPr>
        <w:t>й</w:t>
      </w:r>
      <w:r w:rsidRPr="003805A5">
        <w:rPr>
          <w:rFonts w:ascii="Trebuchet MS" w:eastAsia="Times New Roman" w:hAnsi="Trebuchet MS" w:cs="Times New Roman"/>
          <w:b/>
        </w:rPr>
        <w:t xml:space="preserve"> за 202</w:t>
      </w:r>
      <w:r w:rsidR="00930ECF">
        <w:rPr>
          <w:rFonts w:ascii="Trebuchet MS" w:eastAsia="Times New Roman" w:hAnsi="Trebuchet MS" w:cs="Times New Roman"/>
          <w:b/>
        </w:rPr>
        <w:t>3</w:t>
      </w:r>
      <w:r w:rsidRPr="003805A5">
        <w:rPr>
          <w:rFonts w:ascii="Trebuchet MS" w:eastAsia="Times New Roman" w:hAnsi="Trebuchet MS" w:cs="Times New Roman"/>
          <w:b/>
        </w:rPr>
        <w:t xml:space="preserve">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6230"/>
      </w:tblGrid>
      <w:tr w:rsidR="006A061C" w:rsidRPr="00D37C34" w14:paraId="2F1394DA" w14:textId="77777777" w:rsidTr="00FB1095">
        <w:trPr>
          <w:trHeight w:val="20"/>
          <w:tblHeader/>
        </w:trPr>
        <w:tc>
          <w:tcPr>
            <w:tcW w:w="355" w:type="pct"/>
            <w:shd w:val="clear" w:color="auto" w:fill="CCFF99"/>
            <w:vAlign w:val="center"/>
            <w:hideMark/>
          </w:tcPr>
          <w:p w14:paraId="07853034" w14:textId="77777777" w:rsidR="006A061C" w:rsidRPr="00D37C34" w:rsidRDefault="006A061C" w:rsidP="00BC387B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C34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502" w:type="pct"/>
            <w:shd w:val="clear" w:color="auto" w:fill="CCFF99"/>
            <w:vAlign w:val="center"/>
            <w:hideMark/>
          </w:tcPr>
          <w:p w14:paraId="1B96F0FE" w14:textId="77777777" w:rsidR="006A061C" w:rsidRPr="00D37C34" w:rsidRDefault="006A061C" w:rsidP="00BC387B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C34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143" w:type="pct"/>
            <w:shd w:val="clear" w:color="auto" w:fill="CCFF99"/>
            <w:vAlign w:val="center"/>
            <w:hideMark/>
          </w:tcPr>
          <w:p w14:paraId="08A7F94C" w14:textId="77777777" w:rsidR="006A061C" w:rsidRPr="00D37C34" w:rsidRDefault="006A061C" w:rsidP="00BC387B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37C34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Размещение документации</w:t>
            </w:r>
          </w:p>
        </w:tc>
      </w:tr>
      <w:tr w:rsidR="00930ECF" w:rsidRPr="00D37C34" w14:paraId="1754CB23" w14:textId="77777777" w:rsidTr="00FB1095">
        <w:trPr>
          <w:trHeight w:val="20"/>
        </w:trPr>
        <w:tc>
          <w:tcPr>
            <w:tcW w:w="355" w:type="pct"/>
            <w:vAlign w:val="center"/>
          </w:tcPr>
          <w:p w14:paraId="182AFB15" w14:textId="07948A35" w:rsidR="00930ECF" w:rsidRPr="00D37C34" w:rsidRDefault="00930ECF" w:rsidP="00930ECF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02" w:type="pct"/>
            <w:vAlign w:val="center"/>
          </w:tcPr>
          <w:p w14:paraId="43EF0136" w14:textId="07468801" w:rsidR="00930ECF" w:rsidRDefault="0032455E" w:rsidP="00930ECF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3143" w:type="pct"/>
            <w:vAlign w:val="center"/>
          </w:tcPr>
          <w:p w14:paraId="430E5161" w14:textId="33A95624" w:rsidR="00930ECF" w:rsidRDefault="00A44CD6" w:rsidP="00930ECF">
            <w:pPr>
              <w:spacing w:after="0" w:line="240" w:lineRule="auto"/>
            </w:pPr>
            <w:hyperlink r:id="rId84" w:history="1">
              <w:r w:rsidR="00930ECF" w:rsidRPr="00A149E3">
                <w:rPr>
                  <w:rStyle w:val="aa"/>
                  <w:rFonts w:cstheme="minorBidi"/>
                </w:rPr>
                <w:t>https://ri.eias.ru/Discl/PublicDisclosureInfo.aspx?reg=2601&amp;form=null&amp;orgreg=false&amp;razdel=null&amp;sphere=WARM&amp;year=2023000&amp;period=null&amp;mo=&amp;mr=31631580,26325475</w:t>
              </w:r>
            </w:hyperlink>
            <w:r w:rsidR="00930ECF">
              <w:t xml:space="preserve"> </w:t>
            </w:r>
          </w:p>
        </w:tc>
      </w:tr>
    </w:tbl>
    <w:p w14:paraId="680587D5" w14:textId="4EEA3423" w:rsidR="00FB1095" w:rsidRPr="005E46E1" w:rsidRDefault="00FB1095" w:rsidP="00FB1095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5E46E1">
        <w:rPr>
          <w:rFonts w:ascii="Trebuchet MS" w:eastAsia="Times New Roman" w:hAnsi="Trebuchet MS" w:cs="Times New Roman"/>
          <w:lang w:eastAsia="ru-RU"/>
        </w:rPr>
        <w:t>Фактическая структура затрат и показатели финансово-хозяйственной деятельности работы теплоснабжающ</w:t>
      </w:r>
      <w:r>
        <w:rPr>
          <w:rFonts w:ascii="Trebuchet MS" w:eastAsia="Times New Roman" w:hAnsi="Trebuchet MS" w:cs="Times New Roman"/>
          <w:lang w:eastAsia="ru-RU"/>
        </w:rPr>
        <w:t>ей</w:t>
      </w:r>
      <w:r w:rsidRPr="005E46E1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>
        <w:rPr>
          <w:rFonts w:ascii="Trebuchet MS" w:eastAsia="Times New Roman" w:hAnsi="Trebuchet MS" w:cs="Times New Roman"/>
          <w:lang w:eastAsia="ru-RU"/>
        </w:rPr>
        <w:t xml:space="preserve">и </w:t>
      </w:r>
      <w:r w:rsidRPr="005E46E1">
        <w:rPr>
          <w:rFonts w:ascii="Trebuchet MS" w:eastAsia="Times New Roman" w:hAnsi="Trebuchet MS" w:cs="Times New Roman"/>
          <w:lang w:eastAsia="ru-RU"/>
        </w:rPr>
        <w:t>представлен</w:t>
      </w:r>
      <w:r>
        <w:rPr>
          <w:rFonts w:ascii="Trebuchet MS" w:eastAsia="Times New Roman" w:hAnsi="Trebuchet MS" w:cs="Times New Roman"/>
          <w:lang w:eastAsia="ru-RU"/>
        </w:rPr>
        <w:t>ы</w:t>
      </w:r>
      <w:r w:rsidRPr="005E46E1">
        <w:rPr>
          <w:rFonts w:ascii="Trebuchet MS" w:eastAsia="Times New Roman" w:hAnsi="Trebuchet MS" w:cs="Times New Roman"/>
          <w:lang w:eastAsia="ru-RU"/>
        </w:rPr>
        <w:t xml:space="preserve"> в таблице 1.10.</w:t>
      </w:r>
      <w:r>
        <w:rPr>
          <w:rFonts w:ascii="Trebuchet MS" w:eastAsia="Times New Roman" w:hAnsi="Trebuchet MS" w:cs="Times New Roman"/>
          <w:lang w:eastAsia="ru-RU"/>
        </w:rPr>
        <w:t>2</w:t>
      </w:r>
      <w:r w:rsidRPr="005E46E1">
        <w:rPr>
          <w:rFonts w:ascii="Trebuchet MS" w:eastAsia="Times New Roman" w:hAnsi="Trebuchet MS" w:cs="Times New Roman"/>
          <w:lang w:eastAsia="ru-RU"/>
        </w:rPr>
        <w:t>.</w:t>
      </w:r>
    </w:p>
    <w:p w14:paraId="6A3A4775" w14:textId="191B782B" w:rsidR="00985869" w:rsidRDefault="00985869" w:rsidP="0064287A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E0214A">
        <w:rPr>
          <w:rFonts w:ascii="Trebuchet MS" w:eastAsia="Times New Roman" w:hAnsi="Trebuchet MS" w:cs="Times New Roman"/>
          <w:b/>
        </w:rPr>
        <w:t xml:space="preserve">Таблица 1.10.2 – </w:t>
      </w:r>
      <w:r w:rsidRPr="008D6B99">
        <w:rPr>
          <w:rFonts w:ascii="Trebuchet MS" w:eastAsia="Times New Roman" w:hAnsi="Trebuchet MS" w:cs="Times New Roman"/>
          <w:b/>
        </w:rPr>
        <w:t xml:space="preserve">Основные показатели финансово-хозяйственной деятельности </w:t>
      </w:r>
      <w:r w:rsidR="0032455E">
        <w:rPr>
          <w:rFonts w:ascii="Trebuchet MS" w:eastAsia="Times New Roman" w:hAnsi="Trebuchet MS" w:cs="Times New Roman"/>
          <w:b/>
        </w:rPr>
        <w:t>МУП «ТС»</w:t>
      </w:r>
      <w:r w:rsidR="008D3FEF">
        <w:rPr>
          <w:rFonts w:ascii="Trebuchet MS" w:eastAsia="Times New Roman" w:hAnsi="Trebuchet MS" w:cs="Times New Roman"/>
          <w:b/>
        </w:rPr>
        <w:t xml:space="preserve"> по итогам 2023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516"/>
        <w:gridCol w:w="1445"/>
        <w:gridCol w:w="1445"/>
        <w:gridCol w:w="1445"/>
        <w:gridCol w:w="1449"/>
      </w:tblGrid>
      <w:tr w:rsidR="008D3FEF" w:rsidRPr="008D3FEF" w14:paraId="4826F994" w14:textId="77777777" w:rsidTr="008D3FEF">
        <w:trPr>
          <w:trHeight w:val="20"/>
        </w:trPr>
        <w:tc>
          <w:tcPr>
            <w:tcW w:w="308" w:type="pct"/>
            <w:vMerge w:val="restart"/>
            <w:shd w:val="clear" w:color="000000" w:fill="CCFF99"/>
            <w:vAlign w:val="center"/>
            <w:hideMark/>
          </w:tcPr>
          <w:p w14:paraId="2DFAE23D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74" w:type="pct"/>
            <w:vMerge w:val="restart"/>
            <w:shd w:val="clear" w:color="000000" w:fill="CCFF99"/>
            <w:vAlign w:val="center"/>
            <w:hideMark/>
          </w:tcPr>
          <w:p w14:paraId="0CC5FF93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Статьи расходов</w:t>
            </w:r>
          </w:p>
        </w:tc>
        <w:tc>
          <w:tcPr>
            <w:tcW w:w="2918" w:type="pct"/>
            <w:gridSpan w:val="4"/>
            <w:shd w:val="clear" w:color="000000" w:fill="CCFF99"/>
            <w:vAlign w:val="center"/>
          </w:tcPr>
          <w:p w14:paraId="50E3A468" w14:textId="4DCEE3B6" w:rsidR="008D3FEF" w:rsidRPr="008D3FEF" w:rsidRDefault="0032455E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8D3FEF" w:rsidRPr="008D3FEF" w14:paraId="39D65084" w14:textId="77777777" w:rsidTr="00B24B76">
        <w:trPr>
          <w:trHeight w:val="20"/>
        </w:trPr>
        <w:tc>
          <w:tcPr>
            <w:tcW w:w="308" w:type="pct"/>
            <w:vMerge/>
            <w:vAlign w:val="center"/>
            <w:hideMark/>
          </w:tcPr>
          <w:p w14:paraId="1A418DC4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4" w:type="pct"/>
            <w:vMerge/>
            <w:vAlign w:val="center"/>
            <w:hideMark/>
          </w:tcPr>
          <w:p w14:paraId="5FE85A5D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6FDF8A88" w14:textId="7A50914B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6DD2810F" w14:textId="3DD08064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пос. Ривицкий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3FAE0DD1" w14:textId="0D847D28" w:rsidR="008D3FEF" w:rsidRPr="008D3FEF" w:rsidRDefault="008D3FEF" w:rsidP="008D3FEF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Райково, д. Каменка, д. Кистутово</w:t>
            </w:r>
          </w:p>
        </w:tc>
        <w:tc>
          <w:tcPr>
            <w:tcW w:w="731" w:type="pct"/>
            <w:shd w:val="clear" w:color="000000" w:fill="CCFF99"/>
            <w:vAlign w:val="center"/>
            <w:hideMark/>
          </w:tcPr>
          <w:p w14:paraId="1354DE06" w14:textId="6ABD9FEE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</w:tr>
      <w:tr w:rsidR="008D3FEF" w:rsidRPr="008D3FEF" w14:paraId="7830E89F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6DDBA49A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4" w:type="pct"/>
            <w:vAlign w:val="center"/>
            <w:hideMark/>
          </w:tcPr>
          <w:p w14:paraId="1E46A12F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Операционные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16A237A8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2 426,40</w:t>
            </w:r>
          </w:p>
        </w:tc>
        <w:tc>
          <w:tcPr>
            <w:tcW w:w="729" w:type="pct"/>
            <w:noWrap/>
            <w:vAlign w:val="center"/>
            <w:hideMark/>
          </w:tcPr>
          <w:p w14:paraId="683DE89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1 005,24</w:t>
            </w:r>
          </w:p>
        </w:tc>
        <w:tc>
          <w:tcPr>
            <w:tcW w:w="729" w:type="pct"/>
            <w:noWrap/>
            <w:vAlign w:val="center"/>
            <w:hideMark/>
          </w:tcPr>
          <w:p w14:paraId="2A11E545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3 100,89</w:t>
            </w:r>
          </w:p>
        </w:tc>
        <w:tc>
          <w:tcPr>
            <w:tcW w:w="731" w:type="pct"/>
            <w:noWrap/>
            <w:vAlign w:val="center"/>
            <w:hideMark/>
          </w:tcPr>
          <w:p w14:paraId="0B9542D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477,15</w:t>
            </w:r>
          </w:p>
        </w:tc>
      </w:tr>
      <w:tr w:rsidR="008D3FEF" w:rsidRPr="008D3FEF" w14:paraId="7C0DB772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07590B69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74" w:type="pct"/>
            <w:vAlign w:val="center"/>
            <w:hideMark/>
          </w:tcPr>
          <w:p w14:paraId="7E176121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Сырье и материалы</w:t>
            </w:r>
          </w:p>
        </w:tc>
        <w:tc>
          <w:tcPr>
            <w:tcW w:w="729" w:type="pct"/>
            <w:noWrap/>
            <w:vAlign w:val="center"/>
            <w:hideMark/>
          </w:tcPr>
          <w:p w14:paraId="61F632B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148,25</w:t>
            </w:r>
          </w:p>
        </w:tc>
        <w:tc>
          <w:tcPr>
            <w:tcW w:w="729" w:type="pct"/>
            <w:noWrap/>
            <w:vAlign w:val="center"/>
            <w:hideMark/>
          </w:tcPr>
          <w:p w14:paraId="3D04568B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52,49</w:t>
            </w:r>
          </w:p>
        </w:tc>
        <w:tc>
          <w:tcPr>
            <w:tcW w:w="729" w:type="pct"/>
            <w:noWrap/>
            <w:vAlign w:val="center"/>
            <w:hideMark/>
          </w:tcPr>
          <w:p w14:paraId="6A78F7F2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280,14</w:t>
            </w:r>
          </w:p>
        </w:tc>
        <w:tc>
          <w:tcPr>
            <w:tcW w:w="731" w:type="pct"/>
            <w:noWrap/>
            <w:vAlign w:val="center"/>
            <w:hideMark/>
          </w:tcPr>
          <w:p w14:paraId="3DCCFCD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14,32</w:t>
            </w:r>
          </w:p>
        </w:tc>
      </w:tr>
      <w:tr w:rsidR="008D3FEF" w:rsidRPr="008D3FEF" w14:paraId="5A2C44D4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620F2EF4" w14:textId="5B49E859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</w:t>
            </w:r>
            <w:r w:rsid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4" w:type="pct"/>
            <w:vAlign w:val="center"/>
            <w:hideMark/>
          </w:tcPr>
          <w:p w14:paraId="7B892CB1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729" w:type="pct"/>
            <w:noWrap/>
            <w:vAlign w:val="center"/>
            <w:hideMark/>
          </w:tcPr>
          <w:p w14:paraId="58846B4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1 596,12</w:t>
            </w:r>
          </w:p>
        </w:tc>
        <w:tc>
          <w:tcPr>
            <w:tcW w:w="729" w:type="pct"/>
            <w:noWrap/>
            <w:vAlign w:val="center"/>
            <w:hideMark/>
          </w:tcPr>
          <w:p w14:paraId="6B1448B3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918,48</w:t>
            </w:r>
          </w:p>
        </w:tc>
        <w:tc>
          <w:tcPr>
            <w:tcW w:w="729" w:type="pct"/>
            <w:noWrap/>
            <w:vAlign w:val="center"/>
            <w:hideMark/>
          </w:tcPr>
          <w:p w14:paraId="0435E6E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2 541,93</w:t>
            </w:r>
          </w:p>
        </w:tc>
        <w:tc>
          <w:tcPr>
            <w:tcW w:w="731" w:type="pct"/>
            <w:noWrap/>
            <w:vAlign w:val="center"/>
            <w:hideMark/>
          </w:tcPr>
          <w:p w14:paraId="22E8DB28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294,52</w:t>
            </w:r>
          </w:p>
        </w:tc>
      </w:tr>
      <w:tr w:rsidR="008D3FEF" w:rsidRPr="008D3FEF" w14:paraId="13A77956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C270C86" w14:textId="2E7B8556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</w:t>
            </w:r>
            <w:r w:rsid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4" w:type="pct"/>
            <w:vAlign w:val="center"/>
            <w:hideMark/>
          </w:tcPr>
          <w:p w14:paraId="11184AF9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Арендная плата (прочие объекты)</w:t>
            </w:r>
          </w:p>
        </w:tc>
        <w:tc>
          <w:tcPr>
            <w:tcW w:w="729" w:type="pct"/>
            <w:noWrap/>
            <w:vAlign w:val="center"/>
            <w:hideMark/>
          </w:tcPr>
          <w:p w14:paraId="6C00E13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340,10</w:t>
            </w:r>
          </w:p>
        </w:tc>
        <w:tc>
          <w:tcPr>
            <w:tcW w:w="729" w:type="pct"/>
            <w:noWrap/>
            <w:vAlign w:val="center"/>
            <w:hideMark/>
          </w:tcPr>
          <w:p w14:paraId="78CCBBA4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6147797D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31" w:type="pct"/>
            <w:noWrap/>
            <w:vAlign w:val="center"/>
            <w:hideMark/>
          </w:tcPr>
          <w:p w14:paraId="0E0C9471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D3FEF" w:rsidRPr="008D3FEF" w14:paraId="1A2DCB2E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AE69A42" w14:textId="2D8D90DE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</w:t>
            </w:r>
            <w:r w:rsid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74" w:type="pct"/>
            <w:vAlign w:val="center"/>
            <w:hideMark/>
          </w:tcPr>
          <w:p w14:paraId="1BB88A6E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11A35722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341,93</w:t>
            </w:r>
          </w:p>
        </w:tc>
        <w:tc>
          <w:tcPr>
            <w:tcW w:w="729" w:type="pct"/>
            <w:noWrap/>
            <w:vAlign w:val="center"/>
            <w:hideMark/>
          </w:tcPr>
          <w:p w14:paraId="42527D88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34,27</w:t>
            </w:r>
          </w:p>
        </w:tc>
        <w:tc>
          <w:tcPr>
            <w:tcW w:w="729" w:type="pct"/>
            <w:noWrap/>
            <w:vAlign w:val="center"/>
            <w:hideMark/>
          </w:tcPr>
          <w:p w14:paraId="71A69D8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278,82</w:t>
            </w:r>
          </w:p>
        </w:tc>
        <w:tc>
          <w:tcPr>
            <w:tcW w:w="731" w:type="pct"/>
            <w:noWrap/>
            <w:vAlign w:val="center"/>
            <w:hideMark/>
          </w:tcPr>
          <w:p w14:paraId="1FF52233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168,31</w:t>
            </w:r>
          </w:p>
        </w:tc>
      </w:tr>
      <w:tr w:rsidR="008D3FEF" w:rsidRPr="008D3FEF" w14:paraId="47B6CC77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69D87694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4" w:type="pct"/>
            <w:vAlign w:val="center"/>
            <w:hideMark/>
          </w:tcPr>
          <w:p w14:paraId="304A07EC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Неподконтрольные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231EC1C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482,03</w:t>
            </w:r>
          </w:p>
        </w:tc>
        <w:tc>
          <w:tcPr>
            <w:tcW w:w="729" w:type="pct"/>
            <w:noWrap/>
            <w:vAlign w:val="center"/>
            <w:hideMark/>
          </w:tcPr>
          <w:p w14:paraId="6DFBB47F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277,38</w:t>
            </w:r>
          </w:p>
        </w:tc>
        <w:tc>
          <w:tcPr>
            <w:tcW w:w="729" w:type="pct"/>
            <w:noWrap/>
            <w:vAlign w:val="center"/>
            <w:hideMark/>
          </w:tcPr>
          <w:p w14:paraId="6C484C7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788,06</w:t>
            </w:r>
          </w:p>
        </w:tc>
        <w:tc>
          <w:tcPr>
            <w:tcW w:w="731" w:type="pct"/>
            <w:noWrap/>
            <w:vAlign w:val="center"/>
            <w:hideMark/>
          </w:tcPr>
          <w:p w14:paraId="2CAB6E64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88,95</w:t>
            </w:r>
          </w:p>
        </w:tc>
      </w:tr>
      <w:tr w:rsidR="008D3FEF" w:rsidRPr="008D3FEF" w14:paraId="49B4A55E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ACEDEC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774" w:type="pct"/>
            <w:vAlign w:val="center"/>
            <w:hideMark/>
          </w:tcPr>
          <w:p w14:paraId="7D454132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729" w:type="pct"/>
            <w:noWrap/>
            <w:vAlign w:val="center"/>
            <w:hideMark/>
          </w:tcPr>
          <w:p w14:paraId="64E3114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482,03</w:t>
            </w:r>
          </w:p>
        </w:tc>
        <w:tc>
          <w:tcPr>
            <w:tcW w:w="729" w:type="pct"/>
            <w:noWrap/>
            <w:vAlign w:val="center"/>
            <w:hideMark/>
          </w:tcPr>
          <w:p w14:paraId="7619A847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277,38</w:t>
            </w:r>
          </w:p>
        </w:tc>
        <w:tc>
          <w:tcPr>
            <w:tcW w:w="729" w:type="pct"/>
            <w:noWrap/>
            <w:vAlign w:val="center"/>
            <w:hideMark/>
          </w:tcPr>
          <w:p w14:paraId="5159987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767,66</w:t>
            </w:r>
          </w:p>
        </w:tc>
        <w:tc>
          <w:tcPr>
            <w:tcW w:w="731" w:type="pct"/>
            <w:noWrap/>
            <w:vAlign w:val="center"/>
            <w:hideMark/>
          </w:tcPr>
          <w:p w14:paraId="7539E93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88,95</w:t>
            </w:r>
          </w:p>
        </w:tc>
      </w:tr>
      <w:tr w:rsidR="008D3FEF" w:rsidRPr="008D3FEF" w14:paraId="67078C02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3238DE97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774" w:type="pct"/>
            <w:vAlign w:val="center"/>
            <w:hideMark/>
          </w:tcPr>
          <w:p w14:paraId="4AC01FB8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Амортизация основных средств</w:t>
            </w:r>
          </w:p>
        </w:tc>
        <w:tc>
          <w:tcPr>
            <w:tcW w:w="729" w:type="pct"/>
            <w:noWrap/>
            <w:vAlign w:val="center"/>
            <w:hideMark/>
          </w:tcPr>
          <w:p w14:paraId="478DC004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240C420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054EDC72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20,40</w:t>
            </w:r>
          </w:p>
        </w:tc>
        <w:tc>
          <w:tcPr>
            <w:tcW w:w="731" w:type="pct"/>
            <w:noWrap/>
            <w:vAlign w:val="center"/>
            <w:hideMark/>
          </w:tcPr>
          <w:p w14:paraId="3D6BAE39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D3FEF" w:rsidRPr="008D3FEF" w14:paraId="766003CE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2793179F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4" w:type="pct"/>
            <w:vAlign w:val="center"/>
            <w:hideMark/>
          </w:tcPr>
          <w:p w14:paraId="50FE0202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Расходы на приобретение энергетических ресурсов</w:t>
            </w:r>
          </w:p>
        </w:tc>
        <w:tc>
          <w:tcPr>
            <w:tcW w:w="729" w:type="pct"/>
            <w:noWrap/>
            <w:vAlign w:val="center"/>
            <w:hideMark/>
          </w:tcPr>
          <w:p w14:paraId="3B9FD90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2 727,13</w:t>
            </w:r>
          </w:p>
        </w:tc>
        <w:tc>
          <w:tcPr>
            <w:tcW w:w="729" w:type="pct"/>
            <w:noWrap/>
            <w:vAlign w:val="center"/>
            <w:hideMark/>
          </w:tcPr>
          <w:p w14:paraId="7E549968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848,13</w:t>
            </w:r>
          </w:p>
        </w:tc>
        <w:tc>
          <w:tcPr>
            <w:tcW w:w="729" w:type="pct"/>
            <w:noWrap/>
            <w:vAlign w:val="center"/>
            <w:hideMark/>
          </w:tcPr>
          <w:p w14:paraId="0E8E24C5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2 627,46</w:t>
            </w:r>
          </w:p>
        </w:tc>
        <w:tc>
          <w:tcPr>
            <w:tcW w:w="731" w:type="pct"/>
            <w:noWrap/>
            <w:vAlign w:val="center"/>
            <w:hideMark/>
          </w:tcPr>
          <w:p w14:paraId="7E2541F3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184,78</w:t>
            </w:r>
          </w:p>
        </w:tc>
      </w:tr>
      <w:tr w:rsidR="008D3FEF" w:rsidRPr="008D3FEF" w14:paraId="032F698F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C7EF1D7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774" w:type="pct"/>
            <w:vAlign w:val="center"/>
            <w:hideMark/>
          </w:tcPr>
          <w:p w14:paraId="0D10B6A0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Топливо</w:t>
            </w:r>
          </w:p>
        </w:tc>
        <w:tc>
          <w:tcPr>
            <w:tcW w:w="729" w:type="pct"/>
            <w:noWrap/>
            <w:vAlign w:val="center"/>
            <w:hideMark/>
          </w:tcPr>
          <w:p w14:paraId="553AD2B8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2 005,17</w:t>
            </w:r>
          </w:p>
        </w:tc>
        <w:tc>
          <w:tcPr>
            <w:tcW w:w="729" w:type="pct"/>
            <w:noWrap/>
            <w:vAlign w:val="center"/>
            <w:hideMark/>
          </w:tcPr>
          <w:p w14:paraId="4CB2B855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713,33</w:t>
            </w:r>
          </w:p>
        </w:tc>
        <w:tc>
          <w:tcPr>
            <w:tcW w:w="729" w:type="pct"/>
            <w:noWrap/>
            <w:vAlign w:val="center"/>
            <w:hideMark/>
          </w:tcPr>
          <w:p w14:paraId="7F566666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2 094,23</w:t>
            </w:r>
          </w:p>
        </w:tc>
        <w:tc>
          <w:tcPr>
            <w:tcW w:w="731" w:type="pct"/>
            <w:noWrap/>
            <w:vAlign w:val="center"/>
            <w:hideMark/>
          </w:tcPr>
          <w:p w14:paraId="30A348DF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184,05</w:t>
            </w:r>
          </w:p>
        </w:tc>
      </w:tr>
      <w:tr w:rsidR="008D3FEF" w:rsidRPr="008D3FEF" w14:paraId="229BEEF5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CF13E8F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774" w:type="pct"/>
            <w:vAlign w:val="center"/>
            <w:hideMark/>
          </w:tcPr>
          <w:p w14:paraId="5DF9C2D9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729" w:type="pct"/>
            <w:noWrap/>
            <w:vAlign w:val="center"/>
            <w:hideMark/>
          </w:tcPr>
          <w:p w14:paraId="51B4F9F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692,69</w:t>
            </w:r>
          </w:p>
        </w:tc>
        <w:tc>
          <w:tcPr>
            <w:tcW w:w="729" w:type="pct"/>
            <w:noWrap/>
            <w:vAlign w:val="center"/>
            <w:hideMark/>
          </w:tcPr>
          <w:p w14:paraId="26E556BD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129,31</w:t>
            </w:r>
          </w:p>
        </w:tc>
        <w:tc>
          <w:tcPr>
            <w:tcW w:w="729" w:type="pct"/>
            <w:noWrap/>
            <w:vAlign w:val="center"/>
            <w:hideMark/>
          </w:tcPr>
          <w:p w14:paraId="473D4F6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522,99</w:t>
            </w:r>
          </w:p>
        </w:tc>
        <w:tc>
          <w:tcPr>
            <w:tcW w:w="731" w:type="pct"/>
            <w:noWrap/>
            <w:vAlign w:val="center"/>
            <w:hideMark/>
          </w:tcPr>
          <w:p w14:paraId="161AF0FE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8D3FEF" w:rsidRPr="008D3FEF" w14:paraId="1B4E9AF8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32AE6B3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774" w:type="pct"/>
            <w:vAlign w:val="center"/>
            <w:hideMark/>
          </w:tcPr>
          <w:p w14:paraId="2FE1359F" w14:textId="77777777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729" w:type="pct"/>
            <w:noWrap/>
            <w:vAlign w:val="center"/>
            <w:hideMark/>
          </w:tcPr>
          <w:p w14:paraId="6DD2F15F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29,27</w:t>
            </w:r>
          </w:p>
        </w:tc>
        <w:tc>
          <w:tcPr>
            <w:tcW w:w="729" w:type="pct"/>
            <w:noWrap/>
            <w:vAlign w:val="center"/>
            <w:hideMark/>
          </w:tcPr>
          <w:p w14:paraId="5082B6D5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5,49</w:t>
            </w:r>
          </w:p>
        </w:tc>
        <w:tc>
          <w:tcPr>
            <w:tcW w:w="729" w:type="pct"/>
            <w:noWrap/>
            <w:vAlign w:val="center"/>
            <w:hideMark/>
          </w:tcPr>
          <w:p w14:paraId="41ACE3D1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10,25</w:t>
            </w:r>
          </w:p>
        </w:tc>
        <w:tc>
          <w:tcPr>
            <w:tcW w:w="731" w:type="pct"/>
            <w:noWrap/>
            <w:vAlign w:val="center"/>
            <w:hideMark/>
          </w:tcPr>
          <w:p w14:paraId="20ACABFC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0,73</w:t>
            </w:r>
          </w:p>
        </w:tc>
      </w:tr>
      <w:tr w:rsidR="008D3FEF" w:rsidRPr="008D3FEF" w14:paraId="0727D971" w14:textId="77777777" w:rsidTr="00B24B76">
        <w:trPr>
          <w:trHeight w:val="20"/>
        </w:trPr>
        <w:tc>
          <w:tcPr>
            <w:tcW w:w="308" w:type="pct"/>
            <w:shd w:val="clear" w:color="000000" w:fill="FFFF99"/>
            <w:noWrap/>
            <w:vAlign w:val="center"/>
            <w:hideMark/>
          </w:tcPr>
          <w:p w14:paraId="13156CDC" w14:textId="6446F8F7" w:rsidR="008D3FEF" w:rsidRPr="008D3FEF" w:rsidRDefault="00B24B76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74" w:type="pct"/>
            <w:shd w:val="clear" w:color="000000" w:fill="FFFF99"/>
            <w:vAlign w:val="center"/>
            <w:hideMark/>
          </w:tcPr>
          <w:p w14:paraId="37FDDCFC" w14:textId="1DAEC0D5" w:rsidR="008D3FEF" w:rsidRPr="008D3FEF" w:rsidRDefault="008D3FEF" w:rsidP="008D3FEF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валовая выручка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211377B4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5 635,55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02E40B29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2 130,76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018CE469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6 516,41</w:t>
            </w:r>
          </w:p>
        </w:tc>
        <w:tc>
          <w:tcPr>
            <w:tcW w:w="731" w:type="pct"/>
            <w:shd w:val="clear" w:color="000000" w:fill="FFFF99"/>
            <w:noWrap/>
            <w:vAlign w:val="center"/>
            <w:hideMark/>
          </w:tcPr>
          <w:p w14:paraId="152352B0" w14:textId="77777777" w:rsidR="008D3FEF" w:rsidRPr="008D3FEF" w:rsidRDefault="008D3FEF" w:rsidP="008D3FE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D3FEF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750,88</w:t>
            </w:r>
          </w:p>
        </w:tc>
      </w:tr>
    </w:tbl>
    <w:p w14:paraId="3EEFA890" w14:textId="6697B265" w:rsidR="0064287A" w:rsidRPr="00AB1FFD" w:rsidRDefault="00B92E43" w:rsidP="00DC2A6E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D6B99">
        <w:rPr>
          <w:rFonts w:ascii="Trebuchet MS" w:eastAsia="Times New Roman" w:hAnsi="Trebuchet MS" w:cs="Times New Roman"/>
          <w:lang w:eastAsia="ru-RU"/>
        </w:rPr>
        <w:t xml:space="preserve">Технико-экономические показатели </w:t>
      </w:r>
      <w:r w:rsidR="008E1BFB" w:rsidRPr="008D6B99">
        <w:rPr>
          <w:rFonts w:ascii="Trebuchet MS" w:eastAsia="Times New Roman" w:hAnsi="Trebuchet MS" w:cs="Times New Roman"/>
          <w:lang w:eastAsia="ru-RU"/>
        </w:rPr>
        <w:t xml:space="preserve">работы источников тепловой энергии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D6B99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8E1BFB" w:rsidRPr="008D6B99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="00A854C6" w:rsidRPr="008D6B99">
        <w:rPr>
          <w:rFonts w:ascii="Trebuchet MS" w:eastAsia="Times New Roman" w:hAnsi="Trebuchet MS" w:cs="Times New Roman"/>
          <w:lang w:eastAsia="ru-RU"/>
        </w:rPr>
        <w:t xml:space="preserve"> области</w:t>
      </w:r>
      <w:r w:rsidR="006017BC" w:rsidRPr="008D6B99">
        <w:rPr>
          <w:rFonts w:ascii="Trebuchet MS" w:eastAsia="Times New Roman" w:hAnsi="Trebuchet MS" w:cs="Times New Roman"/>
          <w:lang w:eastAsia="ru-RU"/>
        </w:rPr>
        <w:t xml:space="preserve"> </w:t>
      </w:r>
      <w:r w:rsidRPr="008D6B99">
        <w:rPr>
          <w:rFonts w:ascii="Trebuchet MS" w:eastAsia="Times New Roman" w:hAnsi="Trebuchet MS" w:cs="Times New Roman"/>
          <w:lang w:eastAsia="ru-RU"/>
        </w:rPr>
        <w:t>представлены в таблиц</w:t>
      </w:r>
      <w:r w:rsidR="009674C1" w:rsidRPr="008D6B99">
        <w:rPr>
          <w:rFonts w:ascii="Trebuchet MS" w:eastAsia="Times New Roman" w:hAnsi="Trebuchet MS" w:cs="Times New Roman"/>
          <w:lang w:eastAsia="ru-RU"/>
        </w:rPr>
        <w:t>е</w:t>
      </w:r>
      <w:r w:rsidRPr="008D6B99">
        <w:rPr>
          <w:rFonts w:ascii="Trebuchet MS" w:eastAsia="Times New Roman" w:hAnsi="Trebuchet MS" w:cs="Times New Roman"/>
          <w:lang w:eastAsia="ru-RU"/>
        </w:rPr>
        <w:t xml:space="preserve"> </w:t>
      </w:r>
      <w:r w:rsidR="00E82BC3" w:rsidRPr="008D6B99">
        <w:rPr>
          <w:rFonts w:ascii="Trebuchet MS" w:eastAsia="Times New Roman" w:hAnsi="Trebuchet MS" w:cs="Times New Roman"/>
          <w:lang w:eastAsia="ru-RU"/>
        </w:rPr>
        <w:t>1.10.3</w:t>
      </w:r>
      <w:r w:rsidR="00AB1FFD" w:rsidRPr="008D6B99">
        <w:rPr>
          <w:rFonts w:ascii="Trebuchet MS" w:eastAsia="Times New Roman" w:hAnsi="Trebuchet MS" w:cs="Times New Roman"/>
          <w:lang w:eastAsia="ru-RU"/>
        </w:rPr>
        <w:t>.</w:t>
      </w:r>
    </w:p>
    <w:p w14:paraId="281FD505" w14:textId="08D2F1AD" w:rsidR="00752534" w:rsidRPr="00AB1FFD" w:rsidRDefault="00752534" w:rsidP="00AB1FFD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8D6B99">
        <w:rPr>
          <w:rFonts w:ascii="Trebuchet MS" w:eastAsia="Times New Roman" w:hAnsi="Trebuchet MS" w:cs="Times New Roman"/>
          <w:b/>
        </w:rPr>
        <w:t xml:space="preserve">Таблица 1.10.3 – Технико-экономические показатели котельных </w:t>
      </w:r>
      <w:r w:rsidR="007D43AF">
        <w:rPr>
          <w:rFonts w:ascii="Trebuchet MS" w:eastAsia="Times New Roman" w:hAnsi="Trebuchet MS" w:cs="Times New Roman"/>
          <w:b/>
        </w:rPr>
        <w:t>Максатихинского</w:t>
      </w:r>
      <w:r w:rsidR="00FB5D5E" w:rsidRPr="008D6B99">
        <w:rPr>
          <w:rFonts w:ascii="Trebuchet MS" w:eastAsia="Times New Roman" w:hAnsi="Trebuchet MS" w:cs="Times New Roman"/>
          <w:b/>
        </w:rPr>
        <w:t xml:space="preserve"> муниципального округа</w:t>
      </w:r>
      <w:r w:rsidRPr="008D6B99">
        <w:rPr>
          <w:rFonts w:ascii="Trebuchet MS" w:eastAsia="Times New Roman" w:hAnsi="Trebuchet MS" w:cs="Times New Roman"/>
          <w:b/>
        </w:rPr>
        <w:t xml:space="preserve"> (по итогам </w:t>
      </w:r>
      <w:r w:rsidR="000207B1" w:rsidRPr="008D6B99">
        <w:rPr>
          <w:rFonts w:ascii="Trebuchet MS" w:eastAsia="Times New Roman" w:hAnsi="Trebuchet MS" w:cs="Times New Roman"/>
          <w:b/>
        </w:rPr>
        <w:t>202</w:t>
      </w:r>
      <w:r w:rsidR="00FB1095" w:rsidRPr="008D6B99">
        <w:rPr>
          <w:rFonts w:ascii="Trebuchet MS" w:eastAsia="Times New Roman" w:hAnsi="Trebuchet MS" w:cs="Times New Roman"/>
          <w:b/>
        </w:rPr>
        <w:t>4</w:t>
      </w:r>
      <w:r w:rsidRPr="008D6B99">
        <w:rPr>
          <w:rFonts w:ascii="Trebuchet MS" w:eastAsia="Times New Roman" w:hAnsi="Trebuchet MS" w:cs="Times New Roman"/>
          <w:b/>
        </w:rPr>
        <w:t xml:space="preserve"> г</w:t>
      </w:r>
      <w:r w:rsidR="0064287A" w:rsidRPr="008D6B99">
        <w:rPr>
          <w:rFonts w:ascii="Trebuchet MS" w:eastAsia="Times New Roman" w:hAnsi="Trebuchet MS" w:cs="Times New Roman"/>
          <w:b/>
        </w:rPr>
        <w:t>ода</w:t>
      </w:r>
      <w:r w:rsidRPr="008D6B99">
        <w:rPr>
          <w:rFonts w:ascii="Trebuchet MS" w:eastAsia="Times New Roman" w:hAnsi="Trebuchet MS" w:cs="Times New Roman"/>
          <w:b/>
        </w:rPr>
        <w:t>)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1"/>
        <w:gridCol w:w="1277"/>
        <w:gridCol w:w="1189"/>
        <w:gridCol w:w="1189"/>
        <w:gridCol w:w="1189"/>
        <w:gridCol w:w="1189"/>
        <w:gridCol w:w="1178"/>
      </w:tblGrid>
      <w:tr w:rsidR="001D4857" w:rsidRPr="001D4857" w14:paraId="21CA48BF" w14:textId="77777777" w:rsidTr="00DC2A6E">
        <w:trPr>
          <w:trHeight w:val="20"/>
        </w:trPr>
        <w:tc>
          <w:tcPr>
            <w:tcW w:w="1362" w:type="pct"/>
            <w:shd w:val="clear" w:color="000000" w:fill="CCFF99"/>
            <w:vAlign w:val="center"/>
            <w:hideMark/>
          </w:tcPr>
          <w:p w14:paraId="0CE786E8" w14:textId="77777777" w:rsidR="001D4857" w:rsidRPr="001D4857" w:rsidRDefault="001D4857" w:rsidP="001D48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 </w:t>
            </w:r>
          </w:p>
        </w:tc>
        <w:tc>
          <w:tcPr>
            <w:tcW w:w="644" w:type="pct"/>
            <w:shd w:val="clear" w:color="000000" w:fill="CCFF99"/>
            <w:vAlign w:val="center"/>
            <w:hideMark/>
          </w:tcPr>
          <w:p w14:paraId="050F94FC" w14:textId="77777777" w:rsidR="00F14680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Удельн. расход топлива, </w:t>
            </w:r>
          </w:p>
          <w:p w14:paraId="292F1E44" w14:textId="1B0E0CD9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кг у.т./Гкал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0FA8E216" w14:textId="77777777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Удельн. расход э/э, кВт*ч/Гкал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5CF60F20" w14:textId="77777777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Удельн. расход воды, м3/Гкал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66AF341C" w14:textId="0B75B5B1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Годовое потр. топлива, м3 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6A6F0F2E" w14:textId="77777777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Годовое потр. э/э, тыс.кВт*ч</w:t>
            </w:r>
          </w:p>
        </w:tc>
        <w:tc>
          <w:tcPr>
            <w:tcW w:w="596" w:type="pct"/>
            <w:shd w:val="clear" w:color="000000" w:fill="CCFF99"/>
            <w:vAlign w:val="center"/>
            <w:hideMark/>
          </w:tcPr>
          <w:p w14:paraId="41A63EF6" w14:textId="77777777" w:rsidR="001D4857" w:rsidRPr="001D4857" w:rsidRDefault="001D4857" w:rsidP="001D485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D485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Годовое потр. воды (без гвс), тыс.м3</w:t>
            </w:r>
          </w:p>
        </w:tc>
      </w:tr>
      <w:tr w:rsidR="001D4857" w:rsidRPr="001D4857" w14:paraId="36B56FA6" w14:textId="77777777" w:rsidTr="00DC2A6E">
        <w:trPr>
          <w:trHeight w:val="20"/>
        </w:trPr>
        <w:tc>
          <w:tcPr>
            <w:tcW w:w="5000" w:type="pct"/>
            <w:gridSpan w:val="7"/>
            <w:shd w:val="clear" w:color="000000" w:fill="FFFF99"/>
            <w:vAlign w:val="center"/>
            <w:hideMark/>
          </w:tcPr>
          <w:p w14:paraId="68559802" w14:textId="20E4557A" w:rsidR="001D4857" w:rsidRPr="001D4857" w:rsidRDefault="0032455E" w:rsidP="001D485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DC2A6E" w:rsidRPr="001D4857" w14:paraId="000B3F86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98914DC" w14:textId="5837D48E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28CB" w14:textId="0E53E3AD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294,10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3CAAA" w14:textId="41FBFE4E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19,43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2AA35" w14:textId="70C37812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893E9" w14:textId="252C2ED7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882,07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F37A0" w14:textId="4A1887F5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15,50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5B0C5" w14:textId="5A1F57C5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0,11</w:t>
            </w:r>
          </w:p>
        </w:tc>
      </w:tr>
      <w:tr w:rsidR="00DC2A6E" w:rsidRPr="001D4857" w14:paraId="7F14B8A9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A90B5DF" w14:textId="301B88C0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DFCB6" w14:textId="11AAE261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294,80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4AB48" w14:textId="274AA183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44,32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C8D8" w14:textId="58D26EF1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4B83A" w14:textId="6F2B36E3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560,11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C2D8F" w14:textId="6FC68A0E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22,40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B266" w14:textId="7822CDAB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0,07</w:t>
            </w:r>
          </w:p>
        </w:tc>
      </w:tr>
      <w:tr w:rsidR="00DC2A6E" w:rsidRPr="001D4857" w14:paraId="2027A948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8FD21C8" w14:textId="387776CE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5CF33" w14:textId="27DBA186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297,70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A8D54" w14:textId="67F6534A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26,01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C9307" w14:textId="6E110D5C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15745" w14:textId="22F702C5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692,89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E934" w14:textId="0FACB77C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16,10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84262" w14:textId="776E601F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0,09</w:t>
            </w:r>
          </w:p>
        </w:tc>
      </w:tr>
      <w:tr w:rsidR="00DC2A6E" w:rsidRPr="001D4857" w14:paraId="6E5BD622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95F66A" w14:textId="05D2A419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1062" w14:textId="6FE58B1D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297,50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04B33" w14:textId="0BC3DAF5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22,48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1EE4C" w14:textId="4FEDE52B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0,23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F9C5E" w14:textId="0FA62F51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681,60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EBC49" w14:textId="2C7DA7BB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13,70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9F2FF" w14:textId="556FA6D8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0,14</w:t>
            </w:r>
          </w:p>
        </w:tc>
      </w:tr>
      <w:tr w:rsidR="00DC2A6E" w:rsidRPr="001D4857" w14:paraId="1EB99F5C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432CAB7" w14:textId="51AF76EF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7ABC4" w14:textId="0D18D5DB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268,00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55D83" w14:textId="484BD3F4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31,77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1463B" w14:textId="7EA55BC3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0,36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FFE88" w14:textId="290C46A8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2 061,09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46A9E" w14:textId="1D596D0B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65,00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B069E" w14:textId="79064667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0,75</w:t>
            </w:r>
          </w:p>
        </w:tc>
      </w:tr>
      <w:tr w:rsidR="00DC2A6E" w:rsidRPr="001D4857" w14:paraId="104C6B1A" w14:textId="77777777" w:rsidTr="00DC2A6E">
        <w:trPr>
          <w:trHeight w:val="2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2235C98" w14:textId="6A5F4588" w:rsidR="00DC2A6E" w:rsidRPr="001D4857" w:rsidRDefault="00DC2A6E" w:rsidP="00DC2A6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41AB2" w14:textId="0F3D468C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330,30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0F295" w14:textId="6674EF93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37,77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28C0" w14:textId="3DCEC4A6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39DF" w14:textId="7C0CEBFF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493,00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FFDF8" w14:textId="5BE50579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F0AC1" w14:textId="088BF91E" w:rsidR="00DC2A6E" w:rsidRPr="00DC2A6E" w:rsidRDefault="00DC2A6E" w:rsidP="00DC2A6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C2A6E">
              <w:rPr>
                <w:rFonts w:ascii="Trebuchet MS" w:hAnsi="Trebuchet MS" w:cs="Calibri"/>
                <w:color w:val="000000"/>
                <w:sz w:val="20"/>
                <w:szCs w:val="20"/>
              </w:rPr>
              <w:t>0,05</w:t>
            </w:r>
          </w:p>
        </w:tc>
      </w:tr>
    </w:tbl>
    <w:p w14:paraId="0C45F9C7" w14:textId="26CDF6A3" w:rsidR="008D3FEF" w:rsidRPr="000D3850" w:rsidRDefault="008D3FEF" w:rsidP="00DC2A6E">
      <w:pPr>
        <w:spacing w:before="120" w:after="0" w:line="276" w:lineRule="auto"/>
        <w:ind w:firstLine="709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Сведения по </w:t>
      </w:r>
      <w:r w:rsidR="0032455E">
        <w:rPr>
          <w:rFonts w:ascii="Trebuchet MS" w:hAnsi="Trebuchet MS"/>
        </w:rPr>
        <w:t>МУП «ТД»</w:t>
      </w:r>
      <w:r>
        <w:rPr>
          <w:rFonts w:ascii="Trebuchet MS" w:hAnsi="Trebuchet MS"/>
        </w:rPr>
        <w:t xml:space="preserve"> будут впервые размещены по итогам </w:t>
      </w:r>
      <w:r w:rsidR="00EF4381">
        <w:rPr>
          <w:rFonts w:ascii="Trebuchet MS" w:hAnsi="Trebuchet MS"/>
        </w:rPr>
        <w:t xml:space="preserve">деятельности </w:t>
      </w:r>
      <w:r>
        <w:rPr>
          <w:rFonts w:ascii="Trebuchet MS" w:hAnsi="Trebuchet MS"/>
        </w:rPr>
        <w:t>2025 года.</w:t>
      </w:r>
    </w:p>
    <w:p w14:paraId="773D5DA8" w14:textId="77777777" w:rsidR="00DC2A6E" w:rsidRDefault="00DC2A6E" w:rsidP="008D3FEF">
      <w:pPr>
        <w:tabs>
          <w:tab w:val="left" w:pos="1140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DC2A6E" w:rsidSect="00EC4E60">
          <w:pgSz w:w="11906" w:h="16838"/>
          <w:pgMar w:top="1134" w:right="851" w:bottom="567" w:left="1134" w:header="454" w:footer="397" w:gutter="0"/>
          <w:cols w:space="720"/>
          <w:titlePg/>
          <w:docGrid w:linePitch="299"/>
        </w:sectPr>
      </w:pPr>
    </w:p>
    <w:p w14:paraId="3EB16134" w14:textId="63A393C7" w:rsidR="00A020AA" w:rsidRPr="00EF4381" w:rsidRDefault="00D92BAA" w:rsidP="00BE03C3">
      <w:pPr>
        <w:keepNext/>
        <w:spacing w:after="0" w:line="360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44" w:name="_Toc203488757"/>
      <w:r w:rsidRPr="00EF4381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1.11 </w:t>
      </w:r>
      <w:r w:rsidR="00A020AA" w:rsidRPr="00EF4381">
        <w:rPr>
          <w:rFonts w:ascii="Trebuchet MS" w:eastAsia="Times New Roman" w:hAnsi="Trebuchet MS" w:cs="Times New Roman"/>
          <w:b/>
          <w:lang w:eastAsia="ru-RU"/>
        </w:rPr>
        <w:t xml:space="preserve">Цены (тарифы) в сфере теплоснабжения </w:t>
      </w:r>
      <w:r w:rsidR="00D56CCB" w:rsidRPr="00EF4381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7E4576" w:rsidRPr="00EF4381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144"/>
    </w:p>
    <w:p w14:paraId="35EAEF25" w14:textId="42E4B985" w:rsidR="00A020AA" w:rsidRPr="00EF4381" w:rsidRDefault="00A020AA" w:rsidP="001436F5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45" w:name="_Toc203488758"/>
      <w:r w:rsidRPr="00EF4381">
        <w:rPr>
          <w:rFonts w:ascii="Trebuchet MS" w:eastAsia="Times New Roman" w:hAnsi="Trebuchet MS" w:cs="Times New Roman"/>
          <w:b/>
          <w:lang w:eastAsia="ru-RU"/>
        </w:rPr>
        <w:t>1.11.1 Динамика утвержденных тарифов теплоснабжающ</w:t>
      </w:r>
      <w:r w:rsidR="00DC2A6E" w:rsidRPr="00EF4381">
        <w:rPr>
          <w:rFonts w:ascii="Trebuchet MS" w:eastAsia="Times New Roman" w:hAnsi="Trebuchet MS" w:cs="Times New Roman"/>
          <w:b/>
          <w:lang w:eastAsia="ru-RU"/>
        </w:rPr>
        <w:t>их</w:t>
      </w:r>
      <w:r w:rsidRPr="00EF4381">
        <w:rPr>
          <w:rFonts w:ascii="Trebuchet MS" w:eastAsia="Times New Roman" w:hAnsi="Trebuchet MS" w:cs="Times New Roman"/>
          <w:b/>
          <w:lang w:eastAsia="ru-RU"/>
        </w:rPr>
        <w:t xml:space="preserve"> организаци</w:t>
      </w:r>
      <w:r w:rsidR="00DC2A6E" w:rsidRPr="00EF4381">
        <w:rPr>
          <w:rFonts w:ascii="Trebuchet MS" w:eastAsia="Times New Roman" w:hAnsi="Trebuchet MS" w:cs="Times New Roman"/>
          <w:b/>
          <w:lang w:eastAsia="ru-RU"/>
        </w:rPr>
        <w:t>й</w:t>
      </w:r>
      <w:r w:rsidRPr="00EF4381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FB5D5E" w:rsidRPr="00EF4381">
        <w:rPr>
          <w:rFonts w:ascii="Trebuchet MS" w:eastAsia="Times New Roman" w:hAnsi="Trebuchet MS" w:cs="Times New Roman"/>
          <w:b/>
          <w:lang w:eastAsia="ru-RU"/>
        </w:rPr>
        <w:t>муниципального округа</w:t>
      </w:r>
      <w:bookmarkEnd w:id="145"/>
    </w:p>
    <w:p w14:paraId="6805A73E" w14:textId="79522D52" w:rsidR="00DC2A6E" w:rsidRPr="00EF4381" w:rsidRDefault="00DC2A6E" w:rsidP="000D159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46" w:name="_Hlk70359388"/>
      <w:bookmarkStart w:id="147" w:name="_Hlk70150528"/>
      <w:bookmarkStart w:id="148" w:name="_Hlk67328621"/>
      <w:bookmarkStart w:id="149" w:name="_Hlk65570555"/>
      <w:r w:rsidRPr="00EF4381">
        <w:rPr>
          <w:rFonts w:ascii="Trebuchet MS" w:eastAsia="Times New Roman" w:hAnsi="Trebuchet MS" w:cs="Times New Roman"/>
          <w:lang w:eastAsia="ru-RU"/>
        </w:rPr>
        <w:t>Динамика утвержденных тарифов в сфере теплоснабжения для потребителей Максатихинского муниципального округа представлена в таблиц</w:t>
      </w:r>
      <w:r w:rsidR="000D4FD9" w:rsidRPr="00EF4381">
        <w:rPr>
          <w:rFonts w:ascii="Trebuchet MS" w:eastAsia="Times New Roman" w:hAnsi="Trebuchet MS" w:cs="Times New Roman"/>
          <w:lang w:eastAsia="ru-RU"/>
        </w:rPr>
        <w:t>ах</w:t>
      </w:r>
      <w:r w:rsidRPr="00EF4381">
        <w:rPr>
          <w:rFonts w:ascii="Trebuchet MS" w:eastAsia="Times New Roman" w:hAnsi="Trebuchet MS" w:cs="Times New Roman"/>
          <w:lang w:eastAsia="ru-RU"/>
        </w:rPr>
        <w:t xml:space="preserve"> 1.11.1</w:t>
      </w:r>
      <w:r w:rsidR="00B24B76" w:rsidRPr="00EF4381">
        <w:rPr>
          <w:rFonts w:ascii="Trebuchet MS" w:eastAsia="Times New Roman" w:hAnsi="Trebuchet MS" w:cs="Times New Roman"/>
          <w:lang w:eastAsia="ru-RU"/>
        </w:rPr>
        <w:t>.1</w:t>
      </w:r>
      <w:r w:rsidR="000D4FD9" w:rsidRPr="00EF4381">
        <w:rPr>
          <w:rFonts w:ascii="Trebuchet MS" w:eastAsia="Times New Roman" w:hAnsi="Trebuchet MS" w:cs="Times New Roman"/>
          <w:lang w:eastAsia="ru-RU"/>
        </w:rPr>
        <w:t xml:space="preserve"> – 1.11.</w:t>
      </w:r>
      <w:r w:rsidR="00B24B76" w:rsidRPr="00EF4381">
        <w:rPr>
          <w:rFonts w:ascii="Trebuchet MS" w:eastAsia="Times New Roman" w:hAnsi="Trebuchet MS" w:cs="Times New Roman"/>
          <w:lang w:eastAsia="ru-RU"/>
        </w:rPr>
        <w:t>1.</w:t>
      </w:r>
      <w:r w:rsidR="000D4FD9" w:rsidRPr="00EF4381">
        <w:rPr>
          <w:rFonts w:ascii="Trebuchet MS" w:eastAsia="Times New Roman" w:hAnsi="Trebuchet MS" w:cs="Times New Roman"/>
          <w:lang w:eastAsia="ru-RU"/>
        </w:rPr>
        <w:t>2.</w:t>
      </w:r>
    </w:p>
    <w:p w14:paraId="55094F06" w14:textId="02D4E4F8" w:rsidR="00DC2A6E" w:rsidRDefault="00DC2A6E" w:rsidP="000D159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F4381">
        <w:rPr>
          <w:rFonts w:ascii="Trebuchet MS" w:eastAsia="Times New Roman" w:hAnsi="Trebuchet MS" w:cs="Times New Roman"/>
          <w:lang w:eastAsia="ru-RU"/>
        </w:rPr>
        <w:t>Тарифы на тепловую энергию для теплоснабжающих организаций, осуществляющих регулируемые виды деятельности на территории Максатихинского муниципального округа Тверской области,</w:t>
      </w:r>
      <w:r w:rsidRPr="00B079EA">
        <w:rPr>
          <w:rFonts w:ascii="Trebuchet MS" w:eastAsia="Times New Roman" w:hAnsi="Trebuchet MS" w:cs="Times New Roman"/>
          <w:lang w:eastAsia="ru-RU"/>
        </w:rPr>
        <w:t xml:space="preserve"> устанавливает </w:t>
      </w:r>
      <w:r w:rsidRPr="00DC2A6E">
        <w:rPr>
          <w:rFonts w:ascii="Trebuchet MS" w:eastAsia="Times New Roman" w:hAnsi="Trebuchet MS" w:cs="Times New Roman"/>
          <w:lang w:eastAsia="ru-RU"/>
        </w:rPr>
        <w:t>Главное Управление «Региональная Энергетическая Комиссия» Тверской области</w:t>
      </w:r>
      <w:r>
        <w:rPr>
          <w:rFonts w:ascii="Trebuchet MS" w:eastAsia="Times New Roman" w:hAnsi="Trebuchet MS" w:cs="Times New Roman"/>
          <w:lang w:eastAsia="ru-RU"/>
        </w:rPr>
        <w:t>.</w:t>
      </w:r>
    </w:p>
    <w:p w14:paraId="6B75A242" w14:textId="0E51FC5F" w:rsidR="000D1590" w:rsidRDefault="005051FE" w:rsidP="000D159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D6B99">
        <w:rPr>
          <w:rFonts w:ascii="Trebuchet MS" w:eastAsia="Times New Roman" w:hAnsi="Trebuchet MS" w:cs="Times New Roman"/>
          <w:lang w:eastAsia="ru-RU"/>
        </w:rPr>
        <w:t xml:space="preserve">По состоянию базового периода </w:t>
      </w:r>
      <w:r w:rsidR="00D83137" w:rsidRPr="008D6B99">
        <w:rPr>
          <w:rFonts w:ascii="Trebuchet MS" w:eastAsia="Times New Roman" w:hAnsi="Trebuchet MS" w:cs="Times New Roman"/>
          <w:lang w:eastAsia="ru-RU"/>
        </w:rPr>
        <w:t>разработки</w:t>
      </w:r>
      <w:r w:rsidRPr="008D6B99">
        <w:rPr>
          <w:rFonts w:ascii="Trebuchet MS" w:eastAsia="Times New Roman" w:hAnsi="Trebuchet MS" w:cs="Times New Roman"/>
          <w:lang w:eastAsia="ru-RU"/>
        </w:rPr>
        <w:t xml:space="preserve"> «Схемы теплоснабжения»</w:t>
      </w:r>
      <w:r w:rsidR="009A2B59" w:rsidRPr="008D6B99">
        <w:rPr>
          <w:rFonts w:ascii="Trebuchet MS" w:eastAsia="Times New Roman" w:hAnsi="Trebuchet MS" w:cs="Times New Roman"/>
          <w:lang w:eastAsia="ru-RU"/>
        </w:rPr>
        <w:t xml:space="preserve">, в отношении </w:t>
      </w:r>
      <w:r w:rsidR="00AC5CBA" w:rsidRPr="008D6B99">
        <w:rPr>
          <w:rFonts w:ascii="Trebuchet MS" w:eastAsia="Times New Roman" w:hAnsi="Trebuchet MS" w:cs="Times New Roman"/>
          <w:lang w:eastAsia="ru-RU"/>
        </w:rPr>
        <w:t>теплоснабжающ</w:t>
      </w:r>
      <w:r w:rsidR="00DC2A6E">
        <w:rPr>
          <w:rFonts w:ascii="Trebuchet MS" w:eastAsia="Times New Roman" w:hAnsi="Trebuchet MS" w:cs="Times New Roman"/>
          <w:lang w:eastAsia="ru-RU"/>
        </w:rPr>
        <w:t>их</w:t>
      </w:r>
      <w:r w:rsidR="00AC5CBA" w:rsidRPr="008D6B99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DC2A6E">
        <w:rPr>
          <w:rFonts w:ascii="Trebuchet MS" w:eastAsia="Times New Roman" w:hAnsi="Trebuchet MS" w:cs="Times New Roman"/>
          <w:lang w:eastAsia="ru-RU"/>
        </w:rPr>
        <w:t>й</w:t>
      </w:r>
      <w:r w:rsidR="003611F2" w:rsidRPr="008D6B99">
        <w:rPr>
          <w:rFonts w:ascii="Trebuchet MS" w:eastAsia="Times New Roman" w:hAnsi="Trebuchet MS" w:cs="Times New Roman"/>
          <w:lang w:eastAsia="ru-RU"/>
        </w:rPr>
        <w:t xml:space="preserve"> </w:t>
      </w:r>
      <w:bookmarkEnd w:id="146"/>
      <w:r w:rsidR="00DC2A6E" w:rsidRPr="00DC2A6E">
        <w:rPr>
          <w:rFonts w:ascii="Trebuchet MS" w:eastAsia="Times New Roman" w:hAnsi="Trebuchet MS" w:cs="Times New Roman"/>
          <w:lang w:eastAsia="ru-RU"/>
        </w:rPr>
        <w:t>установлены следующие тарифы на услуги теплоснабжения по состоянию на 2025 год</w:t>
      </w:r>
      <w:r w:rsidR="00DC2A6E">
        <w:rPr>
          <w:rFonts w:ascii="Trebuchet MS" w:eastAsia="Times New Roman" w:hAnsi="Trebuchet MS" w:cs="Times New Roman"/>
          <w:lang w:eastAsia="ru-RU"/>
        </w:rPr>
        <w:t>:</w:t>
      </w:r>
    </w:p>
    <w:p w14:paraId="3C67F2F2" w14:textId="2D54FD8F" w:rsidR="00DC2A6E" w:rsidRPr="00122735" w:rsidRDefault="00DC2A6E" w:rsidP="00DC2A6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122735">
        <w:rPr>
          <w:rFonts w:ascii="Trebuchet MS" w:eastAsia="Times New Roman" w:hAnsi="Trebuchet MS" w:cs="Times New Roman"/>
          <w:lang w:eastAsia="ru-RU"/>
        </w:rPr>
        <w:t xml:space="preserve">- для </w:t>
      </w:r>
      <w:r w:rsidR="00001BD5" w:rsidRPr="00001BD5">
        <w:rPr>
          <w:rFonts w:ascii="Trebuchet MS" w:eastAsia="Times New Roman" w:hAnsi="Trebuchet MS" w:cs="Times New Roman"/>
          <w:lang w:eastAsia="ru-RU"/>
        </w:rPr>
        <w:t>ООО УК «МТК</w:t>
      </w:r>
      <w:r>
        <w:rPr>
          <w:rFonts w:ascii="Trebuchet MS" w:eastAsia="Times New Roman" w:hAnsi="Trebuchet MS" w:cs="Times New Roman"/>
          <w:lang w:eastAsia="ru-RU"/>
        </w:rPr>
        <w:t xml:space="preserve"> - </w:t>
      </w:r>
      <w:r w:rsidRPr="00122735">
        <w:rPr>
          <w:rFonts w:ascii="Trebuchet MS" w:eastAsia="Times New Roman" w:hAnsi="Trebuchet MS" w:cs="Times New Roman"/>
          <w:lang w:eastAsia="ru-RU"/>
        </w:rPr>
        <w:t>на основании приказ</w:t>
      </w:r>
      <w:r w:rsidR="00001BD5">
        <w:rPr>
          <w:rFonts w:ascii="Trebuchet MS" w:eastAsia="Times New Roman" w:hAnsi="Trebuchet MS" w:cs="Times New Roman"/>
          <w:lang w:eastAsia="ru-RU"/>
        </w:rPr>
        <w:t>а</w:t>
      </w:r>
      <w:r w:rsidRPr="00122735">
        <w:rPr>
          <w:rFonts w:ascii="Trebuchet MS" w:eastAsia="Times New Roman" w:hAnsi="Trebuchet MS" w:cs="Times New Roman"/>
          <w:lang w:eastAsia="ru-RU"/>
        </w:rPr>
        <w:t xml:space="preserve"> </w:t>
      </w:r>
      <w:r w:rsidR="00001BD5">
        <w:rPr>
          <w:rFonts w:ascii="Trebuchet MS" w:eastAsia="Times New Roman" w:hAnsi="Trebuchet MS" w:cs="Times New Roman"/>
          <w:lang w:eastAsia="ru-RU"/>
        </w:rPr>
        <w:t>Главного управления «Региональная энергетическая комиссия» Тверской области</w:t>
      </w:r>
      <w:r w:rsidRPr="00122735">
        <w:rPr>
          <w:rFonts w:ascii="Trebuchet MS" w:eastAsia="Times New Roman" w:hAnsi="Trebuchet MS" w:cs="Times New Roman"/>
          <w:lang w:eastAsia="ru-RU"/>
        </w:rPr>
        <w:t xml:space="preserve"> от </w:t>
      </w:r>
      <w:r w:rsidR="00001BD5">
        <w:rPr>
          <w:rFonts w:ascii="Trebuchet MS" w:eastAsia="Times New Roman" w:hAnsi="Trebuchet MS" w:cs="Times New Roman"/>
          <w:lang w:eastAsia="ru-RU"/>
        </w:rPr>
        <w:t>04</w:t>
      </w:r>
      <w:r w:rsidRPr="00122735">
        <w:rPr>
          <w:rFonts w:ascii="Trebuchet MS" w:eastAsia="Times New Roman" w:hAnsi="Trebuchet MS" w:cs="Times New Roman"/>
          <w:lang w:eastAsia="ru-RU"/>
        </w:rPr>
        <w:t>.12.202</w:t>
      </w:r>
      <w:r w:rsidR="00001BD5">
        <w:rPr>
          <w:rFonts w:ascii="Trebuchet MS" w:eastAsia="Times New Roman" w:hAnsi="Trebuchet MS" w:cs="Times New Roman"/>
          <w:lang w:eastAsia="ru-RU"/>
        </w:rPr>
        <w:t>4</w:t>
      </w:r>
      <w:r w:rsidRPr="00122735">
        <w:rPr>
          <w:rFonts w:ascii="Trebuchet MS" w:eastAsia="Times New Roman" w:hAnsi="Trebuchet MS" w:cs="Times New Roman"/>
          <w:lang w:eastAsia="ru-RU"/>
        </w:rPr>
        <w:t xml:space="preserve"> №</w:t>
      </w:r>
      <w:r w:rsidR="00001BD5">
        <w:rPr>
          <w:rFonts w:ascii="Trebuchet MS" w:eastAsia="Times New Roman" w:hAnsi="Trebuchet MS" w:cs="Times New Roman"/>
          <w:lang w:eastAsia="ru-RU"/>
        </w:rPr>
        <w:t>271-нп</w:t>
      </w:r>
      <w:r>
        <w:rPr>
          <w:rFonts w:ascii="Trebuchet MS" w:eastAsia="Times New Roman" w:hAnsi="Trebuchet MS" w:cs="Times New Roman"/>
          <w:lang w:eastAsia="ru-RU"/>
        </w:rPr>
        <w:t>;</w:t>
      </w:r>
    </w:p>
    <w:p w14:paraId="3E087D43" w14:textId="63BE415A" w:rsidR="00DC2A6E" w:rsidRPr="008D6B99" w:rsidRDefault="00DC2A6E" w:rsidP="00001BD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122735">
        <w:rPr>
          <w:rFonts w:ascii="Trebuchet MS" w:eastAsia="Times New Roman" w:hAnsi="Trebuchet MS" w:cs="Times New Roman"/>
          <w:lang w:eastAsia="ru-RU"/>
        </w:rPr>
        <w:t xml:space="preserve">- </w:t>
      </w:r>
      <w:r w:rsidR="00407FD6">
        <w:rPr>
          <w:rFonts w:ascii="Trebuchet MS" w:eastAsia="Times New Roman" w:hAnsi="Trebuchet MS" w:cs="Times New Roman"/>
          <w:lang w:eastAsia="ru-RU"/>
        </w:rPr>
        <w:t xml:space="preserve">для </w:t>
      </w:r>
      <w:r w:rsidR="0032455E">
        <w:rPr>
          <w:rFonts w:ascii="Trebuchet MS" w:eastAsia="Times New Roman" w:hAnsi="Trebuchet MS" w:cs="Times New Roman"/>
          <w:lang w:eastAsia="ru-RU"/>
        </w:rPr>
        <w:t>МУП «ТС»</w:t>
      </w:r>
      <w:r w:rsidRPr="00122735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-</w:t>
      </w:r>
      <w:r w:rsidRPr="00122735">
        <w:rPr>
          <w:rFonts w:ascii="Trebuchet MS" w:eastAsia="Times New Roman" w:hAnsi="Trebuchet MS" w:cs="Times New Roman"/>
          <w:lang w:eastAsia="ru-RU"/>
        </w:rPr>
        <w:t xml:space="preserve"> </w:t>
      </w:r>
      <w:r w:rsidR="00001BD5" w:rsidRPr="00122735">
        <w:rPr>
          <w:rFonts w:ascii="Trebuchet MS" w:eastAsia="Times New Roman" w:hAnsi="Trebuchet MS" w:cs="Times New Roman"/>
          <w:lang w:eastAsia="ru-RU"/>
        </w:rPr>
        <w:t>на основании приказ</w:t>
      </w:r>
      <w:r w:rsidR="00001BD5">
        <w:rPr>
          <w:rFonts w:ascii="Trebuchet MS" w:eastAsia="Times New Roman" w:hAnsi="Trebuchet MS" w:cs="Times New Roman"/>
          <w:lang w:eastAsia="ru-RU"/>
        </w:rPr>
        <w:t>ов</w:t>
      </w:r>
      <w:r w:rsidR="00001BD5" w:rsidRPr="00122735">
        <w:rPr>
          <w:rFonts w:ascii="Trebuchet MS" w:eastAsia="Times New Roman" w:hAnsi="Trebuchet MS" w:cs="Times New Roman"/>
          <w:lang w:eastAsia="ru-RU"/>
        </w:rPr>
        <w:t xml:space="preserve"> </w:t>
      </w:r>
      <w:r w:rsidR="00001BD5">
        <w:rPr>
          <w:rFonts w:ascii="Trebuchet MS" w:eastAsia="Times New Roman" w:hAnsi="Trebuchet MS" w:cs="Times New Roman"/>
          <w:lang w:eastAsia="ru-RU"/>
        </w:rPr>
        <w:t>Главного управления «Региональная энергетическая комиссия» Тверской области</w:t>
      </w:r>
      <w:r w:rsidR="00001BD5" w:rsidRPr="00122735">
        <w:rPr>
          <w:rFonts w:ascii="Trebuchet MS" w:eastAsia="Times New Roman" w:hAnsi="Trebuchet MS" w:cs="Times New Roman"/>
          <w:lang w:eastAsia="ru-RU"/>
        </w:rPr>
        <w:t xml:space="preserve"> от </w:t>
      </w:r>
      <w:r w:rsidR="00001BD5">
        <w:rPr>
          <w:rFonts w:ascii="Trebuchet MS" w:eastAsia="Times New Roman" w:hAnsi="Trebuchet MS" w:cs="Times New Roman"/>
          <w:lang w:eastAsia="ru-RU"/>
        </w:rPr>
        <w:t>10</w:t>
      </w:r>
      <w:r w:rsidR="00001BD5" w:rsidRPr="00122735">
        <w:rPr>
          <w:rFonts w:ascii="Trebuchet MS" w:eastAsia="Times New Roman" w:hAnsi="Trebuchet MS" w:cs="Times New Roman"/>
          <w:lang w:eastAsia="ru-RU"/>
        </w:rPr>
        <w:t>.12.202</w:t>
      </w:r>
      <w:r w:rsidR="00001BD5">
        <w:rPr>
          <w:rFonts w:ascii="Trebuchet MS" w:eastAsia="Times New Roman" w:hAnsi="Trebuchet MS" w:cs="Times New Roman"/>
          <w:lang w:eastAsia="ru-RU"/>
        </w:rPr>
        <w:t>4</w:t>
      </w:r>
      <w:r w:rsidR="00001BD5" w:rsidRPr="00122735">
        <w:rPr>
          <w:rFonts w:ascii="Trebuchet MS" w:eastAsia="Times New Roman" w:hAnsi="Trebuchet MS" w:cs="Times New Roman"/>
          <w:lang w:eastAsia="ru-RU"/>
        </w:rPr>
        <w:t xml:space="preserve"> №</w:t>
      </w:r>
      <w:r w:rsidR="00001BD5">
        <w:rPr>
          <w:rFonts w:ascii="Trebuchet MS" w:eastAsia="Times New Roman" w:hAnsi="Trebuchet MS" w:cs="Times New Roman"/>
          <w:lang w:eastAsia="ru-RU"/>
        </w:rPr>
        <w:t>378-нп и 379-нп.</w:t>
      </w:r>
    </w:p>
    <w:bookmarkEnd w:id="147"/>
    <w:bookmarkEnd w:id="148"/>
    <w:p w14:paraId="27B98593" w14:textId="4F11BC6F" w:rsidR="009674C1" w:rsidRPr="00AB1FFD" w:rsidRDefault="009674C1" w:rsidP="005D1297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0D4FD9">
        <w:rPr>
          <w:rFonts w:ascii="Trebuchet MS" w:eastAsia="Calibri" w:hAnsi="Trebuchet MS" w:cs="Times New Roman"/>
          <w:b/>
          <w:bCs/>
        </w:rPr>
        <w:t>Таблица 1.11.1</w:t>
      </w:r>
      <w:r w:rsidR="00B24B76">
        <w:rPr>
          <w:rFonts w:ascii="Trebuchet MS" w:eastAsia="Calibri" w:hAnsi="Trebuchet MS" w:cs="Times New Roman"/>
          <w:b/>
          <w:bCs/>
        </w:rPr>
        <w:t>.1</w:t>
      </w:r>
      <w:r w:rsidRPr="000D4FD9">
        <w:rPr>
          <w:rFonts w:ascii="Trebuchet MS" w:eastAsia="Calibri" w:hAnsi="Trebuchet MS" w:cs="Times New Roman"/>
          <w:b/>
          <w:bCs/>
        </w:rPr>
        <w:t xml:space="preserve"> - </w:t>
      </w:r>
      <w:bookmarkStart w:id="150" w:name="_Hlk69852457"/>
      <w:r w:rsidRPr="000D4FD9">
        <w:rPr>
          <w:rFonts w:ascii="Trebuchet MS" w:eastAsia="Calibri" w:hAnsi="Trebuchet MS" w:cs="Times New Roman"/>
          <w:b/>
          <w:bCs/>
        </w:rPr>
        <w:t>Тарифы на тепловую энергию</w:t>
      </w:r>
      <w:bookmarkEnd w:id="150"/>
      <w:r w:rsidR="000D4FD9" w:rsidRPr="000D4FD9">
        <w:rPr>
          <w:rFonts w:ascii="Trebuchet MS" w:eastAsia="Calibri" w:hAnsi="Trebuchet MS" w:cs="Times New Roman"/>
          <w:b/>
          <w:bCs/>
        </w:rPr>
        <w:t xml:space="preserve"> для потребителей поселка городского типа Максатиха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3260"/>
        <w:gridCol w:w="2970"/>
      </w:tblGrid>
      <w:tr w:rsidR="000D4FD9" w:rsidRPr="000D4FD9" w14:paraId="28ED145B" w14:textId="77777777" w:rsidTr="000D4FD9">
        <w:trPr>
          <w:trHeight w:val="20"/>
        </w:trPr>
        <w:tc>
          <w:tcPr>
            <w:tcW w:w="1696" w:type="dxa"/>
            <w:shd w:val="clear" w:color="000000" w:fill="CCFF99"/>
            <w:vAlign w:val="center"/>
            <w:hideMark/>
          </w:tcPr>
          <w:p w14:paraId="391F5BE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985" w:type="dxa"/>
            <w:shd w:val="clear" w:color="000000" w:fill="CCFF99"/>
            <w:noWrap/>
            <w:vAlign w:val="center"/>
            <w:hideMark/>
          </w:tcPr>
          <w:p w14:paraId="031539E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3260" w:type="dxa"/>
            <w:shd w:val="clear" w:color="000000" w:fill="CCFF99"/>
            <w:noWrap/>
            <w:vAlign w:val="center"/>
            <w:hideMark/>
          </w:tcPr>
          <w:p w14:paraId="605A56D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 тарифного регулирования</w:t>
            </w:r>
          </w:p>
        </w:tc>
        <w:tc>
          <w:tcPr>
            <w:tcW w:w="2970" w:type="dxa"/>
            <w:shd w:val="clear" w:color="000000" w:fill="CCFF99"/>
            <w:noWrap/>
            <w:vAlign w:val="center"/>
            <w:hideMark/>
          </w:tcPr>
          <w:p w14:paraId="04C2316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</w:t>
            </w:r>
          </w:p>
        </w:tc>
      </w:tr>
      <w:tr w:rsidR="000D4FD9" w:rsidRPr="000D4FD9" w14:paraId="3C8EE0F8" w14:textId="77777777" w:rsidTr="000D4FD9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2A32B0C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ООО УК «МТК»</w:t>
            </w:r>
          </w:p>
        </w:tc>
        <w:tc>
          <w:tcPr>
            <w:tcW w:w="8215" w:type="dxa"/>
            <w:gridSpan w:val="3"/>
            <w:shd w:val="clear" w:color="000000" w:fill="FFFF99"/>
            <w:vAlign w:val="center"/>
            <w:hideMark/>
          </w:tcPr>
          <w:p w14:paraId="75B50507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0D4FD9" w:rsidRPr="000D4FD9" w14:paraId="45B86E8B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05954A6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  <w:vAlign w:val="center"/>
            <w:hideMark/>
          </w:tcPr>
          <w:p w14:paraId="1BFC3524" w14:textId="77777777" w:rsid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  <w:p w14:paraId="0E1133E2" w14:textId="40D08E9F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(без учета НДС)</w:t>
            </w:r>
          </w:p>
        </w:tc>
        <w:tc>
          <w:tcPr>
            <w:tcW w:w="3260" w:type="dxa"/>
            <w:noWrap/>
            <w:vAlign w:val="center"/>
            <w:hideMark/>
          </w:tcPr>
          <w:p w14:paraId="450014D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2970" w:type="dxa"/>
            <w:noWrap/>
            <w:vAlign w:val="center"/>
            <w:hideMark/>
          </w:tcPr>
          <w:p w14:paraId="2F2BFDE8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2 902,55</w:t>
            </w:r>
          </w:p>
        </w:tc>
      </w:tr>
      <w:tr w:rsidR="000D4FD9" w:rsidRPr="000D4FD9" w14:paraId="5F781777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F75AC5A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7061DB13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751E54B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2970" w:type="dxa"/>
            <w:noWrap/>
            <w:vAlign w:val="center"/>
            <w:hideMark/>
          </w:tcPr>
          <w:p w14:paraId="27A426F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2 454,99</w:t>
            </w:r>
          </w:p>
        </w:tc>
      </w:tr>
      <w:tr w:rsidR="000D4FD9" w:rsidRPr="000D4FD9" w14:paraId="0F995C73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D29177C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4C76AF10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0026C97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2970" w:type="dxa"/>
            <w:noWrap/>
            <w:vAlign w:val="center"/>
            <w:hideMark/>
          </w:tcPr>
          <w:p w14:paraId="6B0A923F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2 454,99</w:t>
            </w:r>
          </w:p>
        </w:tc>
      </w:tr>
      <w:tr w:rsidR="000D4FD9" w:rsidRPr="000D4FD9" w14:paraId="52BA8667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97C5650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0207E6D3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042EE32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2970" w:type="dxa"/>
            <w:noWrap/>
            <w:vAlign w:val="center"/>
            <w:hideMark/>
          </w:tcPr>
          <w:p w14:paraId="15CC1E7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2 454,99</w:t>
            </w:r>
          </w:p>
        </w:tc>
      </w:tr>
      <w:tr w:rsidR="000D4FD9" w:rsidRPr="000D4FD9" w14:paraId="05A92AC6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8C308A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4D30C28B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62A4255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2970" w:type="dxa"/>
            <w:noWrap/>
            <w:vAlign w:val="center"/>
            <w:hideMark/>
          </w:tcPr>
          <w:p w14:paraId="4E39421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2 605,31</w:t>
            </w:r>
          </w:p>
        </w:tc>
      </w:tr>
      <w:tr w:rsidR="000D4FD9" w:rsidRPr="000D4FD9" w14:paraId="2D6E005E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5DAAD2B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5" w:type="dxa"/>
            <w:gridSpan w:val="3"/>
            <w:shd w:val="clear" w:color="000000" w:fill="FFFF99"/>
            <w:vAlign w:val="center"/>
            <w:hideMark/>
          </w:tcPr>
          <w:p w14:paraId="7132302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0D4FD9" w:rsidRPr="000D4FD9" w14:paraId="5B1A1288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010D29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  <w:vAlign w:val="center"/>
            <w:hideMark/>
          </w:tcPr>
          <w:p w14:paraId="6A506679" w14:textId="77777777" w:rsid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  <w:p w14:paraId="506CC147" w14:textId="5B9E7DE3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(с учетом НДС)</w:t>
            </w:r>
          </w:p>
        </w:tc>
        <w:tc>
          <w:tcPr>
            <w:tcW w:w="3260" w:type="dxa"/>
            <w:noWrap/>
            <w:vAlign w:val="center"/>
            <w:hideMark/>
          </w:tcPr>
          <w:p w14:paraId="773F9E8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2970" w:type="dxa"/>
            <w:noWrap/>
            <w:vAlign w:val="center"/>
            <w:hideMark/>
          </w:tcPr>
          <w:p w14:paraId="5EB183C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2 847,41</w:t>
            </w:r>
          </w:p>
        </w:tc>
      </w:tr>
      <w:tr w:rsidR="000D4FD9" w:rsidRPr="000D4FD9" w14:paraId="55DB8095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245DB0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1CF14DE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70474C8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2970" w:type="dxa"/>
            <w:noWrap/>
            <w:vAlign w:val="center"/>
            <w:hideMark/>
          </w:tcPr>
          <w:p w14:paraId="7A4F78D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2 847,41</w:t>
            </w:r>
          </w:p>
        </w:tc>
      </w:tr>
      <w:tr w:rsidR="000D4FD9" w:rsidRPr="000D4FD9" w14:paraId="09229510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0E0C20C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2981321C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5C6C174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2970" w:type="dxa"/>
            <w:noWrap/>
            <w:vAlign w:val="center"/>
            <w:hideMark/>
          </w:tcPr>
          <w:p w14:paraId="39C657C9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2 945,99</w:t>
            </w:r>
          </w:p>
        </w:tc>
      </w:tr>
      <w:tr w:rsidR="000D4FD9" w:rsidRPr="000D4FD9" w14:paraId="18E0962F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EBD2E87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0AAEAED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6A770224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2970" w:type="dxa"/>
            <w:noWrap/>
            <w:vAlign w:val="center"/>
            <w:hideMark/>
          </w:tcPr>
          <w:p w14:paraId="7299FF3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2 945,99</w:t>
            </w:r>
          </w:p>
        </w:tc>
      </w:tr>
      <w:tr w:rsidR="000D4FD9" w:rsidRPr="000D4FD9" w14:paraId="59CFD6B0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AEE3B59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2067C0F7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noWrap/>
            <w:vAlign w:val="center"/>
            <w:hideMark/>
          </w:tcPr>
          <w:p w14:paraId="4762927B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2970" w:type="dxa"/>
            <w:noWrap/>
            <w:vAlign w:val="center"/>
            <w:hideMark/>
          </w:tcPr>
          <w:p w14:paraId="2B9A4ED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3 126,37</w:t>
            </w:r>
          </w:p>
        </w:tc>
      </w:tr>
    </w:tbl>
    <w:p w14:paraId="4AACFBA3" w14:textId="6EC86CDC" w:rsidR="000D4FD9" w:rsidRDefault="000D4FD9" w:rsidP="00B24B76">
      <w:pPr>
        <w:keepNext/>
        <w:spacing w:before="120"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bookmarkStart w:id="151" w:name="_Hlk203299281"/>
      <w:r w:rsidRPr="000D4FD9">
        <w:rPr>
          <w:rFonts w:ascii="Trebuchet MS" w:eastAsia="Calibri" w:hAnsi="Trebuchet MS" w:cs="Times New Roman"/>
          <w:b/>
          <w:bCs/>
        </w:rPr>
        <w:t>Таблица 1.11.</w:t>
      </w:r>
      <w:r w:rsidR="00B24B76">
        <w:rPr>
          <w:rFonts w:ascii="Trebuchet MS" w:eastAsia="Calibri" w:hAnsi="Trebuchet MS" w:cs="Times New Roman"/>
          <w:b/>
          <w:bCs/>
        </w:rPr>
        <w:t>1.2</w:t>
      </w:r>
      <w:r w:rsidRPr="000D4FD9">
        <w:rPr>
          <w:rFonts w:ascii="Trebuchet MS" w:eastAsia="Calibri" w:hAnsi="Trebuchet MS" w:cs="Times New Roman"/>
          <w:b/>
          <w:bCs/>
        </w:rPr>
        <w:t xml:space="preserve"> - Тарифы на тепловую энергию для потребителей </w:t>
      </w:r>
      <w:r>
        <w:rPr>
          <w:rFonts w:ascii="Trebuchet MS" w:eastAsia="Calibri" w:hAnsi="Trebuchet MS" w:cs="Times New Roman"/>
          <w:b/>
          <w:bCs/>
        </w:rPr>
        <w:t>Максатихинский муниципальный округ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268"/>
        <w:gridCol w:w="1096"/>
        <w:gridCol w:w="1097"/>
        <w:gridCol w:w="1209"/>
        <w:gridCol w:w="985"/>
      </w:tblGrid>
      <w:tr w:rsidR="000D4FD9" w:rsidRPr="000D4FD9" w14:paraId="7AB3FB48" w14:textId="77777777" w:rsidTr="000D4FD9">
        <w:trPr>
          <w:trHeight w:val="20"/>
        </w:trPr>
        <w:tc>
          <w:tcPr>
            <w:tcW w:w="1696" w:type="dxa"/>
            <w:vMerge w:val="restart"/>
            <w:shd w:val="clear" w:color="000000" w:fill="CCFF99"/>
            <w:vAlign w:val="center"/>
            <w:hideMark/>
          </w:tcPr>
          <w:bookmarkEnd w:id="151"/>
          <w:p w14:paraId="123E3FA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560" w:type="dxa"/>
            <w:vMerge w:val="restart"/>
            <w:shd w:val="clear" w:color="000000" w:fill="CCFF99"/>
            <w:noWrap/>
            <w:vAlign w:val="center"/>
            <w:hideMark/>
          </w:tcPr>
          <w:p w14:paraId="791C5FA0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268" w:type="dxa"/>
            <w:vMerge w:val="restart"/>
            <w:shd w:val="clear" w:color="000000" w:fill="CCFF99"/>
            <w:noWrap/>
            <w:vAlign w:val="center"/>
            <w:hideMark/>
          </w:tcPr>
          <w:p w14:paraId="508D874B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 тарифного регулирования</w:t>
            </w:r>
          </w:p>
        </w:tc>
        <w:tc>
          <w:tcPr>
            <w:tcW w:w="4387" w:type="dxa"/>
            <w:gridSpan w:val="4"/>
            <w:shd w:val="clear" w:color="000000" w:fill="CCFF99"/>
            <w:noWrap/>
            <w:vAlign w:val="center"/>
            <w:hideMark/>
          </w:tcPr>
          <w:p w14:paraId="608C1FF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</w:t>
            </w:r>
          </w:p>
        </w:tc>
      </w:tr>
      <w:tr w:rsidR="000D4FD9" w:rsidRPr="000D4FD9" w14:paraId="74D7265A" w14:textId="77777777" w:rsidTr="00B24B76">
        <w:trPr>
          <w:cantSplit/>
          <w:trHeight w:val="1134"/>
        </w:trPr>
        <w:tc>
          <w:tcPr>
            <w:tcW w:w="1696" w:type="dxa"/>
            <w:vMerge/>
            <w:vAlign w:val="center"/>
            <w:hideMark/>
          </w:tcPr>
          <w:p w14:paraId="65BBF935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754506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89E4E32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6" w:type="dxa"/>
            <w:shd w:val="clear" w:color="000000" w:fill="CCFF99"/>
            <w:noWrap/>
            <w:vAlign w:val="center"/>
            <w:hideMark/>
          </w:tcPr>
          <w:p w14:paraId="59CB4C78" w14:textId="77777777" w:rsidR="00B24B76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с. </w:t>
            </w:r>
          </w:p>
          <w:p w14:paraId="6C2AC3E1" w14:textId="599F92B0" w:rsidR="000D4FD9" w:rsidRPr="000D4FD9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Сельцы</w:t>
            </w:r>
          </w:p>
        </w:tc>
        <w:tc>
          <w:tcPr>
            <w:tcW w:w="1097" w:type="dxa"/>
            <w:shd w:val="clear" w:color="000000" w:fill="CCFF99"/>
            <w:noWrap/>
            <w:vAlign w:val="center"/>
            <w:hideMark/>
          </w:tcPr>
          <w:p w14:paraId="4593FEB7" w14:textId="77777777" w:rsidR="00B24B76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</w:t>
            </w:r>
          </w:p>
          <w:p w14:paraId="3FA98859" w14:textId="0CD43F7B" w:rsidR="000D4FD9" w:rsidRPr="000D4FD9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Фабрика</w:t>
            </w:r>
          </w:p>
        </w:tc>
        <w:tc>
          <w:tcPr>
            <w:tcW w:w="1209" w:type="dxa"/>
            <w:shd w:val="clear" w:color="000000" w:fill="CCFF99"/>
            <w:noWrap/>
            <w:vAlign w:val="center"/>
            <w:hideMark/>
          </w:tcPr>
          <w:p w14:paraId="09F1CAB1" w14:textId="77777777" w:rsidR="000D4FD9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Каменка, </w:t>
            </w:r>
          </w:p>
          <w:p w14:paraId="5C99A177" w14:textId="77777777" w:rsidR="00B24B76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Кистутово, </w:t>
            </w:r>
          </w:p>
          <w:p w14:paraId="65E090AD" w14:textId="23FA83A9" w:rsidR="000D4FD9" w:rsidRPr="000D4FD9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Райково</w:t>
            </w:r>
          </w:p>
        </w:tc>
        <w:tc>
          <w:tcPr>
            <w:tcW w:w="985" w:type="dxa"/>
            <w:shd w:val="clear" w:color="000000" w:fill="CCFF99"/>
            <w:noWrap/>
            <w:vAlign w:val="center"/>
            <w:hideMark/>
          </w:tcPr>
          <w:p w14:paraId="731B2E96" w14:textId="77777777" w:rsidR="000D4FD9" w:rsidRPr="000D4FD9" w:rsidRDefault="000D4FD9" w:rsidP="000D4FD9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</w:tr>
      <w:tr w:rsidR="000D4FD9" w:rsidRPr="000D4FD9" w14:paraId="0A053ECC" w14:textId="77777777" w:rsidTr="000D4FD9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7CE74041" w14:textId="24474440" w:rsidR="000D4FD9" w:rsidRPr="000D4FD9" w:rsidRDefault="0032455E" w:rsidP="000D4FD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4C66422B" w14:textId="19029323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Для потребителей, в случае отсутствия дифференциации тарифов по схеме подключения </w:t>
            </w:r>
          </w:p>
        </w:tc>
      </w:tr>
      <w:tr w:rsidR="000D4FD9" w:rsidRPr="000D4FD9" w14:paraId="25B11FA1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646BD0E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62CF6440" w14:textId="77777777" w:rsidR="000D4FD9" w:rsidRPr="000D4FD9" w:rsidRDefault="000D4FD9" w:rsidP="000D4FD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4945E4D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1096" w:type="dxa"/>
            <w:noWrap/>
            <w:vAlign w:val="center"/>
            <w:hideMark/>
          </w:tcPr>
          <w:p w14:paraId="19699E3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1097" w:type="dxa"/>
            <w:noWrap/>
            <w:vAlign w:val="center"/>
            <w:hideMark/>
          </w:tcPr>
          <w:p w14:paraId="03E6A894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209" w:type="dxa"/>
            <w:noWrap/>
            <w:vAlign w:val="center"/>
            <w:hideMark/>
          </w:tcPr>
          <w:p w14:paraId="42DDE30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555B2BE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0D4FD9" w:rsidRPr="000D4FD9" w14:paraId="0DD8CB21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71738FC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0F1D8B0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912BA2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1096" w:type="dxa"/>
            <w:noWrap/>
            <w:vAlign w:val="center"/>
            <w:hideMark/>
          </w:tcPr>
          <w:p w14:paraId="2E7CE28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1097" w:type="dxa"/>
            <w:noWrap/>
            <w:vAlign w:val="center"/>
            <w:hideMark/>
          </w:tcPr>
          <w:p w14:paraId="080C40C0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209" w:type="dxa"/>
            <w:noWrap/>
            <w:vAlign w:val="center"/>
            <w:hideMark/>
          </w:tcPr>
          <w:p w14:paraId="591CAD1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3C290CB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0D4FD9" w:rsidRPr="000D4FD9" w14:paraId="4F31DE80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0F568E2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1C59345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3AFB0DB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1096" w:type="dxa"/>
            <w:noWrap/>
            <w:vAlign w:val="center"/>
            <w:hideMark/>
          </w:tcPr>
          <w:p w14:paraId="4620A5E3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6 817,80</w:t>
            </w:r>
          </w:p>
        </w:tc>
        <w:tc>
          <w:tcPr>
            <w:tcW w:w="1097" w:type="dxa"/>
            <w:noWrap/>
            <w:vAlign w:val="center"/>
            <w:hideMark/>
          </w:tcPr>
          <w:p w14:paraId="6D88D79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4 015,83</w:t>
            </w:r>
          </w:p>
        </w:tc>
        <w:tc>
          <w:tcPr>
            <w:tcW w:w="1209" w:type="dxa"/>
            <w:noWrap/>
            <w:vAlign w:val="center"/>
            <w:hideMark/>
          </w:tcPr>
          <w:p w14:paraId="35C4C6A7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5 897,44</w:t>
            </w:r>
          </w:p>
        </w:tc>
        <w:tc>
          <w:tcPr>
            <w:tcW w:w="985" w:type="dxa"/>
            <w:noWrap/>
            <w:vAlign w:val="center"/>
            <w:hideMark/>
          </w:tcPr>
          <w:p w14:paraId="5905D10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4 955,76</w:t>
            </w:r>
          </w:p>
        </w:tc>
      </w:tr>
      <w:tr w:rsidR="000D4FD9" w:rsidRPr="000D4FD9" w14:paraId="0ED88265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731BB3A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9E87B08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6C4CF60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1096" w:type="dxa"/>
            <w:noWrap/>
            <w:vAlign w:val="center"/>
            <w:hideMark/>
          </w:tcPr>
          <w:p w14:paraId="07547E2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1097" w:type="dxa"/>
            <w:noWrap/>
            <w:vAlign w:val="center"/>
            <w:hideMark/>
          </w:tcPr>
          <w:p w14:paraId="4F79583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209" w:type="dxa"/>
            <w:noWrap/>
            <w:vAlign w:val="center"/>
            <w:hideMark/>
          </w:tcPr>
          <w:p w14:paraId="7D393374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1677D950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0D4FD9" w:rsidRPr="000D4FD9" w14:paraId="189F7CB5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230F163D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4D4E8D2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6F47EC7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1096" w:type="dxa"/>
            <w:noWrap/>
            <w:vAlign w:val="center"/>
            <w:hideMark/>
          </w:tcPr>
          <w:p w14:paraId="2CB084D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1097" w:type="dxa"/>
            <w:noWrap/>
            <w:vAlign w:val="center"/>
            <w:hideMark/>
          </w:tcPr>
          <w:p w14:paraId="0AE5F3B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209" w:type="dxa"/>
            <w:noWrap/>
            <w:vAlign w:val="center"/>
            <w:hideMark/>
          </w:tcPr>
          <w:p w14:paraId="32C2AC3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715658F4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0D4FD9" w:rsidRPr="000D4FD9" w14:paraId="3E59F91E" w14:textId="77777777" w:rsidTr="000D4FD9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97FED2B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6249A55E" w14:textId="44CCF348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Население </w:t>
            </w:r>
          </w:p>
        </w:tc>
      </w:tr>
      <w:tr w:rsidR="000D4FD9" w:rsidRPr="000D4FD9" w14:paraId="7E0125E7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CB6C8F2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2B47A59C" w14:textId="77777777" w:rsidR="000D4FD9" w:rsidRPr="000D4FD9" w:rsidRDefault="000D4FD9" w:rsidP="000D4FD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76A92643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1096" w:type="dxa"/>
            <w:noWrap/>
            <w:vAlign w:val="center"/>
            <w:hideMark/>
          </w:tcPr>
          <w:p w14:paraId="522DDB50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1097" w:type="dxa"/>
            <w:noWrap/>
            <w:vAlign w:val="center"/>
            <w:hideMark/>
          </w:tcPr>
          <w:p w14:paraId="4443796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209" w:type="dxa"/>
            <w:noWrap/>
            <w:vAlign w:val="center"/>
            <w:hideMark/>
          </w:tcPr>
          <w:p w14:paraId="6B947EF6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3AD7A5D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0D4FD9" w:rsidRPr="000D4FD9" w14:paraId="5F3B418B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D180D1A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EBB4D6C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96242B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1096" w:type="dxa"/>
            <w:noWrap/>
            <w:vAlign w:val="center"/>
            <w:hideMark/>
          </w:tcPr>
          <w:p w14:paraId="74F649E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1097" w:type="dxa"/>
            <w:noWrap/>
            <w:vAlign w:val="center"/>
            <w:hideMark/>
          </w:tcPr>
          <w:p w14:paraId="277D28C9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209" w:type="dxa"/>
            <w:noWrap/>
            <w:vAlign w:val="center"/>
            <w:hideMark/>
          </w:tcPr>
          <w:p w14:paraId="07927E2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19FECE41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0D4FD9" w:rsidRPr="000D4FD9" w14:paraId="1A798F21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F4E5898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BA9BD05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9C5681F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1096" w:type="dxa"/>
            <w:noWrap/>
            <w:vAlign w:val="center"/>
            <w:hideMark/>
          </w:tcPr>
          <w:p w14:paraId="6538381D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1097" w:type="dxa"/>
            <w:noWrap/>
            <w:vAlign w:val="center"/>
            <w:hideMark/>
          </w:tcPr>
          <w:p w14:paraId="38CD9BF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209" w:type="dxa"/>
            <w:noWrap/>
            <w:vAlign w:val="center"/>
            <w:hideMark/>
          </w:tcPr>
          <w:p w14:paraId="42E5D828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06A2468F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0D4FD9" w:rsidRPr="000D4FD9" w14:paraId="53F358C8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4749AC9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862FAE5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183FEFEC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1096" w:type="dxa"/>
            <w:noWrap/>
            <w:vAlign w:val="center"/>
            <w:hideMark/>
          </w:tcPr>
          <w:p w14:paraId="67E3E43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1097" w:type="dxa"/>
            <w:noWrap/>
            <w:vAlign w:val="center"/>
            <w:hideMark/>
          </w:tcPr>
          <w:p w14:paraId="2CB6BD4A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209" w:type="dxa"/>
            <w:noWrap/>
            <w:vAlign w:val="center"/>
            <w:hideMark/>
          </w:tcPr>
          <w:p w14:paraId="7988994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086CE0A9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0D4FD9" w:rsidRPr="000D4FD9" w14:paraId="6ACB96C5" w14:textId="77777777" w:rsidTr="00B24B7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9A1E2FF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28E3186" w14:textId="77777777" w:rsidR="000D4FD9" w:rsidRPr="000D4FD9" w:rsidRDefault="000D4FD9" w:rsidP="000D4FD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40E8FD5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1096" w:type="dxa"/>
            <w:noWrap/>
            <w:vAlign w:val="center"/>
            <w:hideMark/>
          </w:tcPr>
          <w:p w14:paraId="6DB0DA62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1097" w:type="dxa"/>
            <w:noWrap/>
            <w:vAlign w:val="center"/>
            <w:hideMark/>
          </w:tcPr>
          <w:p w14:paraId="34B6D31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209" w:type="dxa"/>
            <w:noWrap/>
            <w:vAlign w:val="center"/>
            <w:hideMark/>
          </w:tcPr>
          <w:p w14:paraId="64CE06EE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4EECBAEB" w14:textId="77777777" w:rsidR="000D4FD9" w:rsidRPr="000D4FD9" w:rsidRDefault="000D4FD9" w:rsidP="000D4FD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D4FD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</w:tbl>
    <w:p w14:paraId="27485D7B" w14:textId="77777777" w:rsidR="00B24B76" w:rsidRDefault="00B24B76" w:rsidP="000D4FD9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  <w:sectPr w:rsidR="00B24B76" w:rsidSect="00EC4E60">
          <w:pgSz w:w="11906" w:h="16838"/>
          <w:pgMar w:top="1134" w:right="851" w:bottom="851" w:left="1134" w:header="454" w:footer="397" w:gutter="0"/>
          <w:cols w:space="720"/>
          <w:titlePg/>
          <w:docGrid w:linePitch="299"/>
        </w:sectPr>
      </w:pPr>
    </w:p>
    <w:p w14:paraId="566674E9" w14:textId="3B1C1747" w:rsidR="009674C1" w:rsidRPr="00AB1FFD" w:rsidRDefault="009674C1" w:rsidP="009674C1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2" w:name="_Toc203488759"/>
      <w:r w:rsidRPr="00AB1FFD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1.11.2 </w:t>
      </w:r>
      <w:bookmarkStart w:id="153" w:name="_Toc34466616"/>
      <w:r w:rsidRPr="00AB1FFD">
        <w:rPr>
          <w:rFonts w:ascii="Trebuchet MS" w:eastAsia="Times New Roman" w:hAnsi="Trebuchet MS" w:cs="Times New Roman"/>
          <w:b/>
          <w:lang w:eastAsia="ru-RU"/>
        </w:rPr>
        <w:t>Структура цен (тарифов) теплоснабжающих организаций, установленных на момент разработки схемы теплоснабжения</w:t>
      </w:r>
      <w:bookmarkEnd w:id="152"/>
      <w:bookmarkEnd w:id="153"/>
    </w:p>
    <w:p w14:paraId="3375F44B" w14:textId="261AFA78" w:rsidR="003124F5" w:rsidRPr="00A72FD4" w:rsidRDefault="003124F5" w:rsidP="003124F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72FD4">
        <w:rPr>
          <w:rFonts w:ascii="Trebuchet MS" w:eastAsia="Times New Roman" w:hAnsi="Trebuchet MS" w:cs="Times New Roman"/>
          <w:lang w:eastAsia="ru-RU"/>
        </w:rPr>
        <w:t>Структура себестоимости производства и передачи тепловой энергии теплоснабжающ</w:t>
      </w:r>
      <w:r w:rsidR="00B24B76">
        <w:rPr>
          <w:rFonts w:ascii="Trebuchet MS" w:eastAsia="Times New Roman" w:hAnsi="Trebuchet MS" w:cs="Times New Roman"/>
          <w:lang w:eastAsia="ru-RU"/>
        </w:rPr>
        <w:t>их</w:t>
      </w:r>
      <w:r w:rsidRPr="00A72FD4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B24B76">
        <w:rPr>
          <w:rFonts w:ascii="Trebuchet MS" w:eastAsia="Times New Roman" w:hAnsi="Trebuchet MS" w:cs="Times New Roman"/>
          <w:lang w:eastAsia="ru-RU"/>
        </w:rPr>
        <w:t>й</w:t>
      </w:r>
      <w:r w:rsidRPr="00A72FD4">
        <w:rPr>
          <w:rFonts w:ascii="Trebuchet MS" w:eastAsia="Times New Roman" w:hAnsi="Trebuchet MS" w:cs="Times New Roman"/>
          <w:lang w:eastAsia="ru-RU"/>
        </w:rPr>
        <w:t>, осуществляющ</w:t>
      </w:r>
      <w:r w:rsidR="00B24B76">
        <w:rPr>
          <w:rFonts w:ascii="Trebuchet MS" w:eastAsia="Times New Roman" w:hAnsi="Trebuchet MS" w:cs="Times New Roman"/>
          <w:lang w:eastAsia="ru-RU"/>
        </w:rPr>
        <w:t>их</w:t>
      </w:r>
      <w:r w:rsidRPr="00A72FD4">
        <w:rPr>
          <w:rFonts w:ascii="Trebuchet MS" w:eastAsia="Times New Roman" w:hAnsi="Trebuchet MS" w:cs="Times New Roman"/>
          <w:lang w:eastAsia="ru-RU"/>
        </w:rPr>
        <w:t xml:space="preserve"> деятельность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A72FD4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A72FD4">
        <w:rPr>
          <w:rFonts w:ascii="Trebuchet MS" w:eastAsia="Times New Roman" w:hAnsi="Trebuchet MS" w:cs="Times New Roman"/>
          <w:lang w:eastAsia="ru-RU"/>
        </w:rPr>
        <w:t xml:space="preserve"> представлена в таблице 1.11.2. (данные на 202</w:t>
      </w:r>
      <w:r w:rsidR="00A22424" w:rsidRPr="00A72FD4">
        <w:rPr>
          <w:rFonts w:ascii="Trebuchet MS" w:eastAsia="Times New Roman" w:hAnsi="Trebuchet MS" w:cs="Times New Roman"/>
          <w:lang w:eastAsia="ru-RU"/>
        </w:rPr>
        <w:t>5</w:t>
      </w:r>
      <w:r w:rsidRPr="00A72FD4">
        <w:rPr>
          <w:rFonts w:ascii="Trebuchet MS" w:eastAsia="Times New Roman" w:hAnsi="Trebuchet MS" w:cs="Times New Roman"/>
          <w:lang w:eastAsia="ru-RU"/>
        </w:rPr>
        <w:t xml:space="preserve"> г</w:t>
      </w:r>
      <w:r w:rsidR="00A72FD4">
        <w:rPr>
          <w:rFonts w:ascii="Trebuchet MS" w:eastAsia="Times New Roman" w:hAnsi="Trebuchet MS" w:cs="Times New Roman"/>
          <w:lang w:eastAsia="ru-RU"/>
        </w:rPr>
        <w:t>од</w:t>
      </w:r>
      <w:r w:rsidRPr="00A72FD4">
        <w:rPr>
          <w:rFonts w:ascii="Trebuchet MS" w:eastAsia="Times New Roman" w:hAnsi="Trebuchet MS" w:cs="Times New Roman"/>
          <w:lang w:eastAsia="ru-RU"/>
        </w:rPr>
        <w:t>).</w:t>
      </w:r>
    </w:p>
    <w:p w14:paraId="08204AE4" w14:textId="19AD517B" w:rsidR="003124F5" w:rsidRDefault="003124F5" w:rsidP="003124F5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B24B76">
        <w:rPr>
          <w:rFonts w:ascii="Trebuchet MS" w:eastAsia="Times New Roman" w:hAnsi="Trebuchet MS" w:cs="Times New Roman"/>
          <w:b/>
          <w:bCs/>
          <w:lang w:eastAsia="ru-RU"/>
        </w:rPr>
        <w:t>Таблица 1.11.2</w:t>
      </w:r>
      <w:r w:rsidR="00B24B76">
        <w:rPr>
          <w:rFonts w:ascii="Trebuchet MS" w:eastAsia="Times New Roman" w:hAnsi="Trebuchet MS" w:cs="Times New Roman"/>
          <w:b/>
          <w:bCs/>
          <w:lang w:eastAsia="ru-RU"/>
        </w:rPr>
        <w:t>.1</w:t>
      </w:r>
      <w:r w:rsidRPr="00B24B76">
        <w:rPr>
          <w:rFonts w:ascii="Trebuchet MS" w:eastAsia="Times New Roman" w:hAnsi="Trebuchet MS" w:cs="Times New Roman"/>
          <w:b/>
          <w:bCs/>
          <w:lang w:eastAsia="ru-RU"/>
        </w:rPr>
        <w:t xml:space="preserve"> – Структура необходимой валовой выручки </w:t>
      </w:r>
      <w:r w:rsidR="0032455E">
        <w:rPr>
          <w:rFonts w:ascii="Trebuchet MS" w:eastAsia="Times New Roman" w:hAnsi="Trebuchet MS" w:cs="Times New Roman"/>
          <w:b/>
          <w:bCs/>
          <w:lang w:eastAsia="ru-RU"/>
        </w:rPr>
        <w:t>МУП «ТС»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516"/>
        <w:gridCol w:w="1445"/>
        <w:gridCol w:w="1445"/>
        <w:gridCol w:w="1445"/>
        <w:gridCol w:w="1449"/>
      </w:tblGrid>
      <w:tr w:rsidR="00B24B76" w:rsidRPr="00B24B76" w14:paraId="30CF38FF" w14:textId="77777777" w:rsidTr="00B24B76">
        <w:trPr>
          <w:trHeight w:val="20"/>
        </w:trPr>
        <w:tc>
          <w:tcPr>
            <w:tcW w:w="308" w:type="pct"/>
            <w:vMerge w:val="restart"/>
            <w:shd w:val="clear" w:color="000000" w:fill="CCFF99"/>
            <w:vAlign w:val="center"/>
            <w:hideMark/>
          </w:tcPr>
          <w:p w14:paraId="340E8A86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74" w:type="pct"/>
            <w:vMerge w:val="restart"/>
            <w:shd w:val="clear" w:color="000000" w:fill="CCFF99"/>
            <w:vAlign w:val="center"/>
            <w:hideMark/>
          </w:tcPr>
          <w:p w14:paraId="2CE5131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Статьи расходов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6B194B97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4475C69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пос. Ривицкий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75501D2A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Райково, д. Каменка, д. Кистутово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1D7BC8B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</w:tr>
      <w:tr w:rsidR="00B24B76" w:rsidRPr="00B24B76" w14:paraId="405B5E39" w14:textId="77777777" w:rsidTr="00B24B76">
        <w:trPr>
          <w:trHeight w:val="20"/>
        </w:trPr>
        <w:tc>
          <w:tcPr>
            <w:tcW w:w="308" w:type="pct"/>
            <w:vMerge/>
            <w:vAlign w:val="center"/>
            <w:hideMark/>
          </w:tcPr>
          <w:p w14:paraId="18CA4A6F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4" w:type="pct"/>
            <w:vMerge/>
            <w:vAlign w:val="center"/>
            <w:hideMark/>
          </w:tcPr>
          <w:p w14:paraId="239635DB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8" w:type="pct"/>
            <w:gridSpan w:val="4"/>
            <w:shd w:val="clear" w:color="000000" w:fill="CCFF99"/>
            <w:vAlign w:val="center"/>
            <w:hideMark/>
          </w:tcPr>
          <w:p w14:paraId="0A357879" w14:textId="4C80F59B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План на 2025 год</w:t>
            </w:r>
          </w:p>
        </w:tc>
      </w:tr>
      <w:tr w:rsidR="00B24B76" w:rsidRPr="00B24B76" w14:paraId="514A28FE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0C3A874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4" w:type="pct"/>
            <w:vAlign w:val="center"/>
            <w:hideMark/>
          </w:tcPr>
          <w:p w14:paraId="3C637439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Операционные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4E6E7D9B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2 322,87</w:t>
            </w:r>
          </w:p>
        </w:tc>
        <w:tc>
          <w:tcPr>
            <w:tcW w:w="729" w:type="pct"/>
            <w:noWrap/>
            <w:vAlign w:val="center"/>
            <w:hideMark/>
          </w:tcPr>
          <w:p w14:paraId="7FD5876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1 417,55</w:t>
            </w:r>
          </w:p>
        </w:tc>
        <w:tc>
          <w:tcPr>
            <w:tcW w:w="729" w:type="pct"/>
            <w:noWrap/>
            <w:vAlign w:val="center"/>
            <w:hideMark/>
          </w:tcPr>
          <w:p w14:paraId="3DB8BAC2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4 142,97</w:t>
            </w:r>
          </w:p>
        </w:tc>
        <w:tc>
          <w:tcPr>
            <w:tcW w:w="729" w:type="pct"/>
            <w:noWrap/>
            <w:vAlign w:val="center"/>
            <w:hideMark/>
          </w:tcPr>
          <w:p w14:paraId="72E188C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1 062,62</w:t>
            </w:r>
          </w:p>
        </w:tc>
      </w:tr>
      <w:tr w:rsidR="00B24B76" w:rsidRPr="00B24B76" w14:paraId="75DC0992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2513705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74" w:type="pct"/>
            <w:vAlign w:val="center"/>
            <w:hideMark/>
          </w:tcPr>
          <w:p w14:paraId="75C8974F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Сырье и материалы</w:t>
            </w:r>
          </w:p>
        </w:tc>
        <w:tc>
          <w:tcPr>
            <w:tcW w:w="729" w:type="pct"/>
            <w:noWrap/>
            <w:vAlign w:val="center"/>
            <w:hideMark/>
          </w:tcPr>
          <w:p w14:paraId="2B61A14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5B74996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232CD264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099009F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67,11</w:t>
            </w:r>
          </w:p>
        </w:tc>
      </w:tr>
      <w:tr w:rsidR="00B24B76" w:rsidRPr="00B24B76" w14:paraId="0DC2D638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5681E0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774" w:type="pct"/>
            <w:vAlign w:val="center"/>
            <w:hideMark/>
          </w:tcPr>
          <w:p w14:paraId="5653B87F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Ремонт основных средств</w:t>
            </w:r>
          </w:p>
        </w:tc>
        <w:tc>
          <w:tcPr>
            <w:tcW w:w="729" w:type="pct"/>
            <w:noWrap/>
            <w:vAlign w:val="center"/>
            <w:hideMark/>
          </w:tcPr>
          <w:p w14:paraId="64D9B97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0FAC5E67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62AE3EED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51B0FC1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57,12</w:t>
            </w:r>
          </w:p>
        </w:tc>
      </w:tr>
      <w:tr w:rsidR="00B24B76" w:rsidRPr="00B24B76" w14:paraId="01E5A944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06A0E51C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774" w:type="pct"/>
            <w:vAlign w:val="center"/>
            <w:hideMark/>
          </w:tcPr>
          <w:p w14:paraId="65821094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729" w:type="pct"/>
            <w:noWrap/>
            <w:vAlign w:val="center"/>
            <w:hideMark/>
          </w:tcPr>
          <w:p w14:paraId="49C2DA74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2 322,87</w:t>
            </w:r>
          </w:p>
        </w:tc>
        <w:tc>
          <w:tcPr>
            <w:tcW w:w="729" w:type="pct"/>
            <w:noWrap/>
            <w:vAlign w:val="center"/>
            <w:hideMark/>
          </w:tcPr>
          <w:p w14:paraId="5343621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1 417,55</w:t>
            </w:r>
          </w:p>
        </w:tc>
        <w:tc>
          <w:tcPr>
            <w:tcW w:w="729" w:type="pct"/>
            <w:noWrap/>
            <w:vAlign w:val="center"/>
            <w:hideMark/>
          </w:tcPr>
          <w:p w14:paraId="5B15FC6B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4 142,97</w:t>
            </w:r>
          </w:p>
        </w:tc>
        <w:tc>
          <w:tcPr>
            <w:tcW w:w="729" w:type="pct"/>
            <w:noWrap/>
            <w:vAlign w:val="center"/>
            <w:hideMark/>
          </w:tcPr>
          <w:p w14:paraId="75817154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887,80</w:t>
            </w:r>
          </w:p>
        </w:tc>
      </w:tr>
      <w:tr w:rsidR="00B24B76" w:rsidRPr="00B24B76" w14:paraId="5A6406B9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629B520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774" w:type="pct"/>
            <w:vAlign w:val="center"/>
            <w:hideMark/>
          </w:tcPr>
          <w:p w14:paraId="7BA66C1F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Работы и услуги производственного характера</w:t>
            </w:r>
          </w:p>
        </w:tc>
        <w:tc>
          <w:tcPr>
            <w:tcW w:w="729" w:type="pct"/>
            <w:noWrap/>
            <w:vAlign w:val="center"/>
            <w:hideMark/>
          </w:tcPr>
          <w:p w14:paraId="3A8EDE1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15EB09E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74E690F7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4C54559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50,59</w:t>
            </w:r>
          </w:p>
        </w:tc>
      </w:tr>
      <w:tr w:rsidR="00B24B76" w:rsidRPr="00B24B76" w14:paraId="1807A236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A62DFF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4" w:type="pct"/>
            <w:vAlign w:val="center"/>
            <w:hideMark/>
          </w:tcPr>
          <w:p w14:paraId="4E37E59E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Неподконтрольные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5170D024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701,51</w:t>
            </w:r>
          </w:p>
        </w:tc>
        <w:tc>
          <w:tcPr>
            <w:tcW w:w="729" w:type="pct"/>
            <w:noWrap/>
            <w:vAlign w:val="center"/>
            <w:hideMark/>
          </w:tcPr>
          <w:p w14:paraId="6FEDC49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428,10</w:t>
            </w:r>
          </w:p>
        </w:tc>
        <w:tc>
          <w:tcPr>
            <w:tcW w:w="729" w:type="pct"/>
            <w:noWrap/>
            <w:vAlign w:val="center"/>
            <w:hideMark/>
          </w:tcPr>
          <w:p w14:paraId="0F9B30E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1 251,18</w:t>
            </w:r>
          </w:p>
        </w:tc>
        <w:tc>
          <w:tcPr>
            <w:tcW w:w="729" w:type="pct"/>
            <w:noWrap/>
            <w:vAlign w:val="center"/>
            <w:hideMark/>
          </w:tcPr>
          <w:p w14:paraId="4FAF6D7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268,12</w:t>
            </w:r>
          </w:p>
        </w:tc>
      </w:tr>
      <w:tr w:rsidR="00B24B76" w:rsidRPr="00B24B76" w14:paraId="37703F60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77E6B0A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774" w:type="pct"/>
            <w:vAlign w:val="center"/>
            <w:hideMark/>
          </w:tcPr>
          <w:p w14:paraId="68130779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729" w:type="pct"/>
            <w:noWrap/>
            <w:vAlign w:val="center"/>
            <w:hideMark/>
          </w:tcPr>
          <w:p w14:paraId="3D1297E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701,51</w:t>
            </w:r>
          </w:p>
        </w:tc>
        <w:tc>
          <w:tcPr>
            <w:tcW w:w="729" w:type="pct"/>
            <w:noWrap/>
            <w:vAlign w:val="center"/>
            <w:hideMark/>
          </w:tcPr>
          <w:p w14:paraId="0D59744C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428,10</w:t>
            </w:r>
          </w:p>
        </w:tc>
        <w:tc>
          <w:tcPr>
            <w:tcW w:w="729" w:type="pct"/>
            <w:noWrap/>
            <w:vAlign w:val="center"/>
            <w:hideMark/>
          </w:tcPr>
          <w:p w14:paraId="3BCF4E1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1 251,18</w:t>
            </w:r>
          </w:p>
        </w:tc>
        <w:tc>
          <w:tcPr>
            <w:tcW w:w="729" w:type="pct"/>
            <w:noWrap/>
            <w:vAlign w:val="center"/>
            <w:hideMark/>
          </w:tcPr>
          <w:p w14:paraId="1AF4ABD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268,12</w:t>
            </w:r>
          </w:p>
        </w:tc>
      </w:tr>
      <w:tr w:rsidR="00B24B76" w:rsidRPr="00B24B76" w14:paraId="43FDE73F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683C268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4" w:type="pct"/>
            <w:vAlign w:val="center"/>
            <w:hideMark/>
          </w:tcPr>
          <w:p w14:paraId="669F1562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Расходы на приобретение энергетических ресурсов</w:t>
            </w:r>
          </w:p>
        </w:tc>
        <w:tc>
          <w:tcPr>
            <w:tcW w:w="729" w:type="pct"/>
            <w:noWrap/>
            <w:vAlign w:val="center"/>
            <w:hideMark/>
          </w:tcPr>
          <w:p w14:paraId="0004329D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2 339,69</w:t>
            </w:r>
          </w:p>
        </w:tc>
        <w:tc>
          <w:tcPr>
            <w:tcW w:w="729" w:type="pct"/>
            <w:noWrap/>
            <w:vAlign w:val="center"/>
            <w:hideMark/>
          </w:tcPr>
          <w:p w14:paraId="3C1654A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836,50</w:t>
            </w:r>
          </w:p>
        </w:tc>
        <w:tc>
          <w:tcPr>
            <w:tcW w:w="729" w:type="pct"/>
            <w:noWrap/>
            <w:vAlign w:val="center"/>
            <w:hideMark/>
          </w:tcPr>
          <w:p w14:paraId="3FB962A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2 398,84</w:t>
            </w:r>
          </w:p>
        </w:tc>
        <w:tc>
          <w:tcPr>
            <w:tcW w:w="729" w:type="pct"/>
            <w:noWrap/>
            <w:vAlign w:val="center"/>
            <w:hideMark/>
          </w:tcPr>
          <w:p w14:paraId="460B8BC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461,49</w:t>
            </w:r>
          </w:p>
        </w:tc>
      </w:tr>
      <w:tr w:rsidR="00B24B76" w:rsidRPr="00B24B76" w14:paraId="448C606F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7E9D3E3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774" w:type="pct"/>
            <w:vAlign w:val="center"/>
            <w:hideMark/>
          </w:tcPr>
          <w:p w14:paraId="7167C3A0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Топливо</w:t>
            </w:r>
          </w:p>
        </w:tc>
        <w:tc>
          <w:tcPr>
            <w:tcW w:w="729" w:type="pct"/>
            <w:noWrap/>
            <w:vAlign w:val="center"/>
            <w:hideMark/>
          </w:tcPr>
          <w:p w14:paraId="34C8CBA2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1 472,70</w:t>
            </w:r>
          </w:p>
        </w:tc>
        <w:tc>
          <w:tcPr>
            <w:tcW w:w="729" w:type="pct"/>
            <w:noWrap/>
            <w:vAlign w:val="center"/>
            <w:hideMark/>
          </w:tcPr>
          <w:p w14:paraId="1638DF1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704,37</w:t>
            </w:r>
          </w:p>
        </w:tc>
        <w:tc>
          <w:tcPr>
            <w:tcW w:w="729" w:type="pct"/>
            <w:noWrap/>
            <w:vAlign w:val="center"/>
            <w:hideMark/>
          </w:tcPr>
          <w:p w14:paraId="1ED35C02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1 616,74</w:t>
            </w:r>
          </w:p>
        </w:tc>
        <w:tc>
          <w:tcPr>
            <w:tcW w:w="729" w:type="pct"/>
            <w:noWrap/>
            <w:vAlign w:val="center"/>
            <w:hideMark/>
          </w:tcPr>
          <w:p w14:paraId="2D7D8CB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378,83</w:t>
            </w:r>
          </w:p>
        </w:tc>
      </w:tr>
      <w:tr w:rsidR="00B24B76" w:rsidRPr="00B24B76" w14:paraId="065BFF7B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85C6A4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774" w:type="pct"/>
            <w:vAlign w:val="center"/>
            <w:hideMark/>
          </w:tcPr>
          <w:p w14:paraId="6C64F09D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729" w:type="pct"/>
            <w:noWrap/>
            <w:vAlign w:val="center"/>
            <w:hideMark/>
          </w:tcPr>
          <w:p w14:paraId="776FAF4B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835,68</w:t>
            </w:r>
          </w:p>
        </w:tc>
        <w:tc>
          <w:tcPr>
            <w:tcW w:w="729" w:type="pct"/>
            <w:noWrap/>
            <w:vAlign w:val="center"/>
            <w:hideMark/>
          </w:tcPr>
          <w:p w14:paraId="12A4BE9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127,52</w:t>
            </w:r>
          </w:p>
        </w:tc>
        <w:tc>
          <w:tcPr>
            <w:tcW w:w="729" w:type="pct"/>
            <w:noWrap/>
            <w:vAlign w:val="center"/>
            <w:hideMark/>
          </w:tcPr>
          <w:p w14:paraId="55317C4D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772,66</w:t>
            </w:r>
          </w:p>
        </w:tc>
        <w:tc>
          <w:tcPr>
            <w:tcW w:w="729" w:type="pct"/>
            <w:noWrap/>
            <w:vAlign w:val="center"/>
            <w:hideMark/>
          </w:tcPr>
          <w:p w14:paraId="667A8C0F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81,86</w:t>
            </w:r>
          </w:p>
        </w:tc>
      </w:tr>
      <w:tr w:rsidR="00B24B76" w:rsidRPr="00B24B76" w14:paraId="1F810005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264D7F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774" w:type="pct"/>
            <w:vAlign w:val="center"/>
            <w:hideMark/>
          </w:tcPr>
          <w:p w14:paraId="41BE071B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729" w:type="pct"/>
            <w:noWrap/>
            <w:vAlign w:val="center"/>
            <w:hideMark/>
          </w:tcPr>
          <w:p w14:paraId="3223719F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31,31</w:t>
            </w:r>
          </w:p>
        </w:tc>
        <w:tc>
          <w:tcPr>
            <w:tcW w:w="729" w:type="pct"/>
            <w:noWrap/>
            <w:vAlign w:val="center"/>
            <w:hideMark/>
          </w:tcPr>
          <w:p w14:paraId="14CAC04C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4,62</w:t>
            </w:r>
          </w:p>
        </w:tc>
        <w:tc>
          <w:tcPr>
            <w:tcW w:w="729" w:type="pct"/>
            <w:noWrap/>
            <w:vAlign w:val="center"/>
            <w:hideMark/>
          </w:tcPr>
          <w:p w14:paraId="413FEDCA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9,43</w:t>
            </w:r>
          </w:p>
        </w:tc>
        <w:tc>
          <w:tcPr>
            <w:tcW w:w="729" w:type="pct"/>
            <w:noWrap/>
            <w:vAlign w:val="center"/>
            <w:hideMark/>
          </w:tcPr>
          <w:p w14:paraId="4C92317A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B24B76" w:rsidRPr="00B24B76" w14:paraId="5AE4BEAB" w14:textId="77777777" w:rsidTr="00B24B7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32EA8C7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74" w:type="pct"/>
            <w:vAlign w:val="center"/>
            <w:hideMark/>
          </w:tcPr>
          <w:p w14:paraId="6B1BAA76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Корректировка НВВ за предыдущие года</w:t>
            </w:r>
          </w:p>
        </w:tc>
        <w:tc>
          <w:tcPr>
            <w:tcW w:w="729" w:type="pct"/>
            <w:noWrap/>
            <w:vAlign w:val="center"/>
            <w:hideMark/>
          </w:tcPr>
          <w:p w14:paraId="1F676D07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222,81</w:t>
            </w:r>
          </w:p>
        </w:tc>
        <w:tc>
          <w:tcPr>
            <w:tcW w:w="729" w:type="pct"/>
            <w:noWrap/>
            <w:vAlign w:val="center"/>
            <w:hideMark/>
          </w:tcPr>
          <w:p w14:paraId="5DCE584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451,92</w:t>
            </w:r>
          </w:p>
        </w:tc>
        <w:tc>
          <w:tcPr>
            <w:tcW w:w="729" w:type="pct"/>
            <w:noWrap/>
            <w:vAlign w:val="center"/>
            <w:hideMark/>
          </w:tcPr>
          <w:p w14:paraId="501D27C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436,70</w:t>
            </w:r>
          </w:p>
        </w:tc>
        <w:tc>
          <w:tcPr>
            <w:tcW w:w="729" w:type="pct"/>
            <w:noWrap/>
            <w:vAlign w:val="center"/>
            <w:hideMark/>
          </w:tcPr>
          <w:p w14:paraId="098BFFE6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B24B76" w:rsidRPr="00B24B76" w14:paraId="1ABC12D4" w14:textId="77777777" w:rsidTr="00B24B76">
        <w:trPr>
          <w:trHeight w:val="20"/>
        </w:trPr>
        <w:tc>
          <w:tcPr>
            <w:tcW w:w="308" w:type="pct"/>
            <w:shd w:val="clear" w:color="000000" w:fill="FFFF99"/>
            <w:noWrap/>
            <w:vAlign w:val="center"/>
            <w:hideMark/>
          </w:tcPr>
          <w:p w14:paraId="1473951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74" w:type="pct"/>
            <w:shd w:val="clear" w:color="000000" w:fill="FFFF99"/>
            <w:vAlign w:val="center"/>
            <w:hideMark/>
          </w:tcPr>
          <w:p w14:paraId="312B6D92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валовая выручка, используемая при расчете тарифов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6A174830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5 586,87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1A394496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3 134,08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2208FE9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8 229,68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4E1BC75D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1 792,23</w:t>
            </w:r>
          </w:p>
        </w:tc>
      </w:tr>
    </w:tbl>
    <w:p w14:paraId="2FB5B0C2" w14:textId="77777777" w:rsidR="00C773B5" w:rsidRDefault="00C773B5" w:rsidP="003124F5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0E543764" w14:textId="1A25CA72" w:rsidR="00B24B76" w:rsidRDefault="00B24B76" w:rsidP="003124F5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B24B76">
        <w:rPr>
          <w:rFonts w:ascii="Trebuchet MS" w:eastAsia="Times New Roman" w:hAnsi="Trebuchet MS" w:cs="Times New Roman"/>
          <w:b/>
          <w:bCs/>
          <w:lang w:eastAsia="ru-RU"/>
        </w:rPr>
        <w:t>Таблица 1.11.2</w:t>
      </w:r>
      <w:r>
        <w:rPr>
          <w:rFonts w:ascii="Trebuchet MS" w:eastAsia="Times New Roman" w:hAnsi="Trebuchet MS" w:cs="Times New Roman"/>
          <w:b/>
          <w:bCs/>
          <w:lang w:eastAsia="ru-RU"/>
        </w:rPr>
        <w:t>.2</w:t>
      </w:r>
      <w:r w:rsidRPr="00B24B76">
        <w:rPr>
          <w:rFonts w:ascii="Trebuchet MS" w:eastAsia="Times New Roman" w:hAnsi="Trebuchet MS" w:cs="Times New Roman"/>
          <w:b/>
          <w:bCs/>
          <w:lang w:eastAsia="ru-RU"/>
        </w:rPr>
        <w:t xml:space="preserve"> – Структура необходимой валовой выручки ООО УК «МТК»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6770"/>
        <w:gridCol w:w="2568"/>
      </w:tblGrid>
      <w:tr w:rsidR="00B24B76" w:rsidRPr="00B24B76" w14:paraId="36677B9F" w14:textId="77777777" w:rsidTr="00B24B76">
        <w:trPr>
          <w:trHeight w:val="20"/>
        </w:trPr>
        <w:tc>
          <w:tcPr>
            <w:tcW w:w="284" w:type="pct"/>
            <w:vMerge w:val="restart"/>
            <w:shd w:val="clear" w:color="000000" w:fill="CCFF99"/>
            <w:vAlign w:val="center"/>
            <w:hideMark/>
          </w:tcPr>
          <w:p w14:paraId="2FB4962A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418" w:type="pct"/>
            <w:vMerge w:val="restart"/>
            <w:shd w:val="clear" w:color="000000" w:fill="CCFF99"/>
            <w:vAlign w:val="center"/>
            <w:hideMark/>
          </w:tcPr>
          <w:p w14:paraId="3DF19084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Статьи расходов</w:t>
            </w:r>
          </w:p>
        </w:tc>
        <w:tc>
          <w:tcPr>
            <w:tcW w:w="1298" w:type="pct"/>
            <w:shd w:val="clear" w:color="000000" w:fill="CCFF99"/>
            <w:vAlign w:val="center"/>
            <w:hideMark/>
          </w:tcPr>
          <w:p w14:paraId="50EBFF3A" w14:textId="77777777" w:rsid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ООО УК "МТК"</w:t>
            </w:r>
          </w:p>
          <w:p w14:paraId="7741E7D3" w14:textId="2471FF00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</w:tr>
      <w:tr w:rsidR="00B24B76" w:rsidRPr="00B24B76" w14:paraId="7C1F6F95" w14:textId="77777777" w:rsidTr="00B24B76">
        <w:trPr>
          <w:trHeight w:val="20"/>
        </w:trPr>
        <w:tc>
          <w:tcPr>
            <w:tcW w:w="284" w:type="pct"/>
            <w:vMerge/>
            <w:vAlign w:val="center"/>
            <w:hideMark/>
          </w:tcPr>
          <w:p w14:paraId="3AFE40E1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18" w:type="pct"/>
            <w:vMerge/>
            <w:vAlign w:val="center"/>
            <w:hideMark/>
          </w:tcPr>
          <w:p w14:paraId="470BC178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8" w:type="pct"/>
            <w:shd w:val="clear" w:color="000000" w:fill="CCFF99"/>
            <w:vAlign w:val="center"/>
            <w:hideMark/>
          </w:tcPr>
          <w:p w14:paraId="2909E83F" w14:textId="15B6AFA9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План 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на </w:t>
            </w: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B24B76" w:rsidRPr="00B24B76" w14:paraId="17FFC862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5D0897E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18" w:type="pct"/>
            <w:vAlign w:val="center"/>
            <w:hideMark/>
          </w:tcPr>
          <w:p w14:paraId="2DB81445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Операционные расходы</w:t>
            </w:r>
          </w:p>
        </w:tc>
        <w:tc>
          <w:tcPr>
            <w:tcW w:w="1298" w:type="pct"/>
            <w:noWrap/>
            <w:vAlign w:val="center"/>
            <w:hideMark/>
          </w:tcPr>
          <w:p w14:paraId="09EE5A0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9 859,03</w:t>
            </w:r>
          </w:p>
        </w:tc>
      </w:tr>
      <w:tr w:rsidR="00B24B76" w:rsidRPr="00B24B76" w14:paraId="0340BC61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4AB72048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418" w:type="pct"/>
            <w:vAlign w:val="center"/>
            <w:hideMark/>
          </w:tcPr>
          <w:p w14:paraId="6E5E4B56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Сырье и материалы</w:t>
            </w:r>
          </w:p>
        </w:tc>
        <w:tc>
          <w:tcPr>
            <w:tcW w:w="1298" w:type="pct"/>
            <w:noWrap/>
            <w:vAlign w:val="center"/>
            <w:hideMark/>
          </w:tcPr>
          <w:p w14:paraId="327D12A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389,13</w:t>
            </w:r>
          </w:p>
        </w:tc>
      </w:tr>
      <w:tr w:rsidR="00B24B76" w:rsidRPr="00B24B76" w14:paraId="3325E395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65877B7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418" w:type="pct"/>
            <w:vAlign w:val="center"/>
            <w:hideMark/>
          </w:tcPr>
          <w:p w14:paraId="1997DD0C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1298" w:type="pct"/>
            <w:noWrap/>
            <w:vAlign w:val="center"/>
            <w:hideMark/>
          </w:tcPr>
          <w:p w14:paraId="7207DFE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8 520,72</w:t>
            </w:r>
          </w:p>
        </w:tc>
      </w:tr>
      <w:tr w:rsidR="00B24B76" w:rsidRPr="00B24B76" w14:paraId="1F232AB7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4F98A15F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3418" w:type="pct"/>
            <w:vAlign w:val="center"/>
            <w:hideMark/>
          </w:tcPr>
          <w:p w14:paraId="2D7395FA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Обучение персонала</w:t>
            </w:r>
          </w:p>
        </w:tc>
        <w:tc>
          <w:tcPr>
            <w:tcW w:w="1298" w:type="pct"/>
            <w:noWrap/>
            <w:vAlign w:val="center"/>
            <w:hideMark/>
          </w:tcPr>
          <w:p w14:paraId="464D50D7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60,23</w:t>
            </w:r>
          </w:p>
        </w:tc>
      </w:tr>
      <w:tr w:rsidR="00B24B76" w:rsidRPr="00B24B76" w14:paraId="1D6DD171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232A637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3418" w:type="pct"/>
            <w:vAlign w:val="center"/>
            <w:hideMark/>
          </w:tcPr>
          <w:p w14:paraId="2C364317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298" w:type="pct"/>
            <w:noWrap/>
            <w:vAlign w:val="center"/>
            <w:hideMark/>
          </w:tcPr>
          <w:p w14:paraId="38B89D0D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888,95</w:t>
            </w:r>
          </w:p>
        </w:tc>
      </w:tr>
      <w:tr w:rsidR="00B24B76" w:rsidRPr="00B24B76" w14:paraId="655E540A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1908AE1A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418" w:type="pct"/>
            <w:vAlign w:val="center"/>
            <w:hideMark/>
          </w:tcPr>
          <w:p w14:paraId="7D0BCAF2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Неподконтрольные расходы</w:t>
            </w:r>
          </w:p>
        </w:tc>
        <w:tc>
          <w:tcPr>
            <w:tcW w:w="1298" w:type="pct"/>
            <w:noWrap/>
            <w:vAlign w:val="center"/>
            <w:hideMark/>
          </w:tcPr>
          <w:p w14:paraId="4875AC4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2 573,26</w:t>
            </w:r>
          </w:p>
        </w:tc>
      </w:tr>
      <w:tr w:rsidR="00B24B76" w:rsidRPr="00B24B76" w14:paraId="160DEC6C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6ECAEB5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418" w:type="pct"/>
            <w:vAlign w:val="center"/>
            <w:hideMark/>
          </w:tcPr>
          <w:p w14:paraId="79B304B3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298" w:type="pct"/>
            <w:noWrap/>
            <w:vAlign w:val="center"/>
            <w:hideMark/>
          </w:tcPr>
          <w:p w14:paraId="63C84BB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2 573,26</w:t>
            </w:r>
          </w:p>
        </w:tc>
      </w:tr>
      <w:tr w:rsidR="00B24B76" w:rsidRPr="00B24B76" w14:paraId="35C7C062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2F33BA8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418" w:type="pct"/>
            <w:vAlign w:val="center"/>
            <w:hideMark/>
          </w:tcPr>
          <w:p w14:paraId="6E86EDCE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Расходы на приобретение энергетических ресурсов</w:t>
            </w:r>
          </w:p>
        </w:tc>
        <w:tc>
          <w:tcPr>
            <w:tcW w:w="1298" w:type="pct"/>
            <w:noWrap/>
            <w:vAlign w:val="center"/>
            <w:hideMark/>
          </w:tcPr>
          <w:p w14:paraId="495DFD3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42 599,04</w:t>
            </w:r>
          </w:p>
        </w:tc>
      </w:tr>
      <w:tr w:rsidR="00B24B76" w:rsidRPr="00B24B76" w14:paraId="6FDDF6CE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4B2C392E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418" w:type="pct"/>
            <w:vAlign w:val="center"/>
            <w:hideMark/>
          </w:tcPr>
          <w:p w14:paraId="7A9A81C8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Топливо</w:t>
            </w:r>
          </w:p>
        </w:tc>
        <w:tc>
          <w:tcPr>
            <w:tcW w:w="1298" w:type="pct"/>
            <w:noWrap/>
            <w:vAlign w:val="center"/>
            <w:hideMark/>
          </w:tcPr>
          <w:p w14:paraId="1471E153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31 714,41</w:t>
            </w:r>
          </w:p>
        </w:tc>
      </w:tr>
      <w:tr w:rsidR="00B24B76" w:rsidRPr="00B24B76" w14:paraId="3CFF5225" w14:textId="77777777" w:rsidTr="00B24B76">
        <w:trPr>
          <w:trHeight w:val="20"/>
        </w:trPr>
        <w:tc>
          <w:tcPr>
            <w:tcW w:w="284" w:type="pct"/>
            <w:noWrap/>
            <w:vAlign w:val="center"/>
            <w:hideMark/>
          </w:tcPr>
          <w:p w14:paraId="31522BE2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418" w:type="pct"/>
            <w:vAlign w:val="center"/>
            <w:hideMark/>
          </w:tcPr>
          <w:p w14:paraId="386A3812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1298" w:type="pct"/>
            <w:noWrap/>
            <w:vAlign w:val="center"/>
            <w:hideMark/>
          </w:tcPr>
          <w:p w14:paraId="5DF5E281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10 884,63</w:t>
            </w:r>
          </w:p>
        </w:tc>
      </w:tr>
      <w:tr w:rsidR="00B24B76" w:rsidRPr="00B24B76" w14:paraId="36A91625" w14:textId="77777777" w:rsidTr="00B24B76">
        <w:trPr>
          <w:trHeight w:val="20"/>
        </w:trPr>
        <w:tc>
          <w:tcPr>
            <w:tcW w:w="284" w:type="pct"/>
            <w:shd w:val="clear" w:color="000000" w:fill="FFFF99"/>
            <w:noWrap/>
            <w:vAlign w:val="center"/>
            <w:hideMark/>
          </w:tcPr>
          <w:p w14:paraId="29FF22C5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418" w:type="pct"/>
            <w:shd w:val="clear" w:color="000000" w:fill="FFFF99"/>
            <w:vAlign w:val="center"/>
            <w:hideMark/>
          </w:tcPr>
          <w:p w14:paraId="3BE5A46D" w14:textId="77777777" w:rsidR="00B24B76" w:rsidRPr="00B24B76" w:rsidRDefault="00B24B76" w:rsidP="00B24B7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валовая выручка, используемая при расчете тарифов</w:t>
            </w:r>
          </w:p>
        </w:tc>
        <w:tc>
          <w:tcPr>
            <w:tcW w:w="1298" w:type="pct"/>
            <w:shd w:val="clear" w:color="000000" w:fill="FFFF99"/>
            <w:noWrap/>
            <w:vAlign w:val="center"/>
            <w:hideMark/>
          </w:tcPr>
          <w:p w14:paraId="73E1C0A9" w14:textId="77777777" w:rsidR="00B24B76" w:rsidRPr="00B24B76" w:rsidRDefault="00B24B76" w:rsidP="00B24B7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55 031,33</w:t>
            </w:r>
          </w:p>
        </w:tc>
      </w:tr>
    </w:tbl>
    <w:p w14:paraId="47E76784" w14:textId="77777777" w:rsidR="00B24B76" w:rsidRPr="007D16A3" w:rsidRDefault="00B24B76" w:rsidP="003124F5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543CC521" w14:textId="3C8424B3" w:rsidR="00A020AA" w:rsidRPr="00AB1FFD" w:rsidRDefault="00A020AA" w:rsidP="00BB31D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4" w:name="_Toc203488760"/>
      <w:bookmarkEnd w:id="149"/>
      <w:r w:rsidRPr="00AB1FFD">
        <w:rPr>
          <w:rFonts w:ascii="Trebuchet MS" w:eastAsia="Times New Roman" w:hAnsi="Trebuchet MS" w:cs="Times New Roman"/>
          <w:b/>
          <w:lang w:eastAsia="ru-RU"/>
        </w:rPr>
        <w:t>1.11.3 Плата за подключение к системе теплоснабжения и поступлений денежных средств от осуществления указанной деятельности</w:t>
      </w:r>
      <w:bookmarkEnd w:id="154"/>
    </w:p>
    <w:p w14:paraId="3A636525" w14:textId="77777777" w:rsidR="00A020AA" w:rsidRPr="00AB1FFD" w:rsidRDefault="00A020AA" w:rsidP="00BB31D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B1FFD">
        <w:rPr>
          <w:rFonts w:ascii="Trebuchet MS" w:eastAsia="Times New Roman" w:hAnsi="Trebuchet MS" w:cs="Times New Roman"/>
          <w:lang w:eastAsia="ru-RU"/>
        </w:rPr>
        <w:t>Плата за подключение к системе теплоснабжения - плата, которую вносят лица, осуществляющие строительство здания, строения, сооружения, подключаемых к системе теплоснабжения, а также плата, которую вносят лица, осуществляющие реконструкцию здания, строения, сооружения в случае, если данная реконструкция влечет за собой увеличение тепловой нагрузки реконструируемых здания, строения, сооружения.</w:t>
      </w:r>
    </w:p>
    <w:p w14:paraId="085D402F" w14:textId="7785A307" w:rsidR="00BE401F" w:rsidRDefault="00A22424" w:rsidP="00BB31D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22424">
        <w:rPr>
          <w:rFonts w:ascii="Trebuchet MS" w:eastAsia="Times New Roman" w:hAnsi="Trebuchet MS" w:cs="Times New Roman"/>
          <w:lang w:eastAsia="ru-RU"/>
        </w:rPr>
        <w:lastRenderedPageBreak/>
        <w:t>Плата за подключение к системам теплоснабжения для теплоснабжающ</w:t>
      </w:r>
      <w:r w:rsidR="00001BD5">
        <w:rPr>
          <w:rFonts w:ascii="Trebuchet MS" w:eastAsia="Times New Roman" w:hAnsi="Trebuchet MS" w:cs="Times New Roman"/>
          <w:lang w:eastAsia="ru-RU"/>
        </w:rPr>
        <w:t>их</w:t>
      </w:r>
      <w:r w:rsidRPr="00A22424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001BD5">
        <w:rPr>
          <w:rFonts w:ascii="Trebuchet MS" w:eastAsia="Times New Roman" w:hAnsi="Trebuchet MS" w:cs="Times New Roman"/>
          <w:lang w:eastAsia="ru-RU"/>
        </w:rPr>
        <w:t>й</w:t>
      </w:r>
      <w:r w:rsidRPr="00A22424">
        <w:rPr>
          <w:rFonts w:ascii="Trebuchet MS" w:eastAsia="Times New Roman" w:hAnsi="Trebuchet MS" w:cs="Times New Roman"/>
          <w:lang w:eastAsia="ru-RU"/>
        </w:rPr>
        <w:t>, осуществляющ</w:t>
      </w:r>
      <w:r w:rsidR="00001BD5">
        <w:rPr>
          <w:rFonts w:ascii="Trebuchet MS" w:eastAsia="Times New Roman" w:hAnsi="Trebuchet MS" w:cs="Times New Roman"/>
          <w:lang w:eastAsia="ru-RU"/>
        </w:rPr>
        <w:t>их</w:t>
      </w:r>
      <w:r w:rsidRPr="00A22424">
        <w:rPr>
          <w:rFonts w:ascii="Trebuchet MS" w:eastAsia="Times New Roman" w:hAnsi="Trebuchet MS" w:cs="Times New Roman"/>
          <w:lang w:eastAsia="ru-RU"/>
        </w:rPr>
        <w:t xml:space="preserve"> деятельность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Pr="00A22424">
        <w:rPr>
          <w:rFonts w:ascii="Trebuchet MS" w:eastAsia="Times New Roman" w:hAnsi="Trebuchet MS" w:cs="Times New Roman"/>
          <w:lang w:eastAsia="ru-RU"/>
        </w:rPr>
        <w:t xml:space="preserve">муниципального </w:t>
      </w:r>
      <w:r>
        <w:rPr>
          <w:rFonts w:ascii="Trebuchet MS" w:eastAsia="Times New Roman" w:hAnsi="Trebuchet MS" w:cs="Times New Roman"/>
          <w:lang w:eastAsia="ru-RU"/>
        </w:rPr>
        <w:t>округа</w:t>
      </w:r>
      <w:r w:rsidRPr="00A22424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Pr="00A22424">
        <w:rPr>
          <w:rFonts w:ascii="Trebuchet MS" w:eastAsia="Times New Roman" w:hAnsi="Trebuchet MS" w:cs="Times New Roman"/>
          <w:lang w:eastAsia="ru-RU"/>
        </w:rPr>
        <w:t xml:space="preserve"> области, не установлена.</w:t>
      </w:r>
    </w:p>
    <w:p w14:paraId="6C61DE93" w14:textId="77777777" w:rsidR="00A22424" w:rsidRPr="00AB1FFD" w:rsidRDefault="00A22424" w:rsidP="00BB31D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B76723F" w14:textId="48FE2722" w:rsidR="00A020AA" w:rsidRPr="00AB1FFD" w:rsidRDefault="00A020AA" w:rsidP="00A22424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ind w:right="-2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5" w:name="_Toc203488761"/>
      <w:r w:rsidRPr="00AB1FFD">
        <w:rPr>
          <w:rFonts w:ascii="Trebuchet MS" w:eastAsia="Times New Roman" w:hAnsi="Trebuchet MS" w:cs="Times New Roman"/>
          <w:b/>
          <w:lang w:eastAsia="ru-RU"/>
        </w:rPr>
        <w:t>1.11.4 Плата за услуги по поддержанию резервной тепловой мощности</w:t>
      </w:r>
      <w:bookmarkEnd w:id="155"/>
    </w:p>
    <w:p w14:paraId="0A09C5BD" w14:textId="77777777" w:rsidR="00A020AA" w:rsidRPr="00AB1FFD" w:rsidRDefault="00A020AA" w:rsidP="00A2242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B1FFD">
        <w:rPr>
          <w:rFonts w:ascii="Trebuchet MS" w:eastAsia="Times New Roman" w:hAnsi="Trebuchet MS" w:cs="Times New Roman"/>
          <w:lang w:eastAsia="ru-RU"/>
        </w:rPr>
        <w:t>Плата за услуги по поддержанию резервной тепловой мощности устанавливается в случае, если потребитель не потребляет тепловую энергию,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необходимости.</w:t>
      </w:r>
    </w:p>
    <w:p w14:paraId="33F39809" w14:textId="77777777" w:rsidR="00A020AA" w:rsidRPr="00AB1FFD" w:rsidRDefault="00A020AA" w:rsidP="00BB31D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B1FFD">
        <w:rPr>
          <w:rFonts w:ascii="Trebuchet MS" w:eastAsia="Times New Roman" w:hAnsi="Trebuchet MS" w:cs="Times New Roman"/>
          <w:lang w:eastAsia="ru-RU"/>
        </w:rPr>
        <w:t>Плата за услуги по поддержанию резервной тепловой мощности подлежит регулированию для отдельных категорий социально значимых потребителей, перечень которых определяется основами ценообразования в сфере теплоснабжения, утвержденными Правительством Российской Федерации, и устанавливается как сумма ставок за поддерживаемую мощность источника тепловой энергии и за поддерживаемую мощность тепловых сетей в объеме, необходимом для возможного обеспечения тепловой нагрузки потребителя.</w:t>
      </w:r>
    </w:p>
    <w:p w14:paraId="231C69D6" w14:textId="77777777" w:rsidR="00A020AA" w:rsidRPr="00AB1FFD" w:rsidRDefault="00A020AA" w:rsidP="00BB31D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B1FFD">
        <w:rPr>
          <w:rFonts w:ascii="Trebuchet MS" w:eastAsia="Times New Roman" w:hAnsi="Trebuchet MS" w:cs="Times New Roman"/>
          <w:lang w:eastAsia="ru-RU"/>
        </w:rPr>
        <w:t>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сторон.</w:t>
      </w:r>
    </w:p>
    <w:p w14:paraId="5E89C1B6" w14:textId="035242EB" w:rsidR="00A22424" w:rsidRPr="00AB1FFD" w:rsidRDefault="00A22424" w:rsidP="00A2242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06366">
        <w:rPr>
          <w:rFonts w:ascii="Trebuchet MS" w:eastAsia="Times New Roman" w:hAnsi="Trebuchet MS" w:cs="Times New Roman"/>
          <w:lang w:eastAsia="ru-RU"/>
        </w:rPr>
        <w:t>Плата за услуги по поддержанию резервной тепловой мощности для теплоснабжающ</w:t>
      </w:r>
      <w:r w:rsidR="00001BD5">
        <w:rPr>
          <w:rFonts w:ascii="Trebuchet MS" w:eastAsia="Times New Roman" w:hAnsi="Trebuchet MS" w:cs="Times New Roman"/>
          <w:lang w:eastAsia="ru-RU"/>
        </w:rPr>
        <w:t>их</w:t>
      </w:r>
      <w:r w:rsidRPr="00B06366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001BD5">
        <w:rPr>
          <w:rFonts w:ascii="Trebuchet MS" w:eastAsia="Times New Roman" w:hAnsi="Trebuchet MS" w:cs="Times New Roman"/>
          <w:lang w:eastAsia="ru-RU"/>
        </w:rPr>
        <w:t>й</w:t>
      </w:r>
      <w:r w:rsidRPr="00B06366">
        <w:rPr>
          <w:rFonts w:ascii="Trebuchet MS" w:eastAsia="Times New Roman" w:hAnsi="Trebuchet MS" w:cs="Times New Roman"/>
          <w:lang w:eastAsia="ru-RU"/>
        </w:rPr>
        <w:t>, осуществляющ</w:t>
      </w:r>
      <w:r w:rsidR="00001BD5">
        <w:rPr>
          <w:rFonts w:ascii="Trebuchet MS" w:eastAsia="Times New Roman" w:hAnsi="Trebuchet MS" w:cs="Times New Roman"/>
          <w:lang w:eastAsia="ru-RU"/>
        </w:rPr>
        <w:t>их</w:t>
      </w:r>
      <w:r w:rsidRPr="00B06366">
        <w:rPr>
          <w:rFonts w:ascii="Trebuchet MS" w:eastAsia="Times New Roman" w:hAnsi="Trebuchet MS" w:cs="Times New Roman"/>
          <w:lang w:eastAsia="ru-RU"/>
        </w:rPr>
        <w:t xml:space="preserve"> деятельность 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A22424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B06366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Pr="00B06366">
        <w:rPr>
          <w:rFonts w:ascii="Trebuchet MS" w:eastAsia="Times New Roman" w:hAnsi="Trebuchet MS" w:cs="Times New Roman"/>
          <w:lang w:eastAsia="ru-RU"/>
        </w:rPr>
        <w:t xml:space="preserve"> области, не установлена</w:t>
      </w:r>
      <w:r w:rsidRPr="00AB1FFD">
        <w:rPr>
          <w:rFonts w:ascii="Trebuchet MS" w:eastAsia="Times New Roman" w:hAnsi="Trebuchet MS" w:cs="Times New Roman"/>
          <w:lang w:eastAsia="ru-RU"/>
        </w:rPr>
        <w:t>.</w:t>
      </w:r>
    </w:p>
    <w:p w14:paraId="2D2A363D" w14:textId="476F7DBA" w:rsidR="00AB1FFD" w:rsidRDefault="00AB1FFD" w:rsidP="00964EEB">
      <w:pPr>
        <w:spacing w:after="0" w:line="276" w:lineRule="auto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</w:pPr>
    </w:p>
    <w:p w14:paraId="056F49B9" w14:textId="17734B6C" w:rsidR="00A020AA" w:rsidRPr="00AB1FFD" w:rsidRDefault="00D92BAA" w:rsidP="00F365CB">
      <w:pPr>
        <w:keepNext/>
        <w:pageBreakBefore/>
        <w:spacing w:before="120" w:after="6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lang w:eastAsia="ru-RU"/>
        </w:rPr>
      </w:pPr>
      <w:bookmarkStart w:id="156" w:name="_Toc203488762"/>
      <w:r w:rsidRPr="00AB1FFD">
        <w:rPr>
          <w:rFonts w:ascii="Trebuchet MS" w:eastAsia="Times New Roman" w:hAnsi="Trebuchet MS" w:cs="Times New Roman"/>
          <w:b/>
          <w:bCs/>
          <w:kern w:val="32"/>
          <w:lang w:eastAsia="ru-RU"/>
        </w:rPr>
        <w:lastRenderedPageBreak/>
        <w:t xml:space="preserve">1.12 </w:t>
      </w:r>
      <w:r w:rsidR="00A020AA" w:rsidRPr="00AB1FFD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Описание существующих технических и технологических проблем в системах теплоснабжения </w:t>
      </w:r>
      <w:r w:rsidR="00D46C93" w:rsidRPr="00AB1FFD">
        <w:rPr>
          <w:rFonts w:ascii="Trebuchet MS" w:eastAsia="Times New Roman" w:hAnsi="Trebuchet MS" w:cs="Times New Roman"/>
          <w:b/>
          <w:bCs/>
          <w:kern w:val="32"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b/>
          <w:bCs/>
          <w:kern w:val="32"/>
          <w:lang w:eastAsia="ru-RU"/>
        </w:rPr>
        <w:t>округа</w:t>
      </w:r>
      <w:bookmarkEnd w:id="156"/>
    </w:p>
    <w:p w14:paraId="196BDFB4" w14:textId="481DB7F8" w:rsidR="00A020AA" w:rsidRPr="00AB1FFD" w:rsidRDefault="00A020AA" w:rsidP="00BB31D9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7" w:name="_Toc203488763"/>
      <w:r w:rsidRPr="00AB1FFD">
        <w:rPr>
          <w:rFonts w:ascii="Trebuchet MS" w:eastAsia="Times New Roman" w:hAnsi="Trebuchet MS" w:cs="Times New Roman"/>
          <w:b/>
          <w:lang w:eastAsia="ru-RU"/>
        </w:rPr>
        <w:t>1.12.1 Описание существующих проблем организации качественного теплоснабжения</w:t>
      </w:r>
      <w:bookmarkEnd w:id="157"/>
    </w:p>
    <w:p w14:paraId="60F56FDD" w14:textId="0F301097" w:rsidR="00B86D50" w:rsidRPr="00367C24" w:rsidRDefault="00A72FD4" w:rsidP="00B1705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A72FD4">
        <w:rPr>
          <w:rFonts w:ascii="Trebuchet MS" w:eastAsia="Times New Roman" w:hAnsi="Trebuchet MS" w:cs="Times New Roman"/>
          <w:lang w:eastAsia="ru-RU"/>
        </w:rPr>
        <w:t>Причины, приводящие к снижению качества теплоснабжения, включая проблемы в работе теплопотребляющих установок потребителей, отсутствуют.</w:t>
      </w:r>
    </w:p>
    <w:p w14:paraId="4428814E" w14:textId="77777777" w:rsidR="00B86D50" w:rsidRPr="00AB1FFD" w:rsidRDefault="00B86D50" w:rsidP="00E21DF8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31825198" w14:textId="351AAA78" w:rsidR="00A020AA" w:rsidRPr="00AB1FFD" w:rsidRDefault="00A020AA" w:rsidP="00E0794B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8" w:name="_Toc203488764"/>
      <w:r w:rsidRPr="00AB1FFD">
        <w:rPr>
          <w:rFonts w:ascii="Trebuchet MS" w:eastAsia="Times New Roman" w:hAnsi="Trebuchet MS" w:cs="Times New Roman"/>
          <w:b/>
          <w:lang w:eastAsia="ru-RU"/>
        </w:rPr>
        <w:t>1.12.2</w:t>
      </w:r>
      <w:r w:rsidR="00BF7FC9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AB1FFD">
        <w:rPr>
          <w:rFonts w:ascii="Trebuchet MS" w:eastAsia="Times New Roman" w:hAnsi="Trebuchet MS" w:cs="Times New Roman"/>
          <w:b/>
          <w:lang w:eastAsia="ru-RU"/>
        </w:rPr>
        <w:t xml:space="preserve">Описание существующих проблем организации надежного и безопасного теплоснабжения </w:t>
      </w:r>
      <w:r w:rsidR="00D46C93" w:rsidRPr="00AB1FFD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b/>
          <w:lang w:eastAsia="ru-RU"/>
        </w:rPr>
        <w:t>округа</w:t>
      </w:r>
      <w:bookmarkEnd w:id="158"/>
      <w:r w:rsidR="00D46C93" w:rsidRPr="00AB1FFD">
        <w:rPr>
          <w:rFonts w:ascii="Trebuchet MS" w:eastAsia="Times New Roman" w:hAnsi="Trebuchet MS" w:cs="Times New Roman"/>
          <w:b/>
          <w:lang w:eastAsia="ru-RU"/>
        </w:rPr>
        <w:t xml:space="preserve"> </w:t>
      </w:r>
    </w:p>
    <w:p w14:paraId="62895050" w14:textId="7324E8C0" w:rsidR="00B17057" w:rsidRPr="00B17057" w:rsidRDefault="00B17057" w:rsidP="00B1705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17057">
        <w:rPr>
          <w:rFonts w:ascii="Trebuchet MS" w:eastAsia="Times New Roman" w:hAnsi="Trebuchet MS" w:cs="Times New Roman"/>
          <w:lang w:eastAsia="ru-RU"/>
        </w:rPr>
        <w:t xml:space="preserve">Проблемы, связанные с организацией надежного и безопасного теплоснабжения потребителей на территории 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Pr="00B17057">
        <w:rPr>
          <w:rFonts w:ascii="Trebuchet MS" w:eastAsia="Times New Roman" w:hAnsi="Trebuchet MS" w:cs="Times New Roman"/>
          <w:lang w:eastAsia="ru-RU"/>
        </w:rPr>
        <w:t>, включают в себя:</w:t>
      </w:r>
    </w:p>
    <w:p w14:paraId="63BA58D8" w14:textId="7BFA3742" w:rsidR="00830C80" w:rsidRPr="00AB1FFD" w:rsidRDefault="00B17057" w:rsidP="00B1705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17057">
        <w:rPr>
          <w:rFonts w:ascii="Trebuchet MS" w:eastAsia="Times New Roman" w:hAnsi="Trebuchet MS" w:cs="Times New Roman"/>
          <w:lang w:eastAsia="ru-RU"/>
        </w:rPr>
        <w:t xml:space="preserve">- </w:t>
      </w:r>
      <w:r w:rsidR="00FE47B1">
        <w:rPr>
          <w:rFonts w:ascii="Trebuchet MS" w:eastAsia="Times New Roman" w:hAnsi="Trebuchet MS" w:cs="Times New Roman"/>
          <w:lang w:eastAsia="ru-RU"/>
        </w:rPr>
        <w:t>в рамках реализации проектов по газификации территории пгт. Максатиха, «Схемой теплоснабжения</w:t>
      </w:r>
      <w:r w:rsidR="00FE47B1" w:rsidRPr="00FE47B1">
        <w:t xml:space="preserve"> </w:t>
      </w:r>
      <w:r w:rsidR="00FE47B1" w:rsidRPr="00FE47B1">
        <w:rPr>
          <w:rFonts w:ascii="Trebuchet MS" w:eastAsia="Times New Roman" w:hAnsi="Trebuchet MS" w:cs="Times New Roman"/>
          <w:lang w:eastAsia="ru-RU"/>
        </w:rPr>
        <w:t>муниципального образования городского поселения посёлок Максатиха Максатихинского района Тверской области на период до 2032 года</w:t>
      </w:r>
      <w:r w:rsidR="00FE47B1">
        <w:rPr>
          <w:rFonts w:ascii="Trebuchet MS" w:eastAsia="Times New Roman" w:hAnsi="Trebuchet MS" w:cs="Times New Roman"/>
          <w:lang w:eastAsia="ru-RU"/>
        </w:rPr>
        <w:t xml:space="preserve">» (утвержденной постановлением администрации Максатихинского района </w:t>
      </w:r>
      <w:r w:rsidR="00FE47B1" w:rsidRPr="00FE47B1">
        <w:rPr>
          <w:rFonts w:ascii="Trebuchet MS" w:eastAsia="Times New Roman" w:hAnsi="Trebuchet MS" w:cs="Times New Roman"/>
          <w:lang w:eastAsia="ru-RU"/>
        </w:rPr>
        <w:t>от 15</w:t>
      </w:r>
      <w:r w:rsidR="00FE47B1">
        <w:rPr>
          <w:rFonts w:ascii="Trebuchet MS" w:eastAsia="Times New Roman" w:hAnsi="Trebuchet MS" w:cs="Times New Roman"/>
          <w:lang w:eastAsia="ru-RU"/>
        </w:rPr>
        <w:t>.02</w:t>
      </w:r>
      <w:r w:rsidR="009B4B22">
        <w:rPr>
          <w:rFonts w:ascii="Trebuchet MS" w:eastAsia="Times New Roman" w:hAnsi="Trebuchet MS" w:cs="Times New Roman"/>
          <w:lang w:eastAsia="ru-RU"/>
        </w:rPr>
        <w:t>.</w:t>
      </w:r>
      <w:r w:rsidR="00FE47B1" w:rsidRPr="00FE47B1">
        <w:rPr>
          <w:rFonts w:ascii="Trebuchet MS" w:eastAsia="Times New Roman" w:hAnsi="Trebuchet MS" w:cs="Times New Roman"/>
          <w:lang w:eastAsia="ru-RU"/>
        </w:rPr>
        <w:t>2022 года № 44-п</w:t>
      </w:r>
      <w:r w:rsidR="00FE47B1">
        <w:rPr>
          <w:rFonts w:ascii="Trebuchet MS" w:eastAsia="Times New Roman" w:hAnsi="Trebuchet MS" w:cs="Times New Roman"/>
          <w:lang w:eastAsia="ru-RU"/>
        </w:rPr>
        <w:t xml:space="preserve">) предусматривалось отключение ряда потребителей от централизованных систем теплоснабжения с их последующим переводом на индивидуальные источники газового отопления </w:t>
      </w:r>
      <w:r w:rsidR="009B4B22">
        <w:rPr>
          <w:rFonts w:ascii="Trebuchet MS" w:eastAsia="Times New Roman" w:hAnsi="Trebuchet MS" w:cs="Times New Roman"/>
          <w:lang w:eastAsia="ru-RU"/>
        </w:rPr>
        <w:t>до</w:t>
      </w:r>
      <w:r w:rsidR="00FE47B1">
        <w:rPr>
          <w:rFonts w:ascii="Trebuchet MS" w:eastAsia="Times New Roman" w:hAnsi="Trebuchet MS" w:cs="Times New Roman"/>
          <w:lang w:eastAsia="ru-RU"/>
        </w:rPr>
        <w:t xml:space="preserve"> 2024 год</w:t>
      </w:r>
      <w:r w:rsidR="009B4B22">
        <w:rPr>
          <w:rFonts w:ascii="Trebuchet MS" w:eastAsia="Times New Roman" w:hAnsi="Trebuchet MS" w:cs="Times New Roman"/>
          <w:lang w:eastAsia="ru-RU"/>
        </w:rPr>
        <w:t>а включительно</w:t>
      </w:r>
      <w:r w:rsidRPr="00B17057">
        <w:rPr>
          <w:rFonts w:ascii="Trebuchet MS" w:eastAsia="Times New Roman" w:hAnsi="Trebuchet MS" w:cs="Times New Roman"/>
          <w:lang w:eastAsia="ru-RU"/>
        </w:rPr>
        <w:t>.</w:t>
      </w:r>
      <w:r w:rsidR="00FE47B1">
        <w:rPr>
          <w:rFonts w:ascii="Trebuchet MS" w:eastAsia="Times New Roman" w:hAnsi="Trebuchet MS" w:cs="Times New Roman"/>
          <w:lang w:eastAsia="ru-RU"/>
        </w:rPr>
        <w:t xml:space="preserve"> По состоянию на 01 июля 2025 года не все из указанных потребителей подключились к системе газоснабжения поселка (актуальный перечень приведен в разделе 7.1 Том 2. «Обосновывающие матери</w:t>
      </w:r>
      <w:r w:rsidR="009B4B22">
        <w:rPr>
          <w:rFonts w:ascii="Trebuchet MS" w:eastAsia="Times New Roman" w:hAnsi="Trebuchet MS" w:cs="Times New Roman"/>
          <w:lang w:eastAsia="ru-RU"/>
        </w:rPr>
        <w:t>а</w:t>
      </w:r>
      <w:r w:rsidR="00FE47B1">
        <w:rPr>
          <w:rFonts w:ascii="Trebuchet MS" w:eastAsia="Times New Roman" w:hAnsi="Trebuchet MS" w:cs="Times New Roman"/>
          <w:lang w:eastAsia="ru-RU"/>
        </w:rPr>
        <w:t>лы»).</w:t>
      </w:r>
    </w:p>
    <w:p w14:paraId="275C5427" w14:textId="77777777" w:rsidR="00503298" w:rsidRDefault="00503298" w:rsidP="00684989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43C598E5" w14:textId="77777777" w:rsidR="00B86D50" w:rsidRPr="006013AB" w:rsidRDefault="00B86D50" w:rsidP="00B86D50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59" w:name="_Toc163156925"/>
      <w:bookmarkStart w:id="160" w:name="_Toc163397677"/>
      <w:bookmarkStart w:id="161" w:name="_Toc164639091"/>
      <w:bookmarkStart w:id="162" w:name="_Toc203488765"/>
      <w:bookmarkStart w:id="163" w:name="_Hlk165275293"/>
      <w:r w:rsidRPr="006013AB">
        <w:rPr>
          <w:rFonts w:ascii="Trebuchet MS" w:eastAsia="Times New Roman" w:hAnsi="Trebuchet MS" w:cs="Times New Roman"/>
          <w:b/>
          <w:lang w:eastAsia="ru-RU"/>
        </w:rPr>
        <w:t xml:space="preserve">1.12.3 </w:t>
      </w:r>
      <w:r>
        <w:rPr>
          <w:rFonts w:ascii="Trebuchet MS" w:eastAsia="Times New Roman" w:hAnsi="Trebuchet MS" w:cs="Times New Roman"/>
          <w:b/>
          <w:lang w:eastAsia="ru-RU"/>
        </w:rPr>
        <w:t>О</w:t>
      </w:r>
      <w:r w:rsidRPr="00CC0A55">
        <w:rPr>
          <w:rFonts w:ascii="Trebuchet MS" w:eastAsia="Times New Roman" w:hAnsi="Trebuchet MS" w:cs="Times New Roman"/>
          <w:b/>
          <w:lang w:eastAsia="ru-RU"/>
        </w:rPr>
        <w:t>писание существующих проблем развития систем теплоснабжения</w:t>
      </w:r>
      <w:bookmarkEnd w:id="159"/>
      <w:bookmarkEnd w:id="160"/>
      <w:bookmarkEnd w:id="161"/>
      <w:bookmarkEnd w:id="162"/>
    </w:p>
    <w:p w14:paraId="54355680" w14:textId="73AB217A" w:rsidR="00FE47B1" w:rsidRDefault="00FE47B1" w:rsidP="00FE47B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Проблем, связанных с развитием централизованных систем теплоснабжения на территории муниципального округа не установлено.</w:t>
      </w:r>
    </w:p>
    <w:p w14:paraId="0E876462" w14:textId="2A9F09E3" w:rsidR="00B86D50" w:rsidRDefault="00B86D50" w:rsidP="00B86D50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D054E">
        <w:rPr>
          <w:rFonts w:ascii="Trebuchet MS" w:eastAsia="Times New Roman" w:hAnsi="Trebuchet MS" w:cs="Times New Roman"/>
          <w:lang w:eastAsia="ru-RU"/>
        </w:rPr>
        <w:t>Сдерживающим фактором развития</w:t>
      </w:r>
      <w:r w:rsidR="00FE47B1">
        <w:rPr>
          <w:rFonts w:ascii="Trebuchet MS" w:eastAsia="Times New Roman" w:hAnsi="Trebuchet MS" w:cs="Times New Roman"/>
          <w:lang w:eastAsia="ru-RU"/>
        </w:rPr>
        <w:t xml:space="preserve"> индивидуальных</w:t>
      </w:r>
      <w:r w:rsidRPr="002D054E">
        <w:rPr>
          <w:rFonts w:ascii="Trebuchet MS" w:eastAsia="Times New Roman" w:hAnsi="Trebuchet MS" w:cs="Times New Roman"/>
          <w:lang w:eastAsia="ru-RU"/>
        </w:rPr>
        <w:t xml:space="preserve"> систем </w:t>
      </w:r>
      <w:r w:rsidR="00FE47B1">
        <w:rPr>
          <w:rFonts w:ascii="Trebuchet MS" w:eastAsia="Times New Roman" w:hAnsi="Trebuchet MS" w:cs="Times New Roman"/>
          <w:lang w:eastAsia="ru-RU"/>
        </w:rPr>
        <w:t>газового отопления</w:t>
      </w:r>
      <w:r w:rsidRPr="002D054E">
        <w:rPr>
          <w:rFonts w:ascii="Trebuchet MS" w:eastAsia="Times New Roman" w:hAnsi="Trebuchet MS" w:cs="Times New Roman"/>
          <w:lang w:eastAsia="ru-RU"/>
        </w:rPr>
        <w:t xml:space="preserve"> на территории </w:t>
      </w:r>
      <w:r w:rsidR="00FE47B1">
        <w:rPr>
          <w:rFonts w:ascii="Trebuchet MS" w:eastAsia="Times New Roman" w:hAnsi="Trebuchet MS" w:cs="Times New Roman"/>
          <w:lang w:eastAsia="ru-RU"/>
        </w:rPr>
        <w:t>пгт. Максатиха</w:t>
      </w:r>
      <w:r w:rsidRPr="002D054E">
        <w:rPr>
          <w:rFonts w:ascii="Trebuchet MS" w:eastAsia="Times New Roman" w:hAnsi="Trebuchet MS" w:cs="Times New Roman"/>
          <w:lang w:eastAsia="ru-RU"/>
        </w:rPr>
        <w:t xml:space="preserve"> является отсутствие требуемого объема финансовых средств</w:t>
      </w:r>
      <w:r w:rsidR="009B4B22">
        <w:rPr>
          <w:rFonts w:ascii="Trebuchet MS" w:eastAsia="Times New Roman" w:hAnsi="Trebuchet MS" w:cs="Times New Roman"/>
          <w:lang w:eastAsia="ru-RU"/>
        </w:rPr>
        <w:t xml:space="preserve"> у населения для</w:t>
      </w:r>
      <w:r w:rsidRPr="002D054E">
        <w:rPr>
          <w:rFonts w:ascii="Trebuchet MS" w:eastAsia="Times New Roman" w:hAnsi="Trebuchet MS" w:cs="Times New Roman"/>
          <w:lang w:eastAsia="ru-RU"/>
        </w:rPr>
        <w:t xml:space="preserve"> </w:t>
      </w:r>
      <w:r w:rsidR="009B4B22">
        <w:rPr>
          <w:rFonts w:ascii="Trebuchet MS" w:eastAsia="Times New Roman" w:hAnsi="Trebuchet MS" w:cs="Times New Roman"/>
          <w:lang w:eastAsia="ru-RU"/>
        </w:rPr>
        <w:t>подключения к системе газоснабжения и техническому переоснащению внутридомовых инженерных коммуникаций</w:t>
      </w:r>
      <w:r w:rsidRPr="002D054E">
        <w:rPr>
          <w:rFonts w:ascii="Trebuchet MS" w:eastAsia="Times New Roman" w:hAnsi="Trebuchet MS" w:cs="Times New Roman"/>
          <w:lang w:eastAsia="ru-RU"/>
        </w:rPr>
        <w:t>.</w:t>
      </w:r>
    </w:p>
    <w:bookmarkEnd w:id="163"/>
    <w:p w14:paraId="0294FDB0" w14:textId="77777777" w:rsidR="00B86D50" w:rsidRPr="00AB1FFD" w:rsidRDefault="00B86D50" w:rsidP="00684989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</w:p>
    <w:p w14:paraId="5DD459B7" w14:textId="1C9914F0" w:rsidR="00A020AA" w:rsidRPr="00AB1FFD" w:rsidRDefault="00A020AA" w:rsidP="00CA0E7A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64" w:name="_Toc203488766"/>
      <w:r w:rsidRPr="00AB1FFD">
        <w:rPr>
          <w:rFonts w:ascii="Trebuchet MS" w:eastAsia="Times New Roman" w:hAnsi="Trebuchet MS" w:cs="Times New Roman"/>
          <w:b/>
          <w:lang w:eastAsia="ru-RU"/>
        </w:rPr>
        <w:t>1.12.</w:t>
      </w:r>
      <w:r w:rsidR="00B86D50">
        <w:rPr>
          <w:rFonts w:ascii="Trebuchet MS" w:eastAsia="Times New Roman" w:hAnsi="Trebuchet MS" w:cs="Times New Roman"/>
          <w:b/>
          <w:lang w:eastAsia="ru-RU"/>
        </w:rPr>
        <w:t>4</w:t>
      </w:r>
      <w:r w:rsidRPr="00AB1FFD">
        <w:rPr>
          <w:rFonts w:ascii="Trebuchet MS" w:eastAsia="Times New Roman" w:hAnsi="Trebuchet MS" w:cs="Times New Roman"/>
          <w:b/>
          <w:lang w:eastAsia="ru-RU"/>
        </w:rPr>
        <w:t xml:space="preserve"> Описание существующих проблем надежного и эффективного снабжения топливом действующих систем теплоснабжения</w:t>
      </w:r>
      <w:bookmarkEnd w:id="164"/>
    </w:p>
    <w:p w14:paraId="3682AF54" w14:textId="3100C8B8" w:rsidR="007646F9" w:rsidRPr="00AB1FFD" w:rsidRDefault="008C44EC" w:rsidP="00E0794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C44EC">
        <w:rPr>
          <w:rFonts w:ascii="Trebuchet MS" w:eastAsia="Times New Roman" w:hAnsi="Trebuchet MS" w:cs="Times New Roman"/>
          <w:lang w:eastAsia="ru-RU"/>
        </w:rPr>
        <w:t>Проблемы, связанные с доставкой, транспортировкой, складированием, надежным и эффективным снабжением топливом действующих источников тепловой энергии централизованных систем теплоснабжения отсутствуют.</w:t>
      </w:r>
    </w:p>
    <w:p w14:paraId="2F470771" w14:textId="77777777" w:rsidR="00E21DF8" w:rsidRPr="00AB1FFD" w:rsidRDefault="00E21DF8" w:rsidP="00E0794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0EAA7B11" w14:textId="310159F1" w:rsidR="00A020AA" w:rsidRPr="00AB1FFD" w:rsidRDefault="00A020AA" w:rsidP="00E0794B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65" w:name="_Toc203488767"/>
      <w:bookmarkStart w:id="166" w:name="_Hlk165011870"/>
      <w:r w:rsidRPr="00AB1FFD">
        <w:rPr>
          <w:rFonts w:ascii="Trebuchet MS" w:eastAsia="Times New Roman" w:hAnsi="Trebuchet MS" w:cs="Times New Roman"/>
          <w:b/>
          <w:lang w:eastAsia="ru-RU"/>
        </w:rPr>
        <w:t>1.12.</w:t>
      </w:r>
      <w:r w:rsidR="00B86D50">
        <w:rPr>
          <w:rFonts w:ascii="Trebuchet MS" w:eastAsia="Times New Roman" w:hAnsi="Trebuchet MS" w:cs="Times New Roman"/>
          <w:b/>
          <w:lang w:eastAsia="ru-RU"/>
        </w:rPr>
        <w:t>5</w:t>
      </w:r>
      <w:r w:rsidRPr="00AB1FFD">
        <w:rPr>
          <w:rFonts w:ascii="Trebuchet MS" w:eastAsia="Times New Roman" w:hAnsi="Trebuchet MS" w:cs="Times New Roman"/>
          <w:b/>
          <w:lang w:eastAsia="ru-RU"/>
        </w:rPr>
        <w:t xml:space="preserve"> Анализ предписаний надзорных органов об устранении нарушений, влияющих на безопасность и надежность системы теплоснабжения</w:t>
      </w:r>
      <w:bookmarkEnd w:id="165"/>
    </w:p>
    <w:p w14:paraId="3D3FFA57" w14:textId="61F90AEA" w:rsidR="00A020AA" w:rsidRPr="00AB1FFD" w:rsidRDefault="00B86D50" w:rsidP="00E0794B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67" w:name="_Hlk165275353"/>
      <w:r w:rsidRPr="00B86D50">
        <w:rPr>
          <w:rFonts w:ascii="Trebuchet MS" w:eastAsia="Times New Roman" w:hAnsi="Trebuchet MS" w:cs="Times New Roman"/>
          <w:lang w:eastAsia="ru-RU"/>
        </w:rPr>
        <w:t>По данным, полученным от теплоснабжающ</w:t>
      </w:r>
      <w:r w:rsidR="00D35026">
        <w:rPr>
          <w:rFonts w:ascii="Trebuchet MS" w:eastAsia="Times New Roman" w:hAnsi="Trebuchet MS" w:cs="Times New Roman"/>
          <w:lang w:eastAsia="ru-RU"/>
        </w:rPr>
        <w:t>ей</w:t>
      </w:r>
      <w:r w:rsidRPr="00B86D50">
        <w:rPr>
          <w:rFonts w:ascii="Trebuchet MS" w:eastAsia="Times New Roman" w:hAnsi="Trebuchet MS" w:cs="Times New Roman"/>
          <w:lang w:eastAsia="ru-RU"/>
        </w:rPr>
        <w:t xml:space="preserve"> организаци</w:t>
      </w:r>
      <w:r w:rsidR="00D35026">
        <w:rPr>
          <w:rFonts w:ascii="Trebuchet MS" w:eastAsia="Times New Roman" w:hAnsi="Trebuchet MS" w:cs="Times New Roman"/>
          <w:lang w:eastAsia="ru-RU"/>
        </w:rPr>
        <w:t>и</w:t>
      </w:r>
      <w:r w:rsidRPr="00B86D50">
        <w:rPr>
          <w:rFonts w:ascii="Trebuchet MS" w:eastAsia="Times New Roman" w:hAnsi="Trebuchet MS" w:cs="Times New Roman"/>
          <w:lang w:eastAsia="ru-RU"/>
        </w:rPr>
        <w:t xml:space="preserve"> предписания надзорных органов об устранении нарушений, влияющих на безопасность и надежность систем теплоснабжения по итогам 202</w:t>
      </w:r>
      <w:r w:rsidR="00F14680">
        <w:rPr>
          <w:rFonts w:ascii="Trebuchet MS" w:eastAsia="Times New Roman" w:hAnsi="Trebuchet MS" w:cs="Times New Roman"/>
          <w:lang w:eastAsia="ru-RU"/>
        </w:rPr>
        <w:t>4</w:t>
      </w:r>
      <w:r w:rsidRPr="00B86D50">
        <w:rPr>
          <w:rFonts w:ascii="Trebuchet MS" w:eastAsia="Times New Roman" w:hAnsi="Trebuchet MS" w:cs="Times New Roman"/>
          <w:lang w:eastAsia="ru-RU"/>
        </w:rPr>
        <w:t xml:space="preserve"> года, не выдавались.</w:t>
      </w:r>
    </w:p>
    <w:p w14:paraId="5A73BA2A" w14:textId="77777777" w:rsidR="00D92BAA" w:rsidRPr="006333D1" w:rsidRDefault="00D92BAA" w:rsidP="00A020AA">
      <w:pPr>
        <w:spacing w:after="200" w:line="276" w:lineRule="auto"/>
        <w:rPr>
          <w:rFonts w:ascii="Trebuchet MS" w:eastAsia="Times New Roman" w:hAnsi="Trebuchet MS" w:cs="Times New Roman"/>
          <w:lang w:eastAsia="ru-RU"/>
        </w:rPr>
        <w:sectPr w:rsidR="00D92BAA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  <w:bookmarkStart w:id="168" w:name="_Toc358669560"/>
      <w:bookmarkEnd w:id="166"/>
      <w:bookmarkEnd w:id="167"/>
    </w:p>
    <w:p w14:paraId="24B9BFF1" w14:textId="6D2F4052" w:rsidR="00A020AA" w:rsidRPr="00DF2D68" w:rsidRDefault="00A020AA" w:rsidP="001305D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169" w:name="_Toc203488768"/>
      <w:r w:rsidRPr="00DF2D6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>Глава 2</w:t>
      </w:r>
      <w:r w:rsidR="00D92BAA" w:rsidRPr="00DF2D6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.</w:t>
      </w:r>
      <w:bookmarkStart w:id="170" w:name="_Toc34466624"/>
      <w:bookmarkEnd w:id="168"/>
      <w:r w:rsidR="00497417" w:rsidRPr="00DF2D6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</w:t>
      </w:r>
      <w:r w:rsidR="00D60CA7" w:rsidRPr="00DF2D6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Существующее и перспективное потребление тепловой энергии на цели теплоснабжения</w:t>
      </w:r>
      <w:bookmarkEnd w:id="169"/>
      <w:bookmarkEnd w:id="170"/>
    </w:p>
    <w:p w14:paraId="05053C7F" w14:textId="4C5F4EA8" w:rsidR="00D60CA7" w:rsidRPr="00EF696F" w:rsidRDefault="00D60CA7" w:rsidP="00D60CA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360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71" w:name="_Toc203488769"/>
      <w:r w:rsidRPr="00EF696F">
        <w:rPr>
          <w:rFonts w:ascii="Trebuchet MS" w:eastAsia="Times New Roman" w:hAnsi="Trebuchet MS" w:cs="Times New Roman"/>
          <w:b/>
          <w:lang w:eastAsia="ru-RU"/>
        </w:rPr>
        <w:t xml:space="preserve">2.1 </w:t>
      </w:r>
      <w:bookmarkStart w:id="172" w:name="_Toc34466625"/>
      <w:r w:rsidRPr="00EF696F">
        <w:rPr>
          <w:rFonts w:ascii="Trebuchet MS" w:eastAsia="Times New Roman" w:hAnsi="Trebuchet MS" w:cs="Times New Roman"/>
          <w:b/>
          <w:lang w:eastAsia="ru-RU"/>
        </w:rPr>
        <w:t>Данные базового уровня потребления тепла на цели теплоснабжения</w:t>
      </w:r>
      <w:bookmarkEnd w:id="171"/>
      <w:bookmarkEnd w:id="172"/>
    </w:p>
    <w:p w14:paraId="271B7383" w14:textId="1FA4A2C3" w:rsidR="00AE22B5" w:rsidRPr="009B4B22" w:rsidRDefault="00633223" w:rsidP="00AE22B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73" w:name="_Hlk133146155"/>
      <w:r w:rsidRPr="009B4B22">
        <w:rPr>
          <w:rFonts w:ascii="Trebuchet MS" w:eastAsia="Times New Roman" w:hAnsi="Trebuchet MS" w:cs="Times New Roman"/>
          <w:lang w:eastAsia="ru-RU"/>
        </w:rPr>
        <w:t>Фактически сложившийся базовый уровень реализации тепловой энергии на цели теплоснабжения на территории Максатихинского муниципального округа за 2023 – 2024 года представлен в таблице 2.1.1.</w:t>
      </w:r>
    </w:p>
    <w:p w14:paraId="632B2967" w14:textId="3408CAA3" w:rsidR="00AE22B5" w:rsidRPr="002A5049" w:rsidRDefault="00AE22B5" w:rsidP="00AE22B5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9B4B22">
        <w:rPr>
          <w:rFonts w:ascii="Trebuchet MS" w:eastAsia="Calibri" w:hAnsi="Trebuchet MS" w:cs="Times New Roman"/>
          <w:b/>
          <w:bCs/>
        </w:rPr>
        <w:t>Таблица 2.1.1 - Данные базового уровня потребления тепловой энергии в 20</w:t>
      </w:r>
      <w:r w:rsidR="00B106F4" w:rsidRPr="009B4B22">
        <w:rPr>
          <w:rFonts w:ascii="Trebuchet MS" w:eastAsia="Calibri" w:hAnsi="Trebuchet MS" w:cs="Times New Roman"/>
          <w:b/>
          <w:bCs/>
        </w:rPr>
        <w:t>2</w:t>
      </w:r>
      <w:r w:rsidR="00797DA7" w:rsidRPr="009B4B22">
        <w:rPr>
          <w:rFonts w:ascii="Trebuchet MS" w:eastAsia="Calibri" w:hAnsi="Trebuchet MS" w:cs="Times New Roman"/>
          <w:b/>
          <w:bCs/>
        </w:rPr>
        <w:t>3</w:t>
      </w:r>
      <w:r w:rsidRPr="009B4B22">
        <w:rPr>
          <w:rFonts w:ascii="Trebuchet MS" w:eastAsia="Calibri" w:hAnsi="Trebuchet MS" w:cs="Times New Roman"/>
          <w:b/>
          <w:bCs/>
        </w:rPr>
        <w:t>-202</w:t>
      </w:r>
      <w:r w:rsidR="004E7C89" w:rsidRPr="009B4B22">
        <w:rPr>
          <w:rFonts w:ascii="Trebuchet MS" w:eastAsia="Calibri" w:hAnsi="Trebuchet MS" w:cs="Times New Roman"/>
          <w:b/>
          <w:bCs/>
        </w:rPr>
        <w:t>4</w:t>
      </w:r>
      <w:r w:rsidRPr="009B4B22">
        <w:rPr>
          <w:rFonts w:ascii="Trebuchet MS" w:eastAsia="Calibri" w:hAnsi="Trebuchet MS" w:cs="Times New Roman"/>
          <w:b/>
          <w:bCs/>
        </w:rPr>
        <w:t xml:space="preserve"> гг.</w:t>
      </w:r>
      <w:bookmarkEnd w:id="17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7"/>
        <w:gridCol w:w="2761"/>
        <w:gridCol w:w="2763"/>
      </w:tblGrid>
      <w:tr w:rsidR="004E7C89" w:rsidRPr="007A4416" w14:paraId="69EEB83E" w14:textId="685F80B3" w:rsidTr="00797DA7">
        <w:trPr>
          <w:trHeight w:val="20"/>
        </w:trPr>
        <w:tc>
          <w:tcPr>
            <w:tcW w:w="2213" w:type="pct"/>
            <w:vMerge w:val="restart"/>
            <w:shd w:val="clear" w:color="000000" w:fill="CCFF99"/>
            <w:vAlign w:val="center"/>
            <w:hideMark/>
          </w:tcPr>
          <w:p w14:paraId="292B1C18" w14:textId="77777777" w:rsidR="004E7C89" w:rsidRPr="007A4416" w:rsidRDefault="004E7C89" w:rsidP="007A441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441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 тепловой энергии</w:t>
            </w:r>
          </w:p>
        </w:tc>
        <w:tc>
          <w:tcPr>
            <w:tcW w:w="2787" w:type="pct"/>
            <w:gridSpan w:val="2"/>
            <w:shd w:val="clear" w:color="000000" w:fill="CCFF99"/>
            <w:vAlign w:val="center"/>
            <w:hideMark/>
          </w:tcPr>
          <w:p w14:paraId="32D953D5" w14:textId="0486549A" w:rsidR="004E7C89" w:rsidRPr="007A4416" w:rsidRDefault="004E7C89" w:rsidP="004E7C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441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Объём реализации тепловой энергии, Гкал</w:t>
            </w:r>
          </w:p>
        </w:tc>
      </w:tr>
      <w:tr w:rsidR="00797DA7" w:rsidRPr="007A4416" w14:paraId="25932C94" w14:textId="5671CF12" w:rsidTr="00797DA7">
        <w:trPr>
          <w:trHeight w:val="20"/>
        </w:trPr>
        <w:tc>
          <w:tcPr>
            <w:tcW w:w="2213" w:type="pct"/>
            <w:vMerge/>
            <w:vAlign w:val="center"/>
            <w:hideMark/>
          </w:tcPr>
          <w:p w14:paraId="061F0E0D" w14:textId="77777777" w:rsidR="00797DA7" w:rsidRPr="007A4416" w:rsidRDefault="00797DA7" w:rsidP="007A441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93" w:type="pct"/>
            <w:shd w:val="clear" w:color="000000" w:fill="CCFF99"/>
            <w:vAlign w:val="center"/>
            <w:hideMark/>
          </w:tcPr>
          <w:p w14:paraId="10F1C159" w14:textId="0C036823" w:rsidR="00797DA7" w:rsidRPr="007A4416" w:rsidRDefault="00797DA7" w:rsidP="007A441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A441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1394" w:type="pct"/>
            <w:shd w:val="clear" w:color="000000" w:fill="CCFF99"/>
            <w:vAlign w:val="center"/>
          </w:tcPr>
          <w:p w14:paraId="6721C452" w14:textId="54427D94" w:rsidR="00797DA7" w:rsidRPr="007A4416" w:rsidRDefault="00797DA7" w:rsidP="004E7C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</w:tr>
      <w:tr w:rsidR="00797DA7" w:rsidRPr="007A4416" w14:paraId="402812FC" w14:textId="77777777" w:rsidTr="00797DA7">
        <w:trPr>
          <w:trHeight w:val="20"/>
        </w:trPr>
        <w:tc>
          <w:tcPr>
            <w:tcW w:w="5000" w:type="pct"/>
            <w:gridSpan w:val="3"/>
            <w:shd w:val="clear" w:color="auto" w:fill="FFFF99"/>
            <w:vAlign w:val="center"/>
          </w:tcPr>
          <w:p w14:paraId="337F929B" w14:textId="4F1E92E0" w:rsidR="00797DA7" w:rsidRPr="00797DA7" w:rsidRDefault="0032455E" w:rsidP="00797DA7">
            <w:pPr>
              <w:spacing w:after="0" w:line="240" w:lineRule="auto"/>
              <w:jc w:val="center"/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МУП «ТС»</w:t>
            </w:r>
          </w:p>
        </w:tc>
      </w:tr>
      <w:tr w:rsidR="00797DA7" w:rsidRPr="007A4416" w14:paraId="6D8B066F" w14:textId="15757561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1A21FAEA" w14:textId="74140339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Каменка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0E1C" w14:textId="066ECBBA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632,32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B9D1" w14:textId="4F6006AA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603,25</w:t>
            </w:r>
          </w:p>
        </w:tc>
      </w:tr>
      <w:tr w:rsidR="00797DA7" w:rsidRPr="007A4416" w14:paraId="48CCD85C" w14:textId="59F96DE0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0982CE5B" w14:textId="4AC86F13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Кистутово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18449" w14:textId="5AC70A26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328,20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91A3E" w14:textId="5FE227F9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303,50</w:t>
            </w:r>
          </w:p>
        </w:tc>
      </w:tr>
      <w:tr w:rsidR="00797DA7" w:rsidRPr="007A4416" w14:paraId="7FDB5094" w14:textId="7F709DA1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75951437" w14:textId="4686FC9A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Райково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6A8ED" w14:textId="4B66E28D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454,50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12EA" w14:textId="4867AE32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441,40</w:t>
            </w:r>
          </w:p>
        </w:tc>
      </w:tr>
      <w:tr w:rsidR="00797DA7" w:rsidRPr="007A4416" w14:paraId="7CE9680E" w14:textId="4D4E645D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1BAF3EB8" w14:textId="56EF96E4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п. Ривицкий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BD5E" w14:textId="2B844360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497,24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16F4" w14:textId="4A9E182A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490,80</w:t>
            </w:r>
          </w:p>
        </w:tc>
      </w:tr>
      <w:tr w:rsidR="00797DA7" w:rsidRPr="007A4416" w14:paraId="1D620987" w14:textId="1B16804F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2149E809" w14:textId="0542F990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д. Фабрика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0E2F" w14:textId="7D17085D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1 344,53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1F3B" w14:textId="242DAE2E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1 313,80</w:t>
            </w:r>
          </w:p>
        </w:tc>
      </w:tr>
      <w:tr w:rsidR="00797DA7" w:rsidRPr="007A4416" w14:paraId="2D87BD22" w14:textId="7BCBEDAD" w:rsidTr="00797DA7">
        <w:trPr>
          <w:trHeight w:val="20"/>
        </w:trPr>
        <w:tc>
          <w:tcPr>
            <w:tcW w:w="2213" w:type="pct"/>
            <w:tcBorders>
              <w:right w:val="single" w:sz="4" w:space="0" w:color="auto"/>
            </w:tcBorders>
            <w:vAlign w:val="center"/>
            <w:hideMark/>
          </w:tcPr>
          <w:p w14:paraId="55143B9C" w14:textId="66AA8D87" w:rsidR="00797DA7" w:rsidRPr="007A4416" w:rsidRDefault="00797DA7" w:rsidP="00797D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Котельная с. Сельцы</w:t>
            </w:r>
          </w:p>
        </w:tc>
        <w:tc>
          <w:tcPr>
            <w:tcW w:w="1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FB18" w14:textId="4D215897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125,00</w:t>
            </w:r>
          </w:p>
        </w:tc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FE7B" w14:textId="1383035A" w:rsidR="00797DA7" w:rsidRPr="00797DA7" w:rsidRDefault="00797DA7" w:rsidP="00797D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97DA7">
              <w:rPr>
                <w:rFonts w:ascii="Trebuchet MS" w:hAnsi="Trebuchet MS" w:cs="Calibri"/>
                <w:color w:val="000000"/>
                <w:sz w:val="20"/>
                <w:szCs w:val="20"/>
              </w:rPr>
              <w:t>283,90</w:t>
            </w:r>
          </w:p>
        </w:tc>
      </w:tr>
    </w:tbl>
    <w:p w14:paraId="5D460AAC" w14:textId="0AD9FCFA" w:rsidR="00797DA7" w:rsidRPr="000D3850" w:rsidRDefault="00797DA7" w:rsidP="00797DA7">
      <w:pPr>
        <w:spacing w:before="120" w:after="0" w:line="276" w:lineRule="auto"/>
        <w:ind w:firstLine="709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Данные о базовом уровне потребления тепла по котельным </w:t>
      </w:r>
      <w:r w:rsidR="0032455E">
        <w:rPr>
          <w:rFonts w:ascii="Trebuchet MS" w:hAnsi="Trebuchet MS"/>
        </w:rPr>
        <w:t>МУП «ТД»</w:t>
      </w:r>
      <w:r>
        <w:rPr>
          <w:rFonts w:ascii="Trebuchet MS" w:hAnsi="Trebuchet MS"/>
        </w:rPr>
        <w:t xml:space="preserve"> будут представлены при дальнейшей актуализации «Схемы теплоснабжения».</w:t>
      </w:r>
    </w:p>
    <w:p w14:paraId="3FA14F04" w14:textId="77777777" w:rsidR="00D60CA7" w:rsidRPr="00EF696F" w:rsidRDefault="00D60CA7" w:rsidP="00A82681">
      <w:pPr>
        <w:spacing w:after="0" w:line="240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A611EA7" w14:textId="241893FE" w:rsidR="00A020AA" w:rsidRPr="00EF696F" w:rsidRDefault="00F84EC3" w:rsidP="00680A8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74" w:name="_Toc356459891"/>
      <w:bookmarkStart w:id="175" w:name="_Toc358669561"/>
      <w:bookmarkStart w:id="176" w:name="_Toc203488770"/>
      <w:r w:rsidRPr="00EF696F">
        <w:rPr>
          <w:rFonts w:ascii="Trebuchet MS" w:eastAsia="Times New Roman" w:hAnsi="Trebuchet MS" w:cs="Times New Roman"/>
          <w:b/>
          <w:lang w:eastAsia="ru-RU"/>
        </w:rPr>
        <w:t>2.</w:t>
      </w:r>
      <w:r w:rsidR="0031728D" w:rsidRPr="00EF696F">
        <w:rPr>
          <w:rFonts w:ascii="Trebuchet MS" w:eastAsia="Times New Roman" w:hAnsi="Trebuchet MS" w:cs="Times New Roman"/>
          <w:b/>
          <w:lang w:eastAsia="ru-RU"/>
        </w:rPr>
        <w:t>2</w:t>
      </w:r>
      <w:bookmarkStart w:id="177" w:name="_Toc360712014"/>
      <w:bookmarkStart w:id="178" w:name="_Toc364417155"/>
      <w:bookmarkStart w:id="179" w:name="_Toc34466626"/>
      <w:r w:rsidR="00497417" w:rsidRPr="00EF696F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31728D" w:rsidRPr="00EF696F">
        <w:rPr>
          <w:rFonts w:ascii="Trebuchet MS" w:eastAsia="Times New Roman" w:hAnsi="Trebuchet MS" w:cs="Times New Roman"/>
          <w:b/>
          <w:lang w:eastAsia="ru-RU"/>
        </w:rPr>
        <w:t>Прогнозы приростов площади строительных фондов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дома, индивидуальные жилые дома, общественные здания, производственные здания промышленных предприятий, на каждом этапе</w:t>
      </w:r>
      <w:bookmarkEnd w:id="174"/>
      <w:bookmarkEnd w:id="175"/>
      <w:bookmarkEnd w:id="176"/>
      <w:bookmarkEnd w:id="177"/>
      <w:bookmarkEnd w:id="178"/>
      <w:bookmarkEnd w:id="179"/>
    </w:p>
    <w:p w14:paraId="6FDFBFC0" w14:textId="6C4A1CD6" w:rsidR="008E4C16" w:rsidRPr="009B4B22" w:rsidRDefault="008E4C16" w:rsidP="00633223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80" w:name="_Hlk165012624"/>
      <w:bookmarkStart w:id="181" w:name="_Hlk165280720"/>
      <w:bookmarkStart w:id="182" w:name="_Hlk101773174"/>
      <w:bookmarkStart w:id="183" w:name="_Toc356459892"/>
      <w:bookmarkStart w:id="184" w:name="_Toc358669562"/>
      <w:r w:rsidRPr="009B4B22">
        <w:rPr>
          <w:rFonts w:ascii="Trebuchet MS" w:eastAsia="Times New Roman" w:hAnsi="Trebuchet MS" w:cs="Times New Roman"/>
          <w:lang w:eastAsia="ru-RU"/>
        </w:rPr>
        <w:t xml:space="preserve">Существующий жилой фонд </w:t>
      </w:r>
      <w:r w:rsidR="007D43AF" w:rsidRPr="009B4B22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9B4B22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141CC9" w:rsidRPr="009B4B22">
        <w:rPr>
          <w:rFonts w:ascii="Trebuchet MS" w:eastAsia="Times New Roman" w:hAnsi="Trebuchet MS" w:cs="Times New Roman"/>
          <w:lang w:eastAsia="ru-RU"/>
        </w:rPr>
        <w:t xml:space="preserve"> по состоянию на 202</w:t>
      </w:r>
      <w:r w:rsidR="00210682" w:rsidRPr="009B4B22">
        <w:rPr>
          <w:rFonts w:ascii="Trebuchet MS" w:eastAsia="Times New Roman" w:hAnsi="Trebuchet MS" w:cs="Times New Roman"/>
          <w:lang w:eastAsia="ru-RU"/>
        </w:rPr>
        <w:t>5</w:t>
      </w:r>
      <w:r w:rsidR="00141CC9" w:rsidRPr="009B4B22">
        <w:rPr>
          <w:rFonts w:ascii="Trebuchet MS" w:eastAsia="Times New Roman" w:hAnsi="Trebuchet MS" w:cs="Times New Roman"/>
          <w:lang w:eastAsia="ru-RU"/>
        </w:rPr>
        <w:t xml:space="preserve"> год</w:t>
      </w:r>
      <w:r w:rsidRPr="009B4B22">
        <w:rPr>
          <w:rFonts w:ascii="Trebuchet MS" w:eastAsia="Times New Roman" w:hAnsi="Trebuchet MS" w:cs="Times New Roman"/>
          <w:lang w:eastAsia="ru-RU"/>
        </w:rPr>
        <w:t xml:space="preserve"> оценивается в </w:t>
      </w:r>
      <w:r w:rsidR="00633223" w:rsidRPr="009B4B22">
        <w:rPr>
          <w:rFonts w:ascii="Trebuchet MS" w:eastAsia="Times New Roman" w:hAnsi="Trebuchet MS" w:cs="Times New Roman"/>
          <w:lang w:eastAsia="ru-RU"/>
        </w:rPr>
        <w:t>641,01 тыс. кв.м</w:t>
      </w:r>
      <w:r w:rsidRPr="009B4B22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75CC2EB8" w14:textId="31591A41" w:rsidR="008E4C16" w:rsidRPr="009B4B22" w:rsidRDefault="008E4C16" w:rsidP="008E4C1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B4B22">
        <w:rPr>
          <w:rFonts w:ascii="Trebuchet MS" w:eastAsia="Times New Roman" w:hAnsi="Trebuchet MS" w:cs="Times New Roman"/>
          <w:lang w:eastAsia="ru-RU"/>
        </w:rPr>
        <w:t xml:space="preserve">Информация о жилищном фонде, расположенном на территории муниципального </w:t>
      </w:r>
      <w:r w:rsidR="007E4576" w:rsidRPr="009B4B22">
        <w:rPr>
          <w:rFonts w:ascii="Trebuchet MS" w:eastAsia="Times New Roman" w:hAnsi="Trebuchet MS" w:cs="Times New Roman"/>
          <w:lang w:eastAsia="ru-RU"/>
        </w:rPr>
        <w:t>округа</w:t>
      </w:r>
      <w:r w:rsidRPr="009B4B22">
        <w:rPr>
          <w:rFonts w:ascii="Trebuchet MS" w:eastAsia="Times New Roman" w:hAnsi="Trebuchet MS" w:cs="Times New Roman"/>
          <w:lang w:eastAsia="ru-RU"/>
        </w:rPr>
        <w:t xml:space="preserve">, по данным </w:t>
      </w:r>
      <w:bookmarkStart w:id="185" w:name="_Hlk163226949"/>
      <w:r w:rsidRPr="009B4B22">
        <w:rPr>
          <w:rFonts w:ascii="Trebuchet MS" w:eastAsia="Times New Roman" w:hAnsi="Trebuchet MS" w:cs="Times New Roman"/>
          <w:lang w:eastAsia="ru-RU"/>
        </w:rPr>
        <w:t xml:space="preserve">форм статистической отчетности №1-жилфонд </w:t>
      </w:r>
      <w:bookmarkEnd w:id="185"/>
      <w:r w:rsidRPr="009B4B22">
        <w:rPr>
          <w:rFonts w:ascii="Trebuchet MS" w:eastAsia="Times New Roman" w:hAnsi="Trebuchet MS" w:cs="Times New Roman"/>
          <w:lang w:eastAsia="ru-RU"/>
        </w:rPr>
        <w:t xml:space="preserve">приведена в таблице 2.2.1. </w:t>
      </w:r>
    </w:p>
    <w:p w14:paraId="6015E5BB" w14:textId="4725E4BA" w:rsidR="008E4C16" w:rsidRPr="009B4B22" w:rsidRDefault="008E4C16" w:rsidP="008E4C16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  <w:bookmarkStart w:id="186" w:name="_Hlk165012670"/>
      <w:bookmarkEnd w:id="180"/>
      <w:r w:rsidRPr="009B4B22">
        <w:rPr>
          <w:rFonts w:ascii="Trebuchet MS" w:eastAsia="Calibri" w:hAnsi="Trebuchet MS"/>
          <w:b/>
          <w:bCs/>
        </w:rPr>
        <w:t>Таблица 2.2.1 – Распределение по типам жилого фонда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0"/>
        <w:gridCol w:w="4529"/>
        <w:gridCol w:w="2194"/>
        <w:gridCol w:w="2618"/>
      </w:tblGrid>
      <w:tr w:rsidR="00F603EF" w:rsidRPr="009B4B22" w14:paraId="5FFE5894" w14:textId="77777777" w:rsidTr="00633223">
        <w:trPr>
          <w:cantSplit/>
          <w:trHeight w:val="227"/>
          <w:tblHeader/>
          <w:jc w:val="center"/>
        </w:trPr>
        <w:tc>
          <w:tcPr>
            <w:tcW w:w="287" w:type="pct"/>
            <w:vMerge w:val="restart"/>
            <w:shd w:val="clear" w:color="auto" w:fill="CCFF99"/>
            <w:vAlign w:val="center"/>
          </w:tcPr>
          <w:p w14:paraId="431B1532" w14:textId="77777777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bookmarkStart w:id="187" w:name="_Hlk163226930"/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85" w:type="pct"/>
            <w:vMerge w:val="restart"/>
            <w:shd w:val="clear" w:color="auto" w:fill="CCFF99"/>
            <w:vAlign w:val="center"/>
          </w:tcPr>
          <w:p w14:paraId="0108E5FA" w14:textId="77777777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Тип жилищного фонда</w:t>
            </w:r>
          </w:p>
        </w:tc>
        <w:tc>
          <w:tcPr>
            <w:tcW w:w="2428" w:type="pct"/>
            <w:gridSpan w:val="2"/>
            <w:shd w:val="clear" w:color="auto" w:fill="CCFF99"/>
            <w:vAlign w:val="center"/>
          </w:tcPr>
          <w:p w14:paraId="4D3C09EA" w14:textId="77777777" w:rsidR="00210682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Данные по состоянию</w:t>
            </w:r>
            <w:r w:rsidR="00210682"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</w:t>
            </w:r>
          </w:p>
          <w:p w14:paraId="4D6B4DE2" w14:textId="1C463A6C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на 01.01.202</w:t>
            </w:r>
            <w:r w:rsidR="00210682"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5</w:t>
            </w: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F603EF" w:rsidRPr="009B4B22" w14:paraId="54B168FF" w14:textId="77777777" w:rsidTr="00633223">
        <w:trPr>
          <w:cantSplit/>
          <w:trHeight w:val="227"/>
          <w:tblHeader/>
          <w:jc w:val="center"/>
        </w:trPr>
        <w:tc>
          <w:tcPr>
            <w:tcW w:w="287" w:type="pct"/>
            <w:vMerge/>
            <w:shd w:val="clear" w:color="auto" w:fill="CCFF99"/>
            <w:vAlign w:val="center"/>
          </w:tcPr>
          <w:p w14:paraId="3B991C01" w14:textId="77777777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285" w:type="pct"/>
            <w:vMerge/>
            <w:shd w:val="clear" w:color="auto" w:fill="CCFF99"/>
            <w:vAlign w:val="center"/>
          </w:tcPr>
          <w:p w14:paraId="7BD41DF6" w14:textId="77777777" w:rsidR="00F603EF" w:rsidRPr="009B4B22" w:rsidRDefault="00F603EF" w:rsidP="00056854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07" w:type="pct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138E7123" w14:textId="77777777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число, ед.</w:t>
            </w:r>
          </w:p>
        </w:tc>
        <w:tc>
          <w:tcPr>
            <w:tcW w:w="1321" w:type="pct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5A970E7A" w14:textId="3CAA963B" w:rsidR="00F603EF" w:rsidRPr="009B4B22" w:rsidRDefault="00F603EF" w:rsidP="0005685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площадь, тыс.</w:t>
            </w:r>
            <w:r w:rsidR="00210682"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</w:t>
            </w: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кв.м</w:t>
            </w:r>
          </w:p>
        </w:tc>
      </w:tr>
      <w:tr w:rsidR="00210682" w:rsidRPr="009B4B22" w14:paraId="5B267D00" w14:textId="77777777" w:rsidTr="00633223">
        <w:trPr>
          <w:cantSplit/>
          <w:trHeight w:val="227"/>
          <w:jc w:val="center"/>
        </w:trPr>
        <w:tc>
          <w:tcPr>
            <w:tcW w:w="287" w:type="pct"/>
            <w:vAlign w:val="center"/>
          </w:tcPr>
          <w:p w14:paraId="3515DBD9" w14:textId="77777777" w:rsidR="00210682" w:rsidRPr="009B4B22" w:rsidRDefault="00210682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85" w:type="pct"/>
            <w:vAlign w:val="center"/>
          </w:tcPr>
          <w:p w14:paraId="5BADD83B" w14:textId="77777777" w:rsidR="00633223" w:rsidRPr="009B4B22" w:rsidRDefault="00210682" w:rsidP="0021068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 xml:space="preserve">Жилые дома </w:t>
            </w:r>
          </w:p>
          <w:p w14:paraId="229FEC2D" w14:textId="65968D0B" w:rsidR="00210682" w:rsidRPr="009B4B22" w:rsidRDefault="00210682" w:rsidP="0021068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(индивидуально-определенные здания)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433BE" w14:textId="5E85AECA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8403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DF1C" w14:textId="21801416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415,7</w:t>
            </w:r>
          </w:p>
        </w:tc>
      </w:tr>
      <w:tr w:rsidR="00210682" w:rsidRPr="009B4B22" w14:paraId="012447A1" w14:textId="77777777" w:rsidTr="00633223">
        <w:trPr>
          <w:cantSplit/>
          <w:trHeight w:val="227"/>
          <w:jc w:val="center"/>
        </w:trPr>
        <w:tc>
          <w:tcPr>
            <w:tcW w:w="287" w:type="pct"/>
            <w:vAlign w:val="center"/>
          </w:tcPr>
          <w:p w14:paraId="6E964B27" w14:textId="77777777" w:rsidR="00210682" w:rsidRPr="009B4B22" w:rsidRDefault="00210682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285" w:type="pct"/>
            <w:vAlign w:val="center"/>
          </w:tcPr>
          <w:p w14:paraId="16CE156D" w14:textId="77777777" w:rsidR="00210682" w:rsidRPr="009B4B22" w:rsidRDefault="00210682" w:rsidP="0021068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Многоквартирные дома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8AC9E" w14:textId="61604B20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1310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3282C" w14:textId="79232AB3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225,31</w:t>
            </w:r>
          </w:p>
        </w:tc>
      </w:tr>
      <w:tr w:rsidR="00210682" w:rsidRPr="009B4B22" w14:paraId="4B2A8B23" w14:textId="77777777" w:rsidTr="00633223">
        <w:trPr>
          <w:cantSplit/>
          <w:trHeight w:val="227"/>
          <w:jc w:val="center"/>
        </w:trPr>
        <w:tc>
          <w:tcPr>
            <w:tcW w:w="287" w:type="pct"/>
            <w:vAlign w:val="center"/>
          </w:tcPr>
          <w:p w14:paraId="67DCA94D" w14:textId="77777777" w:rsidR="00210682" w:rsidRPr="009B4B22" w:rsidRDefault="00210682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85" w:type="pct"/>
            <w:vAlign w:val="center"/>
          </w:tcPr>
          <w:p w14:paraId="1757E98F" w14:textId="77777777" w:rsidR="00210682" w:rsidRPr="009B4B22" w:rsidRDefault="00210682" w:rsidP="0021068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Дома блокированной застройки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7D82F" w14:textId="4FB1CA89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569F" w14:textId="1CCDE6FB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210682" w:rsidRPr="009B4B22" w14:paraId="57F7504C" w14:textId="77777777" w:rsidTr="00633223">
        <w:trPr>
          <w:cantSplit/>
          <w:trHeight w:val="227"/>
          <w:jc w:val="center"/>
        </w:trPr>
        <w:tc>
          <w:tcPr>
            <w:tcW w:w="287" w:type="pct"/>
            <w:vAlign w:val="center"/>
          </w:tcPr>
          <w:p w14:paraId="3A28A4BE" w14:textId="77777777" w:rsidR="00210682" w:rsidRPr="009B4B22" w:rsidRDefault="00210682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85" w:type="pct"/>
            <w:vAlign w:val="center"/>
          </w:tcPr>
          <w:p w14:paraId="4444DD7F" w14:textId="77777777" w:rsidR="00210682" w:rsidRPr="009B4B22" w:rsidRDefault="00210682" w:rsidP="00210682">
            <w:pPr>
              <w:spacing w:after="0" w:line="240" w:lineRule="auto"/>
              <w:jc w:val="both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2E20" w14:textId="5FD1C3E0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9713</w:t>
            </w:r>
          </w:p>
        </w:tc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4510" w14:textId="21B61622" w:rsidR="00210682" w:rsidRPr="009B4B22" w:rsidRDefault="00633223" w:rsidP="00210682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9B4B22"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641,01</w:t>
            </w:r>
          </w:p>
        </w:tc>
      </w:tr>
    </w:tbl>
    <w:bookmarkEnd w:id="181"/>
    <w:bookmarkEnd w:id="186"/>
    <w:bookmarkEnd w:id="187"/>
    <w:p w14:paraId="2E98EAF5" w14:textId="280039BB" w:rsidR="00587EA8" w:rsidRPr="009B4B22" w:rsidRDefault="00587EA8" w:rsidP="00303B8E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B4B22">
        <w:rPr>
          <w:rFonts w:ascii="Trebuchet MS" w:eastAsia="Times New Roman" w:hAnsi="Trebuchet MS" w:cs="Times New Roman"/>
          <w:lang w:eastAsia="ru-RU"/>
        </w:rPr>
        <w:t xml:space="preserve">Информация о движении жилищного фонда за </w:t>
      </w:r>
      <w:r w:rsidR="00210682" w:rsidRPr="009B4B22">
        <w:rPr>
          <w:rFonts w:ascii="Trebuchet MS" w:eastAsia="Times New Roman" w:hAnsi="Trebuchet MS" w:cs="Times New Roman"/>
          <w:lang w:eastAsia="ru-RU"/>
        </w:rPr>
        <w:t>2024</w:t>
      </w:r>
      <w:r w:rsidRPr="009B4B22">
        <w:rPr>
          <w:rFonts w:ascii="Trebuchet MS" w:eastAsia="Times New Roman" w:hAnsi="Trebuchet MS" w:cs="Times New Roman"/>
          <w:lang w:eastAsia="ru-RU"/>
        </w:rPr>
        <w:t xml:space="preserve"> год представлена в таблице 2.2.2.</w:t>
      </w:r>
    </w:p>
    <w:p w14:paraId="3B7A7E63" w14:textId="77777777" w:rsidR="00587EA8" w:rsidRPr="009B4B22" w:rsidRDefault="00587EA8" w:rsidP="00587EA8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9B4B22">
        <w:rPr>
          <w:rFonts w:ascii="Trebuchet MS" w:eastAsia="Times New Roman" w:hAnsi="Trebuchet MS" w:cs="Times New Roman"/>
          <w:b/>
        </w:rPr>
        <w:t>Таблица 2.2.2 – Движение жилищного фонда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6517"/>
        <w:gridCol w:w="1134"/>
        <w:gridCol w:w="2260"/>
      </w:tblGrid>
      <w:tr w:rsidR="00F603EF" w:rsidRPr="009B4B22" w14:paraId="75F56D4E" w14:textId="37C09892" w:rsidTr="009B4B22">
        <w:trPr>
          <w:trHeight w:val="283"/>
        </w:trPr>
        <w:tc>
          <w:tcPr>
            <w:tcW w:w="3288" w:type="pct"/>
            <w:shd w:val="clear" w:color="auto" w:fill="CCFF99"/>
            <w:vAlign w:val="center"/>
          </w:tcPr>
          <w:p w14:paraId="654F7D72" w14:textId="77777777" w:rsidR="00F603EF" w:rsidRPr="009B4B22" w:rsidRDefault="00F603EF" w:rsidP="002C429C">
            <w:pPr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72" w:type="pct"/>
            <w:shd w:val="clear" w:color="auto" w:fill="CCFF99"/>
            <w:vAlign w:val="center"/>
          </w:tcPr>
          <w:p w14:paraId="358C6451" w14:textId="77777777" w:rsidR="00F603EF" w:rsidRPr="009B4B22" w:rsidRDefault="00F603EF" w:rsidP="002C429C">
            <w:pPr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b/>
                <w:sz w:val="20"/>
                <w:szCs w:val="20"/>
              </w:rPr>
              <w:t>Ед. изм.</w:t>
            </w:r>
          </w:p>
        </w:tc>
        <w:tc>
          <w:tcPr>
            <w:tcW w:w="1140" w:type="pct"/>
            <w:tcBorders>
              <w:bottom w:val="single" w:sz="4" w:space="0" w:color="auto"/>
            </w:tcBorders>
            <w:shd w:val="clear" w:color="auto" w:fill="CCFF99"/>
            <w:vAlign w:val="center"/>
          </w:tcPr>
          <w:p w14:paraId="702652F2" w14:textId="58D819C6" w:rsidR="00F603EF" w:rsidRPr="009B4B22" w:rsidRDefault="00F603EF" w:rsidP="002C429C">
            <w:pPr>
              <w:ind w:right="-57"/>
              <w:jc w:val="center"/>
              <w:rPr>
                <w:rFonts w:ascii="Trebuchet MS" w:hAnsi="Trebuchet MS" w:cs="Arial"/>
                <w:b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b/>
                <w:sz w:val="20"/>
                <w:szCs w:val="20"/>
              </w:rPr>
              <w:t>202</w:t>
            </w:r>
            <w:r w:rsidR="00210682" w:rsidRPr="009B4B22">
              <w:rPr>
                <w:rFonts w:ascii="Trebuchet MS" w:hAnsi="Trebuchet MS" w:cs="Arial"/>
                <w:b/>
                <w:sz w:val="20"/>
                <w:szCs w:val="20"/>
              </w:rPr>
              <w:t>4</w:t>
            </w:r>
            <w:r w:rsidRPr="009B4B22">
              <w:rPr>
                <w:rFonts w:ascii="Trebuchet MS" w:hAnsi="Trebuchet MS" w:cs="Arial"/>
                <w:b/>
                <w:sz w:val="20"/>
                <w:szCs w:val="20"/>
              </w:rPr>
              <w:t xml:space="preserve"> г.</w:t>
            </w:r>
          </w:p>
        </w:tc>
      </w:tr>
      <w:tr w:rsidR="00210682" w:rsidRPr="009B4B22" w14:paraId="6A54B959" w14:textId="7C253B6D" w:rsidTr="009B4B22">
        <w:trPr>
          <w:trHeight w:val="283"/>
        </w:trPr>
        <w:tc>
          <w:tcPr>
            <w:tcW w:w="3288" w:type="pct"/>
          </w:tcPr>
          <w:p w14:paraId="636F2D83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>Общая площадь жилых помещений на начало года</w:t>
            </w:r>
          </w:p>
        </w:tc>
        <w:tc>
          <w:tcPr>
            <w:tcW w:w="572" w:type="pct"/>
            <w:vMerge w:val="restart"/>
            <w:vAlign w:val="center"/>
          </w:tcPr>
          <w:p w14:paraId="3B31F540" w14:textId="77777777" w:rsidR="00210682" w:rsidRPr="009B4B22" w:rsidRDefault="00210682" w:rsidP="00210682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>тыс. м</w:t>
            </w:r>
            <w:r w:rsidRPr="009B4B22">
              <w:rPr>
                <w:rFonts w:ascii="Trebuchet MS" w:hAnsi="Trebuchet MS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686B8" w14:textId="3F549FB5" w:rsidR="00210682" w:rsidRPr="009B4B22" w:rsidRDefault="00633223" w:rsidP="00210682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641,01</w:t>
            </w:r>
          </w:p>
        </w:tc>
      </w:tr>
      <w:tr w:rsidR="00210682" w:rsidRPr="009B4B22" w14:paraId="0AF0EAA5" w14:textId="4836557F" w:rsidTr="009B4B22">
        <w:trPr>
          <w:trHeight w:val="283"/>
        </w:trPr>
        <w:tc>
          <w:tcPr>
            <w:tcW w:w="3288" w:type="pct"/>
          </w:tcPr>
          <w:p w14:paraId="233143AC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 xml:space="preserve">Прибыло общей площади за год </w:t>
            </w:r>
          </w:p>
          <w:p w14:paraId="4F578A8F" w14:textId="7668C1BF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>(новое строительство, уточнение при инвентаризации, прочие)</w:t>
            </w:r>
          </w:p>
        </w:tc>
        <w:tc>
          <w:tcPr>
            <w:tcW w:w="572" w:type="pct"/>
            <w:vMerge/>
          </w:tcPr>
          <w:p w14:paraId="6C6B7A1F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4A9CA" w14:textId="39D7D763" w:rsidR="00210682" w:rsidRPr="009B4B22" w:rsidRDefault="00633223" w:rsidP="00210682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210682" w:rsidRPr="009B4B22" w14:paraId="492E6ED9" w14:textId="6E7F40FF" w:rsidTr="009B4B22">
        <w:trPr>
          <w:trHeight w:val="283"/>
        </w:trPr>
        <w:tc>
          <w:tcPr>
            <w:tcW w:w="3288" w:type="pct"/>
          </w:tcPr>
          <w:p w14:paraId="576668D3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>Выбыло общей площади за год</w:t>
            </w:r>
          </w:p>
        </w:tc>
        <w:tc>
          <w:tcPr>
            <w:tcW w:w="572" w:type="pct"/>
            <w:vMerge/>
          </w:tcPr>
          <w:p w14:paraId="0ED038ED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0155A" w14:textId="39A9DD93" w:rsidR="00210682" w:rsidRPr="009B4B22" w:rsidRDefault="00633223" w:rsidP="00210682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210682" w:rsidRPr="006C336E" w14:paraId="2CD5E4F4" w14:textId="06297F01" w:rsidTr="009B4B22">
        <w:trPr>
          <w:trHeight w:val="283"/>
        </w:trPr>
        <w:tc>
          <w:tcPr>
            <w:tcW w:w="3288" w:type="pct"/>
          </w:tcPr>
          <w:p w14:paraId="155F4996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Arial"/>
                <w:sz w:val="20"/>
                <w:szCs w:val="20"/>
              </w:rPr>
              <w:t>Общая площадь жилых помещений на конец года</w:t>
            </w:r>
          </w:p>
        </w:tc>
        <w:tc>
          <w:tcPr>
            <w:tcW w:w="572" w:type="pct"/>
            <w:vMerge/>
          </w:tcPr>
          <w:p w14:paraId="0396AF4D" w14:textId="77777777" w:rsidR="00210682" w:rsidRPr="009B4B22" w:rsidRDefault="00210682" w:rsidP="00210682">
            <w:pPr>
              <w:jc w:val="both"/>
              <w:rPr>
                <w:rFonts w:ascii="Trebuchet MS" w:hAnsi="Trebuchet MS" w:cs="Arial"/>
                <w:sz w:val="20"/>
                <w:szCs w:val="20"/>
              </w:rPr>
            </w:pPr>
          </w:p>
        </w:tc>
        <w:tc>
          <w:tcPr>
            <w:tcW w:w="11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ED317" w14:textId="199D354E" w:rsidR="00210682" w:rsidRDefault="00633223" w:rsidP="00210682">
            <w:pPr>
              <w:jc w:val="center"/>
              <w:rPr>
                <w:rFonts w:ascii="Trebuchet MS" w:hAnsi="Trebuchet MS" w:cs="Arial"/>
                <w:sz w:val="20"/>
                <w:szCs w:val="20"/>
              </w:rPr>
            </w:pPr>
            <w:r w:rsidRPr="009B4B22">
              <w:rPr>
                <w:rFonts w:ascii="Trebuchet MS" w:hAnsi="Trebuchet MS" w:cs="Calibri"/>
                <w:color w:val="000000"/>
                <w:sz w:val="20"/>
                <w:szCs w:val="20"/>
              </w:rPr>
              <w:t>641,01</w:t>
            </w:r>
          </w:p>
        </w:tc>
      </w:tr>
    </w:tbl>
    <w:p w14:paraId="3B16A7C5" w14:textId="66DC865D" w:rsidR="00303B8E" w:rsidRDefault="00303B8E" w:rsidP="00303B8E">
      <w:pPr>
        <w:spacing w:before="120"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188" w:name="_Hlk113619791"/>
      <w:bookmarkStart w:id="189" w:name="_Hlk168260012"/>
      <w:bookmarkEnd w:id="182"/>
      <w:r>
        <w:rPr>
          <w:rFonts w:ascii="Trebuchet MS" w:eastAsia="Times New Roman" w:hAnsi="Trebuchet MS" w:cs="Times New Roman"/>
          <w:lang w:eastAsia="ru-RU"/>
        </w:rPr>
        <w:t>На момент разработки «Схемы теплоснабжения» генеральный план в отношении вновь образованного муниципального округа не утвержден и находится в стадии разработки. Информация о п</w:t>
      </w:r>
      <w:r w:rsidRPr="00E80856">
        <w:rPr>
          <w:rFonts w:ascii="Trebuchet MS" w:eastAsia="Times New Roman" w:hAnsi="Trebuchet MS" w:cs="Times New Roman"/>
          <w:lang w:eastAsia="ru-RU"/>
        </w:rPr>
        <w:t>рогноз</w:t>
      </w:r>
      <w:r>
        <w:rPr>
          <w:rFonts w:ascii="Trebuchet MS" w:eastAsia="Times New Roman" w:hAnsi="Trebuchet MS" w:cs="Times New Roman"/>
          <w:lang w:eastAsia="ru-RU"/>
        </w:rPr>
        <w:t>ах</w:t>
      </w:r>
      <w:r w:rsidRPr="00E80856">
        <w:rPr>
          <w:rFonts w:ascii="Trebuchet MS" w:eastAsia="Times New Roman" w:hAnsi="Trebuchet MS" w:cs="Times New Roman"/>
          <w:lang w:eastAsia="ru-RU"/>
        </w:rPr>
        <w:t xml:space="preserve"> приростов площади строительных фондов по расчетным элементам территориального деления</w:t>
      </w:r>
      <w:r>
        <w:rPr>
          <w:rFonts w:ascii="Trebuchet MS" w:eastAsia="Times New Roman" w:hAnsi="Trebuchet MS" w:cs="Times New Roman"/>
          <w:lang w:eastAsia="ru-RU"/>
        </w:rPr>
        <w:t xml:space="preserve"> будет дополнена в дальнейшем при актуализации «Схемы теплоснабжения» по итогам утверждения Генерального плана муниципального округа.</w:t>
      </w:r>
    </w:p>
    <w:p w14:paraId="704D3275" w14:textId="01ED12CC" w:rsidR="009B4B22" w:rsidRPr="00C81766" w:rsidRDefault="00303B8E" w:rsidP="00F603EF">
      <w:pPr>
        <w:pStyle w:val="afffd"/>
        <w:spacing w:line="276" w:lineRule="auto"/>
        <w:ind w:firstLine="567"/>
        <w:rPr>
          <w:rFonts w:ascii="Trebuchet MS" w:hAnsi="Trebuchet MS"/>
          <w:iCs w:val="0"/>
          <w:sz w:val="22"/>
          <w:szCs w:val="22"/>
          <w:lang w:eastAsia="ru-RU"/>
        </w:rPr>
      </w:pPr>
      <w:r w:rsidRPr="00C81766">
        <w:rPr>
          <w:rFonts w:ascii="Trebuchet MS" w:hAnsi="Trebuchet MS"/>
          <w:iCs w:val="0"/>
          <w:sz w:val="22"/>
          <w:szCs w:val="22"/>
          <w:lang w:eastAsia="ru-RU"/>
        </w:rPr>
        <w:lastRenderedPageBreak/>
        <w:t xml:space="preserve">В соответствии с действующим Генеральным планом </w:t>
      </w:r>
      <w:r w:rsidR="00951907" w:rsidRPr="00C81766">
        <w:rPr>
          <w:rFonts w:ascii="Trebuchet MS" w:hAnsi="Trebuchet MS"/>
          <w:iCs w:val="0"/>
          <w:sz w:val="22"/>
          <w:szCs w:val="22"/>
          <w:lang w:eastAsia="ru-RU"/>
        </w:rPr>
        <w:t>городского поселения</w:t>
      </w:r>
      <w:r w:rsidRPr="00C81766">
        <w:rPr>
          <w:rFonts w:ascii="Trebuchet MS" w:hAnsi="Trebuchet MS"/>
          <w:iCs w:val="0"/>
          <w:sz w:val="22"/>
          <w:szCs w:val="22"/>
          <w:lang w:eastAsia="ru-RU"/>
        </w:rPr>
        <w:t xml:space="preserve"> город </w:t>
      </w:r>
      <w:r w:rsidR="007D43AF" w:rsidRPr="00C81766">
        <w:rPr>
          <w:rFonts w:ascii="Trebuchet MS" w:hAnsi="Trebuchet MS"/>
          <w:iCs w:val="0"/>
          <w:sz w:val="22"/>
          <w:szCs w:val="22"/>
          <w:lang w:eastAsia="ru-RU"/>
        </w:rPr>
        <w:t>Максатиха</w:t>
      </w:r>
      <w:r w:rsidRPr="00C81766">
        <w:rPr>
          <w:rFonts w:ascii="Trebuchet MS" w:hAnsi="Trebuchet MS"/>
          <w:iCs w:val="0"/>
          <w:sz w:val="22"/>
          <w:szCs w:val="22"/>
          <w:lang w:eastAsia="ru-RU"/>
        </w:rPr>
        <w:t xml:space="preserve"> п</w:t>
      </w:r>
      <w:r w:rsidR="00F603EF" w:rsidRPr="00C81766">
        <w:rPr>
          <w:rFonts w:ascii="Trebuchet MS" w:hAnsi="Trebuchet MS"/>
          <w:iCs w:val="0"/>
          <w:sz w:val="22"/>
          <w:szCs w:val="22"/>
          <w:lang w:eastAsia="ru-RU"/>
        </w:rPr>
        <w:t>роектная жилищная обеспеченность</w:t>
      </w:r>
      <w:r w:rsidR="009B4B22" w:rsidRPr="00C81766">
        <w:rPr>
          <w:rFonts w:ascii="Trebuchet MS" w:hAnsi="Trebuchet MS"/>
          <w:iCs w:val="0"/>
          <w:sz w:val="22"/>
          <w:szCs w:val="22"/>
          <w:lang w:eastAsia="ru-RU"/>
        </w:rPr>
        <w:t xml:space="preserve"> должна составить более 40 кв.м./человека.</w:t>
      </w:r>
    </w:p>
    <w:p w14:paraId="1E37A56F" w14:textId="77777777" w:rsidR="009B4B22" w:rsidRPr="00C81766" w:rsidRDefault="009B4B22" w:rsidP="009B4B22">
      <w:pPr>
        <w:spacing w:after="0"/>
        <w:ind w:firstLine="709"/>
        <w:jc w:val="both"/>
        <w:rPr>
          <w:rFonts w:ascii="Trebuchet MS" w:hAnsi="Trebuchet MS"/>
        </w:rPr>
      </w:pPr>
      <w:r w:rsidRPr="00C81766">
        <w:rPr>
          <w:rFonts w:ascii="Trebuchet MS" w:hAnsi="Trebuchet MS"/>
        </w:rPr>
        <w:t>Для развития индивидуального жилого строительства на юге поселка по ул. Молодежная выделены участки (в среднем по 10 соток), в том числе для предоставления многодетным семьям.</w:t>
      </w:r>
    </w:p>
    <w:p w14:paraId="57D25197" w14:textId="77777777" w:rsidR="009B4B22" w:rsidRPr="00C81766" w:rsidRDefault="009B4B22" w:rsidP="009B4B22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81766">
        <w:rPr>
          <w:rFonts w:ascii="Trebuchet MS" w:eastAsia="Times New Roman" w:hAnsi="Trebuchet MS" w:cs="Times New Roman"/>
          <w:lang w:eastAsia="ru-RU"/>
        </w:rPr>
        <w:t xml:space="preserve">В условиях регулярного затопления северо-западной части во время весеннего половодья важно выделение территорий под жилую застройку на незатапливаемых участках, куда возможно переселение населения с проблемных участков. В поселке уже несколько лет идет освоение территорий под индивидуальную застройку на юге поселка, где остается незастроенным порядка 70% размежеванных участков.   </w:t>
      </w:r>
    </w:p>
    <w:p w14:paraId="3A90E586" w14:textId="77777777" w:rsidR="009B4B22" w:rsidRPr="00C81766" w:rsidRDefault="009B4B22" w:rsidP="009B4B22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81766">
        <w:rPr>
          <w:rFonts w:ascii="Trebuchet MS" w:eastAsia="Times New Roman" w:hAnsi="Trebuchet MS" w:cs="Times New Roman"/>
          <w:lang w:eastAsia="ru-RU"/>
        </w:rPr>
        <w:t>Для расселения ветхого многоквартирного жилья также предусматривается строительство новых 2-4 этажных домов.</w:t>
      </w:r>
    </w:p>
    <w:p w14:paraId="1696E021" w14:textId="77777777" w:rsidR="004B0EFC" w:rsidRPr="00C81766" w:rsidRDefault="004B0EFC" w:rsidP="004B0EFC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C81766">
        <w:rPr>
          <w:rFonts w:ascii="Trebuchet MS" w:eastAsia="Times New Roman" w:hAnsi="Trebuchet MS" w:cs="Times New Roman"/>
          <w:b/>
          <w:bCs/>
          <w:lang w:eastAsia="ru-RU"/>
        </w:rPr>
        <w:t>Таблица 2.2.3 - Динамика общей площади жилищного фонда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610"/>
        <w:gridCol w:w="3084"/>
        <w:gridCol w:w="2172"/>
        <w:gridCol w:w="2285"/>
        <w:gridCol w:w="1760"/>
      </w:tblGrid>
      <w:tr w:rsidR="004B0EFC" w:rsidRPr="00296388" w14:paraId="0F490560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3520FECC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4DDBA369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E18E209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И</w:t>
            </w: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ндивидуальное жилье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1BA46CE1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М</w:t>
            </w: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ногоквартирное жилье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DF1C616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4B0EFC" w:rsidRPr="00296388" w14:paraId="49172A3C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FDD02" w14:textId="77777777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8B37" w14:textId="77777777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Существующее, 2020г.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F8FA1" w14:textId="05E51251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D460" w14:textId="524ED65F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4C41" w14:textId="3582D5ED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3130FBA7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2AB9" w14:textId="77777777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B667" w14:textId="56918CC5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553ED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18203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154,7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A1E7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234,3</w:t>
            </w:r>
          </w:p>
        </w:tc>
      </w:tr>
      <w:tr w:rsidR="004B0EFC" w:rsidRPr="00296388" w14:paraId="3CB79D67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FC40" w14:textId="77777777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0123" w14:textId="092F2E9F" w:rsidR="004B0EFC" w:rsidRPr="00296388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660C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2,3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39508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90FFF" w14:textId="77777777" w:rsidR="004B0EFC" w:rsidRPr="00296388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7,3</w:t>
            </w:r>
          </w:p>
        </w:tc>
      </w:tr>
      <w:tr w:rsidR="004B0EFC" w:rsidRPr="00296388" w14:paraId="60D86FCE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4451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D7B5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color w:val="000000"/>
                <w:sz w:val="20"/>
                <w:szCs w:val="20"/>
              </w:rPr>
              <w:t>Расчетный срок, 2040г.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2ED08" w14:textId="7755AFA6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212E" w14:textId="34A51770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351A4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A0F4" w14:textId="3C80FDAD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351A4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5E884745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1065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FD560" w14:textId="27A53DAA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Сущ.</w:t>
            </w:r>
            <w:r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сохраняемое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7FD2" w14:textId="50921C89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607EBB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5AC1" w14:textId="105D91BC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607EBB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722F" w14:textId="70AC843A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607EBB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148E4D58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05DF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  <w:lang w:val="en-US"/>
              </w:rPr>
              <w:t>1</w:t>
            </w: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513C1" w14:textId="3A68B27F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A17D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79,6</w:t>
            </w:r>
          </w:p>
        </w:tc>
        <w:tc>
          <w:tcPr>
            <w:tcW w:w="1153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1219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152,1</w:t>
            </w:r>
          </w:p>
        </w:tc>
        <w:tc>
          <w:tcPr>
            <w:tcW w:w="889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332F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231,7</w:t>
            </w:r>
          </w:p>
        </w:tc>
      </w:tr>
      <w:tr w:rsidR="004B0EFC" w:rsidRPr="00296388" w14:paraId="44E97314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9F672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4635" w14:textId="327CE900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25472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EE5031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3,4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712CF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5,4</w:t>
            </w:r>
          </w:p>
        </w:tc>
      </w:tr>
      <w:tr w:rsidR="004B0EFC" w:rsidRPr="00296388" w14:paraId="0304FEEC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A4FA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5D514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Новое строительство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13F7" w14:textId="32F2E399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5A96D14E" w14:textId="2B1232CF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66E890B9" w14:textId="7433FAF3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43AE5C20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64EB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8CA0" w14:textId="45322099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FAD45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20,0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56ED0F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12CBF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23,5</w:t>
            </w:r>
          </w:p>
        </w:tc>
      </w:tr>
      <w:tr w:rsidR="004B0EFC" w:rsidRPr="00296388" w14:paraId="1616272B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10F12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D80B" w14:textId="07E140E8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E1CE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B28470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F860B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0,6</w:t>
            </w:r>
          </w:p>
        </w:tc>
      </w:tr>
      <w:tr w:rsidR="004B0EFC" w:rsidRPr="00296388" w14:paraId="67329478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967EC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B7A2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56EBC" w14:textId="3E7120EA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</w:tcPr>
          <w:p w14:paraId="7CB5F491" w14:textId="15089591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</w:tcPr>
          <w:p w14:paraId="6B744972" w14:textId="055E8604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753B37EA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6BBC1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D8DC3" w14:textId="4D756645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кв.м.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69F4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616FA3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155,6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48A52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255,2</w:t>
            </w:r>
          </w:p>
        </w:tc>
      </w:tr>
      <w:tr w:rsidR="004B0EFC" w:rsidRPr="00296388" w14:paraId="4DEC8747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CFAD3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635E" w14:textId="4D5E116E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тыс.</w:t>
            </w:r>
            <w:r>
              <w:rPr>
                <w:rFonts w:ascii="Trebuchet MS" w:hAnsi="Trebuchet MS"/>
                <w:color w:val="000000"/>
                <w:sz w:val="20"/>
                <w:szCs w:val="20"/>
              </w:rPr>
              <w:t xml:space="preserve"> </w:t>
            </w: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EA97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2,5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B435F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3,5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448D46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6,0</w:t>
            </w:r>
          </w:p>
        </w:tc>
      </w:tr>
      <w:tr w:rsidR="004B0EFC" w:rsidRPr="00296388" w14:paraId="3B441C99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E8843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212B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b/>
                <w:bCs/>
                <w:color w:val="000000"/>
                <w:sz w:val="20"/>
                <w:szCs w:val="20"/>
              </w:rPr>
              <w:t>Территории нового жилищного строительства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5C9E" w14:textId="7CBD5A9B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5BF" w14:textId="0749EC5D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D41C" w14:textId="39FD6F99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296388" w14:paraId="3DA8227D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FF09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D3DB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185BA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C3EC24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E410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21</w:t>
            </w:r>
          </w:p>
        </w:tc>
      </w:tr>
      <w:tr w:rsidR="004B0EFC" w:rsidRPr="00296388" w14:paraId="40565215" w14:textId="77777777" w:rsidTr="004B0EFC">
        <w:trPr>
          <w:trHeight w:val="20"/>
          <w:jc w:val="center"/>
        </w:trPr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FE5BB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5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2C5A" w14:textId="77777777" w:rsidR="004B0EFC" w:rsidRPr="00296388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м2/га</w:t>
            </w:r>
          </w:p>
        </w:tc>
        <w:tc>
          <w:tcPr>
            <w:tcW w:w="1096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1E15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53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DFDF9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3500</w:t>
            </w:r>
          </w:p>
        </w:tc>
        <w:tc>
          <w:tcPr>
            <w:tcW w:w="889" w:type="pct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4F421" w14:textId="77777777" w:rsidR="004B0EFC" w:rsidRPr="00296388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color w:val="000000"/>
                <w:sz w:val="20"/>
                <w:szCs w:val="20"/>
              </w:rPr>
            </w:pPr>
            <w:r w:rsidRPr="00296388">
              <w:rPr>
                <w:rFonts w:ascii="Trebuchet MS" w:hAnsi="Trebuchet MS"/>
                <w:color w:val="000000"/>
                <w:sz w:val="20"/>
                <w:szCs w:val="20"/>
              </w:rPr>
              <w:t>1119</w:t>
            </w:r>
          </w:p>
        </w:tc>
      </w:tr>
    </w:tbl>
    <w:p w14:paraId="4A97BD08" w14:textId="77777777" w:rsidR="004B0EFC" w:rsidRPr="004B0EFC" w:rsidRDefault="004B0EFC" w:rsidP="004B0EFC">
      <w:pPr>
        <w:widowControl w:val="0"/>
        <w:tabs>
          <w:tab w:val="left" w:pos="-3675"/>
        </w:tabs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3A3BA7BC" w14:textId="77777777" w:rsidR="004B0EFC" w:rsidRPr="00C81766" w:rsidRDefault="004B0EFC" w:rsidP="004B0EFC">
      <w:pPr>
        <w:spacing w:after="0" w:line="276" w:lineRule="auto"/>
        <w:jc w:val="both"/>
        <w:rPr>
          <w:rFonts w:ascii="Trebuchet MS" w:eastAsia="Times New Roman" w:hAnsi="Trebuchet MS" w:cs="Times New Roman"/>
          <w:lang w:eastAsia="ru-RU"/>
        </w:rPr>
      </w:pPr>
      <w:r w:rsidRPr="00C81766">
        <w:rPr>
          <w:rFonts w:ascii="Trebuchet MS" w:eastAsia="Times New Roman" w:hAnsi="Trebuchet MS" w:cs="Times New Roman"/>
          <w:b/>
          <w:bCs/>
          <w:lang w:eastAsia="ru-RU"/>
        </w:rPr>
        <w:t>Таблица 2.2.4 – Динамика изменения площади строительных фондов на территории муниципального образования согласно положениям Генерального плана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19"/>
        <w:gridCol w:w="4575"/>
        <w:gridCol w:w="1621"/>
        <w:gridCol w:w="1521"/>
        <w:gridCol w:w="1275"/>
      </w:tblGrid>
      <w:tr w:rsidR="004B0EFC" w:rsidRPr="00417C5D" w14:paraId="0006222B" w14:textId="77777777" w:rsidTr="00A44CD6">
        <w:trPr>
          <w:trHeight w:val="194"/>
          <w:tblHeader/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1D9EAA3F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№</w:t>
            </w:r>
          </w:p>
          <w:p w14:paraId="6AF5E948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п/п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7036A69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Показатели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591636B4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Единица</w:t>
            </w:r>
          </w:p>
          <w:p w14:paraId="443D7B45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измерения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05AEE4C8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sz w:val="20"/>
              </w:rPr>
            </w:pPr>
            <w:r w:rsidRPr="00417C5D">
              <w:rPr>
                <w:rFonts w:ascii="Trebuchet MS" w:hAnsi="Trebuchet MS"/>
                <w:b/>
                <w:sz w:val="20"/>
              </w:rPr>
              <w:t>Современное состояние</w:t>
            </w:r>
          </w:p>
          <w:p w14:paraId="218B708D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417C5D">
              <w:rPr>
                <w:rFonts w:ascii="Trebuchet MS" w:hAnsi="Trebuchet MS"/>
                <w:b/>
                <w:sz w:val="20"/>
                <w:lang w:val="en-US"/>
              </w:rPr>
              <w:t xml:space="preserve">(2020 </w:t>
            </w:r>
            <w:r w:rsidRPr="00417C5D">
              <w:rPr>
                <w:rFonts w:ascii="Trebuchet MS" w:hAnsi="Trebuchet MS"/>
                <w:b/>
                <w:sz w:val="20"/>
              </w:rPr>
              <w:t>г.</w:t>
            </w:r>
            <w:r w:rsidRPr="00417C5D">
              <w:rPr>
                <w:rFonts w:ascii="Trebuchet MS" w:hAnsi="Trebuchet MS"/>
                <w:b/>
                <w:sz w:val="20"/>
                <w:lang w:val="en-US"/>
              </w:rPr>
              <w:t>)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99"/>
            <w:vAlign w:val="center"/>
          </w:tcPr>
          <w:p w14:paraId="7D6984EB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sz w:val="20"/>
              </w:rPr>
            </w:pPr>
            <w:r w:rsidRPr="00417C5D">
              <w:rPr>
                <w:rFonts w:ascii="Trebuchet MS" w:hAnsi="Trebuchet MS"/>
                <w:b/>
                <w:sz w:val="20"/>
              </w:rPr>
              <w:t>Расчетный срок</w:t>
            </w:r>
          </w:p>
          <w:p w14:paraId="541D384F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417C5D">
              <w:rPr>
                <w:rFonts w:ascii="Trebuchet MS" w:hAnsi="Trebuchet MS"/>
                <w:b/>
                <w:sz w:val="20"/>
                <w:szCs w:val="20"/>
              </w:rPr>
              <w:t>(2040 г.)</w:t>
            </w:r>
          </w:p>
        </w:tc>
      </w:tr>
      <w:tr w:rsidR="004B0EFC" w:rsidRPr="00417C5D" w14:paraId="464CF0C5" w14:textId="77777777" w:rsidTr="00A44CD6">
        <w:trPr>
          <w:trHeight w:val="194"/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7B94" w14:textId="77777777" w:rsidR="004B0EFC" w:rsidRPr="00417C5D" w:rsidRDefault="004B0EFC" w:rsidP="004B0EFC">
            <w:pPr>
              <w:pStyle w:val="1f9"/>
              <w:jc w:val="center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1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99D6" w14:textId="77777777" w:rsidR="004B0EFC" w:rsidRPr="00417C5D" w:rsidRDefault="004B0EFC" w:rsidP="004B0EFC">
            <w:pPr>
              <w:pStyle w:val="1f9"/>
              <w:rPr>
                <w:rFonts w:ascii="Trebuchet MS" w:hAnsi="Trebuchet MS"/>
                <w:sz w:val="20"/>
              </w:rPr>
            </w:pPr>
            <w:r w:rsidRPr="00417C5D">
              <w:rPr>
                <w:rFonts w:ascii="Trebuchet MS" w:hAnsi="Trebuchet MS"/>
                <w:sz w:val="20"/>
              </w:rPr>
              <w:t>Население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8694B" w14:textId="2D5F8744" w:rsidR="004B0EFC" w:rsidRPr="00417C5D" w:rsidRDefault="004B0EFC" w:rsidP="004B0EFC">
            <w:pPr>
              <w:pStyle w:val="1f9"/>
              <w:jc w:val="center"/>
              <w:rPr>
                <w:rFonts w:ascii="Trebuchet MS" w:hAnsi="Trebuchet MS"/>
                <w:b w:val="0"/>
                <w:sz w:val="20"/>
              </w:rPr>
            </w:pPr>
            <w:r w:rsidRPr="0026000F">
              <w:rPr>
                <w:rFonts w:ascii="Trebuchet MS" w:hAnsi="Trebuchet MS"/>
                <w:sz w:val="20"/>
              </w:rPr>
              <w:t>―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5F9" w14:textId="44D4FEFD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0C185" w14:textId="3A470E18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417C5D" w14:paraId="76DE412A" w14:textId="77777777" w:rsidTr="00A44CD6">
        <w:trPr>
          <w:trHeight w:val="194"/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D8D29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b w:val="0"/>
                <w:sz w:val="20"/>
              </w:rPr>
            </w:pPr>
            <w:r>
              <w:rPr>
                <w:rFonts w:ascii="Trebuchet MS" w:hAnsi="Trebuchet MS"/>
                <w:b w:val="0"/>
                <w:sz w:val="20"/>
              </w:rPr>
              <w:t>1</w:t>
            </w:r>
            <w:r w:rsidRPr="00417C5D">
              <w:rPr>
                <w:rFonts w:ascii="Trebuchet MS" w:hAnsi="Trebuchet MS"/>
                <w:b w:val="0"/>
                <w:sz w:val="20"/>
              </w:rPr>
              <w:t>.1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D1E55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bCs/>
                <w:sz w:val="20"/>
                <w:szCs w:val="20"/>
              </w:rPr>
            </w:pPr>
            <w:r w:rsidRPr="00417C5D">
              <w:rPr>
                <w:rFonts w:ascii="Trebuchet MS" w:hAnsi="Trebuchet MS"/>
                <w:bCs/>
                <w:sz w:val="20"/>
                <w:szCs w:val="20"/>
              </w:rPr>
              <w:t>Численность населения: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84D0" w14:textId="77777777" w:rsidR="004B0EFC" w:rsidRPr="00417C5D" w:rsidRDefault="004B0EFC" w:rsidP="00A44CD6">
            <w:pPr>
              <w:pStyle w:val="1f9"/>
              <w:jc w:val="center"/>
              <w:rPr>
                <w:rFonts w:ascii="Trebuchet MS" w:hAnsi="Trebuchet MS"/>
                <w:b w:val="0"/>
                <w:sz w:val="20"/>
              </w:rPr>
            </w:pPr>
            <w:r w:rsidRPr="00417C5D">
              <w:rPr>
                <w:rFonts w:ascii="Trebuchet MS" w:hAnsi="Trebuchet MS"/>
                <w:b w:val="0"/>
                <w:sz w:val="20"/>
              </w:rPr>
              <w:t>тыс.чел.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E28C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7,3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FD89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6,0</w:t>
            </w:r>
          </w:p>
        </w:tc>
      </w:tr>
      <w:tr w:rsidR="004B0EFC" w:rsidRPr="00417C5D" w14:paraId="62FC9505" w14:textId="77777777" w:rsidTr="00A44CD6">
        <w:trPr>
          <w:trHeight w:val="139"/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6E4A3" w14:textId="77777777" w:rsidR="004B0EFC" w:rsidRPr="00417C5D" w:rsidRDefault="004B0EFC" w:rsidP="00A44CD6">
            <w:pPr>
              <w:pStyle w:val="Preformat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</w:t>
            </w:r>
            <w:r w:rsidRPr="00417C5D">
              <w:rPr>
                <w:rFonts w:ascii="Trebuchet MS" w:hAnsi="Trebuchet MS"/>
              </w:rPr>
              <w:t>.2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E2F23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bCs/>
                <w:sz w:val="20"/>
                <w:szCs w:val="20"/>
              </w:rPr>
            </w:pPr>
            <w:r w:rsidRPr="00417C5D">
              <w:rPr>
                <w:rFonts w:ascii="Trebuchet MS" w:hAnsi="Trebuchet MS"/>
                <w:bCs/>
                <w:sz w:val="20"/>
                <w:szCs w:val="20"/>
              </w:rPr>
              <w:t>Убыль населения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3171A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417C5D">
              <w:rPr>
                <w:rFonts w:ascii="Trebuchet MS" w:hAnsi="Trebuchet MS"/>
                <w:bCs/>
                <w:sz w:val="20"/>
                <w:szCs w:val="20"/>
              </w:rPr>
              <w:t>% от существующей численности постоянного населения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FB91" w14:textId="0C01F249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26000F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A937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Cs/>
                <w:sz w:val="20"/>
                <w:szCs w:val="20"/>
              </w:rPr>
            </w:pPr>
            <w:r w:rsidRPr="00417C5D">
              <w:rPr>
                <w:rFonts w:ascii="Trebuchet MS" w:hAnsi="Trebuchet MS"/>
                <w:bCs/>
                <w:sz w:val="20"/>
                <w:szCs w:val="20"/>
              </w:rPr>
              <w:t>-18%</w:t>
            </w:r>
          </w:p>
        </w:tc>
      </w:tr>
      <w:tr w:rsidR="004B0EFC" w:rsidRPr="00417C5D" w14:paraId="782E4AA4" w14:textId="77777777" w:rsidTr="00A44CD6">
        <w:trPr>
          <w:trHeight w:val="70"/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CC31" w14:textId="77777777" w:rsidR="004B0EFC" w:rsidRPr="00417C5D" w:rsidRDefault="004B0EFC" w:rsidP="004B0EFC">
            <w:pPr>
              <w:pStyle w:val="Preformat"/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2</w:t>
            </w:r>
            <w:r w:rsidRPr="00417C5D">
              <w:rPr>
                <w:rFonts w:ascii="Trebuchet MS" w:hAnsi="Trebuchet MS"/>
                <w:b/>
              </w:rPr>
              <w:t>.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F3271" w14:textId="77777777" w:rsidR="004B0EFC" w:rsidRPr="00417C5D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b/>
                <w:sz w:val="20"/>
                <w:szCs w:val="20"/>
              </w:rPr>
            </w:pPr>
            <w:r w:rsidRPr="00417C5D">
              <w:rPr>
                <w:rFonts w:ascii="Trebuchet MS" w:hAnsi="Trebuchet MS"/>
                <w:b/>
                <w:sz w:val="20"/>
                <w:szCs w:val="20"/>
              </w:rPr>
              <w:t>Жилищный фонд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ED31" w14:textId="63B93B51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31DA9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E7055" w14:textId="542582F8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31DA9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2632" w14:textId="3E1E3731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A31DA9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417C5D" w14:paraId="12FE713F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66CC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 w:rsidRPr="00417C5D"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6545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Средняя жилищная обеспеченность населения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D4A4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м</w:t>
            </w:r>
            <w:r w:rsidRPr="00417C5D">
              <w:rPr>
                <w:rFonts w:ascii="Trebuchet MS" w:hAnsi="Trebuchet MS"/>
                <w:sz w:val="20"/>
                <w:szCs w:val="20"/>
                <w:vertAlign w:val="superscript"/>
              </w:rPr>
              <w:t>2</w:t>
            </w:r>
            <w:r w:rsidRPr="00417C5D">
              <w:rPr>
                <w:rFonts w:ascii="Trebuchet MS" w:hAnsi="Trebuchet MS"/>
                <w:sz w:val="20"/>
                <w:szCs w:val="20"/>
              </w:rPr>
              <w:t>/чел.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89D8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31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FD61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40</w:t>
            </w:r>
          </w:p>
        </w:tc>
      </w:tr>
      <w:tr w:rsidR="004B0EFC" w:rsidRPr="00417C5D" w14:paraId="131102D0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B2CCB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  <w:r w:rsidRPr="00417C5D">
              <w:rPr>
                <w:rFonts w:ascii="Trebuchet MS" w:hAnsi="Trebuchet MS"/>
                <w:sz w:val="20"/>
                <w:szCs w:val="20"/>
                <w:lang w:val="en-US"/>
              </w:rPr>
              <w:t>.</w:t>
            </w:r>
            <w:r w:rsidRPr="00417C5D"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23658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Общая площадь жилищного фонда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BC90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тыс.м2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DBE0C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234,3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B51D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255,2</w:t>
            </w:r>
          </w:p>
        </w:tc>
      </w:tr>
      <w:tr w:rsidR="004B0EFC" w:rsidRPr="00417C5D" w14:paraId="4D3DE4CF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5A0E9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  <w:r w:rsidRPr="00417C5D">
              <w:rPr>
                <w:rFonts w:ascii="Trebuchet MS" w:hAnsi="Trebuchet MS"/>
                <w:sz w:val="20"/>
                <w:szCs w:val="20"/>
              </w:rPr>
              <w:t>.3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B8BB" w14:textId="77777777" w:rsidR="004B0EFC" w:rsidRPr="00417C5D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Объем нового жилищного строительства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D863F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тыс.м2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3EE16" w14:textId="5EF81DED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7058B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29D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23,5</w:t>
            </w:r>
          </w:p>
        </w:tc>
      </w:tr>
      <w:tr w:rsidR="004B0EFC" w:rsidRPr="00417C5D" w14:paraId="08EAC9A9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FC6BE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  <w:r w:rsidRPr="00417C5D">
              <w:rPr>
                <w:rFonts w:ascii="Trebuchet MS" w:hAnsi="Trebuchet MS"/>
                <w:sz w:val="20"/>
                <w:szCs w:val="20"/>
              </w:rPr>
              <w:t>.4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564A" w14:textId="77777777" w:rsidR="004B0EFC" w:rsidRPr="00417C5D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Территории нового жилищного строительства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34AF8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га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FF01F" w14:textId="6FA0EBF4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7058B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C1E9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21</w:t>
            </w:r>
          </w:p>
        </w:tc>
      </w:tr>
      <w:tr w:rsidR="004B0EFC" w:rsidRPr="00417C5D" w14:paraId="739D1C3C" w14:textId="77777777" w:rsidTr="004B0EFC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70CD8" w14:textId="77777777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3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49A00" w14:textId="77777777" w:rsidR="004B0EFC" w:rsidRPr="00417C5D" w:rsidRDefault="004B0EFC" w:rsidP="004B0EFC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b/>
                <w:sz w:val="20"/>
                <w:szCs w:val="20"/>
              </w:rPr>
              <w:t>Объекты социального и культурно- бытового обслуживания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E28C" w14:textId="5A9AF4F3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46BBE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C198" w14:textId="05B3FC33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46BBE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A88D" w14:textId="64DEF5E9" w:rsidR="004B0EFC" w:rsidRPr="00417C5D" w:rsidRDefault="004B0EFC" w:rsidP="004B0EFC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846BBE">
              <w:rPr>
                <w:rFonts w:ascii="Trebuchet MS" w:hAnsi="Trebuchet MS"/>
                <w:sz w:val="20"/>
                <w:szCs w:val="20"/>
              </w:rPr>
              <w:t>―</w:t>
            </w:r>
          </w:p>
        </w:tc>
      </w:tr>
      <w:tr w:rsidR="004B0EFC" w:rsidRPr="00417C5D" w14:paraId="3D84F32F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231A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</w:t>
            </w:r>
            <w:r w:rsidRPr="00417C5D">
              <w:rPr>
                <w:rFonts w:ascii="Trebuchet MS" w:hAnsi="Trebuchet MS"/>
                <w:sz w:val="20"/>
                <w:szCs w:val="20"/>
              </w:rPr>
              <w:t>.1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C9FA5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Дошкольные образовательные организации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58E1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место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84B5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656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ECD8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656</w:t>
            </w:r>
          </w:p>
        </w:tc>
      </w:tr>
      <w:tr w:rsidR="004B0EFC" w:rsidRPr="00417C5D" w14:paraId="5F22D1A4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22E50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</w:t>
            </w:r>
            <w:r w:rsidRPr="00417C5D">
              <w:rPr>
                <w:rFonts w:ascii="Trebuchet MS" w:hAnsi="Trebuchet MS"/>
                <w:sz w:val="20"/>
                <w:szCs w:val="20"/>
              </w:rPr>
              <w:t>.2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7D8B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Общеобразовательные организации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061A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место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EEDAA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1225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03A8B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1225</w:t>
            </w:r>
          </w:p>
        </w:tc>
      </w:tr>
      <w:tr w:rsidR="004B0EFC" w:rsidRPr="00417C5D" w14:paraId="36E51453" w14:textId="77777777" w:rsidTr="00A44CD6">
        <w:trPr>
          <w:jc w:val="center"/>
        </w:trPr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770A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sz w:val="20"/>
                <w:szCs w:val="20"/>
              </w:rPr>
              <w:t>3</w:t>
            </w:r>
            <w:r w:rsidRPr="00417C5D">
              <w:rPr>
                <w:rFonts w:ascii="Trebuchet MS" w:hAnsi="Trebuchet MS"/>
                <w:sz w:val="20"/>
                <w:szCs w:val="20"/>
              </w:rPr>
              <w:t>.</w:t>
            </w:r>
            <w:r w:rsidRPr="00417C5D">
              <w:rPr>
                <w:rFonts w:ascii="Trebuchet MS" w:hAnsi="Trebuchet MS"/>
                <w:sz w:val="20"/>
                <w:szCs w:val="20"/>
                <w:lang w:val="en-US"/>
              </w:rPr>
              <w:t>3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09B24" w14:textId="77777777" w:rsidR="004B0EFC" w:rsidRPr="00417C5D" w:rsidRDefault="004B0EFC" w:rsidP="00A44CD6">
            <w:pPr>
              <w:widowControl w:val="0"/>
              <w:spacing w:after="0" w:line="240" w:lineRule="auto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Учреждения культурно досугового типа</w:t>
            </w:r>
          </w:p>
        </w:tc>
        <w:tc>
          <w:tcPr>
            <w:tcW w:w="8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C8C1E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объект</w:t>
            </w:r>
          </w:p>
        </w:tc>
        <w:tc>
          <w:tcPr>
            <w:tcW w:w="7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4527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400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8C02" w14:textId="77777777" w:rsidR="004B0EFC" w:rsidRPr="00417C5D" w:rsidRDefault="004B0EFC" w:rsidP="00A44CD6">
            <w:pPr>
              <w:widowControl w:val="0"/>
              <w:spacing w:after="0" w:line="240" w:lineRule="auto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417C5D">
              <w:rPr>
                <w:rFonts w:ascii="Trebuchet MS" w:hAnsi="Trebuchet MS"/>
                <w:sz w:val="20"/>
                <w:szCs w:val="20"/>
              </w:rPr>
              <w:t>400</w:t>
            </w:r>
          </w:p>
        </w:tc>
      </w:tr>
      <w:bookmarkEnd w:id="188"/>
      <w:bookmarkEnd w:id="189"/>
    </w:tbl>
    <w:p w14:paraId="467A8992" w14:textId="77777777" w:rsidR="00C81766" w:rsidRDefault="00C81766" w:rsidP="00C8176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b/>
          <w:lang w:eastAsia="ru-RU"/>
        </w:rPr>
      </w:pPr>
    </w:p>
    <w:p w14:paraId="60657297" w14:textId="0D426071" w:rsidR="00CA01CD" w:rsidRPr="00EF696F" w:rsidRDefault="00CA01CD" w:rsidP="00680A8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90" w:name="_Toc203488771"/>
      <w:r w:rsidRPr="00EF696F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2.3 </w:t>
      </w:r>
      <w:bookmarkStart w:id="191" w:name="_Toc34466627"/>
      <w:r w:rsidRPr="00EF696F">
        <w:rPr>
          <w:rFonts w:ascii="Trebuchet MS" w:eastAsia="Times New Roman" w:hAnsi="Trebuchet MS" w:cs="Times New Roman"/>
          <w:b/>
          <w:lang w:eastAsia="ru-RU"/>
        </w:rPr>
        <w:t>Прогнозы перспективных удельных расходов тепловой энергии на отопление, вентиляцию и горячее водоснабжение, согласованных с требованиями к энергетической эффективности объектов теплопотребления, устанавливаемых в соответствии с законодательством Российской Федерации</w:t>
      </w:r>
      <w:bookmarkEnd w:id="190"/>
      <w:bookmarkEnd w:id="191"/>
    </w:p>
    <w:p w14:paraId="2EE9F2B6" w14:textId="55C327CF" w:rsidR="00CA01CD" w:rsidRPr="00EF696F" w:rsidRDefault="004E7C89" w:rsidP="004E7C8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03B8E">
        <w:rPr>
          <w:rFonts w:ascii="Trebuchet MS" w:eastAsia="Times New Roman" w:hAnsi="Trebuchet MS" w:cs="Times New Roman"/>
          <w:lang w:eastAsia="ru-RU"/>
        </w:rPr>
        <w:t>На расчетный период действия «Схемы теплоснабжения» показатели удельного расхода тепловой энергии на отопление для многоквартирных домов без установленных общедомовых приборов учета остаются без изменений и представлены в таблиц</w:t>
      </w:r>
      <w:r w:rsidR="00633223">
        <w:rPr>
          <w:rFonts w:ascii="Trebuchet MS" w:eastAsia="Times New Roman" w:hAnsi="Trebuchet MS" w:cs="Times New Roman"/>
          <w:lang w:eastAsia="ru-RU"/>
        </w:rPr>
        <w:t>е</w:t>
      </w:r>
      <w:r w:rsidRPr="00303B8E">
        <w:rPr>
          <w:rFonts w:ascii="Trebuchet MS" w:eastAsia="Times New Roman" w:hAnsi="Trebuchet MS" w:cs="Times New Roman"/>
          <w:lang w:eastAsia="ru-RU"/>
        </w:rPr>
        <w:t xml:space="preserve"> 1.5.5 Том 2. «Обосновывающие материалы».</w:t>
      </w:r>
    </w:p>
    <w:p w14:paraId="41676267" w14:textId="77777777" w:rsidR="00CA6456" w:rsidRPr="00DB32F4" w:rsidRDefault="00CA6456" w:rsidP="002010DB">
      <w:pPr>
        <w:widowControl w:val="0"/>
        <w:tabs>
          <w:tab w:val="left" w:pos="-3675"/>
        </w:tabs>
        <w:spacing w:after="0" w:line="240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6010F127" w14:textId="685F24E3" w:rsidR="00A020AA" w:rsidRPr="00EF696F" w:rsidRDefault="00111600" w:rsidP="00680A8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92" w:name="_Toc203488772"/>
      <w:r w:rsidRPr="00EF696F">
        <w:rPr>
          <w:rFonts w:ascii="Trebuchet MS" w:eastAsia="Times New Roman" w:hAnsi="Trebuchet MS" w:cs="Times New Roman"/>
          <w:b/>
          <w:lang w:eastAsia="ru-RU"/>
        </w:rPr>
        <w:t>2.4</w:t>
      </w:r>
      <w:bookmarkStart w:id="193" w:name="_Toc34466628"/>
      <w:bookmarkEnd w:id="183"/>
      <w:bookmarkEnd w:id="184"/>
      <w:r w:rsidR="00752534" w:rsidRPr="00EF696F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CA01CD" w:rsidRPr="00EF696F">
        <w:rPr>
          <w:rFonts w:ascii="Trebuchet MS" w:eastAsia="Times New Roman" w:hAnsi="Trebuchet MS" w:cs="Times New Roman"/>
          <w:b/>
          <w:lang w:eastAsia="ru-RU"/>
        </w:rPr>
        <w:t>Прогнозы приростов объемов потребления тепловой энергии (мощности)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</w:t>
      </w:r>
      <w:bookmarkEnd w:id="192"/>
      <w:bookmarkEnd w:id="193"/>
    </w:p>
    <w:p w14:paraId="3F158CBD" w14:textId="590E1C4B" w:rsidR="00DF2D68" w:rsidRPr="00303B8E" w:rsidRDefault="00DF2D68" w:rsidP="00DF2D6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03B8E">
        <w:rPr>
          <w:rFonts w:ascii="Trebuchet MS" w:eastAsia="Times New Roman" w:hAnsi="Trebuchet MS" w:cs="Times New Roman"/>
          <w:lang w:eastAsia="ru-RU"/>
        </w:rPr>
        <w:t xml:space="preserve">Прогноз объемов потребления тепловой энергии потребителями централизованного теплоснабжения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303B8E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303B8E">
        <w:rPr>
          <w:rFonts w:ascii="Trebuchet MS" w:eastAsia="Times New Roman" w:hAnsi="Trebuchet MS" w:cs="Times New Roman"/>
          <w:lang w:eastAsia="ru-RU"/>
        </w:rPr>
        <w:t xml:space="preserve"> на </w:t>
      </w:r>
      <w:r w:rsidR="009A58C0" w:rsidRPr="00303B8E">
        <w:rPr>
          <w:rFonts w:ascii="Trebuchet MS" w:eastAsia="Times New Roman" w:hAnsi="Trebuchet MS" w:cs="Times New Roman"/>
          <w:lang w:eastAsia="ru-RU"/>
        </w:rPr>
        <w:t>202</w:t>
      </w:r>
      <w:r w:rsidR="004E7C89" w:rsidRPr="00303B8E">
        <w:rPr>
          <w:rFonts w:ascii="Trebuchet MS" w:eastAsia="Times New Roman" w:hAnsi="Trebuchet MS" w:cs="Times New Roman"/>
          <w:lang w:eastAsia="ru-RU"/>
        </w:rPr>
        <w:t>5</w:t>
      </w:r>
      <w:r w:rsidRPr="00303B8E">
        <w:rPr>
          <w:rFonts w:ascii="Trebuchet MS" w:eastAsia="Times New Roman" w:hAnsi="Trebuchet MS" w:cs="Times New Roman"/>
          <w:lang w:eastAsia="ru-RU"/>
        </w:rPr>
        <w:t>-20</w:t>
      </w:r>
      <w:r w:rsidR="00D83137" w:rsidRPr="00303B8E">
        <w:rPr>
          <w:rFonts w:ascii="Trebuchet MS" w:eastAsia="Times New Roman" w:hAnsi="Trebuchet MS" w:cs="Times New Roman"/>
          <w:lang w:eastAsia="ru-RU"/>
        </w:rPr>
        <w:t>4</w:t>
      </w:r>
      <w:r w:rsidRPr="00303B8E">
        <w:rPr>
          <w:rFonts w:ascii="Trebuchet MS" w:eastAsia="Times New Roman" w:hAnsi="Trebuchet MS" w:cs="Times New Roman"/>
          <w:lang w:eastAsia="ru-RU"/>
        </w:rPr>
        <w:t xml:space="preserve">0 годы представлен </w:t>
      </w:r>
      <w:bookmarkStart w:id="194" w:name="_Hlk165013351"/>
      <w:r w:rsidRPr="00303B8E">
        <w:rPr>
          <w:rFonts w:ascii="Trebuchet MS" w:eastAsia="Times New Roman" w:hAnsi="Trebuchet MS" w:cs="Times New Roman"/>
          <w:lang w:eastAsia="ru-RU"/>
        </w:rPr>
        <w:t xml:space="preserve">в </w:t>
      </w:r>
      <w:bookmarkStart w:id="195" w:name="_Hlk165281208"/>
      <w:r w:rsidR="00056854" w:rsidRPr="00303B8E">
        <w:rPr>
          <w:rFonts w:ascii="Trebuchet MS" w:eastAsia="Times New Roman" w:hAnsi="Trebuchet MS" w:cs="Times New Roman"/>
          <w:lang w:eastAsia="ru-RU"/>
        </w:rPr>
        <w:t>таблице 2.4.1</w:t>
      </w:r>
      <w:bookmarkEnd w:id="194"/>
      <w:bookmarkEnd w:id="195"/>
      <w:r w:rsidRPr="00303B8E">
        <w:rPr>
          <w:rFonts w:ascii="Trebuchet MS" w:eastAsia="Times New Roman" w:hAnsi="Trebuchet MS" w:cs="Times New Roman"/>
          <w:lang w:eastAsia="ru-RU"/>
        </w:rPr>
        <w:t>.</w:t>
      </w:r>
    </w:p>
    <w:p w14:paraId="74EA6874" w14:textId="0B0D9E66" w:rsidR="0000433E" w:rsidRDefault="0000433E" w:rsidP="0000433E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F4DD8">
        <w:rPr>
          <w:rFonts w:ascii="Trebuchet MS" w:eastAsia="Times New Roman" w:hAnsi="Trebuchet MS" w:cs="Times New Roman"/>
          <w:lang w:eastAsia="ru-RU"/>
        </w:rPr>
        <w:t xml:space="preserve">Информация о </w:t>
      </w:r>
      <w:r w:rsidR="00DE59FD">
        <w:rPr>
          <w:rFonts w:ascii="Trebuchet MS" w:eastAsia="Times New Roman" w:hAnsi="Trebuchet MS" w:cs="Times New Roman"/>
          <w:lang w:eastAsia="ru-RU"/>
        </w:rPr>
        <w:t xml:space="preserve">перспективном </w:t>
      </w:r>
      <w:r w:rsidRPr="002F4DD8">
        <w:rPr>
          <w:rFonts w:ascii="Trebuchet MS" w:eastAsia="Times New Roman" w:hAnsi="Trebuchet MS" w:cs="Times New Roman"/>
          <w:lang w:eastAsia="ru-RU"/>
        </w:rPr>
        <w:t>технологическо</w:t>
      </w:r>
      <w:r w:rsidR="00DE59FD">
        <w:rPr>
          <w:rFonts w:ascii="Trebuchet MS" w:eastAsia="Times New Roman" w:hAnsi="Trebuchet MS" w:cs="Times New Roman"/>
          <w:lang w:eastAsia="ru-RU"/>
        </w:rPr>
        <w:t>м</w:t>
      </w:r>
      <w:r w:rsidRPr="002F4DD8">
        <w:rPr>
          <w:rFonts w:ascii="Trebuchet MS" w:eastAsia="Times New Roman" w:hAnsi="Trebuchet MS" w:cs="Times New Roman"/>
          <w:lang w:eastAsia="ru-RU"/>
        </w:rPr>
        <w:t xml:space="preserve"> присоединени</w:t>
      </w:r>
      <w:r w:rsidR="00DE59FD">
        <w:rPr>
          <w:rFonts w:ascii="Trebuchet MS" w:eastAsia="Times New Roman" w:hAnsi="Trebuchet MS" w:cs="Times New Roman"/>
          <w:lang w:eastAsia="ru-RU"/>
        </w:rPr>
        <w:t>и</w:t>
      </w:r>
      <w:r w:rsidRPr="002F4DD8">
        <w:rPr>
          <w:rFonts w:ascii="Trebuchet MS" w:eastAsia="Times New Roman" w:hAnsi="Trebuchet MS" w:cs="Times New Roman"/>
          <w:lang w:eastAsia="ru-RU"/>
        </w:rPr>
        <w:t xml:space="preserve"> к системам централизованного теплоснабжения </w:t>
      </w:r>
      <w:r w:rsidR="00DE59FD" w:rsidRPr="00DE59FD">
        <w:rPr>
          <w:rFonts w:ascii="Trebuchet MS" w:eastAsia="Times New Roman" w:hAnsi="Trebuchet MS" w:cs="Times New Roman"/>
          <w:lang w:eastAsia="ru-RU"/>
        </w:rPr>
        <w:t xml:space="preserve">Максатихинского муниципального округа </w:t>
      </w:r>
      <w:r w:rsidRPr="002F4DD8">
        <w:rPr>
          <w:rFonts w:ascii="Trebuchet MS" w:eastAsia="Times New Roman" w:hAnsi="Trebuchet MS" w:cs="Times New Roman"/>
          <w:lang w:eastAsia="ru-RU"/>
        </w:rPr>
        <w:t>представлена в таблице 2.4.2.</w:t>
      </w:r>
    </w:p>
    <w:p w14:paraId="33AA6A47" w14:textId="77777777" w:rsidR="00B61AC6" w:rsidRDefault="00B61AC6" w:rsidP="00B61AC6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2F4DD8">
        <w:rPr>
          <w:rFonts w:ascii="Trebuchet MS" w:eastAsia="Calibri" w:hAnsi="Trebuchet MS" w:cs="Times New Roman"/>
          <w:b/>
          <w:bCs/>
        </w:rPr>
        <w:t>Таблица 2.4.2 – Информация о выданных технических условиях на присоединение объектов теплопотребления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1985"/>
        <w:gridCol w:w="1559"/>
        <w:gridCol w:w="1694"/>
      </w:tblGrid>
      <w:tr w:rsidR="00DE59FD" w:rsidRPr="00082EFE" w14:paraId="2B300A5F" w14:textId="77777777" w:rsidTr="004353D6">
        <w:trPr>
          <w:trHeight w:val="20"/>
        </w:trPr>
        <w:tc>
          <w:tcPr>
            <w:tcW w:w="562" w:type="dxa"/>
            <w:shd w:val="clear" w:color="auto" w:fill="CCFF99"/>
            <w:vAlign w:val="center"/>
            <w:hideMark/>
          </w:tcPr>
          <w:p w14:paraId="2BBBF598" w14:textId="66CE362D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№ п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/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</w:t>
            </w:r>
          </w:p>
        </w:tc>
        <w:tc>
          <w:tcPr>
            <w:tcW w:w="2127" w:type="dxa"/>
            <w:shd w:val="clear" w:color="auto" w:fill="CCFF99"/>
            <w:vAlign w:val="center"/>
            <w:hideMark/>
          </w:tcPr>
          <w:p w14:paraId="232D6FB9" w14:textId="77777777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Адрес подключаемого объекта</w:t>
            </w:r>
          </w:p>
        </w:tc>
        <w:tc>
          <w:tcPr>
            <w:tcW w:w="1984" w:type="dxa"/>
            <w:shd w:val="clear" w:color="auto" w:fill="CCFF99"/>
            <w:vAlign w:val="center"/>
            <w:hideMark/>
          </w:tcPr>
          <w:p w14:paraId="2123CE99" w14:textId="3ECB0C53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Кадастровый номер земельного участка</w:t>
            </w:r>
          </w:p>
        </w:tc>
        <w:tc>
          <w:tcPr>
            <w:tcW w:w="1985" w:type="dxa"/>
            <w:shd w:val="clear" w:color="auto" w:fill="CCFF99"/>
            <w:vAlign w:val="center"/>
            <w:hideMark/>
          </w:tcPr>
          <w:p w14:paraId="75B97482" w14:textId="1E45AAA8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Источник, принимающий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теплов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ую</w:t>
            </w: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 xml:space="preserve"> нагрузк</w:t>
            </w: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у</w:t>
            </w:r>
          </w:p>
        </w:tc>
        <w:tc>
          <w:tcPr>
            <w:tcW w:w="1559" w:type="dxa"/>
            <w:shd w:val="clear" w:color="auto" w:fill="CCFF99"/>
          </w:tcPr>
          <w:p w14:paraId="666AFE73" w14:textId="02FAD313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Прирост тепловой мощности, Гкал/ч</w:t>
            </w:r>
          </w:p>
        </w:tc>
        <w:tc>
          <w:tcPr>
            <w:tcW w:w="1694" w:type="dxa"/>
            <w:shd w:val="clear" w:color="auto" w:fill="CCFF99"/>
            <w:vAlign w:val="center"/>
            <w:hideMark/>
          </w:tcPr>
          <w:p w14:paraId="66B79084" w14:textId="6AF8D0B1" w:rsidR="00DE59FD" w:rsidRPr="00082EFE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</w:pPr>
            <w:r w:rsidRPr="00082EFE">
              <w:rPr>
                <w:rFonts w:ascii="Trebuchet MS" w:eastAsia="Times New Roman" w:hAnsi="Trebuchet MS" w:cs="Arial"/>
                <w:b/>
                <w:sz w:val="20"/>
                <w:szCs w:val="20"/>
                <w:lang w:eastAsia="ru-RU"/>
              </w:rPr>
              <w:t>Планируемый срок (год) подключения объекта</w:t>
            </w:r>
          </w:p>
        </w:tc>
      </w:tr>
      <w:tr w:rsidR="00DE59FD" w:rsidRPr="00082EFE" w14:paraId="4BB30E34" w14:textId="77777777" w:rsidTr="004353D6">
        <w:trPr>
          <w:trHeight w:val="20"/>
        </w:trPr>
        <w:tc>
          <w:tcPr>
            <w:tcW w:w="562" w:type="dxa"/>
            <w:noWrap/>
            <w:vAlign w:val="center"/>
            <w:hideMark/>
          </w:tcPr>
          <w:p w14:paraId="6D0A9FFF" w14:textId="77777777" w:rsidR="00DE59FD" w:rsidRPr="002E198F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2E198F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7" w:type="dxa"/>
          </w:tcPr>
          <w:p w14:paraId="2B1B4F26" w14:textId="4112D51D" w:rsidR="00DE59FD" w:rsidRPr="002E198F" w:rsidRDefault="00DE59F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Средняя общеобразовательная школа на 300 мест в пгт Максатиха Тверской области</w:t>
            </w:r>
          </w:p>
        </w:tc>
        <w:tc>
          <w:tcPr>
            <w:tcW w:w="1984" w:type="dxa"/>
            <w:noWrap/>
            <w:vAlign w:val="center"/>
          </w:tcPr>
          <w:p w14:paraId="51B83354" w14:textId="74BF792E" w:rsidR="00DE59FD" w:rsidRPr="002E198F" w:rsidRDefault="00DE59FD" w:rsidP="00DE59F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69:20:0070127:293</w:t>
            </w:r>
          </w:p>
        </w:tc>
        <w:tc>
          <w:tcPr>
            <w:tcW w:w="1985" w:type="dxa"/>
            <w:noWrap/>
            <w:vAlign w:val="center"/>
          </w:tcPr>
          <w:p w14:paraId="22960525" w14:textId="396327B1" w:rsidR="00DE59FD" w:rsidRPr="002E198F" w:rsidRDefault="00DE59FD" w:rsidP="00DE59F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559" w:type="dxa"/>
            <w:vAlign w:val="center"/>
          </w:tcPr>
          <w:p w14:paraId="45D38018" w14:textId="77777777" w:rsidR="004353D6" w:rsidRDefault="00DE59FD" w:rsidP="00DE59F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отопление -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 w:rsidR="004353D6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2322</w:t>
            </w:r>
          </w:p>
          <w:p w14:paraId="0DFDDF5F" w14:textId="58F90EED" w:rsidR="00DE59FD" w:rsidRDefault="004353D6" w:rsidP="004353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вентиляция – 0,368</w:t>
            </w:r>
            <w:r w:rsidR="00AB27DC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36</w:t>
            </w:r>
            <w:r w:rsidR="00DE59FD"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ab/>
            </w:r>
          </w:p>
          <w:p w14:paraId="58806DFF" w14:textId="61BD47A8" w:rsidR="00DE59FD" w:rsidRPr="002E198F" w:rsidRDefault="00DE59FD" w:rsidP="00DE59F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 xml:space="preserve">ГВС - </w:t>
            </w:r>
            <w:r w:rsidRPr="00DE59FD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0,</w:t>
            </w:r>
            <w:r w:rsidR="004353D6"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694" w:type="dxa"/>
            <w:noWrap/>
            <w:vAlign w:val="center"/>
          </w:tcPr>
          <w:p w14:paraId="705017EF" w14:textId="157982C9" w:rsidR="00DE59FD" w:rsidRPr="002E198F" w:rsidRDefault="00DE59FD" w:rsidP="00DE59FD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  <w:t>2025</w:t>
            </w:r>
          </w:p>
        </w:tc>
      </w:tr>
    </w:tbl>
    <w:p w14:paraId="5F0BDE37" w14:textId="0FD13463" w:rsidR="00056854" w:rsidRDefault="00056854" w:rsidP="00DF2D6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5B953217" w14:textId="77777777" w:rsidR="009072A6" w:rsidRDefault="009072A6" w:rsidP="00DF2D6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  <w:sectPr w:rsidR="009072A6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1AEDA355" w14:textId="7E35C899" w:rsidR="009072A6" w:rsidRDefault="009072A6" w:rsidP="009072A6">
      <w:pPr>
        <w:keepNext/>
        <w:spacing w:after="0" w:line="276" w:lineRule="auto"/>
        <w:jc w:val="both"/>
        <w:rPr>
          <w:rFonts w:ascii="Trebuchet MS" w:eastAsia="Calibri" w:hAnsi="Trebuchet MS" w:cs="Times New Roman"/>
          <w:b/>
          <w:bCs/>
        </w:rPr>
      </w:pPr>
      <w:r w:rsidRPr="00DE59FD">
        <w:rPr>
          <w:rFonts w:ascii="Trebuchet MS" w:eastAsia="Calibri" w:hAnsi="Trebuchet MS" w:cs="Times New Roman"/>
          <w:b/>
          <w:bCs/>
        </w:rPr>
        <w:lastRenderedPageBreak/>
        <w:t xml:space="preserve">Таблица 2.4.1 – Баланс тепловой энергии </w:t>
      </w:r>
      <w:r w:rsidR="007D43AF" w:rsidRPr="00DE59FD">
        <w:rPr>
          <w:rFonts w:ascii="Trebuchet MS" w:eastAsia="Calibri" w:hAnsi="Trebuchet MS" w:cs="Times New Roman"/>
          <w:b/>
          <w:bCs/>
        </w:rPr>
        <w:t>Максатихинского</w:t>
      </w:r>
      <w:r w:rsidR="00FB5D5E" w:rsidRPr="00DE59FD">
        <w:rPr>
          <w:rFonts w:ascii="Trebuchet MS" w:eastAsia="Calibri" w:hAnsi="Trebuchet MS" w:cs="Times New Roman"/>
          <w:b/>
          <w:bCs/>
        </w:rPr>
        <w:t xml:space="preserve"> муниципального округа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48"/>
        <w:gridCol w:w="1087"/>
        <w:gridCol w:w="1088"/>
        <w:gridCol w:w="1088"/>
        <w:gridCol w:w="1088"/>
        <w:gridCol w:w="1088"/>
        <w:gridCol w:w="1087"/>
        <w:gridCol w:w="1088"/>
        <w:gridCol w:w="1088"/>
        <w:gridCol w:w="1088"/>
        <w:gridCol w:w="1088"/>
      </w:tblGrid>
      <w:tr w:rsidR="005F267A" w:rsidRPr="005F267A" w14:paraId="108D978D" w14:textId="77777777" w:rsidTr="005F267A">
        <w:trPr>
          <w:trHeight w:val="20"/>
          <w:tblHeader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605D69AE" w14:textId="7777777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7AAC34BD" w14:textId="7E0FF9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3B703284" w14:textId="5D313E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5A4ED588" w14:textId="2FD71E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1D62AB9C" w14:textId="544CA79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6D5E340B" w14:textId="241B2DB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51FF88ED" w14:textId="524591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5334BA8C" w14:textId="6E0EE5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28E56D85" w14:textId="010E2FF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04A746EF" w14:textId="2BA277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99"/>
            <w:vAlign w:val="center"/>
            <w:hideMark/>
          </w:tcPr>
          <w:p w14:paraId="2058FA78" w14:textId="5A802AC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5F267A" w:rsidRPr="005F267A" w14:paraId="5D247D97" w14:textId="77777777" w:rsidTr="00A44CD6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4A9BFC22" w14:textId="6783CA7C" w:rsidR="005F267A" w:rsidRPr="005F267A" w:rsidRDefault="0032455E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8F00C1" w:rsidRPr="005F267A" w14:paraId="6804E354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2F081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17F39" w14:textId="1F0964C2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A78EF" w14:textId="180E5D7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E50C1" w14:textId="1F369A4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</w:t>
            </w:r>
            <w:r w:rsidR="003251B4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484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AD1E" w14:textId="007A1AFC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A29CC" w14:textId="20BAF26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23F0A" w14:textId="5B5052F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4ADB" w14:textId="1044571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A6CD" w14:textId="41937B3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C7E2" w14:textId="79C53559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118E5" w14:textId="38830CED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8F00C1" w:rsidRPr="005F267A" w14:paraId="272D9EF2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FB10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95DB7" w14:textId="62C5ACB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D2B91" w14:textId="430CA3F2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D3DB5" w14:textId="3E96992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0F0A" w14:textId="1D3E9F5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EB4A6" w14:textId="71B8823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F8C1" w14:textId="71FDF36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E3A6" w14:textId="76DECEE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217C" w14:textId="4980C12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6524" w14:textId="18E491B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00C7" w14:textId="3BBE647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437</w:t>
            </w:r>
          </w:p>
        </w:tc>
      </w:tr>
      <w:tr w:rsidR="008F00C1" w:rsidRPr="005F267A" w14:paraId="42A0821D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77CCA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00D1" w14:textId="6D246ED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B0493" w14:textId="52E6CC3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7383" w14:textId="3F9788D4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9 311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B4907" w14:textId="6C41871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D3C42" w14:textId="7317679D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D519E" w14:textId="5E93D9D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10998" w14:textId="05442BDB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9EC0D" w14:textId="78518E7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94C7" w14:textId="1771D55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558E8" w14:textId="08EF62F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23 452</w:t>
            </w:r>
          </w:p>
        </w:tc>
      </w:tr>
      <w:tr w:rsidR="008F00C1" w:rsidRPr="005F267A" w14:paraId="5ADA0F13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C7777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DD68" w14:textId="39D2C9ED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BC11" w14:textId="260ADC2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B77B" w14:textId="7A21C12C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443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EBAF" w14:textId="1524D58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1781B" w14:textId="5CEA6CB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9945A" w14:textId="5AD93A3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13F1" w14:textId="4A603EF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D6D3" w14:textId="51F738F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210F" w14:textId="2B14A15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366F" w14:textId="256C03F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1 117</w:t>
            </w:r>
          </w:p>
        </w:tc>
      </w:tr>
      <w:tr w:rsidR="008F00C1" w:rsidRPr="005F267A" w14:paraId="36548DCD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12211" w14:textId="56C550B3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4E208" w14:textId="3102EF5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0307D" w14:textId="35C371A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0EE40" w14:textId="0D48228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8 867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C1A0" w14:textId="11EAECC9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EFB2" w14:textId="02EDE87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3E9B" w14:textId="36F532E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689F6" w14:textId="490059DC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7916A" w14:textId="06D7DDE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24A7A" w14:textId="0749FA2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00248" w14:textId="3E500B04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22 336</w:t>
            </w:r>
          </w:p>
        </w:tc>
      </w:tr>
      <w:tr w:rsidR="005F267A" w:rsidRPr="005F267A" w14:paraId="09FDEB40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D0BEDF" w14:textId="11E4DD78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376334" w14:textId="1410F6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E594D6" w14:textId="69D5DE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C8BB282" w14:textId="4CC72A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64BD3C2" w14:textId="0FC880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6078B9A" w14:textId="19EEEEC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83496B" w14:textId="7E4A21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A469BB" w14:textId="7CEE5F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791F4D" w14:textId="5FC7EC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8B283D2" w14:textId="13C2AF5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77E7A1" w14:textId="2ECD0EA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76EBFCA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AEF8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4D30" w14:textId="43B3D3D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51642" w14:textId="5BCCB1B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CA6E" w14:textId="2C16A37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99962" w14:textId="663D34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F9A6" w14:textId="53404BD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F4639" w14:textId="65B0953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5C85B" w14:textId="6D626CF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4281E" w14:textId="0A7FB2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F7AB" w14:textId="27057B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11CD6" w14:textId="593404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5F267A" w:rsidRPr="005F267A" w14:paraId="10523C0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98F3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8AA1E" w14:textId="637182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1903" w14:textId="4D7DD66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794E" w14:textId="179B28F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90C9" w14:textId="514E59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C34A0" w14:textId="053357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BD483" w14:textId="1B151D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47F22" w14:textId="42A19A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DF127" w14:textId="301783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28AD" w14:textId="2ED6A0D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67EF" w14:textId="3CB2CA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5F267A" w:rsidRPr="005F267A" w14:paraId="67EBF92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AA4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B93E" w14:textId="727C220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49A1" w14:textId="7E2369B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A719E" w14:textId="25FECD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582DA" w14:textId="41076A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9D7D6" w14:textId="3364D7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0349" w14:textId="0E39B6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D97E" w14:textId="570BE0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85AD" w14:textId="318B3C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4FB96" w14:textId="5E8B63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49D1C" w14:textId="74EAB15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444</w:t>
            </w:r>
          </w:p>
        </w:tc>
      </w:tr>
      <w:tr w:rsidR="005F267A" w:rsidRPr="005F267A" w14:paraId="19FAA20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195D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63E7" w14:textId="7527A40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713A" w14:textId="4CBC7C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B5E2" w14:textId="4AB7F8A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63A9" w14:textId="10C822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2BF4" w14:textId="1E47C17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8F627" w14:textId="34A5FA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7E6B9" w14:textId="5CE176A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15A8" w14:textId="0D08170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AEB1" w14:textId="3A95A66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7BEB" w14:textId="693B2B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5F267A" w:rsidRPr="005F267A" w14:paraId="198C23C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3D68" w14:textId="25FCBBC6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EA356" w14:textId="6758086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CEAF2" w14:textId="4202B99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DEB13" w14:textId="2150B01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03BB3" w14:textId="5B49124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3AE4" w14:textId="1ADC7ED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2EFDA" w14:textId="115D00F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872C9" w14:textId="58F1CDF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54C6" w14:textId="12A7C5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FBE9" w14:textId="5BB025F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4D42B" w14:textId="7EAD64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423</w:t>
            </w:r>
          </w:p>
        </w:tc>
      </w:tr>
      <w:tr w:rsidR="005F267A" w:rsidRPr="005F267A" w14:paraId="5644563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455EF0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057E843" w14:textId="5D0085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7652B0" w14:textId="7808C4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4F2FFD" w14:textId="035A130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5F0AEBD" w14:textId="31993E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D6C5A7C" w14:textId="5F0636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D80802" w14:textId="0C6E93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B82112" w14:textId="091D81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D9A267" w14:textId="4BEE6F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3834B8" w14:textId="153D3B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4B2E83" w14:textId="6917A0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3F571A4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7B23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AA8E" w14:textId="362DDD6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F650" w14:textId="46B93F5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FDC1" w14:textId="7712A6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B2C6" w14:textId="36A778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31B7" w14:textId="759E02C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26E0" w14:textId="7F1A1E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E40B4" w14:textId="4570D7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537B9" w14:textId="079A912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7147" w14:textId="609A39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65B1" w14:textId="3E124DC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5F267A" w:rsidRPr="005F267A" w14:paraId="604FF7F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813F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0CCC" w14:textId="759042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EEA0A" w14:textId="595301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56C1C" w14:textId="2D0CFE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125FE" w14:textId="122EAB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B6779" w14:textId="33EF60D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D83DE" w14:textId="3FA88F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8BF9B" w14:textId="5E5D43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B5CC7" w14:textId="1065D06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EBFF" w14:textId="4D0A78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48E33" w14:textId="15AA94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F267A" w:rsidRPr="005F267A" w14:paraId="0BA5C45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BCD5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2C1E" w14:textId="4D24AB4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54BE" w14:textId="07BA7B5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A855" w14:textId="2227EF2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F9E45" w14:textId="4D5D88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78B4A" w14:textId="458679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8800" w14:textId="18CF460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9340E" w14:textId="4A2B53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BE93" w14:textId="54C6888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DDCD" w14:textId="6FCBAA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6D77E" w14:textId="06D8CDB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182</w:t>
            </w:r>
          </w:p>
        </w:tc>
      </w:tr>
      <w:tr w:rsidR="005F267A" w:rsidRPr="005F267A" w14:paraId="1C5252C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9B643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09D1" w14:textId="4E9210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FA344" w14:textId="68F867A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49C8" w14:textId="387F993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74F2" w14:textId="686FEB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21FC" w14:textId="62BA0A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919E" w14:textId="6AD68D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48C4" w14:textId="2237BE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0767A" w14:textId="798239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DCFAF" w14:textId="28AB203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52A3E" w14:textId="5062CE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F267A" w:rsidRPr="005F267A" w14:paraId="2262DCF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9137" w14:textId="33F6763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9F6F" w14:textId="1613C6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1E7F" w14:textId="6612660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DB851" w14:textId="6AA655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4CE85" w14:textId="44DF1B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AF04" w14:textId="775B89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F91B" w14:textId="3F8453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A53AE" w14:textId="67CD31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91001" w14:textId="16E753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7CF60" w14:textId="06A4649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B8DFD" w14:textId="6EF0131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173</w:t>
            </w:r>
          </w:p>
        </w:tc>
      </w:tr>
      <w:tr w:rsidR="005F267A" w:rsidRPr="005F267A" w14:paraId="2EEECB1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C45A42" w14:textId="0B198E9C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8C75DFC" w14:textId="6E80B92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36D5561" w14:textId="5B4B2B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7132FF" w14:textId="6DD4ECF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5BE226D" w14:textId="1C94A6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A3B7581" w14:textId="0DC997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17C1C4" w14:textId="09C407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711EE5" w14:textId="4065275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6BB14DB" w14:textId="03A41B5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1BCAFB" w14:textId="49BA8C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46EC95" w14:textId="14BD97F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3D4712B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560D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EDA5" w14:textId="576E57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79E8" w14:textId="659FFB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97E24" w14:textId="2DCAB2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90DA6" w14:textId="45C940A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5DF0" w14:textId="1F7834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A8B6" w14:textId="3BCBB01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36F1" w14:textId="7F9DD66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99E3" w14:textId="0DDBA1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E673D" w14:textId="7454CB4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B7DD4" w14:textId="3396C1A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5F267A" w:rsidRPr="005F267A" w14:paraId="6ACAC1B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FB7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60F7" w14:textId="5BB9951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DE848" w14:textId="02CA29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D211" w14:textId="1030C3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BD40E" w14:textId="4B5C67F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FCEC" w14:textId="1CA09D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DA96C" w14:textId="67476F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97D35" w14:textId="33BB0E5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54673" w14:textId="6EF37B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8EB4" w14:textId="5E81983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82EE" w14:textId="717F27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F267A" w:rsidRPr="005F267A" w14:paraId="01E4747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9BB1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D74E" w14:textId="08238AF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C8481" w14:textId="5B3E56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43968" w14:textId="60CE90E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B1DE0" w14:textId="098BA2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0513" w14:textId="22708B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D768E" w14:textId="126F9B5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9F875" w14:textId="458801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764C" w14:textId="0C1057D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01A9F" w14:textId="07F285C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3DE0" w14:textId="30122D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301</w:t>
            </w:r>
          </w:p>
        </w:tc>
      </w:tr>
      <w:tr w:rsidR="005F267A" w:rsidRPr="005F267A" w14:paraId="53F918F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40A7D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3256C" w14:textId="78DA59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F59B4" w14:textId="433FBC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13471" w14:textId="693BBF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BC07" w14:textId="3A9A18E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B1E75" w14:textId="2CE81D5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0DAD" w14:textId="6A863A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6EE8" w14:textId="05162B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C8895" w14:textId="429355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08EDA" w14:textId="31EFD6D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090D" w14:textId="0A188F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</w:tr>
      <w:tr w:rsidR="005F267A" w:rsidRPr="005F267A" w14:paraId="33EF1C5D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262F" w14:textId="2F88EF2E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59A1D" w14:textId="635EE3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177D" w14:textId="28E0B4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DECA" w14:textId="5845AC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D70F" w14:textId="4FF481B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0EAD" w14:textId="71E38A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CCD7A" w14:textId="6DC59FB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AEDD" w14:textId="1A7D3A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43B3" w14:textId="6FC9D9C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A2E0E" w14:textId="1D24E07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584A9" w14:textId="4E4F614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</w:t>
            </w:r>
          </w:p>
        </w:tc>
      </w:tr>
      <w:tr w:rsidR="005F267A" w:rsidRPr="005F267A" w14:paraId="3153F34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1FF4DF" w14:textId="5652A82B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020E18" w14:textId="3C0A643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E36499" w14:textId="75B48A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96E5B2" w14:textId="2A34DA0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F6CCA1" w14:textId="489D3A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153D24" w14:textId="52D63E8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D76346" w14:textId="002AD6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083C0F" w14:textId="0667819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F4FE2B" w14:textId="4BE296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C76EB1" w14:textId="4EAA35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EE698D" w14:textId="72D82D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3529AD3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7E4D1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2ED2" w14:textId="2317F8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B02BB" w14:textId="60C2F3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4B4F9" w14:textId="7E180D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F83CE" w14:textId="64CA0C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05D63" w14:textId="24FB6B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7A02" w14:textId="68FCD56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4670" w14:textId="3AA137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F1ADE" w14:textId="1EDA0BC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9941" w14:textId="50C0E54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22DF3" w14:textId="0775EC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5F267A" w:rsidRPr="005F267A" w14:paraId="61E2556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5DE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BDAA" w14:textId="63CAF86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EC8F" w14:textId="701B97B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226EE" w14:textId="01F804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C5166" w14:textId="065CDA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A733" w14:textId="0D7E5F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A0DA4" w14:textId="5E0114C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3CAC" w14:textId="33C580F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66221" w14:textId="684967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8F6A" w14:textId="7E2D2A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A010" w14:textId="600163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F267A" w:rsidRPr="005F267A" w14:paraId="61B1A35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28D0F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46F9" w14:textId="399507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1A616" w14:textId="6E4A9EE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D5590" w14:textId="15826D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384C" w14:textId="385FF1A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4AFC8" w14:textId="299054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7A07" w14:textId="61F18A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E2774" w14:textId="7CC1B5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3681" w14:textId="6A72808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B087" w14:textId="1FEFF0E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817B0" w14:textId="37EE74C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221</w:t>
            </w:r>
          </w:p>
        </w:tc>
      </w:tr>
      <w:tr w:rsidR="005F267A" w:rsidRPr="005F267A" w14:paraId="4DC5683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30EF3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166C8" w14:textId="4CF548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0CCB6" w14:textId="2D7003E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A5BF4" w14:textId="7D532E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6074" w14:textId="4BD5E8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F208D" w14:textId="37338C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0ACF8" w14:textId="79F87C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87BA" w14:textId="6AE9B78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B80C" w14:textId="0AC058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7728" w14:textId="227C46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085A" w14:textId="0DDBC42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5F267A" w:rsidRPr="005F267A" w14:paraId="460B526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B179D" w14:textId="56E44304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A685" w14:textId="032014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216E9" w14:textId="0FC7FF8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58CE9" w14:textId="5625C5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9D30" w14:textId="391FA9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2369" w14:textId="1B680B2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5F57" w14:textId="23FE7A5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F718A" w14:textId="068CDE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61F2" w14:textId="397A525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15E33" w14:textId="559E1C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A9D6" w14:textId="490994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210</w:t>
            </w:r>
          </w:p>
        </w:tc>
      </w:tr>
      <w:tr w:rsidR="005F267A" w:rsidRPr="005F267A" w14:paraId="464E260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6432B3" w14:textId="0F92DC8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DF9C03E" w14:textId="1022DB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50BB60" w14:textId="244590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1313C33" w14:textId="1BC7DD1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DF40B3" w14:textId="5D79DA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7C1FA81" w14:textId="26BD79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7B3FAC8" w14:textId="4DE4CE1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EA8B547" w14:textId="5DC3B0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3F50D8" w14:textId="376793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0D1F19" w14:textId="1B9149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6ED780" w14:textId="2FCAC8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2CBDC94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0D9F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6B3F" w14:textId="291336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02B99" w14:textId="6D25340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7303" w14:textId="68F64CB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F942" w14:textId="159FB7F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112D" w14:textId="5D4878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BA7AA" w14:textId="2D5AFC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C0710" w14:textId="355849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7D6A3" w14:textId="52A1D14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225A6" w14:textId="1ACB3A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B2380" w14:textId="2AB67AE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5F267A" w:rsidRPr="005F267A" w14:paraId="17AB270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8D15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06A4" w14:textId="646ED70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9B44" w14:textId="2D6C08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69CE" w14:textId="2F7C046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CBF1A" w14:textId="57B48F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C3C48" w14:textId="26CFF9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8F51" w14:textId="44D82E3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E540" w14:textId="285A674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EA562" w14:textId="33F10FA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B9855" w14:textId="0BADAF0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FF20" w14:textId="0941B6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5F267A" w:rsidRPr="005F267A" w14:paraId="2DB6412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C89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D213" w14:textId="3E3B38B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3E37E" w14:textId="2E09A8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2247" w14:textId="58CEFA2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DEE6" w14:textId="3CC420B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06FB" w14:textId="528B22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9477" w14:textId="2459B3A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E656E" w14:textId="7647702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622BF" w14:textId="7258A8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FE7E7" w14:textId="02808DF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0861F" w14:textId="51FEE4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636</w:t>
            </w:r>
          </w:p>
        </w:tc>
      </w:tr>
      <w:tr w:rsidR="005F267A" w:rsidRPr="005F267A" w14:paraId="0B88C94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6D88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E2DB" w14:textId="6F282B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CD57" w14:textId="72CC85D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5E04" w14:textId="2CC9BA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B060" w14:textId="4C45F12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FC15" w14:textId="1AC7F85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AAE16" w14:textId="27F07FA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5099" w14:textId="457C589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19F73" w14:textId="27C3D1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EDC84" w14:textId="71263A0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E7058" w14:textId="413EDE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5F267A" w:rsidRPr="005F267A" w14:paraId="42D020D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D483C" w14:textId="1D800735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8F12D" w14:textId="64D1CE6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1AD9" w14:textId="797104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C5F4" w14:textId="0DB584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1AA7" w14:textId="1323F2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5398E" w14:textId="44A9919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DE1F8" w14:textId="6ADC434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A85B" w14:textId="605B18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8CEB" w14:textId="591F16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7CF63" w14:textId="60D6A80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BF5C4" w14:textId="41FBEA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606</w:t>
            </w:r>
          </w:p>
        </w:tc>
      </w:tr>
      <w:tr w:rsidR="005F267A" w:rsidRPr="005F267A" w14:paraId="1258DDC3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589B51F" w14:textId="785A4460" w:rsidR="005F267A" w:rsidRPr="005F267A" w:rsidRDefault="005F267A" w:rsidP="005F267A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Смирнова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EF6433F" w14:textId="39FE14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7EB1AF" w14:textId="635AF0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7372B3" w14:textId="32D9979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B03F49F" w14:textId="6099D1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1CC6F6C" w14:textId="07FA8A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DB5F25" w14:textId="3194EB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DDF146" w14:textId="391946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7DD44F" w14:textId="19A853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46B849" w14:textId="6989B89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189D56" w14:textId="637C05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66A" w:rsidRPr="005F267A" w14:paraId="512369D6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3C81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29AF" w14:textId="3DB12C3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1EC20" w14:textId="021C60F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C6164" w14:textId="256D312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0408" w14:textId="69A4C8DB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846A" w14:textId="17CFF72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CAB8" w14:textId="62207F2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5EA8F" w14:textId="20265ED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43122" w14:textId="7680FD6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69A" w14:textId="100ED2A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8872" w14:textId="30C9AB3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88566A" w:rsidRPr="005F267A" w14:paraId="74D7B7EA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0A36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4A0CB" w14:textId="694E053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6A28" w14:textId="1A31E3E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5547" w14:textId="07583BC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648FA" w14:textId="61EC238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83E6" w14:textId="20C0313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2E9AB" w14:textId="494E33F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1A2B" w14:textId="41FA0C0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79D51" w14:textId="01EAE09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0104" w14:textId="45917D9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F96E" w14:textId="00FC76C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</w:tr>
      <w:tr w:rsidR="0088566A" w:rsidRPr="005F267A" w14:paraId="37F4B498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78CBD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E489" w14:textId="3669569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22640" w14:textId="586688EB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2DDC" w14:textId="7EAB377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04C6" w14:textId="7BAAE64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EE15" w14:textId="65E0A72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76069" w14:textId="5703F4C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A929B" w14:textId="13F7EC7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24E5" w14:textId="47A72D2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F1DD7" w14:textId="293B2EF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880DE" w14:textId="4C09CE2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564</w:t>
            </w:r>
          </w:p>
        </w:tc>
      </w:tr>
      <w:tr w:rsidR="0088566A" w:rsidRPr="005F267A" w14:paraId="732CF35B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0ECEE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4BC4" w14:textId="4D82812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67DB" w14:textId="0588809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62B9B" w14:textId="098023D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9421" w14:textId="7FE96C8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8005" w14:textId="3A31D18D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04FA" w14:textId="676CF27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B765" w14:textId="611C361B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18FF6" w14:textId="5006209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83EB" w14:textId="58DFDB05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DA702" w14:textId="6912BA9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</w:tr>
      <w:tr w:rsidR="0088566A" w:rsidRPr="005F267A" w14:paraId="768CCE15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0DF2D" w14:textId="367B4805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713A" w14:textId="5BDA2CA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A9A88" w14:textId="25C7075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732CA" w14:textId="677A1C0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51FD" w14:textId="44FE17A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3240" w14:textId="64EAB1F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84D6" w14:textId="73AF4CD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D971" w14:textId="04973CF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C7368" w14:textId="711F5B3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2ED4" w14:textId="19569C6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50E2" w14:textId="099B074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537</w:t>
            </w:r>
          </w:p>
        </w:tc>
      </w:tr>
      <w:tr w:rsidR="0088566A" w:rsidRPr="005F267A" w14:paraId="7C0CE028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2CAEF9F" w14:textId="5BF88DF5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576122" w14:textId="696ACEF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361BEF" w14:textId="4191AC5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DA7DB6" w14:textId="1B72E5F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8157972" w14:textId="21EC1C6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E0EB71" w14:textId="7A0A6AB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1B556DF" w14:textId="7CABE8E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D27690" w14:textId="6A12052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91B4C13" w14:textId="505DC93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4265F9" w14:textId="38FE425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94EB89B" w14:textId="0D42DB65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8566A" w:rsidRPr="005F267A" w14:paraId="78BA60CC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542C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9D65A" w14:textId="0F52212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127A4" w14:textId="735B444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A9C76" w14:textId="416005F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14B90" w14:textId="2E4393F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8DFB" w14:textId="2C71346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B8A3" w14:textId="1172994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B38FB" w14:textId="56DF3BA5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5C103" w14:textId="157FF86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A630A" w14:textId="339E5C2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2D08" w14:textId="5919738D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88566A" w:rsidRPr="005F267A" w14:paraId="0AF76863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6A99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260D" w14:textId="7B95611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EC2F3" w14:textId="2F16B754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9B26D" w14:textId="116E44B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EEAC0" w14:textId="685BEC1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071A3" w14:textId="1F33CB7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424B" w14:textId="186CC01D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038E9" w14:textId="3322F2FB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415F7" w14:textId="7AED776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B7DF8" w14:textId="7A078CB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C79BF" w14:textId="69E37666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</w:tr>
      <w:tr w:rsidR="0088566A" w:rsidRPr="005F267A" w14:paraId="70947BD2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C42D4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A6F0" w14:textId="3351A16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42EA" w14:textId="7F349F5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D0344" w14:textId="3E17B821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3612" w14:textId="20A728E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3FCF" w14:textId="6AECA63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B7ED" w14:textId="4135FBC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6BCC3" w14:textId="4FBB07F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717C" w14:textId="3617C0C8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28A91" w14:textId="16C6FDB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AEBCA" w14:textId="17CA099D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257</w:t>
            </w:r>
          </w:p>
        </w:tc>
      </w:tr>
      <w:tr w:rsidR="0088566A" w:rsidRPr="005F267A" w14:paraId="0FB60231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F2685" w14:textId="77777777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8046" w14:textId="1637D9C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6F3F7" w14:textId="44E323B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3236" w14:textId="6703010D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4EF2C" w14:textId="7C057269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8559B" w14:textId="29761204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075B" w14:textId="1173214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C0533" w14:textId="6592852E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58E2" w14:textId="06C8E56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EAA65" w14:textId="01F7F22B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CBCB" w14:textId="7160F22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12</w:t>
            </w:r>
          </w:p>
        </w:tc>
      </w:tr>
      <w:tr w:rsidR="0088566A" w:rsidRPr="005F267A" w14:paraId="703DAA5B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C44D" w14:textId="70D92BDA" w:rsidR="0088566A" w:rsidRPr="005F267A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A826" w14:textId="670C5B47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7C0B" w14:textId="61E931CA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B7B5A" w14:textId="73EB22F5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7FEDE" w14:textId="580004D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955F4" w14:textId="2B170F0F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3A2C" w14:textId="378C3AAC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B7D3B" w14:textId="1A1B366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12B4" w14:textId="5B567C82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A6E2A" w14:textId="5BAB03A0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114F4" w14:textId="67102F83" w:rsidR="0088566A" w:rsidRPr="005F267A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245</w:t>
            </w:r>
          </w:p>
        </w:tc>
      </w:tr>
      <w:tr w:rsidR="005F267A" w:rsidRPr="005F267A" w14:paraId="10151DA8" w14:textId="77777777" w:rsidTr="0088566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BD5D79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B79A89" w14:textId="37A4AE3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5B060B9" w14:textId="43BB92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7B62B7" w14:textId="0DE486C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86C139" w14:textId="1313F28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AF9121" w14:textId="7F4C54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05F8EA2" w14:textId="2E64C1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EFA934" w14:textId="6A53CA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3B0D40" w14:textId="2B969ED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783688" w14:textId="4C5960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D0B0A1" w14:textId="1BC77FF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7F2B7B0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F7D2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09003" w14:textId="0F9537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1BD4C" w14:textId="215A64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7F057" w14:textId="00E856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0A60" w14:textId="6D570EA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6FDBC" w14:textId="36FB3C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0EEB0" w14:textId="75DFF7C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A42A" w14:textId="6B6E4E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3AB03" w14:textId="192EFE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45E10" w14:textId="4C42AB4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930F" w14:textId="1BBED0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5F267A" w:rsidRPr="005F267A" w14:paraId="265E59D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C319C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F4A1" w14:textId="14EBC7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09EDB" w14:textId="0693EEF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ED48" w14:textId="5768288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C610" w14:textId="24C6784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424A8" w14:textId="70B89D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F40DC" w14:textId="1CCB302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0D1F" w14:textId="0DED04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FF89" w14:textId="4B9A10B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D0C3" w14:textId="6151571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96D6" w14:textId="339808F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F267A" w:rsidRPr="005F267A" w14:paraId="61DEC9E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360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61E1" w14:textId="039795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C0D3" w14:textId="58BEDA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25D2B" w14:textId="305D94F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D1C2D" w14:textId="4D5278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D75F" w14:textId="61B0F7F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1601" w14:textId="6C4E16B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EA94" w14:textId="3BDA70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DB71" w14:textId="49F97F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44AB" w14:textId="0BAC79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648AC" w14:textId="7CFE35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208</w:t>
            </w:r>
          </w:p>
        </w:tc>
      </w:tr>
      <w:tr w:rsidR="005F267A" w:rsidRPr="005F267A" w14:paraId="3178B24D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471C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8CCBF" w14:textId="28A26C2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917C" w14:textId="0020FB7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EA36" w14:textId="396F00B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5DAE1" w14:textId="7E95A9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CB99" w14:textId="11B63EF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1689A" w14:textId="136189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A261" w14:textId="795AC97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3331" w14:textId="6AB6827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88B01" w14:textId="68B137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AC03" w14:textId="55616B3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5F267A" w:rsidRPr="005F267A" w14:paraId="3F8457B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D0B30" w14:textId="08FC7128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1AC3" w14:textId="423EE48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67B17" w14:textId="0F1F2D5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CE970" w14:textId="32B0F97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43D7C" w14:textId="301CA3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7A90C" w14:textId="25AA83B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CF386" w14:textId="03ADCC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71E12" w14:textId="50DD07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957DB" w14:textId="4759E87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C32B1" w14:textId="301D413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18ABD" w14:textId="657620B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198</w:t>
            </w:r>
          </w:p>
        </w:tc>
      </w:tr>
      <w:tr w:rsidR="005F267A" w:rsidRPr="005F267A" w14:paraId="14A87A3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25E64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FFF8FEC" w14:textId="7FD315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414D0B" w14:textId="5FFD1D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6355FA8" w14:textId="0C5EFA6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8A3A6DD" w14:textId="32B8008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9456FC9" w14:textId="57FA0C9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7DE4378" w14:textId="2EC208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4CF1714" w14:textId="64C246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B534DA" w14:textId="0C24F2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B9802F" w14:textId="007293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7787FB" w14:textId="46824A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5DC274A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FF4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00CF5" w14:textId="6A3FD1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E0A0" w14:textId="64ED9C0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6138" w14:textId="6E54D8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8E5D" w14:textId="556D3B4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F6AB6" w14:textId="09DB78A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BBA7" w14:textId="43A13A4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4F978" w14:textId="404EACC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378D" w14:textId="115A767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F697" w14:textId="71D311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B494" w14:textId="202D6BA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5F267A" w:rsidRPr="005F267A" w14:paraId="5467D3F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BB5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8557" w14:textId="2917F9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562A" w14:textId="26616FB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50F7" w14:textId="5A239B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E70D" w14:textId="4A04E3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9B6F6" w14:textId="20BE794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E205" w14:textId="05AE41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7ADD0" w14:textId="1E3766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3CFCA" w14:textId="290D8E4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76050" w14:textId="0AE1A3E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8E25" w14:textId="5410E7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F267A" w:rsidRPr="005F267A" w14:paraId="1989230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AAEB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D7CF" w14:textId="12BB8D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CE98D" w14:textId="66D5E1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8BFC2" w14:textId="32B98B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40ED" w14:textId="055C19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C0ED" w14:textId="63C4B5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359C" w14:textId="350C68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A8FE" w14:textId="67CB13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F3E9" w14:textId="1D36B7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111B" w14:textId="7E993F7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FC05" w14:textId="13E10A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333</w:t>
            </w:r>
          </w:p>
        </w:tc>
      </w:tr>
      <w:tr w:rsidR="005F267A" w:rsidRPr="005F267A" w14:paraId="6EFACF7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1D43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AB9B" w14:textId="05BA19B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F40C8" w14:textId="53DDAC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53305" w14:textId="520F10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2EBC2" w14:textId="7B890D4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3A02" w14:textId="6D481E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31F9" w14:textId="280D01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2EFBA" w14:textId="20D01C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39D58" w14:textId="0112D0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80C96" w14:textId="629825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7CB9A" w14:textId="109AA1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</w:tr>
      <w:tr w:rsidR="005F267A" w:rsidRPr="005F267A" w14:paraId="76B9042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50F7" w14:textId="58858AD9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DEE2" w14:textId="461EA5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6510" w14:textId="377693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4CBEF" w14:textId="2EC050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087B6" w14:textId="53309DD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2809" w14:textId="779F8C8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AFB8" w14:textId="11F2C1F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90681" w14:textId="27B05D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B427A" w14:textId="3EE583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2453" w14:textId="4B18D4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7478" w14:textId="5EE8E9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5F267A" w:rsidRPr="005F267A" w14:paraId="6154CD7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2E0F681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B5D7E76" w14:textId="2864D47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CC97FA2" w14:textId="3F37BF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3252F9" w14:textId="58B4F6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AA61497" w14:textId="314E461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70C18A" w14:textId="22E32C3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0BDBF6B" w14:textId="0023B6E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A656879" w14:textId="752CD1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F65ECC8" w14:textId="53673E5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39940B" w14:textId="3ACF41B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F1263C" w14:textId="3C1990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424C5B6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6B2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7DE8F" w14:textId="73934F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E58C" w14:textId="5A95C7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FE48" w14:textId="31534A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AE281" w14:textId="584654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03A3D" w14:textId="2BB98F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2C05" w14:textId="16606B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0B161" w14:textId="6C4419D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AFDA" w14:textId="15D593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2154" w14:textId="4392EC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52E7" w14:textId="79BD593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5F267A" w:rsidRPr="005F267A" w14:paraId="724080C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A94EC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DECD" w14:textId="5D6865F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39BC" w14:textId="24E467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C448" w14:textId="15E8E3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AF9B" w14:textId="5EDC70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5C904" w14:textId="3594CFD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D7406" w14:textId="076CEFD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8CE4A" w14:textId="6412E8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CAFF" w14:textId="3C3A24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5183" w14:textId="264A92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9BCE6" w14:textId="7F0F42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</w:tr>
      <w:tr w:rsidR="005F267A" w:rsidRPr="005F267A" w14:paraId="5C30622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EEC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AFF2" w14:textId="49F59A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6891E" w14:textId="73D02A6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71233" w14:textId="235150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3 742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20140" w14:textId="5E9CCA5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6BC1B" w14:textId="67AAFF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B3912" w14:textId="52A779E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91252" w14:textId="3954C0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C921" w14:textId="2B8C237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BBB3" w14:textId="3E73B5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8B28" w14:textId="6B884E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9 425</w:t>
            </w:r>
          </w:p>
        </w:tc>
      </w:tr>
      <w:tr w:rsidR="005F267A" w:rsidRPr="005F267A" w14:paraId="3F9FA6F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2968F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6D9B7" w14:textId="3BBA39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45A8" w14:textId="1E1CBA1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C0165" w14:textId="6EC844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3E7B" w14:textId="700463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FD6C4" w14:textId="0F63C87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EEE33" w14:textId="5180FF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01EE" w14:textId="5DC625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7D469" w14:textId="0076A0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AEE3" w14:textId="6C92C3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2649" w14:textId="689CDF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449</w:t>
            </w:r>
          </w:p>
        </w:tc>
      </w:tr>
      <w:tr w:rsidR="005F267A" w:rsidRPr="005F267A" w14:paraId="1631A38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59DF" w14:textId="29CE279B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5C1CA" w14:textId="3EA572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2CF0" w14:textId="4C5EAC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C2C3" w14:textId="4B8207B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C88F0" w14:textId="626417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0759" w14:textId="54E77D5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CC8F5" w14:textId="4B7945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640DC" w14:textId="368788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1A4E" w14:textId="0713A8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4E8C6" w14:textId="5E6FABF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9D83" w14:textId="67ECC0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8 976</w:t>
            </w:r>
          </w:p>
        </w:tc>
      </w:tr>
      <w:tr w:rsidR="005F267A" w:rsidRPr="005F267A" w14:paraId="1EA81A1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5B2BF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B265DF" w14:textId="00A205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BFAC5E6" w14:textId="62C4993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86D0A2" w14:textId="2B3742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4FECD04" w14:textId="02000F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0BD72A" w14:textId="574D85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4A2F63" w14:textId="5407EA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08CD97" w14:textId="4EACCD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0C417F7" w14:textId="56518A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DD806D1" w14:textId="113136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8A6095" w14:textId="2803CAE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7465A40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E5FE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7EC1" w14:textId="4A90D8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86C2E" w14:textId="732CFC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B1825" w14:textId="6236726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31CF" w14:textId="11F4FD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5C178" w14:textId="293B95E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BE864" w14:textId="0BB080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F2F54" w14:textId="61176E3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76BAD" w14:textId="245824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B49A" w14:textId="7FB617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F2906" w14:textId="3BFCDD6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5F267A" w:rsidRPr="005F267A" w14:paraId="260D9DB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242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6E4B" w14:textId="606D83C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2A03" w14:textId="4CF00B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64BF" w14:textId="361B12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BAF1" w14:textId="038BC2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9B4D" w14:textId="6CEA14B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E943E" w14:textId="16918C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9DBFF" w14:textId="45403B6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BECC" w14:textId="68A8F4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66F0" w14:textId="05CBFE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EBBF6" w14:textId="6E83D1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5F267A" w:rsidRPr="005F267A" w14:paraId="384A1F5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93F89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6FD8" w14:textId="59CE96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7BB9" w14:textId="145F57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94246" w14:textId="26AD89B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037A5" w14:textId="247BD1D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381F8" w14:textId="5353CF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DD672" w14:textId="75FA59D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949A" w14:textId="1A97260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B2D6" w14:textId="735FF9A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E7BE2" w14:textId="62C7AD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35329" w14:textId="5A9A668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1 781</w:t>
            </w:r>
          </w:p>
        </w:tc>
      </w:tr>
      <w:tr w:rsidR="005F267A" w:rsidRPr="005F267A" w14:paraId="2E2E474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219F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AD0C6" w14:textId="229A83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370A" w14:textId="12E7CAA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43EE4" w14:textId="6BF3C9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9CE0" w14:textId="6F37B2F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1484" w14:textId="083A1FE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7EF4E" w14:textId="1FE3B2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47DFF" w14:textId="411A4A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6073" w14:textId="59F706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AFA30" w14:textId="47C089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CD82F" w14:textId="1D5343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5F267A" w:rsidRPr="005F267A" w14:paraId="651B228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940E" w14:textId="54462268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CB833" w14:textId="2F884C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5192" w14:textId="006558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2E1A" w14:textId="0B4AA7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E49AE" w14:textId="6BFBA2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D4E77" w14:textId="5F7A127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E2D3" w14:textId="1A8D3B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79B1" w14:textId="5BEE144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A4841" w14:textId="6162B5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2ADFE" w14:textId="075483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9D4F2" w14:textId="233D1CD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1 697</w:t>
            </w:r>
          </w:p>
        </w:tc>
      </w:tr>
      <w:tr w:rsidR="005F267A" w:rsidRPr="005F267A" w14:paraId="12758A06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D07797E" w14:textId="77777777" w:rsidR="005F267A" w:rsidRPr="005F267A" w:rsidRDefault="005F267A" w:rsidP="005F267A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2CCAD52" w14:textId="7A885C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21CE67" w14:textId="5C5AA9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F7EDF6" w14:textId="1D22DB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A70A4BE" w14:textId="5D39248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E6CE472" w14:textId="743B6DD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84CA25" w14:textId="26F0C0C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4BDA63" w14:textId="7D210BE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05E600" w14:textId="77D1924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5556656" w14:textId="3DE66C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43F75D" w14:textId="4BE1986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2B8CBFB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CB67C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96A1" w14:textId="0D69475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6153" w14:textId="57F1076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E87E4" w14:textId="0BD450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0E64" w14:textId="776591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506FD" w14:textId="390F464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10FF" w14:textId="4D82D84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ACE7F" w14:textId="64D4C1A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9907" w14:textId="58A49C9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98E8" w14:textId="58DD88F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5BD52" w14:textId="2E34E5E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5F267A" w:rsidRPr="005F267A" w14:paraId="366B705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4A46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EF17" w14:textId="4119540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1FDF" w14:textId="59D123C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B71AC" w14:textId="3D6F74B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4AE25" w14:textId="5F2868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B967" w14:textId="0DF1D0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A76D8" w14:textId="583E255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E873" w14:textId="08F000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B7586" w14:textId="17CECC6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3ED1" w14:textId="3F26A1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A70C" w14:textId="6EE131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5F267A" w:rsidRPr="005F267A" w14:paraId="037680E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AD79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E74E" w14:textId="1941D5D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67D6" w14:textId="5DB224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680B" w14:textId="50BE14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F25AB" w14:textId="31EF91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E963" w14:textId="17CC13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A53C2" w14:textId="773A2F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BF651" w14:textId="3779D01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6E26" w14:textId="02D09D2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70DD" w14:textId="09D462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8594" w14:textId="050103D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</w:t>
            </w:r>
          </w:p>
        </w:tc>
      </w:tr>
      <w:tr w:rsidR="005F267A" w:rsidRPr="005F267A" w14:paraId="74E7AF5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7E7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F69F" w14:textId="127DBB9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059C" w14:textId="1769694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EEF6" w14:textId="059BF2C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14389" w14:textId="3D22811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B577" w14:textId="1EBFB48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4FC8" w14:textId="710AA27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4BF3" w14:textId="786DB3F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8E22" w14:textId="7925FF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8BA4" w14:textId="1C09AB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7CB86" w14:textId="6E47A5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141</w:t>
            </w:r>
          </w:p>
        </w:tc>
      </w:tr>
      <w:tr w:rsidR="005F267A" w:rsidRPr="005F267A" w14:paraId="02858A8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D95E2" w14:textId="2E5B832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E8D4" w14:textId="0ABDF2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FCBE2" w14:textId="39705F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D5FCA" w14:textId="0C72AD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09530" w14:textId="638F5F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80CE3" w14:textId="5D2760A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07A8" w14:textId="0A1BDC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6B6E" w14:textId="78FDCD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B4C06" w14:textId="67B1E75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0860D" w14:textId="6EC87CF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394EF" w14:textId="15011A7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2 820</w:t>
            </w:r>
          </w:p>
        </w:tc>
      </w:tr>
      <w:tr w:rsidR="005F267A" w:rsidRPr="005F267A" w14:paraId="4386A9B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8209152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73D1AD" w14:textId="6661CA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A3FD75B" w14:textId="50B2FC0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357B21" w14:textId="7D7B842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4C155E4" w14:textId="06892C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808C873" w14:textId="5781BD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3FE953B" w14:textId="2762277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8AFCDC6" w14:textId="7B8FEB0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7620DD" w14:textId="5B3912C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DD78265" w14:textId="37918FC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B23ACE" w14:textId="664627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38F9D9C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596D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867D0" w14:textId="429158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37FC2" w14:textId="45C8D6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3693" w14:textId="1EB38A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FA469" w14:textId="298BC3D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2FF1F" w14:textId="1C7ADF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24431" w14:textId="2258731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F647" w14:textId="405DF4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AB99D" w14:textId="759BAC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A23C" w14:textId="7FD1F0E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FCEB5" w14:textId="0BF359E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5F267A" w:rsidRPr="005F267A" w14:paraId="0449005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4BA4D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C0458" w14:textId="51D8E14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FA526" w14:textId="4CBEBB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5BFA" w14:textId="78DE4E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85000" w14:textId="2643E5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1E319" w14:textId="0FA680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1FA6B" w14:textId="497E428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A787" w14:textId="785725E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7928D" w14:textId="79AEB4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0105" w14:textId="353EB9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CF77" w14:textId="17AD2D6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5F267A" w:rsidRPr="005F267A" w14:paraId="128837E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E9F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72D7" w14:textId="7C780C1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C47F2" w14:textId="3B17B7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DE56" w14:textId="2DE445E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77C3" w14:textId="641CB3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54A9B" w14:textId="68A0587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0330" w14:textId="3B0AA7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30AFA" w14:textId="3A79815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D7AF" w14:textId="50B130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73DA1" w14:textId="019E7F4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3EFEC" w14:textId="095961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2 355</w:t>
            </w:r>
          </w:p>
        </w:tc>
      </w:tr>
      <w:tr w:rsidR="005F267A" w:rsidRPr="005F267A" w14:paraId="6708A3B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58CD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8A125" w14:textId="16EDAA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D325" w14:textId="59C8E8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30FF5" w14:textId="3B5A7D6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7D17F" w14:textId="69311AA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C9E0D" w14:textId="6D1780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812F2" w14:textId="41B5DD6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868F" w14:textId="4315B3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60213" w14:textId="25CD1D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A82EC" w14:textId="1450EF7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D606B" w14:textId="33E146E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</w:tr>
      <w:tr w:rsidR="005F267A" w:rsidRPr="005F267A" w14:paraId="0A79D42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C8754" w14:textId="29781EB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08D0A" w14:textId="24D238E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F8535" w14:textId="6FF5E36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3485" w14:textId="0BF52B9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9AC3B" w14:textId="1832B81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2C12" w14:textId="7C5E1E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4AA2C" w14:textId="342514A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128BB" w14:textId="68FFCF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8A77" w14:textId="29ED0D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CCE0" w14:textId="191DB17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07874" w14:textId="60F6C3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2 243</w:t>
            </w:r>
          </w:p>
        </w:tc>
      </w:tr>
      <w:tr w:rsidR="005F267A" w:rsidRPr="005F267A" w14:paraId="5AA4C0B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ECBD598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CCE1FBA" w14:textId="75B11E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A417FC" w14:textId="26E52CB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438EA4D" w14:textId="40F07A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68157F3" w14:textId="64A06D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B17E629" w14:textId="79A83C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EE5876A" w14:textId="4626FB0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688C326" w14:textId="607942A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7B37A3F" w14:textId="26FE54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659CE1" w14:textId="05EF86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4401CFB" w14:textId="511270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F00C1" w:rsidRPr="005F267A" w14:paraId="246639A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3BB6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A728" w14:textId="550A943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950D" w14:textId="1D742A0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06AA" w14:textId="51431E5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73A9" w14:textId="25D62A3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F44E" w14:textId="66F77B9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5357" w14:textId="6875810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05F3" w14:textId="579DEDA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10D8" w14:textId="54C499AD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18F1" w14:textId="15DE4A19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B3A9" w14:textId="187AC14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8F00C1" w:rsidRPr="005F267A" w14:paraId="6FD6373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DAA29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A41D" w14:textId="5511214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5AF60" w14:textId="71FF154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B5C1" w14:textId="04E1722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6DF7" w14:textId="565397F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6B71" w14:textId="37A8C6A4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B3F3" w14:textId="0363B16C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372AE" w14:textId="458F18C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34B5D" w14:textId="150BF3F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EF392" w14:textId="5FD59C3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F824" w14:textId="1F77130C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F00C1" w:rsidRPr="005F267A" w14:paraId="6E64C12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15DC1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66119" w14:textId="7014BB3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C776" w14:textId="6A7AEB3B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C95E" w14:textId="1198D33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EA45" w14:textId="5AC4CB53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05213" w14:textId="0DC2E77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8A27" w14:textId="11DA1722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DF8C" w14:textId="226D22E2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CE7C" w14:textId="5D7F39E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72F9B" w14:textId="1D1A75F4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A2EDD" w14:textId="61E3E4F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3 652</w:t>
            </w:r>
          </w:p>
        </w:tc>
      </w:tr>
      <w:tr w:rsidR="008F00C1" w:rsidRPr="005F267A" w14:paraId="31B4F0A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2F273" w14:textId="77777777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BF43A" w14:textId="4BDD3AA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35BA" w14:textId="20DAD0A9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068D" w14:textId="3011FA1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0AF1" w14:textId="7F13ACD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9079" w14:textId="1BCD9FF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25265" w14:textId="48C7F8F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9766" w14:textId="5E34C93A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0126D" w14:textId="6D73B3C5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FA86E" w14:textId="7B83270E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D4CB8" w14:textId="4C30813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8F00C1" w:rsidRPr="005F267A" w14:paraId="04F0EB6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03CC3" w14:textId="5F88581A" w:rsidR="008F00C1" w:rsidRPr="005F267A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7CA60" w14:textId="23C1EC1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8DED" w14:textId="5896AAB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C120" w14:textId="72E74256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1 381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9E32" w14:textId="4EB6CC51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ADF7F" w14:textId="79D65990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CE439" w14:textId="418F8247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5DCA" w14:textId="0D77D6BF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C441" w14:textId="312B3562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E275" w14:textId="13DDBEE8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36B1D" w14:textId="20876824" w:rsidR="008F00C1" w:rsidRPr="005F267A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</w:t>
            </w:r>
          </w:p>
        </w:tc>
      </w:tr>
      <w:tr w:rsidR="005F267A" w:rsidRPr="005F267A" w14:paraId="50CFD3A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83031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21B5AAF" w14:textId="50CE680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72BBAD" w14:textId="197A58E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29695FD" w14:textId="05B210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6050950" w14:textId="1B4040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A432C4F" w14:textId="0B09410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07C245" w14:textId="7D0FDE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AB4964D" w14:textId="64D934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F6DB84" w14:textId="7BCB0F8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550451A" w14:textId="381EDE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377AA5E" w14:textId="133DFF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6EC0086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6AE8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1CE6D" w14:textId="5694AB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90896" w14:textId="346E70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B25EE" w14:textId="2AED9A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E138" w14:textId="4D6D88D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FF4E" w14:textId="2BD3F7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24A2" w14:textId="2A0FF1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B37C3" w14:textId="7A16EE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716AB" w14:textId="5B8727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D8E5C" w14:textId="60AC6C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B6360" w14:textId="53A730A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5F267A" w:rsidRPr="005F267A" w14:paraId="61AFE19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F4FE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92DC1" w14:textId="199A224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20F9" w14:textId="1FFB87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E4D2" w14:textId="732276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2980" w14:textId="70A3FB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EBD6" w14:textId="4C5B2F8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76DC" w14:textId="45A9C0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DB84" w14:textId="01EBA7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5210" w14:textId="6870FB3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F400" w14:textId="54E7614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862B6" w14:textId="4E5ABE4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</w:t>
            </w:r>
          </w:p>
        </w:tc>
      </w:tr>
      <w:tr w:rsidR="005F267A" w:rsidRPr="005F267A" w14:paraId="5DA7045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5943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33F66" w14:textId="4D2F961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400A7" w14:textId="1F8016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9BCEA" w14:textId="34EF7E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14A55" w14:textId="0041D05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52F5" w14:textId="6E80D5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3DB2" w14:textId="32C1D96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FB473" w14:textId="6C32A0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A7100" w14:textId="575468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E2F1" w14:textId="5808B2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1E81" w14:textId="75DB68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133</w:t>
            </w:r>
          </w:p>
        </w:tc>
      </w:tr>
      <w:tr w:rsidR="005F267A" w:rsidRPr="005F267A" w14:paraId="453EDA5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F6B41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860A" w14:textId="6CD3865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CF6FC" w14:textId="5FA7264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1B14" w14:textId="3A7AB05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7BFEE" w14:textId="0B13940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AFC6D" w14:textId="79D978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2E22C" w14:textId="7D511C9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A67F" w14:textId="57590F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414A" w14:textId="1D9151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85D9E" w14:textId="3F811D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C56E7" w14:textId="174E60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5F267A" w:rsidRPr="005F267A" w14:paraId="6103B74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660A" w14:textId="779641AB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56D7" w14:textId="02A151E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53B56" w14:textId="15BD28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24C26" w14:textId="355B5C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3BF3" w14:textId="6B8D1E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8B392" w14:textId="0025157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96CB" w14:textId="20BE33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D0C7" w14:textId="75A32B6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C0C7A" w14:textId="070505E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78847" w14:textId="7E73F57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3CB1B" w14:textId="13C4BD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</w:t>
            </w:r>
          </w:p>
        </w:tc>
      </w:tr>
      <w:tr w:rsidR="005F267A" w:rsidRPr="005F267A" w14:paraId="164DA465" w14:textId="77777777" w:rsidTr="00A44CD6">
        <w:trPr>
          <w:trHeight w:val="20"/>
        </w:trPr>
        <w:tc>
          <w:tcPr>
            <w:tcW w:w="15126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02DDE959" w14:textId="7EE0822A" w:rsidR="005F267A" w:rsidRPr="005F267A" w:rsidRDefault="0032455E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5F267A" w:rsidRPr="005F267A" w14:paraId="788081A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7ED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389A" w14:textId="7CD0BCF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349C1" w14:textId="3192520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5AD6" w14:textId="0DAA413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6A8F9" w14:textId="1450777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D1B24" w14:textId="289BF6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7273E" w14:textId="68F176D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5655" w14:textId="593DFF7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C86D" w14:textId="2B53339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FDBA" w14:textId="3EC0FA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C936D" w14:textId="3B3A49A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5F267A" w:rsidRPr="005F267A" w14:paraId="354E7F7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DC2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AC72B" w14:textId="25FC2EE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7C391" w14:textId="74BEA9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70C3" w14:textId="202102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AF93" w14:textId="5B6C8C0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C5FDD" w14:textId="60DEC4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6360" w14:textId="4BEDEB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F154C" w14:textId="0460746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0B9A8" w14:textId="2ECD3B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52F3" w14:textId="7D2D93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123D" w14:textId="1ACED37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5F267A" w:rsidRPr="005F267A" w14:paraId="28B6671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886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A2D58" w14:textId="1147B10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A2C7C" w14:textId="195ADC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6EA2" w14:textId="280136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611AC" w14:textId="120DF8F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0BEA4" w14:textId="6C8D20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E542D" w14:textId="3D85D7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FF779" w14:textId="7F22A11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AE7B" w14:textId="53EC81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7024" w14:textId="3AC2F9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C52E" w14:textId="1CC314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4 921</w:t>
            </w:r>
          </w:p>
        </w:tc>
      </w:tr>
      <w:tr w:rsidR="005F267A" w:rsidRPr="005F267A" w14:paraId="0A81F83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3D48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FD40" w14:textId="6894120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5119" w14:textId="3DEB95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058C" w14:textId="76DFEF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9A10E" w14:textId="63FCFF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45DB7" w14:textId="5E2EDC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2832" w14:textId="392BFE6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E39A" w14:textId="159783A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E51D4" w14:textId="00D85A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0568" w14:textId="709589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6D5B" w14:textId="05B371F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1 485</w:t>
            </w:r>
          </w:p>
        </w:tc>
      </w:tr>
      <w:tr w:rsidR="005F267A" w:rsidRPr="005F267A" w14:paraId="6D5AA9DD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C9D71" w14:textId="43F7DCA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0BFC1" w14:textId="20235C7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3 382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48CB" w14:textId="1E1AFFE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935A" w14:textId="6E1C491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A3FB" w14:textId="2E9D95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6CE8B" w14:textId="27B115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75BA" w14:textId="0B6DF3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72223" w14:textId="679D79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549B8" w14:textId="318084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9E9BD" w14:textId="20FD0F9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E5F4" w14:textId="30D1E5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3 437</w:t>
            </w:r>
          </w:p>
        </w:tc>
      </w:tr>
      <w:tr w:rsidR="005F267A" w:rsidRPr="005F267A" w14:paraId="1B0CC98B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7686" w14:textId="7F556B31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6DA9B" w14:textId="5759FE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D43AD" w14:textId="72E2BAA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15BE" w14:textId="638CD9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10851" w14:textId="722CC67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8F3A7" w14:textId="4D3CE3A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1A8C" w14:textId="684069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F2E45" w14:textId="665842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EFCDD" w14:textId="1A6401A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5E10" w14:textId="5A4EFE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52FE" w14:textId="14588B1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2 333</w:t>
            </w:r>
          </w:p>
        </w:tc>
      </w:tr>
      <w:tr w:rsidR="005F267A" w:rsidRPr="005F267A" w14:paraId="10A1975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A938" w14:textId="23DD3A51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4AD60" w14:textId="66696C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0228" w14:textId="5256F0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A0E9" w14:textId="7BB064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8BF18" w14:textId="228055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DB40" w14:textId="26E344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316CC" w14:textId="1F1474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E3CD8" w14:textId="61E933A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0EECE" w14:textId="49120A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6217D" w14:textId="468869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FA249" w14:textId="7667BA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930</w:t>
            </w:r>
          </w:p>
        </w:tc>
      </w:tr>
      <w:tr w:rsidR="005F267A" w:rsidRPr="005F267A" w14:paraId="59F413C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70599" w14:textId="045E2C4A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8C22" w14:textId="426F915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CE1D" w14:textId="2F11EE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1F9B" w14:textId="04E76E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B3488" w14:textId="10C49BE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1A3A" w14:textId="5347B1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EE39" w14:textId="33473E5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4E1AB" w14:textId="6CA76F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21265" w14:textId="2938C9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88C28" w14:textId="66B5E11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8E61" w14:textId="272FA07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</w:tr>
      <w:tr w:rsidR="005F267A" w:rsidRPr="005F267A" w14:paraId="3449693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A697FA" w14:textId="77777777" w:rsidR="005F267A" w:rsidRPr="005F267A" w:rsidRDefault="005F267A" w:rsidP="00A96AE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Каменка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210287" w14:textId="692B8D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6AAB10" w14:textId="46EC07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1318398" w14:textId="67F625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921E95" w14:textId="68FF76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7AC1517" w14:textId="2B6BD8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B20C4B" w14:textId="634A3D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C8E5352" w14:textId="32191A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1F1B7F" w14:textId="08195FD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36EC583" w14:textId="507F54D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9BD50E" w14:textId="3FE66E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1B6F648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D80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DE3E8" w14:textId="66E78B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00E4" w14:textId="4D6CE47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FADA" w14:textId="2719FB5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56BD" w14:textId="5C1B4C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F4675" w14:textId="1E53ED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EE060" w14:textId="552AF15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B5F7" w14:textId="1D6569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9E92" w14:textId="17E2F6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18B5" w14:textId="0017349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3D782" w14:textId="28B4744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5F267A" w:rsidRPr="005F267A" w14:paraId="55495AB6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61C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3640F" w14:textId="42013F7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274B5" w14:textId="1DFD94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414C1" w14:textId="26DC9F8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F128" w14:textId="50D8905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C3220" w14:textId="0462CAF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AEA4" w14:textId="07EC328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77693" w14:textId="20B6E95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CAEF3" w14:textId="605CDB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04B53" w14:textId="013EE75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68355" w14:textId="0D990EF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5F267A" w:rsidRPr="005F267A" w14:paraId="38519FC6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DFE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F1D9F" w14:textId="5435E40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36E7" w14:textId="3027AA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0319" w14:textId="0462100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C55A" w14:textId="6E2AD1D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DD6C" w14:textId="34522F1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35E6" w14:textId="012791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A534" w14:textId="02BFA6A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A7DE6" w14:textId="147542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CE1BB" w14:textId="1B51AB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CA277" w14:textId="70846CE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791</w:t>
            </w:r>
          </w:p>
        </w:tc>
      </w:tr>
      <w:tr w:rsidR="005F267A" w:rsidRPr="005F267A" w14:paraId="21AC72A6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B422D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8A9E" w14:textId="2B642E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0BA2C" w14:textId="42210A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FD9B" w14:textId="7E5EABD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7F20F" w14:textId="632F9A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DFF9E" w14:textId="54D2462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25E4" w14:textId="2D03D5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E7F55" w14:textId="5F91539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7C21C" w14:textId="6DA9FB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8B08" w14:textId="035289D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88A3F" w14:textId="41246D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187</w:t>
            </w:r>
          </w:p>
        </w:tc>
      </w:tr>
      <w:tr w:rsidR="005F267A" w:rsidRPr="005F267A" w14:paraId="4EA1559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70306" w14:textId="27D7B14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BEA46" w14:textId="69384E0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6B41" w14:textId="4627380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5EB3" w14:textId="3FF345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FDAD0" w14:textId="582619D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12B0" w14:textId="3BF3031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BBB76" w14:textId="7F32EE5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6952" w14:textId="463D70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C4542" w14:textId="6ECD19A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BFFA" w14:textId="2D2C798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6D335" w14:textId="6AB1794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603</w:t>
            </w:r>
          </w:p>
        </w:tc>
      </w:tr>
      <w:tr w:rsidR="005F267A" w:rsidRPr="005F267A" w14:paraId="13550E8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E8589" w14:textId="3585C446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AB44" w14:textId="6DD7A0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82905" w14:textId="007167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6C12" w14:textId="6DE99C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E4C6" w14:textId="1490CC5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720C" w14:textId="668414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0257" w14:textId="7F63FCB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7E1F" w14:textId="4886E0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E6626" w14:textId="654054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16F16" w14:textId="4C38E70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6A12" w14:textId="17CE2D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256</w:t>
            </w:r>
          </w:p>
        </w:tc>
      </w:tr>
      <w:tr w:rsidR="005F267A" w:rsidRPr="005F267A" w14:paraId="08FDB1A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30A7" w14:textId="5BB272A9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47D1" w14:textId="715463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EBE7" w14:textId="202F9DC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C1A1" w14:textId="4D2391C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4069F" w14:textId="6E5FCD9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EC006" w14:textId="32A0EA6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9A435" w14:textId="756B04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D7306" w14:textId="3C944E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28B10" w14:textId="773D1B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D581" w14:textId="6943680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496E6" w14:textId="2A80D9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347</w:t>
            </w:r>
          </w:p>
        </w:tc>
      </w:tr>
      <w:tr w:rsidR="005F267A" w:rsidRPr="005F267A" w14:paraId="6D84F5D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794FAB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62BD94" w14:textId="2C1C9D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C0FD013" w14:textId="60DB20F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AE45BD" w14:textId="518B7E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B63F85" w14:textId="6F8153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FAFC5AF" w14:textId="4F7DEA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53F816B" w14:textId="2CA14D5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54E493" w14:textId="431FB4B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3D1BB29" w14:textId="326431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005F2FC" w14:textId="48CD2D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F474DEA" w14:textId="026809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6491193D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BC5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B52A" w14:textId="2B7E32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2CD26" w14:textId="336CC9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E9D2" w14:textId="3F1E3E2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EDE9" w14:textId="4F9C82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EE91" w14:textId="43C147D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E124F" w14:textId="0910F84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12E2C" w14:textId="185C2AE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4724" w14:textId="2B120A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72558" w14:textId="340A9D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5EC9" w14:textId="512A69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5F267A" w:rsidRPr="005F267A" w14:paraId="60703EB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2194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2DCE" w14:textId="1E0777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36B0" w14:textId="31CB82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9EBB6" w14:textId="711790D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45CA4" w14:textId="5412F48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2C9E9" w14:textId="5500B2D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AA51" w14:textId="2D7E552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AA184" w14:textId="3C72B4A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338B8" w14:textId="6CD87A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C50F" w14:textId="575716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B9E99" w14:textId="5D4C38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5F267A" w:rsidRPr="005F267A" w14:paraId="48B2F21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35C2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43F27" w14:textId="6B6B09F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7B155" w14:textId="1C0CFF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CE84" w14:textId="59B9DE0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1601E" w14:textId="4AE5570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1214A" w14:textId="6CF3312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6C4D0" w14:textId="6D0EE1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92A7E" w14:textId="553183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FEFD3" w14:textId="2E11D19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05981" w14:textId="642D4C5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67A68" w14:textId="795969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503</w:t>
            </w:r>
          </w:p>
        </w:tc>
      </w:tr>
      <w:tr w:rsidR="005F267A" w:rsidRPr="005F267A" w14:paraId="141EC35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E8EE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54B7" w14:textId="5E10A16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C2AE" w14:textId="42C611C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44AA8" w14:textId="333CA87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0C068" w14:textId="000AB54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4A84" w14:textId="7482289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1AA27" w14:textId="15C8E63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9247" w14:textId="286BB27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8E39" w14:textId="7942C0E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61824" w14:textId="4A1A3BA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0B9A" w14:textId="34C3903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199</w:t>
            </w:r>
          </w:p>
        </w:tc>
      </w:tr>
      <w:tr w:rsidR="005F267A" w:rsidRPr="005F267A" w14:paraId="72EDB26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1435" w14:textId="105F2591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1E27" w14:textId="55D04A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6A365" w14:textId="5540B5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42BF" w14:textId="2008898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3FD3" w14:textId="22B7684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56277" w14:textId="1251621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F2D6B" w14:textId="045679B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E58EF" w14:textId="6AF3704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6946E" w14:textId="139AD05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FE01" w14:textId="1CF273C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52F20" w14:textId="308C391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</w:t>
            </w:r>
          </w:p>
        </w:tc>
      </w:tr>
      <w:tr w:rsidR="005F267A" w:rsidRPr="005F267A" w14:paraId="41FEB85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A961" w14:textId="0E76BD1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BC3E" w14:textId="5B6E688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4D5F" w14:textId="371AAC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20DDA" w14:textId="34B679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43F5" w14:textId="666ABE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C6B9" w14:textId="03F233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944D" w14:textId="2DB2FC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F39CC" w14:textId="1351A7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90946" w14:textId="52FD695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84D0" w14:textId="0A147E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1D38" w14:textId="106E0EF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</w:tr>
      <w:tr w:rsidR="005F267A" w:rsidRPr="005F267A" w14:paraId="7A58161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3015A" w14:textId="694154A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7BD6C" w14:textId="460CA6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ACF5E" w14:textId="29DD35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24228" w14:textId="34FB198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DFDB" w14:textId="22C0CD6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8C0E8" w14:textId="6883A29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50C8" w14:textId="50868E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0F3F5" w14:textId="0B655C4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BB5AC" w14:textId="3AB0EE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861E" w14:textId="2D4D39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DF79" w14:textId="581251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</w:t>
            </w:r>
          </w:p>
        </w:tc>
      </w:tr>
      <w:tr w:rsidR="005F267A" w:rsidRPr="005F267A" w14:paraId="05667E2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054A1B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CC9ADB" w14:textId="51BA403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95DB84B" w14:textId="713F83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B74154C" w14:textId="2C9780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F61EEB5" w14:textId="4B22040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B0F7763" w14:textId="73017C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B63DE72" w14:textId="1B16D8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15967DA" w14:textId="566FE5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F1BEA8" w14:textId="1DD49C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2C102B" w14:textId="007368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7512FE" w14:textId="66725A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1DC1A89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27CF4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6DDD" w14:textId="5E52D5A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8D3B" w14:textId="57ACA1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D107" w14:textId="6864F77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9CAF" w14:textId="26806A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C6AF" w14:textId="198C88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EAA2" w14:textId="009C60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387F" w14:textId="280293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2C58" w14:textId="65FEAF3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4D508" w14:textId="2C8021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D5C11" w14:textId="1F538CE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5F267A" w:rsidRPr="005F267A" w14:paraId="69BF565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D1CA5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0A87A" w14:textId="320403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358D" w14:textId="1202AD3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F24E9" w14:textId="6F6447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7CB73" w14:textId="6E23AE0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4C0AF" w14:textId="4355B6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E579" w14:textId="051B4F6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1C02" w14:textId="68F0F7C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F7CC0" w14:textId="6514649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1ADAF" w14:textId="4F7C78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10DE8" w14:textId="44A1E8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F267A" w:rsidRPr="005F267A" w14:paraId="63C083C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15339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B44E" w14:textId="76B4ED1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0542" w14:textId="621B9E0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25E44" w14:textId="79D2F4B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70D66" w14:textId="042C49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F2D3" w14:textId="5E7769E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54A5E" w14:textId="64922DA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B717" w14:textId="2BB136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6B703" w14:textId="5ADC95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7B6C6" w14:textId="5D5F54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84C0" w14:textId="4759C9E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5F267A" w:rsidRPr="005F267A" w14:paraId="17AE909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C604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66EB8" w14:textId="5D29D58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441D" w14:textId="57E44F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BDA02" w14:textId="7C9C0E9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777E4" w14:textId="4937DF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F0E5D" w14:textId="335FBB8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6E9E5" w14:textId="526A38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B415" w14:textId="48FA63F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464D1" w14:textId="099FF06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C81F0" w14:textId="5E7FF6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B020" w14:textId="59EDBB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178</w:t>
            </w:r>
          </w:p>
        </w:tc>
      </w:tr>
      <w:tr w:rsidR="005F267A" w:rsidRPr="005F267A" w14:paraId="37782A5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F050" w14:textId="3DBFA565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8DF6B" w14:textId="1E34455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FC1BF" w14:textId="65B062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86DE" w14:textId="5A0B69F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BB40" w14:textId="5E7374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86D5" w14:textId="29B7A84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412A" w14:textId="0F4E03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D368" w14:textId="45E093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A0CE1" w14:textId="55178D9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CF43F" w14:textId="42C61D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ECEE" w14:textId="2CEE64A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441</w:t>
            </w:r>
          </w:p>
        </w:tc>
      </w:tr>
      <w:tr w:rsidR="005F267A" w:rsidRPr="005F267A" w14:paraId="32AFBBB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618A" w14:textId="50989071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B05D" w14:textId="3E9548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1D9B2" w14:textId="6FDFBC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4986" w14:textId="0158D4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5492" w14:textId="22DD75F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75C67" w14:textId="2531E5A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9C89" w14:textId="628483B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E154" w14:textId="7DCFA0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E17C6" w14:textId="3FA3BC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F2FB" w14:textId="2FE819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037F6" w14:textId="658196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276</w:t>
            </w:r>
          </w:p>
        </w:tc>
      </w:tr>
      <w:tr w:rsidR="005F267A" w:rsidRPr="005F267A" w14:paraId="01B739E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7C81" w14:textId="376F2A1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219B" w14:textId="46252D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FE864" w14:textId="0BF784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F6D4" w14:textId="2B889AD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40D30" w14:textId="09763FF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AD30A" w14:textId="188ED6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EEFFE" w14:textId="4129D4D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99016" w14:textId="371749E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40EF" w14:textId="0008FA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D95C" w14:textId="561238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B624E" w14:textId="6966CB4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166</w:t>
            </w:r>
          </w:p>
        </w:tc>
      </w:tr>
      <w:tr w:rsidR="005F267A" w:rsidRPr="005F267A" w14:paraId="53A484B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D353E96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EAF015F" w14:textId="2790CC3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AD47441" w14:textId="78F8268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37C93D1" w14:textId="62EA4E1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3F873A" w14:textId="51C20A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9338ECA" w14:textId="1C20EF5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9F9C99A" w14:textId="368A71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EB7FA48" w14:textId="7825FC9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3094DC2" w14:textId="6457C36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56F8EEC1" w14:textId="41B4A6B0" w:rsidR="005F267A" w:rsidRPr="005F267A" w:rsidRDefault="005F267A" w:rsidP="005F267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26EC55CE" w14:textId="4A6B80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74E35A8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77B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51D51" w14:textId="36AB05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AB35" w14:textId="4851D33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ED09E" w14:textId="3192EC7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185C" w14:textId="02077B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16EE5" w14:textId="3D56C3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0920" w14:textId="71EB87E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30AD6" w14:textId="3853837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3711B" w14:textId="3E36A72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70FF1" w14:textId="6B6D70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B8969" w14:textId="005EBC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5F267A" w:rsidRPr="005F267A" w14:paraId="46A65BE5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07FE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08D64" w14:textId="005CA5B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014D" w14:textId="55D114E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7EE37" w14:textId="2F1E9D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AAEF0" w14:textId="6E0D069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09CE" w14:textId="229EDC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2C46F" w14:textId="12A72C3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68A53" w14:textId="6EA2BCB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5853E" w14:textId="1426B5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5755D" w14:textId="5D73B1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44275" w14:textId="79923E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5F267A" w:rsidRPr="005F267A" w14:paraId="11B6F62E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02E6A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8AA0" w14:textId="229C9D2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E82D" w14:textId="4ED844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AEE34" w14:textId="3B62FF5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EAED" w14:textId="64B0536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5C1D" w14:textId="01AF28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7B275" w14:textId="0EE17F8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F7F7" w14:textId="6EB523B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680D1" w14:textId="68B28A3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8B3B5" w14:textId="0457464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022A" w14:textId="16631AB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605</w:t>
            </w:r>
          </w:p>
        </w:tc>
      </w:tr>
      <w:tr w:rsidR="005F267A" w:rsidRPr="005F267A" w14:paraId="1E7DB422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EBEC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D92D3" w14:textId="7481E22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69D8B" w14:textId="50D3E4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9EC2" w14:textId="73DDCA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5A56" w14:textId="6277126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5168" w14:textId="6F92AE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AFD84" w14:textId="2D412C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78A9" w14:textId="32BD0FA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DBEB8" w14:textId="13D9B6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A4BB8" w14:textId="1F2910F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B880" w14:textId="0697D7F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114</w:t>
            </w:r>
          </w:p>
        </w:tc>
      </w:tr>
      <w:tr w:rsidR="005F267A" w:rsidRPr="005F267A" w14:paraId="379D0A7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4794" w14:textId="098C8519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E0B1" w14:textId="36EC4D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BDAB" w14:textId="5AAC5F1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B1B05" w14:textId="40DB5DD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56BF" w14:textId="1E2F7C6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C59D" w14:textId="5AC888C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DE4E9" w14:textId="409B5C6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3A66C" w14:textId="2B78A82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46A9" w14:textId="32D9E1C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C1E5" w14:textId="75BC35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65BD1" w14:textId="58525F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491</w:t>
            </w:r>
          </w:p>
        </w:tc>
      </w:tr>
      <w:tr w:rsidR="005F267A" w:rsidRPr="005F267A" w14:paraId="516F8764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364B" w14:textId="6B1DE222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A4C0" w14:textId="67C64C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3ADC" w14:textId="1FE6E38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CCCFC" w14:textId="4A5E60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0A8D4" w14:textId="7A8D85A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99937" w14:textId="0585649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7C8C4" w14:textId="16577C6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DF5B8" w14:textId="4D69AB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90F9" w14:textId="7F9BB7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8756" w14:textId="134018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AB0DA" w14:textId="596321E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154</w:t>
            </w:r>
          </w:p>
        </w:tc>
      </w:tr>
      <w:tr w:rsidR="005F267A" w:rsidRPr="005F267A" w14:paraId="744ABA0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EC42" w14:textId="4B18CBC0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6D28" w14:textId="5E4FAE4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D4E75" w14:textId="7EF66A7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79773" w14:textId="51F9829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9F26A" w14:textId="4BF677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ABF7" w14:textId="3031B3C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30C4E" w14:textId="63BCF73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E3A1" w14:textId="45D201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626B" w14:textId="0418D8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6EEC" w14:textId="39B476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03B95" w14:textId="6F52FF4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337</w:t>
            </w:r>
          </w:p>
        </w:tc>
      </w:tr>
      <w:tr w:rsidR="005F267A" w:rsidRPr="005F267A" w14:paraId="6E455F9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1CFF5A9" w14:textId="77777777" w:rsidR="005F267A" w:rsidRPr="005F267A" w:rsidRDefault="005F267A" w:rsidP="00A96AEE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210411D" w14:textId="5E19251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9EE4F4" w14:textId="05B077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EC2424C" w14:textId="5DD471E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D765FC3" w14:textId="3A21D97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14482F3" w14:textId="3FA0BFC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C606637" w14:textId="14EA712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93E1FD4" w14:textId="010333D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F57C54F" w14:textId="72E9918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55393181" w14:textId="628DC9A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14:paraId="0E2CF87C" w14:textId="747D753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7F8402E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47E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D4D8D" w14:textId="4ECEAFE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CB99" w14:textId="222D4F9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3A153" w14:textId="7F41C1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0A07B" w14:textId="462EF8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9526C" w14:textId="4390608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BC002" w14:textId="25C78C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1C27D" w14:textId="24A1E1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F089F" w14:textId="41472C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A7767" w14:textId="5F9FA4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39ABC" w14:textId="260EC5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5F267A" w:rsidRPr="005F267A" w14:paraId="24452959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15C5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CC7C3" w14:textId="4AB3676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84939" w14:textId="4B14A58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DF130" w14:textId="2D92E55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A46B" w14:textId="79DF13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5883" w14:textId="295027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A89E8" w14:textId="1AF60AA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96DE9" w14:textId="31D6D7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5B63" w14:textId="456E7C7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B357" w14:textId="74B4FD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CEA4B" w14:textId="7B9C44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F267A" w:rsidRPr="005F267A" w14:paraId="0F22B31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F69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43F6B" w14:textId="4180101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2 186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1E509" w14:textId="4DE231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32CE" w14:textId="588EAF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5ECF1" w14:textId="62A8BF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A6CE" w14:textId="568AE72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EABA" w14:textId="2350C76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FBCC3" w14:textId="02E87BD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3A7D" w14:textId="4DDD71D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A959" w14:textId="732B13A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E904D" w14:textId="295BC47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2 037</w:t>
            </w:r>
          </w:p>
        </w:tc>
      </w:tr>
      <w:tr w:rsidR="005F267A" w:rsidRPr="005F267A" w14:paraId="5B277AE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C458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42848" w14:textId="7460C4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1CA3" w14:textId="14AA6AA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961D3" w14:textId="58268B5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8F82" w14:textId="18283B4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01604" w14:textId="03D5B1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95C3D" w14:textId="0AA7E9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6041" w14:textId="2F78E57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A47C" w14:textId="7E83A05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C0116" w14:textId="1407C5C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933D" w14:textId="1190514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723</w:t>
            </w:r>
          </w:p>
        </w:tc>
      </w:tr>
      <w:tr w:rsidR="005F267A" w:rsidRPr="005F267A" w14:paraId="4C6BEE81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DCE9" w14:textId="7A4C20AE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A1F3" w14:textId="42305B1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1 345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AFCE" w14:textId="4646AAC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66B73" w14:textId="7AEA649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4C6AF" w14:textId="153D490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71258" w14:textId="67E9BFB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B3F4" w14:textId="4160199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6663" w14:textId="04F3114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7E080" w14:textId="49438DF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C3DA1" w14:textId="115531A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52CFE" w14:textId="50518C4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1 314</w:t>
            </w:r>
          </w:p>
        </w:tc>
      </w:tr>
      <w:tr w:rsidR="005F267A" w:rsidRPr="005F267A" w14:paraId="725F15D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A9B8" w14:textId="63807D8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0F665" w14:textId="43780D1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1 280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78E1" w14:textId="2D6A4F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F10B3" w14:textId="290FA2B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8F60" w14:textId="052A5FD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92260" w14:textId="71FCA71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8A82B" w14:textId="21BA8C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7E05" w14:textId="4299A5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75E29" w14:textId="661B148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4044B" w14:textId="592ABF0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569F7" w14:textId="430A6FF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1 249</w:t>
            </w:r>
          </w:p>
        </w:tc>
      </w:tr>
      <w:tr w:rsidR="005F267A" w:rsidRPr="005F267A" w14:paraId="161B91B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52B79" w14:textId="0275D40A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1A97B" w14:textId="1FB9A2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FBC70" w14:textId="45230F5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CC59E" w14:textId="3763E63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0955" w14:textId="570226D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0A791" w14:textId="7CA616D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94D86" w14:textId="2921FB2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0472" w14:textId="547EEB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73912" w14:textId="36F0F07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2F18" w14:textId="6BE09E2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9776" w14:textId="2B58426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F267A" w:rsidRPr="005F267A" w14:paraId="7BBCE78F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1D918" w14:textId="73F7E85E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4FB9" w14:textId="2203586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95C87" w14:textId="707CB4E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653B" w14:textId="145275A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B7F7E" w14:textId="325C424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6F6AB" w14:textId="5EE21A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B531" w14:textId="609BBF2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060C" w14:textId="0834C8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CDE8" w14:textId="6688E1D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0510" w14:textId="4B13B28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0111A" w14:textId="4E72D2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5F267A" w:rsidRPr="005F267A" w14:paraId="1C47D65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90C6657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0BBEE828" w14:textId="260247D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5DD0420" w14:textId="408B376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AF3FEF0" w14:textId="37D8857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D8829AE" w14:textId="0885F2E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BB3F903" w14:textId="15C4C1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7264CB38" w14:textId="382F7CA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1FD5092C" w14:textId="10CDAD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4ACDB121" w14:textId="3D77364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0111827" w14:textId="216B497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D86FDA" w14:textId="2BED5E9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F267A" w:rsidRPr="005F267A" w14:paraId="0C090C1A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585E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4D75" w14:textId="261A468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471D" w14:textId="4C033D2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3F38F" w14:textId="23D045F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8E7C" w14:textId="31314DB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E2D93" w14:textId="030231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72411" w14:textId="072A8D8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F547A" w14:textId="41EAFFD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89DEB" w14:textId="0842F78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F12CA" w14:textId="233FBF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0C817" w14:textId="50109A8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5F267A" w:rsidRPr="005F267A" w14:paraId="5B01B01C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EABB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E4FE" w14:textId="3B79AF5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D50B" w14:textId="6EC514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8C8B6" w14:textId="0CA06D1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AD10" w14:textId="34502AA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3E21B" w14:textId="3F94546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EE7D" w14:textId="5AEF47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1297" w14:textId="6E2937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51B3F" w14:textId="70A47A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2B69" w14:textId="7B9C61C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527B8" w14:textId="23AF97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5F267A" w:rsidRPr="005F267A" w14:paraId="26C6CF4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FC15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Отпуск тепловой энергии в сеть,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B0A1" w14:textId="02E22DD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0C32" w14:textId="03DDA74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DAFCF" w14:textId="34DC688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6346" w14:textId="45FA2A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74C8" w14:textId="6B0B56C8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3FC57" w14:textId="6A249F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6DB9" w14:textId="6F1E403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1D10" w14:textId="46793E7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B3E6" w14:textId="1A9762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F442B" w14:textId="1B58E6B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367</w:t>
            </w:r>
          </w:p>
        </w:tc>
      </w:tr>
      <w:tr w:rsidR="005F267A" w:rsidRPr="005F267A" w14:paraId="447D5E17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D6B2" w14:textId="77777777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в тепловых сетях, Гкал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46D4" w14:textId="30B4B80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F686" w14:textId="4915136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665C4" w14:textId="5724D212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1068" w14:textId="08E6489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3787" w14:textId="1836AD0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C1668" w14:textId="0A5397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43786" w14:textId="6B17CEA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DBCF" w14:textId="11993E0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75CA8" w14:textId="2449E23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A6550" w14:textId="5B41C4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5F267A" w:rsidRPr="005F267A" w14:paraId="38975DD8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F82C2" w14:textId="778A001D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Полезный отпуск тепловой энергии, Гкал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7FD41" w14:textId="4EFD393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B89F7" w14:textId="1C9A8D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C364" w14:textId="4F7AF87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9411" w14:textId="4E0FFD2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279E" w14:textId="43ABF83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1B144" w14:textId="5ECBE8BA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A4184" w14:textId="17820B0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02731" w14:textId="06835C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4C27" w14:textId="214A69F1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26DB3" w14:textId="24AA3D4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284</w:t>
            </w:r>
          </w:p>
        </w:tc>
      </w:tr>
      <w:tr w:rsidR="005F267A" w:rsidRPr="005F267A" w14:paraId="4C452E3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FE03" w14:textId="31FC943F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население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8B10" w14:textId="63A1407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B3B7" w14:textId="02EBBDB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3138" w14:textId="2C51387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F24F5" w14:textId="720E88F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9AF55" w14:textId="1509631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3208" w14:textId="50301789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5B50" w14:textId="08E36FC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D005" w14:textId="28EF7F4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465B" w14:textId="1F6ED90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3E92C" w14:textId="162E999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132</w:t>
            </w:r>
          </w:p>
        </w:tc>
      </w:tr>
      <w:tr w:rsidR="005F267A" w:rsidRPr="005F267A" w14:paraId="222F75D0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460D" w14:textId="14C6D3E8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бюджетные учреждения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2D4D" w14:textId="0D0634E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AEDF" w14:textId="04096490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A14A" w14:textId="44CF355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16C87" w14:textId="05CA609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25F4" w14:textId="371B8E26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5A9E1" w14:textId="3C7BB0F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2E4F9" w14:textId="7E410C8E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6DBD4" w14:textId="29A9BC0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C36C6" w14:textId="445D84D3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0CD8" w14:textId="46C73D2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</w:t>
            </w:r>
          </w:p>
        </w:tc>
      </w:tr>
      <w:tr w:rsidR="005F267A" w:rsidRPr="005F267A" w14:paraId="4DD26DC3" w14:textId="77777777" w:rsidTr="005F267A">
        <w:trPr>
          <w:trHeight w:val="2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8103" w14:textId="6481E964" w:rsidR="005F267A" w:rsidRPr="005F267A" w:rsidRDefault="005F267A" w:rsidP="005F267A">
            <w:pPr>
              <w:spacing w:after="0" w:line="240" w:lineRule="auto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- прочее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CF867" w14:textId="43C76674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2569E" w14:textId="7757702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1C503" w14:textId="2E0D293F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E739" w14:textId="386D3D85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63518" w14:textId="4709C4C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FCD2F" w14:textId="06AA535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5A77" w14:textId="2BE19DAB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E71A1" w14:textId="51D39B37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A04A2" w14:textId="34AA6BBC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077D7" w14:textId="0B5A730D" w:rsidR="005F267A" w:rsidRPr="005F267A" w:rsidRDefault="005F267A" w:rsidP="005F267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F267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118</w:t>
            </w:r>
          </w:p>
        </w:tc>
      </w:tr>
    </w:tbl>
    <w:p w14:paraId="2F11B15D" w14:textId="3A9FD029" w:rsidR="00A96AEE" w:rsidRPr="001758FF" w:rsidRDefault="00A96AEE" w:rsidP="00A96AEE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10CAFF99" w14:textId="54CDF61B" w:rsidR="00054129" w:rsidRDefault="00054129" w:rsidP="00A96AEE">
      <w:pPr>
        <w:tabs>
          <w:tab w:val="left" w:pos="1050"/>
        </w:tabs>
        <w:rPr>
          <w:rFonts w:ascii="Trebuchet MS" w:eastAsia="Times New Roman" w:hAnsi="Trebuchet MS" w:cs="Times New Roman"/>
          <w:sz w:val="28"/>
          <w:szCs w:val="28"/>
          <w:lang w:eastAsia="ru-RU"/>
        </w:rPr>
      </w:pPr>
    </w:p>
    <w:p w14:paraId="14062D1A" w14:textId="56BC4F39" w:rsidR="00A96AEE" w:rsidRPr="00A96AEE" w:rsidRDefault="00A96AEE" w:rsidP="00A96AEE">
      <w:pPr>
        <w:tabs>
          <w:tab w:val="left" w:pos="1050"/>
        </w:tabs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A96AEE" w:rsidRPr="00A96AEE" w:rsidSect="00EC4E60">
          <w:headerReference w:type="even" r:id="rId85"/>
          <w:footerReference w:type="even" r:id="rId86"/>
          <w:pgSz w:w="16838" w:h="11906" w:orient="landscape"/>
          <w:pgMar w:top="1134" w:right="851" w:bottom="567" w:left="851" w:header="567" w:footer="397" w:gutter="0"/>
          <w:cols w:space="720"/>
          <w:titlePg/>
          <w:docGrid w:linePitch="299"/>
        </w:sectPr>
      </w:pPr>
      <w:r>
        <w:rPr>
          <w:rFonts w:ascii="Trebuchet MS" w:eastAsia="Times New Roman" w:hAnsi="Trebuchet MS" w:cs="Times New Roman"/>
          <w:sz w:val="28"/>
          <w:szCs w:val="28"/>
          <w:lang w:eastAsia="ru-RU"/>
        </w:rPr>
        <w:tab/>
      </w:r>
    </w:p>
    <w:p w14:paraId="5F367635" w14:textId="010641AD" w:rsidR="00C96864" w:rsidRPr="00EF696F" w:rsidRDefault="00C96864" w:rsidP="00351AC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52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196" w:name="_Toc356459893"/>
      <w:bookmarkStart w:id="197" w:name="_Toc358669563"/>
      <w:bookmarkStart w:id="198" w:name="_Toc203488773"/>
      <w:r w:rsidRPr="00EF696F">
        <w:rPr>
          <w:rFonts w:ascii="Trebuchet MS" w:eastAsia="Times New Roman" w:hAnsi="Trebuchet MS" w:cs="Times New Roman"/>
          <w:b/>
          <w:lang w:eastAsia="ru-RU"/>
        </w:rPr>
        <w:lastRenderedPageBreak/>
        <w:t>2.5 Прогнозы приростов объемов потребления тепловой энергии (мощности)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</w:t>
      </w:r>
      <w:bookmarkEnd w:id="196"/>
      <w:bookmarkEnd w:id="197"/>
      <w:bookmarkEnd w:id="198"/>
    </w:p>
    <w:p w14:paraId="4F9795FF" w14:textId="308C6164" w:rsidR="00E21BBA" w:rsidRPr="00367C24" w:rsidRDefault="00E21BBA" w:rsidP="00E21BBA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199" w:name="_Hlk165013371"/>
      <w:r w:rsidRPr="00F147D8">
        <w:rPr>
          <w:rFonts w:ascii="Trebuchet MS" w:eastAsia="Times New Roman" w:hAnsi="Trebuchet MS" w:cs="Times New Roman"/>
          <w:spacing w:val="-5"/>
          <w:lang w:eastAsia="ru-RU"/>
        </w:rPr>
        <w:t xml:space="preserve">Информация об объемах </w:t>
      </w:r>
      <w:r w:rsidR="0050304E">
        <w:rPr>
          <w:rFonts w:ascii="Trebuchet MS" w:eastAsia="Times New Roman" w:hAnsi="Trebuchet MS" w:cs="Times New Roman"/>
          <w:spacing w:val="-5"/>
          <w:lang w:eastAsia="ru-RU"/>
        </w:rPr>
        <w:t xml:space="preserve">прироста объемов потребления </w:t>
      </w:r>
      <w:r w:rsidRPr="00F147D8">
        <w:rPr>
          <w:rFonts w:ascii="Trebuchet MS" w:eastAsia="Times New Roman" w:hAnsi="Trebuchet MS" w:cs="Times New Roman"/>
          <w:spacing w:val="-5"/>
          <w:lang w:eastAsia="ru-RU"/>
        </w:rPr>
        <w:t>тепловой энергии</w:t>
      </w:r>
      <w:r w:rsidR="00351ACD">
        <w:rPr>
          <w:rFonts w:ascii="Trebuchet MS" w:eastAsia="Times New Roman" w:hAnsi="Trebuchet MS" w:cs="Times New Roman"/>
          <w:spacing w:val="-5"/>
          <w:lang w:eastAsia="ru-RU"/>
        </w:rPr>
        <w:t xml:space="preserve"> (мощности)</w:t>
      </w:r>
      <w:r w:rsidRPr="00F147D8">
        <w:rPr>
          <w:rFonts w:ascii="Trebuchet MS" w:eastAsia="Times New Roman" w:hAnsi="Trebuchet MS" w:cs="Times New Roman"/>
          <w:spacing w:val="-5"/>
          <w:lang w:eastAsia="ru-RU"/>
        </w:rPr>
        <w:t xml:space="preserve"> в 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зонах действия индивидуального теплоснабжения </w:t>
      </w:r>
      <w:r w:rsidR="0050304E">
        <w:rPr>
          <w:rFonts w:ascii="Trebuchet MS" w:eastAsia="Times New Roman" w:hAnsi="Trebuchet MS" w:cs="Times New Roman"/>
          <w:spacing w:val="-5"/>
          <w:lang w:eastAsia="ru-RU"/>
        </w:rPr>
        <w:t>в связи с отключением ряда потребителей от централизованных систем теплоснабжения и их переводом на индивидуальн</w:t>
      </w:r>
      <w:r w:rsidR="00351ACD">
        <w:rPr>
          <w:rFonts w:ascii="Trebuchet MS" w:eastAsia="Times New Roman" w:hAnsi="Trebuchet MS" w:cs="Times New Roman"/>
          <w:spacing w:val="-5"/>
          <w:lang w:eastAsia="ru-RU"/>
        </w:rPr>
        <w:t>о</w:t>
      </w:r>
      <w:r w:rsidR="0050304E">
        <w:rPr>
          <w:rFonts w:ascii="Trebuchet MS" w:eastAsia="Times New Roman" w:hAnsi="Trebuchet MS" w:cs="Times New Roman"/>
          <w:spacing w:val="-5"/>
          <w:lang w:eastAsia="ru-RU"/>
        </w:rPr>
        <w:t xml:space="preserve">е </w:t>
      </w:r>
      <w:r w:rsidR="00351ACD">
        <w:rPr>
          <w:rFonts w:ascii="Trebuchet MS" w:eastAsia="Times New Roman" w:hAnsi="Trebuchet MS" w:cs="Times New Roman"/>
          <w:spacing w:val="-5"/>
          <w:lang w:eastAsia="ru-RU"/>
        </w:rPr>
        <w:t>отопление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r w:rsidRPr="00F147D8">
        <w:rPr>
          <w:rFonts w:ascii="Trebuchet MS" w:eastAsia="Times New Roman" w:hAnsi="Trebuchet MS" w:cs="Times New Roman"/>
          <w:spacing w:val="-5"/>
          <w:lang w:eastAsia="ru-RU"/>
        </w:rPr>
        <w:t>представлена в таблице 2.</w:t>
      </w:r>
      <w:r>
        <w:rPr>
          <w:rFonts w:ascii="Trebuchet MS" w:eastAsia="Times New Roman" w:hAnsi="Trebuchet MS" w:cs="Times New Roman"/>
          <w:spacing w:val="-5"/>
          <w:lang w:eastAsia="ru-RU"/>
        </w:rPr>
        <w:t>5</w:t>
      </w:r>
      <w:r w:rsidRPr="00F147D8">
        <w:rPr>
          <w:rFonts w:ascii="Trebuchet MS" w:eastAsia="Times New Roman" w:hAnsi="Trebuchet MS" w:cs="Times New Roman"/>
          <w:spacing w:val="-5"/>
          <w:lang w:eastAsia="ru-RU"/>
        </w:rPr>
        <w:t>.1</w:t>
      </w:r>
    </w:p>
    <w:p w14:paraId="056243FD" w14:textId="5940FD84" w:rsidR="00E21BBA" w:rsidRDefault="00E21BBA" w:rsidP="00E21BBA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2A5049">
        <w:rPr>
          <w:rFonts w:ascii="Trebuchet MS" w:eastAsia="Calibri" w:hAnsi="Trebuchet MS" w:cs="Times New Roman"/>
          <w:b/>
          <w:bCs/>
        </w:rPr>
        <w:t>Таблица 2.</w:t>
      </w:r>
      <w:r>
        <w:rPr>
          <w:rFonts w:ascii="Trebuchet MS" w:eastAsia="Calibri" w:hAnsi="Trebuchet MS" w:cs="Times New Roman"/>
          <w:b/>
          <w:bCs/>
        </w:rPr>
        <w:t>5</w:t>
      </w:r>
      <w:r w:rsidRPr="002A5049">
        <w:rPr>
          <w:rFonts w:ascii="Trebuchet MS" w:eastAsia="Calibri" w:hAnsi="Trebuchet MS" w:cs="Times New Roman"/>
          <w:b/>
          <w:bCs/>
        </w:rPr>
        <w:t xml:space="preserve">.1 – </w:t>
      </w:r>
      <w:r>
        <w:rPr>
          <w:rFonts w:ascii="Trebuchet MS" w:eastAsia="Calibri" w:hAnsi="Trebuchet MS" w:cs="Times New Roman"/>
          <w:b/>
          <w:bCs/>
        </w:rPr>
        <w:t xml:space="preserve">Информация об объеме </w:t>
      </w:r>
      <w:r w:rsidR="0050304E">
        <w:rPr>
          <w:rFonts w:ascii="Trebuchet MS" w:eastAsia="Calibri" w:hAnsi="Trebuchet MS" w:cs="Times New Roman"/>
          <w:b/>
          <w:bCs/>
        </w:rPr>
        <w:t>прироста тепловой мощности в зонах действия индивидуального теплоснабжения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2694"/>
        <w:gridCol w:w="1552"/>
      </w:tblGrid>
      <w:tr w:rsidR="0050304E" w:rsidRPr="00351ACD" w14:paraId="5CC7FC75" w14:textId="77777777" w:rsidTr="00351ACD">
        <w:trPr>
          <w:trHeight w:val="20"/>
          <w:tblHeader/>
        </w:trPr>
        <w:tc>
          <w:tcPr>
            <w:tcW w:w="5665" w:type="dxa"/>
            <w:vMerge w:val="restart"/>
            <w:shd w:val="clear" w:color="000000" w:fill="CCFF99"/>
            <w:vAlign w:val="center"/>
            <w:hideMark/>
          </w:tcPr>
          <w:bookmarkEnd w:id="199"/>
          <w:p w14:paraId="2838A265" w14:textId="77777777" w:rsidR="0050304E" w:rsidRPr="00351ACD" w:rsidRDefault="0050304E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потребителя тепловой энергии</w:t>
            </w:r>
          </w:p>
        </w:tc>
        <w:tc>
          <w:tcPr>
            <w:tcW w:w="4246" w:type="dxa"/>
            <w:gridSpan w:val="2"/>
            <w:shd w:val="clear" w:color="000000" w:fill="CCFF99"/>
            <w:vAlign w:val="center"/>
            <w:hideMark/>
          </w:tcPr>
          <w:p w14:paraId="1FBACFF0" w14:textId="77777777" w:rsidR="0050304E" w:rsidRPr="00351ACD" w:rsidRDefault="0050304E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Подключенная тепловая нагрузка потребителей, Гкал/час</w:t>
            </w:r>
          </w:p>
        </w:tc>
      </w:tr>
      <w:tr w:rsidR="0050304E" w:rsidRPr="00351ACD" w14:paraId="68297138" w14:textId="77777777" w:rsidTr="00351ACD">
        <w:trPr>
          <w:trHeight w:val="20"/>
          <w:tblHeader/>
        </w:trPr>
        <w:tc>
          <w:tcPr>
            <w:tcW w:w="5665" w:type="dxa"/>
            <w:vMerge/>
            <w:vAlign w:val="center"/>
            <w:hideMark/>
          </w:tcPr>
          <w:p w14:paraId="7F2CFF46" w14:textId="77777777" w:rsidR="0050304E" w:rsidRPr="00351ACD" w:rsidRDefault="0050304E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shd w:val="clear" w:color="000000" w:fill="CCFF99"/>
            <w:noWrap/>
            <w:vAlign w:val="center"/>
            <w:hideMark/>
          </w:tcPr>
          <w:p w14:paraId="7C4A1A69" w14:textId="77777777" w:rsidR="0050304E" w:rsidRPr="00351ACD" w:rsidRDefault="0050304E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Отопление</w:t>
            </w:r>
          </w:p>
        </w:tc>
        <w:tc>
          <w:tcPr>
            <w:tcW w:w="1552" w:type="dxa"/>
            <w:shd w:val="clear" w:color="000000" w:fill="CCFF99"/>
            <w:noWrap/>
            <w:vAlign w:val="center"/>
            <w:hideMark/>
          </w:tcPr>
          <w:p w14:paraId="41E42342" w14:textId="77777777" w:rsidR="0050304E" w:rsidRPr="00351ACD" w:rsidRDefault="0050304E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ГВС (макс.)</w:t>
            </w:r>
          </w:p>
        </w:tc>
      </w:tr>
      <w:tr w:rsidR="0050304E" w:rsidRPr="00351ACD" w14:paraId="495AB738" w14:textId="77777777" w:rsidTr="00A44CD6">
        <w:trPr>
          <w:trHeight w:val="20"/>
        </w:trPr>
        <w:tc>
          <w:tcPr>
            <w:tcW w:w="9911" w:type="dxa"/>
            <w:gridSpan w:val="3"/>
            <w:shd w:val="clear" w:color="000000" w:fill="FFFF99"/>
            <w:noWrap/>
            <w:vAlign w:val="center"/>
            <w:hideMark/>
          </w:tcPr>
          <w:p w14:paraId="18E94DCF" w14:textId="4F8A98B3" w:rsidR="0050304E" w:rsidRPr="00351ACD" w:rsidRDefault="00351ACD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</w:tr>
      <w:tr w:rsidR="00351ACD" w:rsidRPr="00351ACD" w14:paraId="166C58AB" w14:textId="77777777" w:rsidTr="00A44CD6">
        <w:trPr>
          <w:trHeight w:val="20"/>
        </w:trPr>
        <w:tc>
          <w:tcPr>
            <w:tcW w:w="9911" w:type="dxa"/>
            <w:gridSpan w:val="3"/>
            <w:shd w:val="clear" w:color="auto" w:fill="83CAEB" w:themeFill="accent1" w:themeFillTint="66"/>
            <w:noWrap/>
            <w:vAlign w:val="center"/>
          </w:tcPr>
          <w:p w14:paraId="4CA2A3A2" w14:textId="1FF32917" w:rsidR="00351ACD" w:rsidRPr="00351ACD" w:rsidRDefault="00351ACD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Категория теплопотребления – «население»</w:t>
            </w:r>
          </w:p>
        </w:tc>
      </w:tr>
      <w:tr w:rsidR="00351ACD" w:rsidRPr="00351ACD" w14:paraId="370BF81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52D6FDD" w14:textId="58CCCCDD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II,11</w:t>
            </w:r>
          </w:p>
        </w:tc>
        <w:tc>
          <w:tcPr>
            <w:tcW w:w="2694" w:type="dxa"/>
            <w:noWrap/>
            <w:vAlign w:val="center"/>
            <w:hideMark/>
          </w:tcPr>
          <w:p w14:paraId="2B2953F8" w14:textId="6FD7007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0,0064</w:t>
            </w:r>
          </w:p>
        </w:tc>
        <w:tc>
          <w:tcPr>
            <w:tcW w:w="1552" w:type="dxa"/>
            <w:noWrap/>
            <w:vAlign w:val="center"/>
            <w:hideMark/>
          </w:tcPr>
          <w:p w14:paraId="6B870D09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66240E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139AB3A" w14:textId="754A33CD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II,14</w:t>
            </w:r>
          </w:p>
        </w:tc>
        <w:tc>
          <w:tcPr>
            <w:tcW w:w="2694" w:type="dxa"/>
            <w:noWrap/>
            <w:vAlign w:val="center"/>
            <w:hideMark/>
          </w:tcPr>
          <w:p w14:paraId="7C6AA93B" w14:textId="605EE2E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0,0062</w:t>
            </w:r>
          </w:p>
        </w:tc>
        <w:tc>
          <w:tcPr>
            <w:tcW w:w="1552" w:type="dxa"/>
            <w:noWrap/>
            <w:vAlign w:val="center"/>
            <w:hideMark/>
          </w:tcPr>
          <w:p w14:paraId="22EB427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140E5D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25FA332" w14:textId="61EEF1A6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II,1а</w:t>
            </w:r>
          </w:p>
        </w:tc>
        <w:tc>
          <w:tcPr>
            <w:tcW w:w="2694" w:type="dxa"/>
            <w:noWrap/>
            <w:vAlign w:val="center"/>
            <w:hideMark/>
          </w:tcPr>
          <w:p w14:paraId="5A049C7D" w14:textId="2E5277F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0,0116</w:t>
            </w:r>
          </w:p>
        </w:tc>
        <w:tc>
          <w:tcPr>
            <w:tcW w:w="1552" w:type="dxa"/>
            <w:noWrap/>
            <w:vAlign w:val="center"/>
            <w:hideMark/>
          </w:tcPr>
          <w:p w14:paraId="7DF453D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B90CE7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1BE9D28" w14:textId="5322B0A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II,2</w:t>
            </w:r>
          </w:p>
        </w:tc>
        <w:tc>
          <w:tcPr>
            <w:tcW w:w="2694" w:type="dxa"/>
            <w:noWrap/>
            <w:vAlign w:val="center"/>
            <w:hideMark/>
          </w:tcPr>
          <w:p w14:paraId="189FF3E1" w14:textId="6136A99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0,0115</w:t>
            </w:r>
          </w:p>
        </w:tc>
        <w:tc>
          <w:tcPr>
            <w:tcW w:w="1552" w:type="dxa"/>
            <w:noWrap/>
            <w:vAlign w:val="center"/>
            <w:hideMark/>
          </w:tcPr>
          <w:p w14:paraId="4B5BCB3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5EDA0AD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D4D3C8B" w14:textId="5A41BDB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II,20</w:t>
            </w:r>
          </w:p>
        </w:tc>
        <w:tc>
          <w:tcPr>
            <w:tcW w:w="2694" w:type="dxa"/>
            <w:noWrap/>
            <w:vAlign w:val="center"/>
            <w:hideMark/>
          </w:tcPr>
          <w:p w14:paraId="37185266" w14:textId="45CA315F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0,0176</w:t>
            </w:r>
          </w:p>
        </w:tc>
        <w:tc>
          <w:tcPr>
            <w:tcW w:w="1552" w:type="dxa"/>
            <w:noWrap/>
            <w:vAlign w:val="center"/>
            <w:hideMark/>
          </w:tcPr>
          <w:p w14:paraId="3B1DEBD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516C852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839D336" w14:textId="1A67C24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II,3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2D68613C" w14:textId="6E4F40F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0,0114</w:t>
            </w:r>
          </w:p>
        </w:tc>
        <w:tc>
          <w:tcPr>
            <w:tcW w:w="1552" w:type="dxa"/>
            <w:noWrap/>
            <w:vAlign w:val="center"/>
            <w:hideMark/>
          </w:tcPr>
          <w:p w14:paraId="1867117E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0F4C9E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60FB873" w14:textId="42C36D8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II,4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423D244" w14:textId="151D9F8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1D466747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9867BAC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9F2D58C" w14:textId="6414747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 II,8</w:t>
            </w:r>
          </w:p>
        </w:tc>
        <w:tc>
          <w:tcPr>
            <w:tcW w:w="2694" w:type="dxa"/>
            <w:noWrap/>
            <w:vAlign w:val="center"/>
            <w:hideMark/>
          </w:tcPr>
          <w:p w14:paraId="33F736E6" w14:textId="2575F8FD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0,009</w:t>
            </w:r>
          </w:p>
        </w:tc>
        <w:tc>
          <w:tcPr>
            <w:tcW w:w="1552" w:type="dxa"/>
            <w:noWrap/>
            <w:vAlign w:val="center"/>
            <w:hideMark/>
          </w:tcPr>
          <w:p w14:paraId="2E01E3A2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5E3B932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7432357" w14:textId="09EBE3F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Солнечный,1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5AFA0BD" w14:textId="488B65D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7DB64E3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2CB1A8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C44A0F0" w14:textId="5B7CFE4A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Солнечный,10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0FDECEA3" w14:textId="1ECDECC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71AA069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1755B7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4C69BD1" w14:textId="7E7C6F2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Солнечный,11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32547FC9" w14:textId="15A4A329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6EB71A3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9CDCBE2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E41BF04" w14:textId="640BE7C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Солнечный,16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0B49C271" w14:textId="01ACC61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0,0221</w:t>
            </w:r>
          </w:p>
        </w:tc>
        <w:tc>
          <w:tcPr>
            <w:tcW w:w="1552" w:type="dxa"/>
            <w:noWrap/>
            <w:vAlign w:val="center"/>
            <w:hideMark/>
          </w:tcPr>
          <w:p w14:paraId="27B51AB1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5164FB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7137B8D" w14:textId="186A9FB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Солнечный,1а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177954E" w14:textId="0A26C66C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0,0075</w:t>
            </w:r>
          </w:p>
        </w:tc>
        <w:tc>
          <w:tcPr>
            <w:tcW w:w="1552" w:type="dxa"/>
            <w:noWrap/>
            <w:vAlign w:val="center"/>
            <w:hideMark/>
          </w:tcPr>
          <w:p w14:paraId="43A7BD4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78BB91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3FD45C0" w14:textId="1019B01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6698C8C" w14:textId="231B722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4A41C0BC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2B6C41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648D4E4" w14:textId="3E641B7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Солнечный,20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531BFC61" w14:textId="29D1FB0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1552" w:type="dxa"/>
            <w:noWrap/>
            <w:vAlign w:val="center"/>
            <w:hideMark/>
          </w:tcPr>
          <w:p w14:paraId="73ADEF0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DB971B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88C9DC2" w14:textId="75A5CF85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Солнечный,21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58D16BB" w14:textId="11AD513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0,0091</w:t>
            </w:r>
          </w:p>
        </w:tc>
        <w:tc>
          <w:tcPr>
            <w:tcW w:w="1552" w:type="dxa"/>
            <w:noWrap/>
            <w:vAlign w:val="center"/>
            <w:hideMark/>
          </w:tcPr>
          <w:p w14:paraId="40ADFC6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7B445B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E4C089D" w14:textId="7A38355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Солнечный,23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5F3638C" w14:textId="39660B6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0,0103</w:t>
            </w:r>
          </w:p>
        </w:tc>
        <w:tc>
          <w:tcPr>
            <w:tcW w:w="1552" w:type="dxa"/>
            <w:noWrap/>
            <w:vAlign w:val="center"/>
            <w:hideMark/>
          </w:tcPr>
          <w:p w14:paraId="253EDD1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7B309E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9E29A0D" w14:textId="1BE2054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Солнечный,24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53CBD36" w14:textId="57E47A8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0,0101</w:t>
            </w:r>
          </w:p>
        </w:tc>
        <w:tc>
          <w:tcPr>
            <w:tcW w:w="1552" w:type="dxa"/>
            <w:noWrap/>
            <w:vAlign w:val="center"/>
            <w:hideMark/>
          </w:tcPr>
          <w:p w14:paraId="6633AE4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2F12188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A8FD0C3" w14:textId="2CD092B8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Солнечный,25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5A48AD9E" w14:textId="0D9CA09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0,0174</w:t>
            </w:r>
          </w:p>
        </w:tc>
        <w:tc>
          <w:tcPr>
            <w:tcW w:w="1552" w:type="dxa"/>
            <w:noWrap/>
            <w:vAlign w:val="center"/>
            <w:hideMark/>
          </w:tcPr>
          <w:p w14:paraId="31396C01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2C65A15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7A01699" w14:textId="788C2E3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Солнечный,26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538FF4A1" w14:textId="25917D2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0,0152</w:t>
            </w:r>
          </w:p>
        </w:tc>
        <w:tc>
          <w:tcPr>
            <w:tcW w:w="1552" w:type="dxa"/>
            <w:noWrap/>
            <w:vAlign w:val="center"/>
            <w:hideMark/>
          </w:tcPr>
          <w:p w14:paraId="54A8976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E142D73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E7AD2E2" w14:textId="48B8399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Солнечный,27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8F92095" w14:textId="36712C0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0,0156</w:t>
            </w:r>
          </w:p>
        </w:tc>
        <w:tc>
          <w:tcPr>
            <w:tcW w:w="1552" w:type="dxa"/>
            <w:noWrap/>
            <w:vAlign w:val="center"/>
            <w:hideMark/>
          </w:tcPr>
          <w:p w14:paraId="0863F75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341B31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720901B" w14:textId="1260D40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Солнечный,28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67455B69" w14:textId="7840380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0,0103</w:t>
            </w:r>
          </w:p>
        </w:tc>
        <w:tc>
          <w:tcPr>
            <w:tcW w:w="1552" w:type="dxa"/>
            <w:noWrap/>
            <w:vAlign w:val="center"/>
            <w:hideMark/>
          </w:tcPr>
          <w:p w14:paraId="6AD0B1C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890C39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A80DE1C" w14:textId="3810D96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Солнечный,29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CD5C710" w14:textId="5AB5130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2" w:type="dxa"/>
            <w:noWrap/>
            <w:vAlign w:val="center"/>
            <w:hideMark/>
          </w:tcPr>
          <w:p w14:paraId="6042AA6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9D7711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4ABF681" w14:textId="27DD4FAE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341CA8E0" w14:textId="5B6F1E5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4A87767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4ED3FE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91A675B" w14:textId="75C8E8C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Солнечный,30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34FBEC65" w14:textId="15C1377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0,0085</w:t>
            </w:r>
          </w:p>
        </w:tc>
        <w:tc>
          <w:tcPr>
            <w:tcW w:w="1552" w:type="dxa"/>
            <w:noWrap/>
            <w:vAlign w:val="center"/>
            <w:hideMark/>
          </w:tcPr>
          <w:p w14:paraId="3FA8AC7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03296F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CB93F42" w14:textId="1A43A3A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Солнечный,31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9BCA59C" w14:textId="1B0B8F4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0,0085</w:t>
            </w:r>
          </w:p>
        </w:tc>
        <w:tc>
          <w:tcPr>
            <w:tcW w:w="1552" w:type="dxa"/>
            <w:noWrap/>
            <w:vAlign w:val="center"/>
            <w:hideMark/>
          </w:tcPr>
          <w:p w14:paraId="652A3B52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FAD96B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FD6B4A9" w14:textId="43A8273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Солнечный,32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7ADD87F0" w14:textId="5834F6C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0,0138</w:t>
            </w:r>
          </w:p>
        </w:tc>
        <w:tc>
          <w:tcPr>
            <w:tcW w:w="1552" w:type="dxa"/>
            <w:noWrap/>
            <w:vAlign w:val="center"/>
            <w:hideMark/>
          </w:tcPr>
          <w:p w14:paraId="1FB50C82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164667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17AD85F" w14:textId="35CBDAD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Солнечный,33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20CB86DC" w14:textId="755FC03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0,0096</w:t>
            </w:r>
          </w:p>
        </w:tc>
        <w:tc>
          <w:tcPr>
            <w:tcW w:w="1552" w:type="dxa"/>
            <w:noWrap/>
            <w:vAlign w:val="center"/>
            <w:hideMark/>
          </w:tcPr>
          <w:p w14:paraId="3B01714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C03FF9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3BBFF15" w14:textId="4A000D8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Солнечный,34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1E359B47" w14:textId="51BDE70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0,0128</w:t>
            </w:r>
          </w:p>
        </w:tc>
        <w:tc>
          <w:tcPr>
            <w:tcW w:w="1552" w:type="dxa"/>
            <w:noWrap/>
            <w:vAlign w:val="center"/>
            <w:hideMark/>
          </w:tcPr>
          <w:p w14:paraId="0992B3A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3A1572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071147B" w14:textId="2160093E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Солнечный,37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2D2B773F" w14:textId="07F8269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0,0123</w:t>
            </w:r>
          </w:p>
        </w:tc>
        <w:tc>
          <w:tcPr>
            <w:tcW w:w="1552" w:type="dxa"/>
            <w:noWrap/>
            <w:vAlign w:val="center"/>
            <w:hideMark/>
          </w:tcPr>
          <w:p w14:paraId="778A671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925C5AB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F98B0B5" w14:textId="631228E9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Солнечный,38</w:t>
            </w:r>
            <w:r w:rsidR="00313C6C">
              <w:rPr>
                <w:rFonts w:ascii="Trebuchet MS" w:hAnsi="Trebuchet MS"/>
                <w:color w:val="000000"/>
                <w:sz w:val="18"/>
                <w:szCs w:val="18"/>
              </w:rPr>
              <w:t xml:space="preserve">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0FBFE52D" w14:textId="3EEDCAE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1552" w:type="dxa"/>
            <w:noWrap/>
            <w:vAlign w:val="center"/>
            <w:hideMark/>
          </w:tcPr>
          <w:p w14:paraId="4FC7A58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18C0F0D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91D0F9A" w14:textId="4AB86356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AEC8905" w14:textId="65762D2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0F516B3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520B63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52A4448" w14:textId="1049306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Солнечный,40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318A60D7" w14:textId="24F7E1D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0,0125</w:t>
            </w:r>
          </w:p>
        </w:tc>
        <w:tc>
          <w:tcPr>
            <w:tcW w:w="1552" w:type="dxa"/>
            <w:noWrap/>
            <w:vAlign w:val="center"/>
            <w:hideMark/>
          </w:tcPr>
          <w:p w14:paraId="24B1D40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0E0626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2FA2381" w14:textId="779539D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Солнечный,41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3131046D" w14:textId="24C72C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0,0085</w:t>
            </w:r>
          </w:p>
        </w:tc>
        <w:tc>
          <w:tcPr>
            <w:tcW w:w="1552" w:type="dxa"/>
            <w:noWrap/>
            <w:vAlign w:val="center"/>
            <w:hideMark/>
          </w:tcPr>
          <w:p w14:paraId="4083870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9FB762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B2ACB41" w14:textId="3E3B7AB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Солнечный,42 кв.1, кв.2, кв.3</w:t>
            </w:r>
          </w:p>
        </w:tc>
        <w:tc>
          <w:tcPr>
            <w:tcW w:w="2694" w:type="dxa"/>
            <w:noWrap/>
            <w:vAlign w:val="center"/>
            <w:hideMark/>
          </w:tcPr>
          <w:p w14:paraId="03C42FF1" w14:textId="1CCF3BF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0,0128</w:t>
            </w:r>
          </w:p>
        </w:tc>
        <w:tc>
          <w:tcPr>
            <w:tcW w:w="1552" w:type="dxa"/>
            <w:noWrap/>
            <w:vAlign w:val="center"/>
            <w:hideMark/>
          </w:tcPr>
          <w:p w14:paraId="186FF44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AD7EA2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EF083A4" w14:textId="05666DC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Солнечный,43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BF723BD" w14:textId="2798FBDF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0,0085</w:t>
            </w:r>
          </w:p>
        </w:tc>
        <w:tc>
          <w:tcPr>
            <w:tcW w:w="1552" w:type="dxa"/>
            <w:noWrap/>
            <w:vAlign w:val="center"/>
            <w:hideMark/>
          </w:tcPr>
          <w:p w14:paraId="6322D87C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2022742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83FDE72" w14:textId="2671E48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Солнечный,48 кв.1</w:t>
            </w:r>
          </w:p>
        </w:tc>
        <w:tc>
          <w:tcPr>
            <w:tcW w:w="2694" w:type="dxa"/>
            <w:noWrap/>
            <w:vAlign w:val="center"/>
            <w:hideMark/>
          </w:tcPr>
          <w:p w14:paraId="25459F4C" w14:textId="2BF13DD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0,0137</w:t>
            </w:r>
          </w:p>
        </w:tc>
        <w:tc>
          <w:tcPr>
            <w:tcW w:w="1552" w:type="dxa"/>
            <w:noWrap/>
            <w:vAlign w:val="center"/>
            <w:hideMark/>
          </w:tcPr>
          <w:p w14:paraId="7AFCDEF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FD1507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7A8E91E" w14:textId="4ED1DF2A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Солнечный,49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603EB14" w14:textId="7CF6E3DF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0,0139</w:t>
            </w:r>
          </w:p>
        </w:tc>
        <w:tc>
          <w:tcPr>
            <w:tcW w:w="1552" w:type="dxa"/>
            <w:noWrap/>
            <w:vAlign w:val="center"/>
            <w:hideMark/>
          </w:tcPr>
          <w:p w14:paraId="3F5E4D89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862793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C09D5CE" w14:textId="20909ABA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05C061E" w14:textId="3BEC601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45639546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06731D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4D21F0F" w14:textId="04F6EE7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Солнечный,50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5BFE4CA0" w14:textId="2253B00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0,0096</w:t>
            </w:r>
          </w:p>
        </w:tc>
        <w:tc>
          <w:tcPr>
            <w:tcW w:w="1552" w:type="dxa"/>
            <w:noWrap/>
            <w:vAlign w:val="center"/>
            <w:hideMark/>
          </w:tcPr>
          <w:p w14:paraId="45CE8F9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1274B3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1EF5EAB" w14:textId="050C4EA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Солнечный,51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70F98FE" w14:textId="7D4F9F0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0,0139</w:t>
            </w:r>
          </w:p>
        </w:tc>
        <w:tc>
          <w:tcPr>
            <w:tcW w:w="1552" w:type="dxa"/>
            <w:noWrap/>
            <w:vAlign w:val="center"/>
            <w:hideMark/>
          </w:tcPr>
          <w:p w14:paraId="3C6D1E11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A95B8E8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B7C688D" w14:textId="3AEDED4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Солнечный,52</w:t>
            </w:r>
          </w:p>
        </w:tc>
        <w:tc>
          <w:tcPr>
            <w:tcW w:w="2694" w:type="dxa"/>
            <w:noWrap/>
            <w:vAlign w:val="center"/>
            <w:hideMark/>
          </w:tcPr>
          <w:p w14:paraId="0EC3A338" w14:textId="08FE8C6D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0,007</w:t>
            </w:r>
          </w:p>
        </w:tc>
        <w:tc>
          <w:tcPr>
            <w:tcW w:w="1552" w:type="dxa"/>
            <w:noWrap/>
            <w:vAlign w:val="center"/>
            <w:hideMark/>
          </w:tcPr>
          <w:p w14:paraId="0259657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BBC0F9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CE364BE" w14:textId="338BEE3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Солнечный,54</w:t>
            </w:r>
          </w:p>
        </w:tc>
        <w:tc>
          <w:tcPr>
            <w:tcW w:w="2694" w:type="dxa"/>
            <w:noWrap/>
            <w:vAlign w:val="center"/>
            <w:hideMark/>
          </w:tcPr>
          <w:p w14:paraId="5A9C89F0" w14:textId="52B56FC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0,0065</w:t>
            </w:r>
          </w:p>
        </w:tc>
        <w:tc>
          <w:tcPr>
            <w:tcW w:w="1552" w:type="dxa"/>
            <w:noWrap/>
            <w:vAlign w:val="center"/>
            <w:hideMark/>
          </w:tcPr>
          <w:p w14:paraId="4264AFE1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43A283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8AF37A6" w14:textId="7CE7591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Солнечный,56</w:t>
            </w:r>
          </w:p>
        </w:tc>
        <w:tc>
          <w:tcPr>
            <w:tcW w:w="2694" w:type="dxa"/>
            <w:noWrap/>
            <w:vAlign w:val="center"/>
            <w:hideMark/>
          </w:tcPr>
          <w:p w14:paraId="24F6B7B1" w14:textId="7F03901C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0,0065</w:t>
            </w:r>
          </w:p>
        </w:tc>
        <w:tc>
          <w:tcPr>
            <w:tcW w:w="1552" w:type="dxa"/>
            <w:noWrap/>
            <w:vAlign w:val="center"/>
            <w:hideMark/>
          </w:tcPr>
          <w:p w14:paraId="27F1D9B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C134E1D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6255438" w14:textId="47AEDC6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Солнечный,56а</w:t>
            </w:r>
          </w:p>
        </w:tc>
        <w:tc>
          <w:tcPr>
            <w:tcW w:w="2694" w:type="dxa"/>
            <w:noWrap/>
            <w:vAlign w:val="center"/>
            <w:hideMark/>
          </w:tcPr>
          <w:p w14:paraId="211CAF74" w14:textId="11F141C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0,0065</w:t>
            </w:r>
          </w:p>
        </w:tc>
        <w:tc>
          <w:tcPr>
            <w:tcW w:w="1552" w:type="dxa"/>
            <w:noWrap/>
            <w:vAlign w:val="center"/>
            <w:hideMark/>
          </w:tcPr>
          <w:p w14:paraId="6483B71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992681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BA86BD3" w14:textId="042130E5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Солнечный,59</w:t>
            </w:r>
          </w:p>
        </w:tc>
        <w:tc>
          <w:tcPr>
            <w:tcW w:w="2694" w:type="dxa"/>
            <w:noWrap/>
            <w:vAlign w:val="center"/>
            <w:hideMark/>
          </w:tcPr>
          <w:p w14:paraId="073D6DD3" w14:textId="0418186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0,0079</w:t>
            </w:r>
          </w:p>
        </w:tc>
        <w:tc>
          <w:tcPr>
            <w:tcW w:w="1552" w:type="dxa"/>
            <w:noWrap/>
            <w:vAlign w:val="center"/>
            <w:hideMark/>
          </w:tcPr>
          <w:p w14:paraId="5AAAE7F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2EAE49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0B02761" w14:textId="6E20D6E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Солнечный,61</w:t>
            </w:r>
          </w:p>
        </w:tc>
        <w:tc>
          <w:tcPr>
            <w:tcW w:w="2694" w:type="dxa"/>
            <w:noWrap/>
            <w:vAlign w:val="center"/>
            <w:hideMark/>
          </w:tcPr>
          <w:p w14:paraId="70E372BA" w14:textId="4CCB514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0,0096</w:t>
            </w:r>
          </w:p>
        </w:tc>
        <w:tc>
          <w:tcPr>
            <w:tcW w:w="1552" w:type="dxa"/>
            <w:noWrap/>
            <w:vAlign w:val="center"/>
            <w:hideMark/>
          </w:tcPr>
          <w:p w14:paraId="60B5362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FEB075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84F27DA" w14:textId="2A2B4BB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Солнечный,62</w:t>
            </w:r>
          </w:p>
        </w:tc>
        <w:tc>
          <w:tcPr>
            <w:tcW w:w="2694" w:type="dxa"/>
            <w:noWrap/>
            <w:vAlign w:val="center"/>
            <w:hideMark/>
          </w:tcPr>
          <w:p w14:paraId="7FB8B13B" w14:textId="1460023D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0,005</w:t>
            </w:r>
          </w:p>
        </w:tc>
        <w:tc>
          <w:tcPr>
            <w:tcW w:w="1552" w:type="dxa"/>
            <w:noWrap/>
            <w:vAlign w:val="center"/>
            <w:hideMark/>
          </w:tcPr>
          <w:p w14:paraId="6B7418D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66A8A8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68576D6" w14:textId="106C59C9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lastRenderedPageBreak/>
              <w:t>мкр. Солнечный,65</w:t>
            </w:r>
          </w:p>
        </w:tc>
        <w:tc>
          <w:tcPr>
            <w:tcW w:w="2694" w:type="dxa"/>
            <w:noWrap/>
            <w:vAlign w:val="center"/>
            <w:hideMark/>
          </w:tcPr>
          <w:p w14:paraId="592CCE9A" w14:textId="1E56482C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0,0057</w:t>
            </w:r>
          </w:p>
        </w:tc>
        <w:tc>
          <w:tcPr>
            <w:tcW w:w="1552" w:type="dxa"/>
            <w:noWrap/>
            <w:vAlign w:val="center"/>
            <w:hideMark/>
          </w:tcPr>
          <w:p w14:paraId="26FEC22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1D3122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0519119" w14:textId="0FA713D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Солнечный,66</w:t>
            </w:r>
          </w:p>
        </w:tc>
        <w:tc>
          <w:tcPr>
            <w:tcW w:w="2694" w:type="dxa"/>
            <w:noWrap/>
            <w:vAlign w:val="center"/>
            <w:hideMark/>
          </w:tcPr>
          <w:p w14:paraId="24383211" w14:textId="4D6FBDC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0,0065</w:t>
            </w:r>
          </w:p>
        </w:tc>
        <w:tc>
          <w:tcPr>
            <w:tcW w:w="1552" w:type="dxa"/>
            <w:noWrap/>
            <w:vAlign w:val="center"/>
            <w:hideMark/>
          </w:tcPr>
          <w:p w14:paraId="1AE582AE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7891D4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96BF37A" w14:textId="7925AC3A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Солнечный,67</w:t>
            </w:r>
          </w:p>
        </w:tc>
        <w:tc>
          <w:tcPr>
            <w:tcW w:w="2694" w:type="dxa"/>
            <w:noWrap/>
            <w:vAlign w:val="center"/>
            <w:hideMark/>
          </w:tcPr>
          <w:p w14:paraId="4D6867A9" w14:textId="6A1CC73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0,0072</w:t>
            </w:r>
          </w:p>
        </w:tc>
        <w:tc>
          <w:tcPr>
            <w:tcW w:w="1552" w:type="dxa"/>
            <w:noWrap/>
            <w:vAlign w:val="center"/>
            <w:hideMark/>
          </w:tcPr>
          <w:p w14:paraId="395D9E27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1249A2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2340D59" w14:textId="1B7B073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Солнечный,68</w:t>
            </w:r>
          </w:p>
        </w:tc>
        <w:tc>
          <w:tcPr>
            <w:tcW w:w="2694" w:type="dxa"/>
            <w:noWrap/>
            <w:vAlign w:val="center"/>
            <w:hideMark/>
          </w:tcPr>
          <w:p w14:paraId="61F0D4CA" w14:textId="1567448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0,0058</w:t>
            </w:r>
          </w:p>
        </w:tc>
        <w:tc>
          <w:tcPr>
            <w:tcW w:w="1552" w:type="dxa"/>
            <w:noWrap/>
            <w:vAlign w:val="center"/>
            <w:hideMark/>
          </w:tcPr>
          <w:p w14:paraId="6F2031D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AE9B3BB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43AF262" w14:textId="02EC70F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Солнечный,7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54716B1F" w14:textId="46E476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1E27761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EAF370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2A0FE4D" w14:textId="5FD3728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Солнечный,70</w:t>
            </w:r>
          </w:p>
        </w:tc>
        <w:tc>
          <w:tcPr>
            <w:tcW w:w="2694" w:type="dxa"/>
            <w:noWrap/>
            <w:vAlign w:val="center"/>
            <w:hideMark/>
          </w:tcPr>
          <w:p w14:paraId="1548A312" w14:textId="66315B7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1EA4ADE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DA90FA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2DEDA6B" w14:textId="41D7A71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Солнечный,71</w:t>
            </w:r>
          </w:p>
        </w:tc>
        <w:tc>
          <w:tcPr>
            <w:tcW w:w="2694" w:type="dxa"/>
            <w:noWrap/>
            <w:vAlign w:val="center"/>
            <w:hideMark/>
          </w:tcPr>
          <w:p w14:paraId="0A6DEA4E" w14:textId="749ED99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0,0217</w:t>
            </w:r>
          </w:p>
        </w:tc>
        <w:tc>
          <w:tcPr>
            <w:tcW w:w="1552" w:type="dxa"/>
            <w:noWrap/>
            <w:vAlign w:val="center"/>
            <w:hideMark/>
          </w:tcPr>
          <w:p w14:paraId="35C264F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8A0EA6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9CA8063" w14:textId="5C5E1C2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Солнечный,72</w:t>
            </w:r>
          </w:p>
        </w:tc>
        <w:tc>
          <w:tcPr>
            <w:tcW w:w="2694" w:type="dxa"/>
            <w:noWrap/>
            <w:vAlign w:val="center"/>
            <w:hideMark/>
          </w:tcPr>
          <w:p w14:paraId="48AC4695" w14:textId="38BD976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0,0059</w:t>
            </w:r>
          </w:p>
        </w:tc>
        <w:tc>
          <w:tcPr>
            <w:tcW w:w="1552" w:type="dxa"/>
            <w:noWrap/>
            <w:vAlign w:val="center"/>
            <w:hideMark/>
          </w:tcPr>
          <w:p w14:paraId="141C9C32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225425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04C5844" w14:textId="3AF5DBC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Солнечный,8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BE2F80D" w14:textId="6C4BF0F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5D52F246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DF0021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A6E03ED" w14:textId="67E35E8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мкр. Солнечный,9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9998784" w14:textId="2091A7D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41F0CCD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002DCE5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B8C2078" w14:textId="56939F9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Больничная,1а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19C64A5A" w14:textId="69EC38E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0,0212</w:t>
            </w:r>
          </w:p>
        </w:tc>
        <w:tc>
          <w:tcPr>
            <w:tcW w:w="1552" w:type="dxa"/>
            <w:noWrap/>
            <w:vAlign w:val="center"/>
            <w:hideMark/>
          </w:tcPr>
          <w:p w14:paraId="671F1F5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2AE1758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8E11A2D" w14:textId="724377EE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Больничная,2 кв.1, кв.2, кв.3</w:t>
            </w:r>
          </w:p>
        </w:tc>
        <w:tc>
          <w:tcPr>
            <w:tcW w:w="2694" w:type="dxa"/>
            <w:noWrap/>
            <w:vAlign w:val="center"/>
            <w:hideMark/>
          </w:tcPr>
          <w:p w14:paraId="6EB61A25" w14:textId="0176987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0,0205</w:t>
            </w:r>
          </w:p>
        </w:tc>
        <w:tc>
          <w:tcPr>
            <w:tcW w:w="1552" w:type="dxa"/>
            <w:noWrap/>
            <w:vAlign w:val="center"/>
            <w:hideMark/>
          </w:tcPr>
          <w:p w14:paraId="5B15E99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A4292FC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BC2899A" w14:textId="796B460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Больничная,6 кв.2, кв.3</w:t>
            </w:r>
          </w:p>
        </w:tc>
        <w:tc>
          <w:tcPr>
            <w:tcW w:w="2694" w:type="dxa"/>
            <w:noWrap/>
            <w:vAlign w:val="center"/>
            <w:hideMark/>
          </w:tcPr>
          <w:p w14:paraId="11258B86" w14:textId="2EA19B4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0,0199</w:t>
            </w:r>
          </w:p>
        </w:tc>
        <w:tc>
          <w:tcPr>
            <w:tcW w:w="1552" w:type="dxa"/>
            <w:noWrap/>
            <w:vAlign w:val="center"/>
            <w:hideMark/>
          </w:tcPr>
          <w:p w14:paraId="68665E7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9B87CF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70D9747" w14:textId="5D2BAC0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Боровая,40</w:t>
            </w:r>
          </w:p>
        </w:tc>
        <w:tc>
          <w:tcPr>
            <w:tcW w:w="2694" w:type="dxa"/>
            <w:noWrap/>
            <w:vAlign w:val="center"/>
            <w:hideMark/>
          </w:tcPr>
          <w:p w14:paraId="4F714E71" w14:textId="3B4C9BD9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0,0058</w:t>
            </w:r>
          </w:p>
        </w:tc>
        <w:tc>
          <w:tcPr>
            <w:tcW w:w="1552" w:type="dxa"/>
            <w:noWrap/>
            <w:vAlign w:val="center"/>
            <w:hideMark/>
          </w:tcPr>
          <w:p w14:paraId="48DB221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70C3B0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59DEB30" w14:textId="7883B8A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Железнодорожная,58 кв.3, кв.4</w:t>
            </w:r>
          </w:p>
        </w:tc>
        <w:tc>
          <w:tcPr>
            <w:tcW w:w="2694" w:type="dxa"/>
            <w:noWrap/>
            <w:vAlign w:val="center"/>
            <w:hideMark/>
          </w:tcPr>
          <w:p w14:paraId="26546EC6" w14:textId="4467D44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0,0243</w:t>
            </w:r>
          </w:p>
        </w:tc>
        <w:tc>
          <w:tcPr>
            <w:tcW w:w="1552" w:type="dxa"/>
            <w:noWrap/>
            <w:vAlign w:val="center"/>
            <w:hideMark/>
          </w:tcPr>
          <w:p w14:paraId="102A6FB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42B2273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B429327" w14:textId="73542E6D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Заводская,2б</w:t>
            </w:r>
          </w:p>
        </w:tc>
        <w:tc>
          <w:tcPr>
            <w:tcW w:w="2694" w:type="dxa"/>
            <w:noWrap/>
            <w:vAlign w:val="center"/>
            <w:hideMark/>
          </w:tcPr>
          <w:p w14:paraId="04141DCE" w14:textId="50357A9F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2" w:type="dxa"/>
            <w:noWrap/>
            <w:vAlign w:val="center"/>
            <w:hideMark/>
          </w:tcPr>
          <w:p w14:paraId="12C82B2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155235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5D5559E" w14:textId="65643AE8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Заводская,7а</w:t>
            </w:r>
          </w:p>
        </w:tc>
        <w:tc>
          <w:tcPr>
            <w:tcW w:w="2694" w:type="dxa"/>
            <w:noWrap/>
            <w:vAlign w:val="center"/>
            <w:hideMark/>
          </w:tcPr>
          <w:p w14:paraId="04425EF3" w14:textId="70CABF19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</w:t>
            </w:r>
          </w:p>
        </w:tc>
        <w:tc>
          <w:tcPr>
            <w:tcW w:w="1552" w:type="dxa"/>
            <w:noWrap/>
            <w:vAlign w:val="center"/>
            <w:hideMark/>
          </w:tcPr>
          <w:p w14:paraId="01414DD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8B9FC6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A3913A5" w14:textId="2B2A62B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Запрудная,13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AB3AD34" w14:textId="59DAAEC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0,0148</w:t>
            </w:r>
          </w:p>
        </w:tc>
        <w:tc>
          <w:tcPr>
            <w:tcW w:w="1552" w:type="dxa"/>
            <w:noWrap/>
            <w:vAlign w:val="center"/>
            <w:hideMark/>
          </w:tcPr>
          <w:p w14:paraId="5A08A54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D32851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21499D7" w14:textId="219914A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Запрудная,9</w:t>
            </w:r>
          </w:p>
        </w:tc>
        <w:tc>
          <w:tcPr>
            <w:tcW w:w="2694" w:type="dxa"/>
            <w:noWrap/>
            <w:vAlign w:val="center"/>
            <w:hideMark/>
          </w:tcPr>
          <w:p w14:paraId="5B5E9D34" w14:textId="4C867E6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0,0043</w:t>
            </w:r>
          </w:p>
        </w:tc>
        <w:tc>
          <w:tcPr>
            <w:tcW w:w="1552" w:type="dxa"/>
            <w:noWrap/>
            <w:vAlign w:val="center"/>
            <w:hideMark/>
          </w:tcPr>
          <w:p w14:paraId="57C1B466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2E661CD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628D3F7" w14:textId="7CA66058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Колхозная, 10а кв. 2</w:t>
            </w:r>
          </w:p>
        </w:tc>
        <w:tc>
          <w:tcPr>
            <w:tcW w:w="2694" w:type="dxa"/>
            <w:noWrap/>
            <w:vAlign w:val="center"/>
            <w:hideMark/>
          </w:tcPr>
          <w:p w14:paraId="77589A4C" w14:textId="2A2F9A0C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0,0192</w:t>
            </w:r>
          </w:p>
        </w:tc>
        <w:tc>
          <w:tcPr>
            <w:tcW w:w="1552" w:type="dxa"/>
            <w:noWrap/>
            <w:vAlign w:val="center"/>
            <w:hideMark/>
          </w:tcPr>
          <w:p w14:paraId="1D24413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48A474B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B42BD41" w14:textId="4225FBDA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Колхозная,10б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3A6340E7" w14:textId="7AF254E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0,0196</w:t>
            </w:r>
          </w:p>
        </w:tc>
        <w:tc>
          <w:tcPr>
            <w:tcW w:w="1552" w:type="dxa"/>
            <w:noWrap/>
            <w:vAlign w:val="center"/>
            <w:hideMark/>
          </w:tcPr>
          <w:p w14:paraId="0CBDB30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2A3148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7DDFF16" w14:textId="11B35E8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Колхозная,10в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0A8FA59E" w14:textId="4DDCA18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0,0166</w:t>
            </w:r>
          </w:p>
        </w:tc>
        <w:tc>
          <w:tcPr>
            <w:tcW w:w="1552" w:type="dxa"/>
            <w:noWrap/>
            <w:vAlign w:val="center"/>
            <w:hideMark/>
          </w:tcPr>
          <w:p w14:paraId="43D161D6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19AEC7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5565076" w14:textId="6F684EE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Краснослободская, д.1 кв.</w:t>
            </w:r>
            <w:r w:rsidR="00313C6C">
              <w:rPr>
                <w:rFonts w:ascii="Trebuchet MS" w:hAnsi="Trebuchet MS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4" w:type="dxa"/>
            <w:noWrap/>
            <w:vAlign w:val="center"/>
            <w:hideMark/>
          </w:tcPr>
          <w:p w14:paraId="6B599029" w14:textId="39E3975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1552" w:type="dxa"/>
            <w:noWrap/>
            <w:vAlign w:val="center"/>
            <w:hideMark/>
          </w:tcPr>
          <w:p w14:paraId="65FC782B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6717050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F6DE805" w14:textId="0606BCDC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Краснослободская, д.11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466AE567" w14:textId="39675E85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</w:t>
            </w:r>
          </w:p>
        </w:tc>
        <w:tc>
          <w:tcPr>
            <w:tcW w:w="1552" w:type="dxa"/>
            <w:noWrap/>
            <w:vAlign w:val="center"/>
            <w:hideMark/>
          </w:tcPr>
          <w:p w14:paraId="0DEF753D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9F1196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8EE8E05" w14:textId="59E972CE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Мологская,7</w:t>
            </w:r>
          </w:p>
        </w:tc>
        <w:tc>
          <w:tcPr>
            <w:tcW w:w="2694" w:type="dxa"/>
            <w:noWrap/>
            <w:vAlign w:val="center"/>
            <w:hideMark/>
          </w:tcPr>
          <w:p w14:paraId="32CB314E" w14:textId="761520C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552" w:type="dxa"/>
            <w:noWrap/>
            <w:vAlign w:val="center"/>
            <w:hideMark/>
          </w:tcPr>
          <w:p w14:paraId="382F4EDC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6E73BE9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1674E59" w14:textId="1A4BC3D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Парковская,19а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33550F8" w14:textId="1CC56B74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0,0127</w:t>
            </w:r>
          </w:p>
        </w:tc>
        <w:tc>
          <w:tcPr>
            <w:tcW w:w="1552" w:type="dxa"/>
            <w:noWrap/>
            <w:vAlign w:val="center"/>
            <w:hideMark/>
          </w:tcPr>
          <w:p w14:paraId="5F70337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F2183B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9637694" w14:textId="17868AB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Петрова,38</w:t>
            </w:r>
          </w:p>
        </w:tc>
        <w:tc>
          <w:tcPr>
            <w:tcW w:w="2694" w:type="dxa"/>
            <w:noWrap/>
            <w:vAlign w:val="center"/>
            <w:hideMark/>
          </w:tcPr>
          <w:p w14:paraId="27C8EFCC" w14:textId="2083F6B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0,0065</w:t>
            </w:r>
          </w:p>
        </w:tc>
        <w:tc>
          <w:tcPr>
            <w:tcW w:w="1552" w:type="dxa"/>
            <w:noWrap/>
            <w:vAlign w:val="center"/>
            <w:hideMark/>
          </w:tcPr>
          <w:p w14:paraId="62A42B6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98C798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3C66B34" w14:textId="7D2007C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Петрова,39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E0B896C" w14:textId="09E73172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0,0073</w:t>
            </w:r>
          </w:p>
        </w:tc>
        <w:tc>
          <w:tcPr>
            <w:tcW w:w="1552" w:type="dxa"/>
            <w:noWrap/>
            <w:vAlign w:val="center"/>
            <w:hideMark/>
          </w:tcPr>
          <w:p w14:paraId="1BA3E4C7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3E1963C4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1D1F7568" w14:textId="672C28E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Петрова,40 кв. 2</w:t>
            </w:r>
          </w:p>
        </w:tc>
        <w:tc>
          <w:tcPr>
            <w:tcW w:w="2694" w:type="dxa"/>
            <w:noWrap/>
            <w:vAlign w:val="center"/>
            <w:hideMark/>
          </w:tcPr>
          <w:p w14:paraId="5AE7DB57" w14:textId="2D7C194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0,014</w:t>
            </w:r>
          </w:p>
        </w:tc>
        <w:tc>
          <w:tcPr>
            <w:tcW w:w="1552" w:type="dxa"/>
            <w:noWrap/>
            <w:vAlign w:val="center"/>
            <w:hideMark/>
          </w:tcPr>
          <w:p w14:paraId="0BD67A2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B936BC8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F152D1E" w14:textId="0255B736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Петрова,41</w:t>
            </w:r>
          </w:p>
        </w:tc>
        <w:tc>
          <w:tcPr>
            <w:tcW w:w="2694" w:type="dxa"/>
            <w:noWrap/>
            <w:vAlign w:val="center"/>
            <w:hideMark/>
          </w:tcPr>
          <w:p w14:paraId="1A70CCB7" w14:textId="2DDA3BE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0,062</w:t>
            </w:r>
          </w:p>
        </w:tc>
        <w:tc>
          <w:tcPr>
            <w:tcW w:w="1552" w:type="dxa"/>
            <w:noWrap/>
            <w:vAlign w:val="center"/>
            <w:hideMark/>
          </w:tcPr>
          <w:p w14:paraId="746A42D9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89C0E9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19A8F54" w14:textId="10095CE5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Петрова,41а</w:t>
            </w:r>
          </w:p>
        </w:tc>
        <w:tc>
          <w:tcPr>
            <w:tcW w:w="2694" w:type="dxa"/>
            <w:noWrap/>
            <w:vAlign w:val="center"/>
            <w:hideMark/>
          </w:tcPr>
          <w:p w14:paraId="317961C8" w14:textId="1ADB990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18A90E7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AFAE8F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5E9B020" w14:textId="329C54B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Петрова,43 кв. 1</w:t>
            </w:r>
          </w:p>
        </w:tc>
        <w:tc>
          <w:tcPr>
            <w:tcW w:w="2694" w:type="dxa"/>
            <w:noWrap/>
            <w:vAlign w:val="center"/>
            <w:hideMark/>
          </w:tcPr>
          <w:p w14:paraId="71165E3D" w14:textId="595E9CF3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0,0109</w:t>
            </w:r>
          </w:p>
        </w:tc>
        <w:tc>
          <w:tcPr>
            <w:tcW w:w="1552" w:type="dxa"/>
            <w:noWrap/>
            <w:vAlign w:val="center"/>
            <w:hideMark/>
          </w:tcPr>
          <w:p w14:paraId="022A473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9A5B2A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6C8195B" w14:textId="37691F3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Петрова,45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7581AFCB" w14:textId="41FF3080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0,0136</w:t>
            </w:r>
          </w:p>
        </w:tc>
        <w:tc>
          <w:tcPr>
            <w:tcW w:w="1552" w:type="dxa"/>
            <w:noWrap/>
            <w:vAlign w:val="center"/>
            <w:hideMark/>
          </w:tcPr>
          <w:p w14:paraId="0B41E2C7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61B2CAF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052E0737" w14:textId="3E6EB6A4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Петрова,47 кв. 2</w:t>
            </w:r>
          </w:p>
        </w:tc>
        <w:tc>
          <w:tcPr>
            <w:tcW w:w="2694" w:type="dxa"/>
            <w:noWrap/>
            <w:vAlign w:val="center"/>
            <w:hideMark/>
          </w:tcPr>
          <w:p w14:paraId="51D78825" w14:textId="0FEC680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2" w:type="dxa"/>
            <w:noWrap/>
            <w:vAlign w:val="center"/>
            <w:hideMark/>
          </w:tcPr>
          <w:p w14:paraId="548ED20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46B57EB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B8DF184" w14:textId="20CE75F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Пионерская,6</w:t>
            </w:r>
          </w:p>
        </w:tc>
        <w:tc>
          <w:tcPr>
            <w:tcW w:w="2694" w:type="dxa"/>
            <w:noWrap/>
            <w:vAlign w:val="center"/>
            <w:hideMark/>
          </w:tcPr>
          <w:p w14:paraId="6F773AC7" w14:textId="7309558A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4C16DEB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22C5185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5189DC0" w14:textId="159AFAE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Пролетарская,73</w:t>
            </w:r>
          </w:p>
        </w:tc>
        <w:tc>
          <w:tcPr>
            <w:tcW w:w="2694" w:type="dxa"/>
            <w:noWrap/>
            <w:vAlign w:val="center"/>
            <w:hideMark/>
          </w:tcPr>
          <w:p w14:paraId="5C689E3F" w14:textId="3F7CE49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1552" w:type="dxa"/>
            <w:noWrap/>
            <w:vAlign w:val="center"/>
            <w:hideMark/>
          </w:tcPr>
          <w:p w14:paraId="348BCC6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28D66D7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9404292" w14:textId="42505E85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Санаторная,11 кв.6</w:t>
            </w:r>
          </w:p>
        </w:tc>
        <w:tc>
          <w:tcPr>
            <w:tcW w:w="2694" w:type="dxa"/>
            <w:noWrap/>
            <w:vAlign w:val="center"/>
            <w:hideMark/>
          </w:tcPr>
          <w:p w14:paraId="21469A35" w14:textId="5E86EB0B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0,016</w:t>
            </w:r>
          </w:p>
        </w:tc>
        <w:tc>
          <w:tcPr>
            <w:tcW w:w="1552" w:type="dxa"/>
            <w:noWrap/>
            <w:vAlign w:val="center"/>
            <w:hideMark/>
          </w:tcPr>
          <w:p w14:paraId="2C969B7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ABB4B3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53203CF" w14:textId="4130ECF6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Санаторная,13а</w:t>
            </w:r>
          </w:p>
        </w:tc>
        <w:tc>
          <w:tcPr>
            <w:tcW w:w="2694" w:type="dxa"/>
            <w:noWrap/>
            <w:vAlign w:val="center"/>
            <w:hideMark/>
          </w:tcPr>
          <w:p w14:paraId="2AC90207" w14:textId="4104722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0,0118</w:t>
            </w:r>
          </w:p>
        </w:tc>
        <w:tc>
          <w:tcPr>
            <w:tcW w:w="1552" w:type="dxa"/>
            <w:noWrap/>
            <w:vAlign w:val="center"/>
            <w:hideMark/>
          </w:tcPr>
          <w:p w14:paraId="7C5F9A9C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4B1AE1E6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E41FA4F" w14:textId="78B488F1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Санаторная,4</w:t>
            </w:r>
          </w:p>
        </w:tc>
        <w:tc>
          <w:tcPr>
            <w:tcW w:w="2694" w:type="dxa"/>
            <w:noWrap/>
            <w:vAlign w:val="center"/>
            <w:hideMark/>
          </w:tcPr>
          <w:p w14:paraId="442CADD9" w14:textId="4AFA9FE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0,0133</w:t>
            </w:r>
          </w:p>
        </w:tc>
        <w:tc>
          <w:tcPr>
            <w:tcW w:w="1552" w:type="dxa"/>
            <w:noWrap/>
            <w:vAlign w:val="center"/>
            <w:hideMark/>
          </w:tcPr>
          <w:p w14:paraId="01162F22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5D434D2D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61591762" w14:textId="387CAF7F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Санаторная,7</w:t>
            </w:r>
          </w:p>
        </w:tc>
        <w:tc>
          <w:tcPr>
            <w:tcW w:w="2694" w:type="dxa"/>
            <w:noWrap/>
            <w:vAlign w:val="center"/>
            <w:hideMark/>
          </w:tcPr>
          <w:p w14:paraId="31E3064F" w14:textId="27E3DC6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6D75DA44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33BBD4C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79F49588" w14:textId="51EF4B8B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Санаторная,8 кв.1, кв.2, кв.3</w:t>
            </w:r>
          </w:p>
        </w:tc>
        <w:tc>
          <w:tcPr>
            <w:tcW w:w="2694" w:type="dxa"/>
            <w:noWrap/>
            <w:vAlign w:val="center"/>
            <w:hideMark/>
          </w:tcPr>
          <w:p w14:paraId="3719689C" w14:textId="69FD92D4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0,015</w:t>
            </w:r>
          </w:p>
        </w:tc>
        <w:tc>
          <w:tcPr>
            <w:tcW w:w="1552" w:type="dxa"/>
            <w:noWrap/>
            <w:vAlign w:val="center"/>
            <w:hideMark/>
          </w:tcPr>
          <w:p w14:paraId="64CEF938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0BA17DC7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55D9F249" w14:textId="75202692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Санаторная,9 кв.2, кв.3, кв.4, кв.6, кв.7</w:t>
            </w:r>
          </w:p>
        </w:tc>
        <w:tc>
          <w:tcPr>
            <w:tcW w:w="2694" w:type="dxa"/>
            <w:noWrap/>
            <w:vAlign w:val="center"/>
            <w:hideMark/>
          </w:tcPr>
          <w:p w14:paraId="2530C718" w14:textId="3125E741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0,0421</w:t>
            </w:r>
          </w:p>
        </w:tc>
        <w:tc>
          <w:tcPr>
            <w:tcW w:w="1552" w:type="dxa"/>
            <w:noWrap/>
            <w:vAlign w:val="center"/>
            <w:hideMark/>
          </w:tcPr>
          <w:p w14:paraId="5B529EC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62F0BD9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4D62F417" w14:textId="353BCE25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ул. Смирнова,8 кв.1, кв.2</w:t>
            </w:r>
          </w:p>
        </w:tc>
        <w:tc>
          <w:tcPr>
            <w:tcW w:w="2694" w:type="dxa"/>
            <w:noWrap/>
            <w:vAlign w:val="center"/>
            <w:hideMark/>
          </w:tcPr>
          <w:p w14:paraId="683AE40E" w14:textId="4FE9152C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0,0124</w:t>
            </w:r>
          </w:p>
        </w:tc>
        <w:tc>
          <w:tcPr>
            <w:tcW w:w="1552" w:type="dxa"/>
            <w:noWrap/>
            <w:vAlign w:val="center"/>
            <w:hideMark/>
          </w:tcPr>
          <w:p w14:paraId="364BD4CA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19733A34" w14:textId="77777777" w:rsidTr="00351ACD">
        <w:trPr>
          <w:trHeight w:val="20"/>
        </w:trPr>
        <w:tc>
          <w:tcPr>
            <w:tcW w:w="9911" w:type="dxa"/>
            <w:gridSpan w:val="3"/>
            <w:shd w:val="clear" w:color="auto" w:fill="83CAEB" w:themeFill="accent1" w:themeFillTint="66"/>
            <w:noWrap/>
            <w:vAlign w:val="center"/>
          </w:tcPr>
          <w:p w14:paraId="2174D099" w14:textId="728D10EE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Категория теплопотребления – «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бюджетные учреждения</w:t>
            </w: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»</w:t>
            </w:r>
          </w:p>
        </w:tc>
      </w:tr>
      <w:tr w:rsidR="00351ACD" w:rsidRPr="00351ACD" w14:paraId="74D34835" w14:textId="77777777" w:rsidTr="00351ACD">
        <w:trPr>
          <w:trHeight w:val="20"/>
        </w:trPr>
        <w:tc>
          <w:tcPr>
            <w:tcW w:w="5665" w:type="dxa"/>
            <w:noWrap/>
            <w:vAlign w:val="center"/>
          </w:tcPr>
          <w:p w14:paraId="616A65F1" w14:textId="18C70A40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Санаторная,5 Пенсион. фонд</w:t>
            </w:r>
          </w:p>
        </w:tc>
        <w:tc>
          <w:tcPr>
            <w:tcW w:w="2694" w:type="dxa"/>
            <w:noWrap/>
            <w:vAlign w:val="center"/>
          </w:tcPr>
          <w:p w14:paraId="49D5B846" w14:textId="26E0F186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0,0097</w:t>
            </w:r>
          </w:p>
        </w:tc>
        <w:tc>
          <w:tcPr>
            <w:tcW w:w="1552" w:type="dxa"/>
            <w:noWrap/>
            <w:vAlign w:val="center"/>
          </w:tcPr>
          <w:p w14:paraId="270B3A96" w14:textId="1E9E64F8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B95841A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25E63BBB" w14:textId="77777777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Санаторная,2а,Зубопротезный кабинет</w:t>
            </w:r>
          </w:p>
        </w:tc>
        <w:tc>
          <w:tcPr>
            <w:tcW w:w="2694" w:type="dxa"/>
            <w:noWrap/>
            <w:vAlign w:val="center"/>
            <w:hideMark/>
          </w:tcPr>
          <w:p w14:paraId="0C8E3BBF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0,0115</w:t>
            </w:r>
          </w:p>
        </w:tc>
        <w:tc>
          <w:tcPr>
            <w:tcW w:w="1552" w:type="dxa"/>
            <w:noWrap/>
            <w:vAlign w:val="center"/>
            <w:hideMark/>
          </w:tcPr>
          <w:p w14:paraId="4796B473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351ACD" w:rsidRPr="00351ACD" w14:paraId="788DC621" w14:textId="77777777" w:rsidTr="00351ACD">
        <w:trPr>
          <w:trHeight w:val="20"/>
        </w:trPr>
        <w:tc>
          <w:tcPr>
            <w:tcW w:w="5665" w:type="dxa"/>
            <w:noWrap/>
            <w:vAlign w:val="center"/>
            <w:hideMark/>
          </w:tcPr>
          <w:p w14:paraId="31F9E1F7" w14:textId="1310F8F3" w:rsidR="00351ACD" w:rsidRPr="00351ACD" w:rsidRDefault="00351ACD" w:rsidP="00351AC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ул. Красноармейская,25 (лит.В),</w:t>
            </w:r>
            <w:r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Пищеблок</w:t>
            </w:r>
          </w:p>
        </w:tc>
        <w:tc>
          <w:tcPr>
            <w:tcW w:w="2694" w:type="dxa"/>
            <w:noWrap/>
            <w:vAlign w:val="center"/>
            <w:hideMark/>
          </w:tcPr>
          <w:p w14:paraId="5A5E98C5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0,0230</w:t>
            </w:r>
          </w:p>
        </w:tc>
        <w:tc>
          <w:tcPr>
            <w:tcW w:w="1552" w:type="dxa"/>
            <w:noWrap/>
            <w:vAlign w:val="center"/>
            <w:hideMark/>
          </w:tcPr>
          <w:p w14:paraId="7A17A7D0" w14:textId="77777777" w:rsidR="00351ACD" w:rsidRPr="00351ACD" w:rsidRDefault="00351ACD" w:rsidP="00351AC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14:paraId="6CA6C47A" w14:textId="77777777" w:rsidR="00E21BBA" w:rsidRPr="00351ACD" w:rsidRDefault="00E21BBA" w:rsidP="00E21BBA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  <w:sz w:val="16"/>
          <w:szCs w:val="16"/>
        </w:rPr>
      </w:pPr>
    </w:p>
    <w:p w14:paraId="5FD69605" w14:textId="2A94CBF7" w:rsidR="00ED50A6" w:rsidRPr="00EF696F" w:rsidRDefault="00ED50A6" w:rsidP="00351ACD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52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00" w:name="_Toc356459894"/>
      <w:bookmarkStart w:id="201" w:name="_Toc358669564"/>
      <w:bookmarkStart w:id="202" w:name="_Toc203488774"/>
      <w:r w:rsidRPr="00EF696F">
        <w:rPr>
          <w:rFonts w:ascii="Trebuchet MS" w:eastAsia="Times New Roman" w:hAnsi="Trebuchet MS" w:cs="Times New Roman"/>
          <w:b/>
          <w:lang w:eastAsia="ru-RU"/>
        </w:rPr>
        <w:t>2.6</w:t>
      </w:r>
      <w:r w:rsidR="00EE2FDD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EF696F">
        <w:rPr>
          <w:rFonts w:ascii="Trebuchet MS" w:eastAsia="Times New Roman" w:hAnsi="Trebuchet MS" w:cs="Times New Roman"/>
          <w:b/>
          <w:lang w:eastAsia="ru-RU"/>
        </w:rPr>
        <w:t>Прогнозы приростов объемов потребления тепловой энергии (мощности) и теплоносителя объектами, расположенными в производственных зонах, при условии возможных изменений производственных зон и их перепрофилирования и приростов объемов потребления тепловой энергии (мощности) производственными объектами с разделением по видам теплопотребления и по видам теплоносителя (горячая вода и пар) в зоне действия каждого из существующих или предлагаемых для строительства источников тепловой энергии</w:t>
      </w:r>
      <w:bookmarkEnd w:id="200"/>
      <w:bookmarkEnd w:id="201"/>
      <w:bookmarkEnd w:id="202"/>
    </w:p>
    <w:p w14:paraId="46461B7A" w14:textId="35C724B3" w:rsidR="00ED50A6" w:rsidRPr="00EF696F" w:rsidRDefault="00750AB4" w:rsidP="00056854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03" w:name="_Hlk165013397"/>
      <w:bookmarkStart w:id="204" w:name="_Hlk165281233"/>
      <w:r w:rsidRPr="00BE5FA8">
        <w:rPr>
          <w:rFonts w:ascii="Trebuchet MS" w:eastAsia="Times New Roman" w:hAnsi="Trebuchet MS" w:cs="Times New Roman"/>
          <w:spacing w:val="-5"/>
          <w:lang w:eastAsia="ru-RU"/>
        </w:rPr>
        <w:t xml:space="preserve">Теплоснабжающие организации деятельность по производству и передаче тепловой энергии в границах производственных зон на территории </w:t>
      </w:r>
      <w:r w:rsidR="007D43AF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FB5D5E" w:rsidRPr="00BE5FA8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BE5FA8">
        <w:rPr>
          <w:rFonts w:ascii="Trebuchet MS" w:eastAsia="Times New Roman" w:hAnsi="Trebuchet MS" w:cs="Times New Roman"/>
          <w:spacing w:val="-5"/>
          <w:lang w:eastAsia="ru-RU"/>
        </w:rPr>
        <w:t xml:space="preserve"> не осуществляют.</w:t>
      </w:r>
      <w:r w:rsidR="00351ACD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bookmarkEnd w:id="203"/>
      <w:r w:rsidRPr="00BE5FA8">
        <w:rPr>
          <w:rFonts w:ascii="Trebuchet MS" w:eastAsia="Times New Roman" w:hAnsi="Trebuchet MS" w:cs="Times New Roman"/>
          <w:spacing w:val="-5"/>
          <w:lang w:eastAsia="ru-RU"/>
        </w:rPr>
        <w:t>Информация об объемах потребления тепловой энергии промышленными зданиями и сооружениями, расположенными в производственных зонах, юридическими лицами не раскрывается.</w:t>
      </w:r>
    </w:p>
    <w:bookmarkEnd w:id="204"/>
    <w:p w14:paraId="08E0C5A2" w14:textId="6C4243A1" w:rsidR="00ED50A6" w:rsidRPr="006333D1" w:rsidRDefault="00ED50A6" w:rsidP="00C9686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ED50A6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6045192A" w14:textId="3578F2D4" w:rsidR="00547FCC" w:rsidRPr="00E467D8" w:rsidRDefault="00D82057" w:rsidP="00201B3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05" w:name="_Toc359329231"/>
      <w:bookmarkStart w:id="206" w:name="_Toc203488775"/>
      <w:bookmarkStart w:id="207" w:name="_Toc358669566"/>
      <w:r w:rsidRPr="00BA7F35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3. </w:t>
      </w:r>
      <w:bookmarkStart w:id="208" w:name="_Toc34466631"/>
      <w:bookmarkEnd w:id="205"/>
      <w:r w:rsidR="00547FCC" w:rsidRPr="00BA7F35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Электронная модель системы теплоснабжения </w:t>
      </w:r>
      <w:r w:rsidR="00A51FB1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муниципального</w:t>
      </w:r>
      <w:r w:rsidR="00547FCC" w:rsidRPr="00BA7F35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округа</w:t>
      </w:r>
      <w:bookmarkEnd w:id="206"/>
      <w:bookmarkEnd w:id="208"/>
    </w:p>
    <w:p w14:paraId="7F224A94" w14:textId="25FA5BB3" w:rsidR="00BA7F35" w:rsidRDefault="00201B38" w:rsidP="005D7F1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201B38">
        <w:rPr>
          <w:rFonts w:ascii="Trebuchet MS" w:eastAsia="Times New Roman" w:hAnsi="Trebuchet MS" w:cs="Times New Roman"/>
          <w:lang w:eastAsia="ru-RU"/>
        </w:rPr>
        <w:t xml:space="preserve">По состоянию на 2025 год численность населения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201B38">
        <w:rPr>
          <w:rFonts w:ascii="Trebuchet MS" w:eastAsia="Times New Roman" w:hAnsi="Trebuchet MS" w:cs="Times New Roman"/>
          <w:lang w:eastAsia="ru-RU"/>
        </w:rPr>
        <w:t xml:space="preserve"> составляет </w:t>
      </w:r>
      <w:r w:rsidR="00A321F8" w:rsidRPr="00A321F8">
        <w:rPr>
          <w:rFonts w:ascii="Trebuchet MS" w:eastAsia="Times New Roman" w:hAnsi="Trebuchet MS" w:cs="Times New Roman"/>
          <w:lang w:eastAsia="ru-RU"/>
        </w:rPr>
        <w:t>13 535</w:t>
      </w:r>
      <w:r w:rsidRPr="00201B38">
        <w:rPr>
          <w:rFonts w:ascii="Trebuchet MS" w:eastAsia="Times New Roman" w:hAnsi="Trebuchet MS" w:cs="Times New Roman"/>
          <w:lang w:eastAsia="ru-RU"/>
        </w:rPr>
        <w:t xml:space="preserve"> человек. В соответствии с пунктом 2 Постановления Правительства РФ от 22.02.2012 г. № 154 «О требованиях к схемам теплоснабжения, порядку их разработки и утверждения» разработка электронной модели систем теплоснабжения не требуется.</w:t>
      </w:r>
      <w:r w:rsidR="00547FCC" w:rsidRPr="00BA7F35">
        <w:rPr>
          <w:rFonts w:ascii="Trebuchet MS" w:eastAsia="Times New Roman" w:hAnsi="Trebuchet MS" w:cs="Times New Roman"/>
          <w:lang w:eastAsia="ru-RU"/>
        </w:rPr>
        <w:t xml:space="preserve"> </w:t>
      </w:r>
    </w:p>
    <w:p w14:paraId="15C7DBC5" w14:textId="77777777" w:rsidR="005D7F16" w:rsidRPr="00BA7F35" w:rsidRDefault="005D7F16" w:rsidP="005D7F1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0D6E9243" w14:textId="5823FDDA" w:rsidR="0079173D" w:rsidRPr="00BA7F35" w:rsidRDefault="0079173D" w:rsidP="00E8374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09" w:name="_Toc203488776"/>
      <w:r w:rsidRPr="00BA7F35">
        <w:rPr>
          <w:rFonts w:ascii="Trebuchet MS" w:eastAsia="Times New Roman" w:hAnsi="Trebuchet MS" w:cs="Times New Roman"/>
          <w:b/>
          <w:lang w:eastAsia="ru-RU"/>
        </w:rPr>
        <w:t>3.1</w:t>
      </w:r>
      <w:bookmarkStart w:id="210" w:name="_Toc34466632"/>
      <w:r w:rsidRPr="00BA7F35">
        <w:rPr>
          <w:rFonts w:ascii="Trebuchet MS" w:eastAsia="Times New Roman" w:hAnsi="Trebuchet MS" w:cs="Times New Roman"/>
          <w:b/>
          <w:lang w:eastAsia="ru-RU"/>
        </w:rPr>
        <w:t xml:space="preserve"> Графическое представление объектов системы теплоснабжения с привязкой к топографической основе </w:t>
      </w:r>
      <w:r w:rsidR="00A51FB1">
        <w:rPr>
          <w:rFonts w:ascii="Trebuchet MS" w:eastAsia="Times New Roman" w:hAnsi="Trebuchet MS" w:cs="Times New Roman"/>
          <w:b/>
          <w:lang w:eastAsia="ru-RU"/>
        </w:rPr>
        <w:t>муниципального</w:t>
      </w:r>
      <w:r w:rsidRPr="00BA7F35">
        <w:rPr>
          <w:rFonts w:ascii="Trebuchet MS" w:eastAsia="Times New Roman" w:hAnsi="Trebuchet MS" w:cs="Times New Roman"/>
          <w:b/>
          <w:lang w:eastAsia="ru-RU"/>
        </w:rPr>
        <w:t xml:space="preserve"> округа и с полным топологическим описанием связности объектов</w:t>
      </w:r>
      <w:bookmarkEnd w:id="209"/>
      <w:bookmarkEnd w:id="210"/>
    </w:p>
    <w:p w14:paraId="54C776F0" w14:textId="28971B59" w:rsidR="0075654F" w:rsidRPr="0075654F" w:rsidRDefault="0075654F" w:rsidP="0075654F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11" w:name="_Hlk133146915"/>
      <w:r w:rsidRPr="0075654F">
        <w:rPr>
          <w:rFonts w:ascii="Trebuchet MS" w:eastAsia="Times New Roman" w:hAnsi="Trebuchet MS" w:cs="Times New Roman"/>
          <w:lang w:eastAsia="ru-RU"/>
        </w:rPr>
        <w:t>Отображение объектов сист</w:t>
      </w:r>
      <w:r w:rsidRPr="00201B38">
        <w:rPr>
          <w:rFonts w:ascii="Trebuchet MS" w:eastAsia="Times New Roman" w:hAnsi="Trebuchet MS" w:cs="Times New Roman"/>
          <w:lang w:eastAsia="ru-RU"/>
        </w:rPr>
        <w:t xml:space="preserve">ем теплоснабжения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201B38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201B38">
        <w:rPr>
          <w:rFonts w:ascii="Trebuchet MS" w:eastAsia="Times New Roman" w:hAnsi="Trebuchet MS" w:cs="Times New Roman"/>
          <w:lang w:eastAsia="ru-RU"/>
        </w:rPr>
        <w:t xml:space="preserve"> с привязкой к топографической основе представлено в разделе 1.3.</w:t>
      </w:r>
      <w:r w:rsidR="001166AB" w:rsidRPr="00201B38">
        <w:rPr>
          <w:rFonts w:ascii="Trebuchet MS" w:eastAsia="Times New Roman" w:hAnsi="Trebuchet MS" w:cs="Times New Roman"/>
          <w:lang w:eastAsia="ru-RU"/>
        </w:rPr>
        <w:t>2</w:t>
      </w:r>
      <w:r w:rsidRPr="00201B38">
        <w:rPr>
          <w:rFonts w:ascii="Trebuchet MS" w:eastAsia="Times New Roman" w:hAnsi="Trebuchet MS" w:cs="Times New Roman"/>
          <w:lang w:eastAsia="ru-RU"/>
        </w:rPr>
        <w:t xml:space="preserve"> </w:t>
      </w:r>
      <w:r w:rsidR="00DB32F4" w:rsidRPr="00201B38">
        <w:rPr>
          <w:rFonts w:ascii="Trebuchet MS" w:eastAsia="Times New Roman" w:hAnsi="Trebuchet MS" w:cs="Times New Roman"/>
          <w:lang w:eastAsia="ru-RU"/>
        </w:rPr>
        <w:t xml:space="preserve">Том 2. </w:t>
      </w:r>
      <w:r w:rsidR="00201B38" w:rsidRPr="00201B38">
        <w:rPr>
          <w:rFonts w:ascii="Trebuchet MS" w:eastAsia="Times New Roman" w:hAnsi="Trebuchet MS" w:cs="Times New Roman"/>
          <w:lang w:eastAsia="ru-RU"/>
        </w:rPr>
        <w:t>«</w:t>
      </w:r>
      <w:r w:rsidR="00DB32F4" w:rsidRPr="00201B38">
        <w:rPr>
          <w:rFonts w:ascii="Trebuchet MS" w:eastAsia="Times New Roman" w:hAnsi="Trebuchet MS" w:cs="Times New Roman"/>
          <w:lang w:eastAsia="ru-RU"/>
        </w:rPr>
        <w:t>Обосновывающие материалы</w:t>
      </w:r>
      <w:r w:rsidR="00201B38" w:rsidRPr="00201B38">
        <w:rPr>
          <w:rFonts w:ascii="Trebuchet MS" w:eastAsia="Times New Roman" w:hAnsi="Trebuchet MS" w:cs="Times New Roman"/>
          <w:lang w:eastAsia="ru-RU"/>
        </w:rPr>
        <w:t>»</w:t>
      </w:r>
      <w:r w:rsidR="00CA310B" w:rsidRPr="00201B38">
        <w:rPr>
          <w:rFonts w:ascii="Trebuchet MS" w:eastAsia="Times New Roman" w:hAnsi="Trebuchet MS" w:cs="Times New Roman"/>
          <w:lang w:eastAsia="ru-RU"/>
        </w:rPr>
        <w:t xml:space="preserve"> </w:t>
      </w:r>
      <w:bookmarkStart w:id="212" w:name="_Hlk168261977"/>
      <w:r w:rsidR="00CA310B" w:rsidRPr="00201B38">
        <w:rPr>
          <w:rFonts w:ascii="Trebuchet MS" w:eastAsia="Times New Roman" w:hAnsi="Trebuchet MS" w:cs="Times New Roman"/>
          <w:lang w:eastAsia="ru-RU"/>
        </w:rPr>
        <w:t xml:space="preserve">и прилагаемой к </w:t>
      </w:r>
      <w:r w:rsidR="00A321F8">
        <w:rPr>
          <w:rFonts w:ascii="Trebuchet MS" w:eastAsia="Times New Roman" w:hAnsi="Trebuchet MS" w:cs="Times New Roman"/>
          <w:lang w:eastAsia="ru-RU"/>
        </w:rPr>
        <w:t>«</w:t>
      </w:r>
      <w:r w:rsidR="00CA310B" w:rsidRPr="00201B38">
        <w:rPr>
          <w:rFonts w:ascii="Trebuchet MS" w:eastAsia="Times New Roman" w:hAnsi="Trebuchet MS" w:cs="Times New Roman"/>
          <w:lang w:eastAsia="ru-RU"/>
        </w:rPr>
        <w:t>Схеме теплоснабжения</w:t>
      </w:r>
      <w:r w:rsidR="00A321F8">
        <w:rPr>
          <w:rFonts w:ascii="Trebuchet MS" w:eastAsia="Times New Roman" w:hAnsi="Trebuchet MS" w:cs="Times New Roman"/>
          <w:lang w:eastAsia="ru-RU"/>
        </w:rPr>
        <w:t>»</w:t>
      </w:r>
      <w:r w:rsidR="00CA310B" w:rsidRPr="00201B38">
        <w:rPr>
          <w:rFonts w:ascii="Trebuchet MS" w:eastAsia="Times New Roman" w:hAnsi="Trebuchet MS" w:cs="Times New Roman"/>
          <w:lang w:eastAsia="ru-RU"/>
        </w:rPr>
        <w:t xml:space="preserve"> графической части схем тепловых сетей </w:t>
      </w:r>
      <w:bookmarkEnd w:id="212"/>
      <w:r w:rsidR="00201B38" w:rsidRPr="00201B38">
        <w:rPr>
          <w:rFonts w:ascii="Trebuchet MS" w:eastAsia="Times New Roman" w:hAnsi="Trebuchet MS" w:cs="Times New Roman"/>
          <w:lang w:eastAsia="ru-RU"/>
        </w:rPr>
        <w:t>муниципального округа</w:t>
      </w:r>
      <w:r w:rsidRPr="00201B38">
        <w:rPr>
          <w:rFonts w:ascii="Trebuchet MS" w:eastAsia="Times New Roman" w:hAnsi="Trebuchet MS" w:cs="Times New Roman"/>
          <w:lang w:eastAsia="ru-RU"/>
        </w:rPr>
        <w:t>.</w:t>
      </w:r>
    </w:p>
    <w:bookmarkEnd w:id="211"/>
    <w:p w14:paraId="2ECB1EF1" w14:textId="77777777" w:rsidR="00E83747" w:rsidRPr="00BA7F35" w:rsidRDefault="00E83747" w:rsidP="00E8374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6C656220" w14:textId="77777777" w:rsidR="006D1C87" w:rsidRPr="00BA7F35" w:rsidRDefault="006D1C87" w:rsidP="001416E1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bCs/>
          <w:lang w:eastAsia="ru-RU"/>
        </w:rPr>
      </w:pPr>
      <w:bookmarkStart w:id="213" w:name="_Toc34466633"/>
      <w:bookmarkStart w:id="214" w:name="_Toc203488777"/>
      <w:r w:rsidRPr="00BA7F35">
        <w:rPr>
          <w:rFonts w:ascii="Trebuchet MS" w:eastAsia="Times New Roman" w:hAnsi="Trebuchet MS" w:cs="Times New Roman"/>
          <w:b/>
          <w:lang w:eastAsia="ru-RU"/>
        </w:rPr>
        <w:t>3.2 Паспортизация объектов системы теплоснабжения</w:t>
      </w:r>
      <w:bookmarkEnd w:id="213"/>
      <w:bookmarkEnd w:id="214"/>
    </w:p>
    <w:p w14:paraId="584CBAAA" w14:textId="77777777" w:rsidR="00CA310B" w:rsidRPr="00CA310B" w:rsidRDefault="00CA310B" w:rsidP="00CA310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15" w:name="_Hlk165013842"/>
      <w:bookmarkStart w:id="216" w:name="_Hlk133146984"/>
      <w:r w:rsidRPr="00CA310B">
        <w:rPr>
          <w:rFonts w:ascii="Trebuchet MS" w:eastAsia="Times New Roman" w:hAnsi="Trebuchet MS" w:cs="Times New Roman"/>
          <w:lang w:eastAsia="ru-RU"/>
        </w:rPr>
        <w:t>При формировании электронной модели паспортизация произведена по следующим объектам теплоснабжения:</w:t>
      </w:r>
      <w:bookmarkEnd w:id="215"/>
    </w:p>
    <w:p w14:paraId="12A1F9AE" w14:textId="77777777" w:rsidR="00CA310B" w:rsidRPr="00CA310B" w:rsidRDefault="00CA310B" w:rsidP="00CA310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17" w:name="_Hlk165013851"/>
      <w:r w:rsidRPr="00CA310B">
        <w:rPr>
          <w:rFonts w:ascii="Trebuchet MS" w:eastAsia="Times New Roman" w:hAnsi="Trebuchet MS" w:cs="Times New Roman"/>
          <w:lang w:eastAsia="ru-RU"/>
        </w:rPr>
        <w:t>- источники тепловой энергии;</w:t>
      </w:r>
    </w:p>
    <w:p w14:paraId="6AF44D98" w14:textId="77777777" w:rsidR="00CA310B" w:rsidRPr="00CA310B" w:rsidRDefault="00CA310B" w:rsidP="00CA310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310B">
        <w:rPr>
          <w:rFonts w:ascii="Trebuchet MS" w:eastAsia="Times New Roman" w:hAnsi="Trebuchet MS" w:cs="Times New Roman"/>
          <w:lang w:eastAsia="ru-RU"/>
        </w:rPr>
        <w:t>- потребители тепловой энергии (здания и сооружения);</w:t>
      </w:r>
    </w:p>
    <w:p w14:paraId="3951A1B4" w14:textId="77777777" w:rsidR="00CA310B" w:rsidRPr="00CA310B" w:rsidRDefault="00CA310B" w:rsidP="00CA310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310B">
        <w:rPr>
          <w:rFonts w:ascii="Trebuchet MS" w:eastAsia="Times New Roman" w:hAnsi="Trebuchet MS" w:cs="Times New Roman"/>
          <w:lang w:eastAsia="ru-RU"/>
        </w:rPr>
        <w:t>- участки тепловых сетей отопления и горячего водоснабжения;</w:t>
      </w:r>
    </w:p>
    <w:p w14:paraId="5786E8C1" w14:textId="41E5A65F" w:rsidR="00A82681" w:rsidRDefault="00CA310B" w:rsidP="00CA310B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310B">
        <w:rPr>
          <w:rFonts w:ascii="Trebuchet MS" w:eastAsia="Times New Roman" w:hAnsi="Trebuchet MS" w:cs="Times New Roman"/>
          <w:lang w:eastAsia="ru-RU"/>
        </w:rPr>
        <w:t>- тепловые камеры и тепловые узлы.</w:t>
      </w:r>
    </w:p>
    <w:p w14:paraId="694C6B3B" w14:textId="0AA8EC5E" w:rsidR="001416E1" w:rsidRPr="00BA7F35" w:rsidRDefault="001416E1" w:rsidP="00A82681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18" w:name="_Hlk165013862"/>
      <w:bookmarkEnd w:id="216"/>
      <w:bookmarkEnd w:id="217"/>
      <w:r w:rsidRPr="00BA7F35">
        <w:rPr>
          <w:rFonts w:ascii="Trebuchet MS" w:eastAsia="Times New Roman" w:hAnsi="Trebuchet MS" w:cs="Times New Roman"/>
          <w:lang w:eastAsia="ru-RU"/>
        </w:rPr>
        <w:t xml:space="preserve">Основой семантических данных об объектах системы теплоснабжения были </w:t>
      </w:r>
      <w:r w:rsidR="002719A7" w:rsidRPr="00BA7F35">
        <w:rPr>
          <w:rFonts w:ascii="Trebuchet MS" w:eastAsia="Times New Roman" w:hAnsi="Trebuchet MS" w:cs="Times New Roman"/>
          <w:lang w:eastAsia="ru-RU"/>
        </w:rPr>
        <w:t>данные,</w:t>
      </w:r>
      <w:r w:rsidRPr="00BA7F35">
        <w:rPr>
          <w:rFonts w:ascii="Trebuchet MS" w:eastAsia="Times New Roman" w:hAnsi="Trebuchet MS" w:cs="Times New Roman"/>
          <w:lang w:eastAsia="ru-RU"/>
        </w:rPr>
        <w:t xml:space="preserve"> предоставленные </w:t>
      </w:r>
      <w:r w:rsidR="00A82681">
        <w:rPr>
          <w:rFonts w:ascii="Trebuchet MS" w:eastAsia="Times New Roman" w:hAnsi="Trebuchet MS" w:cs="Times New Roman"/>
          <w:lang w:eastAsia="ru-RU"/>
        </w:rPr>
        <w:t>теплоснабжающей организацией</w:t>
      </w:r>
      <w:r w:rsidR="00A321F8">
        <w:rPr>
          <w:rFonts w:ascii="Trebuchet MS" w:eastAsia="Times New Roman" w:hAnsi="Trebuchet MS" w:cs="Times New Roman"/>
          <w:lang w:eastAsia="ru-RU"/>
        </w:rPr>
        <w:t>, проектная документация на объекты теплоснабжения</w:t>
      </w:r>
      <w:r w:rsidRPr="00BA7F35">
        <w:rPr>
          <w:rFonts w:ascii="Trebuchet MS" w:eastAsia="Times New Roman" w:hAnsi="Trebuchet MS" w:cs="Times New Roman"/>
          <w:lang w:eastAsia="ru-RU"/>
        </w:rPr>
        <w:t>.</w:t>
      </w:r>
    </w:p>
    <w:bookmarkEnd w:id="218"/>
    <w:p w14:paraId="4A4231DA" w14:textId="77777777" w:rsidR="0075654F" w:rsidRPr="00BA7F35" w:rsidRDefault="0075654F" w:rsidP="00813D1E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4FFE628D" w14:textId="77777777" w:rsidR="0075654F" w:rsidRPr="00BA7F35" w:rsidRDefault="0075654F" w:rsidP="0075654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19" w:name="_Toc34466634"/>
      <w:bookmarkStart w:id="220" w:name="_Toc203488778"/>
      <w:r w:rsidRPr="00BA7F35">
        <w:rPr>
          <w:rFonts w:ascii="Trebuchet MS" w:eastAsia="Times New Roman" w:hAnsi="Trebuchet MS" w:cs="Times New Roman"/>
          <w:b/>
          <w:lang w:eastAsia="ru-RU"/>
        </w:rPr>
        <w:t>3.3</w:t>
      </w:r>
      <w:r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A7F35">
        <w:rPr>
          <w:rFonts w:ascii="Trebuchet MS" w:eastAsia="Times New Roman" w:hAnsi="Trebuchet MS" w:cs="Times New Roman"/>
          <w:b/>
          <w:lang w:eastAsia="ru-RU"/>
        </w:rPr>
        <w:t>Паспортизация и описание расчетных единиц территориального деления, включая административное</w:t>
      </w:r>
      <w:bookmarkEnd w:id="219"/>
      <w:bookmarkEnd w:id="220"/>
    </w:p>
    <w:p w14:paraId="7883F739" w14:textId="53A0104C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21" w:name="_Hlk133147062"/>
      <w:r>
        <w:rPr>
          <w:rFonts w:ascii="Trebuchet MS" w:eastAsia="Times New Roman" w:hAnsi="Trebuchet MS" w:cs="Times New Roman"/>
          <w:lang w:eastAsia="ru-RU"/>
        </w:rPr>
        <w:t>Состав</w:t>
      </w:r>
      <w:r w:rsidRPr="006A6D24">
        <w:rPr>
          <w:rFonts w:ascii="Trebuchet MS" w:eastAsia="Times New Roman" w:hAnsi="Trebuchet MS" w:cs="Times New Roman"/>
          <w:lang w:eastAsia="ru-RU"/>
        </w:rPr>
        <w:t xml:space="preserve">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Pr="006A6D24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Тверской</w:t>
      </w:r>
      <w:r w:rsidRPr="006A6D24">
        <w:rPr>
          <w:rFonts w:ascii="Trebuchet MS" w:eastAsia="Times New Roman" w:hAnsi="Trebuchet MS" w:cs="Times New Roman"/>
          <w:lang w:eastAsia="ru-RU"/>
        </w:rPr>
        <w:t xml:space="preserve"> области установлены </w:t>
      </w:r>
      <w:r w:rsidR="00A321F8" w:rsidRPr="00A321F8">
        <w:rPr>
          <w:rFonts w:ascii="Trebuchet MS" w:eastAsia="Times New Roman" w:hAnsi="Trebuchet MS" w:cs="Times New Roman"/>
          <w:lang w:eastAsia="ru-RU"/>
        </w:rPr>
        <w:t>Законом Тверской области от 07.04.2022 года №11-ЗО</w:t>
      </w:r>
      <w:r w:rsidRPr="006A6D24">
        <w:rPr>
          <w:rFonts w:ascii="Trebuchet MS" w:eastAsia="Times New Roman" w:hAnsi="Trebuchet MS" w:cs="Times New Roman"/>
          <w:lang w:eastAsia="ru-RU"/>
        </w:rPr>
        <w:t xml:space="preserve"> </w:t>
      </w:r>
      <w:r w:rsidR="00A321F8">
        <w:rPr>
          <w:rFonts w:ascii="Trebuchet MS" w:eastAsia="Times New Roman" w:hAnsi="Trebuchet MS" w:cs="Times New Roman"/>
          <w:lang w:eastAsia="ru-RU"/>
        </w:rPr>
        <w:t>«</w:t>
      </w:r>
      <w:r w:rsidR="00A321F8" w:rsidRPr="00A321F8">
        <w:rPr>
          <w:rFonts w:ascii="Trebuchet MS" w:eastAsia="Times New Roman" w:hAnsi="Trebuchet MS" w:cs="Times New Roman"/>
          <w:lang w:eastAsia="ru-RU"/>
        </w:rPr>
        <w:t>О преобразовании муниципальных образований, входящих в состав территории муниципального образования Тверской области Максатихинский муниципальный район, путем объединения поселений и создании вновь образованного муниципального образования с наделением его статусом муниципального округа и внесении изменений в отдельные законы Тверской области</w:t>
      </w:r>
      <w:r w:rsidR="00A321F8">
        <w:rPr>
          <w:rFonts w:ascii="Trebuchet MS" w:eastAsia="Times New Roman" w:hAnsi="Trebuchet MS" w:cs="Times New Roman"/>
          <w:lang w:eastAsia="ru-RU"/>
        </w:rPr>
        <w:t>»</w:t>
      </w:r>
      <w:r w:rsidRPr="006A6D24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79B04934" w14:textId="730CE964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6A6D24">
        <w:rPr>
          <w:rFonts w:ascii="Trebuchet MS" w:eastAsia="Times New Roman" w:hAnsi="Trebuchet MS" w:cs="Times New Roman"/>
          <w:lang w:eastAsia="ru-RU"/>
        </w:rPr>
        <w:t xml:space="preserve">В состав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 путем их объединения вошли следующие муниципальные образования:</w:t>
      </w:r>
    </w:p>
    <w:p w14:paraId="494995E0" w14:textId="431B3FA0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</w:t>
      </w:r>
      <w:r w:rsidRPr="00951907">
        <w:rPr>
          <w:rFonts w:ascii="Trebuchet MS" w:eastAsia="Times New Roman" w:hAnsi="Trebuchet MS" w:cs="Times New Roman"/>
          <w:lang w:eastAsia="ru-RU"/>
        </w:rPr>
        <w:t xml:space="preserve">городское поселение </w:t>
      </w:r>
      <w:r w:rsidR="00A321F8">
        <w:rPr>
          <w:rFonts w:ascii="Trebuchet MS" w:eastAsia="Times New Roman" w:hAnsi="Trebuchet MS" w:cs="Times New Roman"/>
          <w:lang w:eastAsia="ru-RU"/>
        </w:rPr>
        <w:t>поселок</w:t>
      </w:r>
      <w:r w:rsidRPr="00951907"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Максатиха</w:t>
      </w:r>
      <w:r w:rsidRPr="00951907">
        <w:rPr>
          <w:rFonts w:ascii="Trebuchet MS" w:eastAsia="Times New Roman" w:hAnsi="Trebuchet MS" w:cs="Times New Roman"/>
          <w:lang w:eastAsia="ru-RU"/>
        </w:rPr>
        <w:t xml:space="preserve">; </w:t>
      </w:r>
    </w:p>
    <w:p w14:paraId="3516D904" w14:textId="264236B8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</w:t>
      </w:r>
      <w:r w:rsidR="00A321F8" w:rsidRPr="00A321F8">
        <w:rPr>
          <w:rFonts w:ascii="Trebuchet MS" w:eastAsia="Times New Roman" w:hAnsi="Trebuchet MS" w:cs="Times New Roman"/>
          <w:lang w:eastAsia="ru-RU"/>
        </w:rPr>
        <w:t>Зареченское сельское поселение</w:t>
      </w:r>
      <w:r w:rsidRPr="00951907">
        <w:rPr>
          <w:rFonts w:ascii="Trebuchet MS" w:eastAsia="Times New Roman" w:hAnsi="Trebuchet MS" w:cs="Times New Roman"/>
          <w:lang w:eastAsia="ru-RU"/>
        </w:rPr>
        <w:t xml:space="preserve">; </w:t>
      </w:r>
    </w:p>
    <w:p w14:paraId="4748EE20" w14:textId="53DC1870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</w:t>
      </w:r>
      <w:r w:rsidR="00A321F8" w:rsidRPr="00A321F8">
        <w:rPr>
          <w:rFonts w:ascii="Trebuchet MS" w:eastAsia="Times New Roman" w:hAnsi="Trebuchet MS" w:cs="Times New Roman"/>
          <w:lang w:eastAsia="ru-RU"/>
        </w:rPr>
        <w:t>Малышевское сельское поселение</w:t>
      </w:r>
      <w:r>
        <w:rPr>
          <w:rFonts w:ascii="Trebuchet MS" w:eastAsia="Times New Roman" w:hAnsi="Trebuchet MS" w:cs="Times New Roman"/>
          <w:lang w:eastAsia="ru-RU"/>
        </w:rPr>
        <w:t>;</w:t>
      </w:r>
    </w:p>
    <w:p w14:paraId="17A3084A" w14:textId="7716B57B" w:rsidR="00A321F8" w:rsidRDefault="00A321F8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</w:t>
      </w:r>
      <w:r w:rsidRPr="00A321F8">
        <w:rPr>
          <w:rFonts w:ascii="Trebuchet MS" w:eastAsia="Times New Roman" w:hAnsi="Trebuchet MS" w:cs="Times New Roman"/>
          <w:lang w:eastAsia="ru-RU"/>
        </w:rPr>
        <w:t>Рыбинское сельское поселение</w:t>
      </w:r>
      <w:r>
        <w:rPr>
          <w:rFonts w:ascii="Trebuchet MS" w:eastAsia="Times New Roman" w:hAnsi="Trebuchet MS" w:cs="Times New Roman"/>
          <w:lang w:eastAsia="ru-RU"/>
        </w:rPr>
        <w:t>.</w:t>
      </w:r>
    </w:p>
    <w:p w14:paraId="05606153" w14:textId="621DCB5B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E4626B">
        <w:rPr>
          <w:rFonts w:ascii="Trebuchet MS" w:eastAsia="Times New Roman" w:hAnsi="Trebuchet MS" w:cs="Times New Roman"/>
          <w:lang w:eastAsia="ru-RU"/>
        </w:rPr>
        <w:t xml:space="preserve">Площадь территории муниципального </w:t>
      </w:r>
      <w:r>
        <w:rPr>
          <w:rFonts w:ascii="Trebuchet MS" w:eastAsia="Times New Roman" w:hAnsi="Trebuchet MS" w:cs="Times New Roman"/>
          <w:lang w:eastAsia="ru-RU"/>
        </w:rPr>
        <w:t>округа</w:t>
      </w:r>
      <w:r w:rsidRPr="00E4626B">
        <w:rPr>
          <w:rFonts w:ascii="Trebuchet MS" w:eastAsia="Times New Roman" w:hAnsi="Trebuchet MS" w:cs="Times New Roman"/>
          <w:lang w:eastAsia="ru-RU"/>
        </w:rPr>
        <w:t xml:space="preserve"> составляет </w:t>
      </w:r>
      <w:r w:rsidR="00A321F8">
        <w:rPr>
          <w:rFonts w:ascii="Trebuchet MS" w:eastAsia="Times New Roman" w:hAnsi="Trebuchet MS" w:cs="Times New Roman"/>
          <w:lang w:eastAsia="ru-RU"/>
        </w:rPr>
        <w:t>278 601,11 га</w:t>
      </w:r>
      <w:r w:rsidRPr="00E4626B">
        <w:rPr>
          <w:rFonts w:ascii="Trebuchet MS" w:eastAsia="Times New Roman" w:hAnsi="Trebuchet MS" w:cs="Times New Roman"/>
          <w:lang w:eastAsia="ru-RU"/>
        </w:rPr>
        <w:t>.</w:t>
      </w:r>
    </w:p>
    <w:p w14:paraId="5D825AC8" w14:textId="3895796B" w:rsidR="00951907" w:rsidRDefault="00951907" w:rsidP="0095190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Кадастровый</w:t>
      </w:r>
      <w:r w:rsidRPr="009612F8">
        <w:rPr>
          <w:rFonts w:ascii="Trebuchet MS" w:eastAsia="Times New Roman" w:hAnsi="Trebuchet MS" w:cs="Times New Roman"/>
          <w:lang w:eastAsia="ru-RU"/>
        </w:rPr>
        <w:t xml:space="preserve"> район</w:t>
      </w:r>
      <w:r>
        <w:rPr>
          <w:rFonts w:ascii="Trebuchet MS" w:eastAsia="Times New Roman" w:hAnsi="Trebuchet MS" w:cs="Times New Roman"/>
          <w:lang w:eastAsia="ru-RU"/>
        </w:rPr>
        <w:t xml:space="preserve">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округа: </w:t>
      </w:r>
      <w:r w:rsidR="00A321F8">
        <w:rPr>
          <w:rFonts w:ascii="Trebuchet MS" w:eastAsia="Times New Roman" w:hAnsi="Trebuchet MS" w:cs="Times New Roman"/>
          <w:lang w:eastAsia="ru-RU"/>
        </w:rPr>
        <w:t>69</w:t>
      </w:r>
      <w:r>
        <w:rPr>
          <w:rFonts w:ascii="Trebuchet MS" w:eastAsia="Times New Roman" w:hAnsi="Trebuchet MS" w:cs="Times New Roman"/>
          <w:lang w:eastAsia="ru-RU"/>
        </w:rPr>
        <w:t>:</w:t>
      </w:r>
      <w:r w:rsidR="00A321F8">
        <w:rPr>
          <w:rFonts w:ascii="Trebuchet MS" w:eastAsia="Times New Roman" w:hAnsi="Trebuchet MS" w:cs="Times New Roman"/>
          <w:lang w:eastAsia="ru-RU"/>
        </w:rPr>
        <w:t>20</w:t>
      </w:r>
      <w:r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1B5D50B6" w14:textId="41BED7B1" w:rsidR="00A321F8" w:rsidRDefault="00951907" w:rsidP="00A321F8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51C26">
        <w:rPr>
          <w:rFonts w:ascii="Trebuchet MS" w:eastAsia="Times New Roman" w:hAnsi="Trebuchet MS" w:cs="Times New Roman"/>
          <w:lang w:eastAsia="ru-RU"/>
        </w:rPr>
        <w:t xml:space="preserve">В качестве расчетных элементов территориального деления, используемых в </w:t>
      </w:r>
      <w:r w:rsidR="00A321F8">
        <w:rPr>
          <w:rFonts w:ascii="Trebuchet MS" w:eastAsia="Times New Roman" w:hAnsi="Trebuchet MS" w:cs="Times New Roman"/>
          <w:lang w:eastAsia="ru-RU"/>
        </w:rPr>
        <w:t xml:space="preserve">«Схеме теплоснабжения» </w:t>
      </w:r>
      <w:r w:rsidRPr="00D51C26">
        <w:rPr>
          <w:rFonts w:ascii="Trebuchet MS" w:eastAsia="Times New Roman" w:hAnsi="Trebuchet MS" w:cs="Times New Roman"/>
          <w:lang w:eastAsia="ru-RU"/>
        </w:rPr>
        <w:t>принят</w:t>
      </w:r>
      <w:r w:rsidR="00A321F8">
        <w:rPr>
          <w:rFonts w:ascii="Trebuchet MS" w:eastAsia="Times New Roman" w:hAnsi="Trebuchet MS" w:cs="Times New Roman"/>
          <w:lang w:eastAsia="ru-RU"/>
        </w:rPr>
        <w:t xml:space="preserve">ы территории населенных пунктов с централизованными системами теплоснабжения: </w:t>
      </w:r>
      <w:r w:rsidR="00A321F8" w:rsidRPr="00A321F8">
        <w:rPr>
          <w:rFonts w:ascii="Trebuchet MS" w:eastAsia="Times New Roman" w:hAnsi="Trebuchet MS" w:cs="Times New Roman"/>
          <w:lang w:eastAsia="ru-RU"/>
        </w:rPr>
        <w:t>пгт. Максатиха</w:t>
      </w:r>
      <w:r w:rsidR="00A321F8">
        <w:rPr>
          <w:rFonts w:ascii="Trebuchet MS" w:eastAsia="Times New Roman" w:hAnsi="Trebuchet MS" w:cs="Times New Roman"/>
          <w:lang w:eastAsia="ru-RU"/>
        </w:rPr>
        <w:t xml:space="preserve">; </w:t>
      </w:r>
      <w:r w:rsidR="00A321F8" w:rsidRPr="00A321F8">
        <w:rPr>
          <w:rFonts w:ascii="Trebuchet MS" w:eastAsia="Times New Roman" w:hAnsi="Trebuchet MS" w:cs="Times New Roman"/>
          <w:lang w:eastAsia="ru-RU"/>
        </w:rPr>
        <w:t>д. Каменка</w:t>
      </w:r>
      <w:r w:rsidR="00A321F8">
        <w:rPr>
          <w:rFonts w:ascii="Trebuchet MS" w:eastAsia="Times New Roman" w:hAnsi="Trebuchet MS" w:cs="Times New Roman"/>
          <w:lang w:eastAsia="ru-RU"/>
        </w:rPr>
        <w:t xml:space="preserve">; </w:t>
      </w:r>
      <w:r w:rsidR="00A321F8" w:rsidRPr="00A321F8">
        <w:rPr>
          <w:rFonts w:ascii="Trebuchet MS" w:eastAsia="Times New Roman" w:hAnsi="Trebuchet MS" w:cs="Times New Roman"/>
          <w:lang w:eastAsia="ru-RU"/>
        </w:rPr>
        <w:t>д. Кистутово</w:t>
      </w:r>
      <w:r w:rsidR="00A321F8">
        <w:rPr>
          <w:rFonts w:ascii="Trebuchet MS" w:eastAsia="Times New Roman" w:hAnsi="Trebuchet MS" w:cs="Times New Roman"/>
          <w:lang w:eastAsia="ru-RU"/>
        </w:rPr>
        <w:t xml:space="preserve">; </w:t>
      </w:r>
      <w:r w:rsidR="00A321F8" w:rsidRPr="00A321F8">
        <w:rPr>
          <w:rFonts w:ascii="Trebuchet MS" w:eastAsia="Times New Roman" w:hAnsi="Trebuchet MS" w:cs="Times New Roman"/>
          <w:lang w:eastAsia="ru-RU"/>
        </w:rPr>
        <w:t>д. Райково</w:t>
      </w:r>
      <w:r w:rsidR="00A321F8">
        <w:rPr>
          <w:rFonts w:ascii="Trebuchet MS" w:eastAsia="Times New Roman" w:hAnsi="Trebuchet MS" w:cs="Times New Roman"/>
          <w:lang w:eastAsia="ru-RU"/>
        </w:rPr>
        <w:t xml:space="preserve">; </w:t>
      </w:r>
      <w:r w:rsidR="00A321F8" w:rsidRPr="00A321F8">
        <w:rPr>
          <w:rFonts w:ascii="Trebuchet MS" w:eastAsia="Times New Roman" w:hAnsi="Trebuchet MS" w:cs="Times New Roman"/>
          <w:lang w:eastAsia="ru-RU"/>
        </w:rPr>
        <w:t>п. Ривицкий</w:t>
      </w:r>
      <w:r w:rsidR="00A321F8">
        <w:rPr>
          <w:rFonts w:ascii="Trebuchet MS" w:eastAsia="Times New Roman" w:hAnsi="Trebuchet MS" w:cs="Times New Roman"/>
          <w:lang w:eastAsia="ru-RU"/>
        </w:rPr>
        <w:t xml:space="preserve">; </w:t>
      </w:r>
      <w:r w:rsidR="00A321F8" w:rsidRPr="00A321F8">
        <w:rPr>
          <w:rFonts w:ascii="Trebuchet MS" w:eastAsia="Times New Roman" w:hAnsi="Trebuchet MS" w:cs="Times New Roman"/>
          <w:lang w:eastAsia="ru-RU"/>
        </w:rPr>
        <w:t>д. Фабрика</w:t>
      </w:r>
      <w:r w:rsidR="00A321F8">
        <w:rPr>
          <w:rFonts w:ascii="Trebuchet MS" w:eastAsia="Times New Roman" w:hAnsi="Trebuchet MS" w:cs="Times New Roman"/>
          <w:lang w:eastAsia="ru-RU"/>
        </w:rPr>
        <w:t xml:space="preserve"> и с</w:t>
      </w:r>
      <w:r w:rsidR="00A321F8" w:rsidRPr="00A321F8">
        <w:rPr>
          <w:rFonts w:ascii="Trebuchet MS" w:eastAsia="Times New Roman" w:hAnsi="Trebuchet MS" w:cs="Times New Roman"/>
          <w:lang w:eastAsia="ru-RU"/>
        </w:rPr>
        <w:t>. Сельцы</w:t>
      </w:r>
      <w:r w:rsidR="00A321F8">
        <w:rPr>
          <w:rFonts w:ascii="Trebuchet MS" w:eastAsia="Times New Roman" w:hAnsi="Trebuchet MS" w:cs="Times New Roman"/>
          <w:lang w:eastAsia="ru-RU"/>
        </w:rPr>
        <w:t>.</w:t>
      </w:r>
    </w:p>
    <w:p w14:paraId="72E5A418" w14:textId="312997CC" w:rsidR="00951907" w:rsidRDefault="00951907" w:rsidP="00BB1842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22" w:name="_Hlk165013967"/>
      <w:bookmarkEnd w:id="221"/>
    </w:p>
    <w:p w14:paraId="4DB00992" w14:textId="59F1BEB9" w:rsidR="00951907" w:rsidRPr="00BB1842" w:rsidRDefault="00951907" w:rsidP="00BB1842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  <w:sectPr w:rsidR="00951907" w:rsidRPr="00BB1842" w:rsidSect="00CD1031">
          <w:headerReference w:type="even" r:id="rId87"/>
          <w:footerReference w:type="even" r:id="rId88"/>
          <w:headerReference w:type="first" r:id="rId89"/>
          <w:pgSz w:w="11906" w:h="16838"/>
          <w:pgMar w:top="1134" w:right="851" w:bottom="1134" w:left="1134" w:header="454" w:footer="397" w:gutter="0"/>
          <w:cols w:space="708"/>
          <w:docGrid w:linePitch="360"/>
        </w:sectPr>
      </w:pPr>
    </w:p>
    <w:p w14:paraId="241F49CD" w14:textId="77777777" w:rsidR="00BB1842" w:rsidRPr="00BA7F35" w:rsidRDefault="00BB1842" w:rsidP="00BB1842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23" w:name="_Toc34466635"/>
      <w:bookmarkStart w:id="224" w:name="_Toc203488779"/>
      <w:bookmarkEnd w:id="222"/>
      <w:r w:rsidRPr="00BA7F35">
        <w:rPr>
          <w:rFonts w:ascii="Trebuchet MS" w:eastAsia="Times New Roman" w:hAnsi="Trebuchet MS" w:cs="Times New Roman"/>
          <w:b/>
          <w:lang w:eastAsia="ru-RU"/>
        </w:rPr>
        <w:lastRenderedPageBreak/>
        <w:t>3.4 Гидравлический расчет тепловых сетей любой степени закольцованности, в том числе гидравлический расчет при совместной работе нескольких источников тепловой энергии на единую тепловую сеть</w:t>
      </w:r>
      <w:bookmarkEnd w:id="223"/>
      <w:bookmarkEnd w:id="224"/>
    </w:p>
    <w:p w14:paraId="46C2EE12" w14:textId="685C1321" w:rsidR="005A7627" w:rsidRPr="005A7627" w:rsidRDefault="00951907" w:rsidP="005A762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25" w:name="_Hlk165014564"/>
      <w:r w:rsidRPr="00951907">
        <w:rPr>
          <w:rFonts w:ascii="Trebuchet MS" w:eastAsia="Times New Roman" w:hAnsi="Trebuchet MS" w:cs="Times New Roman"/>
          <w:lang w:eastAsia="ru-RU"/>
        </w:rPr>
        <w:t>Задачей гидравлического расчёта трубопроводов является определение фактических гидравлических сопротивлений основных магистралей и суммы сопротивлений по участкам, начиная от теплового ввода и до каждого потребителя.</w:t>
      </w:r>
    </w:p>
    <w:p w14:paraId="4FB1053F" w14:textId="611A76E5" w:rsidR="00BB1842" w:rsidRDefault="005A7627" w:rsidP="005A762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5A7627">
        <w:rPr>
          <w:rFonts w:ascii="Trebuchet MS" w:eastAsia="Times New Roman" w:hAnsi="Trebuchet MS" w:cs="Times New Roman"/>
          <w:lang w:eastAsia="ru-RU"/>
        </w:rPr>
        <w:t>Графическое отображение информации о результатах проведенных гидравлических расчетов действующих систем централизованного теплоснабжения представлена на рисунках 3.4.1 – 3.4.</w:t>
      </w:r>
      <w:r>
        <w:rPr>
          <w:rFonts w:ascii="Trebuchet MS" w:eastAsia="Times New Roman" w:hAnsi="Trebuchet MS" w:cs="Times New Roman"/>
          <w:lang w:eastAsia="ru-RU"/>
        </w:rPr>
        <w:t>7</w:t>
      </w:r>
      <w:r w:rsidRPr="005A7627">
        <w:rPr>
          <w:rFonts w:ascii="Trebuchet MS" w:eastAsia="Times New Roman" w:hAnsi="Trebuchet MS" w:cs="Times New Roman"/>
          <w:lang w:eastAsia="ru-RU"/>
        </w:rPr>
        <w:t>.</w:t>
      </w:r>
      <w:r w:rsidR="00BB1842" w:rsidRPr="00BA7F35">
        <w:rPr>
          <w:rFonts w:ascii="Trebuchet MS" w:eastAsia="Times New Roman" w:hAnsi="Trebuchet MS" w:cs="Times New Roman"/>
          <w:lang w:eastAsia="ru-RU"/>
        </w:rPr>
        <w:t xml:space="preserve"> </w:t>
      </w:r>
      <w:bookmarkEnd w:id="225"/>
    </w:p>
    <w:p w14:paraId="4B29071B" w14:textId="77777777" w:rsidR="008C3817" w:rsidRPr="004634AC" w:rsidRDefault="008C3817" w:rsidP="004634AC">
      <w:pPr>
        <w:widowControl w:val="0"/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rebuchet MS" w:eastAsia="Times New Roman" w:hAnsi="Trebuchet MS" w:cs="Times New Roman"/>
          <w:sz w:val="20"/>
          <w:szCs w:val="20"/>
          <w:lang w:eastAsia="ru-RU"/>
        </w:rPr>
      </w:pPr>
    </w:p>
    <w:p w14:paraId="7C55BD4F" w14:textId="77777777" w:rsidR="008C3817" w:rsidRPr="00924ADF" w:rsidRDefault="008C3817" w:rsidP="008C381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26" w:name="_Toc164697020"/>
      <w:bookmarkStart w:id="227" w:name="_Toc203488780"/>
      <w:r w:rsidRPr="00924ADF">
        <w:rPr>
          <w:rFonts w:ascii="Trebuchet MS" w:eastAsia="Times New Roman" w:hAnsi="Trebuchet MS" w:cs="Times New Roman"/>
          <w:b/>
          <w:lang w:eastAsia="ru-RU"/>
        </w:rPr>
        <w:t>3.5</w:t>
      </w:r>
      <w:r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924ADF">
        <w:rPr>
          <w:rFonts w:ascii="Trebuchet MS" w:eastAsia="Times New Roman" w:hAnsi="Trebuchet MS" w:cs="Times New Roman"/>
          <w:b/>
          <w:lang w:eastAsia="ru-RU"/>
        </w:rPr>
        <w:t>Моделирование всех видов переключений, осуществляемых в тепловых сетях, в том числе переключений тепловых нагрузок между источниками тепловой энергии</w:t>
      </w:r>
      <w:bookmarkEnd w:id="226"/>
      <w:bookmarkEnd w:id="227"/>
    </w:p>
    <w:p w14:paraId="004C80F4" w14:textId="387DC355" w:rsidR="008C3817" w:rsidRDefault="00951907" w:rsidP="008C381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51907">
        <w:rPr>
          <w:rFonts w:ascii="Trebuchet MS" w:eastAsia="Times New Roman" w:hAnsi="Trebuchet MS" w:cs="Times New Roman"/>
          <w:lang w:eastAsia="ru-RU"/>
        </w:rPr>
        <w:t xml:space="preserve">Моделирование всех видов переключений, осуществляемых в тепловых сетях, должна производиться непосредственно в электронной модели систем теплоснабжения муниципального образования. В соответствии с пунктом 2 Постановления Правительства РФ от 22.02.2012 г. № 154 «О требованиях к схемам теплоснабжения, порядку их разработки и утверждения» разработка электронной модели систем теплоснабжения для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951907">
        <w:rPr>
          <w:rFonts w:ascii="Trebuchet MS" w:eastAsia="Times New Roman" w:hAnsi="Trebuchet MS" w:cs="Times New Roman"/>
          <w:lang w:eastAsia="ru-RU"/>
        </w:rPr>
        <w:t xml:space="preserve"> муниципального округа не требуется.</w:t>
      </w:r>
    </w:p>
    <w:p w14:paraId="552314FB" w14:textId="77777777" w:rsidR="00BB1842" w:rsidRDefault="00BB1842" w:rsidP="00BB1842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3DE8CBE2" w14:textId="77777777" w:rsidR="00BB1842" w:rsidRPr="00B04C9B" w:rsidRDefault="00BB1842" w:rsidP="00BB1842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28" w:name="_Toc203488781"/>
      <w:r w:rsidRPr="00B04C9B">
        <w:rPr>
          <w:rFonts w:ascii="Trebuchet MS" w:eastAsia="Times New Roman" w:hAnsi="Trebuchet MS" w:cs="Times New Roman"/>
          <w:b/>
          <w:lang w:eastAsia="ru-RU"/>
        </w:rPr>
        <w:t>3.6</w:t>
      </w:r>
      <w:r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4C9B">
        <w:rPr>
          <w:rFonts w:ascii="Trebuchet MS" w:eastAsia="Times New Roman" w:hAnsi="Trebuchet MS" w:cs="Times New Roman"/>
          <w:b/>
          <w:lang w:eastAsia="ru-RU"/>
        </w:rPr>
        <w:t>Расчет балансов тепловой энергии по источникам тепловой энергии и по территориальному признаку</w:t>
      </w:r>
      <w:bookmarkEnd w:id="228"/>
    </w:p>
    <w:p w14:paraId="26E269C1" w14:textId="2B14366A" w:rsidR="00BB1842" w:rsidRPr="00B04C9B" w:rsidRDefault="00951907" w:rsidP="00BB1842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951907">
        <w:rPr>
          <w:rFonts w:ascii="Trebuchet MS" w:eastAsia="Times New Roman" w:hAnsi="Trebuchet MS" w:cs="Times New Roman"/>
          <w:lang w:eastAsia="ru-RU"/>
        </w:rPr>
        <w:t xml:space="preserve">Балансы тепловой энергии централизованных систем теплоснабжения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951907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EF0F0F">
        <w:rPr>
          <w:rFonts w:ascii="Trebuchet MS" w:eastAsia="Times New Roman" w:hAnsi="Trebuchet MS" w:cs="Times New Roman"/>
          <w:lang w:eastAsia="ru-RU"/>
        </w:rPr>
        <w:t xml:space="preserve"> по источникам тепловой энергии</w:t>
      </w:r>
      <w:r w:rsidRPr="00951907">
        <w:rPr>
          <w:rFonts w:ascii="Trebuchet MS" w:eastAsia="Times New Roman" w:hAnsi="Trebuchet MS" w:cs="Times New Roman"/>
          <w:lang w:eastAsia="ru-RU"/>
        </w:rPr>
        <w:t xml:space="preserve"> приведены в </w:t>
      </w:r>
      <w:r w:rsidR="00BD25D5">
        <w:rPr>
          <w:rFonts w:ascii="Trebuchet MS" w:eastAsia="Times New Roman" w:hAnsi="Trebuchet MS" w:cs="Times New Roman"/>
          <w:lang w:eastAsia="ru-RU"/>
        </w:rPr>
        <w:t>Г</w:t>
      </w:r>
      <w:r w:rsidRPr="00951907">
        <w:rPr>
          <w:rFonts w:ascii="Trebuchet MS" w:eastAsia="Times New Roman" w:hAnsi="Trebuchet MS" w:cs="Times New Roman"/>
          <w:lang w:eastAsia="ru-RU"/>
        </w:rPr>
        <w:t xml:space="preserve">лаве 2 Том </w:t>
      </w:r>
      <w:r w:rsidR="00BD25D5">
        <w:rPr>
          <w:rFonts w:ascii="Trebuchet MS" w:eastAsia="Times New Roman" w:hAnsi="Trebuchet MS" w:cs="Times New Roman"/>
          <w:lang w:eastAsia="ru-RU"/>
        </w:rPr>
        <w:t>2</w:t>
      </w:r>
      <w:r w:rsidRPr="00951907">
        <w:rPr>
          <w:rFonts w:ascii="Trebuchet MS" w:eastAsia="Times New Roman" w:hAnsi="Trebuchet MS" w:cs="Times New Roman"/>
          <w:lang w:eastAsia="ru-RU"/>
        </w:rPr>
        <w:t xml:space="preserve">. </w:t>
      </w:r>
      <w:r w:rsidR="00BD25D5">
        <w:rPr>
          <w:rFonts w:ascii="Trebuchet MS" w:eastAsia="Times New Roman" w:hAnsi="Trebuchet MS" w:cs="Times New Roman"/>
          <w:lang w:eastAsia="ru-RU"/>
        </w:rPr>
        <w:t>«</w:t>
      </w:r>
      <w:r w:rsidRPr="00951907">
        <w:rPr>
          <w:rFonts w:ascii="Trebuchet MS" w:eastAsia="Times New Roman" w:hAnsi="Trebuchet MS" w:cs="Times New Roman"/>
          <w:lang w:eastAsia="ru-RU"/>
        </w:rPr>
        <w:t>Обосновывающи</w:t>
      </w:r>
      <w:r w:rsidR="00BD25D5">
        <w:rPr>
          <w:rFonts w:ascii="Trebuchet MS" w:eastAsia="Times New Roman" w:hAnsi="Trebuchet MS" w:cs="Times New Roman"/>
          <w:lang w:eastAsia="ru-RU"/>
        </w:rPr>
        <w:t>е</w:t>
      </w:r>
      <w:r w:rsidRPr="00951907">
        <w:rPr>
          <w:rFonts w:ascii="Trebuchet MS" w:eastAsia="Times New Roman" w:hAnsi="Trebuchet MS" w:cs="Times New Roman"/>
          <w:lang w:eastAsia="ru-RU"/>
        </w:rPr>
        <w:t xml:space="preserve"> материал</w:t>
      </w:r>
      <w:r w:rsidR="00BD25D5">
        <w:rPr>
          <w:rFonts w:ascii="Trebuchet MS" w:eastAsia="Times New Roman" w:hAnsi="Trebuchet MS" w:cs="Times New Roman"/>
          <w:lang w:eastAsia="ru-RU"/>
        </w:rPr>
        <w:t>ы»</w:t>
      </w:r>
      <w:r w:rsidRPr="00951907">
        <w:rPr>
          <w:rFonts w:ascii="Trebuchet MS" w:eastAsia="Times New Roman" w:hAnsi="Trebuchet MS" w:cs="Times New Roman"/>
          <w:lang w:eastAsia="ru-RU"/>
        </w:rPr>
        <w:t>.</w:t>
      </w:r>
    </w:p>
    <w:p w14:paraId="48432D6F" w14:textId="77777777" w:rsidR="00BB1842" w:rsidRPr="00BB1842" w:rsidRDefault="00BB1842" w:rsidP="00BB1842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1375A1B8" w14:textId="08A52235" w:rsidR="00353F70" w:rsidRPr="00B04C9B" w:rsidRDefault="00353F70" w:rsidP="007E10D8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29" w:name="_Toc203488782"/>
      <w:r w:rsidRPr="00B04C9B">
        <w:rPr>
          <w:rFonts w:ascii="Trebuchet MS" w:eastAsia="Times New Roman" w:hAnsi="Trebuchet MS" w:cs="Times New Roman"/>
          <w:b/>
          <w:lang w:eastAsia="ru-RU"/>
        </w:rPr>
        <w:t>3.7</w:t>
      </w:r>
      <w:r w:rsidR="002D121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4C9B">
        <w:rPr>
          <w:rFonts w:ascii="Trebuchet MS" w:eastAsia="Times New Roman" w:hAnsi="Trebuchet MS" w:cs="Times New Roman"/>
          <w:b/>
          <w:lang w:eastAsia="ru-RU"/>
        </w:rPr>
        <w:t>Расчет потерь тепловой энергии через изоляцию и с утечками теплоносителя</w:t>
      </w:r>
      <w:bookmarkEnd w:id="229"/>
    </w:p>
    <w:p w14:paraId="7F5C3B2C" w14:textId="77777777" w:rsidR="00BD25D5" w:rsidRDefault="008C3817" w:rsidP="006E25B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30" w:name="_Hlk165284641"/>
      <w:bookmarkStart w:id="231" w:name="_Hlk165014664"/>
      <w:r w:rsidRPr="008C3817">
        <w:rPr>
          <w:rFonts w:ascii="Trebuchet MS" w:eastAsia="Times New Roman" w:hAnsi="Trebuchet MS" w:cs="Times New Roman"/>
          <w:lang w:eastAsia="ru-RU"/>
        </w:rPr>
        <w:t>Расчет потерь тепловой энергии произведен в программном комплексе графико-информационного расчетного комплекса «ТеплоЭксперт» и представлен на рисунк</w:t>
      </w:r>
      <w:r w:rsidR="005A7627">
        <w:rPr>
          <w:rFonts w:ascii="Trebuchet MS" w:eastAsia="Times New Roman" w:hAnsi="Trebuchet MS" w:cs="Times New Roman"/>
          <w:lang w:eastAsia="ru-RU"/>
        </w:rPr>
        <w:t>ах</w:t>
      </w:r>
      <w:r w:rsidRPr="008C3817">
        <w:rPr>
          <w:rFonts w:ascii="Trebuchet MS" w:eastAsia="Times New Roman" w:hAnsi="Trebuchet MS" w:cs="Times New Roman"/>
          <w:lang w:eastAsia="ru-RU"/>
        </w:rPr>
        <w:t xml:space="preserve"> 3.7.1</w:t>
      </w:r>
      <w:r w:rsidR="005A7627">
        <w:rPr>
          <w:rFonts w:ascii="Trebuchet MS" w:eastAsia="Times New Roman" w:hAnsi="Trebuchet MS" w:cs="Times New Roman"/>
          <w:lang w:eastAsia="ru-RU"/>
        </w:rPr>
        <w:t xml:space="preserve"> – 3.7.7</w:t>
      </w:r>
      <w:r w:rsidRPr="008C3817">
        <w:rPr>
          <w:rFonts w:ascii="Trebuchet MS" w:eastAsia="Times New Roman" w:hAnsi="Trebuchet MS" w:cs="Times New Roman"/>
          <w:lang w:eastAsia="ru-RU"/>
        </w:rPr>
        <w:t xml:space="preserve">. </w:t>
      </w:r>
    </w:p>
    <w:p w14:paraId="22C9DA79" w14:textId="0380CD9A" w:rsidR="00353F70" w:rsidRPr="00B04C9B" w:rsidRDefault="008C3817" w:rsidP="006E25B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C3817">
        <w:rPr>
          <w:rFonts w:ascii="Trebuchet MS" w:eastAsia="Times New Roman" w:hAnsi="Trebuchet MS" w:cs="Times New Roman"/>
          <w:lang w:eastAsia="ru-RU"/>
        </w:rPr>
        <w:t>Информация по объему тепловых потерь приведена в отношении каждого участка тепловой сети в единице измерения: Мкал/ч</w:t>
      </w:r>
      <w:bookmarkEnd w:id="230"/>
      <w:r w:rsidR="00741C8A">
        <w:rPr>
          <w:rFonts w:ascii="Trebuchet MS" w:eastAsia="Times New Roman" w:hAnsi="Trebuchet MS" w:cs="Times New Roman"/>
          <w:lang w:eastAsia="ru-RU"/>
        </w:rPr>
        <w:t>.</w:t>
      </w:r>
    </w:p>
    <w:bookmarkEnd w:id="231"/>
    <w:p w14:paraId="12351D1F" w14:textId="77777777" w:rsidR="007D1EB9" w:rsidRPr="00B04C9B" w:rsidRDefault="007D1EB9" w:rsidP="002A2434">
      <w:pPr>
        <w:widowControl w:val="0"/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0A9E427A" w14:textId="1371A13B" w:rsidR="00353F70" w:rsidRPr="00B04C9B" w:rsidRDefault="00353F70" w:rsidP="00162490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32" w:name="_Toc203488783"/>
      <w:r w:rsidRPr="00B04C9B">
        <w:rPr>
          <w:rFonts w:ascii="Trebuchet MS" w:eastAsia="Times New Roman" w:hAnsi="Trebuchet MS" w:cs="Times New Roman"/>
          <w:b/>
          <w:lang w:eastAsia="ru-RU"/>
        </w:rPr>
        <w:t>3.8</w:t>
      </w:r>
      <w:r w:rsidR="002D121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4C9B">
        <w:rPr>
          <w:rFonts w:ascii="Trebuchet MS" w:eastAsia="Times New Roman" w:hAnsi="Trebuchet MS" w:cs="Times New Roman"/>
          <w:b/>
          <w:lang w:eastAsia="ru-RU"/>
        </w:rPr>
        <w:t>Расчет показателей надежности теплоснабжения</w:t>
      </w:r>
      <w:bookmarkEnd w:id="232"/>
    </w:p>
    <w:p w14:paraId="7468EADB" w14:textId="2ED428E8" w:rsidR="00353F70" w:rsidRPr="00B04C9B" w:rsidRDefault="00353F70" w:rsidP="00162490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233" w:name="_Hlk165014677"/>
      <w:r w:rsidRPr="00B04C9B">
        <w:rPr>
          <w:rFonts w:ascii="Trebuchet MS" w:eastAsia="Times New Roman" w:hAnsi="Trebuchet MS" w:cs="Times New Roman"/>
          <w:lang w:eastAsia="ru-RU"/>
        </w:rPr>
        <w:t xml:space="preserve">Расчет показателей надежности произведен в программном комплексе графико-информационного расчетного комплекса «ТеплоЭксперт» и представлен в </w:t>
      </w:r>
      <w:r w:rsidR="00162490" w:rsidRPr="00B04C9B">
        <w:rPr>
          <w:rFonts w:ascii="Trebuchet MS" w:eastAsia="Times New Roman" w:hAnsi="Trebuchet MS" w:cs="Times New Roman"/>
          <w:lang w:eastAsia="ru-RU"/>
        </w:rPr>
        <w:t xml:space="preserve">Главе 11 </w:t>
      </w:r>
      <w:r w:rsidR="005A7627">
        <w:rPr>
          <w:rFonts w:ascii="Trebuchet MS" w:eastAsia="Times New Roman" w:hAnsi="Trebuchet MS" w:cs="Times New Roman"/>
          <w:lang w:eastAsia="ru-RU"/>
        </w:rPr>
        <w:t xml:space="preserve">Том 2. </w:t>
      </w:r>
      <w:r w:rsidR="00162490" w:rsidRPr="00B04C9B">
        <w:rPr>
          <w:rFonts w:ascii="Trebuchet MS" w:eastAsia="Times New Roman" w:hAnsi="Trebuchet MS" w:cs="Times New Roman"/>
          <w:lang w:eastAsia="ru-RU"/>
        </w:rPr>
        <w:t>Обосновывающи</w:t>
      </w:r>
      <w:r w:rsidR="005A7627">
        <w:rPr>
          <w:rFonts w:ascii="Trebuchet MS" w:eastAsia="Times New Roman" w:hAnsi="Trebuchet MS" w:cs="Times New Roman"/>
          <w:lang w:eastAsia="ru-RU"/>
        </w:rPr>
        <w:t>е</w:t>
      </w:r>
      <w:r w:rsidR="00162490" w:rsidRPr="00B04C9B">
        <w:rPr>
          <w:rFonts w:ascii="Trebuchet MS" w:eastAsia="Times New Roman" w:hAnsi="Trebuchet MS" w:cs="Times New Roman"/>
          <w:lang w:eastAsia="ru-RU"/>
        </w:rPr>
        <w:t xml:space="preserve"> материалы</w:t>
      </w:r>
      <w:r w:rsidRPr="00B04C9B">
        <w:rPr>
          <w:rFonts w:ascii="Trebuchet MS" w:eastAsia="Times New Roman" w:hAnsi="Trebuchet MS" w:cs="Times New Roman"/>
          <w:lang w:eastAsia="ru-RU"/>
        </w:rPr>
        <w:t>.</w:t>
      </w:r>
    </w:p>
    <w:p w14:paraId="5CB21A3E" w14:textId="23990823" w:rsidR="006130B8" w:rsidRDefault="008C3817" w:rsidP="008C3817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8C3817">
        <w:rPr>
          <w:rFonts w:ascii="Trebuchet MS" w:eastAsia="Times New Roman" w:hAnsi="Trebuchet MS" w:cs="Times New Roman"/>
          <w:lang w:eastAsia="ru-RU"/>
        </w:rPr>
        <w:t xml:space="preserve">Цель расчета – определение вероятности безотказного теплоснабжения потребителей в границах централизованных систем теплоснабжения муниципального </w:t>
      </w:r>
      <w:r w:rsidR="007E4576">
        <w:rPr>
          <w:rFonts w:ascii="Trebuchet MS" w:eastAsia="Times New Roman" w:hAnsi="Trebuchet MS" w:cs="Times New Roman"/>
          <w:lang w:eastAsia="ru-RU"/>
        </w:rPr>
        <w:t>округа</w:t>
      </w:r>
      <w:r w:rsidRPr="008C3817">
        <w:rPr>
          <w:rFonts w:ascii="Trebuchet MS" w:eastAsia="Times New Roman" w:hAnsi="Trebuchet MS" w:cs="Times New Roman"/>
          <w:lang w:eastAsia="ru-RU"/>
        </w:rPr>
        <w:t>. Результаты расчетов в графическом виде представлены в разделе 1.9.4</w:t>
      </w:r>
      <w:r w:rsidR="00BD25D5">
        <w:rPr>
          <w:rFonts w:ascii="Trebuchet MS" w:eastAsia="Times New Roman" w:hAnsi="Trebuchet MS" w:cs="Times New Roman"/>
          <w:lang w:eastAsia="ru-RU"/>
        </w:rPr>
        <w:t xml:space="preserve"> Том 2. «</w:t>
      </w:r>
      <w:r w:rsidRPr="008C3817">
        <w:rPr>
          <w:rFonts w:ascii="Trebuchet MS" w:eastAsia="Times New Roman" w:hAnsi="Trebuchet MS" w:cs="Times New Roman"/>
          <w:lang w:eastAsia="ru-RU"/>
        </w:rPr>
        <w:t>Обосновывающи</w:t>
      </w:r>
      <w:r w:rsidR="00BD25D5">
        <w:rPr>
          <w:rFonts w:ascii="Trebuchet MS" w:eastAsia="Times New Roman" w:hAnsi="Trebuchet MS" w:cs="Times New Roman"/>
          <w:lang w:eastAsia="ru-RU"/>
        </w:rPr>
        <w:t>е</w:t>
      </w:r>
      <w:r w:rsidRPr="008C3817">
        <w:rPr>
          <w:rFonts w:ascii="Trebuchet MS" w:eastAsia="Times New Roman" w:hAnsi="Trebuchet MS" w:cs="Times New Roman"/>
          <w:lang w:eastAsia="ru-RU"/>
        </w:rPr>
        <w:t xml:space="preserve"> материал</w:t>
      </w:r>
      <w:r w:rsidR="00BD25D5">
        <w:rPr>
          <w:rFonts w:ascii="Trebuchet MS" w:eastAsia="Times New Roman" w:hAnsi="Trebuchet MS" w:cs="Times New Roman"/>
          <w:lang w:eastAsia="ru-RU"/>
        </w:rPr>
        <w:t>ы»</w:t>
      </w:r>
      <w:r w:rsidRPr="008C3817">
        <w:rPr>
          <w:rFonts w:ascii="Trebuchet MS" w:eastAsia="Times New Roman" w:hAnsi="Trebuchet MS" w:cs="Times New Roman"/>
          <w:lang w:eastAsia="ru-RU"/>
        </w:rPr>
        <w:t>.</w:t>
      </w:r>
      <w:bookmarkEnd w:id="233"/>
    </w:p>
    <w:p w14:paraId="151A1A3E" w14:textId="77777777" w:rsidR="008B33D7" w:rsidRDefault="008B33D7" w:rsidP="00CC0373">
      <w:pPr>
        <w:widowControl w:val="0"/>
        <w:tabs>
          <w:tab w:val="left" w:pos="993"/>
        </w:tabs>
        <w:adjustRightInd w:val="0"/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8B33D7" w:rsidSect="00CD1031">
          <w:pgSz w:w="11906" w:h="16838"/>
          <w:pgMar w:top="1134" w:right="851" w:bottom="1134" w:left="1134" w:header="454" w:footer="397" w:gutter="0"/>
          <w:cols w:space="708"/>
          <w:docGrid w:linePitch="360"/>
        </w:sectPr>
      </w:pPr>
    </w:p>
    <w:p w14:paraId="1126802F" w14:textId="539E6A01" w:rsidR="00CC0373" w:rsidRDefault="00D45335" w:rsidP="004E738A">
      <w:pPr>
        <w:widowControl w:val="0"/>
        <w:tabs>
          <w:tab w:val="left" w:pos="993"/>
        </w:tabs>
        <w:adjustRightInd w:val="0"/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1AB13A" wp14:editId="5A41AEC5">
            <wp:extent cx="8869178" cy="6259558"/>
            <wp:effectExtent l="0" t="0" r="8255" b="8255"/>
            <wp:docPr id="1622676047" name="Рисунок 6" descr="Изображение выглядит как карта, текст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676047" name="Рисунок 6" descr="Изображение выглядит как карта, текст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4261" cy="626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6C66B" w14:textId="7CF0A6C9" w:rsidR="00235EBF" w:rsidRPr="004E738A" w:rsidRDefault="00235EBF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3.4.1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4B77F4C7" w14:textId="77777777" w:rsidR="004E738A" w:rsidRPr="004E738A" w:rsidRDefault="004E738A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4E738A" w:rsidRPr="004E738A" w:rsidSect="004E738A">
          <w:pgSz w:w="16838" w:h="11906" w:orient="landscape"/>
          <w:pgMar w:top="851" w:right="1134" w:bottom="567" w:left="1134" w:header="567" w:footer="397" w:gutter="0"/>
          <w:cols w:space="708"/>
          <w:docGrid w:linePitch="360"/>
        </w:sectPr>
      </w:pPr>
    </w:p>
    <w:p w14:paraId="33B6AC25" w14:textId="1623E30D" w:rsidR="00235EBF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55537BD" wp14:editId="3C324068">
            <wp:extent cx="6299469" cy="3125972"/>
            <wp:effectExtent l="0" t="0" r="6350" b="0"/>
            <wp:docPr id="1898447263" name="Рисунок 31" descr="Изображение выглядит как текст, диаграмма, План, линия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8447263" name="Рисунок 31" descr="Изображение выглядит как текст, диаграмма, План, линия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126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F6E6E7" w14:textId="1FA944BB" w:rsidR="00235EBF" w:rsidRPr="004E738A" w:rsidRDefault="00235EBF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3.4.2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д. Каменка</w:t>
      </w:r>
    </w:p>
    <w:p w14:paraId="7804EF20" w14:textId="0FD60EA8" w:rsidR="00235EBF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2CB7EAC9" wp14:editId="68E1DEEE">
            <wp:extent cx="6299443" cy="2243470"/>
            <wp:effectExtent l="0" t="0" r="6350" b="4445"/>
            <wp:docPr id="663975398" name="Рисунок 32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975398" name="Рисунок 32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2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569C34" w14:textId="217355CC" w:rsidR="00235EBF" w:rsidRPr="004E738A" w:rsidRDefault="00235EBF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3.4.3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д. Кистутово</w:t>
      </w:r>
    </w:p>
    <w:p w14:paraId="45B3784B" w14:textId="6E0CB837" w:rsidR="00235EBF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2C2013FF" wp14:editId="4EA9F326">
            <wp:extent cx="6298805" cy="2583712"/>
            <wp:effectExtent l="0" t="0" r="6985" b="7620"/>
            <wp:docPr id="1039126574" name="Рисунок 34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126574" name="Рисунок 34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58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AA366" w14:textId="1F667F4F" w:rsidR="00235EBF" w:rsidRPr="004E738A" w:rsidRDefault="00235EBF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3.4.4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д. Райково</w:t>
      </w:r>
    </w:p>
    <w:p w14:paraId="22638793" w14:textId="11D203D6" w:rsidR="00351ACD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C258029" wp14:editId="5F5B5A74">
            <wp:extent cx="5120667" cy="2480657"/>
            <wp:effectExtent l="0" t="0" r="3810" b="0"/>
            <wp:docPr id="51318245" name="Рисунок 36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18245" name="Рисунок 36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156" cy="2491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54DDEE" w14:textId="23DB192F" w:rsidR="00351ACD" w:rsidRPr="004E738A" w:rsidRDefault="00351ACD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3.4.5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п. Ривицкий</w:t>
      </w:r>
    </w:p>
    <w:p w14:paraId="55D2D0E5" w14:textId="06196D13" w:rsidR="00351ACD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0F56EA71" wp14:editId="084F256C">
            <wp:extent cx="5506406" cy="3689498"/>
            <wp:effectExtent l="0" t="0" r="0" b="6350"/>
            <wp:docPr id="817123020" name="Рисунок 37" descr="Изображение выглядит как текст, карта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123020" name="Рисунок 37" descr="Изображение выглядит как текст, карта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439" cy="3703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A4CE71" w14:textId="76056793" w:rsidR="00351ACD" w:rsidRPr="004E738A" w:rsidRDefault="00351ACD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3.4.6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д. Фабрика</w:t>
      </w:r>
    </w:p>
    <w:p w14:paraId="34907215" w14:textId="60CF6696" w:rsidR="00351ACD" w:rsidRPr="004E738A" w:rsidRDefault="00D367C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7391F79B" wp14:editId="0A5F626A">
            <wp:extent cx="5723477" cy="2086641"/>
            <wp:effectExtent l="0" t="0" r="0" b="8890"/>
            <wp:docPr id="1272997193" name="Рисунок 38" descr="Изображение выглядит как текст, диаграмма, снимок экран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997193" name="Рисунок 38" descr="Изображение выглядит как текст, диаграмма, снимок экран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001" cy="2092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756FD7" w14:textId="3F08EDD1" w:rsidR="00351ACD" w:rsidRDefault="00351ACD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3.4.7 – Удельные гидравлические потери давления в трубопроводах тепловых сетей </w:t>
      </w:r>
      <w:r w:rsidR="00DD495D" w:rsidRPr="004E738A">
        <w:rPr>
          <w:rFonts w:ascii="Trebuchet MS" w:eastAsia="Times New Roman" w:hAnsi="Trebuchet MS" w:cs="Times New Roman"/>
          <w:b/>
          <w:lang w:eastAsia="ru-RU"/>
        </w:rPr>
        <w:t>с. Сельцы</w:t>
      </w:r>
    </w:p>
    <w:p w14:paraId="256D794B" w14:textId="77777777" w:rsidR="00351ACD" w:rsidRDefault="00351ACD" w:rsidP="00235EBF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351ACD" w:rsidSect="004E738A">
          <w:pgSz w:w="11906" w:h="16838"/>
          <w:pgMar w:top="1134" w:right="851" w:bottom="1134" w:left="1134" w:header="567" w:footer="397" w:gutter="0"/>
          <w:cols w:space="708"/>
          <w:docGrid w:linePitch="360"/>
        </w:sectPr>
      </w:pPr>
    </w:p>
    <w:p w14:paraId="070F3DC0" w14:textId="75F4B49C" w:rsidR="00CA1B86" w:rsidRDefault="00D45335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bookmarkStart w:id="234" w:name="_Hlk165014713"/>
      <w:r>
        <w:rPr>
          <w:noProof/>
          <w:lang w:eastAsia="ru-RU"/>
        </w:rPr>
        <w:lastRenderedPageBreak/>
        <w:drawing>
          <wp:inline distT="0" distB="0" distL="0" distR="0" wp14:anchorId="1FA098E8" wp14:editId="7EFA0FEB">
            <wp:extent cx="9024108" cy="6368902"/>
            <wp:effectExtent l="0" t="0" r="5715" b="0"/>
            <wp:docPr id="718480986" name="Рисунок 8" descr="Изображение выглядит как текст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80986" name="Рисунок 8" descr="Изображение выглядит как текст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483" cy="637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BC875" w14:textId="24E7D73D" w:rsidR="00235EBF" w:rsidRPr="004E738A" w:rsidRDefault="00235EBF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3.7.1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029613F4" w14:textId="77777777" w:rsidR="004E738A" w:rsidRDefault="004E738A" w:rsidP="004E738A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4E738A" w:rsidSect="00DE638C">
          <w:pgSz w:w="16838" w:h="11906" w:orient="landscape"/>
          <w:pgMar w:top="851" w:right="1134" w:bottom="567" w:left="1134" w:header="454" w:footer="397" w:gutter="0"/>
          <w:cols w:space="708"/>
          <w:docGrid w:linePitch="360"/>
        </w:sectPr>
      </w:pPr>
    </w:p>
    <w:p w14:paraId="3E75F55D" w14:textId="4C1EF5C2" w:rsidR="00235EBF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14B8788" wp14:editId="42F69FDB">
            <wp:extent cx="6299200" cy="3200400"/>
            <wp:effectExtent l="0" t="0" r="6350" b="0"/>
            <wp:docPr id="1462449285" name="Рисунок 40" descr="Изображение выглядит как текст, диаграмма, План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449285" name="Рисунок 40" descr="Изображение выглядит как текст, диаграмма, План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320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52C7DA" w14:textId="364CE267" w:rsidR="00235EBF" w:rsidRPr="004E738A" w:rsidRDefault="00235EBF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3.7.2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д. Каменка</w:t>
      </w:r>
    </w:p>
    <w:p w14:paraId="58C9D295" w14:textId="1B9D5271" w:rsidR="00235EBF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4BBE9614" wp14:editId="56D4F638">
            <wp:extent cx="6299098" cy="2402958"/>
            <wp:effectExtent l="0" t="0" r="6985" b="0"/>
            <wp:docPr id="883822620" name="Рисунок 41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822620" name="Рисунок 41" descr="Изображение выглядит как текст, диаграмма, линия, снимок экран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2403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A0768B" w14:textId="75FAC192" w:rsidR="00235EBF" w:rsidRPr="004E738A" w:rsidRDefault="00235EBF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3.7.3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д. Кистутово</w:t>
      </w:r>
    </w:p>
    <w:p w14:paraId="13F0993A" w14:textId="2A56721D" w:rsidR="00235EBF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0D61E6D2" wp14:editId="0F269954">
            <wp:extent cx="5936106" cy="2595245"/>
            <wp:effectExtent l="0" t="0" r="7620" b="0"/>
            <wp:docPr id="1077295451" name="Рисунок 42" descr="Изображение выглядит как текст, диаграмма, снимок экрана, карт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295451" name="Рисунок 42" descr="Изображение выглядит как текст, диаграмма, снимок экрана, карт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835" cy="260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32FAAC" w14:textId="008910A5" w:rsidR="00235EBF" w:rsidRPr="004E738A" w:rsidRDefault="00235EBF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3.7.4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д. Райково</w:t>
      </w:r>
    </w:p>
    <w:p w14:paraId="0D7FAD4E" w14:textId="7FDDA7EC" w:rsidR="00CA1B86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8AE558B" wp14:editId="6493A4D0">
            <wp:extent cx="5268693" cy="2561370"/>
            <wp:effectExtent l="0" t="0" r="8255" b="0"/>
            <wp:docPr id="1916440897" name="Рисунок 43" descr="Изображение выглядит как текст, диаграмма, снимок экран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40897" name="Рисунок 43" descr="Изображение выглядит как текст, диаграмма, снимок экран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172" cy="256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BE13B" w14:textId="648C02D3" w:rsidR="00351ACD" w:rsidRPr="004E738A" w:rsidRDefault="00351ACD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3.7.5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п. Ривицкий</w:t>
      </w:r>
    </w:p>
    <w:p w14:paraId="179C594C" w14:textId="52A474F7" w:rsidR="00351ACD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411C79B0" wp14:editId="30C3DA1F">
            <wp:extent cx="5522816" cy="3560997"/>
            <wp:effectExtent l="0" t="0" r="1905" b="1905"/>
            <wp:docPr id="5870273" name="Рисунок 44" descr="Изображение выглядит как текст, карта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0273" name="Рисунок 44" descr="Изображение выглядит как текст, карта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6503" cy="3563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1A6950" w14:textId="563FF0A9" w:rsidR="00351ACD" w:rsidRPr="004E738A" w:rsidRDefault="00351ACD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3.7.6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д. Фабрика</w:t>
      </w:r>
    </w:p>
    <w:p w14:paraId="6446FE72" w14:textId="4997CF14" w:rsidR="00351ACD" w:rsidRPr="004E738A" w:rsidRDefault="00DE638C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>
        <w:rPr>
          <w:noProof/>
          <w:lang w:eastAsia="ru-RU"/>
        </w:rPr>
        <w:drawing>
          <wp:inline distT="0" distB="0" distL="0" distR="0" wp14:anchorId="1ADF7F98" wp14:editId="4CA6A990">
            <wp:extent cx="5580543" cy="2147777"/>
            <wp:effectExtent l="0" t="0" r="1270" b="5080"/>
            <wp:docPr id="1158788846" name="Рисунок 45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788846" name="Рисунок 45" descr="Изображение выглядит как текст, снимок экрана, диаграмма, дизай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317" cy="215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9C5A32" w14:textId="07CA2C5A" w:rsidR="00351ACD" w:rsidRDefault="00351ACD" w:rsidP="00DE638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4E738A">
        <w:rPr>
          <w:rFonts w:ascii="Trebuchet MS" w:eastAsia="Times New Roman" w:hAnsi="Trebuchet MS" w:cs="Times New Roman"/>
          <w:b/>
          <w:lang w:eastAsia="ru-RU"/>
        </w:rPr>
        <w:t xml:space="preserve">Рисунок 3.7.7 – Потери тепловой энергии при её передаче по участкам тепловых сетей </w:t>
      </w:r>
      <w:r w:rsidR="00A321F8" w:rsidRPr="004E738A">
        <w:rPr>
          <w:rFonts w:ascii="Trebuchet MS" w:eastAsia="Times New Roman" w:hAnsi="Trebuchet MS" w:cs="Times New Roman"/>
          <w:b/>
          <w:lang w:eastAsia="ru-RU"/>
        </w:rPr>
        <w:t>с. Сельцы</w:t>
      </w:r>
    </w:p>
    <w:p w14:paraId="67F09001" w14:textId="77777777" w:rsidR="00351ACD" w:rsidRDefault="00351ACD" w:rsidP="00235EBF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  <w:sectPr w:rsidR="00351ACD" w:rsidSect="004E738A">
          <w:pgSz w:w="11906" w:h="16838"/>
          <w:pgMar w:top="1134" w:right="851" w:bottom="1134" w:left="1134" w:header="454" w:footer="397" w:gutter="0"/>
          <w:cols w:space="708"/>
          <w:docGrid w:linePitch="360"/>
        </w:sectPr>
      </w:pPr>
    </w:p>
    <w:p w14:paraId="37A5946A" w14:textId="6B8D8793" w:rsidR="007A778D" w:rsidRPr="00B04C9B" w:rsidRDefault="007A778D" w:rsidP="00162490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35" w:name="_Toc34466640"/>
      <w:bookmarkStart w:id="236" w:name="_Toc203488784"/>
      <w:bookmarkEnd w:id="234"/>
      <w:r w:rsidRPr="00B04C9B">
        <w:rPr>
          <w:rFonts w:ascii="Trebuchet MS" w:eastAsia="Times New Roman" w:hAnsi="Trebuchet MS" w:cs="Times New Roman"/>
          <w:b/>
          <w:lang w:eastAsia="ru-RU"/>
        </w:rPr>
        <w:lastRenderedPageBreak/>
        <w:t>3.9</w:t>
      </w:r>
      <w:r w:rsidR="002D121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B04C9B">
        <w:rPr>
          <w:rFonts w:ascii="Trebuchet MS" w:eastAsia="Times New Roman" w:hAnsi="Trebuchet MS" w:cs="Times New Roman"/>
          <w:b/>
          <w:lang w:eastAsia="ru-RU"/>
        </w:rPr>
        <w:t>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</w:t>
      </w:r>
      <w:bookmarkEnd w:id="235"/>
      <w:bookmarkEnd w:id="236"/>
    </w:p>
    <w:p w14:paraId="53E8353D" w14:textId="270E0651" w:rsidR="00162490" w:rsidRPr="00B04C9B" w:rsidRDefault="00BD25D5" w:rsidP="00162490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D25D5">
        <w:rPr>
          <w:rFonts w:ascii="Trebuchet MS" w:eastAsia="Times New Roman" w:hAnsi="Trebuchet MS" w:cs="Times New Roman"/>
          <w:lang w:eastAsia="ru-RU"/>
        </w:rPr>
        <w:t xml:space="preserve">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теплоснабжения, должна производиться непосредственно в электронной модели систем теплоснабжения муниципального округа. В соответствии с пунктом 2 Постановления Правительства РФ от 22.02.2012 г. № 154 «О требованиях к схемам теплоснабжения, порядку их разработки и утверждения» разработка электронной модели систем теплоснабжения для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Pr="00BD25D5">
        <w:rPr>
          <w:rFonts w:ascii="Trebuchet MS" w:eastAsia="Times New Roman" w:hAnsi="Trebuchet MS" w:cs="Times New Roman"/>
          <w:lang w:eastAsia="ru-RU"/>
        </w:rPr>
        <w:t xml:space="preserve"> муниципального округа не требуется.</w:t>
      </w:r>
    </w:p>
    <w:p w14:paraId="141683BD" w14:textId="77777777" w:rsidR="006130B8" w:rsidRPr="00B04C9B" w:rsidRDefault="006130B8" w:rsidP="00BD25D5">
      <w:pPr>
        <w:spacing w:after="0" w:line="240" w:lineRule="auto"/>
        <w:ind w:firstLine="567"/>
        <w:jc w:val="both"/>
        <w:rPr>
          <w:rFonts w:ascii="Trebuchet MS" w:hAnsi="Trebuchet MS" w:cs="Times New Roman"/>
        </w:rPr>
      </w:pPr>
    </w:p>
    <w:p w14:paraId="3EC8AE25" w14:textId="4D1CCAD2" w:rsidR="007A778D" w:rsidRPr="00B04C9B" w:rsidRDefault="007A778D" w:rsidP="00162490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37" w:name="_Toc203488785"/>
      <w:r w:rsidRPr="00B04C9B">
        <w:rPr>
          <w:rFonts w:ascii="Trebuchet MS" w:eastAsia="Times New Roman" w:hAnsi="Trebuchet MS" w:cs="Times New Roman"/>
          <w:b/>
          <w:lang w:eastAsia="ru-RU"/>
        </w:rPr>
        <w:t>3.10</w:t>
      </w:r>
      <w:r w:rsidR="002D1210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162490" w:rsidRPr="00B04C9B">
        <w:rPr>
          <w:rFonts w:ascii="Trebuchet MS" w:eastAsia="Times New Roman" w:hAnsi="Trebuchet MS" w:cs="Times New Roman"/>
          <w:b/>
          <w:lang w:eastAsia="ru-RU"/>
        </w:rPr>
        <w:t>Сравнительные пьезометрические графики для разработки и анализа сценариев перспективного развития тепловых сетей</w:t>
      </w:r>
      <w:bookmarkEnd w:id="237"/>
    </w:p>
    <w:p w14:paraId="33CD9C08" w14:textId="2EF52832" w:rsidR="007A778D" w:rsidRPr="00B04C9B" w:rsidRDefault="00D24FE9" w:rsidP="00162490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D24FE9">
        <w:rPr>
          <w:rFonts w:ascii="Trebuchet MS" w:eastAsia="Times New Roman" w:hAnsi="Trebuchet MS" w:cs="Times New Roman"/>
          <w:lang w:eastAsia="ru-RU"/>
        </w:rPr>
        <w:t>Пьезометрические графики от источников тепловой энергии до наиболее отдаленных потребителей, подключенных к котельным представлены в разделе 1.3.8 Том 2. «Обосновывающие материалы».</w:t>
      </w:r>
    </w:p>
    <w:p w14:paraId="3D29FF89" w14:textId="4C0EC6B0" w:rsidR="00162490" w:rsidRPr="00B04C9B" w:rsidRDefault="00162490" w:rsidP="00162490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71E7A988" w14:textId="77777777" w:rsidR="006D1C87" w:rsidRPr="006333D1" w:rsidRDefault="006D1C87" w:rsidP="006D1C87">
      <w:pPr>
        <w:spacing w:after="200" w:line="360" w:lineRule="auto"/>
        <w:ind w:firstLine="567"/>
        <w:jc w:val="both"/>
        <w:rPr>
          <w:rFonts w:ascii="Trebuchet MS" w:eastAsia="SimSun" w:hAnsi="Trebuchet MS" w:cs="Times New Roman"/>
          <w:sz w:val="24"/>
          <w:szCs w:val="28"/>
          <w:lang w:eastAsia="ru-RU"/>
        </w:rPr>
        <w:sectPr w:rsidR="006D1C87" w:rsidRPr="006333D1" w:rsidSect="00CD1031">
          <w:pgSz w:w="11906" w:h="16838"/>
          <w:pgMar w:top="1134" w:right="851" w:bottom="1134" w:left="1134" w:header="454" w:footer="397" w:gutter="0"/>
          <w:cols w:space="708"/>
          <w:docGrid w:linePitch="360"/>
        </w:sectPr>
      </w:pPr>
    </w:p>
    <w:p w14:paraId="5F5FC34F" w14:textId="41CD1457" w:rsidR="00A020AA" w:rsidRPr="00E467D8" w:rsidRDefault="00A020AA" w:rsidP="001305DF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38" w:name="_Toc203488786"/>
      <w:r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</w:t>
      </w:r>
      <w:r w:rsidR="003F4178"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4</w:t>
      </w:r>
      <w:r w:rsidR="00E66353"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.</w:t>
      </w:r>
      <w:r w:rsidR="00497417"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</w:t>
      </w:r>
      <w:r w:rsidR="0034042E"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тепловой мощности источников тепловой энергии и тепловой нагрузки потребителей</w:t>
      </w:r>
      <w:r w:rsidRPr="00E467D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.</w:t>
      </w:r>
      <w:bookmarkEnd w:id="207"/>
      <w:bookmarkEnd w:id="238"/>
    </w:p>
    <w:p w14:paraId="77D4A61B" w14:textId="111147CB" w:rsidR="00A020AA" w:rsidRPr="00C05357" w:rsidRDefault="003F4178" w:rsidP="00162490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39" w:name="_Toc358669567"/>
      <w:bookmarkStart w:id="240" w:name="_Toc203488787"/>
      <w:r w:rsidRPr="00C05357">
        <w:rPr>
          <w:rFonts w:ascii="Trebuchet MS" w:eastAsia="Times New Roman" w:hAnsi="Trebuchet MS" w:cs="Times New Roman"/>
          <w:b/>
          <w:lang w:eastAsia="ru-RU"/>
        </w:rPr>
        <w:t>4</w:t>
      </w:r>
      <w:r w:rsidR="00A020AA" w:rsidRPr="00C05357">
        <w:rPr>
          <w:rFonts w:ascii="Trebuchet MS" w:eastAsia="Times New Roman" w:hAnsi="Trebuchet MS" w:cs="Times New Roman"/>
          <w:b/>
          <w:lang w:eastAsia="ru-RU"/>
        </w:rPr>
        <w:t>.1</w:t>
      </w:r>
      <w:bookmarkStart w:id="241" w:name="_Toc360712020"/>
      <w:bookmarkStart w:id="242" w:name="_Toc364417161"/>
      <w:bookmarkStart w:id="243" w:name="_Toc34466643"/>
      <w:r w:rsidR="006D470E" w:rsidRPr="00C05357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D07343" w:rsidRPr="00C05357">
        <w:rPr>
          <w:rFonts w:ascii="Trebuchet MS" w:eastAsia="Times New Roman" w:hAnsi="Trebuchet MS" w:cs="Times New Roman"/>
          <w:b/>
          <w:lang w:eastAsia="ru-RU"/>
        </w:rPr>
        <w:t>Балансы существующей на базовый период схемы теплоснабжения (актуализации схемы теплоснабжения) тепловой мощности и перспективной тепловой нагрузки в каждой из зон действия источников тепловой энергии с определением резервов (дефицитов) существующей располагаемой тепловой мощности источников тепловой энергии, устанавливаемых на основании величины расчетной тепловой нагрузки</w:t>
      </w:r>
      <w:bookmarkEnd w:id="239"/>
      <w:bookmarkEnd w:id="240"/>
      <w:bookmarkEnd w:id="241"/>
      <w:bookmarkEnd w:id="242"/>
      <w:bookmarkEnd w:id="243"/>
    </w:p>
    <w:p w14:paraId="3F5606F6" w14:textId="06340C02" w:rsidR="00BE00EC" w:rsidRPr="00BD25D5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44" w:name="_Hlk165014786"/>
      <w:bookmarkStart w:id="245" w:name="_Hlk165285572"/>
      <w:bookmarkStart w:id="246" w:name="_Toc358669568"/>
      <w:r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В таблице 4.1.1 </w:t>
      </w:r>
      <w:bookmarkStart w:id="247" w:name="_Hlk199443283"/>
      <w:r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представлены балансы тепловой мощности источников теплоснабжения </w:t>
      </w:r>
      <w:bookmarkEnd w:id="247"/>
      <w:r w:rsidRPr="00BD25D5">
        <w:rPr>
          <w:rFonts w:ascii="Trebuchet MS" w:eastAsia="Times New Roman" w:hAnsi="Trebuchet MS" w:cs="Times New Roman"/>
          <w:spacing w:val="-5"/>
          <w:lang w:eastAsia="ru-RU"/>
        </w:rPr>
        <w:t>на расчетный период до 20</w:t>
      </w:r>
      <w:r w:rsidR="00D83137" w:rsidRPr="00BD25D5">
        <w:rPr>
          <w:rFonts w:ascii="Trebuchet MS" w:eastAsia="Times New Roman" w:hAnsi="Trebuchet MS" w:cs="Times New Roman"/>
          <w:spacing w:val="-5"/>
          <w:lang w:eastAsia="ru-RU"/>
        </w:rPr>
        <w:t>4</w:t>
      </w:r>
      <w:r w:rsidRPr="00BD25D5">
        <w:rPr>
          <w:rFonts w:ascii="Trebuchet MS" w:eastAsia="Times New Roman" w:hAnsi="Trebuchet MS" w:cs="Times New Roman"/>
          <w:spacing w:val="-5"/>
          <w:lang w:eastAsia="ru-RU"/>
        </w:rPr>
        <w:t>0 года с учетом реализации проектов, предусмотренных «Схемой теплоснабжения».</w:t>
      </w:r>
    </w:p>
    <w:bookmarkEnd w:id="244"/>
    <w:p w14:paraId="6255DC5D" w14:textId="77777777" w:rsidR="00BE00EC" w:rsidRPr="00BD25D5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BD25D5">
        <w:rPr>
          <w:rFonts w:ascii="Trebuchet MS" w:eastAsia="Times New Roman" w:hAnsi="Trebuchet MS" w:cs="Times New Roman"/>
          <w:spacing w:val="-5"/>
          <w:lang w:eastAsia="ru-RU"/>
        </w:rPr>
        <w:t>При расчете балансов тепловой мощности суммарная тепловая нагрузка в расчетной нагрузке на коллекторах в сетевой воде определяется как сумма:</w:t>
      </w:r>
    </w:p>
    <w:p w14:paraId="12F3C330" w14:textId="10E5328C" w:rsidR="00BE00EC" w:rsidRPr="00BD25D5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BD25D5">
        <w:rPr>
          <w:rFonts w:ascii="Trebuchet MS" w:eastAsia="Times New Roman" w:hAnsi="Trebuchet MS" w:cs="Times New Roman"/>
          <w:spacing w:val="-5"/>
          <w:lang w:eastAsia="ru-RU"/>
        </w:rPr>
        <w:t>– максимальной часовой нагрузки потребителей на отопление;</w:t>
      </w:r>
    </w:p>
    <w:p w14:paraId="2C93D564" w14:textId="666BE6F0" w:rsidR="00BE00EC" w:rsidRPr="00BD25D5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– </w:t>
      </w:r>
      <w:r w:rsidR="00183593" w:rsidRPr="00183593">
        <w:rPr>
          <w:rFonts w:ascii="Trebuchet MS" w:eastAsia="Times New Roman" w:hAnsi="Trebuchet MS" w:cs="Times New Roman"/>
          <w:spacing w:val="-5"/>
          <w:lang w:eastAsia="ru-RU"/>
        </w:rPr>
        <w:t>максимальной часовой нагрузки потребителей на ГВС</w:t>
      </w:r>
      <w:r w:rsidRPr="00BD25D5">
        <w:rPr>
          <w:rFonts w:ascii="Trebuchet MS" w:eastAsia="Times New Roman" w:hAnsi="Trebuchet MS" w:cs="Times New Roman"/>
          <w:spacing w:val="-5"/>
          <w:lang w:eastAsia="ru-RU"/>
        </w:rPr>
        <w:t>;</w:t>
      </w:r>
    </w:p>
    <w:p w14:paraId="3E6E25B6" w14:textId="77777777" w:rsidR="00BE00EC" w:rsidRPr="00BD25D5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BD25D5">
        <w:rPr>
          <w:rFonts w:ascii="Trebuchet MS" w:eastAsia="Times New Roman" w:hAnsi="Trebuchet MS" w:cs="Times New Roman"/>
          <w:spacing w:val="-5"/>
          <w:lang w:eastAsia="ru-RU"/>
        </w:rPr>
        <w:t>– потерь тепловой энергии в тепловых сетях;</w:t>
      </w:r>
    </w:p>
    <w:p w14:paraId="22A97C6E" w14:textId="77777777" w:rsidR="00BE00EC" w:rsidRPr="00C05357" w:rsidRDefault="00BE00EC" w:rsidP="00BE00EC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BD25D5">
        <w:rPr>
          <w:rFonts w:ascii="Trebuchet MS" w:eastAsia="Times New Roman" w:hAnsi="Trebuchet MS" w:cs="Times New Roman"/>
          <w:spacing w:val="-5"/>
          <w:lang w:eastAsia="ru-RU"/>
        </w:rPr>
        <w:t>- расхода на собственные нужды источника.</w:t>
      </w:r>
    </w:p>
    <w:bookmarkEnd w:id="245"/>
    <w:p w14:paraId="4F75D70C" w14:textId="77777777" w:rsidR="00BE150C" w:rsidRPr="00C05357" w:rsidRDefault="00BE150C" w:rsidP="00BE150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D890449" w14:textId="01E2380C" w:rsidR="0026530A" w:rsidRPr="00C05357" w:rsidRDefault="0026530A" w:rsidP="00BE150C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48" w:name="_Toc203488788"/>
      <w:bookmarkStart w:id="249" w:name="_Toc358669571"/>
      <w:bookmarkEnd w:id="246"/>
      <w:r w:rsidRPr="00C05357">
        <w:rPr>
          <w:rFonts w:ascii="Trebuchet MS" w:eastAsia="Times New Roman" w:hAnsi="Trebuchet MS" w:cs="Times New Roman"/>
          <w:b/>
          <w:lang w:eastAsia="ru-RU"/>
        </w:rPr>
        <w:t xml:space="preserve">4.2 </w:t>
      </w:r>
      <w:bookmarkStart w:id="250" w:name="_Toc34466644"/>
      <w:r w:rsidRPr="00C05357">
        <w:rPr>
          <w:rFonts w:ascii="Trebuchet MS" w:eastAsia="Times New Roman" w:hAnsi="Trebuchet MS" w:cs="Times New Roman"/>
          <w:b/>
          <w:lang w:eastAsia="ru-RU"/>
        </w:rPr>
        <w:t>Гидравлический расчет передачи теплоносителя для каждого магистрального вывода с целью определения возможности (невозможности) обеспечения тепловой энергией существующих и перспективных потребителей, присоединенных к тепловой сети от каждого источника тепловой энергии</w:t>
      </w:r>
      <w:bookmarkEnd w:id="248"/>
      <w:bookmarkEnd w:id="250"/>
    </w:p>
    <w:p w14:paraId="2CB83845" w14:textId="326EC10E" w:rsidR="002719A7" w:rsidRPr="00C05357" w:rsidRDefault="0026530A" w:rsidP="00BE150C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51" w:name="_Hlk165014834"/>
      <w:r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Результаты </w:t>
      </w:r>
      <w:r w:rsidR="004A27FA" w:rsidRPr="00BD25D5">
        <w:rPr>
          <w:rFonts w:ascii="Trebuchet MS" w:eastAsia="Times New Roman" w:hAnsi="Trebuchet MS" w:cs="Times New Roman"/>
          <w:spacing w:val="-5"/>
          <w:lang w:eastAsia="ru-RU"/>
        </w:rPr>
        <w:t>конструкторского</w:t>
      </w:r>
      <w:r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 расчета </w:t>
      </w:r>
      <w:r w:rsidR="002719A7"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передачи теплоносителя для магистральных выводов тепловой сети </w:t>
      </w:r>
      <w:r w:rsidR="004A27FA"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котельных </w:t>
      </w:r>
      <w:bookmarkEnd w:id="251"/>
      <w:r w:rsidR="007D43AF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FB5D5E"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bookmarkStart w:id="252" w:name="_Hlk165014844"/>
      <w:r w:rsidR="004A27FA" w:rsidRPr="00BD25D5">
        <w:rPr>
          <w:rFonts w:ascii="Trebuchet MS" w:eastAsia="Times New Roman" w:hAnsi="Trebuchet MS" w:cs="Times New Roman"/>
          <w:spacing w:val="-5"/>
          <w:lang w:eastAsia="ru-RU"/>
        </w:rPr>
        <w:t>, с целью определения возможности обеспечения тепловой энергией,</w:t>
      </w:r>
      <w:r w:rsidR="002719A7" w:rsidRPr="00BD25D5">
        <w:rPr>
          <w:rFonts w:ascii="Trebuchet MS" w:eastAsia="Times New Roman" w:hAnsi="Trebuchet MS" w:cs="Times New Roman"/>
          <w:spacing w:val="-5"/>
          <w:lang w:eastAsia="ru-RU"/>
        </w:rPr>
        <w:t xml:space="preserve"> приведены в таблице 4.2.1.</w:t>
      </w:r>
      <w:bookmarkEnd w:id="252"/>
    </w:p>
    <w:p w14:paraId="0843CBAF" w14:textId="30F23BE7" w:rsidR="002E3DAA" w:rsidRDefault="002E3DAA" w:rsidP="002E3DAA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bookmarkStart w:id="253" w:name="_Hlk165285605"/>
      <w:r w:rsidRPr="00B04C9B">
        <w:rPr>
          <w:rFonts w:ascii="Trebuchet MS" w:eastAsia="Times New Roman" w:hAnsi="Trebuchet MS" w:cs="Times New Roman"/>
          <w:b/>
          <w:bCs/>
          <w:lang w:eastAsia="ru-RU"/>
        </w:rPr>
        <w:t xml:space="preserve">Таблица 4.2.1 – </w:t>
      </w:r>
      <w:r w:rsidR="00825778" w:rsidRPr="00825778">
        <w:rPr>
          <w:rFonts w:ascii="Trebuchet MS" w:eastAsia="Times New Roman" w:hAnsi="Trebuchet MS" w:cs="Times New Roman"/>
          <w:b/>
          <w:bCs/>
          <w:lang w:eastAsia="ru-RU"/>
        </w:rPr>
        <w:t>Результаты расчета магистральных участков тепловых сетей по резерву/дефициту пропускной способности</w:t>
      </w:r>
      <w:r w:rsidRPr="00B04C9B">
        <w:rPr>
          <w:rFonts w:ascii="Trebuchet MS" w:eastAsia="Times New Roman" w:hAnsi="Trebuchet MS" w:cs="Times New Roman"/>
          <w:b/>
          <w:bCs/>
          <w:lang w:eastAsia="ru-RU"/>
        </w:rPr>
        <w:t xml:space="preserve"> </w:t>
      </w:r>
    </w:p>
    <w:tbl>
      <w:tblPr>
        <w:tblStyle w:val="280"/>
        <w:tblW w:w="5000" w:type="pct"/>
        <w:tblLook w:val="04A0" w:firstRow="1" w:lastRow="0" w:firstColumn="1" w:lastColumn="0" w:noHBand="0" w:noVBand="1"/>
      </w:tblPr>
      <w:tblGrid>
        <w:gridCol w:w="562"/>
        <w:gridCol w:w="2835"/>
        <w:gridCol w:w="2976"/>
        <w:gridCol w:w="1771"/>
        <w:gridCol w:w="1824"/>
      </w:tblGrid>
      <w:tr w:rsidR="00EF0F0F" w:rsidRPr="005E4D9C" w14:paraId="6D1E2421" w14:textId="77777777" w:rsidTr="00EF0F0F">
        <w:trPr>
          <w:trHeight w:val="20"/>
          <w:tblHeader/>
        </w:trPr>
        <w:tc>
          <w:tcPr>
            <w:tcW w:w="282" w:type="pct"/>
            <w:tcBorders>
              <w:right w:val="single" w:sz="4" w:space="0" w:color="auto"/>
            </w:tcBorders>
            <w:shd w:val="clear" w:color="auto" w:fill="CCFF99"/>
            <w:vAlign w:val="center"/>
          </w:tcPr>
          <w:bookmarkEnd w:id="253"/>
          <w:p w14:paraId="0784B100" w14:textId="5422307D" w:rsid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22" w:type="pct"/>
            <w:tcBorders>
              <w:right w:val="single" w:sz="4" w:space="0" w:color="auto"/>
            </w:tcBorders>
            <w:shd w:val="clear" w:color="auto" w:fill="CCFF99"/>
            <w:vAlign w:val="center"/>
          </w:tcPr>
          <w:p w14:paraId="2F5CC69F" w14:textId="48914158" w:rsidR="00EF0F0F" w:rsidRPr="005E4D9C" w:rsidRDefault="00EF0F0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254" w:name="_Hlk165014851"/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источника</w:t>
            </w:r>
          </w:p>
        </w:tc>
        <w:tc>
          <w:tcPr>
            <w:tcW w:w="1493" w:type="pct"/>
            <w:tcBorders>
              <w:left w:val="single" w:sz="4" w:space="0" w:color="auto"/>
            </w:tcBorders>
            <w:shd w:val="clear" w:color="auto" w:fill="CCFF99"/>
            <w:vAlign w:val="center"/>
          </w:tcPr>
          <w:p w14:paraId="153C8952" w14:textId="77777777" w:rsidR="00EF0F0F" w:rsidRPr="005E4D9C" w:rsidRDefault="00EF0F0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участка тепловой сети</w:t>
            </w:r>
          </w:p>
        </w:tc>
        <w:tc>
          <w:tcPr>
            <w:tcW w:w="888" w:type="pct"/>
            <w:shd w:val="clear" w:color="auto" w:fill="CCFF99"/>
            <w:vAlign w:val="center"/>
            <w:hideMark/>
          </w:tcPr>
          <w:p w14:paraId="4E6CD42C" w14:textId="77777777" w:rsidR="00EF0F0F" w:rsidRPr="005E4D9C" w:rsidRDefault="00EF0F0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  <w:t>Текущий диаметр магистрального вывода с котельной (под./обр.), мм</w:t>
            </w:r>
          </w:p>
        </w:tc>
        <w:tc>
          <w:tcPr>
            <w:tcW w:w="915" w:type="pct"/>
            <w:shd w:val="clear" w:color="auto" w:fill="CCFF99"/>
            <w:vAlign w:val="center"/>
            <w:hideMark/>
          </w:tcPr>
          <w:p w14:paraId="40147D77" w14:textId="77777777" w:rsidR="00EF0F0F" w:rsidRPr="005E4D9C" w:rsidRDefault="00EF0F0F" w:rsidP="00A44CD6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Calibri" w:hAnsi="Trebuchet MS" w:cs="Arial"/>
                <w:b/>
                <w:color w:val="000000"/>
                <w:sz w:val="20"/>
                <w:szCs w:val="20"/>
              </w:rPr>
              <w:t>Резерв/дефицит пропускной способности магистрального вывода, %</w:t>
            </w:r>
          </w:p>
        </w:tc>
      </w:tr>
      <w:tr w:rsidR="00EF0F0F" w:rsidRPr="009F12D6" w14:paraId="63F1557A" w14:textId="4C2960A6" w:rsidTr="00EF0F0F">
        <w:trPr>
          <w:trHeight w:val="20"/>
        </w:trPr>
        <w:tc>
          <w:tcPr>
            <w:tcW w:w="5000" w:type="pct"/>
            <w:gridSpan w:val="5"/>
            <w:shd w:val="clear" w:color="auto" w:fill="FFFF99"/>
            <w:vAlign w:val="center"/>
          </w:tcPr>
          <w:p w14:paraId="6A6DA83A" w14:textId="2B7CC613" w:rsidR="00EF0F0F" w:rsidRPr="009F12D6" w:rsidRDefault="00EF0F0F" w:rsidP="00EF0F0F">
            <w:pPr>
              <w:jc w:val="center"/>
              <w:rPr>
                <w:rFonts w:ascii="Trebuchet MS" w:eastAsia="Times New Roman" w:hAnsi="Trebuchet MS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F0F0F" w14:paraId="7E6D9C26" w14:textId="77777777" w:rsidTr="00EF0F0F">
        <w:trPr>
          <w:trHeight w:val="20"/>
        </w:trPr>
        <w:tc>
          <w:tcPr>
            <w:tcW w:w="282" w:type="pct"/>
            <w:vMerge w:val="restart"/>
            <w:tcBorders>
              <w:right w:val="single" w:sz="4" w:space="0" w:color="auto"/>
            </w:tcBorders>
            <w:vAlign w:val="center"/>
          </w:tcPr>
          <w:p w14:paraId="519030E0" w14:textId="0B8661AD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2" w:type="pct"/>
            <w:vMerge w:val="restart"/>
            <w:tcBorders>
              <w:right w:val="single" w:sz="4" w:space="0" w:color="auto"/>
            </w:tcBorders>
            <w:vAlign w:val="center"/>
          </w:tcPr>
          <w:p w14:paraId="24D9A207" w14:textId="3D5DCF2A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493" w:type="pct"/>
            <w:tcBorders>
              <w:left w:val="single" w:sz="4" w:space="0" w:color="auto"/>
            </w:tcBorders>
            <w:vAlign w:val="center"/>
          </w:tcPr>
          <w:p w14:paraId="4C29B9F0" w14:textId="259F397A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здания библиотеки</w:t>
            </w:r>
          </w:p>
        </w:tc>
        <w:tc>
          <w:tcPr>
            <w:tcW w:w="888" w:type="pct"/>
            <w:noWrap/>
            <w:vAlign w:val="center"/>
          </w:tcPr>
          <w:p w14:paraId="77CF0C64" w14:textId="54E5918C" w:rsidR="00EF0F0F" w:rsidRP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 xml:space="preserve">89 / 89 </w:t>
            </w:r>
          </w:p>
        </w:tc>
        <w:tc>
          <w:tcPr>
            <w:tcW w:w="915" w:type="pct"/>
            <w:noWrap/>
            <w:vAlign w:val="center"/>
          </w:tcPr>
          <w:p w14:paraId="5D1B6138" w14:textId="3723FA34" w:rsidR="00EF0F0F" w:rsidRPr="00EF0F0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EF0F0F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49,5</w:t>
            </w:r>
          </w:p>
        </w:tc>
      </w:tr>
      <w:tr w:rsidR="00EF0F0F" w14:paraId="53C53AED" w14:textId="77777777" w:rsidTr="00EF0F0F">
        <w:trPr>
          <w:trHeight w:val="20"/>
        </w:trPr>
        <w:tc>
          <w:tcPr>
            <w:tcW w:w="282" w:type="pct"/>
            <w:vMerge/>
            <w:tcBorders>
              <w:right w:val="single" w:sz="4" w:space="0" w:color="auto"/>
            </w:tcBorders>
            <w:vAlign w:val="center"/>
          </w:tcPr>
          <w:p w14:paraId="3E1AF2E0" w14:textId="77777777" w:rsidR="00EF0F0F" w:rsidRPr="00B96EAA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tcBorders>
              <w:right w:val="single" w:sz="4" w:space="0" w:color="auto"/>
            </w:tcBorders>
            <w:vAlign w:val="center"/>
          </w:tcPr>
          <w:p w14:paraId="2AE45D9C" w14:textId="77777777" w:rsidR="00EF0F0F" w:rsidRPr="00B96EAA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tcBorders>
              <w:left w:val="single" w:sz="4" w:space="0" w:color="auto"/>
            </w:tcBorders>
            <w:vAlign w:val="center"/>
          </w:tcPr>
          <w:p w14:paraId="15E7E22C" w14:textId="7D5F0FB8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здания дет.сада №5</w:t>
            </w:r>
          </w:p>
        </w:tc>
        <w:tc>
          <w:tcPr>
            <w:tcW w:w="888" w:type="pct"/>
            <w:noWrap/>
            <w:vAlign w:val="center"/>
          </w:tcPr>
          <w:p w14:paraId="7BDC63CF" w14:textId="2145100F" w:rsidR="00EF0F0F" w:rsidRP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50EDF462" w14:textId="7A4270F5" w:rsidR="00EF0F0F" w:rsidRPr="00EF0F0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EF0F0F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15,17</w:t>
            </w:r>
          </w:p>
        </w:tc>
      </w:tr>
      <w:tr w:rsidR="00EF0F0F" w14:paraId="44B03486" w14:textId="77777777" w:rsidTr="00EF0F0F">
        <w:trPr>
          <w:trHeight w:val="20"/>
        </w:trPr>
        <w:tc>
          <w:tcPr>
            <w:tcW w:w="282" w:type="pct"/>
            <w:vAlign w:val="center"/>
          </w:tcPr>
          <w:p w14:paraId="2FE09778" w14:textId="52E15A42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22" w:type="pct"/>
            <w:vAlign w:val="center"/>
          </w:tcPr>
          <w:p w14:paraId="61FC1048" w14:textId="2A5088FE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493" w:type="pct"/>
            <w:vAlign w:val="center"/>
          </w:tcPr>
          <w:p w14:paraId="1E099651" w14:textId="49043036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70D85413" w14:textId="3CAAED33" w:rsidR="00EF0F0F" w:rsidRP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361E5503" w14:textId="61F45F90" w:rsidR="00EF0F0F" w:rsidRPr="00EF0F0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EF0F0F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35,96</w:t>
            </w:r>
          </w:p>
        </w:tc>
      </w:tr>
      <w:tr w:rsidR="00EF0F0F" w14:paraId="2451B444" w14:textId="77777777" w:rsidTr="00EF0F0F">
        <w:trPr>
          <w:trHeight w:val="20"/>
        </w:trPr>
        <w:tc>
          <w:tcPr>
            <w:tcW w:w="282" w:type="pct"/>
            <w:vAlign w:val="center"/>
          </w:tcPr>
          <w:p w14:paraId="1587691E" w14:textId="6EA44B24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22" w:type="pct"/>
            <w:vAlign w:val="center"/>
          </w:tcPr>
          <w:p w14:paraId="236255F1" w14:textId="2FE3A03C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493" w:type="pct"/>
            <w:vAlign w:val="center"/>
          </w:tcPr>
          <w:p w14:paraId="0E87C044" w14:textId="5F3E2408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08E7AFA6" w14:textId="7AC12329" w:rsidR="00EF0F0F" w:rsidRP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3B4A1699" w14:textId="7702FB30" w:rsidR="00EF0F0F" w:rsidRPr="00EF0F0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EF0F0F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35,96</w:t>
            </w:r>
          </w:p>
        </w:tc>
      </w:tr>
      <w:tr w:rsidR="00EF0F0F" w14:paraId="32DFA5F6" w14:textId="77777777" w:rsidTr="00EF0F0F">
        <w:trPr>
          <w:trHeight w:val="20"/>
        </w:trPr>
        <w:tc>
          <w:tcPr>
            <w:tcW w:w="282" w:type="pct"/>
            <w:vAlign w:val="center"/>
          </w:tcPr>
          <w:p w14:paraId="33917B93" w14:textId="4A86F6E3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2" w:type="pct"/>
            <w:vAlign w:val="center"/>
          </w:tcPr>
          <w:p w14:paraId="12272FCE" w14:textId="36BA3B2E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493" w:type="pct"/>
            <w:vAlign w:val="center"/>
          </w:tcPr>
          <w:p w14:paraId="0461A53E" w14:textId="7F0B4B39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310CDFDD" w14:textId="6B0EA0B9" w:rsidR="00EF0F0F" w:rsidRPr="00EF0F0F" w:rsidRDefault="00EF0F0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55F4FECB" w14:textId="486B6583" w:rsidR="00EF0F0F" w:rsidRPr="00EF0F0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EF0F0F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35,96</w:t>
            </w:r>
          </w:p>
        </w:tc>
      </w:tr>
      <w:tr w:rsidR="00EF0F0F" w14:paraId="00C24728" w14:textId="77777777" w:rsidTr="00EF0F0F">
        <w:trPr>
          <w:trHeight w:val="20"/>
        </w:trPr>
        <w:tc>
          <w:tcPr>
            <w:tcW w:w="282" w:type="pct"/>
            <w:vAlign w:val="center"/>
          </w:tcPr>
          <w:p w14:paraId="4E10CD9E" w14:textId="217D2FF3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22" w:type="pct"/>
            <w:vAlign w:val="center"/>
          </w:tcPr>
          <w:p w14:paraId="1E86EACD" w14:textId="5AA547C1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493" w:type="pct"/>
            <w:vAlign w:val="center"/>
          </w:tcPr>
          <w:p w14:paraId="38EA78F7" w14:textId="0340DAF3" w:rsidR="00EF0F0F" w:rsidRDefault="00EF0F0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162F61F1" w14:textId="570D5FE0" w:rsidR="00EF0F0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32CD1598" w14:textId="792BD9C0" w:rsidR="00EF0F0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EF0F0F" w14:paraId="586FAB2E" w14:textId="77777777" w:rsidTr="00EF0F0F">
        <w:trPr>
          <w:trHeight w:val="20"/>
        </w:trPr>
        <w:tc>
          <w:tcPr>
            <w:tcW w:w="282" w:type="pct"/>
            <w:vAlign w:val="center"/>
          </w:tcPr>
          <w:p w14:paraId="09EBEA74" w14:textId="11BEA616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22" w:type="pct"/>
            <w:vAlign w:val="center"/>
          </w:tcPr>
          <w:p w14:paraId="71C074F1" w14:textId="59F64DD7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493" w:type="pct"/>
            <w:vAlign w:val="center"/>
          </w:tcPr>
          <w:p w14:paraId="7F533DB4" w14:textId="6C27AAD8" w:rsidR="00EF0F0F" w:rsidRDefault="008606F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377321D8" w14:textId="2BCD9384" w:rsidR="00EF0F0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56E63442" w14:textId="7ACB3355" w:rsidR="00EF0F0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+26,85</w:t>
            </w:r>
          </w:p>
        </w:tc>
      </w:tr>
      <w:tr w:rsidR="008606FF" w14:paraId="5D0AE052" w14:textId="77777777" w:rsidTr="00EF0F0F">
        <w:trPr>
          <w:trHeight w:val="20"/>
        </w:trPr>
        <w:tc>
          <w:tcPr>
            <w:tcW w:w="282" w:type="pct"/>
            <w:vAlign w:val="center"/>
          </w:tcPr>
          <w:p w14:paraId="7B46365F" w14:textId="5915259E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22" w:type="pct"/>
            <w:vAlign w:val="center"/>
          </w:tcPr>
          <w:p w14:paraId="0BD957D2" w14:textId="1B51098C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493" w:type="pct"/>
            <w:vAlign w:val="center"/>
          </w:tcPr>
          <w:p w14:paraId="2C0AD993" w14:textId="322AEEB8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37499E6A" w14:textId="3414E289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1E4F2353" w14:textId="20436582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+35,96</w:t>
            </w:r>
          </w:p>
        </w:tc>
      </w:tr>
      <w:tr w:rsidR="008606FF" w14:paraId="31F574D6" w14:textId="77777777" w:rsidTr="00EF0F0F">
        <w:trPr>
          <w:trHeight w:val="20"/>
        </w:trPr>
        <w:tc>
          <w:tcPr>
            <w:tcW w:w="282" w:type="pct"/>
            <w:vAlign w:val="center"/>
          </w:tcPr>
          <w:p w14:paraId="6AE799B9" w14:textId="0EE80FF6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22" w:type="pct"/>
            <w:vAlign w:val="center"/>
          </w:tcPr>
          <w:p w14:paraId="0D32192C" w14:textId="77B90A82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493" w:type="pct"/>
            <w:vAlign w:val="center"/>
          </w:tcPr>
          <w:p w14:paraId="55FC6ED8" w14:textId="390B091E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503547B5" w14:textId="7769A24E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270CD288" w14:textId="2A848572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+35,96</w:t>
            </w:r>
          </w:p>
        </w:tc>
      </w:tr>
      <w:tr w:rsidR="008606FF" w14:paraId="60DA743D" w14:textId="77777777" w:rsidTr="00EF0F0F">
        <w:trPr>
          <w:trHeight w:val="20"/>
        </w:trPr>
        <w:tc>
          <w:tcPr>
            <w:tcW w:w="282" w:type="pct"/>
            <w:vAlign w:val="center"/>
          </w:tcPr>
          <w:p w14:paraId="142A6659" w14:textId="10D51BA2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1422" w:type="pct"/>
            <w:vAlign w:val="center"/>
          </w:tcPr>
          <w:p w14:paraId="6B8BAB9C" w14:textId="5A91D9CF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493" w:type="pct"/>
            <w:vAlign w:val="center"/>
          </w:tcPr>
          <w:p w14:paraId="684379BA" w14:textId="16F62833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7FA1D0B9" w14:textId="7C70F834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7DD14895" w14:textId="0B004D8F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+33,71</w:t>
            </w:r>
          </w:p>
        </w:tc>
      </w:tr>
      <w:tr w:rsidR="008606FF" w14:paraId="237D213E" w14:textId="77777777" w:rsidTr="00EF0F0F">
        <w:trPr>
          <w:trHeight w:val="20"/>
        </w:trPr>
        <w:tc>
          <w:tcPr>
            <w:tcW w:w="282" w:type="pct"/>
            <w:vMerge w:val="restart"/>
            <w:vAlign w:val="center"/>
          </w:tcPr>
          <w:p w14:paraId="11692584" w14:textId="285DD0BD" w:rsidR="008606FF" w:rsidRDefault="008606F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2" w:type="pct"/>
            <w:vMerge w:val="restart"/>
            <w:vAlign w:val="center"/>
          </w:tcPr>
          <w:p w14:paraId="2F29B4F5" w14:textId="321DA3C6" w:rsidR="008606FF" w:rsidRDefault="008606F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493" w:type="pct"/>
            <w:vAlign w:val="center"/>
          </w:tcPr>
          <w:p w14:paraId="6E0FD658" w14:textId="7E87AE37" w:rsidR="008606FF" w:rsidRDefault="008606F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ул. Спортивная</w:t>
            </w:r>
          </w:p>
        </w:tc>
        <w:tc>
          <w:tcPr>
            <w:tcW w:w="888" w:type="pct"/>
            <w:noWrap/>
            <w:vAlign w:val="center"/>
          </w:tcPr>
          <w:p w14:paraId="709EE8C6" w14:textId="55ADA947" w:rsidR="008606F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219 / 219</w:t>
            </w:r>
          </w:p>
        </w:tc>
        <w:tc>
          <w:tcPr>
            <w:tcW w:w="915" w:type="pct"/>
            <w:noWrap/>
            <w:vAlign w:val="center"/>
          </w:tcPr>
          <w:p w14:paraId="1B54E90C" w14:textId="431F972F" w:rsidR="008606F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8606FF" w14:paraId="1930DE17" w14:textId="77777777" w:rsidTr="00EF0F0F">
        <w:trPr>
          <w:trHeight w:val="20"/>
        </w:trPr>
        <w:tc>
          <w:tcPr>
            <w:tcW w:w="282" w:type="pct"/>
            <w:vMerge/>
            <w:vAlign w:val="center"/>
          </w:tcPr>
          <w:p w14:paraId="4C0A6B97" w14:textId="77777777" w:rsidR="008606FF" w:rsidRPr="00B96EAA" w:rsidRDefault="008606F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46CE550D" w14:textId="77777777" w:rsidR="008606FF" w:rsidRPr="00B96EAA" w:rsidRDefault="008606F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74A19B5A" w14:textId="0D520A34" w:rsidR="008606FF" w:rsidRDefault="008606FF" w:rsidP="00EF0F0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ул. Садовая</w:t>
            </w:r>
          </w:p>
        </w:tc>
        <w:tc>
          <w:tcPr>
            <w:tcW w:w="888" w:type="pct"/>
            <w:noWrap/>
            <w:vAlign w:val="center"/>
          </w:tcPr>
          <w:p w14:paraId="76D1BE68" w14:textId="3FFFAAAE" w:rsidR="008606F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67829F94" w14:textId="080A0692" w:rsidR="008606FF" w:rsidRPr="008606FF" w:rsidRDefault="008606FF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8606FF" w14:paraId="062B063C" w14:textId="77777777" w:rsidTr="00EF0F0F">
        <w:trPr>
          <w:trHeight w:val="20"/>
        </w:trPr>
        <w:tc>
          <w:tcPr>
            <w:tcW w:w="282" w:type="pct"/>
            <w:vAlign w:val="center"/>
          </w:tcPr>
          <w:p w14:paraId="2FDCE031" w14:textId="3620B6DA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22" w:type="pct"/>
            <w:vAlign w:val="center"/>
          </w:tcPr>
          <w:p w14:paraId="2E3DBA68" w14:textId="20138D75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493" w:type="pct"/>
            <w:vAlign w:val="center"/>
          </w:tcPr>
          <w:p w14:paraId="1124FF9A" w14:textId="66D9AC97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536E65ED" w14:textId="672D93F1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4D490AAA" w14:textId="7F3F8F3F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+30,19</w:t>
            </w:r>
          </w:p>
        </w:tc>
      </w:tr>
      <w:tr w:rsidR="008606FF" w14:paraId="57DA7E6C" w14:textId="77777777" w:rsidTr="00EF0F0F">
        <w:trPr>
          <w:trHeight w:val="20"/>
        </w:trPr>
        <w:tc>
          <w:tcPr>
            <w:tcW w:w="282" w:type="pct"/>
            <w:vAlign w:val="center"/>
          </w:tcPr>
          <w:p w14:paraId="3764A88D" w14:textId="29268730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22" w:type="pct"/>
            <w:vAlign w:val="center"/>
          </w:tcPr>
          <w:p w14:paraId="4DFE13D2" w14:textId="461D136E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493" w:type="pct"/>
            <w:vAlign w:val="center"/>
          </w:tcPr>
          <w:p w14:paraId="274B3E00" w14:textId="5EBD34FF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0C965042" w14:textId="1BA70723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7D91A7AC" w14:textId="7EED8F05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8606FF" w14:paraId="08C3C069" w14:textId="77777777" w:rsidTr="00EF0F0F">
        <w:trPr>
          <w:trHeight w:val="20"/>
        </w:trPr>
        <w:tc>
          <w:tcPr>
            <w:tcW w:w="282" w:type="pct"/>
            <w:vMerge w:val="restart"/>
            <w:vAlign w:val="center"/>
          </w:tcPr>
          <w:p w14:paraId="2754B303" w14:textId="647F3861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22" w:type="pct"/>
            <w:vMerge w:val="restart"/>
            <w:vAlign w:val="center"/>
          </w:tcPr>
          <w:p w14:paraId="5C1C1F93" w14:textId="7FA2BDC5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493" w:type="pct"/>
            <w:vAlign w:val="center"/>
          </w:tcPr>
          <w:p w14:paraId="3DF42418" w14:textId="0F7BAF4B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ул. Северная, д.8а</w:t>
            </w:r>
          </w:p>
        </w:tc>
        <w:tc>
          <w:tcPr>
            <w:tcW w:w="888" w:type="pct"/>
            <w:noWrap/>
            <w:vAlign w:val="center"/>
          </w:tcPr>
          <w:p w14:paraId="5A197074" w14:textId="5CB13BAE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1CFBF3C6" w14:textId="16CAF58D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+28,3</w:t>
            </w:r>
          </w:p>
        </w:tc>
      </w:tr>
      <w:tr w:rsidR="008606FF" w14:paraId="572AD082" w14:textId="77777777" w:rsidTr="00EF0F0F">
        <w:trPr>
          <w:trHeight w:val="20"/>
        </w:trPr>
        <w:tc>
          <w:tcPr>
            <w:tcW w:w="282" w:type="pct"/>
            <w:vMerge/>
            <w:vAlign w:val="center"/>
          </w:tcPr>
          <w:p w14:paraId="52216D25" w14:textId="77777777" w:rsidR="008606FF" w:rsidRPr="00B96EAA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676516DB" w14:textId="77777777" w:rsidR="008606FF" w:rsidRPr="00B96EAA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2C2AB769" w14:textId="101A1B9C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ул. Северная, д.4</w:t>
            </w:r>
          </w:p>
        </w:tc>
        <w:tc>
          <w:tcPr>
            <w:tcW w:w="888" w:type="pct"/>
            <w:noWrap/>
            <w:vAlign w:val="center"/>
          </w:tcPr>
          <w:p w14:paraId="7DCB078A" w14:textId="12BA1E7B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70ED3583" w14:textId="04D67B3C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+25,93</w:t>
            </w:r>
          </w:p>
        </w:tc>
      </w:tr>
      <w:tr w:rsidR="008606FF" w14:paraId="3890246F" w14:textId="77777777" w:rsidTr="00EF0F0F">
        <w:trPr>
          <w:trHeight w:val="20"/>
        </w:trPr>
        <w:tc>
          <w:tcPr>
            <w:tcW w:w="282" w:type="pct"/>
            <w:vMerge w:val="restart"/>
            <w:vAlign w:val="center"/>
          </w:tcPr>
          <w:p w14:paraId="5D81D3D0" w14:textId="21573B49" w:rsidR="008606FF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2" w:type="pct"/>
            <w:vMerge w:val="restart"/>
            <w:vAlign w:val="center"/>
          </w:tcPr>
          <w:p w14:paraId="1790F73A" w14:textId="2A8A17CB" w:rsidR="008606FF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493" w:type="pct"/>
            <w:vAlign w:val="center"/>
          </w:tcPr>
          <w:p w14:paraId="2F693B45" w14:textId="49FAECA9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здания школы</w:t>
            </w:r>
          </w:p>
        </w:tc>
        <w:tc>
          <w:tcPr>
            <w:tcW w:w="888" w:type="pct"/>
            <w:noWrap/>
            <w:vAlign w:val="center"/>
          </w:tcPr>
          <w:p w14:paraId="73139FAE" w14:textId="70299075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133 / 133</w:t>
            </w:r>
          </w:p>
        </w:tc>
        <w:tc>
          <w:tcPr>
            <w:tcW w:w="915" w:type="pct"/>
            <w:noWrap/>
            <w:vAlign w:val="center"/>
          </w:tcPr>
          <w:p w14:paraId="52E1B957" w14:textId="3BC260B3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8606FF" w14:paraId="6FAED767" w14:textId="77777777" w:rsidTr="00EF0F0F">
        <w:trPr>
          <w:trHeight w:val="20"/>
        </w:trPr>
        <w:tc>
          <w:tcPr>
            <w:tcW w:w="282" w:type="pct"/>
            <w:vMerge/>
            <w:vAlign w:val="center"/>
          </w:tcPr>
          <w:p w14:paraId="08997511" w14:textId="77777777" w:rsidR="008606FF" w:rsidRPr="00B96EAA" w:rsidRDefault="008606FF" w:rsidP="008606F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022CB20B" w14:textId="77777777" w:rsidR="008606FF" w:rsidRPr="00B96EAA" w:rsidRDefault="008606FF" w:rsidP="008606F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07B71190" w14:textId="40604A51" w:rsidR="008606FF" w:rsidRDefault="008606FF" w:rsidP="008606FF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здания ФОК</w:t>
            </w:r>
          </w:p>
        </w:tc>
        <w:tc>
          <w:tcPr>
            <w:tcW w:w="888" w:type="pct"/>
            <w:noWrap/>
            <w:vAlign w:val="center"/>
          </w:tcPr>
          <w:p w14:paraId="15297252" w14:textId="0B176150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72137650" w14:textId="728C7D93" w:rsidR="008606FF" w:rsidRDefault="008606FF" w:rsidP="008606F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</w:t>
            </w:r>
            <w:r w:rsidR="00D54BBA"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2,26</w:t>
            </w:r>
          </w:p>
        </w:tc>
      </w:tr>
      <w:tr w:rsidR="00D54BBA" w14:paraId="22F8CE94" w14:textId="77777777" w:rsidTr="00EF0F0F">
        <w:trPr>
          <w:trHeight w:val="20"/>
        </w:trPr>
        <w:tc>
          <w:tcPr>
            <w:tcW w:w="282" w:type="pct"/>
            <w:vAlign w:val="center"/>
          </w:tcPr>
          <w:p w14:paraId="386D44F7" w14:textId="0EBF8A09" w:rsidR="00D54BBA" w:rsidRDefault="00D54BBA" w:rsidP="00D54BBA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22" w:type="pct"/>
            <w:vAlign w:val="center"/>
          </w:tcPr>
          <w:p w14:paraId="462C5215" w14:textId="651F3317" w:rsidR="00D54BBA" w:rsidRDefault="00D54BBA" w:rsidP="00D54BBA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493" w:type="pct"/>
            <w:vAlign w:val="center"/>
          </w:tcPr>
          <w:p w14:paraId="2D55C4E6" w14:textId="0060DDFA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4E6F7A27" w14:textId="1F306523" w:rsid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89 / 89</w:t>
            </w:r>
          </w:p>
        </w:tc>
        <w:tc>
          <w:tcPr>
            <w:tcW w:w="915" w:type="pct"/>
            <w:noWrap/>
            <w:vAlign w:val="center"/>
          </w:tcPr>
          <w:p w14:paraId="25AE18C4" w14:textId="6D2A6DFE" w:rsid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+49,44</w:t>
            </w:r>
          </w:p>
        </w:tc>
      </w:tr>
      <w:tr w:rsidR="00EF0F0F" w14:paraId="45FBF9A8" w14:textId="77777777" w:rsidTr="00EF0F0F">
        <w:trPr>
          <w:trHeight w:val="20"/>
        </w:trPr>
        <w:tc>
          <w:tcPr>
            <w:tcW w:w="5000" w:type="pct"/>
            <w:gridSpan w:val="5"/>
            <w:shd w:val="clear" w:color="auto" w:fill="FFFF99"/>
            <w:vAlign w:val="center"/>
          </w:tcPr>
          <w:p w14:paraId="03B4B121" w14:textId="66E69B74" w:rsidR="00EF0F0F" w:rsidRDefault="00EF0F0F" w:rsidP="00257960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D54BBA" w14:paraId="37790656" w14:textId="77777777" w:rsidTr="00D54BBA">
        <w:trPr>
          <w:trHeight w:val="20"/>
        </w:trPr>
        <w:tc>
          <w:tcPr>
            <w:tcW w:w="282" w:type="pct"/>
            <w:vMerge w:val="restart"/>
            <w:vAlign w:val="center"/>
          </w:tcPr>
          <w:p w14:paraId="2591A1C2" w14:textId="0F62F7FB" w:rsidR="00D54BBA" w:rsidRDefault="00D54BBA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422" w:type="pct"/>
            <w:vMerge w:val="restart"/>
            <w:vAlign w:val="center"/>
          </w:tcPr>
          <w:p w14:paraId="0F7E0214" w14:textId="62CFFF38" w:rsidR="00D54BBA" w:rsidRDefault="00D54BBA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493" w:type="pct"/>
            <w:vAlign w:val="center"/>
          </w:tcPr>
          <w:p w14:paraId="7022829E" w14:textId="301FE061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здания почты</w:t>
            </w:r>
          </w:p>
        </w:tc>
        <w:tc>
          <w:tcPr>
            <w:tcW w:w="888" w:type="pct"/>
            <w:noWrap/>
            <w:vAlign w:val="center"/>
          </w:tcPr>
          <w:p w14:paraId="76F9E0EE" w14:textId="25582E9C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57 / 57</w:t>
            </w:r>
          </w:p>
        </w:tc>
        <w:tc>
          <w:tcPr>
            <w:tcW w:w="915" w:type="pct"/>
            <w:noWrap/>
            <w:vAlign w:val="center"/>
          </w:tcPr>
          <w:p w14:paraId="6B36FC46" w14:textId="145B06F3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+33,33</w:t>
            </w:r>
          </w:p>
        </w:tc>
      </w:tr>
      <w:tr w:rsidR="00D54BBA" w14:paraId="3B380FB7" w14:textId="77777777" w:rsidTr="00D54BBA">
        <w:trPr>
          <w:trHeight w:val="20"/>
        </w:trPr>
        <w:tc>
          <w:tcPr>
            <w:tcW w:w="282" w:type="pct"/>
            <w:vMerge/>
            <w:vAlign w:val="center"/>
          </w:tcPr>
          <w:p w14:paraId="0C17FF4B" w14:textId="77777777" w:rsidR="00D54BBA" w:rsidRPr="00B96EAA" w:rsidRDefault="00D54BBA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0FA9A1F6" w14:textId="77777777" w:rsidR="00D54BBA" w:rsidRPr="00B96EAA" w:rsidRDefault="00D54BBA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79B7194E" w14:textId="6406A6C6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</w:t>
            </w:r>
          </w:p>
        </w:tc>
        <w:tc>
          <w:tcPr>
            <w:tcW w:w="888" w:type="pct"/>
            <w:noWrap/>
            <w:vAlign w:val="center"/>
          </w:tcPr>
          <w:p w14:paraId="0052B55C" w14:textId="5C4F0574" w:rsid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00042CD1" w14:textId="32A78BA7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EF0F0F" w14:paraId="6F229F83" w14:textId="77777777" w:rsidTr="00D54BBA">
        <w:trPr>
          <w:trHeight w:val="20"/>
        </w:trPr>
        <w:tc>
          <w:tcPr>
            <w:tcW w:w="282" w:type="pct"/>
            <w:vAlign w:val="center"/>
          </w:tcPr>
          <w:p w14:paraId="50F8437B" w14:textId="607EF988" w:rsidR="00EF0F0F" w:rsidRDefault="00EF0F0F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422" w:type="pct"/>
            <w:vAlign w:val="center"/>
          </w:tcPr>
          <w:p w14:paraId="4C4D8FEB" w14:textId="0237CFB8" w:rsidR="00EF0F0F" w:rsidRDefault="00EF0F0F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493" w:type="pct"/>
            <w:vAlign w:val="center"/>
          </w:tcPr>
          <w:p w14:paraId="569703C2" w14:textId="7DBD39DC" w:rsidR="00EF0F0F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7A781E10" w14:textId="1193D89C" w:rsidR="00EF0F0F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273 / 273</w:t>
            </w:r>
          </w:p>
        </w:tc>
        <w:tc>
          <w:tcPr>
            <w:tcW w:w="915" w:type="pct"/>
            <w:noWrap/>
            <w:vAlign w:val="center"/>
          </w:tcPr>
          <w:p w14:paraId="6D263DED" w14:textId="60874676" w:rsidR="00EF0F0F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+72,16</w:t>
            </w:r>
          </w:p>
        </w:tc>
      </w:tr>
      <w:tr w:rsidR="00D54BBA" w14:paraId="5FD8F925" w14:textId="77777777" w:rsidTr="00D54BBA">
        <w:trPr>
          <w:trHeight w:val="20"/>
        </w:trPr>
        <w:tc>
          <w:tcPr>
            <w:tcW w:w="282" w:type="pct"/>
            <w:vAlign w:val="center"/>
          </w:tcPr>
          <w:p w14:paraId="75A8514B" w14:textId="32287C3E" w:rsidR="00D54BBA" w:rsidRDefault="00D54BBA" w:rsidP="00D54BBA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422" w:type="pct"/>
            <w:vAlign w:val="center"/>
          </w:tcPr>
          <w:p w14:paraId="7CEC2723" w14:textId="56332B6B" w:rsidR="00D54BBA" w:rsidRDefault="00D54BBA" w:rsidP="00D54BBA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493" w:type="pct"/>
            <w:vAlign w:val="center"/>
          </w:tcPr>
          <w:p w14:paraId="0AA655FD" w14:textId="66225FC2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2A3D9085" w14:textId="36A46113" w:rsid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16DE0E58" w14:textId="4DB4709A" w:rsidR="00D54BBA" w:rsidRP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+49,69</w:t>
            </w:r>
          </w:p>
        </w:tc>
      </w:tr>
      <w:tr w:rsidR="00D54BBA" w14:paraId="1B5014AE" w14:textId="77777777" w:rsidTr="00D54BBA">
        <w:trPr>
          <w:trHeight w:val="20"/>
        </w:trPr>
        <w:tc>
          <w:tcPr>
            <w:tcW w:w="282" w:type="pct"/>
            <w:vMerge w:val="restart"/>
            <w:vAlign w:val="center"/>
          </w:tcPr>
          <w:p w14:paraId="1FFA4F02" w14:textId="04159100" w:rsidR="00D54BBA" w:rsidRDefault="00D54BBA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422" w:type="pct"/>
            <w:vMerge w:val="restart"/>
            <w:vAlign w:val="center"/>
          </w:tcPr>
          <w:p w14:paraId="52E8C0D3" w14:textId="4A685A68" w:rsidR="00D54BBA" w:rsidRDefault="00D54BBA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493" w:type="pct"/>
            <w:vAlign w:val="center"/>
          </w:tcPr>
          <w:p w14:paraId="463A43CE" w14:textId="4F8B98CA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</w:t>
            </w:r>
          </w:p>
        </w:tc>
        <w:tc>
          <w:tcPr>
            <w:tcW w:w="888" w:type="pct"/>
            <w:noWrap/>
            <w:vAlign w:val="center"/>
          </w:tcPr>
          <w:p w14:paraId="444817EB" w14:textId="1102AB52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108 / 108</w:t>
            </w:r>
          </w:p>
        </w:tc>
        <w:tc>
          <w:tcPr>
            <w:tcW w:w="915" w:type="pct"/>
            <w:noWrap/>
            <w:vAlign w:val="center"/>
          </w:tcPr>
          <w:p w14:paraId="1CCA634C" w14:textId="5C6A1100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+47,22</w:t>
            </w:r>
          </w:p>
        </w:tc>
      </w:tr>
      <w:tr w:rsidR="00D54BBA" w14:paraId="007D60AE" w14:textId="77777777" w:rsidTr="00D54BBA">
        <w:trPr>
          <w:trHeight w:val="20"/>
        </w:trPr>
        <w:tc>
          <w:tcPr>
            <w:tcW w:w="282" w:type="pct"/>
            <w:vMerge/>
            <w:vAlign w:val="center"/>
          </w:tcPr>
          <w:p w14:paraId="5338C684" w14:textId="77777777" w:rsidR="00D54BBA" w:rsidRPr="00B96EAA" w:rsidRDefault="00D54BBA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44249483" w14:textId="77777777" w:rsidR="00D54BBA" w:rsidRPr="00B96EAA" w:rsidRDefault="00D54BBA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4A624845" w14:textId="0BA6B99F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школы</w:t>
            </w:r>
          </w:p>
        </w:tc>
        <w:tc>
          <w:tcPr>
            <w:tcW w:w="888" w:type="pct"/>
            <w:noWrap/>
            <w:vAlign w:val="center"/>
          </w:tcPr>
          <w:p w14:paraId="377B6160" w14:textId="69A1F859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76 / 76</w:t>
            </w:r>
          </w:p>
        </w:tc>
        <w:tc>
          <w:tcPr>
            <w:tcW w:w="915" w:type="pct"/>
            <w:noWrap/>
            <w:vAlign w:val="center"/>
          </w:tcPr>
          <w:p w14:paraId="13535F58" w14:textId="164FAA66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-3,95</w:t>
            </w:r>
          </w:p>
        </w:tc>
      </w:tr>
      <w:tr w:rsidR="00D54BBA" w14:paraId="764EA635" w14:textId="77777777" w:rsidTr="00D54BBA">
        <w:trPr>
          <w:trHeight w:val="20"/>
        </w:trPr>
        <w:tc>
          <w:tcPr>
            <w:tcW w:w="282" w:type="pct"/>
            <w:vMerge/>
            <w:vAlign w:val="center"/>
          </w:tcPr>
          <w:p w14:paraId="66335DDD" w14:textId="77777777" w:rsidR="00D54BBA" w:rsidRPr="00B96EAA" w:rsidRDefault="00D54BBA" w:rsidP="00EF0F0F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5BA4D85A" w14:textId="77777777" w:rsidR="00D54BBA" w:rsidRPr="00B96EAA" w:rsidRDefault="00D54BBA" w:rsidP="00EF0F0F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5E0CD234" w14:textId="6C64D6E7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дет.сада</w:t>
            </w:r>
          </w:p>
        </w:tc>
        <w:tc>
          <w:tcPr>
            <w:tcW w:w="888" w:type="pct"/>
            <w:noWrap/>
            <w:vAlign w:val="center"/>
          </w:tcPr>
          <w:p w14:paraId="2CE9091B" w14:textId="12449EFE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76 / 76</w:t>
            </w:r>
          </w:p>
        </w:tc>
        <w:tc>
          <w:tcPr>
            <w:tcW w:w="915" w:type="pct"/>
            <w:noWrap/>
            <w:vAlign w:val="center"/>
          </w:tcPr>
          <w:p w14:paraId="030F2016" w14:textId="07F82211" w:rsidR="00D54BBA" w:rsidRPr="00D54BBA" w:rsidRDefault="00D54BBA" w:rsidP="00EF0F0F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D54BBA" w14:paraId="45EF47CB" w14:textId="77777777" w:rsidTr="00D54BBA">
        <w:trPr>
          <w:trHeight w:val="20"/>
        </w:trPr>
        <w:tc>
          <w:tcPr>
            <w:tcW w:w="282" w:type="pct"/>
            <w:vAlign w:val="center"/>
          </w:tcPr>
          <w:p w14:paraId="39EA128C" w14:textId="20612478" w:rsidR="00D54BBA" w:rsidRDefault="00D54BBA" w:rsidP="00D54BBA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22" w:type="pct"/>
            <w:vAlign w:val="center"/>
          </w:tcPr>
          <w:p w14:paraId="6EF22BA1" w14:textId="49C0DD85" w:rsidR="00D54BBA" w:rsidRDefault="00D54BBA" w:rsidP="00D54BBA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493" w:type="pct"/>
            <w:vAlign w:val="center"/>
          </w:tcPr>
          <w:p w14:paraId="5B80A431" w14:textId="3F7B6896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</w:t>
            </w: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>агистральный трубопровод с котельной</w:t>
            </w:r>
          </w:p>
        </w:tc>
        <w:tc>
          <w:tcPr>
            <w:tcW w:w="888" w:type="pct"/>
            <w:noWrap/>
            <w:vAlign w:val="center"/>
          </w:tcPr>
          <w:p w14:paraId="7127CA6F" w14:textId="7C68161C" w:rsid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159 / 159</w:t>
            </w:r>
          </w:p>
        </w:tc>
        <w:tc>
          <w:tcPr>
            <w:tcW w:w="915" w:type="pct"/>
            <w:noWrap/>
            <w:vAlign w:val="center"/>
          </w:tcPr>
          <w:p w14:paraId="1E8DEDFA" w14:textId="589F3AE0" w:rsid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val="en-US"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D54BBA" w14:paraId="02A2AFED" w14:textId="77777777" w:rsidTr="00D54BBA">
        <w:trPr>
          <w:trHeight w:val="20"/>
        </w:trPr>
        <w:tc>
          <w:tcPr>
            <w:tcW w:w="282" w:type="pct"/>
            <w:vMerge w:val="restart"/>
            <w:vAlign w:val="center"/>
          </w:tcPr>
          <w:p w14:paraId="33911877" w14:textId="06FF0D90" w:rsidR="00D54BBA" w:rsidRDefault="00D54BBA" w:rsidP="00D54BBA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422" w:type="pct"/>
            <w:vMerge w:val="restart"/>
            <w:vAlign w:val="center"/>
          </w:tcPr>
          <w:p w14:paraId="7FAE0CF5" w14:textId="01B8036A" w:rsidR="00D54BBA" w:rsidRDefault="00D54BBA" w:rsidP="00D54BBA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493" w:type="pct"/>
            <w:vAlign w:val="center"/>
          </w:tcPr>
          <w:p w14:paraId="53340844" w14:textId="4D698B62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МКД</w:t>
            </w:r>
          </w:p>
        </w:tc>
        <w:tc>
          <w:tcPr>
            <w:tcW w:w="888" w:type="pct"/>
            <w:noWrap/>
            <w:vAlign w:val="center"/>
          </w:tcPr>
          <w:p w14:paraId="0E2DFCE3" w14:textId="7F364293" w:rsidR="00D54BBA" w:rsidRP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57 / 57</w:t>
            </w:r>
          </w:p>
        </w:tc>
        <w:tc>
          <w:tcPr>
            <w:tcW w:w="915" w:type="pct"/>
            <w:noWrap/>
            <w:vAlign w:val="center"/>
          </w:tcPr>
          <w:p w14:paraId="154B3E53" w14:textId="256818B2" w:rsidR="00D54BBA" w:rsidRP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tr w:rsidR="00D54BBA" w14:paraId="1949FB94" w14:textId="77777777" w:rsidTr="00D54BBA">
        <w:trPr>
          <w:trHeight w:val="20"/>
        </w:trPr>
        <w:tc>
          <w:tcPr>
            <w:tcW w:w="282" w:type="pct"/>
            <w:vMerge/>
            <w:vAlign w:val="center"/>
          </w:tcPr>
          <w:p w14:paraId="424D6313" w14:textId="77777777" w:rsidR="00D54BBA" w:rsidRPr="00B96EAA" w:rsidRDefault="00D54BBA" w:rsidP="00D54BBA">
            <w:pPr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22" w:type="pct"/>
            <w:vMerge/>
            <w:vAlign w:val="center"/>
          </w:tcPr>
          <w:p w14:paraId="2DDEACBD" w14:textId="77777777" w:rsidR="00D54BBA" w:rsidRPr="00B96EAA" w:rsidRDefault="00D54BBA" w:rsidP="00D54BBA">
            <w:pP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3" w:type="pct"/>
            <w:vAlign w:val="center"/>
          </w:tcPr>
          <w:p w14:paraId="5295AA85" w14:textId="1B68B738" w:rsidR="00D54BBA" w:rsidRDefault="00D54BBA" w:rsidP="00D54BBA">
            <w:pPr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 w:rsidRPr="00EF0F0F">
              <w:rPr>
                <w:rFonts w:ascii="Trebuchet MS" w:hAnsi="Trebuchet MS" w:cs="Calibri"/>
                <w:color w:val="000000"/>
                <w:sz w:val="20"/>
                <w:szCs w:val="20"/>
              </w:rPr>
              <w:t xml:space="preserve">трубопровод с котельной в направлении 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адм. здания</w:t>
            </w:r>
          </w:p>
        </w:tc>
        <w:tc>
          <w:tcPr>
            <w:tcW w:w="888" w:type="pct"/>
            <w:noWrap/>
            <w:vAlign w:val="center"/>
          </w:tcPr>
          <w:p w14:paraId="52BBA4AE" w14:textId="04208954" w:rsidR="00D54BBA" w:rsidRP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57 / 57</w:t>
            </w:r>
          </w:p>
        </w:tc>
        <w:tc>
          <w:tcPr>
            <w:tcW w:w="915" w:type="pct"/>
            <w:noWrap/>
            <w:vAlign w:val="center"/>
          </w:tcPr>
          <w:p w14:paraId="03A9846D" w14:textId="6C2DEE13" w:rsidR="00D54BBA" w:rsidRPr="00D54BBA" w:rsidRDefault="00D54BBA" w:rsidP="00D54BBA">
            <w:pPr>
              <w:jc w:val="center"/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sz w:val="20"/>
                <w:szCs w:val="20"/>
                <w:lang w:eastAsia="ru-RU"/>
              </w:rPr>
              <w:t>+10,0</w:t>
            </w:r>
          </w:p>
        </w:tc>
      </w:tr>
      <w:bookmarkEnd w:id="254"/>
    </w:tbl>
    <w:p w14:paraId="25473B5C" w14:textId="7FE94B6B" w:rsidR="00BE150C" w:rsidRPr="006333D1" w:rsidRDefault="00BE150C" w:rsidP="0026530A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</w:p>
    <w:p w14:paraId="670C30DD" w14:textId="77777777" w:rsidR="00BE150C" w:rsidRPr="006333D1" w:rsidRDefault="00BE150C" w:rsidP="0026530A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  <w:sectPr w:rsidR="00BE150C" w:rsidRPr="006333D1" w:rsidSect="00EC4E60">
          <w:footerReference w:type="even" r:id="rId104"/>
          <w:pgSz w:w="11906" w:h="16838"/>
          <w:pgMar w:top="1134" w:right="851" w:bottom="1134" w:left="1077" w:header="454" w:footer="397" w:gutter="0"/>
          <w:cols w:space="708"/>
          <w:docGrid w:linePitch="360"/>
        </w:sectPr>
      </w:pPr>
    </w:p>
    <w:p w14:paraId="4FF578A9" w14:textId="04758357" w:rsidR="00B14F74" w:rsidRDefault="00BE150C" w:rsidP="00BE150C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EF0F0F">
        <w:rPr>
          <w:rFonts w:ascii="Trebuchet MS" w:eastAsia="Times New Roman" w:hAnsi="Trebuchet MS" w:cs="Times New Roman"/>
          <w:b/>
          <w:bCs/>
          <w:lang w:eastAsia="ru-RU"/>
        </w:rPr>
        <w:lastRenderedPageBreak/>
        <w:t xml:space="preserve">Таблица 4.1.1 – Баланс тепловой мощности источников теплоснабжения </w:t>
      </w:r>
      <w:r w:rsidR="007D43AF" w:rsidRPr="00EF0F0F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="00FB5D5E" w:rsidRPr="00EF0F0F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3"/>
        <w:gridCol w:w="982"/>
        <w:gridCol w:w="982"/>
        <w:gridCol w:w="983"/>
        <w:gridCol w:w="983"/>
        <w:gridCol w:w="983"/>
        <w:gridCol w:w="983"/>
        <w:gridCol w:w="983"/>
        <w:gridCol w:w="983"/>
        <w:gridCol w:w="983"/>
        <w:gridCol w:w="986"/>
      </w:tblGrid>
      <w:tr w:rsidR="00E27068" w:rsidRPr="00E27068" w14:paraId="64493717" w14:textId="77777777" w:rsidTr="00E27068">
        <w:trPr>
          <w:trHeight w:val="20"/>
          <w:tblHeader/>
        </w:trPr>
        <w:tc>
          <w:tcPr>
            <w:tcW w:w="1799" w:type="pct"/>
            <w:shd w:val="clear" w:color="000000" w:fill="CCFF99"/>
            <w:vAlign w:val="center"/>
            <w:hideMark/>
          </w:tcPr>
          <w:p w14:paraId="17C6F633" w14:textId="7777777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6DFD2A0" w14:textId="19E0AE5D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13A024A3" w14:textId="6E38F576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01AA32E5" w14:textId="66668D3F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796F3F13" w14:textId="1367CAE3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3BD3AB79" w14:textId="006B3C44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426611CE" w14:textId="1A8CD3F7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60C5E54C" w14:textId="1DE9F35C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22FA902B" w14:textId="65EC7D89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20" w:type="pct"/>
            <w:shd w:val="clear" w:color="000000" w:fill="CCFF99"/>
            <w:vAlign w:val="center"/>
            <w:hideMark/>
          </w:tcPr>
          <w:p w14:paraId="01798942" w14:textId="522F045B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21" w:type="pct"/>
            <w:shd w:val="clear" w:color="000000" w:fill="CCFF99"/>
            <w:vAlign w:val="center"/>
            <w:hideMark/>
          </w:tcPr>
          <w:p w14:paraId="2E934EF7" w14:textId="19CCC7F9" w:rsidR="00E27068" w:rsidRPr="00E27068" w:rsidRDefault="00E27068" w:rsidP="00E27068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707599" w:rsidRPr="00E27068" w14:paraId="21BE3D06" w14:textId="77777777" w:rsidTr="00707599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4113700B" w14:textId="6C7778DF" w:rsidR="00707599" w:rsidRPr="00E27068" w:rsidRDefault="0032455E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567379" w:rsidRPr="00E27068" w14:paraId="1C949B6B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1A37DFA8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8BE6A7" w14:textId="00824D4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1C7E77" w14:textId="60AF6A0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C875A" w14:textId="766BB7FE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65A7" w14:textId="02203B0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5AF53" w14:textId="2AFCAE09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4066E" w14:textId="736CA423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7666D" w14:textId="3B1C678D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153D7" w14:textId="747C64C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A3CB2" w14:textId="6242A8ED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7271E" w14:textId="35C84D21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567379" w:rsidRPr="00E27068" w14:paraId="3892C0FA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0C1B128B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5A31A98" w14:textId="56A6922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D3FE041" w14:textId="0557F7B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B0FCD" w14:textId="253AF1CA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A24C8" w14:textId="4E8D041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E97E" w14:textId="24AFA202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762A3" w14:textId="5756F3D7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FD537" w14:textId="396C233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37C31" w14:textId="36E0C6C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03C23" w14:textId="62F63FE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010D6" w14:textId="23054923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15,503</w:t>
            </w:r>
          </w:p>
        </w:tc>
      </w:tr>
      <w:tr w:rsidR="00567379" w:rsidRPr="00E27068" w14:paraId="7AFBBE28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71020B7D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7F9DFD" w14:textId="3E3277A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DCDC30" w14:textId="1621FC6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7D8DA" w14:textId="1FDDD52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24F9" w14:textId="1C5C3939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22F03" w14:textId="35FFAF8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255AB" w14:textId="3C1E34F5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30DA" w14:textId="313CAB47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7E9B9" w14:textId="24C0A15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E1F79" w14:textId="23E21421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A2074" w14:textId="7B95762C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</w:t>
            </w:r>
          </w:p>
        </w:tc>
      </w:tr>
      <w:tr w:rsidR="00567379" w:rsidRPr="00E27068" w14:paraId="03EDE99D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26BAF154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CC8F376" w14:textId="0289EA3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30EECC" w14:textId="239977A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60EE9" w14:textId="012F24E5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6AB6D" w14:textId="7C93CBB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69F0" w14:textId="158F5ABF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BE0E6" w14:textId="244D2CC5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FA0AF" w14:textId="75A71555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43E33" w14:textId="72C49524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3288F" w14:textId="1336AA48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7BD81" w14:textId="41880039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15,31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</w:t>
            </w:r>
          </w:p>
        </w:tc>
      </w:tr>
      <w:tr w:rsidR="00567379" w:rsidRPr="00E27068" w14:paraId="0D977672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5927E727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ADBA911" w14:textId="0B24287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F1F295" w14:textId="59E7404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3E5EA" w14:textId="52F52568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82D29" w14:textId="3294F94F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27A2" w14:textId="069E29F7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22BFF" w14:textId="10EAFF4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EADAE" w14:textId="2AE3207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9B019" w14:textId="11B1916D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5784A" w14:textId="36FF37A5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741F" w14:textId="7A3F43C3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0,4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82</w:t>
            </w:r>
          </w:p>
        </w:tc>
      </w:tr>
      <w:tr w:rsidR="00567379" w:rsidRPr="00E27068" w14:paraId="1DC25328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06A7BB33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6BC54773" w14:textId="7499BA0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A530243" w14:textId="47F6799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A8501" w14:textId="00BDA7EA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D47D6" w14:textId="1587A202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9B9BB" w14:textId="6D08F4AC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6FE5F" w14:textId="4AB1F6D8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94846" w14:textId="53AF5F09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5D06" w14:textId="701640D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BA6D8" w14:textId="2D476FD9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C6317" w14:textId="691DBD43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633</w:t>
            </w:r>
          </w:p>
        </w:tc>
      </w:tr>
      <w:tr w:rsidR="00567379" w:rsidRPr="00E27068" w14:paraId="6404CC19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42FCEB4A" w14:textId="2CC3817D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BDB53D7" w14:textId="5F961C7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2C56C5" w14:textId="6E9947D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97A30" w14:textId="630F107D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16D3D" w14:textId="467B1C54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882EC" w14:textId="791B29BD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34F55" w14:textId="42762EA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7412E" w14:textId="18BD0C1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C4F44" w14:textId="34AF6E37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9971B" w14:textId="50F26CEA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6B184" w14:textId="5D7451F4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9,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435</w:t>
            </w:r>
          </w:p>
        </w:tc>
      </w:tr>
      <w:tr w:rsidR="00567379" w:rsidRPr="00E27068" w14:paraId="50EA3F76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2716CF4C" w14:textId="051F2821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311B65E2" w14:textId="6E06B44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3206FB0" w14:textId="7C3B493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96B96" w14:textId="03D88C2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11941" w14:textId="57644B34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D990" w14:textId="565F462C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12209" w14:textId="5159D62A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37A00" w14:textId="224EEA21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C3DD3" w14:textId="033690E0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C89BE" w14:textId="36E247C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CF971" w14:textId="00B8BDD1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0,197</w:t>
            </w:r>
          </w:p>
        </w:tc>
      </w:tr>
      <w:tr w:rsidR="00567379" w:rsidRPr="00E27068" w14:paraId="168C3F08" w14:textId="77777777" w:rsidTr="00FF6D8A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59182C9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532897" w14:textId="23AC30F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349254F" w14:textId="3E90EA7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8293CAA" w14:textId="28618078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1090DFD" w14:textId="2417E0D3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36A80A5" w14:textId="3592926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7D61CB2" w14:textId="27F56622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C17C1F1" w14:textId="5CD37751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677F5E5" w14:textId="17F058BA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32126A2" w14:textId="05FD12DB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D409E4" w14:textId="7A989526" w:rsidR="00567379" w:rsidRPr="00FF6D8A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F6D8A">
              <w:rPr>
                <w:rFonts w:ascii="Trebuchet MS" w:hAnsi="Trebuchet MS" w:cs="Calibri"/>
                <w:color w:val="000000"/>
                <w:sz w:val="20"/>
                <w:szCs w:val="20"/>
              </w:rPr>
              <w:t>5,</w:t>
            </w: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196</w:t>
            </w:r>
          </w:p>
        </w:tc>
      </w:tr>
      <w:tr w:rsidR="00E27068" w:rsidRPr="00E27068" w14:paraId="49816091" w14:textId="77777777" w:rsidTr="00FF6D8A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1D5AC929" w14:textId="45247FB6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E3E6A9" w14:textId="24444E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814C726" w14:textId="6B72EF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028C9E7" w14:textId="335C380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7D69F9A" w14:textId="73DF50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FB59404" w14:textId="591EEE3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3FC125B" w14:textId="12A4F5D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858E9AD" w14:textId="5D79093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60969AB" w14:textId="0764167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227741B" w14:textId="25BFB57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9DDF04" w14:textId="46A274D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1266D47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362696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7350C3" w14:textId="7EF048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EE44B2" w14:textId="13E7B78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CE443F" w14:textId="7013B3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E1CE7CC" w14:textId="633740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5F55ED2" w14:textId="5CED459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1434C60" w14:textId="5C09334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DD5A731" w14:textId="32C9D7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87BABA3" w14:textId="4059F16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B747155" w14:textId="4D0D190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5D2C9541" w14:textId="404BD11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E27068" w:rsidRPr="00E27068" w14:paraId="785DF91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DF21B73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C13B710" w14:textId="4B7E96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62A1B3" w14:textId="1305F93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E23568" w14:textId="4634E61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E27A767" w14:textId="2E5A5AB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24E0558" w14:textId="0E7BD2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62FBC3E" w14:textId="40291A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70553DA3" w14:textId="2381A50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12A8002" w14:textId="5D44E8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67D835A" w14:textId="3BB1EF9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3824D722" w14:textId="5474AB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E27068" w:rsidRPr="00E27068" w14:paraId="0EBC89E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82A852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2423ACD" w14:textId="3267CB7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1D68EF5" w14:textId="3412639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372797" w14:textId="658659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1F6BCDA" w14:textId="45472E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1B7A75F" w14:textId="431055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2D9CDFDA" w14:textId="0CD6E9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6446DCE" w14:textId="1DA4448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A358035" w14:textId="1F8D71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1843B36" w14:textId="5DFF4B4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38E044CF" w14:textId="44FF85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E27068" w:rsidRPr="00E27068" w14:paraId="465385A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203081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959EB10" w14:textId="51489D4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99BB223" w14:textId="31F149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50D9CCA" w14:textId="2F878F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6644D470" w14:textId="3454682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7996AB78" w14:textId="23464B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243D122E" w14:textId="1D6FD5C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55EF44A7" w14:textId="3B031F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5729A19E" w14:textId="2B632F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0" w:type="pct"/>
            <w:noWrap/>
            <w:vAlign w:val="center"/>
            <w:hideMark/>
          </w:tcPr>
          <w:p w14:paraId="732A1A43" w14:textId="5EB288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  <w:tc>
          <w:tcPr>
            <w:tcW w:w="321" w:type="pct"/>
            <w:noWrap/>
            <w:vAlign w:val="center"/>
            <w:hideMark/>
          </w:tcPr>
          <w:p w14:paraId="313E83D0" w14:textId="0848BD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0,297</w:t>
            </w:r>
          </w:p>
        </w:tc>
      </w:tr>
      <w:tr w:rsidR="00E27068" w:rsidRPr="00E27068" w14:paraId="0D14ED2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D3A146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2DA5FD" w14:textId="3A15AE3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A4583F8" w14:textId="24DAAE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7E4AF9D" w14:textId="03778AB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5B31F0CD" w14:textId="47BB1B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25EFCF5A" w14:textId="2F656B5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7BF2723A" w14:textId="16BA52F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1F1526AA" w14:textId="6D9F13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09790A86" w14:textId="493B383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0" w:type="pct"/>
            <w:noWrap/>
            <w:vAlign w:val="center"/>
            <w:hideMark/>
          </w:tcPr>
          <w:p w14:paraId="03956417" w14:textId="7A76D89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21" w:type="pct"/>
            <w:noWrap/>
            <w:vAlign w:val="center"/>
            <w:hideMark/>
          </w:tcPr>
          <w:p w14:paraId="152D7CAE" w14:textId="2E714DF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E27068" w:rsidRPr="00E27068" w14:paraId="5931C5C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6DA2DF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B21EC78" w14:textId="09F546B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F7970C3" w14:textId="6B41ED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0E7D963" w14:textId="2AC96CB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598B57B2" w14:textId="57954C3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51B0325D" w14:textId="3779C7E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6F88F1E6" w14:textId="5BDE321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3B4F5C5" w14:textId="3D46A69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00457218" w14:textId="6C97523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0336A903" w14:textId="62C903B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62FE8499" w14:textId="007482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E27068" w:rsidRPr="00E27068" w14:paraId="43DEC44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57C2B0B" w14:textId="10B58F25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78C2C18" w14:textId="00589F3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849287" w14:textId="69B9EF0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3F5F78C" w14:textId="45E20E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0E2679AC" w14:textId="01D229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5167DB8" w14:textId="559773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7AE1EB8F" w14:textId="366D348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4816C68F" w14:textId="196EEB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2CCC2E4C" w14:textId="577281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0" w:type="pct"/>
            <w:noWrap/>
            <w:vAlign w:val="center"/>
            <w:hideMark/>
          </w:tcPr>
          <w:p w14:paraId="3018E4FD" w14:textId="5185AE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  <w:tc>
          <w:tcPr>
            <w:tcW w:w="321" w:type="pct"/>
            <w:noWrap/>
            <w:vAlign w:val="center"/>
            <w:hideMark/>
          </w:tcPr>
          <w:p w14:paraId="46158D69" w14:textId="7EFD5A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0,181</w:t>
            </w:r>
          </w:p>
        </w:tc>
      </w:tr>
      <w:tr w:rsidR="00E27068" w:rsidRPr="00E27068" w14:paraId="0A6EDB39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3292C4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94E0E3" w14:textId="19F08F2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3841B64" w14:textId="41C1E8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1B8447" w14:textId="3FDC27A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AE4D12" w14:textId="65ACE5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9CF64A2" w14:textId="6300E5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54846E" w14:textId="4CCFB2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96920D1" w14:textId="19FBBD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1CB5E4" w14:textId="3E71158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7A95A4" w14:textId="08062F5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1ACB75B2" w14:textId="61E6B6E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E27068" w:rsidRPr="00E27068" w14:paraId="3FFA0695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59DCDDF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93C38C8" w14:textId="6B028B9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65B0148" w14:textId="5BB2D0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4D22F0" w14:textId="75F620B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6422DB9" w14:textId="7E51A7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3E0F88E" w14:textId="1DA335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8AC6470" w14:textId="19421E2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895D21D" w14:textId="188B85F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6AA6992" w14:textId="3B9E959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2A0C102" w14:textId="4DDCB0C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C1941B2" w14:textId="267742C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4CCDEF22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5DB4F7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984005C" w14:textId="45502A6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0EC6ED" w14:textId="1A8A791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F25587" w14:textId="46333F1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0C7F74E" w14:textId="3F3E042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2674E51" w14:textId="49C2D8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0345152" w14:textId="4B63A52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2206CBD" w14:textId="26A1A2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0F8601B" w14:textId="0F31F55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38BD6A9" w14:textId="770F9A4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26B6C5C5" w14:textId="3D28E02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23D67B9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35BB9A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0EE0E64" w14:textId="085FD8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7AADA30" w14:textId="19AF3D1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811E55" w14:textId="7E68792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47573E1" w14:textId="03B669D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8EB3FC7" w14:textId="7A99643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3FA823F" w14:textId="39C0DEA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C637345" w14:textId="17A211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E49E360" w14:textId="4C5AC5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3A4B463" w14:textId="306B3F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70A923FC" w14:textId="4E43D11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2105B10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64F8825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426FA29" w14:textId="3684BCD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657E783" w14:textId="284E229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55966A8" w14:textId="69FECBD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41C3FB3F" w14:textId="0336E1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168A6CEA" w14:textId="6F5590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57811C5B" w14:textId="61A362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0F29B69D" w14:textId="06A4A63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4E4F598F" w14:textId="4CB673B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0" w:type="pct"/>
            <w:noWrap/>
            <w:vAlign w:val="center"/>
            <w:hideMark/>
          </w:tcPr>
          <w:p w14:paraId="552BA973" w14:textId="271067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21" w:type="pct"/>
            <w:noWrap/>
            <w:vAlign w:val="center"/>
            <w:hideMark/>
          </w:tcPr>
          <w:p w14:paraId="07108D34" w14:textId="46546C0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27068" w:rsidRPr="00E27068" w14:paraId="36D35D7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2640DC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372C2FA" w14:textId="1CD2B7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AE9F33" w14:textId="3A67EA8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A1E5214" w14:textId="6056BC8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183F87FC" w14:textId="29CC48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5850834C" w14:textId="28F6BCB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23C9CFA8" w14:textId="1C648D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103019BB" w14:textId="5D6359D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2057C92B" w14:textId="22F618A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0" w:type="pct"/>
            <w:noWrap/>
            <w:vAlign w:val="center"/>
            <w:hideMark/>
          </w:tcPr>
          <w:p w14:paraId="62CD2CDE" w14:textId="42FF89B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21" w:type="pct"/>
            <w:noWrap/>
            <w:vAlign w:val="center"/>
            <w:hideMark/>
          </w:tcPr>
          <w:p w14:paraId="743F2DF7" w14:textId="6D0E58A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</w:tr>
      <w:tr w:rsidR="00E27068" w:rsidRPr="00E27068" w14:paraId="396B2F0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5B52DBD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2A89C80" w14:textId="7366E71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988C978" w14:textId="6E27BAA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A5DAE2" w14:textId="2A4789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8CAE539" w14:textId="1C51FD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AC87C5E" w14:textId="1F87737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85818FC" w14:textId="34976D4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46C35888" w14:textId="6D9584D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4F284334" w14:textId="6CEFC7E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56A70E03" w14:textId="73F72D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61D1670C" w14:textId="3D1602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E27068" w:rsidRPr="00E27068" w14:paraId="219905A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FF7AFB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C1D5567" w14:textId="3EE6490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621A4C" w14:textId="4FDD37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97B331" w14:textId="42CF574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8C259FB" w14:textId="607B4DE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3302E3B3" w14:textId="758C8A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10E62AFD" w14:textId="1066F5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690BE108" w14:textId="15F01D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07C4E7CC" w14:textId="3F115C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27FD2233" w14:textId="13F4634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3515D4FF" w14:textId="5165752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E27068" w:rsidRPr="00E27068" w14:paraId="70C620A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67A379A" w14:textId="3C4BE335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9B3CC50" w14:textId="44E08DE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B1E9D6" w14:textId="012FC95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164893D" w14:textId="0771FEB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8F1C279" w14:textId="4C8C66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7DBE8993" w14:textId="59EF021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11B0C2A4" w14:textId="1415BD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4527D955" w14:textId="63690B0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24C95DDC" w14:textId="65BE4B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0" w:type="pct"/>
            <w:noWrap/>
            <w:vAlign w:val="center"/>
            <w:hideMark/>
          </w:tcPr>
          <w:p w14:paraId="5C227B71" w14:textId="3805D32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  <w:tc>
          <w:tcPr>
            <w:tcW w:w="321" w:type="pct"/>
            <w:noWrap/>
            <w:vAlign w:val="center"/>
            <w:hideMark/>
          </w:tcPr>
          <w:p w14:paraId="31E67292" w14:textId="611E23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0,074</w:t>
            </w:r>
          </w:p>
        </w:tc>
      </w:tr>
      <w:tr w:rsidR="00E27068" w:rsidRPr="00E27068" w14:paraId="376B1AE2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68EF4BD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54FBFB8" w14:textId="2371969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F7AAD23" w14:textId="3C96506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5119DE" w14:textId="585DDC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25A20C1" w14:textId="010DC6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6A7746A" w14:textId="2F7598E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129DA5A" w14:textId="21F3E9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DAA9259" w14:textId="5D8826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3BD5080" w14:textId="739507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C6151E" w14:textId="4CB6A4C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3A24F8D7" w14:textId="41BF9A0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</w:tr>
      <w:tr w:rsidR="00E27068" w:rsidRPr="00E27068" w14:paraId="2DC89AC9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2F33495" w14:textId="6E857701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73501DB" w14:textId="1133477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7952491" w14:textId="774A766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FA8D21A" w14:textId="7EAE22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A90F9FF" w14:textId="7973CE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6D3A193" w14:textId="6AD598A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FEA5AA6" w14:textId="1F4F5B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A44866" w14:textId="428556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57A76CD" w14:textId="105FE4E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62C7928" w14:textId="49DDDB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330AF79" w14:textId="5F2DEB9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27CC350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3E6E52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BF2556C" w14:textId="5C24EA7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AC3EFEB" w14:textId="4F4F8A4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9D7E27D" w14:textId="6043C18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A18A044" w14:textId="1320CE2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DC915CA" w14:textId="23EDDF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655ABFD" w14:textId="5917AC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FB3FF4C" w14:textId="55DB62B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755E026" w14:textId="229648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484EDF7" w14:textId="50591F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3AAA069B" w14:textId="098341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E27068" w:rsidRPr="00E27068" w14:paraId="1946EF6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01B741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4227D9" w14:textId="031593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CFF62DC" w14:textId="1D24A1B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806026" w14:textId="6E19F21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3F55D8E" w14:textId="3262CF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71302EE" w14:textId="41B2F6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7F641EFA" w14:textId="030098A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F0557B4" w14:textId="5D75AE3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B026A09" w14:textId="2F64CF0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6AAA659" w14:textId="14D524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4BBC7E52" w14:textId="1F3AD6B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E27068" w:rsidRPr="00E27068" w14:paraId="7F435B3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15AED3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84AB2DE" w14:textId="7A94C0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4BCB35B" w14:textId="54BD64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639998D" w14:textId="2795EF9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AC49ADA" w14:textId="6F1F971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37574DC" w14:textId="3DDA567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C1109B0" w14:textId="7D6018D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4ADA930" w14:textId="7221FE9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54060D8" w14:textId="150C8ED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1D0001C" w14:textId="7535D16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73A0EA24" w14:textId="75EA63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27068" w:rsidRPr="00E27068" w14:paraId="00AE2F8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60F3BCC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75F3D4" w14:textId="5D8C799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517C303" w14:textId="5C3737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A1305E" w14:textId="4C57C6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1C95DAA" w14:textId="7E7022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51B2298" w14:textId="1527AC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4D0AE0E8" w14:textId="709D76A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5630D42" w14:textId="34AA0A0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40062D0" w14:textId="360A928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0DDB8422" w14:textId="2F8B9CC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3968B32A" w14:textId="124CB97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E27068" w:rsidRPr="00E27068" w14:paraId="7A5C6BC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562C6C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971A87A" w14:textId="73BDBB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85914E2" w14:textId="6CBBD7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82DD4B" w14:textId="69DDB03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370731E" w14:textId="313E26E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BFD1CD1" w14:textId="083ABAA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8474C61" w14:textId="0A9115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5249DF88" w14:textId="63899E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7114A61" w14:textId="60E049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D5F739B" w14:textId="3B7BB9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01E2F1A1" w14:textId="72CE37C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27068" w:rsidRPr="00E27068" w14:paraId="1EAD264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69EA2C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ED7B124" w14:textId="5AEF60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3B38DCA" w14:textId="413600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A5364CF" w14:textId="48C6FBC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C4F3EA7" w14:textId="315C6CF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7236443" w14:textId="5A5973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43CA1EC7" w14:textId="701935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C0B9A3A" w14:textId="5D1A8DE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2428660F" w14:textId="121D54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3CE00FC3" w14:textId="7D5B7B4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7AC97C29" w14:textId="338650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E27068" w:rsidRPr="00E27068" w14:paraId="43B1B63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3A37073" w14:textId="42DCDB83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01DDE1E" w14:textId="3A542E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DF05ED" w14:textId="081D40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AF35DEB" w14:textId="1ABDF64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566CDEC" w14:textId="39BD07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63F6B07F" w14:textId="041B87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09DDE935" w14:textId="7C5F072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21484D67" w14:textId="3F9B01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6DCE3644" w14:textId="00D610A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1B04C458" w14:textId="5051D0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1" w:type="pct"/>
            <w:noWrap/>
            <w:vAlign w:val="center"/>
            <w:hideMark/>
          </w:tcPr>
          <w:p w14:paraId="20ED1E57" w14:textId="24F08E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</w:tr>
      <w:tr w:rsidR="00E27068" w:rsidRPr="00E27068" w14:paraId="3E943095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6B8DB63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C5422C" w14:textId="1C2770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68890B0" w14:textId="117A7E5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0238FC6" w14:textId="532276E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4F5E9F" w14:textId="5EF01F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2EDBC5F" w14:textId="46A482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56074B6" w14:textId="0AF453B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06A28B0" w14:textId="6B2C7C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3A78EC1" w14:textId="0CA64E3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E1C3909" w14:textId="6CD2EAF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2BC4F914" w14:textId="1335797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</w:tr>
      <w:tr w:rsidR="00E27068" w:rsidRPr="00E27068" w14:paraId="30D13957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5618A66F" w14:textId="058160A3" w:rsidR="00E27068" w:rsidRPr="00E27068" w:rsidRDefault="00E27068" w:rsidP="00E2706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Кооперативная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AB5D628" w14:textId="4F650C9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CE56A3C" w14:textId="72A163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29785C" w14:textId="346F897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FB1EF0" w14:textId="35F957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1DEBBE5" w14:textId="3996D9D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DB30D0" w14:textId="6B3122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BEC4F56" w14:textId="5718421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3AC83CA" w14:textId="58AC41B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C48A549" w14:textId="6361459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9F9D79B" w14:textId="25B7C2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22FA5A4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59184E3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AA3E0D8" w14:textId="56C5416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BF572EC" w14:textId="44CB79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24680E8" w14:textId="4D393E0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5CC0E76" w14:textId="7D94AE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05397F7" w14:textId="236EBF5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1F9A310" w14:textId="738A21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0F18FD5" w14:textId="52FCE75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E278AF7" w14:textId="11F5349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E0ADC20" w14:textId="112B8C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31ABB2E2" w14:textId="1AB857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53DB3C6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966F96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E7B2F3F" w14:textId="7AFE718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D078B3" w14:textId="4AF191F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6B34BC3" w14:textId="2B4278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76E3E6B" w14:textId="7674D9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B5D931E" w14:textId="37F672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FE1D6AB" w14:textId="7B75F63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05F51FC3" w14:textId="1F9937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7D033D0" w14:textId="4CB57C4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79608056" w14:textId="5438FA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062851EA" w14:textId="230FF1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4E9DF6E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CA9E0D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C235745" w14:textId="2B53C27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2D7D0A1" w14:textId="7D290E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C6B6CCF" w14:textId="3778C8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039FD24" w14:textId="7357C0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BB133E8" w14:textId="035943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8211F5A" w14:textId="097BB9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9BC91E4" w14:textId="3C1308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235BBA3" w14:textId="244A290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326C0D98" w14:textId="43BCE4B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76524E97" w14:textId="396FE0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27068" w:rsidRPr="00E27068" w14:paraId="26C2199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D160C75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E8A6BD" w14:textId="19CD37D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5519062" w14:textId="03650C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51CAC7C" w14:textId="008E6D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5811E351" w14:textId="2F9D6DC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414A8533" w14:textId="4DE645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62E4C925" w14:textId="0C3AC12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7E05858D" w14:textId="1A8FD28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4E16EC1" w14:textId="6B4203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4762B7C2" w14:textId="212D7FE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3130588E" w14:textId="0FBE55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E27068" w:rsidRPr="00E27068" w14:paraId="7944A63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F5BFC0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6DFD03E" w14:textId="0A938E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3448335" w14:textId="3B320A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6A7A4C" w14:textId="17E8D07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DE27A9E" w14:textId="73AE65A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486E467" w14:textId="0395FCF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35F51790" w14:textId="56B0BC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1695C87B" w14:textId="3D7F4EB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B38D002" w14:textId="64A12C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1D908E7B" w14:textId="64B91C5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4DB6CF89" w14:textId="4B518C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27068" w:rsidRPr="00E27068" w14:paraId="4B65729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9A977F3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56B9BBD" w14:textId="0DEF92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C42822C" w14:textId="07C06D6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E8883AA" w14:textId="39EB8DD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162FD4A5" w14:textId="2F5D2D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43FD8725" w14:textId="4F0AE5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70368209" w14:textId="7E791E6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76278D2D" w14:textId="3F5561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65FE591" w14:textId="2E8B3BA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07F6CD03" w14:textId="7CEFE2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22239DB2" w14:textId="05EB2E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E27068" w:rsidRPr="00E27068" w14:paraId="3452BDE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DE98B75" w14:textId="2A66D79B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397CC5D" w14:textId="719162A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87E2DB" w14:textId="196264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516A195" w14:textId="12DA3BB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6041A98B" w14:textId="08642E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52122BB0" w14:textId="147679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1E22D1E3" w14:textId="32AAD28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8DAA7DD" w14:textId="18C05B3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37669E2E" w14:textId="7274BB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0" w:type="pct"/>
            <w:noWrap/>
            <w:vAlign w:val="center"/>
            <w:hideMark/>
          </w:tcPr>
          <w:p w14:paraId="76CF1CD4" w14:textId="782F1E2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  <w:tc>
          <w:tcPr>
            <w:tcW w:w="321" w:type="pct"/>
            <w:noWrap/>
            <w:vAlign w:val="center"/>
            <w:hideMark/>
          </w:tcPr>
          <w:p w14:paraId="0291F438" w14:textId="36869C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0,090</w:t>
            </w:r>
          </w:p>
        </w:tc>
      </w:tr>
      <w:tr w:rsidR="00E27068" w:rsidRPr="00E27068" w14:paraId="14A7BC4C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19D6500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389A20" w14:textId="21CCCB5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C7D9164" w14:textId="69AB52D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83FAC60" w14:textId="5EB04EF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C4D33D" w14:textId="71E0E6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2E8A872" w14:textId="1C9AAD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292FCB8" w14:textId="1C55BAE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BF620D9" w14:textId="7BEEFC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C56DE00" w14:textId="58E1DCD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B8F968B" w14:textId="547C85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3E8F25BE" w14:textId="4C53749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E27068" w:rsidRPr="00E27068" w14:paraId="442D8185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1EF7406" w14:textId="38ABDDD4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A42B76F" w14:textId="3469F13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841270" w14:textId="5F57DE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C43FDD" w14:textId="48EEFB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0D2A759" w14:textId="132604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C6AE5AB" w14:textId="347CDE9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BF97D8D" w14:textId="35751A0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527F69" w14:textId="68756FF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EEBC48" w14:textId="7C5436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1B9E787" w14:textId="45C591E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03F409ED" w14:textId="477A6A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378FE2A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0CE9C8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1583014" w14:textId="20F6DB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392FDB" w14:textId="2B36E3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EDAE10" w14:textId="4782BE4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C3B7CEC" w14:textId="66A8821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1342CCB" w14:textId="7EAF69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9A75764" w14:textId="668FE4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3D06389" w14:textId="693FD6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C8727D5" w14:textId="529D5C5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80FDE89" w14:textId="7F39BA5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03D9048A" w14:textId="02CB2C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E27068" w:rsidRPr="00E27068" w14:paraId="05DF0ED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5F6BCD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5B76956" w14:textId="1776CC8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850CAED" w14:textId="2180756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85D942" w14:textId="300431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FECC025" w14:textId="72606CC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68943F5A" w14:textId="74C709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A4F5FE6" w14:textId="7E252B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721ECC39" w14:textId="32935B5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28DA676" w14:textId="3EC8A7E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F37CB2B" w14:textId="3429D1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0A7A0358" w14:textId="5CA8FA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E27068" w:rsidRPr="00E27068" w14:paraId="3CFDC4E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94895E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0ABDCA4" w14:textId="55CBC62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C3C66FA" w14:textId="630E242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477822" w14:textId="6DDAAED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4D89F2C" w14:textId="0A9B922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55F2743" w14:textId="6122D5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4E720BBB" w14:textId="206B61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838EF56" w14:textId="3DBE8F1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B426706" w14:textId="21F85E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0D770E2D" w14:textId="2C03755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2B678248" w14:textId="1CC5F3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27068" w:rsidRPr="00E27068" w14:paraId="2FDAA90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E775CA1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4298BB7" w14:textId="237A5CE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8E1D5CD" w14:textId="771A23B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AD41016" w14:textId="784BA6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479E427" w14:textId="29FB083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53325C92" w14:textId="497120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E1633EA" w14:textId="6550D35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4D280E8" w14:textId="7858CE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5AA82982" w14:textId="10C73E6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004D4948" w14:textId="00FDAA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3000F599" w14:textId="2E9990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E27068" w:rsidRPr="00E27068" w14:paraId="2EBE5C5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2934D7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8103CA8" w14:textId="01D5A2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1F3ABE8" w14:textId="05EF50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C16C9EF" w14:textId="1BDCDB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514DA9D1" w14:textId="705966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2B78A885" w14:textId="6D48920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4EE5B7E1" w14:textId="5A8D4D1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5DCC0A1A" w14:textId="69B3D0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77AC7FB4" w14:textId="71A663A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0" w:type="pct"/>
            <w:noWrap/>
            <w:vAlign w:val="center"/>
            <w:hideMark/>
          </w:tcPr>
          <w:p w14:paraId="2FAC0AB0" w14:textId="6419F8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21" w:type="pct"/>
            <w:noWrap/>
            <w:vAlign w:val="center"/>
            <w:hideMark/>
          </w:tcPr>
          <w:p w14:paraId="7622C3CC" w14:textId="3E7E774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E27068" w:rsidRPr="00E27068" w14:paraId="532E272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7E9AA4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A357D58" w14:textId="153FA16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1166ADE" w14:textId="55016F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40E8E94" w14:textId="2963C5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7D80ABFD" w14:textId="6EAF69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4C52FC26" w14:textId="29DC97F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26A025BB" w14:textId="19E8637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8D44E4C" w14:textId="4FF41F0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33CCB1DF" w14:textId="499E135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4ED07FF1" w14:textId="6FFDF4F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2FC928C7" w14:textId="3B6AF6C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E27068" w:rsidRPr="00E27068" w14:paraId="33F3B5A2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CA18466" w14:textId="118AB1F9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B61067C" w14:textId="262E26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429D2F" w14:textId="00B6BD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95019E" w14:textId="5BC4FF8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716BF9AA" w14:textId="40D21A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5655E4D8" w14:textId="688F15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38391680" w14:textId="4D7B43F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0120F2C9" w14:textId="1A79972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680ECB07" w14:textId="177CFC0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0" w:type="pct"/>
            <w:noWrap/>
            <w:vAlign w:val="center"/>
            <w:hideMark/>
          </w:tcPr>
          <w:p w14:paraId="1A8FCCB9" w14:textId="0D1736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1" w:type="pct"/>
            <w:noWrap/>
            <w:vAlign w:val="center"/>
            <w:hideMark/>
          </w:tcPr>
          <w:p w14:paraId="19AD99D8" w14:textId="17B8B3E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E27068" w:rsidRPr="00E27068" w14:paraId="2CE5D5FF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0691C8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B7821F0" w14:textId="131F43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BAC530" w14:textId="03C3CFF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2B837A" w14:textId="47AFC5B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25FAC45" w14:textId="18332CA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B60C1D0" w14:textId="5B6665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F80DE0" w14:textId="06E3B71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38FE86" w14:textId="627156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8944B5" w14:textId="07808D1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A1D880D" w14:textId="3D5A4E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39F952AF" w14:textId="7D1DEA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0,023</w:t>
            </w:r>
          </w:p>
        </w:tc>
      </w:tr>
      <w:tr w:rsidR="00E27068" w:rsidRPr="00E27068" w14:paraId="5F49B078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84F69FD" w14:textId="7FBF7DE0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A1B3EC" w14:textId="704CF49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B805A98" w14:textId="534FDB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6206EB6" w14:textId="39B257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43E867" w14:textId="09DDFA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937784E" w14:textId="23CDDA1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00F2DB7" w14:textId="2B34DF1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59961C" w14:textId="265ECE9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E04E5E" w14:textId="1E2960C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C2B4DB6" w14:textId="3471D8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450EAB9" w14:textId="0E953BA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66A" w:rsidRPr="00E27068" w14:paraId="56BEBF1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903CFC6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246B327" w14:textId="1A4482D8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D5398F0" w14:textId="5F1EFA76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B1F0AC0" w14:textId="12FD104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0EC403F" w14:textId="251C118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026951DC" w14:textId="4751A24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D761567" w14:textId="0A08BBE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61FE366" w14:textId="02521AC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0639C7B" w14:textId="5C4FB8F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876E35E" w14:textId="06DBC558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73FD47F7" w14:textId="402198F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88566A" w:rsidRPr="00E27068" w14:paraId="2923C50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EB6F3C8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BB33298" w14:textId="71F9CDB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4A8E3A3" w14:textId="5398D07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31A5C6" w14:textId="554DFA4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1B19AA9" w14:textId="5706A47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25871771" w14:textId="366E839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4A9B1FEB" w14:textId="76D55F7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3C245A5B" w14:textId="7EDA84A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59AB22AF" w14:textId="2F9DB4E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0" w:type="pct"/>
            <w:noWrap/>
            <w:vAlign w:val="center"/>
            <w:hideMark/>
          </w:tcPr>
          <w:p w14:paraId="155E744F" w14:textId="67EB79F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  <w:tc>
          <w:tcPr>
            <w:tcW w:w="321" w:type="pct"/>
            <w:noWrap/>
            <w:vAlign w:val="center"/>
            <w:hideMark/>
          </w:tcPr>
          <w:p w14:paraId="63A0C148" w14:textId="123C47E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0,301</w:t>
            </w:r>
          </w:p>
        </w:tc>
      </w:tr>
      <w:tr w:rsidR="0088566A" w:rsidRPr="00E27068" w14:paraId="1C7693D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C4B0153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7EAE2F" w14:textId="0EDBD2C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AED2388" w14:textId="4BF6921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678E5D0" w14:textId="671AAC9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7150206" w14:textId="3DEF82C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2BFB997D" w14:textId="35C8E70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E3C2D2B" w14:textId="32173C2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159DC5E2" w14:textId="5F112E0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60BD1AEF" w14:textId="4CD59A5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0" w:type="pct"/>
            <w:noWrap/>
            <w:vAlign w:val="center"/>
            <w:hideMark/>
          </w:tcPr>
          <w:p w14:paraId="51BF26A1" w14:textId="10BC8A8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1" w:type="pct"/>
            <w:noWrap/>
            <w:vAlign w:val="center"/>
            <w:hideMark/>
          </w:tcPr>
          <w:p w14:paraId="2D39C63B" w14:textId="67B901D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88566A" w:rsidRPr="00E27068" w14:paraId="6704EE2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C1145E4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DB2FF91" w14:textId="499925C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0318F2" w14:textId="38F8EE2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CE0C964" w14:textId="3CA31C3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169AD420" w14:textId="622FFB4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CC89E73" w14:textId="4343F97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47737EEA" w14:textId="64A2F5A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34D8A862" w14:textId="1C78AC9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76C0751D" w14:textId="2D957BB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0" w:type="pct"/>
            <w:noWrap/>
            <w:vAlign w:val="center"/>
            <w:hideMark/>
          </w:tcPr>
          <w:p w14:paraId="5059DE9B" w14:textId="0F6D6C4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321" w:type="pct"/>
            <w:noWrap/>
            <w:vAlign w:val="center"/>
            <w:hideMark/>
          </w:tcPr>
          <w:p w14:paraId="22BDD0EE" w14:textId="66EE54F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</w:tr>
      <w:tr w:rsidR="0088566A" w:rsidRPr="00E27068" w14:paraId="298436E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3318179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D40CBFB" w14:textId="3F19FB7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9DE51E6" w14:textId="262308C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0F8A5BF" w14:textId="68D8F07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5DFB44E9" w14:textId="47F49F3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0B8F8527" w14:textId="7333369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1BF3D454" w14:textId="2E0B599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742565F7" w14:textId="7C0AF41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59C5B18F" w14:textId="4D2E618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0" w:type="pct"/>
            <w:noWrap/>
            <w:vAlign w:val="center"/>
            <w:hideMark/>
          </w:tcPr>
          <w:p w14:paraId="1039AC78" w14:textId="0EA43A9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1" w:type="pct"/>
            <w:noWrap/>
            <w:vAlign w:val="center"/>
            <w:hideMark/>
          </w:tcPr>
          <w:p w14:paraId="0F9A3231" w14:textId="7407211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88566A" w:rsidRPr="00E27068" w14:paraId="29E4DF51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03BF39E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6FDE637" w14:textId="2DDE322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75A272" w14:textId="000DEBF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CE5E0C8" w14:textId="73CC221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59ED2BC0" w14:textId="4367670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7AB44F72" w14:textId="582EB32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7258BB6D" w14:textId="0272363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511B3DE8" w14:textId="4CAD15D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1D22CA1F" w14:textId="3BB5A13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5AB0BCC2" w14:textId="4E9CE58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1" w:type="pct"/>
            <w:noWrap/>
            <w:vAlign w:val="center"/>
            <w:hideMark/>
          </w:tcPr>
          <w:p w14:paraId="494652D7" w14:textId="3D11624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88566A" w:rsidRPr="00E27068" w14:paraId="1CCD263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C57FEC4" w14:textId="3FAB72FD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6D584F6" w14:textId="244D30A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5AB074" w14:textId="0D967FF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A3018E0" w14:textId="293E6C5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62370ED5" w14:textId="322429D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7540E9D3" w14:textId="5860432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56574BCC" w14:textId="389133F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6E03AC98" w14:textId="4A363EE6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1E013B1B" w14:textId="00C7FC8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0" w:type="pct"/>
            <w:noWrap/>
            <w:vAlign w:val="center"/>
            <w:hideMark/>
          </w:tcPr>
          <w:p w14:paraId="30454643" w14:textId="5897068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21" w:type="pct"/>
            <w:noWrap/>
            <w:vAlign w:val="center"/>
            <w:hideMark/>
          </w:tcPr>
          <w:p w14:paraId="6CA54ECE" w14:textId="6E7670E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</w:t>
            </w:r>
          </w:p>
        </w:tc>
      </w:tr>
      <w:tr w:rsidR="0088566A" w:rsidRPr="00E27068" w14:paraId="4A8B4C74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1C67B85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67D7C66" w14:textId="4C243F2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1A4226" w14:textId="2DCCD648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56897A1" w14:textId="351C2B4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88DBD93" w14:textId="28705AE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0AE922F" w14:textId="1DFB05E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42AF07D" w14:textId="33450A9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E58B5F6" w14:textId="1497E4E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49944E" w14:textId="016A2C5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CB4A95" w14:textId="7FEC0CB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AF8EC3A" w14:textId="68C2396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E27068" w:rsidRPr="00E27068" w14:paraId="5DFB12AC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5D00E0BF" w14:textId="4349F859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5BADABA" w14:textId="07C941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C65D527" w14:textId="4EF11C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AF333B" w14:textId="12DFF49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14D0DDC" w14:textId="34B7B3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19B04D" w14:textId="066B43A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88D4BB8" w14:textId="5C0E219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F9EB234" w14:textId="252BC79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6273EFF" w14:textId="1B93EF7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AA888C3" w14:textId="1556E1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5E938FA8" w14:textId="41059A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8566A" w:rsidRPr="00E27068" w14:paraId="78228DE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40826E1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7C849C6" w14:textId="394F170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C30812" w14:textId="3AB6FD0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A197DE4" w14:textId="00D0E96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EFF8E7C" w14:textId="3BCC7F5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D0A1239" w14:textId="6835FF9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669F31E" w14:textId="014E1E4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9A09AA5" w14:textId="5780F5E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1597020" w14:textId="15F871B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F2F60B5" w14:textId="2527989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779DB480" w14:textId="4BD8D0A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88566A" w:rsidRPr="00E27068" w14:paraId="06264F7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0AADD6A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5FD0726" w14:textId="58C93D9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707F5E7" w14:textId="19C0140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716220" w14:textId="138F3F4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53CE6334" w14:textId="5CEDDE9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FC0AC37" w14:textId="24EFD67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D9B8A28" w14:textId="52CAE2F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30FE1A5" w14:textId="4AD4C82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3504ADD" w14:textId="5C5D091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A54C48C" w14:textId="7045D5E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1104F48C" w14:textId="7427F90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88566A" w:rsidRPr="00E27068" w14:paraId="2CAF85D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6C443D5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26AF88E" w14:textId="4941BE5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CE1F93" w14:textId="36A6AED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A9E28E4" w14:textId="02B33C16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093682D" w14:textId="0BD4272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2106CC6" w14:textId="59B3E3B9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7B29CD61" w14:textId="7B0FF66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B90059" w14:textId="225F41A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D4EFE6C" w14:textId="5DEC747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2A832F88" w14:textId="46C5F00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05C33406" w14:textId="12D8EF0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88566A" w:rsidRPr="00E27068" w14:paraId="5CD83E01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4ADB99B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7B653DC" w14:textId="3612B82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8BC15FC" w14:textId="1A5CD4C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A43026" w14:textId="1D3A5D2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7FD80634" w14:textId="602DB6E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1D730861" w14:textId="1BE1D876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61154515" w14:textId="362954E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08081A4A" w14:textId="53D0065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39E52C53" w14:textId="0A253FC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0" w:type="pct"/>
            <w:noWrap/>
            <w:vAlign w:val="center"/>
            <w:hideMark/>
          </w:tcPr>
          <w:p w14:paraId="27E242C5" w14:textId="57FEAC4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  <w:tc>
          <w:tcPr>
            <w:tcW w:w="321" w:type="pct"/>
            <w:noWrap/>
            <w:vAlign w:val="center"/>
            <w:hideMark/>
          </w:tcPr>
          <w:p w14:paraId="2E285882" w14:textId="5DF1B7D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0,205</w:t>
            </w:r>
          </w:p>
        </w:tc>
      </w:tr>
      <w:tr w:rsidR="0088566A" w:rsidRPr="00E27068" w14:paraId="117541C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ECF90D7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BF47833" w14:textId="6BDE7DD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B40C2D" w14:textId="5CC2A4B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243F76A" w14:textId="326210C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0477418D" w14:textId="40FEC2B1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6E1A7FDC" w14:textId="4126ABE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09A81041" w14:textId="1190621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0F844331" w14:textId="56D8384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60125D68" w14:textId="3FDFED7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0" w:type="pct"/>
            <w:noWrap/>
            <w:vAlign w:val="center"/>
            <w:hideMark/>
          </w:tcPr>
          <w:p w14:paraId="3B9637DF" w14:textId="547EE88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1" w:type="pct"/>
            <w:noWrap/>
            <w:vAlign w:val="center"/>
            <w:hideMark/>
          </w:tcPr>
          <w:p w14:paraId="0CEA3EBB" w14:textId="48C35BA4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8566A" w:rsidRPr="00E27068" w14:paraId="763FC3B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A6A6CAD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FD817D1" w14:textId="5E86890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168723" w14:textId="378A2E1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4B3E3A" w14:textId="0A581F3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709F2237" w14:textId="29F1FEF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23F08E72" w14:textId="304E0B7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5E9565A2" w14:textId="4B46BE6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2468D6DD" w14:textId="0BD8512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65079C0C" w14:textId="4DD9B92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6FFA684D" w14:textId="69EFBAE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1" w:type="pct"/>
            <w:noWrap/>
            <w:vAlign w:val="center"/>
            <w:hideMark/>
          </w:tcPr>
          <w:p w14:paraId="74803A0C" w14:textId="4832727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88566A" w:rsidRPr="00E27068" w14:paraId="301AED2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744FA5D" w14:textId="7AAA6E7C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7C456705" w14:textId="587518C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D8E3596" w14:textId="3060279A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AA7E41" w14:textId="5A90005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5EBA5762" w14:textId="277EBB6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2DB7274A" w14:textId="610B66D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666B0FCE" w14:textId="3DAE2C8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344A4E71" w14:textId="465EB70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21B02184" w14:textId="0EBEDFAE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0" w:type="pct"/>
            <w:noWrap/>
            <w:vAlign w:val="center"/>
            <w:hideMark/>
          </w:tcPr>
          <w:p w14:paraId="7D027DF8" w14:textId="24367BF5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321" w:type="pct"/>
            <w:noWrap/>
            <w:vAlign w:val="center"/>
            <w:hideMark/>
          </w:tcPr>
          <w:p w14:paraId="63A79C10" w14:textId="2EE3D11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05</w:t>
            </w:r>
          </w:p>
        </w:tc>
      </w:tr>
      <w:tr w:rsidR="0088566A" w:rsidRPr="00E27068" w14:paraId="0646EEA9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096F930" w14:textId="77777777" w:rsidR="0088566A" w:rsidRPr="00E27068" w:rsidRDefault="0088566A" w:rsidP="008856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AE28CF0" w14:textId="289E71E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045BF9B" w14:textId="0BC4665D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D49724" w14:textId="1441D120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CB72767" w14:textId="63AE646C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6F86C4" w14:textId="7EBCC602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691D9DA" w14:textId="389DF1C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5F796F" w14:textId="35B93ECB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C246C1" w14:textId="180D4307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213322" w14:textId="42B143D3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71B34ABB" w14:textId="77053A8F" w:rsidR="0088566A" w:rsidRPr="00E27068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</w:t>
            </w:r>
          </w:p>
        </w:tc>
      </w:tr>
      <w:tr w:rsidR="00E27068" w:rsidRPr="00E27068" w14:paraId="7DCEDEE4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A3E78AC" w14:textId="77777777" w:rsidR="00E27068" w:rsidRPr="00E27068" w:rsidRDefault="00E27068" w:rsidP="00E2706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мкр. Солнечный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9A84FEC" w14:textId="23440FE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0F1116" w14:textId="05229BF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20F58AD" w14:textId="1BC4EE3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C9BCF8" w14:textId="6CF2F43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631A96" w14:textId="3F8FCC1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BFFB193" w14:textId="0A94FC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B4C5761" w14:textId="10B6D1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AC0EB32" w14:textId="507DF2B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0BB787" w14:textId="0AD4B23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A8C9220" w14:textId="1CC5C51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22833C6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449C80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D8C012D" w14:textId="16F9F7F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15D126" w14:textId="25A80D6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056251" w14:textId="5A489C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0998A28" w14:textId="61EC589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3D55D402" w14:textId="503D6C3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0B32267" w14:textId="2499AD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33B7C72" w14:textId="4C054FD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C21EFA3" w14:textId="6081D2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CF33254" w14:textId="3F3A2E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48DEB2EE" w14:textId="21EB9F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561C66A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FB07955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02B83C6" w14:textId="2A3E6A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6B313A" w14:textId="1D48FF2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B4C3FEF" w14:textId="38F3C5B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73D80B3" w14:textId="0DC9F0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6D7F3ACD" w14:textId="48861BF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44FFBA44" w14:textId="7343CB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21999CD8" w14:textId="2217F9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1D22D1A7" w14:textId="6791BE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0" w:type="pct"/>
            <w:noWrap/>
            <w:vAlign w:val="center"/>
            <w:hideMark/>
          </w:tcPr>
          <w:p w14:paraId="5BD1BC92" w14:textId="766EEFA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  <w:tc>
          <w:tcPr>
            <w:tcW w:w="321" w:type="pct"/>
            <w:noWrap/>
            <w:vAlign w:val="center"/>
            <w:hideMark/>
          </w:tcPr>
          <w:p w14:paraId="183C2321" w14:textId="507ABCD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0,129</w:t>
            </w:r>
          </w:p>
        </w:tc>
      </w:tr>
      <w:tr w:rsidR="00E27068" w:rsidRPr="00E27068" w14:paraId="20B28FA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A9B0151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78E4270" w14:textId="2806E78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7979D80" w14:textId="1880E42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821708" w14:textId="2D0EF3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FBA7E72" w14:textId="2EB505C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091D4DF" w14:textId="30275FA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5A059C9" w14:textId="30DCC8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3A147A5" w14:textId="01E2970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5D462D54" w14:textId="0FC94A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845C5AE" w14:textId="124444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57BDA011" w14:textId="5C5C70B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27068" w:rsidRPr="00E27068" w14:paraId="4E3F6E8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D3EE870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16815E8" w14:textId="498755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11D63FC" w14:textId="567BD3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F919A62" w14:textId="32E564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2FDC614B" w14:textId="6AB8D29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348D3CDC" w14:textId="3830EF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296489C2" w14:textId="2C2854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1105960B" w14:textId="2BC0D9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1E59F12D" w14:textId="6F3A2A5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0" w:type="pct"/>
            <w:noWrap/>
            <w:vAlign w:val="center"/>
            <w:hideMark/>
          </w:tcPr>
          <w:p w14:paraId="7B860244" w14:textId="7CE65AA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21" w:type="pct"/>
            <w:noWrap/>
            <w:vAlign w:val="center"/>
            <w:hideMark/>
          </w:tcPr>
          <w:p w14:paraId="5F11F060" w14:textId="0A447E4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E27068" w:rsidRPr="00E27068" w14:paraId="2648675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27F770C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F06F0F0" w14:textId="23C3435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855D81D" w14:textId="649ED96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050C1D4" w14:textId="0381B56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7528AE11" w14:textId="5F033B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4AAAA07" w14:textId="0CAD89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12499F18" w14:textId="5BBD399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2D691950" w14:textId="2A9D81B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33FCD161" w14:textId="461875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0" w:type="pct"/>
            <w:noWrap/>
            <w:vAlign w:val="center"/>
            <w:hideMark/>
          </w:tcPr>
          <w:p w14:paraId="04F93C60" w14:textId="50E0271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21" w:type="pct"/>
            <w:noWrap/>
            <w:vAlign w:val="center"/>
            <w:hideMark/>
          </w:tcPr>
          <w:p w14:paraId="688DE2F3" w14:textId="56A2FB4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E27068" w:rsidRPr="00E27068" w14:paraId="2924B1F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2B106A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C5978FC" w14:textId="0133224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830B21" w14:textId="6BA3CC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4EB193" w14:textId="0D3F89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2FF4445" w14:textId="5D79B6E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5EAEC2D" w14:textId="3FFDC7E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40733D69" w14:textId="33B2D8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2007AE6D" w14:textId="2E9AD5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61BB57CC" w14:textId="022A176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6B2422E5" w14:textId="7268A63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645B99B5" w14:textId="6E7D12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E27068" w:rsidRPr="00E27068" w14:paraId="2AB3878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FCBF1D8" w14:textId="4F3BFFA9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E09F69C" w14:textId="63E0EC6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46A459" w14:textId="337BD87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41BD6D5" w14:textId="32CDA9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3B0D5D74" w14:textId="5ECB3A0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0AC70E33" w14:textId="2DFEC26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117872F4" w14:textId="428BDC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4DEA580" w14:textId="2F8106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7C7FF570" w14:textId="7BD4440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0" w:type="pct"/>
            <w:noWrap/>
            <w:vAlign w:val="center"/>
            <w:hideMark/>
          </w:tcPr>
          <w:p w14:paraId="53F7D700" w14:textId="28C80EC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  <w:tc>
          <w:tcPr>
            <w:tcW w:w="321" w:type="pct"/>
            <w:noWrap/>
            <w:vAlign w:val="center"/>
            <w:hideMark/>
          </w:tcPr>
          <w:p w14:paraId="66000B04" w14:textId="66F0CE6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0,085</w:t>
            </w:r>
          </w:p>
        </w:tc>
      </w:tr>
      <w:tr w:rsidR="00E27068" w:rsidRPr="00E27068" w14:paraId="289BCA11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F8FB12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68C0215" w14:textId="6F15AD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4389C18" w14:textId="5521574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AC934F6" w14:textId="3DDFDA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4019EF4" w14:textId="358B2BF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3BCB8A" w14:textId="706E5D3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9FC18E4" w14:textId="36E331C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753BFAA" w14:textId="4C314D6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2ECB89F" w14:textId="761D786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E7379C4" w14:textId="2C4DA58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F130B0D" w14:textId="3806984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</w:t>
            </w:r>
          </w:p>
        </w:tc>
      </w:tr>
      <w:tr w:rsidR="00E27068" w:rsidRPr="00E27068" w14:paraId="08D24254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7BA3A791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0606B1F" w14:textId="700C67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FA716F" w14:textId="26EAC0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BDE7BC1" w14:textId="16E4572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13E5915" w14:textId="50F1742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FEC366D" w14:textId="5A01B9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3F0A520" w14:textId="0F48CC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1FB98F1" w14:textId="76E45B5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C2700A3" w14:textId="3190CD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F5031B3" w14:textId="1B3430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28F919E" w14:textId="3C348D9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777D76E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547419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AC3D16" w14:textId="7DD358B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B038CC" w14:textId="0B5ACF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67FF913" w14:textId="79583EB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6831743" w14:textId="262C5D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E201226" w14:textId="3020B36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6F65071B" w14:textId="4EC5A24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1CE85B5" w14:textId="1A02B4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AEC1DA3" w14:textId="0FF988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F39C87D" w14:textId="4EDF2E4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36CD27D2" w14:textId="0AA514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E27068" w:rsidRPr="00E27068" w14:paraId="4910195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3479765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C87D3F0" w14:textId="707DB1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1DA5449" w14:textId="01BA349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FE053E7" w14:textId="45B5B69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1BFFA787" w14:textId="447BD19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39CA9B05" w14:textId="5C0F024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2CA9D267" w14:textId="4CA2EF5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09F98D1E" w14:textId="69D59A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5A76741" w14:textId="216A9B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0" w:type="pct"/>
            <w:noWrap/>
            <w:vAlign w:val="center"/>
            <w:hideMark/>
          </w:tcPr>
          <w:p w14:paraId="4230FAA9" w14:textId="6FE7DE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  <w:tc>
          <w:tcPr>
            <w:tcW w:w="321" w:type="pct"/>
            <w:noWrap/>
            <w:vAlign w:val="center"/>
            <w:hideMark/>
          </w:tcPr>
          <w:p w14:paraId="6C0CFB43" w14:textId="761A53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0,207</w:t>
            </w:r>
          </w:p>
        </w:tc>
      </w:tr>
      <w:tr w:rsidR="00E27068" w:rsidRPr="00E27068" w14:paraId="5A5392A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9A852D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97F5CE6" w14:textId="7D7E1E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61BA604" w14:textId="0BBE85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DBCC5B7" w14:textId="528B18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3DF9C44A" w14:textId="703949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31EC1750" w14:textId="0244E0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49471607" w14:textId="4748F4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4724ECB3" w14:textId="51E4BD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6E9966EA" w14:textId="1E5594C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0E0E21B0" w14:textId="3EEAE7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1" w:type="pct"/>
            <w:noWrap/>
            <w:vAlign w:val="center"/>
            <w:hideMark/>
          </w:tcPr>
          <w:p w14:paraId="4F2F0805" w14:textId="5E968AF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E27068" w:rsidRPr="00E27068" w14:paraId="640EE8E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32E5E5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4E646F6" w14:textId="18FB242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13D21EA" w14:textId="4302F4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14AB99E" w14:textId="3ED62D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4ABFB14C" w14:textId="1B8CAD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3701A037" w14:textId="00388A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46C39D7" w14:textId="5F9352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56F3E178" w14:textId="061D2F4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651D95CD" w14:textId="734F97B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0" w:type="pct"/>
            <w:noWrap/>
            <w:vAlign w:val="center"/>
            <w:hideMark/>
          </w:tcPr>
          <w:p w14:paraId="3B08D82D" w14:textId="55AA0C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  <w:tc>
          <w:tcPr>
            <w:tcW w:w="321" w:type="pct"/>
            <w:noWrap/>
            <w:vAlign w:val="center"/>
            <w:hideMark/>
          </w:tcPr>
          <w:p w14:paraId="5D5A161B" w14:textId="6496A9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0,204</w:t>
            </w:r>
          </w:p>
        </w:tc>
      </w:tr>
      <w:tr w:rsidR="00E27068" w:rsidRPr="00E27068" w14:paraId="7F0DCB9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B095FED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B1CC8F" w14:textId="093CB3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D014C09" w14:textId="4A61A7D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CED70C" w14:textId="2D619B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1B1CE923" w14:textId="3D1F54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3F28AE45" w14:textId="4F042F9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16B25CA5" w14:textId="0F50ADA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5398D5AB" w14:textId="573279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2949F603" w14:textId="11700A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0" w:type="pct"/>
            <w:noWrap/>
            <w:vAlign w:val="center"/>
            <w:hideMark/>
          </w:tcPr>
          <w:p w14:paraId="156F925B" w14:textId="09306AC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21" w:type="pct"/>
            <w:noWrap/>
            <w:vAlign w:val="center"/>
            <w:hideMark/>
          </w:tcPr>
          <w:p w14:paraId="744E688C" w14:textId="2D6FE5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E27068" w:rsidRPr="00E27068" w14:paraId="257E4A4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F48BFD1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4F38BEB" w14:textId="58B1E6C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4B8BC9" w14:textId="7A9AB2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33EA0EC" w14:textId="52642E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4B03DCD" w14:textId="5ECBEE9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783FA08F" w14:textId="34A803E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BFF8BE7" w14:textId="48980E0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55A703CB" w14:textId="2D03327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3496BA6" w14:textId="017F1D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32B37E2C" w14:textId="318CA0A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2AFC20AD" w14:textId="37E01BE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E27068" w:rsidRPr="00E27068" w14:paraId="2E87E75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8F4D09F" w14:textId="2B9C5540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2F45880" w14:textId="57AB8E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2F40057" w14:textId="14EE2B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BDDB46" w14:textId="14E51E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F920C30" w14:textId="0724C6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70EA355F" w14:textId="6728D97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640E7698" w14:textId="2EA827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19E89371" w14:textId="41196F2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0A6D10F3" w14:textId="6075F6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0" w:type="pct"/>
            <w:noWrap/>
            <w:vAlign w:val="center"/>
            <w:hideMark/>
          </w:tcPr>
          <w:p w14:paraId="152FE4EA" w14:textId="1677D0F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  <w:tc>
          <w:tcPr>
            <w:tcW w:w="321" w:type="pct"/>
            <w:noWrap/>
            <w:vAlign w:val="center"/>
            <w:hideMark/>
          </w:tcPr>
          <w:p w14:paraId="696DA60B" w14:textId="176335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0,136</w:t>
            </w:r>
          </w:p>
        </w:tc>
      </w:tr>
      <w:tr w:rsidR="00E27068" w:rsidRPr="00E27068" w14:paraId="4869EDBD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C28292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BC0C0D8" w14:textId="259AFC5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B31754" w14:textId="6B0EC09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92CAE7" w14:textId="1F986F4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37EF481" w14:textId="40B17D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876EAFB" w14:textId="0EC61DF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5216B2A" w14:textId="7470F7F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E18E4C8" w14:textId="2EA5873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0D7ACF" w14:textId="289E2AD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C2D5334" w14:textId="4120D5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1DDE368" w14:textId="7A317BF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0,062</w:t>
            </w:r>
          </w:p>
        </w:tc>
      </w:tr>
      <w:tr w:rsidR="00E27068" w:rsidRPr="00E27068" w14:paraId="6516C1A0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2D24726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8004E53" w14:textId="576D392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C9B7F8" w14:textId="14373EC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BA37BA2" w14:textId="267114F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9CAEE30" w14:textId="5B3D2C8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207656" w14:textId="54E3169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D68A559" w14:textId="26E71C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9C1495" w14:textId="0B2B7C6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8CE7C62" w14:textId="1E50744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48696CA" w14:textId="0F89A1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A539F65" w14:textId="2DF676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67379" w:rsidRPr="00E27068" w14:paraId="6D8B1961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50F1275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43EB99" w14:textId="6393C25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B1FEEF" w14:textId="55C9BBA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8DF30F" w14:textId="4EADB33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9B2774A" w14:textId="206DA3E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5E974100" w14:textId="67F03FD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6BA58526" w14:textId="58408B3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47F1EF13" w14:textId="1CEA1C3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276D97E0" w14:textId="52798B8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32683C66" w14:textId="62133A3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63E1EE98" w14:textId="67D5977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567379" w:rsidRPr="00E27068" w14:paraId="6FB127E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C59881E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1C78D56" w14:textId="763B05D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F85FD0D" w14:textId="60BBEDC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249A947" w14:textId="7A0FE05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2EEFBC32" w14:textId="76B5698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3E1394DE" w14:textId="4D90148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1042E62A" w14:textId="1BB91F7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718480BE" w14:textId="57108C6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034BEEAA" w14:textId="79280BE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0" w:type="pct"/>
            <w:noWrap/>
            <w:vAlign w:val="center"/>
            <w:hideMark/>
          </w:tcPr>
          <w:p w14:paraId="130FAA21" w14:textId="1035006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  <w:tc>
          <w:tcPr>
            <w:tcW w:w="321" w:type="pct"/>
            <w:noWrap/>
            <w:vAlign w:val="center"/>
            <w:hideMark/>
          </w:tcPr>
          <w:p w14:paraId="5AFE7A92" w14:textId="1089BDF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6,018</w:t>
            </w:r>
          </w:p>
        </w:tc>
      </w:tr>
      <w:tr w:rsidR="00567379" w:rsidRPr="00E27068" w14:paraId="0AB6D18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A5596B8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0841923" w14:textId="3E6C680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6C53D24" w14:textId="388D014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C7575B" w14:textId="498A152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356F30A0" w14:textId="5DDF4E3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5A939A1" w14:textId="3C438A9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48147E40" w14:textId="7F27232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553C2FE5" w14:textId="29E71C3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01064B72" w14:textId="04BD4CA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0" w:type="pct"/>
            <w:noWrap/>
            <w:vAlign w:val="center"/>
            <w:hideMark/>
          </w:tcPr>
          <w:p w14:paraId="6989136D" w14:textId="03A1E5B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  <w:tc>
          <w:tcPr>
            <w:tcW w:w="321" w:type="pct"/>
            <w:noWrap/>
            <w:vAlign w:val="center"/>
            <w:hideMark/>
          </w:tcPr>
          <w:p w14:paraId="4ABB3396" w14:textId="63C45DA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0,077</w:t>
            </w:r>
          </w:p>
        </w:tc>
      </w:tr>
      <w:tr w:rsidR="00567379" w:rsidRPr="00E27068" w14:paraId="6E5F49A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2908E7F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EB753F0" w14:textId="4F8C850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A1BE1B2" w14:textId="6A78E2C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AAE5CC2" w14:textId="789B841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2E2931F4" w14:textId="5B68469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7D6E2F4F" w14:textId="07B2F64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719E975" w14:textId="1164A5F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081DD572" w14:textId="57C8D1F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7B9222C5" w14:textId="2C3F948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0" w:type="pct"/>
            <w:noWrap/>
            <w:vAlign w:val="center"/>
            <w:hideMark/>
          </w:tcPr>
          <w:p w14:paraId="304CCDCA" w14:textId="14EBFAB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  <w:tc>
          <w:tcPr>
            <w:tcW w:w="321" w:type="pct"/>
            <w:noWrap/>
            <w:vAlign w:val="center"/>
            <w:hideMark/>
          </w:tcPr>
          <w:p w14:paraId="0D7F795B" w14:textId="72226C4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5,941</w:t>
            </w:r>
          </w:p>
        </w:tc>
      </w:tr>
      <w:tr w:rsidR="00567379" w:rsidRPr="00E27068" w14:paraId="500D793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899BBAC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CC1A940" w14:textId="46B4458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C86C814" w14:textId="156147C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9B67A36" w14:textId="48349AF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187B4662" w14:textId="122FBF6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4C47CC22" w14:textId="4DEB28E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796F0678" w14:textId="1488B0C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33582CCB" w14:textId="6231B7D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58BB43AF" w14:textId="5FDD0D5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0" w:type="pct"/>
            <w:noWrap/>
            <w:vAlign w:val="center"/>
            <w:hideMark/>
          </w:tcPr>
          <w:p w14:paraId="2320658C" w14:textId="3F1D55B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1" w:type="pct"/>
            <w:noWrap/>
            <w:vAlign w:val="center"/>
            <w:hideMark/>
          </w:tcPr>
          <w:p w14:paraId="2CE45E96" w14:textId="0D90647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67379" w:rsidRPr="00E27068" w14:paraId="656B833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FEFC27E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1C052641" w14:textId="4F45FB7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C995439" w14:textId="13BCF4C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140C28E" w14:textId="3B250A4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C74B619" w14:textId="22D7E5B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047AC84F" w14:textId="14AA741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75632F66" w14:textId="0FB711E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791E5ECD" w14:textId="010BF3A9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D27DD54" w14:textId="7A2DDBB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1D62A6ED" w14:textId="70B69BC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6CAA898B" w14:textId="6AEF762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567379" w:rsidRPr="00E27068" w14:paraId="76DE785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895E092" w14:textId="16C25519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8D52A16" w14:textId="2368E61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4BC8129" w14:textId="48E7D63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B3BC57" w14:textId="1DFFB97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04D2328" w14:textId="1EDD70B9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0A4A8F4D" w14:textId="6085D6E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9682150" w14:textId="27972B3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5AD2D792" w14:textId="0CFC091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65A4F040" w14:textId="3D9E70B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0" w:type="pct"/>
            <w:noWrap/>
            <w:vAlign w:val="center"/>
            <w:hideMark/>
          </w:tcPr>
          <w:p w14:paraId="03A1BCE4" w14:textId="366434C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21" w:type="pct"/>
            <w:noWrap/>
            <w:vAlign w:val="center"/>
            <w:hideMark/>
          </w:tcPr>
          <w:p w14:paraId="6ED8310B" w14:textId="67419B8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3,8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567379" w:rsidRPr="00E27068" w14:paraId="159185D5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A360320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22C0BC" w14:textId="0FDD365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148CB89" w14:textId="4E8D50C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B4F513" w14:textId="29D2D23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92ABD7C" w14:textId="44ACA63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7B40C5A" w14:textId="64C4670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14A850D" w14:textId="36EEACB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2DF31F1" w14:textId="4D9DC6C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8BCBE2" w14:textId="323BC86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9197512" w14:textId="7551E90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0ACF074" w14:textId="1E8B8D5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</w:tr>
      <w:tr w:rsidR="00E27068" w:rsidRPr="00E27068" w14:paraId="1DE297FB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AC8013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E4583A" w14:textId="315511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4198576" w14:textId="2795D85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21B1EC" w14:textId="3A98B42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1B36B19" w14:textId="0F4336E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20790B" w14:textId="209CDD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7D08877" w14:textId="3CEB80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610259A" w14:textId="319C3D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47F861F" w14:textId="51FBBB7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B4932CD" w14:textId="41537D7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22E864B" w14:textId="3B0182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67379" w:rsidRPr="00E27068" w14:paraId="3183D65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8ED3C85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03786F7" w14:textId="767719B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D41AAF7" w14:textId="3C52D35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489B85" w14:textId="62F0DD5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B833CB1" w14:textId="6E99E5B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4BC4A69" w14:textId="5F58B19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67F7E80" w14:textId="5FE5122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7424E4F7" w14:textId="6BCF530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4670CA39" w14:textId="4FEAD68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700AB529" w14:textId="68174DA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65D4D888" w14:textId="215F7CA9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567379" w:rsidRPr="00E27068" w14:paraId="254FCCA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9C18D09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14C612C" w14:textId="1D64E4A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A3892B9" w14:textId="2E74E55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761B6D3" w14:textId="562832E9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AAF8602" w14:textId="1BF6D85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5AB4CDE5" w14:textId="150E783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654BBBDB" w14:textId="67080FF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2572AF74" w14:textId="46B117D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3BC1C863" w14:textId="0D41F40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0" w:type="pct"/>
            <w:noWrap/>
            <w:vAlign w:val="center"/>
            <w:hideMark/>
          </w:tcPr>
          <w:p w14:paraId="1431503D" w14:textId="13CF64C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  <w:tc>
          <w:tcPr>
            <w:tcW w:w="321" w:type="pct"/>
            <w:noWrap/>
            <w:vAlign w:val="center"/>
            <w:hideMark/>
          </w:tcPr>
          <w:p w14:paraId="42DFF892" w14:textId="54219E4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0,960</w:t>
            </w:r>
          </w:p>
        </w:tc>
      </w:tr>
      <w:tr w:rsidR="00567379" w:rsidRPr="00E27068" w14:paraId="45CD8E0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16B3E26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A3BE79D" w14:textId="27BE949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731212B" w14:textId="750BAFD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2D23743" w14:textId="582CEF8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059EF630" w14:textId="18C068E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3E5731D4" w14:textId="78A9020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321F7A2B" w14:textId="4E18206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C9E8987" w14:textId="21C9488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690EEBF0" w14:textId="30DA9D4B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7C7E459A" w14:textId="2A673C5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1" w:type="pct"/>
            <w:noWrap/>
            <w:vAlign w:val="center"/>
            <w:hideMark/>
          </w:tcPr>
          <w:p w14:paraId="134128F9" w14:textId="314F2F2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</w:tr>
      <w:tr w:rsidR="00567379" w:rsidRPr="00E27068" w14:paraId="58A87CC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9CE9DDF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68B7378" w14:textId="36B3D2C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ED97506" w14:textId="242E6AF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76B2405" w14:textId="3334DAC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1451C08A" w14:textId="6C6C7EA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1F54371E" w14:textId="755DC15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7CD32A39" w14:textId="3024BA2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4C07D2FA" w14:textId="63FBE55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6335ADD7" w14:textId="690E119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0" w:type="pct"/>
            <w:noWrap/>
            <w:vAlign w:val="center"/>
            <w:hideMark/>
          </w:tcPr>
          <w:p w14:paraId="1D5AF5F6" w14:textId="77F7A0F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  <w:tc>
          <w:tcPr>
            <w:tcW w:w="321" w:type="pct"/>
            <w:noWrap/>
            <w:vAlign w:val="center"/>
            <w:hideMark/>
          </w:tcPr>
          <w:p w14:paraId="459AA493" w14:textId="5C382E5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0,945</w:t>
            </w:r>
          </w:p>
        </w:tc>
      </w:tr>
      <w:tr w:rsidR="00567379" w:rsidRPr="00E27068" w14:paraId="7ACCF59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2C8F022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1B12784" w14:textId="36E61C0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4459A4B" w14:textId="0A2CD85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D3CF095" w14:textId="1EFF783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25E683F3" w14:textId="060FB2B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760C757" w14:textId="14B8E8E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76CC01B6" w14:textId="0350112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0B6A8A4C" w14:textId="22D21FC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1483DBC" w14:textId="3A8DCCC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0" w:type="pct"/>
            <w:noWrap/>
            <w:vAlign w:val="center"/>
            <w:hideMark/>
          </w:tcPr>
          <w:p w14:paraId="1B750AA6" w14:textId="2E176A9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1" w:type="pct"/>
            <w:noWrap/>
            <w:vAlign w:val="center"/>
            <w:hideMark/>
          </w:tcPr>
          <w:p w14:paraId="7426425E" w14:textId="2F5572B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567379" w:rsidRPr="00E27068" w14:paraId="40F2D44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3F6ECB0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52E2EA63" w14:textId="14573D8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646B89F" w14:textId="45C6755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22591BD" w14:textId="5D9BA61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3654E1AB" w14:textId="353E3009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71622713" w14:textId="71E56FC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5D81E874" w14:textId="1D8E575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5BBFA15A" w14:textId="50FBA5C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619DD328" w14:textId="52F691C7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7EBAA116" w14:textId="5131809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58C2B6FC" w14:textId="2B48BE5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567379" w:rsidRPr="00E27068" w14:paraId="37C3EA1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EC5EBB3" w14:textId="55DEA34E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9F0184E" w14:textId="7F31466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AE13FDB" w14:textId="3F3E23D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E5B6E07" w14:textId="1145CFE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498E899" w14:textId="11FB1BC1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191FF832" w14:textId="7502B58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7A815BFE" w14:textId="582A0EC0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4FB32A91" w14:textId="2555081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2774C9EE" w14:textId="2E90930E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0" w:type="pct"/>
            <w:noWrap/>
            <w:vAlign w:val="center"/>
            <w:hideMark/>
          </w:tcPr>
          <w:p w14:paraId="46736D5A" w14:textId="331DCEA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321" w:type="pct"/>
            <w:noWrap/>
            <w:vAlign w:val="center"/>
            <w:hideMark/>
          </w:tcPr>
          <w:p w14:paraId="5536F0E2" w14:textId="36486068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71</w:t>
            </w:r>
          </w:p>
        </w:tc>
      </w:tr>
      <w:tr w:rsidR="00567379" w:rsidRPr="00E27068" w14:paraId="36322C06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1C97955F" w14:textId="77777777" w:rsidR="00567379" w:rsidRPr="00E27068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E4A151B" w14:textId="73ECE7A2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B18A477" w14:textId="456DCC4C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B6A6C94" w14:textId="1E891B4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D453A4" w14:textId="4B7519BA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8998761" w14:textId="5F5E2E66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4EB750B" w14:textId="611152AD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7F61AEA" w14:textId="4FB2A233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773367D" w14:textId="1D810E35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9FE04B7" w14:textId="6E6B5634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5107E03C" w14:textId="5ACE969F" w:rsidR="00567379" w:rsidRPr="00E27068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E27068" w:rsidRPr="00E27068" w14:paraId="6478576D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DCFADEF" w14:textId="77777777" w:rsidR="00E27068" w:rsidRPr="00E27068" w:rsidRDefault="00E27068" w:rsidP="00E2706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Парковская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5075CD" w14:textId="3FC0092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0C41A5B" w14:textId="452CB91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33E995" w14:textId="5FC4CA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894A869" w14:textId="1B97484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A0D8F3A" w14:textId="15BC0BC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53C57B2" w14:textId="6A1DB30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6FD2746" w14:textId="106A01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8D87994" w14:textId="4DC9D77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3BCF1BE" w14:textId="535C8D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5292CABB" w14:textId="20A9B5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54134EE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7BED53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F06E9BC" w14:textId="27D0FE9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41BF37" w14:textId="255A98C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518CCE" w14:textId="5375496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3937CFF" w14:textId="4B87FA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C2F2B64" w14:textId="7FFC18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8A04C43" w14:textId="4207A5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89A4AE9" w14:textId="0179AC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2387256" w14:textId="6F1BC78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A870EBA" w14:textId="174E1E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5A4CEC55" w14:textId="36AC4F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E27068" w:rsidRPr="00E27068" w14:paraId="168F985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3C6951D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4533EEA" w14:textId="7E39A6F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8A19EDB" w14:textId="1CBF50B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B57F72D" w14:textId="7430704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8B234FD" w14:textId="7E0A19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7A7BE3B" w14:textId="08A36A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9399BA0" w14:textId="137E531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21419D2" w14:textId="77D2EAB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82F7F2E" w14:textId="789C63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12EE527" w14:textId="75652B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1" w:type="pct"/>
            <w:noWrap/>
            <w:vAlign w:val="center"/>
            <w:hideMark/>
          </w:tcPr>
          <w:p w14:paraId="7F19A9AF" w14:textId="6466BB4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</w:tr>
      <w:tr w:rsidR="00E27068" w:rsidRPr="00E27068" w14:paraId="6140D83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DD3E0B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4601B7A" w14:textId="4D2DF7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60AF91A" w14:textId="48A0F97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E0335DB" w14:textId="22ECD75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5C360379" w14:textId="60841D0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1F302EF9" w14:textId="4DAA075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1686BD28" w14:textId="70EE0E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4A1371EF" w14:textId="0CB5D98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6706C5D3" w14:textId="140786E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0" w:type="pct"/>
            <w:noWrap/>
            <w:vAlign w:val="center"/>
            <w:hideMark/>
          </w:tcPr>
          <w:p w14:paraId="09E00DFE" w14:textId="31C11FD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  <w:tc>
          <w:tcPr>
            <w:tcW w:w="321" w:type="pct"/>
            <w:noWrap/>
            <w:vAlign w:val="center"/>
            <w:hideMark/>
          </w:tcPr>
          <w:p w14:paraId="738570AF" w14:textId="50F0864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0,024</w:t>
            </w:r>
          </w:p>
        </w:tc>
      </w:tr>
      <w:tr w:rsidR="00E27068" w:rsidRPr="00E27068" w14:paraId="260A048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FB4A74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0831A94" w14:textId="140978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09F5EEE" w14:textId="1D524CE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D09AF05" w14:textId="631BF81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578C357F" w14:textId="7218122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38ED2B72" w14:textId="2BA02DB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7DA873E0" w14:textId="7A25DF3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427252CF" w14:textId="4ED2FC5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36DFA18C" w14:textId="4F3FA2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0" w:type="pct"/>
            <w:noWrap/>
            <w:vAlign w:val="center"/>
            <w:hideMark/>
          </w:tcPr>
          <w:p w14:paraId="3C45433D" w14:textId="1FCA9C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  <w:tc>
          <w:tcPr>
            <w:tcW w:w="321" w:type="pct"/>
            <w:noWrap/>
            <w:vAlign w:val="center"/>
            <w:hideMark/>
          </w:tcPr>
          <w:p w14:paraId="48314AA9" w14:textId="60E87D1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1,696</w:t>
            </w:r>
          </w:p>
        </w:tc>
      </w:tr>
      <w:tr w:rsidR="00E27068" w:rsidRPr="00E27068" w14:paraId="3F3D7EA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95C34F6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168A89F" w14:textId="573B066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7199AC6" w14:textId="5F8C83B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C5394EB" w14:textId="71F1C6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1D84BFEF" w14:textId="4E3EAA8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08C3EF05" w14:textId="3E23EE7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5FB55953" w14:textId="78EF7C5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4B309C12" w14:textId="0563692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22E02CFE" w14:textId="1CE49C8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0" w:type="pct"/>
            <w:noWrap/>
            <w:vAlign w:val="center"/>
            <w:hideMark/>
          </w:tcPr>
          <w:p w14:paraId="0D2AC692" w14:textId="5CD53C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1" w:type="pct"/>
            <w:noWrap/>
            <w:vAlign w:val="center"/>
            <w:hideMark/>
          </w:tcPr>
          <w:p w14:paraId="3D108EA7" w14:textId="3DFD18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E27068" w:rsidRPr="00E27068" w14:paraId="5FFA675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5317CC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68DA907" w14:textId="7C21017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39A423E" w14:textId="28A787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EC100E" w14:textId="3E9F05A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6E30A028" w14:textId="0AB9383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A7D0BC7" w14:textId="1ECC740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0A39A4D7" w14:textId="2D7C8BF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607593E3" w14:textId="6D7464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19B745C2" w14:textId="632494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26FBD23C" w14:textId="28ED457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25BD0876" w14:textId="778C33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E27068" w:rsidRPr="00E27068" w14:paraId="014DF72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45B5198" w14:textId="589F6B0B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E55F7A7" w14:textId="33AB7B7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0AADCB" w14:textId="5921DB6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BB9FC57" w14:textId="205BC36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59128D44" w14:textId="69878F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37C246B1" w14:textId="2E0D2C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331EB7BD" w14:textId="5C5287F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3C7B936B" w14:textId="1DB7AF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6BD34DD4" w14:textId="5C2719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0" w:type="pct"/>
            <w:noWrap/>
            <w:vAlign w:val="center"/>
            <w:hideMark/>
          </w:tcPr>
          <w:p w14:paraId="245DB5AE" w14:textId="528070E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  <w:tc>
          <w:tcPr>
            <w:tcW w:w="321" w:type="pct"/>
            <w:noWrap/>
            <w:vAlign w:val="center"/>
            <w:hideMark/>
          </w:tcPr>
          <w:p w14:paraId="3A0F8AD6" w14:textId="08B7DA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1,209</w:t>
            </w:r>
          </w:p>
        </w:tc>
      </w:tr>
      <w:tr w:rsidR="00E27068" w:rsidRPr="00E27068" w14:paraId="1A0C6F28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37968B86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57371A4" w14:textId="664530B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DB71E0" w14:textId="4F0228B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AC7B48" w14:textId="7348360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028259" w14:textId="1D18D28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C4F80A5" w14:textId="6525F5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0744F0" w14:textId="0356F8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EEC5C90" w14:textId="1B7256B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CA7F50D" w14:textId="7E9C3EB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270CD69" w14:textId="75F34A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7C851F3D" w14:textId="305696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0,427</w:t>
            </w:r>
          </w:p>
        </w:tc>
      </w:tr>
      <w:tr w:rsidR="00E27068" w:rsidRPr="00E27068" w14:paraId="0B951D0D" w14:textId="77777777" w:rsidTr="00FF6D8A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6A111F1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E24265" w14:textId="04C706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C19E765" w14:textId="624F5D8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CEEB33" w14:textId="19C4695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521F7BD" w14:textId="1F09681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32A034C" w14:textId="46EB63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DCD5B31" w14:textId="4F622A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A3045D0" w14:textId="040003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8F2FC54" w14:textId="0FA2B81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CC6EC19" w14:textId="707E32C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65C3CCC" w14:textId="346E30D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F6D8A" w:rsidRPr="00E27068" w14:paraId="65FE9729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72884560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0DA62EB" w14:textId="7F8E2CA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511B2B5" w14:textId="718555A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17B6F" w14:textId="18D63F4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91536" w14:textId="202653C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F81D3" w14:textId="5F40681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440E4" w14:textId="4BA6FC8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A1802" w14:textId="3D51151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7F2DF" w14:textId="71146A7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D2F73" w14:textId="6310D9B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231D5" w14:textId="38EC108E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FF6D8A" w:rsidRPr="00E27068" w14:paraId="601B8F66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72F9F77A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A97FFA0" w14:textId="39FC897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4368427" w14:textId="1205DF8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89CB8" w14:textId="7027590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0FC6F" w14:textId="29ED833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11401" w14:textId="26DCD76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93092" w14:textId="783FA03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93273" w14:textId="354E6CD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11E58" w14:textId="0A40B18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61B7E" w14:textId="3E46C56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97EA1" w14:textId="4671707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1,720</w:t>
            </w:r>
          </w:p>
        </w:tc>
      </w:tr>
      <w:tr w:rsidR="00FF6D8A" w:rsidRPr="00E27068" w14:paraId="46740B54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1C591CA4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AC783A" w14:textId="51BAB5B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08D08D5" w14:textId="0AD4992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8C352" w14:textId="0120C11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A0904" w14:textId="7C03B67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8AB69" w14:textId="7025506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47D29" w14:textId="7E8F898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27992" w14:textId="6F4A0AA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EA131" w14:textId="31C77A1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B5C1" w14:textId="552833C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BAEF8" w14:textId="49CF196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FF6D8A" w:rsidRPr="00E27068" w14:paraId="186D4BD6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6CE367EF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B173488" w14:textId="4440756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4473738" w14:textId="4FDFE6E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5C3F" w14:textId="08FA6F7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D54D" w14:textId="24F6AC7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9A8D" w14:textId="754917B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9FA2C" w14:textId="2BF1F0B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F5A00" w14:textId="11805A8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CA10B" w14:textId="1E84BC5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0455" w14:textId="078DD3C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E28F" w14:textId="0893F4D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1,701</w:t>
            </w:r>
          </w:p>
        </w:tc>
      </w:tr>
      <w:tr w:rsidR="00FF6D8A" w:rsidRPr="00E27068" w14:paraId="1A8EEB75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340319F3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6074482" w14:textId="0C3CEED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DC2923" w14:textId="39BBD67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2EB93" w14:textId="36CAF5D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4214C" w14:textId="617A30F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319B" w14:textId="1F3D9C1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EEB5" w14:textId="18E60ABE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F8912" w14:textId="6E324F7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3FFE" w14:textId="03938EB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E5EA" w14:textId="29CB228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21867" w14:textId="09F8954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0,048</w:t>
            </w:r>
          </w:p>
        </w:tc>
      </w:tr>
      <w:tr w:rsidR="00FF6D8A" w:rsidRPr="00E27068" w14:paraId="2A8DB980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77EB9847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43DE583" w14:textId="61C9359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9AA708" w14:textId="24DEA79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6D2F2" w14:textId="72BA51E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75D44" w14:textId="357CE66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BAE4" w14:textId="162EDEC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B97B7" w14:textId="746E03C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82DFC" w14:textId="51BA2D9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8E29C" w14:textId="7DE07DC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A27C8" w14:textId="3083B6E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14E478" w14:textId="14F9A78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FF6D8A" w:rsidRPr="00E27068" w14:paraId="4FF3D218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1A123F4A" w14:textId="4E0E5B7F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912C0EA" w14:textId="7C0E310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F7FB256" w14:textId="0DA6CE7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98B93" w14:textId="3D46D7A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C4377" w14:textId="4A76413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52DDC" w14:textId="672714E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D0D8B" w14:textId="408F25D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D3EF2" w14:textId="4319928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C5A0" w14:textId="68DB6D9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E3A54" w14:textId="66ED4B8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92FD" w14:textId="54AEB8B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0,951</w:t>
            </w:r>
          </w:p>
        </w:tc>
      </w:tr>
      <w:tr w:rsidR="00FF6D8A" w:rsidRPr="00E27068" w14:paraId="0F18384F" w14:textId="77777777" w:rsidTr="00FF6D8A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8545226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E05319" w14:textId="4A38481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9E0B103" w14:textId="059B2F0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F38C24" w14:textId="33D7BBF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95428ED" w14:textId="6D0CA9A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CB302DD" w14:textId="0BB48B0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A8187F0" w14:textId="481838F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648F01B" w14:textId="4BE52F8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30278F" w14:textId="406A3A3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D6A5412" w14:textId="7E2DE83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327F614" w14:textId="03D443B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0,702</w:t>
            </w:r>
          </w:p>
        </w:tc>
      </w:tr>
      <w:tr w:rsidR="00E27068" w:rsidRPr="00E27068" w14:paraId="0A0A1EC8" w14:textId="77777777" w:rsidTr="00FF6D8A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F34D66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9125E54" w14:textId="0B8D429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0B96A5E" w14:textId="453FC24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4329EA6" w14:textId="3A0D764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74FCFB93" w14:textId="317EB8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84C3C3A" w14:textId="658AA04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FAF406F" w14:textId="123418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47A11D" w14:textId="739A6D8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3FCB79E" w14:textId="0669DDD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1CF952" w14:textId="26715C1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F959F38" w14:textId="65E70B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F00C1" w:rsidRPr="00E27068" w14:paraId="5EE6E132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14BA6AA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E459097" w14:textId="61F54A38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DC8B99D" w14:textId="5396D5F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8857DD3" w14:textId="325E9159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7438CD8F" w14:textId="35D9C93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4232D2D9" w14:textId="423272F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32CF97E3" w14:textId="3394CBF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6102BD20" w14:textId="4313B25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411E506A" w14:textId="4715A0D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42FFB98A" w14:textId="47919FD8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677DC476" w14:textId="4844EED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8F00C1" w:rsidRPr="00E27068" w14:paraId="50DF75D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A5A1E71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E4EC8BD" w14:textId="71D86E8F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F77E5E2" w14:textId="50E79FAC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5BAE62A" w14:textId="59AD698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1E1CDC03" w14:textId="7D88F0A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4311137" w14:textId="499FE3F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796E58AC" w14:textId="12F0C19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194CBBB1" w14:textId="64819DF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2FC93CDC" w14:textId="4BC1CCB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0" w:type="pct"/>
            <w:noWrap/>
            <w:vAlign w:val="center"/>
            <w:hideMark/>
          </w:tcPr>
          <w:p w14:paraId="5630894E" w14:textId="0791603A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  <w:tc>
          <w:tcPr>
            <w:tcW w:w="321" w:type="pct"/>
            <w:noWrap/>
            <w:vAlign w:val="center"/>
            <w:hideMark/>
          </w:tcPr>
          <w:p w14:paraId="1F1056D2" w14:textId="752F4B98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3,097</w:t>
            </w:r>
          </w:p>
        </w:tc>
      </w:tr>
      <w:tr w:rsidR="008F00C1" w:rsidRPr="00E27068" w14:paraId="2C6299E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7B8210E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DD8E429" w14:textId="3C7A47DF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B5DD12" w14:textId="125628D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FEEF620" w14:textId="5A912D9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7D64E364" w14:textId="7EC3CC0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22747542" w14:textId="0362D1B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68C31740" w14:textId="4AC76DC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1F5FEDE2" w14:textId="0D09638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3E35C5B4" w14:textId="10C1C12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0" w:type="pct"/>
            <w:noWrap/>
            <w:vAlign w:val="center"/>
            <w:hideMark/>
          </w:tcPr>
          <w:p w14:paraId="2FEE529F" w14:textId="0261F07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1" w:type="pct"/>
            <w:noWrap/>
            <w:vAlign w:val="center"/>
            <w:hideMark/>
          </w:tcPr>
          <w:p w14:paraId="64E47B7F" w14:textId="26C87EC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8F00C1" w:rsidRPr="00E27068" w14:paraId="6CDE998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DB6A91A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3822C27" w14:textId="2813AE4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3E4A89C" w14:textId="29CFC0C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6255DB6" w14:textId="2365C1FA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0288DE78" w14:textId="4D51E558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57CB62C8" w14:textId="18D7D8E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30996D8C" w14:textId="386C994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090C6B01" w14:textId="05B548C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3C71C25B" w14:textId="59F828A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0" w:type="pct"/>
            <w:noWrap/>
            <w:vAlign w:val="center"/>
            <w:hideMark/>
          </w:tcPr>
          <w:p w14:paraId="7339F15A" w14:textId="1931494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321" w:type="pct"/>
            <w:noWrap/>
            <w:vAlign w:val="center"/>
            <w:hideMark/>
          </w:tcPr>
          <w:p w14:paraId="10ECF0CD" w14:textId="2E61ECD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</w:t>
            </w:r>
          </w:p>
        </w:tc>
      </w:tr>
      <w:tr w:rsidR="008F00C1" w:rsidRPr="00E27068" w14:paraId="476BD20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2B58F17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A3F2950" w14:textId="488EF35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420D899" w14:textId="7086252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B224D35" w14:textId="21E873C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4DF8CC1C" w14:textId="58717C1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5CBB308D" w14:textId="6D2D3A4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14427E06" w14:textId="330A143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55E955C4" w14:textId="790B384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738C12C5" w14:textId="49B2C73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0" w:type="pct"/>
            <w:noWrap/>
            <w:vAlign w:val="center"/>
            <w:hideMark/>
          </w:tcPr>
          <w:p w14:paraId="5FB91636" w14:textId="01F7AFA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321" w:type="pct"/>
            <w:noWrap/>
            <w:vAlign w:val="center"/>
            <w:hideMark/>
          </w:tcPr>
          <w:p w14:paraId="5A95FF31" w14:textId="16CD0BA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75</w:t>
            </w:r>
          </w:p>
        </w:tc>
      </w:tr>
      <w:tr w:rsidR="008F00C1" w:rsidRPr="00E27068" w14:paraId="219D77C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E64CDC8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C371B77" w14:textId="0DBBDF5F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9258BB4" w14:textId="50FF410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6D72AD" w14:textId="7D86AE6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71D51B1B" w14:textId="78781DB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177DC6DC" w14:textId="44DB8DE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F4296B3" w14:textId="6CAC1948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489C3462" w14:textId="00FC5A5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2B9267E6" w14:textId="41C00BA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0" w:type="pct"/>
            <w:noWrap/>
            <w:vAlign w:val="center"/>
            <w:hideMark/>
          </w:tcPr>
          <w:p w14:paraId="2AA8A34B" w14:textId="7537FE1C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321" w:type="pct"/>
            <w:noWrap/>
            <w:vAlign w:val="center"/>
            <w:hideMark/>
          </w:tcPr>
          <w:p w14:paraId="228D4BB1" w14:textId="065E6FC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490</w:t>
            </w:r>
          </w:p>
        </w:tc>
      </w:tr>
      <w:tr w:rsidR="008F00C1" w:rsidRPr="00E27068" w14:paraId="703C0672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109DDA6" w14:textId="176B58BA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288EB8A" w14:textId="4A98F4A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9C0FCDA" w14:textId="7928B00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BB10A5E" w14:textId="53B585CC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11E78374" w14:textId="5CF84A8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79AAC1AB" w14:textId="53EB312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26D4B6BB" w14:textId="02BA24E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4972F648" w14:textId="7D4C09FC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5A5EF388" w14:textId="16BBE17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0" w:type="pct"/>
            <w:noWrap/>
            <w:vAlign w:val="center"/>
            <w:hideMark/>
          </w:tcPr>
          <w:p w14:paraId="07B19E46" w14:textId="5D74B96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321" w:type="pct"/>
            <w:noWrap/>
            <w:vAlign w:val="center"/>
            <w:hideMark/>
          </w:tcPr>
          <w:p w14:paraId="44118C31" w14:textId="28D5EE8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</w:t>
            </w:r>
          </w:p>
        </w:tc>
      </w:tr>
      <w:tr w:rsidR="008F00C1" w:rsidRPr="00E27068" w14:paraId="156C1E8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9D02AAA" w14:textId="7B61F98C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ГВС</w:t>
            </w:r>
          </w:p>
        </w:tc>
        <w:tc>
          <w:tcPr>
            <w:tcW w:w="320" w:type="pct"/>
            <w:noWrap/>
            <w:vAlign w:val="center"/>
            <w:hideMark/>
          </w:tcPr>
          <w:p w14:paraId="5201A149" w14:textId="7D28CA7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954C15" w14:textId="127E9733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1947DF3" w14:textId="16DF1335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28B08F39" w14:textId="64EF948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18733D2D" w14:textId="49A4E93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17FE950F" w14:textId="66E597B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1CA90C49" w14:textId="3DA5995D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1C4909F7" w14:textId="4AA277E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0" w:type="pct"/>
            <w:noWrap/>
            <w:vAlign w:val="center"/>
            <w:hideMark/>
          </w:tcPr>
          <w:p w14:paraId="390FFA1C" w14:textId="2C7016B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321" w:type="pct"/>
            <w:noWrap/>
            <w:vAlign w:val="center"/>
            <w:hideMark/>
          </w:tcPr>
          <w:p w14:paraId="34FAD28C" w14:textId="66E34FF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197</w:t>
            </w:r>
          </w:p>
        </w:tc>
      </w:tr>
      <w:tr w:rsidR="008F00C1" w:rsidRPr="00E27068" w14:paraId="454C8306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FDCCAF5" w14:textId="77777777" w:rsidR="008F00C1" w:rsidRPr="00E27068" w:rsidRDefault="008F00C1" w:rsidP="008F00C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62FAA4" w14:textId="1EBAC9B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4360CC4" w14:textId="5F342961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89494F9" w14:textId="3AC88CA2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723B8CC" w14:textId="1404B58F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075479F" w14:textId="142BD3A7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E496C9C" w14:textId="14F205B6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1D89250" w14:textId="3BB328B0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71C16F" w14:textId="73C3368B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31685E7" w14:textId="54EF6F34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21BF32B" w14:textId="1AE0BC1E" w:rsidR="008F00C1" w:rsidRPr="00E27068" w:rsidRDefault="008F00C1" w:rsidP="008F00C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502</w:t>
            </w:r>
          </w:p>
        </w:tc>
      </w:tr>
      <w:tr w:rsidR="00E27068" w:rsidRPr="00E27068" w14:paraId="0092767F" w14:textId="77777777" w:rsidTr="00FF6D8A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234B652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75740C" w14:textId="4BCDC6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AF1BE23" w14:textId="303213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7180D05" w14:textId="0C34D16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0B85D86" w14:textId="6151709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BE895F4" w14:textId="0C5968D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4CD74ED" w14:textId="5D16B52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90B91BF" w14:textId="4B2F63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BE32A93" w14:textId="741BD9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4E5093E" w14:textId="6B6734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01A06013" w14:textId="7165DD3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F6D8A" w:rsidRPr="00E27068" w14:paraId="1D557E62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0DD8A575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B5024C6" w14:textId="4E33753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C9F9203" w14:textId="34829DA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16995" w14:textId="29DB486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C79EE" w14:textId="0588850E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E8298" w14:textId="7CEFE8B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4C09C" w14:textId="499CF73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DEDC8" w14:textId="069CE4B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B240" w14:textId="176D4D4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1B9D" w14:textId="5D88D1B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63D95" w14:textId="310E9EA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FF6D8A" w:rsidRPr="00E27068" w14:paraId="2851301F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73DE35D0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EC35FF4" w14:textId="32FAB21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1844E2FE" w14:textId="1CF900F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4EB77" w14:textId="1C3BD5F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E8C2" w14:textId="431EC11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1A9D" w14:textId="452EEF3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E576" w14:textId="49BD849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F8CFA" w14:textId="7B721E1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3A3" w14:textId="49CACD2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E17C4" w14:textId="33A0D06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2631C" w14:textId="490FCCE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0,077</w:t>
            </w:r>
          </w:p>
        </w:tc>
      </w:tr>
      <w:tr w:rsidR="00FF6D8A" w:rsidRPr="00E27068" w14:paraId="04E31A89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4DAFD985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E38AF5C" w14:textId="63FB91F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0FAC59C8" w14:textId="65D7F23E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FCC9" w14:textId="42126B4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A8E86" w14:textId="3E403E0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A8CEA" w14:textId="3B4D44E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CA581" w14:textId="5E2FC04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1E0E" w14:textId="098F8AD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BD0E8" w14:textId="2AB1AF8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A3B9C" w14:textId="421A7EA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D95A7" w14:textId="6B63349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0,001</w:t>
            </w:r>
          </w:p>
        </w:tc>
      </w:tr>
      <w:tr w:rsidR="00FF6D8A" w:rsidRPr="00E27068" w14:paraId="50016EC5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177DBEC8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E0CBD4C" w14:textId="6C1161C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9C6E0C1" w14:textId="4726A37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92547" w14:textId="286889D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7F47B" w14:textId="586905A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C46F" w14:textId="36F1DF0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C78A" w14:textId="338A303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9E494" w14:textId="53E0E2B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2EDBC" w14:textId="60B2947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73BAE" w14:textId="39CD78F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9821E" w14:textId="7750CBE8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0,076</w:t>
            </w:r>
          </w:p>
        </w:tc>
      </w:tr>
      <w:tr w:rsidR="00FF6D8A" w:rsidRPr="00E27068" w14:paraId="63FBA7C8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62036C68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62C0C0" w14:textId="202CCE1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F895FF7" w14:textId="5C39A9A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354E2" w14:textId="5D4FED3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C26E4" w14:textId="50E510B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CA290" w14:textId="250A5A6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54ED2" w14:textId="7FE6B3C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DA654" w14:textId="3595F7D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2CEC3" w14:textId="6C25804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2FE68" w14:textId="67779A66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6C761" w14:textId="129FD4C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0,003</w:t>
            </w:r>
          </w:p>
        </w:tc>
      </w:tr>
      <w:tr w:rsidR="00FF6D8A" w:rsidRPr="00E27068" w14:paraId="41C048B0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486091CD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BC63FC3" w14:textId="6BA95F9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F88F0F5" w14:textId="2888B50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0CE09" w14:textId="7D18283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CD961" w14:textId="6501B06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C3B39" w14:textId="7351102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E381" w14:textId="685A846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CB7FD" w14:textId="77F22CC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B1C82" w14:textId="763156E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17887" w14:textId="0B300A5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98997" w14:textId="1492FA4C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FF6D8A" w:rsidRPr="00E27068" w14:paraId="342AB298" w14:textId="77777777" w:rsidTr="00FF6D8A">
        <w:trPr>
          <w:trHeight w:val="20"/>
        </w:trPr>
        <w:tc>
          <w:tcPr>
            <w:tcW w:w="1799" w:type="pct"/>
            <w:vAlign w:val="center"/>
            <w:hideMark/>
          </w:tcPr>
          <w:p w14:paraId="08B151E5" w14:textId="28D194D8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59F7C63" w14:textId="5FA7E26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2738C4D" w14:textId="5EB058F5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3180" w14:textId="34D13292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9D8EF" w14:textId="57BA7017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43612" w14:textId="70E9C0E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B23F0" w14:textId="5FE100D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E6808" w14:textId="7090C9B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9DD6F" w14:textId="3D68A23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0E60E" w14:textId="136F62BB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6954F" w14:textId="22F494BF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0,054</w:t>
            </w:r>
          </w:p>
        </w:tc>
      </w:tr>
      <w:tr w:rsidR="00FF6D8A" w:rsidRPr="00E27068" w14:paraId="1BEA39CE" w14:textId="77777777" w:rsidTr="00FF6D8A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C4D9B20" w14:textId="77777777" w:rsidR="00FF6D8A" w:rsidRPr="00E27068" w:rsidRDefault="00FF6D8A" w:rsidP="00FF6D8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845101D" w14:textId="17961CC0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C87FB2F" w14:textId="6122400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7BBFAF7" w14:textId="0CA896F1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19794BE" w14:textId="0B281A0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323402" w14:textId="27EAF0F3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021BA7" w14:textId="25FD7CD9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FEB90DC" w14:textId="3264A2F4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B2134CC" w14:textId="085B632D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3F326BE" w14:textId="3822409A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221F613" w14:textId="67C112BE" w:rsidR="00FF6D8A" w:rsidRPr="00E27068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0,019</w:t>
            </w:r>
          </w:p>
        </w:tc>
      </w:tr>
      <w:tr w:rsidR="00E27068" w:rsidRPr="00E27068" w14:paraId="1F9B4696" w14:textId="77777777" w:rsidTr="00E27068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136833E3" w14:textId="2A439476" w:rsidR="00E27068" w:rsidRPr="00E27068" w:rsidRDefault="0032455E" w:rsidP="00E27068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МУП «ТС»</w:t>
            </w:r>
          </w:p>
        </w:tc>
      </w:tr>
      <w:tr w:rsidR="00707599" w:rsidRPr="00E27068" w14:paraId="4D1EED41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22EFA809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F0E15F1" w14:textId="11407AB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3A6CB2FD" w14:textId="0FA7C20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771B7816" w14:textId="04C7537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73DADE92" w14:textId="5C2C5D3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2E998D89" w14:textId="22C413F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3D79C68" w14:textId="7DB71AE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198213E" w14:textId="5C617AF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14400ABD" w14:textId="68B4453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8A583" w14:textId="5FDED84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27CEA" w14:textId="71638FF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707599" w:rsidRPr="00E27068" w14:paraId="2D541127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3680C50F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514A040" w14:textId="11E3D61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03547BE3" w14:textId="300470D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5B2175A0" w14:textId="5C836E7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2DAA63E1" w14:textId="3D605A3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7CC676AB" w14:textId="73AFEAF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64C36658" w14:textId="27883F8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373A3149" w14:textId="5AB67FC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noWrap/>
            <w:vAlign w:val="center"/>
            <w:hideMark/>
          </w:tcPr>
          <w:p w14:paraId="4E8185E6" w14:textId="73B705D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5,730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AB43A" w14:textId="2DF468A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4,249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EF96" w14:textId="4D255CA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4,249</w:t>
            </w:r>
          </w:p>
        </w:tc>
      </w:tr>
      <w:tr w:rsidR="00707599" w:rsidRPr="00E27068" w14:paraId="299F1004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0D22DFD6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DF1D6FB" w14:textId="1764A39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20" w:type="pct"/>
            <w:noWrap/>
            <w:vAlign w:val="center"/>
            <w:hideMark/>
          </w:tcPr>
          <w:p w14:paraId="11D1248B" w14:textId="282239F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1F73954E" w14:textId="311B9B8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30339CA4" w14:textId="1124FA4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470D081C" w14:textId="36B9385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59FCED6A" w14:textId="359255B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572CF424" w14:textId="52ADA61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noWrap/>
            <w:vAlign w:val="center"/>
            <w:hideMark/>
          </w:tcPr>
          <w:p w14:paraId="729EF3D9" w14:textId="7710248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DC5D0" w14:textId="5DD1FD8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0,072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B1AC" w14:textId="5DA6C79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0,072</w:t>
            </w:r>
          </w:p>
        </w:tc>
      </w:tr>
      <w:tr w:rsidR="00707599" w:rsidRPr="00E27068" w14:paraId="1AD2AA92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56363EF2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A19AD6A" w14:textId="1D2F74E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5,651</w:t>
            </w:r>
          </w:p>
        </w:tc>
        <w:tc>
          <w:tcPr>
            <w:tcW w:w="320" w:type="pct"/>
            <w:noWrap/>
            <w:vAlign w:val="center"/>
            <w:hideMark/>
          </w:tcPr>
          <w:p w14:paraId="461EC41A" w14:textId="2B033F8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2555F862" w14:textId="6AD85FB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6E268065" w14:textId="28B11A5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561896C1" w14:textId="39AC14F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085C51E5" w14:textId="0754021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58BE6142" w14:textId="16ECC31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noWrap/>
            <w:vAlign w:val="center"/>
            <w:hideMark/>
          </w:tcPr>
          <w:p w14:paraId="1AA5FB1E" w14:textId="30361BD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5,655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F7514" w14:textId="7F79E26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4,176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B6F89" w14:textId="0786A68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4,176</w:t>
            </w:r>
          </w:p>
        </w:tc>
      </w:tr>
      <w:tr w:rsidR="00707599" w:rsidRPr="00E27068" w14:paraId="5F27D09D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1EE667AD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8241A03" w14:textId="3E9876A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1,132</w:t>
            </w:r>
          </w:p>
        </w:tc>
        <w:tc>
          <w:tcPr>
            <w:tcW w:w="320" w:type="pct"/>
            <w:noWrap/>
            <w:vAlign w:val="center"/>
            <w:hideMark/>
          </w:tcPr>
          <w:p w14:paraId="6C06A779" w14:textId="2D6985E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5653CA9C" w14:textId="44FC17D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6790B409" w14:textId="7E465C6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3557B6A8" w14:textId="611005B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1070867" w14:textId="4686482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05DA01D5" w14:textId="506A118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noWrap/>
            <w:vAlign w:val="center"/>
            <w:hideMark/>
          </w:tcPr>
          <w:p w14:paraId="1784F484" w14:textId="051E11C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1,042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52A66" w14:textId="7AC1B56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0,642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87FB2" w14:textId="47562A1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0,642</w:t>
            </w:r>
          </w:p>
        </w:tc>
      </w:tr>
      <w:tr w:rsidR="00707599" w:rsidRPr="00E27068" w14:paraId="3B203C28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157B081B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BF2AAF5" w14:textId="1A1157E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179546DB" w14:textId="1409E8D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54CC0ED5" w14:textId="29E3D7B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361E1F6" w14:textId="4FE08C8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4D267960" w14:textId="6FCFC67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580B3E00" w14:textId="78FBFD7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425675F1" w14:textId="5D70287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09F786A1" w14:textId="0B1EC1A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48D6D" w14:textId="340432F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27E9D" w14:textId="3693084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707599" w:rsidRPr="00E27068" w14:paraId="4B1CCCDC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5EB08C64" w14:textId="2D8B528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3606CB92" w14:textId="278EDE8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DBC6174" w14:textId="723E762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7EF36891" w14:textId="0354F0B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5AFF832D" w14:textId="439D6D2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175842F8" w14:textId="73DA379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00DF3F8" w14:textId="37EB0F6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22553CB3" w14:textId="4588132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noWrap/>
            <w:vAlign w:val="center"/>
            <w:hideMark/>
          </w:tcPr>
          <w:p w14:paraId="3B065D12" w14:textId="1B207B3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2,510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D3E4C" w14:textId="25EC124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2,510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BE3BF" w14:textId="11AE3B9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707599">
              <w:rPr>
                <w:rFonts w:ascii="Trebuchet MS" w:hAnsi="Trebuchet MS" w:cs="Calibri"/>
                <w:color w:val="000000"/>
                <w:sz w:val="20"/>
                <w:szCs w:val="20"/>
              </w:rPr>
              <w:t>2,510</w:t>
            </w:r>
          </w:p>
        </w:tc>
      </w:tr>
      <w:tr w:rsidR="00E27068" w:rsidRPr="00E27068" w14:paraId="52A1158A" w14:textId="77777777" w:rsidTr="00707599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67F6763C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22D2B5" w14:textId="3A1BE4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3FA4DB5" w14:textId="55E0D3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483FE95" w14:textId="34F15E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6CA6E34" w14:textId="728603E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EF26CB9" w14:textId="11A09A1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541D902" w14:textId="0D00C4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A2F1FD5" w14:textId="2588659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CE4FCC0" w14:textId="65027C6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2,103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7C151CE" w14:textId="030205A2" w:rsidR="00E27068" w:rsidRPr="00E27068" w:rsidRDefault="00707599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E6C0FA5" w14:textId="0BAFF222" w:rsidR="00E27068" w:rsidRPr="00E27068" w:rsidRDefault="00707599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1,024</w:t>
            </w:r>
          </w:p>
        </w:tc>
      </w:tr>
      <w:tr w:rsidR="00E27068" w:rsidRPr="00E27068" w14:paraId="488B30A6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8C43ED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AC045D" w14:textId="02658D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1305574" w14:textId="0CEBF6E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64B0BBE" w14:textId="536BF3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80E789A" w14:textId="6F77E82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357A19" w14:textId="6612008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499D5DF" w14:textId="5BAB05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CAE75C0" w14:textId="4AF70EA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E800E4" w14:textId="02FAC3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E77293C" w14:textId="691A09D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7C75A6C1" w14:textId="26F84C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302E35F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ED637E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B2C8752" w14:textId="14800A7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65010CF" w14:textId="37DD0E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18A19BA2" w14:textId="47BB4C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ADC65CE" w14:textId="32B6565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443A3C0B" w14:textId="413DF2E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91E5248" w14:textId="2E75C17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B47574A" w14:textId="1897AB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AECA87F" w14:textId="0CDED9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5408D84B" w14:textId="35D35A6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725E8C03" w14:textId="2E00B9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E27068" w:rsidRPr="00E27068" w14:paraId="10177B0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7D92DB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1BB3E96" w14:textId="171044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675CE56B" w14:textId="2C34ECC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71DA2D68" w14:textId="0CA3CE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5A0CF26E" w14:textId="5997D2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3DBD4558" w14:textId="042955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11A2394" w14:textId="1A7273C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2D399BE" w14:textId="6EAFDA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0ABDD19D" w14:textId="573D79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0" w:type="pct"/>
            <w:noWrap/>
            <w:vAlign w:val="center"/>
            <w:hideMark/>
          </w:tcPr>
          <w:p w14:paraId="2F1F215F" w14:textId="2465764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  <w:tc>
          <w:tcPr>
            <w:tcW w:w="321" w:type="pct"/>
            <w:noWrap/>
            <w:vAlign w:val="center"/>
            <w:hideMark/>
          </w:tcPr>
          <w:p w14:paraId="584FFFDC" w14:textId="226B9C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0,690</w:t>
            </w:r>
          </w:p>
        </w:tc>
      </w:tr>
      <w:tr w:rsidR="00E27068" w:rsidRPr="00E27068" w14:paraId="12A4B898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FD733B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DE92AC9" w14:textId="3F2189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51B395C" w14:textId="33ABABA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0745E2E" w14:textId="56A154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B4DE9CB" w14:textId="4D6655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70EFDD8" w14:textId="048586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52D0CEE" w14:textId="08523D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2C55C88D" w14:textId="46E134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71FB84A3" w14:textId="02A128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591C62FD" w14:textId="07A7F7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1" w:type="pct"/>
            <w:noWrap/>
            <w:vAlign w:val="center"/>
            <w:hideMark/>
          </w:tcPr>
          <w:p w14:paraId="310E74D4" w14:textId="660808C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27068" w:rsidRPr="00E27068" w14:paraId="55AE7B3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44A4EF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1C38ECD" w14:textId="3516332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64A361A" w14:textId="50DE12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680A3EF0" w14:textId="246E05B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6C1D5F91" w14:textId="5C6BA9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3DE82A79" w14:textId="6D83D6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0EB233E9" w14:textId="5F0C92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657E1DDA" w14:textId="5BA75D9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324C147B" w14:textId="0D10AE6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0" w:type="pct"/>
            <w:noWrap/>
            <w:vAlign w:val="center"/>
            <w:hideMark/>
          </w:tcPr>
          <w:p w14:paraId="2BBA75D2" w14:textId="7C9F06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  <w:tc>
          <w:tcPr>
            <w:tcW w:w="321" w:type="pct"/>
            <w:noWrap/>
            <w:vAlign w:val="center"/>
            <w:hideMark/>
          </w:tcPr>
          <w:p w14:paraId="2B46C98A" w14:textId="3325F6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0,684</w:t>
            </w:r>
          </w:p>
        </w:tc>
      </w:tr>
      <w:tr w:rsidR="00E27068" w:rsidRPr="00E27068" w14:paraId="6794093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1B9BCC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D8C094A" w14:textId="370638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0,162</w:t>
            </w:r>
          </w:p>
        </w:tc>
        <w:tc>
          <w:tcPr>
            <w:tcW w:w="320" w:type="pct"/>
            <w:noWrap/>
            <w:vAlign w:val="center"/>
            <w:hideMark/>
          </w:tcPr>
          <w:p w14:paraId="304D4469" w14:textId="148D97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1F46329C" w14:textId="72DEFA1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63104291" w14:textId="4E8561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01D6A1DA" w14:textId="60EF02D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220BCE43" w14:textId="2B3575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39F49E4F" w14:textId="2F714A4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786A0F7E" w14:textId="043050C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0" w:type="pct"/>
            <w:noWrap/>
            <w:vAlign w:val="center"/>
            <w:hideMark/>
          </w:tcPr>
          <w:p w14:paraId="17E149F7" w14:textId="1DC196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  <w:tc>
          <w:tcPr>
            <w:tcW w:w="321" w:type="pct"/>
            <w:noWrap/>
            <w:vAlign w:val="center"/>
            <w:hideMark/>
          </w:tcPr>
          <w:p w14:paraId="38DF3F81" w14:textId="5416C8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0,137</w:t>
            </w:r>
          </w:p>
        </w:tc>
      </w:tr>
      <w:tr w:rsidR="00E27068" w:rsidRPr="00E27068" w14:paraId="4083F06C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53326AD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65F9990" w14:textId="6F17B76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C92CD35" w14:textId="459D22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6D71DF4" w14:textId="0685F6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5A50038" w14:textId="112E88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6606315E" w14:textId="56BDEA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6A0D8DD" w14:textId="311DA58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3AC5779" w14:textId="66914DD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75A497D8" w14:textId="7D5530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6621FF8" w14:textId="66CF9B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3D715984" w14:textId="5DBD3A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E27068" w:rsidRPr="00E27068" w14:paraId="083F16BB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0AB466A" w14:textId="3F807841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65B9088D" w14:textId="094A45C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68A0455" w14:textId="6B194A7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77D4F510" w14:textId="1D95364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FCA4BE4" w14:textId="03B262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4ECE4504" w14:textId="1EE938B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5A3A8677" w14:textId="047266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12455F2C" w14:textId="5DF9AA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0A60C998" w14:textId="391FC65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0" w:type="pct"/>
            <w:noWrap/>
            <w:vAlign w:val="center"/>
            <w:hideMark/>
          </w:tcPr>
          <w:p w14:paraId="3E227EF2" w14:textId="6FEB96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  <w:tc>
          <w:tcPr>
            <w:tcW w:w="321" w:type="pct"/>
            <w:noWrap/>
            <w:vAlign w:val="center"/>
            <w:hideMark/>
          </w:tcPr>
          <w:p w14:paraId="4C6CE2A1" w14:textId="3611D4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0,440</w:t>
            </w:r>
          </w:p>
        </w:tc>
      </w:tr>
      <w:tr w:rsidR="00E27068" w:rsidRPr="00E27068" w14:paraId="140B38CB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0184E30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20679B4" w14:textId="21740A6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D77D964" w14:textId="678DB06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9DB9EF4" w14:textId="53AC7D0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96DD760" w14:textId="6766445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5EC4474" w14:textId="50DA950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40B1A65" w14:textId="742898D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90038BC" w14:textId="67044FD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88D45EF" w14:textId="04C3B6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C0C029" w14:textId="7F1E417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0398B2AD" w14:textId="264947B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0,107</w:t>
            </w:r>
          </w:p>
        </w:tc>
      </w:tr>
      <w:tr w:rsidR="00E27068" w:rsidRPr="00E27068" w14:paraId="559908BE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D8E821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F2164A1" w14:textId="6451BC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F1E37C6" w14:textId="2ECBC02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54E851E" w14:textId="599853C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0558FBD" w14:textId="43D262B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781636" w14:textId="7922D3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2F8D335" w14:textId="4805F89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ECB7DEF" w14:textId="281DFB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FAAFFF5" w14:textId="213A4DD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E2A3471" w14:textId="54C8C5B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642AB61B" w14:textId="3555AF1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1748703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AF1402E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43818C6" w14:textId="04AC06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71B4BB5" w14:textId="10E7517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2D34282F" w14:textId="273A9C5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4F66D37" w14:textId="1558559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CC89E2A" w14:textId="7435BD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7687A29" w14:textId="40D6ECB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E236CFA" w14:textId="48BBF36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018BD37" w14:textId="40D8AD3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01FAD57" w14:textId="6F9E13E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1A49AB97" w14:textId="7AEE05B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E27068" w:rsidRPr="00E27068" w14:paraId="6BB21204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1049AF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8BA7C34" w14:textId="1A4AC94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653BBBBE" w14:textId="346607A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F9E5498" w14:textId="2F871E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38202CA0" w14:textId="658485D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455CD50F" w14:textId="07ABEE3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5667F9C" w14:textId="2C74AD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83A5160" w14:textId="3DAC5E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10509137" w14:textId="19962E3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0" w:type="pct"/>
            <w:noWrap/>
            <w:vAlign w:val="center"/>
            <w:hideMark/>
          </w:tcPr>
          <w:p w14:paraId="7DDFAD70" w14:textId="76DECEE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  <w:tc>
          <w:tcPr>
            <w:tcW w:w="321" w:type="pct"/>
            <w:noWrap/>
            <w:vAlign w:val="center"/>
            <w:hideMark/>
          </w:tcPr>
          <w:p w14:paraId="090DA650" w14:textId="127893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0,350</w:t>
            </w:r>
          </w:p>
        </w:tc>
      </w:tr>
      <w:tr w:rsidR="00E27068" w:rsidRPr="00E27068" w14:paraId="4D829DD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96A242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7FAD4F2" w14:textId="70F0AD7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0" w:type="pct"/>
            <w:noWrap/>
            <w:vAlign w:val="center"/>
            <w:hideMark/>
          </w:tcPr>
          <w:p w14:paraId="1CC838C2" w14:textId="5EC3B3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8363315" w14:textId="1195D8C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625286D7" w14:textId="0334103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130BDA9F" w14:textId="12251B9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8CECA8C" w14:textId="1CF7664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03D2CF5" w14:textId="119A3AF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05F29384" w14:textId="6542EC9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0" w:type="pct"/>
            <w:noWrap/>
            <w:vAlign w:val="center"/>
            <w:hideMark/>
          </w:tcPr>
          <w:p w14:paraId="4611E0A1" w14:textId="37C8E9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21" w:type="pct"/>
            <w:noWrap/>
            <w:vAlign w:val="center"/>
            <w:hideMark/>
          </w:tcPr>
          <w:p w14:paraId="36E36ABD" w14:textId="569E686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27068" w:rsidRPr="00E27068" w14:paraId="6E68E52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6EF12E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CB43BA6" w14:textId="28D5A7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0,347</w:t>
            </w:r>
          </w:p>
        </w:tc>
        <w:tc>
          <w:tcPr>
            <w:tcW w:w="320" w:type="pct"/>
            <w:noWrap/>
            <w:vAlign w:val="center"/>
            <w:hideMark/>
          </w:tcPr>
          <w:p w14:paraId="69611715" w14:textId="2BADB1D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4CBF8148" w14:textId="5154411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69CF7C46" w14:textId="7569EAB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7DF7074" w14:textId="6C8A723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31EA08FA" w14:textId="0355FA3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7A673BCE" w14:textId="2837B7D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656E37A2" w14:textId="704DC8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0" w:type="pct"/>
            <w:noWrap/>
            <w:vAlign w:val="center"/>
            <w:hideMark/>
          </w:tcPr>
          <w:p w14:paraId="50592DF9" w14:textId="24AF8F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  <w:tc>
          <w:tcPr>
            <w:tcW w:w="321" w:type="pct"/>
            <w:noWrap/>
            <w:vAlign w:val="center"/>
            <w:hideMark/>
          </w:tcPr>
          <w:p w14:paraId="0845876C" w14:textId="54F3F2F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0,348</w:t>
            </w:r>
          </w:p>
        </w:tc>
      </w:tr>
      <w:tr w:rsidR="00E27068" w:rsidRPr="00E27068" w14:paraId="5799DC9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92C7F8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B25673C" w14:textId="36A9D5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0,100</w:t>
            </w:r>
          </w:p>
        </w:tc>
        <w:tc>
          <w:tcPr>
            <w:tcW w:w="320" w:type="pct"/>
            <w:noWrap/>
            <w:vAlign w:val="center"/>
            <w:hideMark/>
          </w:tcPr>
          <w:p w14:paraId="74F65909" w14:textId="5699686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29C2B238" w14:textId="60E3426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2D3BE33D" w14:textId="519DFA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6D896D47" w14:textId="2C28859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4C323FFE" w14:textId="088AA6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3ECDCF36" w14:textId="630A64C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78931F95" w14:textId="66B018E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0" w:type="pct"/>
            <w:noWrap/>
            <w:vAlign w:val="center"/>
            <w:hideMark/>
          </w:tcPr>
          <w:p w14:paraId="3F2F9695" w14:textId="2AB24F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  <w:tc>
          <w:tcPr>
            <w:tcW w:w="321" w:type="pct"/>
            <w:noWrap/>
            <w:vAlign w:val="center"/>
            <w:hideMark/>
          </w:tcPr>
          <w:p w14:paraId="1FB0AAEC" w14:textId="5CD749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0,125</w:t>
            </w:r>
          </w:p>
        </w:tc>
      </w:tr>
      <w:tr w:rsidR="00E27068" w:rsidRPr="00E27068" w14:paraId="4F824356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4AFE020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2A35F49B" w14:textId="0F2B91E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72F5B4FF" w14:textId="5EA3C2B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72DA0E8" w14:textId="3E4324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C82D14E" w14:textId="0859810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11A45BD4" w14:textId="65C01F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69639A39" w14:textId="535E357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2D205E1E" w14:textId="1BEF6D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DC75D78" w14:textId="710C2E6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7459A3C0" w14:textId="5877B6A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2DEBF0D1" w14:textId="164ADCD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E27068" w:rsidRPr="00E27068" w14:paraId="51C2FA15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35E2A09" w14:textId="51066BFC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5E7F7568" w14:textId="2F8DD6D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5AC80453" w14:textId="0E920C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65AD36C" w14:textId="7BF6983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256DA5F6" w14:textId="46584E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7A848C08" w14:textId="6FDAF7F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49FCFB8D" w14:textId="08DE69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094B38C0" w14:textId="7E8A242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25CCE023" w14:textId="46120DB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0" w:type="pct"/>
            <w:noWrap/>
            <w:vAlign w:val="center"/>
            <w:hideMark/>
          </w:tcPr>
          <w:p w14:paraId="3FBF7602" w14:textId="188EAB5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1" w:type="pct"/>
            <w:noWrap/>
            <w:vAlign w:val="center"/>
            <w:hideMark/>
          </w:tcPr>
          <w:p w14:paraId="2F1EF5A8" w14:textId="537059C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E27068" w:rsidRPr="00E27068" w14:paraId="61428BFA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71C80F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B8D034F" w14:textId="3ECEA8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BC4DDA4" w14:textId="6D64E29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A77C4CD" w14:textId="11F1FB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FC5DFC9" w14:textId="3B14E9F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52710D7" w14:textId="680B7C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6BDD463" w14:textId="193F04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B8989FF" w14:textId="77A2713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67FBFAC" w14:textId="17F036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DE900A1" w14:textId="6AB2D4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3EC9DD7B" w14:textId="434DDD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E27068" w:rsidRPr="00E27068" w14:paraId="25BB4AEF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5100DCEC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928212D" w14:textId="1D4961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38D9437" w14:textId="233E1A4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7BC5CA" w14:textId="208338E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C5FBEFB" w14:textId="652B2D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02E92E8" w14:textId="446BD62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5C67B16" w14:textId="7802E01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A6CECA9" w14:textId="215AE6D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FBFD7EE" w14:textId="3756608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DCB7258" w14:textId="07C3060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10EE6C3E" w14:textId="5FC9DC6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4DAD58C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D36867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FD0922A" w14:textId="681F87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F842B6E" w14:textId="2764443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C82CA17" w14:textId="389C22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08FB7DD" w14:textId="32FD77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48D5527" w14:textId="7443EF7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D089806" w14:textId="3AD512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DBD1CBC" w14:textId="78D5CEB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B042A31" w14:textId="6BF9E7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9D38819" w14:textId="703E1E1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6318E8F1" w14:textId="6271AA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E27068" w:rsidRPr="00E27068" w14:paraId="4C3EFE89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0E342529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1825F54" w14:textId="39AD872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18FCD4C" w14:textId="021DAD5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04C37D6F" w14:textId="79B4661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AAFB95D" w14:textId="10E98D2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2671287" w14:textId="7ED60CC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73E9B6F" w14:textId="14C632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67DDDBB8" w14:textId="4CD8169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5431F59" w14:textId="329E72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3B167CB0" w14:textId="0E72C20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68BA403B" w14:textId="1F60817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E27068" w:rsidRPr="00E27068" w14:paraId="123013EE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7B7A536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B49E17B" w14:textId="358D584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6C5C15DB" w14:textId="76EF616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23BF5B29" w14:textId="495DE71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F18FD3F" w14:textId="32F4EDE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7CB8536B" w14:textId="1E5C17D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466521B0" w14:textId="07DD7C7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0CA337B" w14:textId="4682535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5825C7A7" w14:textId="6F8C2D9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0" w:type="pct"/>
            <w:noWrap/>
            <w:vAlign w:val="center"/>
            <w:hideMark/>
          </w:tcPr>
          <w:p w14:paraId="3C6946EE" w14:textId="44AD651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1" w:type="pct"/>
            <w:noWrap/>
            <w:vAlign w:val="center"/>
            <w:hideMark/>
          </w:tcPr>
          <w:p w14:paraId="2DD2FC91" w14:textId="3B5E429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27068" w:rsidRPr="00E27068" w14:paraId="54FE812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9794F5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DE60AE3" w14:textId="3B02BF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1D3C5C1E" w14:textId="67F3B22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FA6A079" w14:textId="14AA3DD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266716ED" w14:textId="134E0FA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BE75B30" w14:textId="35A7537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55A21927" w14:textId="1F1A3A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6ABC968" w14:textId="2AB94B1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475A6543" w14:textId="303E317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0" w:type="pct"/>
            <w:noWrap/>
            <w:vAlign w:val="center"/>
            <w:hideMark/>
          </w:tcPr>
          <w:p w14:paraId="71EB83F1" w14:textId="59E935F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  <w:tc>
          <w:tcPr>
            <w:tcW w:w="321" w:type="pct"/>
            <w:noWrap/>
            <w:vAlign w:val="center"/>
            <w:hideMark/>
          </w:tcPr>
          <w:p w14:paraId="7331B520" w14:textId="3FD43CB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0,860</w:t>
            </w:r>
          </w:p>
        </w:tc>
      </w:tr>
      <w:tr w:rsidR="00E27068" w:rsidRPr="00E27068" w14:paraId="6F154EC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42AD06F0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2EFFC42" w14:textId="2FCFB8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20" w:type="pct"/>
            <w:noWrap/>
            <w:vAlign w:val="center"/>
            <w:hideMark/>
          </w:tcPr>
          <w:p w14:paraId="4BAD2600" w14:textId="320EAB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4C97A66B" w14:textId="7CA25E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70D82E3C" w14:textId="693CF72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3072AC0F" w14:textId="7CF3733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3A3F8375" w14:textId="6355B4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31A2E856" w14:textId="1DB9CAD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51B7F3FF" w14:textId="65A153D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0" w:type="pct"/>
            <w:noWrap/>
            <w:vAlign w:val="center"/>
            <w:hideMark/>
          </w:tcPr>
          <w:p w14:paraId="191865CA" w14:textId="0A671F1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  <w:tc>
          <w:tcPr>
            <w:tcW w:w="321" w:type="pct"/>
            <w:noWrap/>
            <w:vAlign w:val="center"/>
            <w:hideMark/>
          </w:tcPr>
          <w:p w14:paraId="5805BC4A" w14:textId="2A24A7C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0,121</w:t>
            </w:r>
          </w:p>
        </w:tc>
      </w:tr>
      <w:tr w:rsidR="00E27068" w:rsidRPr="00E27068" w14:paraId="7C92DA1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F7C17B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76A67ED9" w14:textId="0B2467F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6C5D53F3" w14:textId="3923E8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536A7AB3" w14:textId="47CC06B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6F214BF" w14:textId="14FB6FF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0012B690" w14:textId="42E027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68F25740" w14:textId="37132E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40A2125" w14:textId="1B92785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03A66954" w14:textId="2743922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22369AC" w14:textId="7B4143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4399C121" w14:textId="03178A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E27068" w:rsidRPr="00E27068" w14:paraId="25C9967A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28C4982B" w14:textId="391D33CC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90E62F2" w14:textId="5D1198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57F68FAA" w14:textId="71D8043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8F25DFA" w14:textId="5548B7E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750C04E7" w14:textId="2FBBAD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6924FDE3" w14:textId="2898156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4B2CE3ED" w14:textId="1AF751B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1430DB9C" w14:textId="3CBFD21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3165A15A" w14:textId="69C897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0" w:type="pct"/>
            <w:noWrap/>
            <w:vAlign w:val="center"/>
            <w:hideMark/>
          </w:tcPr>
          <w:p w14:paraId="22EBBD95" w14:textId="753E98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  <w:tc>
          <w:tcPr>
            <w:tcW w:w="321" w:type="pct"/>
            <w:noWrap/>
            <w:vAlign w:val="center"/>
            <w:hideMark/>
          </w:tcPr>
          <w:p w14:paraId="48D4C655" w14:textId="16C7C14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0,300</w:t>
            </w:r>
          </w:p>
        </w:tc>
      </w:tr>
      <w:tr w:rsidR="00E27068" w:rsidRPr="00E27068" w14:paraId="7B3FF4C2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5C2511CC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528B5CC" w14:textId="4E77D9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0,442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5D32228" w14:textId="434786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FD24A93" w14:textId="24BEB51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183AE69" w14:textId="09C21E9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3C6D727" w14:textId="6EABEB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E38A0F3" w14:textId="6EF6FC1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D836371" w14:textId="526E9F7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48AC5BB" w14:textId="0AEDF16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AD0957D" w14:textId="0828430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6F03AE3B" w14:textId="2EEF60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0,439</w:t>
            </w:r>
          </w:p>
        </w:tc>
      </w:tr>
      <w:tr w:rsidR="00E27068" w:rsidRPr="00E27068" w14:paraId="661BC1BF" w14:textId="77777777" w:rsidTr="00707599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5F9DA2E5" w14:textId="77777777" w:rsidR="00E27068" w:rsidRPr="00E27068" w:rsidRDefault="00E27068" w:rsidP="00E27068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п. Ривицкий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D7F251A" w14:textId="304305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1BF1E3A" w14:textId="1642FBA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BF7715C" w14:textId="22BC9ED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EC4AB8A" w14:textId="3925826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9F5B428" w14:textId="6F08986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20D595F" w14:textId="37CAE82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52A4823" w14:textId="7E39FA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21E2A26" w14:textId="1159B51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58F2650E" w14:textId="341ED2A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707599" w:rsidRPr="00E27068" w14:paraId="005C0C5B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51E4994C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9D9DB71" w14:textId="74ADD2A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5C447EE" w14:textId="3DA532E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1608530D" w14:textId="24621A6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866C82D" w14:textId="074CB41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A1A57DC" w14:textId="2282797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FA99A3E" w14:textId="434EDE7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88F182A" w14:textId="1707180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749EBC5A" w14:textId="5104CDD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CB246" w14:textId="24963F8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D85B" w14:textId="2C097C1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707599" w:rsidRPr="00E27068" w14:paraId="2061250E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6652A4BF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B871B3E" w14:textId="1420423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92CD1F1" w14:textId="4EA94EE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277F0223" w14:textId="0799E74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E81CEA8" w14:textId="45A9EB6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64E1E9FB" w14:textId="16FDD22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49DA320D" w14:textId="720BCE3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52BEFDD4" w14:textId="6CD2B78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noWrap/>
            <w:vAlign w:val="center"/>
            <w:hideMark/>
          </w:tcPr>
          <w:p w14:paraId="041C9772" w14:textId="1063910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1,720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A9354" w14:textId="1D16E63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0,645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2F014" w14:textId="7CFCCEA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0,645</w:t>
            </w:r>
          </w:p>
        </w:tc>
      </w:tr>
      <w:tr w:rsidR="00707599" w:rsidRPr="00E27068" w14:paraId="7964D4E1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49D7523E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647AEB4A" w14:textId="3B04B92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20" w:type="pct"/>
            <w:noWrap/>
            <w:vAlign w:val="center"/>
            <w:hideMark/>
          </w:tcPr>
          <w:p w14:paraId="5AA15CC2" w14:textId="2E5DFD8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7B70675F" w14:textId="0C7836F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223AB31B" w14:textId="0F88EBC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40F5D592" w14:textId="7497074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320F15CF" w14:textId="0F34DCA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07C482E4" w14:textId="11F53AA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noWrap/>
            <w:vAlign w:val="center"/>
            <w:hideMark/>
          </w:tcPr>
          <w:p w14:paraId="18DE0C65" w14:textId="71E0F64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E2E93" w14:textId="3B16977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D737F" w14:textId="3AD76F3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0,006</w:t>
            </w:r>
          </w:p>
        </w:tc>
      </w:tr>
      <w:tr w:rsidR="00707599" w:rsidRPr="00E27068" w14:paraId="693F74D4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2C47C4C9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58550F09" w14:textId="497E516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522EB911" w14:textId="0291425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657E911F" w14:textId="5BE72D5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43924B32" w14:textId="1ADCE87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5E5B9D72" w14:textId="6EC076E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7BB407E9" w14:textId="0F24086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44A06C42" w14:textId="78D03C7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noWrap/>
            <w:vAlign w:val="center"/>
            <w:hideMark/>
          </w:tcPr>
          <w:p w14:paraId="5965E822" w14:textId="7854CF4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7371F" w14:textId="19188D8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0,639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A60C7" w14:textId="0121768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0,639</w:t>
            </w:r>
          </w:p>
        </w:tc>
      </w:tr>
      <w:tr w:rsidR="00707599" w:rsidRPr="00E27068" w14:paraId="493F4790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4271CE3E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3020993" w14:textId="0B68D06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0,158</w:t>
            </w:r>
          </w:p>
        </w:tc>
        <w:tc>
          <w:tcPr>
            <w:tcW w:w="320" w:type="pct"/>
            <w:noWrap/>
            <w:vAlign w:val="center"/>
            <w:hideMark/>
          </w:tcPr>
          <w:p w14:paraId="20361935" w14:textId="30BD8BB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5671C0B2" w14:textId="00DCEA5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64FA6094" w14:textId="36EBE59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457E787" w14:textId="05EEEAD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6B5A171C" w14:textId="6666B17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7A356AC1" w14:textId="3B3D545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noWrap/>
            <w:vAlign w:val="center"/>
            <w:hideMark/>
          </w:tcPr>
          <w:p w14:paraId="6E4D695E" w14:textId="2C26A6A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0,123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033B6" w14:textId="0415312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0,080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C8AA3" w14:textId="348995C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0,080</w:t>
            </w:r>
          </w:p>
        </w:tc>
      </w:tr>
      <w:tr w:rsidR="00707599" w:rsidRPr="00E27068" w14:paraId="4DB378FF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1BA92992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43AC79BD" w14:textId="4AE7825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AC72E3D" w14:textId="650FD3F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5645A72F" w14:textId="7E46B0C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92BABC9" w14:textId="29C3B11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B6A2592" w14:textId="344F232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2302CEE" w14:textId="3EA5709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2D38669A" w14:textId="133C44C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7C4E800" w14:textId="1255113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541D6" w14:textId="3D69181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B6F8E" w14:textId="0272316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707599" w:rsidRPr="00E27068" w14:paraId="75C8E0A4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7935A361" w14:textId="489D1DB4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9C9AACA" w14:textId="04E6892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68A9C63F" w14:textId="7856915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542747EF" w14:textId="4771292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01FF8EFE" w14:textId="4CAD402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41D60B8" w14:textId="25A797C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36144066" w14:textId="5E48DCB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1F75375" w14:textId="54FF08F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noWrap/>
            <w:vAlign w:val="center"/>
            <w:hideMark/>
          </w:tcPr>
          <w:p w14:paraId="48499781" w14:textId="4321328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0,530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0E33" w14:textId="5FA3F07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0,530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B884D" w14:textId="35892B0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0,530</w:t>
            </w:r>
          </w:p>
        </w:tc>
      </w:tr>
      <w:tr w:rsidR="00E27068" w:rsidRPr="00E27068" w14:paraId="268107A3" w14:textId="77777777" w:rsidTr="00707599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419F7217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CE8BA51" w14:textId="0C3909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1,017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274086BA" w14:textId="6C7033A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17D441E" w14:textId="3719EC7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DAB15BA" w14:textId="528D74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76D70E3" w14:textId="4E21666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C909919" w14:textId="18A1A9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24E0562" w14:textId="42A5998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6316E5F" w14:textId="7BEB47E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1,053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641066" w14:textId="4A6E4932" w:rsidR="00E27068" w:rsidRPr="00E27068" w:rsidRDefault="00707599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6D5E363" w14:textId="297FB9DC" w:rsidR="00E27068" w:rsidRPr="00E27068" w:rsidRDefault="00707599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E27068" w:rsidRPr="00E27068" w14:paraId="43C3D233" w14:textId="77777777" w:rsidTr="00707599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3F0EB44F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228081A" w14:textId="5EE654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4CB9946" w14:textId="453A11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1C3E560" w14:textId="5FAB4E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34370A2" w14:textId="49F6DB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D44F21C" w14:textId="1E5953D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908EE4B" w14:textId="63F1C84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76AA9014" w14:textId="4D9C301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66517F" w14:textId="7BEDD15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41" w:type="pct"/>
            <w:gridSpan w:val="2"/>
            <w:tcBorders>
              <w:bottom w:val="single" w:sz="4" w:space="0" w:color="auto"/>
            </w:tcBorders>
            <w:shd w:val="clear" w:color="000000" w:fill="FFCC99"/>
            <w:vAlign w:val="center"/>
            <w:hideMark/>
          </w:tcPr>
          <w:p w14:paraId="3ACF74E2" w14:textId="6FB86C0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707599" w:rsidRPr="00E27068" w14:paraId="2086CB13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4A63CF09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20A644F" w14:textId="799004C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3B714F3" w14:textId="32695F3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1AB77A1" w14:textId="31CAE75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A195505" w14:textId="5D3E95D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8DF92A3" w14:textId="47728C6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4092751" w14:textId="6D41BCB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7E363FCA" w14:textId="79C5E40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023A21C5" w14:textId="5C2C32B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E3FF0" w14:textId="58ECD57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7849A" w14:textId="7757DC5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707599" w:rsidRPr="00E27068" w14:paraId="6EF2DC62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6E2958E4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3441698" w14:textId="4517503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2623911F" w14:textId="60040F28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3D832C2D" w14:textId="50886A3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6C4292FC" w14:textId="1217211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10DC92E" w14:textId="6D0B82C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18EBB877" w14:textId="0E5F366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26105D09" w14:textId="2DC8C8D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noWrap/>
            <w:vAlign w:val="center"/>
            <w:hideMark/>
          </w:tcPr>
          <w:p w14:paraId="5CCDF7C3" w14:textId="3A4DF35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6D758" w14:textId="6D99B53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1,084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02D32" w14:textId="49E016C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1,084</w:t>
            </w:r>
          </w:p>
        </w:tc>
      </w:tr>
      <w:tr w:rsidR="00707599" w:rsidRPr="00E27068" w14:paraId="7F9264A0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75FD9A4D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1D15822C" w14:textId="67594FC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5D2F91BF" w14:textId="632B04A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4F73C55" w14:textId="21558F4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BD24A98" w14:textId="666347A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6D846828" w14:textId="551AF31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0B9CB68D" w14:textId="4A9EEB4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61407FB" w14:textId="17990C5A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noWrap/>
            <w:vAlign w:val="center"/>
            <w:hideMark/>
          </w:tcPr>
          <w:p w14:paraId="1982E9F9" w14:textId="507AFD1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6BB5D" w14:textId="1F79889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ECAAE" w14:textId="7D3D6AF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0,011</w:t>
            </w:r>
          </w:p>
        </w:tc>
      </w:tr>
      <w:tr w:rsidR="00707599" w:rsidRPr="00E27068" w14:paraId="68AB41E6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2E2B523A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EFE3789" w14:textId="495ED5F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09A57304" w14:textId="483A9D8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2B3A17AD" w14:textId="0CB210A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6EAB1CAA" w14:textId="70F5A89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35779746" w14:textId="3F8359A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47F33976" w14:textId="7C4DE8D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58F04652" w14:textId="0CBE4D6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noWrap/>
            <w:vAlign w:val="center"/>
            <w:hideMark/>
          </w:tcPr>
          <w:p w14:paraId="14C6AB8E" w14:textId="43197B9E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1,484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326A" w14:textId="5976BF9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1,073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ADF75" w14:textId="1515234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1,073</w:t>
            </w:r>
          </w:p>
        </w:tc>
      </w:tr>
      <w:tr w:rsidR="00707599" w:rsidRPr="00E27068" w14:paraId="503CA273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0D0C0FD1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2C770B0" w14:textId="4183CE70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0,557</w:t>
            </w:r>
          </w:p>
        </w:tc>
        <w:tc>
          <w:tcPr>
            <w:tcW w:w="320" w:type="pct"/>
            <w:noWrap/>
            <w:vAlign w:val="center"/>
            <w:hideMark/>
          </w:tcPr>
          <w:p w14:paraId="583AC669" w14:textId="4C33285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61DA8601" w14:textId="362A084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1753C8BB" w14:textId="1890FD0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044864C9" w14:textId="7DD0557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684F24FF" w14:textId="69D2533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3F4B2A65" w14:textId="4CD4F1D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noWrap/>
            <w:vAlign w:val="center"/>
            <w:hideMark/>
          </w:tcPr>
          <w:p w14:paraId="41A643C7" w14:textId="6689E5C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2F007" w14:textId="0717697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0,134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F0201" w14:textId="28AA2BB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0,134</w:t>
            </w:r>
          </w:p>
        </w:tc>
      </w:tr>
      <w:tr w:rsidR="00707599" w:rsidRPr="00E27068" w14:paraId="703CE4B5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4130F78F" w14:textId="77777777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0E96045D" w14:textId="6F1C649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2C322E57" w14:textId="73CD774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1C288F2F" w14:textId="45E7434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5B09ADCD" w14:textId="03CE928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1D5D865D" w14:textId="48D59BE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27F85F0D" w14:textId="2FDBFA3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E633136" w14:textId="7BE36AD4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3E63ED5D" w14:textId="5F222FC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5CF4C" w14:textId="3593D1BD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E472B" w14:textId="36EAB5D2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707599" w:rsidRPr="00E27068" w14:paraId="19E9F4CD" w14:textId="77777777" w:rsidTr="00707599">
        <w:trPr>
          <w:trHeight w:val="20"/>
        </w:trPr>
        <w:tc>
          <w:tcPr>
            <w:tcW w:w="1799" w:type="pct"/>
            <w:vAlign w:val="center"/>
            <w:hideMark/>
          </w:tcPr>
          <w:p w14:paraId="6B1ED469" w14:textId="5D893112" w:rsidR="00707599" w:rsidRPr="00E27068" w:rsidRDefault="00707599" w:rsidP="0070759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18C7B483" w14:textId="0C2AB957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4064BC83" w14:textId="629DF80F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3A0CCE5" w14:textId="488E3A53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AE16F30" w14:textId="717F7EE9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35738A56" w14:textId="5515A1BC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2C8ECF7F" w14:textId="78E5D725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7DBB1532" w14:textId="363EFF11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noWrap/>
            <w:vAlign w:val="center"/>
            <w:hideMark/>
          </w:tcPr>
          <w:p w14:paraId="0D292C1C" w14:textId="121B604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0,890</w:t>
            </w:r>
          </w:p>
        </w:tc>
        <w:tc>
          <w:tcPr>
            <w:tcW w:w="3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DD4E8" w14:textId="7C864116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0,890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DC4F5" w14:textId="3CD93E7B" w:rsidR="00707599" w:rsidRPr="00E27068" w:rsidRDefault="00707599" w:rsidP="0070759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0,890</w:t>
            </w:r>
          </w:p>
        </w:tc>
      </w:tr>
      <w:tr w:rsidR="00E27068" w:rsidRPr="00E27068" w14:paraId="600029BD" w14:textId="77777777" w:rsidTr="00707599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2C7DB6F6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DE0B788" w14:textId="07F2C03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0,037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0EDD723" w14:textId="1FBEFB7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F6347F0" w14:textId="1C3BC1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ECB7D15" w14:textId="559CEC8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F8A5FA1" w14:textId="0784E9C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A836487" w14:textId="3D2730D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DB45BFF" w14:textId="0CF0B60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4B3A0E04" w14:textId="4065A3E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0,104</w:t>
            </w:r>
          </w:p>
        </w:tc>
        <w:tc>
          <w:tcPr>
            <w:tcW w:w="320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0D389B21" w14:textId="7B63F07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70759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049</w:t>
            </w:r>
          </w:p>
        </w:tc>
        <w:tc>
          <w:tcPr>
            <w:tcW w:w="321" w:type="pct"/>
            <w:tcBorders>
              <w:top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FA3F523" w14:textId="2C3B59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 w:rsidR="0070759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049</w:t>
            </w:r>
          </w:p>
        </w:tc>
      </w:tr>
      <w:tr w:rsidR="00E27068" w:rsidRPr="00E27068" w14:paraId="39E23A14" w14:textId="77777777" w:rsidTr="00E27068">
        <w:trPr>
          <w:trHeight w:val="20"/>
        </w:trPr>
        <w:tc>
          <w:tcPr>
            <w:tcW w:w="1799" w:type="pct"/>
            <w:shd w:val="clear" w:color="000000" w:fill="BDD7EE"/>
            <w:vAlign w:val="center"/>
            <w:hideMark/>
          </w:tcPr>
          <w:p w14:paraId="014E1254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2B21CBC0" w14:textId="1D8BDC5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4A92572C" w14:textId="1990BEE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6B2710D4" w14:textId="60F7D6A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54BD9571" w14:textId="1EF32D8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81AF6C8" w14:textId="72271C0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0D7A0B42" w14:textId="616A9C3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E0EAA16" w14:textId="51F7F75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339FCFEE" w14:textId="30D9C7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0" w:type="pct"/>
            <w:shd w:val="clear" w:color="000000" w:fill="BDD7EE"/>
            <w:noWrap/>
            <w:vAlign w:val="center"/>
            <w:hideMark/>
          </w:tcPr>
          <w:p w14:paraId="14F8B14F" w14:textId="2DD9EB8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pct"/>
            <w:shd w:val="clear" w:color="000000" w:fill="BDD7EE"/>
            <w:noWrap/>
            <w:vAlign w:val="center"/>
            <w:hideMark/>
          </w:tcPr>
          <w:p w14:paraId="23B6E0FE" w14:textId="1C2DAA3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27068" w:rsidRPr="00E27068" w14:paraId="659323B0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36DAE7E2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Установленная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06FEA20C" w14:textId="311A46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19B4AC6" w14:textId="4DD1C6B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6D907268" w14:textId="3899294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981EFF3" w14:textId="271020F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68DF13F8" w14:textId="70E269F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10DF100" w14:textId="20555ED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EE37A06" w14:textId="5DA4ADE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7CCF6AC" w14:textId="1AED35F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2D1FEAB2" w14:textId="369248F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3C7B69B5" w14:textId="17917F4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E27068" w:rsidRPr="00E27068" w14:paraId="6B135973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58CCF61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Располагаемая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4A09EAC8" w14:textId="1519EAA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980E25B" w14:textId="55E5FE0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6078A5E2" w14:textId="2237AD6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0F80AD71" w14:textId="226C4A6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568A6F76" w14:textId="4BF712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17E2F08A" w14:textId="5D62BF3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78329C78" w14:textId="406DF5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48A9AC97" w14:textId="5602E06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0" w:type="pct"/>
            <w:noWrap/>
            <w:vAlign w:val="center"/>
            <w:hideMark/>
          </w:tcPr>
          <w:p w14:paraId="304F0695" w14:textId="7996DEC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  <w:tc>
          <w:tcPr>
            <w:tcW w:w="321" w:type="pct"/>
            <w:noWrap/>
            <w:vAlign w:val="center"/>
            <w:hideMark/>
          </w:tcPr>
          <w:p w14:paraId="62BC40EB" w14:textId="28693C3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0,620</w:t>
            </w:r>
          </w:p>
        </w:tc>
      </w:tr>
      <w:tr w:rsidR="00E27068" w:rsidRPr="00E27068" w14:paraId="3232DA9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05B8810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Собственные нужды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327FAE3F" w14:textId="4270E95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20" w:type="pct"/>
            <w:noWrap/>
            <w:vAlign w:val="center"/>
            <w:hideMark/>
          </w:tcPr>
          <w:p w14:paraId="674C77F5" w14:textId="50F6618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7BA2E05F" w14:textId="2D2D24F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32868BB5" w14:textId="09EE0C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EAA6782" w14:textId="05850EC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A51CE61" w14:textId="466328B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F67254C" w14:textId="3EEC263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30EA814" w14:textId="3CE8807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2452EE72" w14:textId="08398D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1C924377" w14:textId="0211CF8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E27068" w:rsidRPr="00E27068" w14:paraId="3150A3AF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3F97D38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Нетто мощность источника,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7545B26B" w14:textId="76E4E0B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0,571</w:t>
            </w:r>
          </w:p>
        </w:tc>
        <w:tc>
          <w:tcPr>
            <w:tcW w:w="320" w:type="pct"/>
            <w:noWrap/>
            <w:vAlign w:val="center"/>
            <w:hideMark/>
          </w:tcPr>
          <w:p w14:paraId="0DDAB45A" w14:textId="198B43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A458F61" w14:textId="1B6F1A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799A35EE" w14:textId="16B3DD7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2C13E66B" w14:textId="63E3A90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127B738F" w14:textId="293557F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250D02E0" w14:textId="6ED28E9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7F34219D" w14:textId="31576CC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0" w:type="pct"/>
            <w:noWrap/>
            <w:vAlign w:val="center"/>
            <w:hideMark/>
          </w:tcPr>
          <w:p w14:paraId="0DFA86DD" w14:textId="085DA66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  <w:tc>
          <w:tcPr>
            <w:tcW w:w="321" w:type="pct"/>
            <w:noWrap/>
            <w:vAlign w:val="center"/>
            <w:hideMark/>
          </w:tcPr>
          <w:p w14:paraId="5F148574" w14:textId="582EC13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0,573</w:t>
            </w:r>
          </w:p>
        </w:tc>
      </w:tr>
      <w:tr w:rsidR="00E27068" w:rsidRPr="00E27068" w14:paraId="68E7BC1D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7DA443A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Потери тепловой мощности на передачу, Гкал/час</w:t>
            </w:r>
          </w:p>
        </w:tc>
        <w:tc>
          <w:tcPr>
            <w:tcW w:w="320" w:type="pct"/>
            <w:noWrap/>
            <w:vAlign w:val="center"/>
            <w:hideMark/>
          </w:tcPr>
          <w:p w14:paraId="21C4E1D2" w14:textId="4838C33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20" w:type="pct"/>
            <w:noWrap/>
            <w:vAlign w:val="center"/>
            <w:hideMark/>
          </w:tcPr>
          <w:p w14:paraId="191801F2" w14:textId="5D07743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90F4D6C" w14:textId="5B032CF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6B19FE06" w14:textId="2791656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5F332B8E" w14:textId="63CE19A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491ADEB2" w14:textId="32B40E5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26DE3306" w14:textId="743B2929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35583749" w14:textId="4F4C720D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0" w:type="pct"/>
            <w:noWrap/>
            <w:vAlign w:val="center"/>
            <w:hideMark/>
          </w:tcPr>
          <w:p w14:paraId="144DB7A6" w14:textId="65FF413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1" w:type="pct"/>
            <w:noWrap/>
            <w:vAlign w:val="center"/>
            <w:hideMark/>
          </w:tcPr>
          <w:p w14:paraId="048B23C4" w14:textId="7E6F12F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E27068" w:rsidRPr="00E27068" w14:paraId="482926F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1D28A14B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Присоединенная нагрузка потребителей, Гкал/ч, в т.ч.:</w:t>
            </w:r>
          </w:p>
        </w:tc>
        <w:tc>
          <w:tcPr>
            <w:tcW w:w="320" w:type="pct"/>
            <w:noWrap/>
            <w:vAlign w:val="center"/>
            <w:hideMark/>
          </w:tcPr>
          <w:p w14:paraId="3AC07E48" w14:textId="0AB4862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05B9674D" w14:textId="5C03CB8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34BCB1F7" w14:textId="688454D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46042506" w14:textId="4AD8188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80D3E48" w14:textId="78A0ED67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F1B279A" w14:textId="061DA3E3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6FCAF172" w14:textId="37A171B2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79D8C96" w14:textId="02387CEE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2273F2B" w14:textId="1E259CF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46AF24F2" w14:textId="5FE59DD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E27068" w:rsidRPr="00E27068" w14:paraId="54165EC7" w14:textId="77777777" w:rsidTr="00E27068">
        <w:trPr>
          <w:trHeight w:val="20"/>
        </w:trPr>
        <w:tc>
          <w:tcPr>
            <w:tcW w:w="1799" w:type="pct"/>
            <w:vAlign w:val="center"/>
            <w:hideMark/>
          </w:tcPr>
          <w:p w14:paraId="6DC89D68" w14:textId="06E5E9E6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отопление и вентиляция</w:t>
            </w:r>
          </w:p>
        </w:tc>
        <w:tc>
          <w:tcPr>
            <w:tcW w:w="320" w:type="pct"/>
            <w:noWrap/>
            <w:vAlign w:val="center"/>
            <w:hideMark/>
          </w:tcPr>
          <w:p w14:paraId="444B8A27" w14:textId="7CDBD4E4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20FFDF40" w14:textId="79CA4D95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3244F01" w14:textId="203F486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2F7880A" w14:textId="0314B6B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D2AEE0E" w14:textId="1A48881C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12FB63D5" w14:textId="1BACD37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131A690" w14:textId="1CED74C0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78CFC763" w14:textId="31C350A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0" w:type="pct"/>
            <w:noWrap/>
            <w:vAlign w:val="center"/>
            <w:hideMark/>
          </w:tcPr>
          <w:p w14:paraId="56212271" w14:textId="11B3B60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  <w:tc>
          <w:tcPr>
            <w:tcW w:w="321" w:type="pct"/>
            <w:noWrap/>
            <w:vAlign w:val="center"/>
            <w:hideMark/>
          </w:tcPr>
          <w:p w14:paraId="50331E18" w14:textId="5D762D4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0,160</w:t>
            </w:r>
          </w:p>
        </w:tc>
      </w:tr>
      <w:tr w:rsidR="00E27068" w:rsidRPr="00E27068" w14:paraId="5E4ED8E9" w14:textId="77777777" w:rsidTr="00E27068">
        <w:trPr>
          <w:trHeight w:val="20"/>
        </w:trPr>
        <w:tc>
          <w:tcPr>
            <w:tcW w:w="1799" w:type="pct"/>
            <w:shd w:val="clear" w:color="000000" w:fill="FCE4D6"/>
            <w:vAlign w:val="center"/>
            <w:hideMark/>
          </w:tcPr>
          <w:p w14:paraId="781021BA" w14:textId="77777777" w:rsidR="00E27068" w:rsidRPr="00E27068" w:rsidRDefault="00E27068" w:rsidP="00E2706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Резерв/дефицит мощности, Гкал/час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1DEACF83" w14:textId="28E5EC1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0,374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427A0A4" w14:textId="40C40E2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F4A9B6F" w14:textId="5A22CB0B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3C399B5C" w14:textId="04161FE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0909EE71" w14:textId="2F7C36D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0D2C9B" w14:textId="1AAD2E18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5D75220E" w14:textId="79653346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71A85491" w14:textId="025D8351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0" w:type="pct"/>
            <w:shd w:val="clear" w:color="000000" w:fill="FCE4D6"/>
            <w:noWrap/>
            <w:vAlign w:val="center"/>
            <w:hideMark/>
          </w:tcPr>
          <w:p w14:paraId="61C12494" w14:textId="46DF544A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  <w:tc>
          <w:tcPr>
            <w:tcW w:w="321" w:type="pct"/>
            <w:shd w:val="clear" w:color="000000" w:fill="FCE4D6"/>
            <w:noWrap/>
            <w:vAlign w:val="center"/>
            <w:hideMark/>
          </w:tcPr>
          <w:p w14:paraId="49A51CCE" w14:textId="313F813F" w:rsidR="00E27068" w:rsidRPr="00E27068" w:rsidRDefault="00E27068" w:rsidP="00E2706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27068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0,366</w:t>
            </w:r>
          </w:p>
        </w:tc>
      </w:tr>
    </w:tbl>
    <w:p w14:paraId="59C37CE0" w14:textId="77777777" w:rsidR="00E27068" w:rsidRDefault="00E27068" w:rsidP="00FC5C9D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  <w:sectPr w:rsidR="00E27068" w:rsidSect="00EC4E60">
          <w:pgSz w:w="16838" w:h="11906" w:orient="landscape" w:code="9"/>
          <w:pgMar w:top="1021" w:right="737" w:bottom="567" w:left="737" w:header="567" w:footer="397" w:gutter="0"/>
          <w:cols w:space="708"/>
          <w:docGrid w:linePitch="360"/>
        </w:sectPr>
      </w:pPr>
    </w:p>
    <w:p w14:paraId="03A0F73F" w14:textId="77777777" w:rsidR="00321103" w:rsidRPr="00C05357" w:rsidRDefault="00321103" w:rsidP="00321103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55" w:name="_Toc203488789"/>
      <w:bookmarkStart w:id="256" w:name="_Toc10560868"/>
      <w:bookmarkStart w:id="257" w:name="_Toc10562317"/>
      <w:bookmarkStart w:id="258" w:name="_Toc358669578"/>
      <w:bookmarkEnd w:id="249"/>
      <w:r w:rsidRPr="00C05357">
        <w:rPr>
          <w:rFonts w:ascii="Trebuchet MS" w:eastAsia="Times New Roman" w:hAnsi="Trebuchet MS" w:cs="Times New Roman"/>
          <w:b/>
          <w:lang w:eastAsia="ru-RU"/>
        </w:rPr>
        <w:lastRenderedPageBreak/>
        <w:t xml:space="preserve">4.3 </w:t>
      </w:r>
      <w:bookmarkStart w:id="259" w:name="_Toc34466645"/>
      <w:r w:rsidRPr="00C05357">
        <w:rPr>
          <w:rFonts w:ascii="Trebuchet MS" w:eastAsia="Times New Roman" w:hAnsi="Trebuchet MS" w:cs="Times New Roman"/>
          <w:b/>
          <w:lang w:eastAsia="ru-RU"/>
        </w:rPr>
        <w:t>Выводы о резервах (дефицитах) существующей системы теплоснабжения при обеспечении перспективной тепловой нагрузки потребителей</w:t>
      </w:r>
      <w:bookmarkEnd w:id="255"/>
      <w:bookmarkEnd w:id="259"/>
    </w:p>
    <w:p w14:paraId="5139D89E" w14:textId="472FDBBF" w:rsidR="00321103" w:rsidRPr="00EF0F0F" w:rsidRDefault="00321103" w:rsidP="0032110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Существующие системы теплоснабжения </w:t>
      </w:r>
      <w:r w:rsidR="007D43AF" w:rsidRPr="00EF0F0F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FB5D5E"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 обеспечивают покрытие перспективной тепловой нагрузки потребителей. </w:t>
      </w:r>
    </w:p>
    <w:p w14:paraId="33381019" w14:textId="7FA5E52A" w:rsidR="00321103" w:rsidRPr="00EF0F0F" w:rsidRDefault="00321103" w:rsidP="0032110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Суммарный профицит тепловой мощности систем теплоснабжения </w:t>
      </w:r>
      <w:r w:rsidR="007D43AF" w:rsidRPr="00EF0F0F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FB5D5E"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, на момент </w:t>
      </w:r>
      <w:r w:rsidR="00D83137" w:rsidRPr="00EF0F0F">
        <w:rPr>
          <w:rFonts w:ascii="Trebuchet MS" w:eastAsia="Times New Roman" w:hAnsi="Trebuchet MS" w:cs="Times New Roman"/>
          <w:spacing w:val="-5"/>
          <w:lang w:eastAsia="ru-RU"/>
        </w:rPr>
        <w:t>разработки</w:t>
      </w: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 схемы теплоснабжения на 202</w:t>
      </w:r>
      <w:r w:rsidR="00BE00EC" w:rsidRPr="00EF0F0F">
        <w:rPr>
          <w:rFonts w:ascii="Trebuchet MS" w:eastAsia="Times New Roman" w:hAnsi="Trebuchet MS" w:cs="Times New Roman"/>
          <w:spacing w:val="-5"/>
          <w:lang w:eastAsia="ru-RU"/>
        </w:rPr>
        <w:t>6</w:t>
      </w:r>
      <w:r w:rsidRPr="00EF0F0F">
        <w:rPr>
          <w:rFonts w:ascii="Trebuchet MS" w:eastAsia="Times New Roman" w:hAnsi="Trebuchet MS" w:cs="Times New Roman"/>
          <w:spacing w:val="-5"/>
          <w:lang w:eastAsia="ru-RU"/>
        </w:rPr>
        <w:t xml:space="preserve"> год составляет </w:t>
      </w:r>
      <w:r w:rsidR="00830341" w:rsidRPr="00EF0F0F">
        <w:rPr>
          <w:rFonts w:ascii="Trebuchet MS" w:eastAsia="Times New Roman" w:hAnsi="Trebuchet MS" w:cs="Times New Roman"/>
          <w:spacing w:val="-5"/>
          <w:lang w:eastAsia="ru-RU"/>
        </w:rPr>
        <w:t>более 30%.</w:t>
      </w:r>
    </w:p>
    <w:p w14:paraId="2CCEEF5D" w14:textId="06662B8C" w:rsidR="00BE00EC" w:rsidRPr="00EF0F0F" w:rsidRDefault="00BE00EC" w:rsidP="00BE00EC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EF0F0F">
        <w:rPr>
          <w:rFonts w:ascii="Trebuchet MS" w:eastAsia="Times New Roman" w:hAnsi="Trebuchet MS" w:cs="Times New Roman"/>
          <w:spacing w:val="-5"/>
          <w:lang w:eastAsia="ru-RU"/>
        </w:rPr>
        <w:t>Информация о резервах (дефицитах) тепловой мощности источников теплоснабжения к окончанию планируемого периода (20</w:t>
      </w:r>
      <w:r w:rsidR="00D83137" w:rsidRPr="00EF0F0F">
        <w:rPr>
          <w:rFonts w:ascii="Trebuchet MS" w:eastAsia="Times New Roman" w:hAnsi="Trebuchet MS" w:cs="Times New Roman"/>
          <w:spacing w:val="-5"/>
          <w:lang w:eastAsia="ru-RU"/>
        </w:rPr>
        <w:t>4</w:t>
      </w:r>
      <w:r w:rsidRPr="00EF0F0F">
        <w:rPr>
          <w:rFonts w:ascii="Trebuchet MS" w:eastAsia="Times New Roman" w:hAnsi="Trebuchet MS" w:cs="Times New Roman"/>
          <w:spacing w:val="-5"/>
          <w:lang w:eastAsia="ru-RU"/>
        </w:rPr>
        <w:t>0 год) представлена в таблице 4.3.1.</w:t>
      </w:r>
    </w:p>
    <w:p w14:paraId="6FA20E2A" w14:textId="7A3EC75C" w:rsidR="00321103" w:rsidRPr="00BC250A" w:rsidRDefault="00321103" w:rsidP="00321103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EF0F0F">
        <w:rPr>
          <w:rFonts w:ascii="Trebuchet MS" w:eastAsia="Times New Roman" w:hAnsi="Trebuchet MS" w:cs="Times New Roman"/>
          <w:b/>
          <w:bCs/>
          <w:lang w:eastAsia="ru-RU"/>
        </w:rPr>
        <w:t>Таблица 4.3.1 – Информация о резервах (дефицитах) систем теплоснабжения</w:t>
      </w:r>
      <w:r w:rsidR="00C90CA0" w:rsidRPr="00FF20B4">
        <w:rPr>
          <w:rFonts w:ascii="Trebuchet MS" w:eastAsia="Times New Roman" w:hAnsi="Trebuchet MS" w:cs="Times New Roman"/>
          <w:b/>
          <w:bCs/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7"/>
        <w:gridCol w:w="987"/>
        <w:gridCol w:w="873"/>
        <w:gridCol w:w="873"/>
        <w:gridCol w:w="875"/>
        <w:gridCol w:w="873"/>
        <w:gridCol w:w="873"/>
        <w:gridCol w:w="875"/>
        <w:gridCol w:w="873"/>
        <w:gridCol w:w="849"/>
      </w:tblGrid>
      <w:tr w:rsidR="00830341" w:rsidRPr="00830341" w14:paraId="032E82DB" w14:textId="77777777" w:rsidTr="00567379">
        <w:trPr>
          <w:trHeight w:val="20"/>
          <w:tblHeader/>
        </w:trPr>
        <w:tc>
          <w:tcPr>
            <w:tcW w:w="1011" w:type="pct"/>
            <w:shd w:val="clear" w:color="000000" w:fill="CCFF99"/>
            <w:vAlign w:val="center"/>
            <w:hideMark/>
          </w:tcPr>
          <w:p w14:paraId="0148FFB0" w14:textId="77777777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495" w:type="pct"/>
            <w:shd w:val="clear" w:color="000000" w:fill="CCFF99"/>
            <w:vAlign w:val="center"/>
            <w:hideMark/>
          </w:tcPr>
          <w:p w14:paraId="0D0832F0" w14:textId="77777777" w:rsid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</w:t>
            </w:r>
          </w:p>
          <w:p w14:paraId="6885A16E" w14:textId="300D65D4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изм.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698EF664" w14:textId="6D92B7D3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2C8F422E" w14:textId="7CA51268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0EEAAF1D" w14:textId="5D7AEE26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5C4C9B30" w14:textId="6FB84F52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01EA6E5D" w14:textId="6BCEF5A5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199884CF" w14:textId="4C916E76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0B2BB453" w14:textId="0CDD2B88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shd w:val="clear" w:color="000000" w:fill="CCFF99"/>
            <w:vAlign w:val="center"/>
            <w:hideMark/>
          </w:tcPr>
          <w:p w14:paraId="26B18455" w14:textId="572C06C8" w:rsidR="00830341" w:rsidRPr="00830341" w:rsidRDefault="00830341" w:rsidP="0083034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567379" w:rsidRPr="00830341" w14:paraId="5A2B0BDC" w14:textId="77777777" w:rsidTr="00567379">
        <w:trPr>
          <w:trHeight w:val="20"/>
        </w:trPr>
        <w:tc>
          <w:tcPr>
            <w:tcW w:w="1011" w:type="pct"/>
            <w:vMerge w:val="restart"/>
            <w:shd w:val="clear" w:color="000000" w:fill="FFFF99"/>
            <w:vAlign w:val="center"/>
            <w:hideMark/>
          </w:tcPr>
          <w:p w14:paraId="2A5EB419" w14:textId="40B84F14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E2FE0D4" w14:textId="40B87189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DD0E2E8" w14:textId="26DF648C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9DB978" w14:textId="44C9E670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AE10C9C" w14:textId="073311FC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6AD723E" w14:textId="041CA712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704AFDA" w14:textId="33A7B739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DB3DCD" w14:textId="0424E21A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ADEA1D6" w14:textId="00887A0F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09F369B5" w14:textId="58098932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color w:val="000000"/>
                <w:sz w:val="20"/>
                <w:szCs w:val="20"/>
              </w:rPr>
              <w:t>5,20</w:t>
            </w:r>
          </w:p>
        </w:tc>
      </w:tr>
      <w:tr w:rsidR="00FF6D8A" w:rsidRPr="00830341" w14:paraId="2E621E01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4072DF39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1EA618E" w14:textId="7EE85A2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7AD41E0" w14:textId="7DBDE751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CC51E8A" w14:textId="757CE3E4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131911D" w14:textId="48078362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598DE79" w14:textId="5F37160F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49BB919" w14:textId="08E1745B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518D890" w14:textId="52D9DA0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538D60A" w14:textId="3143415D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507833A5" w14:textId="41897969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b/>
                <w:bCs/>
                <w:i/>
                <w:iCs/>
                <w:color w:val="000000"/>
                <w:sz w:val="20"/>
                <w:szCs w:val="20"/>
              </w:rPr>
              <w:t>34%</w:t>
            </w:r>
          </w:p>
        </w:tc>
      </w:tr>
      <w:tr w:rsidR="00830341" w:rsidRPr="00830341" w14:paraId="1ED0268E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0525D6C5" w14:textId="46C2D68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495" w:type="pct"/>
            <w:noWrap/>
            <w:vAlign w:val="center"/>
            <w:hideMark/>
          </w:tcPr>
          <w:p w14:paraId="17AD0535" w14:textId="76C6C42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63AD7A39" w14:textId="0B591BC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136D0D9" w14:textId="748A6E1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EF6DD22" w14:textId="7DAD496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F8E6C6B" w14:textId="7BE6F74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5E22381" w14:textId="66A90B1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F78F582" w14:textId="7E1ABF3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5E6F80EC" w14:textId="6327006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27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6B1D1F2" w14:textId="6A47D58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</w:tr>
      <w:tr w:rsidR="00830341" w:rsidRPr="00830341" w14:paraId="7666093D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3263CFF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3A2DB096" w14:textId="426097F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5DC486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6ED17B9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9" w:type="pct"/>
            <w:noWrap/>
            <w:vAlign w:val="center"/>
            <w:hideMark/>
          </w:tcPr>
          <w:p w14:paraId="757E4AB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0904E44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1BB698F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9" w:type="pct"/>
            <w:noWrap/>
            <w:vAlign w:val="center"/>
            <w:hideMark/>
          </w:tcPr>
          <w:p w14:paraId="47170A6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59F706F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27" w:type="pct"/>
            <w:noWrap/>
            <w:vAlign w:val="center"/>
            <w:hideMark/>
          </w:tcPr>
          <w:p w14:paraId="74D3A4CC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</w:tr>
      <w:tr w:rsidR="00830341" w:rsidRPr="00830341" w14:paraId="5D90334B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437D4EF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495" w:type="pct"/>
            <w:noWrap/>
            <w:vAlign w:val="center"/>
            <w:hideMark/>
          </w:tcPr>
          <w:p w14:paraId="394C140E" w14:textId="74B3C08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36AA3640" w14:textId="04678E5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8" w:type="pct"/>
            <w:noWrap/>
            <w:vAlign w:val="center"/>
            <w:hideMark/>
          </w:tcPr>
          <w:p w14:paraId="3AF014EF" w14:textId="13CC7FF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9" w:type="pct"/>
            <w:noWrap/>
            <w:vAlign w:val="center"/>
            <w:hideMark/>
          </w:tcPr>
          <w:p w14:paraId="275FECF1" w14:textId="2755F0D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8" w:type="pct"/>
            <w:noWrap/>
            <w:vAlign w:val="center"/>
            <w:hideMark/>
          </w:tcPr>
          <w:p w14:paraId="2611A468" w14:textId="27050DD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8" w:type="pct"/>
            <w:noWrap/>
            <w:vAlign w:val="center"/>
            <w:hideMark/>
          </w:tcPr>
          <w:p w14:paraId="0DDCEEDE" w14:textId="07F1EC7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9" w:type="pct"/>
            <w:noWrap/>
            <w:vAlign w:val="center"/>
            <w:hideMark/>
          </w:tcPr>
          <w:p w14:paraId="6FC48041" w14:textId="670983D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38" w:type="pct"/>
            <w:noWrap/>
            <w:vAlign w:val="center"/>
            <w:hideMark/>
          </w:tcPr>
          <w:p w14:paraId="60793400" w14:textId="7314D86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27" w:type="pct"/>
            <w:noWrap/>
            <w:vAlign w:val="center"/>
            <w:hideMark/>
          </w:tcPr>
          <w:p w14:paraId="24CCBD8B" w14:textId="01BED1D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830341" w:rsidRPr="00830341" w14:paraId="3627F264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000CAE2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0180A7FE" w14:textId="2EED2EF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3FB96EC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8" w:type="pct"/>
            <w:noWrap/>
            <w:vAlign w:val="center"/>
            <w:hideMark/>
          </w:tcPr>
          <w:p w14:paraId="47DA9B1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9" w:type="pct"/>
            <w:noWrap/>
            <w:vAlign w:val="center"/>
            <w:hideMark/>
          </w:tcPr>
          <w:p w14:paraId="287C169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8" w:type="pct"/>
            <w:noWrap/>
            <w:vAlign w:val="center"/>
            <w:hideMark/>
          </w:tcPr>
          <w:p w14:paraId="3B7AC3B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8" w:type="pct"/>
            <w:noWrap/>
            <w:vAlign w:val="center"/>
            <w:hideMark/>
          </w:tcPr>
          <w:p w14:paraId="6FB42EA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9" w:type="pct"/>
            <w:noWrap/>
            <w:vAlign w:val="center"/>
            <w:hideMark/>
          </w:tcPr>
          <w:p w14:paraId="6E6ECCA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38" w:type="pct"/>
            <w:noWrap/>
            <w:vAlign w:val="center"/>
            <w:hideMark/>
          </w:tcPr>
          <w:p w14:paraId="2BAF0D8C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  <w:tc>
          <w:tcPr>
            <w:tcW w:w="427" w:type="pct"/>
            <w:noWrap/>
            <w:vAlign w:val="center"/>
            <w:hideMark/>
          </w:tcPr>
          <w:p w14:paraId="75A781B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38%</w:t>
            </w:r>
          </w:p>
        </w:tc>
      </w:tr>
      <w:tr w:rsidR="00830341" w:rsidRPr="00830341" w14:paraId="73F1011D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358AC710" w14:textId="364F6D8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495" w:type="pct"/>
            <w:noWrap/>
            <w:vAlign w:val="center"/>
            <w:hideMark/>
          </w:tcPr>
          <w:p w14:paraId="28037766" w14:textId="4E64A24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28083B94" w14:textId="6C7615DC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8" w:type="pct"/>
            <w:noWrap/>
            <w:vAlign w:val="center"/>
            <w:hideMark/>
          </w:tcPr>
          <w:p w14:paraId="5EE26718" w14:textId="0931981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9" w:type="pct"/>
            <w:noWrap/>
            <w:vAlign w:val="center"/>
            <w:hideMark/>
          </w:tcPr>
          <w:p w14:paraId="2E99E4C1" w14:textId="4EA40B1C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8" w:type="pct"/>
            <w:noWrap/>
            <w:vAlign w:val="center"/>
            <w:hideMark/>
          </w:tcPr>
          <w:p w14:paraId="60E97C34" w14:textId="064B14D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8" w:type="pct"/>
            <w:noWrap/>
            <w:vAlign w:val="center"/>
            <w:hideMark/>
          </w:tcPr>
          <w:p w14:paraId="784ECAA7" w14:textId="096AD2D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9" w:type="pct"/>
            <w:noWrap/>
            <w:vAlign w:val="center"/>
            <w:hideMark/>
          </w:tcPr>
          <w:p w14:paraId="01C15ADD" w14:textId="622698E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38" w:type="pct"/>
            <w:noWrap/>
            <w:vAlign w:val="center"/>
            <w:hideMark/>
          </w:tcPr>
          <w:p w14:paraId="71C77CDD" w14:textId="7DC4D53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427" w:type="pct"/>
            <w:noWrap/>
            <w:vAlign w:val="center"/>
            <w:hideMark/>
          </w:tcPr>
          <w:p w14:paraId="0D0E2D6A" w14:textId="0334B67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</w:tr>
      <w:tr w:rsidR="00830341" w:rsidRPr="00830341" w14:paraId="582C907F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7FC4ABE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37045646" w14:textId="05B1BCFC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3C6E97A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79BD459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9" w:type="pct"/>
            <w:noWrap/>
            <w:vAlign w:val="center"/>
            <w:hideMark/>
          </w:tcPr>
          <w:p w14:paraId="6D23ED8C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165D148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0BE8BAC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9" w:type="pct"/>
            <w:noWrap/>
            <w:vAlign w:val="center"/>
            <w:hideMark/>
          </w:tcPr>
          <w:p w14:paraId="7A5278A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38" w:type="pct"/>
            <w:noWrap/>
            <w:vAlign w:val="center"/>
            <w:hideMark/>
          </w:tcPr>
          <w:p w14:paraId="48EB6B0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  <w:tc>
          <w:tcPr>
            <w:tcW w:w="427" w:type="pct"/>
            <w:noWrap/>
            <w:vAlign w:val="center"/>
            <w:hideMark/>
          </w:tcPr>
          <w:p w14:paraId="0A757C4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36%</w:t>
            </w:r>
          </w:p>
        </w:tc>
      </w:tr>
      <w:tr w:rsidR="00830341" w:rsidRPr="00830341" w14:paraId="381505A1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40B02B88" w14:textId="5A4C9F8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495" w:type="pct"/>
            <w:noWrap/>
            <w:vAlign w:val="center"/>
            <w:hideMark/>
          </w:tcPr>
          <w:p w14:paraId="4182E09D" w14:textId="6DB636B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54EFC991" w14:textId="5AD9CA9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0E14940C" w14:textId="703DE7E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9" w:type="pct"/>
            <w:noWrap/>
            <w:vAlign w:val="center"/>
            <w:hideMark/>
          </w:tcPr>
          <w:p w14:paraId="46805811" w14:textId="11F796F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44BF577F" w14:textId="62664A3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7B8C7C5F" w14:textId="093A997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9" w:type="pct"/>
            <w:noWrap/>
            <w:vAlign w:val="center"/>
            <w:hideMark/>
          </w:tcPr>
          <w:p w14:paraId="578C5587" w14:textId="281F4B5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3DB9F030" w14:textId="539B31C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27" w:type="pct"/>
            <w:noWrap/>
            <w:vAlign w:val="center"/>
            <w:hideMark/>
          </w:tcPr>
          <w:p w14:paraId="21403A9B" w14:textId="03D0CCC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830341" w:rsidRPr="00830341" w14:paraId="14C76D27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1985C99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3C940A2A" w14:textId="025EDF4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1656B25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noWrap/>
            <w:vAlign w:val="center"/>
            <w:hideMark/>
          </w:tcPr>
          <w:p w14:paraId="17049F9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9" w:type="pct"/>
            <w:noWrap/>
            <w:vAlign w:val="center"/>
            <w:hideMark/>
          </w:tcPr>
          <w:p w14:paraId="276AC0C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noWrap/>
            <w:vAlign w:val="center"/>
            <w:hideMark/>
          </w:tcPr>
          <w:p w14:paraId="4572DEEC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noWrap/>
            <w:vAlign w:val="center"/>
            <w:hideMark/>
          </w:tcPr>
          <w:p w14:paraId="62DEDFE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9" w:type="pct"/>
            <w:noWrap/>
            <w:vAlign w:val="center"/>
            <w:hideMark/>
          </w:tcPr>
          <w:p w14:paraId="1B403E1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noWrap/>
            <w:vAlign w:val="center"/>
            <w:hideMark/>
          </w:tcPr>
          <w:p w14:paraId="0A99DEE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27" w:type="pct"/>
            <w:noWrap/>
            <w:vAlign w:val="center"/>
            <w:hideMark/>
          </w:tcPr>
          <w:p w14:paraId="4C091DC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</w:tr>
      <w:tr w:rsidR="00830341" w:rsidRPr="00830341" w14:paraId="6D15DE1F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41B32432" w14:textId="4579660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495" w:type="pct"/>
            <w:noWrap/>
            <w:vAlign w:val="center"/>
            <w:hideMark/>
          </w:tcPr>
          <w:p w14:paraId="10806064" w14:textId="15729F1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27FEA815" w14:textId="29DF5E8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8" w:type="pct"/>
            <w:noWrap/>
            <w:vAlign w:val="center"/>
            <w:hideMark/>
          </w:tcPr>
          <w:p w14:paraId="6F82F99B" w14:textId="793B698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9" w:type="pct"/>
            <w:noWrap/>
            <w:vAlign w:val="center"/>
            <w:hideMark/>
          </w:tcPr>
          <w:p w14:paraId="0EAE9032" w14:textId="774BD76C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8" w:type="pct"/>
            <w:noWrap/>
            <w:vAlign w:val="center"/>
            <w:hideMark/>
          </w:tcPr>
          <w:p w14:paraId="59DE7C65" w14:textId="33944EC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8" w:type="pct"/>
            <w:noWrap/>
            <w:vAlign w:val="center"/>
            <w:hideMark/>
          </w:tcPr>
          <w:p w14:paraId="47570B4D" w14:textId="5B9F34E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9" w:type="pct"/>
            <w:noWrap/>
            <w:vAlign w:val="center"/>
            <w:hideMark/>
          </w:tcPr>
          <w:p w14:paraId="7159764A" w14:textId="05BE8C5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38" w:type="pct"/>
            <w:noWrap/>
            <w:vAlign w:val="center"/>
            <w:hideMark/>
          </w:tcPr>
          <w:p w14:paraId="101BF59D" w14:textId="7A1AC56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427" w:type="pct"/>
            <w:noWrap/>
            <w:vAlign w:val="center"/>
            <w:hideMark/>
          </w:tcPr>
          <w:p w14:paraId="1BAA3DE9" w14:textId="70153FB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</w:tr>
      <w:tr w:rsidR="00830341" w:rsidRPr="00830341" w14:paraId="0A23D7B6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7AF73A3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7981C3B8" w14:textId="694E0F4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23E656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8" w:type="pct"/>
            <w:noWrap/>
            <w:vAlign w:val="center"/>
            <w:hideMark/>
          </w:tcPr>
          <w:p w14:paraId="2EC4E82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9" w:type="pct"/>
            <w:noWrap/>
            <w:vAlign w:val="center"/>
            <w:hideMark/>
          </w:tcPr>
          <w:p w14:paraId="5309E6F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8" w:type="pct"/>
            <w:noWrap/>
            <w:vAlign w:val="center"/>
            <w:hideMark/>
          </w:tcPr>
          <w:p w14:paraId="3DEDC22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8" w:type="pct"/>
            <w:noWrap/>
            <w:vAlign w:val="center"/>
            <w:hideMark/>
          </w:tcPr>
          <w:p w14:paraId="653E561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9" w:type="pct"/>
            <w:noWrap/>
            <w:vAlign w:val="center"/>
            <w:hideMark/>
          </w:tcPr>
          <w:p w14:paraId="237A91B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38" w:type="pct"/>
            <w:noWrap/>
            <w:vAlign w:val="center"/>
            <w:hideMark/>
          </w:tcPr>
          <w:p w14:paraId="30350B0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  <w:tc>
          <w:tcPr>
            <w:tcW w:w="427" w:type="pct"/>
            <w:noWrap/>
            <w:vAlign w:val="center"/>
            <w:hideMark/>
          </w:tcPr>
          <w:p w14:paraId="7DF3B99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8%</w:t>
            </w:r>
          </w:p>
        </w:tc>
      </w:tr>
      <w:tr w:rsidR="0088566A" w:rsidRPr="00830341" w14:paraId="54D6C681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1C170C5A" w14:textId="4918D8DD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495" w:type="pct"/>
            <w:noWrap/>
            <w:vAlign w:val="center"/>
            <w:hideMark/>
          </w:tcPr>
          <w:p w14:paraId="3B41AB1E" w14:textId="56225DBB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614E703E" w14:textId="168EE399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8" w:type="pct"/>
            <w:noWrap/>
            <w:vAlign w:val="center"/>
            <w:hideMark/>
          </w:tcPr>
          <w:p w14:paraId="1934EC44" w14:textId="7AF63698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noWrap/>
            <w:vAlign w:val="center"/>
            <w:hideMark/>
          </w:tcPr>
          <w:p w14:paraId="1E58BC34" w14:textId="4B6E3F44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8" w:type="pct"/>
            <w:noWrap/>
            <w:vAlign w:val="center"/>
            <w:hideMark/>
          </w:tcPr>
          <w:p w14:paraId="4D38E604" w14:textId="08CC8CF0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8" w:type="pct"/>
            <w:noWrap/>
            <w:vAlign w:val="center"/>
            <w:hideMark/>
          </w:tcPr>
          <w:p w14:paraId="1ADCFA1A" w14:textId="28C1DF05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9" w:type="pct"/>
            <w:noWrap/>
            <w:vAlign w:val="center"/>
            <w:hideMark/>
          </w:tcPr>
          <w:p w14:paraId="2A737856" w14:textId="5723E590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8" w:type="pct"/>
            <w:noWrap/>
            <w:vAlign w:val="center"/>
            <w:hideMark/>
          </w:tcPr>
          <w:p w14:paraId="2ADC3A42" w14:textId="68B62EEF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27" w:type="pct"/>
            <w:noWrap/>
            <w:vAlign w:val="center"/>
            <w:hideMark/>
          </w:tcPr>
          <w:p w14:paraId="5DB3C699" w14:textId="544FA15B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8566A" w:rsidRPr="00830341" w14:paraId="17572657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4E8A246B" w14:textId="77777777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24A409BE" w14:textId="7F72BB0D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41694F1" w14:textId="51E186CB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315CB000" w14:textId="61BAD338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4BD8D0A8" w14:textId="7DE095B9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57C9A302" w14:textId="156EE4B6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6D7F65BB" w14:textId="72241EB0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4B6EA740" w14:textId="585C5605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6F1326E0" w14:textId="40B0CD2B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27" w:type="pct"/>
            <w:noWrap/>
            <w:vAlign w:val="center"/>
            <w:hideMark/>
          </w:tcPr>
          <w:p w14:paraId="4CC75D67" w14:textId="00505EEF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8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88566A" w:rsidRPr="00830341" w14:paraId="1A251DBD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05669CFE" w14:textId="52CF2D39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495" w:type="pct"/>
            <w:noWrap/>
            <w:vAlign w:val="center"/>
            <w:hideMark/>
          </w:tcPr>
          <w:p w14:paraId="4CA17764" w14:textId="724C2BCE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696E1D3A" w14:textId="1F7FE935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8" w:type="pct"/>
            <w:noWrap/>
            <w:vAlign w:val="center"/>
            <w:hideMark/>
          </w:tcPr>
          <w:p w14:paraId="40643B79" w14:textId="314A98AB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9" w:type="pct"/>
            <w:noWrap/>
            <w:vAlign w:val="center"/>
            <w:hideMark/>
          </w:tcPr>
          <w:p w14:paraId="604A5F08" w14:textId="538B5644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8" w:type="pct"/>
            <w:noWrap/>
            <w:vAlign w:val="center"/>
            <w:hideMark/>
          </w:tcPr>
          <w:p w14:paraId="202C9A16" w14:textId="39471C52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8" w:type="pct"/>
            <w:noWrap/>
            <w:vAlign w:val="center"/>
            <w:hideMark/>
          </w:tcPr>
          <w:p w14:paraId="6A201236" w14:textId="7C1E9971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9" w:type="pct"/>
            <w:noWrap/>
            <w:vAlign w:val="center"/>
            <w:hideMark/>
          </w:tcPr>
          <w:p w14:paraId="6B6781BF" w14:textId="2D5390F8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38" w:type="pct"/>
            <w:noWrap/>
            <w:vAlign w:val="center"/>
            <w:hideMark/>
          </w:tcPr>
          <w:p w14:paraId="7CE97E4F" w14:textId="12923E5F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427" w:type="pct"/>
            <w:noWrap/>
            <w:vAlign w:val="center"/>
            <w:hideMark/>
          </w:tcPr>
          <w:p w14:paraId="249F9BB4" w14:textId="65C49E29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</w:p>
        </w:tc>
      </w:tr>
      <w:tr w:rsidR="0088566A" w:rsidRPr="00830341" w14:paraId="2F9DD1BC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1CF28ADE" w14:textId="77777777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1FC62AC3" w14:textId="6F3968C2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10633297" w14:textId="2A6A268C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89883BA" w14:textId="58EB7E91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1E024B3E" w14:textId="0092DAA5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590D46BD" w14:textId="0C9A7269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6D5FA9DB" w14:textId="16CD95FC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0A0437AA" w14:textId="1BD761C1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5ED82708" w14:textId="42EE727F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27" w:type="pct"/>
            <w:noWrap/>
            <w:vAlign w:val="center"/>
            <w:hideMark/>
          </w:tcPr>
          <w:p w14:paraId="255E598A" w14:textId="39585D77" w:rsidR="0088566A" w:rsidRPr="00830341" w:rsidRDefault="0088566A" w:rsidP="008856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830341" w:rsidRPr="00830341" w14:paraId="274648E8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5483E18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495" w:type="pct"/>
            <w:noWrap/>
            <w:vAlign w:val="center"/>
            <w:hideMark/>
          </w:tcPr>
          <w:p w14:paraId="626FD5C7" w14:textId="01614BB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7769160C" w14:textId="6B2206D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8" w:type="pct"/>
            <w:noWrap/>
            <w:vAlign w:val="center"/>
            <w:hideMark/>
          </w:tcPr>
          <w:p w14:paraId="157FB3A3" w14:textId="136C451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9" w:type="pct"/>
            <w:noWrap/>
            <w:vAlign w:val="center"/>
            <w:hideMark/>
          </w:tcPr>
          <w:p w14:paraId="5F1B2FA2" w14:textId="3BA329A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8" w:type="pct"/>
            <w:noWrap/>
            <w:vAlign w:val="center"/>
            <w:hideMark/>
          </w:tcPr>
          <w:p w14:paraId="30FF3544" w14:textId="7D8171C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8" w:type="pct"/>
            <w:noWrap/>
            <w:vAlign w:val="center"/>
            <w:hideMark/>
          </w:tcPr>
          <w:p w14:paraId="49AB3C42" w14:textId="69F80E5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9" w:type="pct"/>
            <w:noWrap/>
            <w:vAlign w:val="center"/>
            <w:hideMark/>
          </w:tcPr>
          <w:p w14:paraId="49337F8D" w14:textId="6C4B922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38" w:type="pct"/>
            <w:noWrap/>
            <w:vAlign w:val="center"/>
            <w:hideMark/>
          </w:tcPr>
          <w:p w14:paraId="57B11A50" w14:textId="2A32948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  <w:tc>
          <w:tcPr>
            <w:tcW w:w="427" w:type="pct"/>
            <w:noWrap/>
            <w:vAlign w:val="center"/>
            <w:hideMark/>
          </w:tcPr>
          <w:p w14:paraId="404B63F3" w14:textId="71788E8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</w:t>
            </w:r>
          </w:p>
        </w:tc>
      </w:tr>
      <w:tr w:rsidR="00830341" w:rsidRPr="00830341" w14:paraId="7F309803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4E67A7C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799C394F" w14:textId="0CA2D1F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794F787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78CE701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9" w:type="pct"/>
            <w:noWrap/>
            <w:vAlign w:val="center"/>
            <w:hideMark/>
          </w:tcPr>
          <w:p w14:paraId="22AECEA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273A2A8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7D7EDC7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9" w:type="pct"/>
            <w:noWrap/>
            <w:vAlign w:val="center"/>
            <w:hideMark/>
          </w:tcPr>
          <w:p w14:paraId="06DD273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6D35217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27" w:type="pct"/>
            <w:noWrap/>
            <w:vAlign w:val="center"/>
            <w:hideMark/>
          </w:tcPr>
          <w:p w14:paraId="2A50F76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</w:tr>
      <w:tr w:rsidR="00830341" w:rsidRPr="00830341" w14:paraId="55D7357E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0644AA9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495" w:type="pct"/>
            <w:noWrap/>
            <w:vAlign w:val="center"/>
            <w:hideMark/>
          </w:tcPr>
          <w:p w14:paraId="13524F3C" w14:textId="7B6BF5E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57B6707C" w14:textId="4DCA92F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8" w:type="pct"/>
            <w:noWrap/>
            <w:vAlign w:val="center"/>
            <w:hideMark/>
          </w:tcPr>
          <w:p w14:paraId="0D062E06" w14:textId="6F74137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9" w:type="pct"/>
            <w:noWrap/>
            <w:vAlign w:val="center"/>
            <w:hideMark/>
          </w:tcPr>
          <w:p w14:paraId="41206203" w14:textId="531AEBD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8" w:type="pct"/>
            <w:noWrap/>
            <w:vAlign w:val="center"/>
            <w:hideMark/>
          </w:tcPr>
          <w:p w14:paraId="125CF205" w14:textId="4AD6281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8" w:type="pct"/>
            <w:noWrap/>
            <w:vAlign w:val="center"/>
            <w:hideMark/>
          </w:tcPr>
          <w:p w14:paraId="12BD76FF" w14:textId="14CDC34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9" w:type="pct"/>
            <w:noWrap/>
            <w:vAlign w:val="center"/>
            <w:hideMark/>
          </w:tcPr>
          <w:p w14:paraId="098ACB90" w14:textId="34C9D72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38" w:type="pct"/>
            <w:noWrap/>
            <w:vAlign w:val="center"/>
            <w:hideMark/>
          </w:tcPr>
          <w:p w14:paraId="2CB00C42" w14:textId="3E4FFB3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427" w:type="pct"/>
            <w:noWrap/>
            <w:vAlign w:val="center"/>
            <w:hideMark/>
          </w:tcPr>
          <w:p w14:paraId="78D31B9C" w14:textId="1D66279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</w:t>
            </w:r>
          </w:p>
        </w:tc>
      </w:tr>
      <w:tr w:rsidR="00830341" w:rsidRPr="00830341" w14:paraId="77E4C4EC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3C2C0C7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00E8494B" w14:textId="77C5A1B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6A507DF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2CFD3DA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9" w:type="pct"/>
            <w:noWrap/>
            <w:vAlign w:val="center"/>
            <w:hideMark/>
          </w:tcPr>
          <w:p w14:paraId="0A331B9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65B552B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7833AD9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9" w:type="pct"/>
            <w:noWrap/>
            <w:vAlign w:val="center"/>
            <w:hideMark/>
          </w:tcPr>
          <w:p w14:paraId="71977C0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38" w:type="pct"/>
            <w:noWrap/>
            <w:vAlign w:val="center"/>
            <w:hideMark/>
          </w:tcPr>
          <w:p w14:paraId="5B7D1FD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  <w:tc>
          <w:tcPr>
            <w:tcW w:w="427" w:type="pct"/>
            <w:noWrap/>
            <w:vAlign w:val="center"/>
            <w:hideMark/>
          </w:tcPr>
          <w:p w14:paraId="6A3B16C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30%</w:t>
            </w:r>
          </w:p>
        </w:tc>
      </w:tr>
      <w:tr w:rsidR="00567379" w:rsidRPr="00830341" w14:paraId="5900F31A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1E6397A2" w14:textId="77777777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495" w:type="pct"/>
            <w:noWrap/>
            <w:vAlign w:val="center"/>
            <w:hideMark/>
          </w:tcPr>
          <w:p w14:paraId="6DBCEC1A" w14:textId="2D3F9934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03BAA1E0" w14:textId="5962D711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8" w:type="pct"/>
            <w:noWrap/>
            <w:vAlign w:val="center"/>
            <w:hideMark/>
          </w:tcPr>
          <w:p w14:paraId="29E0CEBD" w14:textId="26912D68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9" w:type="pct"/>
            <w:noWrap/>
            <w:vAlign w:val="center"/>
            <w:hideMark/>
          </w:tcPr>
          <w:p w14:paraId="306803A0" w14:textId="314E854E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8" w:type="pct"/>
            <w:noWrap/>
            <w:vAlign w:val="center"/>
            <w:hideMark/>
          </w:tcPr>
          <w:p w14:paraId="215FD83C" w14:textId="7DD6071B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8" w:type="pct"/>
            <w:noWrap/>
            <w:vAlign w:val="center"/>
            <w:hideMark/>
          </w:tcPr>
          <w:p w14:paraId="74F737BB" w14:textId="02E68CB3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9" w:type="pct"/>
            <w:noWrap/>
            <w:vAlign w:val="center"/>
            <w:hideMark/>
          </w:tcPr>
          <w:p w14:paraId="4B21FB24" w14:textId="484F4E90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8" w:type="pct"/>
            <w:noWrap/>
            <w:vAlign w:val="center"/>
            <w:hideMark/>
          </w:tcPr>
          <w:p w14:paraId="71AC77CE" w14:textId="15C8F49B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27" w:type="pct"/>
            <w:noWrap/>
            <w:vAlign w:val="center"/>
            <w:hideMark/>
          </w:tcPr>
          <w:p w14:paraId="007D10FA" w14:textId="4EB664AD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</w:tr>
      <w:tr w:rsidR="001B53AD" w:rsidRPr="00830341" w14:paraId="4BAC9A9D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147B13B3" w14:textId="77777777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50AF8481" w14:textId="7BE53A07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787B37D4" w14:textId="3DD1827E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2A19C098" w14:textId="2B5921CB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38FE555F" w14:textId="69175008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101DE24D" w14:textId="091FEC05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657F4DB5" w14:textId="7959E481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5FD4F943" w14:textId="3F6186BA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86B5762" w14:textId="6CB3DDA9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27" w:type="pct"/>
            <w:noWrap/>
            <w:vAlign w:val="center"/>
            <w:hideMark/>
          </w:tcPr>
          <w:p w14:paraId="19040E7D" w14:textId="2BAF4637" w:rsidR="001B53AD" w:rsidRPr="00830341" w:rsidRDefault="001B53AD" w:rsidP="001B53A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567379" w:rsidRPr="00830341" w14:paraId="7AE20F51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37B464A2" w14:textId="77777777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495" w:type="pct"/>
            <w:noWrap/>
            <w:vAlign w:val="center"/>
            <w:hideMark/>
          </w:tcPr>
          <w:p w14:paraId="1E856E66" w14:textId="4B0C9769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7FE906D5" w14:textId="49733194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8" w:type="pct"/>
            <w:noWrap/>
            <w:vAlign w:val="center"/>
            <w:hideMark/>
          </w:tcPr>
          <w:p w14:paraId="29B81A08" w14:textId="0722A0D3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noWrap/>
            <w:vAlign w:val="center"/>
            <w:hideMark/>
          </w:tcPr>
          <w:p w14:paraId="16CB7A1A" w14:textId="5BE5E38D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8" w:type="pct"/>
            <w:noWrap/>
            <w:vAlign w:val="center"/>
            <w:hideMark/>
          </w:tcPr>
          <w:p w14:paraId="1717FF14" w14:textId="627602F6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8" w:type="pct"/>
            <w:noWrap/>
            <w:vAlign w:val="center"/>
            <w:hideMark/>
          </w:tcPr>
          <w:p w14:paraId="0EA16E9F" w14:textId="4194277F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" w:type="pct"/>
            <w:noWrap/>
            <w:vAlign w:val="center"/>
            <w:hideMark/>
          </w:tcPr>
          <w:p w14:paraId="621D80C2" w14:textId="4B7DF3F7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8" w:type="pct"/>
            <w:noWrap/>
            <w:vAlign w:val="center"/>
            <w:hideMark/>
          </w:tcPr>
          <w:p w14:paraId="20E178C2" w14:textId="482B4EBB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27" w:type="pct"/>
            <w:noWrap/>
            <w:vAlign w:val="center"/>
            <w:hideMark/>
          </w:tcPr>
          <w:p w14:paraId="04E25BA2" w14:textId="4F9F53FD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567379" w:rsidRPr="00830341" w14:paraId="24B6CADA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4D72A2D7" w14:textId="77777777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41DDFB3B" w14:textId="3D1974CE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7BFBDA33" w14:textId="6D2A6B23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7EED995" w14:textId="1AB815DE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711DD0C3" w14:textId="4303F057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1FDECC6B" w14:textId="4DBF9E44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154D6D9" w14:textId="2A7E0B25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9" w:type="pct"/>
            <w:noWrap/>
            <w:vAlign w:val="center"/>
            <w:hideMark/>
          </w:tcPr>
          <w:p w14:paraId="6EC32296" w14:textId="74CB6A84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F12D9F0" w14:textId="5D916BA9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427" w:type="pct"/>
            <w:noWrap/>
            <w:vAlign w:val="center"/>
            <w:hideMark/>
          </w:tcPr>
          <w:p w14:paraId="213FB95C" w14:textId="165EBFC3" w:rsidR="00567379" w:rsidRPr="00830341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4</w:t>
            </w: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830341" w:rsidRPr="00830341" w14:paraId="34EBAC40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1390CB2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495" w:type="pct"/>
            <w:noWrap/>
            <w:vAlign w:val="center"/>
            <w:hideMark/>
          </w:tcPr>
          <w:p w14:paraId="34CEC60D" w14:textId="4743672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7B90B89C" w14:textId="5269B98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8" w:type="pct"/>
            <w:noWrap/>
            <w:vAlign w:val="center"/>
            <w:hideMark/>
          </w:tcPr>
          <w:p w14:paraId="7A073B58" w14:textId="3CFFBB0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9" w:type="pct"/>
            <w:noWrap/>
            <w:vAlign w:val="center"/>
            <w:hideMark/>
          </w:tcPr>
          <w:p w14:paraId="027C96C8" w14:textId="39B6B17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8" w:type="pct"/>
            <w:noWrap/>
            <w:vAlign w:val="center"/>
            <w:hideMark/>
          </w:tcPr>
          <w:p w14:paraId="00B13B38" w14:textId="30C4003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8" w:type="pct"/>
            <w:noWrap/>
            <w:vAlign w:val="center"/>
            <w:hideMark/>
          </w:tcPr>
          <w:p w14:paraId="2A398E8B" w14:textId="6A494F3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9" w:type="pct"/>
            <w:noWrap/>
            <w:vAlign w:val="center"/>
            <w:hideMark/>
          </w:tcPr>
          <w:p w14:paraId="7D1E21A2" w14:textId="196FE56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38" w:type="pct"/>
            <w:noWrap/>
            <w:vAlign w:val="center"/>
            <w:hideMark/>
          </w:tcPr>
          <w:p w14:paraId="07FD4B4A" w14:textId="74BFF7F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  <w:tc>
          <w:tcPr>
            <w:tcW w:w="427" w:type="pct"/>
            <w:noWrap/>
            <w:vAlign w:val="center"/>
            <w:hideMark/>
          </w:tcPr>
          <w:p w14:paraId="1B3E0251" w14:textId="0398488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0,43</w:t>
            </w:r>
          </w:p>
        </w:tc>
      </w:tr>
      <w:tr w:rsidR="00830341" w:rsidRPr="00830341" w14:paraId="1ABFAA8B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503BF06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2681D757" w14:textId="7FD94ADC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E2EE21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7A59DF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7AA23B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1528D72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AD3E64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E3671E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59BCC6F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  <w:tc>
          <w:tcPr>
            <w:tcW w:w="427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A2AE5D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25%</w:t>
            </w:r>
          </w:p>
        </w:tc>
      </w:tr>
      <w:tr w:rsidR="00FF6D8A" w:rsidRPr="00830341" w14:paraId="3DE4BF14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45FE56A2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94E7146" w14:textId="5089F2A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C5DE6" w14:textId="4FC6B67F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27BB" w14:textId="1553F5F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00F59" w14:textId="510EBCD2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77B7" w14:textId="3D6EACD1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26BAA" w14:textId="59E8905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93DD5" w14:textId="49F5245B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615DA" w14:textId="5C8081FC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1479B" w14:textId="490792F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0,70</w:t>
            </w:r>
          </w:p>
        </w:tc>
      </w:tr>
      <w:tr w:rsidR="00FF6D8A" w:rsidRPr="00830341" w14:paraId="2A29920E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0B833DD5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4E7C682" w14:textId="572FD879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73090" w14:textId="3A89AFF2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EB4CB" w14:textId="73B96C7D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973B" w14:textId="0040997A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70DA" w14:textId="18C35AA4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E1A6F" w14:textId="514ABC02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8F9DA" w14:textId="264C1EC1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5FEC1" w14:textId="525A634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B14CC" w14:textId="0B7E8454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41%</w:t>
            </w:r>
          </w:p>
        </w:tc>
      </w:tr>
      <w:tr w:rsidR="00FF6D8A" w:rsidRPr="00830341" w14:paraId="0D734BA0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17D4E28E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5D040F4A" w14:textId="7F15DB0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8270" w14:textId="429DCF38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80CDB" w14:textId="3B2367B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2054C" w14:textId="584FBA0A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22959" w14:textId="05A0FF8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9152D" w14:textId="0C78AFF9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0AA8" w14:textId="0D039E94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BA86C" w14:textId="5EE7534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0575" w14:textId="6B73B25F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1,50</w:t>
            </w:r>
          </w:p>
        </w:tc>
      </w:tr>
      <w:tr w:rsidR="00FF6D8A" w:rsidRPr="00830341" w14:paraId="165CF19C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1B28DEBE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09F5D98C" w14:textId="047F8AB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7E04" w14:textId="0C47D1A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3519" w14:textId="278C453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CB29" w14:textId="257BE9B4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C5BDE3" w14:textId="1E15105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266B6" w14:textId="39B552BE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2543" w14:textId="771032C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170AD" w14:textId="0A129243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C8812" w14:textId="5FF2420D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49%</w:t>
            </w:r>
          </w:p>
        </w:tc>
      </w:tr>
      <w:tr w:rsidR="00FF6D8A" w:rsidRPr="00830341" w14:paraId="773347A1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06ADA3B3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4E6DBC14" w14:textId="0E036F23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31FE" w14:textId="508EDAF3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BB83D" w14:textId="1372809C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C345" w14:textId="2ABC9C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AF001" w14:textId="20CB592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2A35" w14:textId="3426D693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E16E9" w14:textId="510296D9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1B272" w14:textId="6B61EDAD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7BC66" w14:textId="26E806CD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0,02</w:t>
            </w:r>
          </w:p>
        </w:tc>
      </w:tr>
      <w:tr w:rsidR="00FF6D8A" w:rsidRPr="00830341" w14:paraId="5FA2B026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054FDCA2" w14:textId="7777777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tcBorders>
              <w:right w:val="single" w:sz="4" w:space="0" w:color="auto"/>
            </w:tcBorders>
            <w:noWrap/>
            <w:vAlign w:val="center"/>
            <w:hideMark/>
          </w:tcPr>
          <w:p w14:paraId="63CFF11D" w14:textId="34CB455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1E391" w14:textId="6F2EE636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3F915" w14:textId="15EF1CEC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77870" w14:textId="444BBD57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44A69" w14:textId="55D65E81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7834D" w14:textId="06039ED8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DCB1" w14:textId="721D4A60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433A" w14:textId="725EAD22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6C225" w14:textId="61ECAD71" w:rsidR="00FF6D8A" w:rsidRPr="00830341" w:rsidRDefault="00FF6D8A" w:rsidP="00FF6D8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i/>
                <w:iCs/>
                <w:color w:val="000000"/>
                <w:sz w:val="20"/>
                <w:szCs w:val="20"/>
              </w:rPr>
              <w:t>25%</w:t>
            </w:r>
          </w:p>
        </w:tc>
      </w:tr>
      <w:tr w:rsidR="00830341" w:rsidRPr="00830341" w14:paraId="7E4FC410" w14:textId="77777777" w:rsidTr="00567379">
        <w:trPr>
          <w:trHeight w:val="20"/>
        </w:trPr>
        <w:tc>
          <w:tcPr>
            <w:tcW w:w="1011" w:type="pct"/>
            <w:vMerge w:val="restart"/>
            <w:shd w:val="clear" w:color="000000" w:fill="FFFF99"/>
            <w:vAlign w:val="center"/>
            <w:hideMark/>
          </w:tcPr>
          <w:p w14:paraId="7F4C902C" w14:textId="7A138C55" w:rsidR="00830341" w:rsidRPr="00830341" w:rsidRDefault="0032455E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495" w:type="pct"/>
            <w:shd w:val="clear" w:color="000000" w:fill="FFFF99"/>
            <w:noWrap/>
            <w:vAlign w:val="center"/>
            <w:hideMark/>
          </w:tcPr>
          <w:p w14:paraId="3743D72E" w14:textId="4C9EE12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0A2C877" w14:textId="0F201E8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FF16562" w14:textId="5E4066C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2ACB2683" w14:textId="67B3C78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4E91351F" w14:textId="76FB04D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33AFD5AE" w14:textId="16F6D60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7BA551DE" w14:textId="167C829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2,10</w:t>
            </w:r>
          </w:p>
        </w:tc>
        <w:tc>
          <w:tcPr>
            <w:tcW w:w="438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1042B3CD" w14:textId="41A9898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1,02</w:t>
            </w:r>
          </w:p>
        </w:tc>
        <w:tc>
          <w:tcPr>
            <w:tcW w:w="427" w:type="pct"/>
            <w:tcBorders>
              <w:top w:val="single" w:sz="4" w:space="0" w:color="auto"/>
            </w:tcBorders>
            <w:shd w:val="clear" w:color="000000" w:fill="FFFF99"/>
            <w:noWrap/>
            <w:vAlign w:val="center"/>
            <w:hideMark/>
          </w:tcPr>
          <w:p w14:paraId="69F88694" w14:textId="200D06B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1,02</w:t>
            </w:r>
          </w:p>
        </w:tc>
      </w:tr>
      <w:tr w:rsidR="00830341" w:rsidRPr="00830341" w14:paraId="34BBCB04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5521940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shd w:val="clear" w:color="000000" w:fill="FFFF99"/>
            <w:noWrap/>
            <w:vAlign w:val="center"/>
            <w:hideMark/>
          </w:tcPr>
          <w:p w14:paraId="0438678D" w14:textId="062F7E0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shd w:val="clear" w:color="000000" w:fill="FFFF99"/>
            <w:noWrap/>
            <w:vAlign w:val="center"/>
            <w:hideMark/>
          </w:tcPr>
          <w:p w14:paraId="02E936A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8" w:type="pct"/>
            <w:shd w:val="clear" w:color="000000" w:fill="FFFF99"/>
            <w:noWrap/>
            <w:vAlign w:val="center"/>
            <w:hideMark/>
          </w:tcPr>
          <w:p w14:paraId="47E1B75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9" w:type="pct"/>
            <w:shd w:val="clear" w:color="000000" w:fill="FFFF99"/>
            <w:noWrap/>
            <w:vAlign w:val="center"/>
            <w:hideMark/>
          </w:tcPr>
          <w:p w14:paraId="3943AAA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8" w:type="pct"/>
            <w:shd w:val="clear" w:color="000000" w:fill="FFFF99"/>
            <w:noWrap/>
            <w:vAlign w:val="center"/>
            <w:hideMark/>
          </w:tcPr>
          <w:p w14:paraId="73F6809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8" w:type="pct"/>
            <w:shd w:val="clear" w:color="000000" w:fill="FFFF99"/>
            <w:noWrap/>
            <w:vAlign w:val="center"/>
            <w:hideMark/>
          </w:tcPr>
          <w:p w14:paraId="52AF017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9" w:type="pct"/>
            <w:shd w:val="clear" w:color="000000" w:fill="FFFF99"/>
            <w:noWrap/>
            <w:vAlign w:val="center"/>
            <w:hideMark/>
          </w:tcPr>
          <w:p w14:paraId="1ED8BE8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37%</w:t>
            </w:r>
          </w:p>
        </w:tc>
        <w:tc>
          <w:tcPr>
            <w:tcW w:w="438" w:type="pct"/>
            <w:shd w:val="clear" w:color="000000" w:fill="FFFF99"/>
            <w:noWrap/>
            <w:vAlign w:val="center"/>
            <w:hideMark/>
          </w:tcPr>
          <w:p w14:paraId="7C12EC2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24%</w:t>
            </w:r>
          </w:p>
        </w:tc>
        <w:tc>
          <w:tcPr>
            <w:tcW w:w="427" w:type="pct"/>
            <w:shd w:val="clear" w:color="000000" w:fill="FFFF99"/>
            <w:noWrap/>
            <w:vAlign w:val="center"/>
            <w:hideMark/>
          </w:tcPr>
          <w:p w14:paraId="7CFA989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24%</w:t>
            </w:r>
          </w:p>
        </w:tc>
      </w:tr>
      <w:tr w:rsidR="00830341" w:rsidRPr="00830341" w14:paraId="73B640D7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2368384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495" w:type="pct"/>
            <w:noWrap/>
            <w:vAlign w:val="center"/>
            <w:hideMark/>
          </w:tcPr>
          <w:p w14:paraId="70442E92" w14:textId="7BBBEF1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02BB8005" w14:textId="450A606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noWrap/>
            <w:vAlign w:val="center"/>
            <w:hideMark/>
          </w:tcPr>
          <w:p w14:paraId="6E2ADF5C" w14:textId="3A2024E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9" w:type="pct"/>
            <w:noWrap/>
            <w:vAlign w:val="center"/>
            <w:hideMark/>
          </w:tcPr>
          <w:p w14:paraId="7DC7B851" w14:textId="7E33BC0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noWrap/>
            <w:vAlign w:val="center"/>
            <w:hideMark/>
          </w:tcPr>
          <w:p w14:paraId="71F701EB" w14:textId="21C249A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noWrap/>
            <w:vAlign w:val="center"/>
            <w:hideMark/>
          </w:tcPr>
          <w:p w14:paraId="2C119660" w14:textId="358FE96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9" w:type="pct"/>
            <w:noWrap/>
            <w:vAlign w:val="center"/>
            <w:hideMark/>
          </w:tcPr>
          <w:p w14:paraId="39C29A0C" w14:textId="6CFAD40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38" w:type="pct"/>
            <w:noWrap/>
            <w:vAlign w:val="center"/>
            <w:hideMark/>
          </w:tcPr>
          <w:p w14:paraId="799C8889" w14:textId="6DA63F0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427" w:type="pct"/>
            <w:noWrap/>
            <w:vAlign w:val="center"/>
            <w:hideMark/>
          </w:tcPr>
          <w:p w14:paraId="052EE93B" w14:textId="1DCBF76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</w:t>
            </w:r>
          </w:p>
        </w:tc>
      </w:tr>
      <w:tr w:rsidR="00830341" w:rsidRPr="00830341" w14:paraId="039C9C1A" w14:textId="77777777" w:rsidTr="00567379">
        <w:trPr>
          <w:trHeight w:val="433"/>
        </w:trPr>
        <w:tc>
          <w:tcPr>
            <w:tcW w:w="1011" w:type="pct"/>
            <w:vMerge/>
            <w:vAlign w:val="center"/>
            <w:hideMark/>
          </w:tcPr>
          <w:p w14:paraId="31E2721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573FAB1B" w14:textId="73CF6A8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09400F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8" w:type="pct"/>
            <w:noWrap/>
            <w:vAlign w:val="center"/>
            <w:hideMark/>
          </w:tcPr>
          <w:p w14:paraId="08F64C5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9" w:type="pct"/>
            <w:noWrap/>
            <w:vAlign w:val="center"/>
            <w:hideMark/>
          </w:tcPr>
          <w:p w14:paraId="6BDA7C9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8" w:type="pct"/>
            <w:noWrap/>
            <w:vAlign w:val="center"/>
            <w:hideMark/>
          </w:tcPr>
          <w:p w14:paraId="37E9A8E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8" w:type="pct"/>
            <w:noWrap/>
            <w:vAlign w:val="center"/>
            <w:hideMark/>
          </w:tcPr>
          <w:p w14:paraId="1A01AB3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9" w:type="pct"/>
            <w:noWrap/>
            <w:vAlign w:val="center"/>
            <w:hideMark/>
          </w:tcPr>
          <w:p w14:paraId="4D123C2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38" w:type="pct"/>
            <w:noWrap/>
            <w:vAlign w:val="center"/>
            <w:hideMark/>
          </w:tcPr>
          <w:p w14:paraId="4F99FEC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  <w:tc>
          <w:tcPr>
            <w:tcW w:w="427" w:type="pct"/>
            <w:noWrap/>
            <w:vAlign w:val="center"/>
            <w:hideMark/>
          </w:tcPr>
          <w:p w14:paraId="61CFFFF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16%</w:t>
            </w:r>
          </w:p>
        </w:tc>
      </w:tr>
      <w:tr w:rsidR="00830341" w:rsidRPr="00830341" w14:paraId="0F1AD727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2A1D495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495" w:type="pct"/>
            <w:noWrap/>
            <w:vAlign w:val="center"/>
            <w:hideMark/>
          </w:tcPr>
          <w:p w14:paraId="40937BC7" w14:textId="1A6BAED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75004DB8" w14:textId="5DA22DF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27B2702D" w14:textId="31CAE44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9" w:type="pct"/>
            <w:noWrap/>
            <w:vAlign w:val="center"/>
            <w:hideMark/>
          </w:tcPr>
          <w:p w14:paraId="03862A38" w14:textId="4FA364E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4D0E5ED7" w14:textId="4A63FE1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3B59364C" w14:textId="7916927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9" w:type="pct"/>
            <w:noWrap/>
            <w:vAlign w:val="center"/>
            <w:hideMark/>
          </w:tcPr>
          <w:p w14:paraId="6884D36E" w14:textId="71FDB33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38" w:type="pct"/>
            <w:noWrap/>
            <w:vAlign w:val="center"/>
            <w:hideMark/>
          </w:tcPr>
          <w:p w14:paraId="4AB00A49" w14:textId="2CD1836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27" w:type="pct"/>
            <w:noWrap/>
            <w:vAlign w:val="center"/>
            <w:hideMark/>
          </w:tcPr>
          <w:p w14:paraId="5E877EDD" w14:textId="7CA9C27A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830341" w:rsidRPr="00830341" w14:paraId="082CAFD6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13BCB81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49EF9B7B" w14:textId="301E6EA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82C95F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8" w:type="pct"/>
            <w:noWrap/>
            <w:vAlign w:val="center"/>
            <w:hideMark/>
          </w:tcPr>
          <w:p w14:paraId="3181641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9" w:type="pct"/>
            <w:noWrap/>
            <w:vAlign w:val="center"/>
            <w:hideMark/>
          </w:tcPr>
          <w:p w14:paraId="4BE8C36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8" w:type="pct"/>
            <w:noWrap/>
            <w:vAlign w:val="center"/>
            <w:hideMark/>
          </w:tcPr>
          <w:p w14:paraId="3B9C4CF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8" w:type="pct"/>
            <w:noWrap/>
            <w:vAlign w:val="center"/>
            <w:hideMark/>
          </w:tcPr>
          <w:p w14:paraId="7641425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9" w:type="pct"/>
            <w:noWrap/>
            <w:vAlign w:val="center"/>
            <w:hideMark/>
          </w:tcPr>
          <w:p w14:paraId="409B270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38" w:type="pct"/>
            <w:noWrap/>
            <w:vAlign w:val="center"/>
            <w:hideMark/>
          </w:tcPr>
          <w:p w14:paraId="1B34F12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  <w:tc>
          <w:tcPr>
            <w:tcW w:w="427" w:type="pct"/>
            <w:noWrap/>
            <w:vAlign w:val="center"/>
            <w:hideMark/>
          </w:tcPr>
          <w:p w14:paraId="5914A5E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10%</w:t>
            </w:r>
          </w:p>
        </w:tc>
      </w:tr>
      <w:tr w:rsidR="00830341" w:rsidRPr="00830341" w14:paraId="11220A1E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35626B5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495" w:type="pct"/>
            <w:noWrap/>
            <w:vAlign w:val="center"/>
            <w:hideMark/>
          </w:tcPr>
          <w:p w14:paraId="1BBC2D0A" w14:textId="686828F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1D18A2F7" w14:textId="4107493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8" w:type="pct"/>
            <w:noWrap/>
            <w:vAlign w:val="center"/>
            <w:hideMark/>
          </w:tcPr>
          <w:p w14:paraId="55309866" w14:textId="4F913CF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9" w:type="pct"/>
            <w:noWrap/>
            <w:vAlign w:val="center"/>
            <w:hideMark/>
          </w:tcPr>
          <w:p w14:paraId="44536383" w14:textId="11DBC19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8" w:type="pct"/>
            <w:noWrap/>
            <w:vAlign w:val="center"/>
            <w:hideMark/>
          </w:tcPr>
          <w:p w14:paraId="4E1D65FE" w14:textId="369EA81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8" w:type="pct"/>
            <w:noWrap/>
            <w:vAlign w:val="center"/>
            <w:hideMark/>
          </w:tcPr>
          <w:p w14:paraId="58DE8D1A" w14:textId="7FA3DD0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9" w:type="pct"/>
            <w:noWrap/>
            <w:vAlign w:val="center"/>
            <w:hideMark/>
          </w:tcPr>
          <w:p w14:paraId="6CD7F163" w14:textId="4C62A7B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38" w:type="pct"/>
            <w:noWrap/>
            <w:vAlign w:val="center"/>
            <w:hideMark/>
          </w:tcPr>
          <w:p w14:paraId="33546617" w14:textId="7FC7DE7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  <w:tc>
          <w:tcPr>
            <w:tcW w:w="427" w:type="pct"/>
            <w:noWrap/>
            <w:vAlign w:val="center"/>
            <w:hideMark/>
          </w:tcPr>
          <w:p w14:paraId="47DD5566" w14:textId="31AF02D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</w:t>
            </w:r>
          </w:p>
        </w:tc>
      </w:tr>
      <w:tr w:rsidR="00830341" w:rsidRPr="00830341" w14:paraId="6E812FC7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61EACF2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0819019A" w14:textId="7EF8274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425F37E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8" w:type="pct"/>
            <w:noWrap/>
            <w:vAlign w:val="center"/>
            <w:hideMark/>
          </w:tcPr>
          <w:p w14:paraId="59F0734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9" w:type="pct"/>
            <w:noWrap/>
            <w:vAlign w:val="center"/>
            <w:hideMark/>
          </w:tcPr>
          <w:p w14:paraId="78836D3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8" w:type="pct"/>
            <w:noWrap/>
            <w:vAlign w:val="center"/>
            <w:hideMark/>
          </w:tcPr>
          <w:p w14:paraId="6502C66D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8" w:type="pct"/>
            <w:noWrap/>
            <w:vAlign w:val="center"/>
            <w:hideMark/>
          </w:tcPr>
          <w:p w14:paraId="36833AC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9" w:type="pct"/>
            <w:noWrap/>
            <w:vAlign w:val="center"/>
            <w:hideMark/>
          </w:tcPr>
          <w:p w14:paraId="6373F0A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38" w:type="pct"/>
            <w:noWrap/>
            <w:vAlign w:val="center"/>
            <w:hideMark/>
          </w:tcPr>
          <w:p w14:paraId="71E47EF3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  <w:tc>
          <w:tcPr>
            <w:tcW w:w="427" w:type="pct"/>
            <w:noWrap/>
            <w:vAlign w:val="center"/>
            <w:hideMark/>
          </w:tcPr>
          <w:p w14:paraId="65E71E4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51%</w:t>
            </w:r>
          </w:p>
        </w:tc>
      </w:tr>
      <w:tr w:rsidR="00830341" w:rsidRPr="00830341" w14:paraId="2824CEF7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5A44F16C" w14:textId="77777777" w:rsid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D12E904" w14:textId="15E7020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(с 2032г. БМК)</w:t>
            </w:r>
          </w:p>
        </w:tc>
        <w:tc>
          <w:tcPr>
            <w:tcW w:w="495" w:type="pct"/>
            <w:noWrap/>
            <w:vAlign w:val="center"/>
            <w:hideMark/>
          </w:tcPr>
          <w:p w14:paraId="098224E2" w14:textId="15355B7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60CDB144" w14:textId="40B9918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8" w:type="pct"/>
            <w:noWrap/>
            <w:vAlign w:val="center"/>
            <w:hideMark/>
          </w:tcPr>
          <w:p w14:paraId="4E165C43" w14:textId="2A0FB17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9" w:type="pct"/>
            <w:noWrap/>
            <w:vAlign w:val="center"/>
            <w:hideMark/>
          </w:tcPr>
          <w:p w14:paraId="4ADE5905" w14:textId="3717230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8" w:type="pct"/>
            <w:noWrap/>
            <w:vAlign w:val="center"/>
            <w:hideMark/>
          </w:tcPr>
          <w:p w14:paraId="4F09F71F" w14:textId="0DA6A6D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8" w:type="pct"/>
            <w:noWrap/>
            <w:vAlign w:val="center"/>
            <w:hideMark/>
          </w:tcPr>
          <w:p w14:paraId="4C5A4617" w14:textId="4D5C73C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9" w:type="pct"/>
            <w:noWrap/>
            <w:vAlign w:val="center"/>
            <w:hideMark/>
          </w:tcPr>
          <w:p w14:paraId="3E3FB46D" w14:textId="6ED19C8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1,05</w:t>
            </w:r>
          </w:p>
        </w:tc>
        <w:tc>
          <w:tcPr>
            <w:tcW w:w="438" w:type="pct"/>
            <w:noWrap/>
            <w:vAlign w:val="center"/>
            <w:hideMark/>
          </w:tcPr>
          <w:p w14:paraId="2CF98BCC" w14:textId="7A6F236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427" w:type="pct"/>
            <w:noWrap/>
            <w:vAlign w:val="center"/>
            <w:hideMark/>
          </w:tcPr>
          <w:p w14:paraId="7C74CE8C" w14:textId="14AE65DD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</w:tr>
      <w:tr w:rsidR="00830341" w:rsidRPr="00830341" w14:paraId="775A8EA7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2724A82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4454CD5E" w14:textId="3B01CED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457752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8" w:type="pct"/>
            <w:noWrap/>
            <w:vAlign w:val="center"/>
            <w:hideMark/>
          </w:tcPr>
          <w:p w14:paraId="2A352EA2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9" w:type="pct"/>
            <w:noWrap/>
            <w:vAlign w:val="center"/>
            <w:hideMark/>
          </w:tcPr>
          <w:p w14:paraId="554AC6C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8" w:type="pct"/>
            <w:noWrap/>
            <w:vAlign w:val="center"/>
            <w:hideMark/>
          </w:tcPr>
          <w:p w14:paraId="30B9B16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8" w:type="pct"/>
            <w:noWrap/>
            <w:vAlign w:val="center"/>
            <w:hideMark/>
          </w:tcPr>
          <w:p w14:paraId="5ED71A0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9" w:type="pct"/>
            <w:noWrap/>
            <w:vAlign w:val="center"/>
            <w:hideMark/>
          </w:tcPr>
          <w:p w14:paraId="7D0E4A11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61%</w:t>
            </w:r>
          </w:p>
        </w:tc>
        <w:tc>
          <w:tcPr>
            <w:tcW w:w="438" w:type="pct"/>
            <w:noWrap/>
            <w:vAlign w:val="center"/>
            <w:hideMark/>
          </w:tcPr>
          <w:p w14:paraId="283C71FA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5%</w:t>
            </w:r>
          </w:p>
        </w:tc>
        <w:tc>
          <w:tcPr>
            <w:tcW w:w="427" w:type="pct"/>
            <w:noWrap/>
            <w:vAlign w:val="center"/>
            <w:hideMark/>
          </w:tcPr>
          <w:p w14:paraId="31ED4AC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5%</w:t>
            </w:r>
          </w:p>
        </w:tc>
      </w:tr>
      <w:tr w:rsidR="00830341" w:rsidRPr="00830341" w14:paraId="4B10F3DA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5CC5FD1F" w14:textId="77777777" w:rsid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81F9F1E" w14:textId="21EEAF40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(с 2034г. БМК)</w:t>
            </w:r>
          </w:p>
        </w:tc>
        <w:tc>
          <w:tcPr>
            <w:tcW w:w="495" w:type="pct"/>
            <w:noWrap/>
            <w:vAlign w:val="center"/>
            <w:hideMark/>
          </w:tcPr>
          <w:p w14:paraId="202824E2" w14:textId="6E7E561E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3F1BA38E" w14:textId="7CFE36A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8" w:type="pct"/>
            <w:noWrap/>
            <w:vAlign w:val="center"/>
            <w:hideMark/>
          </w:tcPr>
          <w:p w14:paraId="225E53EE" w14:textId="3F8322B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9" w:type="pct"/>
            <w:noWrap/>
            <w:vAlign w:val="center"/>
            <w:hideMark/>
          </w:tcPr>
          <w:p w14:paraId="17C6A708" w14:textId="24D7D17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8" w:type="pct"/>
            <w:noWrap/>
            <w:vAlign w:val="center"/>
            <w:hideMark/>
          </w:tcPr>
          <w:p w14:paraId="3B02A204" w14:textId="068BE6A1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8" w:type="pct"/>
            <w:noWrap/>
            <w:vAlign w:val="center"/>
            <w:hideMark/>
          </w:tcPr>
          <w:p w14:paraId="6F0E518F" w14:textId="401B4F88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9" w:type="pct"/>
            <w:noWrap/>
            <w:vAlign w:val="center"/>
            <w:hideMark/>
          </w:tcPr>
          <w:p w14:paraId="135BE08D" w14:textId="72C6F23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438" w:type="pct"/>
            <w:noWrap/>
            <w:vAlign w:val="center"/>
            <w:hideMark/>
          </w:tcPr>
          <w:p w14:paraId="46C22F9A" w14:textId="554711B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427" w:type="pct"/>
            <w:noWrap/>
            <w:vAlign w:val="center"/>
            <w:hideMark/>
          </w:tcPr>
          <w:p w14:paraId="22A9117F" w14:textId="227F0B9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</w:tr>
      <w:tr w:rsidR="00830341" w:rsidRPr="00830341" w14:paraId="56C2C87A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6467CD4E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7D3C24BD" w14:textId="7FBAAA8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075A6D1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8" w:type="pct"/>
            <w:noWrap/>
            <w:vAlign w:val="center"/>
            <w:hideMark/>
          </w:tcPr>
          <w:p w14:paraId="3317936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9" w:type="pct"/>
            <w:noWrap/>
            <w:vAlign w:val="center"/>
            <w:hideMark/>
          </w:tcPr>
          <w:p w14:paraId="2A7D8E1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8" w:type="pct"/>
            <w:noWrap/>
            <w:vAlign w:val="center"/>
            <w:hideMark/>
          </w:tcPr>
          <w:p w14:paraId="2DBFBA8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8" w:type="pct"/>
            <w:noWrap/>
            <w:vAlign w:val="center"/>
            <w:hideMark/>
          </w:tcPr>
          <w:p w14:paraId="2F63A82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9" w:type="pct"/>
            <w:noWrap/>
            <w:vAlign w:val="center"/>
            <w:hideMark/>
          </w:tcPr>
          <w:p w14:paraId="1D36DB94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7%</w:t>
            </w:r>
          </w:p>
        </w:tc>
        <w:tc>
          <w:tcPr>
            <w:tcW w:w="438" w:type="pct"/>
            <w:noWrap/>
            <w:vAlign w:val="center"/>
            <w:hideMark/>
          </w:tcPr>
          <w:p w14:paraId="5C927676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5%</w:t>
            </w:r>
          </w:p>
        </w:tc>
        <w:tc>
          <w:tcPr>
            <w:tcW w:w="427" w:type="pct"/>
            <w:noWrap/>
            <w:vAlign w:val="center"/>
            <w:hideMark/>
          </w:tcPr>
          <w:p w14:paraId="79D7617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5%</w:t>
            </w:r>
          </w:p>
        </w:tc>
      </w:tr>
      <w:tr w:rsidR="00830341" w:rsidRPr="00830341" w14:paraId="53D29D54" w14:textId="77777777" w:rsidTr="00567379">
        <w:trPr>
          <w:trHeight w:val="20"/>
        </w:trPr>
        <w:tc>
          <w:tcPr>
            <w:tcW w:w="1011" w:type="pct"/>
            <w:vMerge w:val="restart"/>
            <w:vAlign w:val="center"/>
            <w:hideMark/>
          </w:tcPr>
          <w:p w14:paraId="0991DDA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495" w:type="pct"/>
            <w:noWrap/>
            <w:vAlign w:val="center"/>
            <w:hideMark/>
          </w:tcPr>
          <w:p w14:paraId="3BF0B6F1" w14:textId="41418359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Гкал/ч</w:t>
            </w:r>
          </w:p>
        </w:tc>
        <w:tc>
          <w:tcPr>
            <w:tcW w:w="438" w:type="pct"/>
            <w:noWrap/>
            <w:vAlign w:val="center"/>
            <w:hideMark/>
          </w:tcPr>
          <w:p w14:paraId="1CA717A4" w14:textId="7F7DFBE5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8" w:type="pct"/>
            <w:noWrap/>
            <w:vAlign w:val="center"/>
            <w:hideMark/>
          </w:tcPr>
          <w:p w14:paraId="5142AB1F" w14:textId="1F35832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9" w:type="pct"/>
            <w:noWrap/>
            <w:vAlign w:val="center"/>
            <w:hideMark/>
          </w:tcPr>
          <w:p w14:paraId="05AB951D" w14:textId="62F5CF94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8" w:type="pct"/>
            <w:noWrap/>
            <w:vAlign w:val="center"/>
            <w:hideMark/>
          </w:tcPr>
          <w:p w14:paraId="22842CA3" w14:textId="0B293B22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8" w:type="pct"/>
            <w:noWrap/>
            <w:vAlign w:val="center"/>
            <w:hideMark/>
          </w:tcPr>
          <w:p w14:paraId="43B13E69" w14:textId="47CE3D1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9" w:type="pct"/>
            <w:noWrap/>
            <w:vAlign w:val="center"/>
            <w:hideMark/>
          </w:tcPr>
          <w:p w14:paraId="01B409C8" w14:textId="4E09E4CF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38" w:type="pct"/>
            <w:noWrap/>
            <w:vAlign w:val="center"/>
            <w:hideMark/>
          </w:tcPr>
          <w:p w14:paraId="72E7E3A4" w14:textId="6C9BAA0B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  <w:tc>
          <w:tcPr>
            <w:tcW w:w="427" w:type="pct"/>
            <w:noWrap/>
            <w:vAlign w:val="center"/>
            <w:hideMark/>
          </w:tcPr>
          <w:p w14:paraId="45150E4E" w14:textId="2AD767D3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0,37</w:t>
            </w:r>
          </w:p>
        </w:tc>
      </w:tr>
      <w:tr w:rsidR="00830341" w:rsidRPr="00830341" w14:paraId="1932EECD" w14:textId="77777777" w:rsidTr="00567379">
        <w:trPr>
          <w:trHeight w:val="20"/>
        </w:trPr>
        <w:tc>
          <w:tcPr>
            <w:tcW w:w="1011" w:type="pct"/>
            <w:vMerge/>
            <w:vAlign w:val="center"/>
            <w:hideMark/>
          </w:tcPr>
          <w:p w14:paraId="51EA74EF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5" w:type="pct"/>
            <w:noWrap/>
            <w:vAlign w:val="center"/>
            <w:hideMark/>
          </w:tcPr>
          <w:p w14:paraId="2A94D15D" w14:textId="0958D496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06E95">
              <w:t>%</w:t>
            </w:r>
          </w:p>
        </w:tc>
        <w:tc>
          <w:tcPr>
            <w:tcW w:w="438" w:type="pct"/>
            <w:noWrap/>
            <w:vAlign w:val="center"/>
            <w:hideMark/>
          </w:tcPr>
          <w:p w14:paraId="2A309CC7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8" w:type="pct"/>
            <w:noWrap/>
            <w:vAlign w:val="center"/>
            <w:hideMark/>
          </w:tcPr>
          <w:p w14:paraId="25FB366B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9" w:type="pct"/>
            <w:noWrap/>
            <w:vAlign w:val="center"/>
            <w:hideMark/>
          </w:tcPr>
          <w:p w14:paraId="31635C39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8" w:type="pct"/>
            <w:noWrap/>
            <w:vAlign w:val="center"/>
            <w:hideMark/>
          </w:tcPr>
          <w:p w14:paraId="4BD5B6C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8" w:type="pct"/>
            <w:noWrap/>
            <w:vAlign w:val="center"/>
            <w:hideMark/>
          </w:tcPr>
          <w:p w14:paraId="60D1890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9" w:type="pct"/>
            <w:noWrap/>
            <w:vAlign w:val="center"/>
            <w:hideMark/>
          </w:tcPr>
          <w:p w14:paraId="61825C68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38" w:type="pct"/>
            <w:noWrap/>
            <w:vAlign w:val="center"/>
            <w:hideMark/>
          </w:tcPr>
          <w:p w14:paraId="611FE895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  <w:tc>
          <w:tcPr>
            <w:tcW w:w="427" w:type="pct"/>
            <w:noWrap/>
            <w:vAlign w:val="center"/>
            <w:hideMark/>
          </w:tcPr>
          <w:p w14:paraId="202A7E10" w14:textId="77777777" w:rsidR="00830341" w:rsidRPr="00830341" w:rsidRDefault="00830341" w:rsidP="0083034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30341">
              <w:rPr>
                <w:rFonts w:ascii="Trebuchet MS" w:eastAsia="Times New Roman" w:hAnsi="Trebuchet MS" w:cs="Calibri"/>
                <w:i/>
                <w:iCs/>
                <w:color w:val="000000"/>
                <w:sz w:val="20"/>
                <w:szCs w:val="20"/>
                <w:lang w:eastAsia="ru-RU"/>
              </w:rPr>
              <w:t>59%</w:t>
            </w:r>
          </w:p>
        </w:tc>
      </w:tr>
    </w:tbl>
    <w:p w14:paraId="6C252C17" w14:textId="77777777" w:rsidR="00321103" w:rsidRPr="00321103" w:rsidRDefault="00321103" w:rsidP="00321103">
      <w:pPr>
        <w:widowControl w:val="0"/>
        <w:tabs>
          <w:tab w:val="left" w:pos="993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lang w:eastAsia="ru-RU"/>
        </w:rPr>
      </w:pPr>
    </w:p>
    <w:p w14:paraId="0CFE74F1" w14:textId="287FD974" w:rsidR="00321103" w:rsidRDefault="00321103">
      <w:pPr>
        <w:rPr>
          <w:rFonts w:ascii="Trebuchet MS" w:eastAsia="Times New Roman" w:hAnsi="Trebuchet MS" w:cs="Times New Roman"/>
          <w:spacing w:val="-5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br w:type="page"/>
      </w:r>
    </w:p>
    <w:p w14:paraId="61C6D86F" w14:textId="27831D45" w:rsidR="001255F5" w:rsidRPr="001961B7" w:rsidRDefault="001255F5" w:rsidP="001305DF">
      <w:pPr>
        <w:widowControl w:val="0"/>
        <w:tabs>
          <w:tab w:val="left" w:pos="-142"/>
          <w:tab w:val="left" w:pos="426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60" w:name="_Toc203488790"/>
      <w:r w:rsidRPr="001961B7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5. Мастер-план развития систем теплоснабжения </w:t>
      </w:r>
      <w:bookmarkEnd w:id="256"/>
      <w:bookmarkEnd w:id="257"/>
      <w:r w:rsidR="004B032F" w:rsidRPr="001961B7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муниципального </w:t>
      </w:r>
      <w:r w:rsidR="007E4576" w:rsidRPr="001961B7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округа</w:t>
      </w:r>
      <w:bookmarkEnd w:id="260"/>
    </w:p>
    <w:p w14:paraId="246A0A92" w14:textId="63FAD7DD" w:rsidR="005A4F43" w:rsidRPr="00B04C9B" w:rsidRDefault="005A4F43" w:rsidP="004B032F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61" w:name="_Toc203488791"/>
      <w:r w:rsidRPr="001961B7">
        <w:rPr>
          <w:rFonts w:ascii="Trebuchet MS" w:eastAsia="Times New Roman" w:hAnsi="Trebuchet MS" w:cs="Times New Roman"/>
          <w:b/>
          <w:lang w:eastAsia="ru-RU"/>
        </w:rPr>
        <w:t xml:space="preserve">5.1 </w:t>
      </w:r>
      <w:bookmarkStart w:id="262" w:name="_Toc34466647"/>
      <w:r w:rsidRPr="001961B7">
        <w:rPr>
          <w:rFonts w:ascii="Trebuchet MS" w:eastAsia="Times New Roman" w:hAnsi="Trebuchet MS" w:cs="Times New Roman"/>
          <w:b/>
          <w:lang w:eastAsia="ru-RU"/>
        </w:rPr>
        <w:t xml:space="preserve">Описание вариантов перспективного развития систем теплоснабжения </w:t>
      </w:r>
      <w:r w:rsidR="004B032F" w:rsidRPr="001961B7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7E4576" w:rsidRPr="001961B7">
        <w:rPr>
          <w:rFonts w:ascii="Trebuchet MS" w:eastAsia="Times New Roman" w:hAnsi="Trebuchet MS" w:cs="Times New Roman"/>
          <w:b/>
          <w:lang w:eastAsia="ru-RU"/>
        </w:rPr>
        <w:t>округа</w:t>
      </w:r>
      <w:r w:rsidRPr="001961B7">
        <w:rPr>
          <w:rFonts w:ascii="Trebuchet MS" w:eastAsia="Times New Roman" w:hAnsi="Trebuchet MS" w:cs="Times New Roman"/>
          <w:b/>
          <w:lang w:eastAsia="ru-RU"/>
        </w:rPr>
        <w:t xml:space="preserve"> (в случае их изменения относительно ранее принятого варианта развития систем теплоснабжения</w:t>
      </w:r>
      <w:bookmarkEnd w:id="262"/>
      <w:r w:rsidR="0041785A" w:rsidRPr="001961B7">
        <w:rPr>
          <w:rFonts w:ascii="Trebuchet MS" w:eastAsia="Times New Roman" w:hAnsi="Trebuchet MS" w:cs="Times New Roman"/>
          <w:b/>
          <w:lang w:eastAsia="ru-RU"/>
        </w:rPr>
        <w:t>)</w:t>
      </w:r>
      <w:bookmarkEnd w:id="261"/>
    </w:p>
    <w:p w14:paraId="6006BF90" w14:textId="0DC5E2AB" w:rsidR="00321103" w:rsidRPr="00321103" w:rsidRDefault="00776458" w:rsidP="00776458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63" w:name="_Hlk165016572"/>
      <w:bookmarkStart w:id="264" w:name="_Hlk70180441"/>
      <w:bookmarkStart w:id="265" w:name="_Hlk168261789"/>
      <w:bookmarkStart w:id="266" w:name="_Hlk70364346"/>
      <w:bookmarkStart w:id="267" w:name="_Hlk65562767"/>
      <w:r>
        <w:rPr>
          <w:rFonts w:ascii="Trebuchet MS" w:eastAsia="Times New Roman" w:hAnsi="Trebuchet MS" w:cs="Times New Roman"/>
          <w:spacing w:val="-5"/>
          <w:lang w:eastAsia="ru-RU"/>
        </w:rPr>
        <w:t xml:space="preserve">С начала отопительного сезона 2025/26 гг. 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централизованное теплоснабжение потребителей </w:t>
      </w:r>
      <w:r>
        <w:rPr>
          <w:rFonts w:ascii="Trebuchet MS" w:eastAsia="Times New Roman" w:hAnsi="Trebuchet MS" w:cs="Times New Roman"/>
          <w:spacing w:val="-5"/>
          <w:lang w:eastAsia="ru-RU"/>
        </w:rPr>
        <w:t>Максатихинского муниципального округа будет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производиться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от </w:t>
      </w:r>
      <w:r>
        <w:rPr>
          <w:rFonts w:ascii="Trebuchet MS" w:eastAsia="Times New Roman" w:hAnsi="Trebuchet MS" w:cs="Times New Roman"/>
          <w:spacing w:val="-5"/>
          <w:lang w:eastAsia="ru-RU"/>
        </w:rPr>
        <w:t>21</w:t>
      </w:r>
      <w:r w:rsidR="00321103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>источник</w:t>
      </w:r>
      <w:r>
        <w:rPr>
          <w:rFonts w:ascii="Trebuchet MS" w:eastAsia="Times New Roman" w:hAnsi="Trebuchet MS" w:cs="Times New Roman"/>
          <w:spacing w:val="-5"/>
          <w:lang w:eastAsia="ru-RU"/>
        </w:rPr>
        <w:t>а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тепловой энергии. </w:t>
      </w:r>
    </w:p>
    <w:p w14:paraId="7DEFE0BC" w14:textId="5079E6A3" w:rsidR="00321103" w:rsidRPr="00321103" w:rsidRDefault="00321103" w:rsidP="0032110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spacing w:val="-5"/>
          <w:lang w:eastAsia="ru-RU"/>
        </w:rPr>
        <w:t>Максатихинского</w:t>
      </w:r>
      <w:r w:rsidR="00FF20B4"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округа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регулируемы</w:t>
      </w:r>
      <w:r w:rsidR="00776458">
        <w:rPr>
          <w:rFonts w:ascii="Trebuchet MS" w:eastAsia="Times New Roman" w:hAnsi="Trebuchet MS" w:cs="Times New Roman"/>
          <w:spacing w:val="-5"/>
          <w:lang w:eastAsia="ru-RU"/>
        </w:rPr>
        <w:t>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вид деятельности в сфере теплоснабжения </w:t>
      </w:r>
      <w:r w:rsidR="00776458">
        <w:rPr>
          <w:rFonts w:ascii="Trebuchet MS" w:eastAsia="Times New Roman" w:hAnsi="Trebuchet MS" w:cs="Times New Roman"/>
          <w:spacing w:val="-5"/>
          <w:lang w:eastAsia="ru-RU"/>
        </w:rPr>
        <w:t>будут осуществлять две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 теплоснабжающ</w:t>
      </w:r>
      <w:r w:rsidR="00776458">
        <w:rPr>
          <w:rFonts w:ascii="Trebuchet MS" w:eastAsia="Times New Roman" w:hAnsi="Trebuchet MS" w:cs="Times New Roman"/>
          <w:spacing w:val="-5"/>
          <w:lang w:eastAsia="ru-RU"/>
        </w:rPr>
        <w:t>ие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 организаци</w:t>
      </w:r>
      <w:r w:rsidR="00776458">
        <w:rPr>
          <w:rFonts w:ascii="Trebuchet MS" w:eastAsia="Times New Roman" w:hAnsi="Trebuchet MS" w:cs="Times New Roman"/>
          <w:spacing w:val="-5"/>
          <w:lang w:eastAsia="ru-RU"/>
        </w:rPr>
        <w:t>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:</w:t>
      </w:r>
    </w:p>
    <w:p w14:paraId="163C092B" w14:textId="4698DAC6" w:rsidR="00776458" w:rsidRPr="00776458" w:rsidRDefault="00776458" w:rsidP="00776458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муниципального образования Максатихинский район «Теплосервис» (ИНН 6906013056);</w:t>
      </w:r>
    </w:p>
    <w:p w14:paraId="6970A0F2" w14:textId="24C015B1" w:rsidR="00321103" w:rsidRPr="00321103" w:rsidRDefault="00776458" w:rsidP="00776458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776458">
        <w:rPr>
          <w:rFonts w:ascii="Trebuchet MS" w:eastAsia="Times New Roman" w:hAnsi="Trebuchet MS" w:cs="Times New Roman"/>
          <w:spacing w:val="-5"/>
          <w:lang w:eastAsia="ru-RU"/>
        </w:rPr>
        <w:t>- Муниципальное унитарное предприятие «Теплодом» Максатихинского муниципального округа Тверской области (ИНН 6900022343)</w:t>
      </w:r>
      <w:r>
        <w:rPr>
          <w:rFonts w:ascii="Trebuchet MS" w:eastAsia="Times New Roman" w:hAnsi="Trebuchet MS" w:cs="Times New Roman"/>
          <w:spacing w:val="-5"/>
          <w:lang w:eastAsia="ru-RU"/>
        </w:rPr>
        <w:t>.</w:t>
      </w:r>
      <w:r w:rsidR="00321103"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</w:t>
      </w:r>
    </w:p>
    <w:p w14:paraId="3425B515" w14:textId="118C2462" w:rsidR="00321103" w:rsidRDefault="00321103" w:rsidP="00321103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 w:rsidRPr="00321103">
        <w:rPr>
          <w:rFonts w:ascii="Trebuchet MS" w:eastAsia="Times New Roman" w:hAnsi="Trebuchet MS" w:cs="Times New Roman"/>
          <w:spacing w:val="-5"/>
          <w:lang w:eastAsia="ru-RU"/>
        </w:rPr>
        <w:t>Структурная схема эксплуатационных зон ответственности теплоснабжающ</w:t>
      </w:r>
      <w:r>
        <w:rPr>
          <w:rFonts w:ascii="Trebuchet MS" w:eastAsia="Times New Roman" w:hAnsi="Trebuchet MS" w:cs="Times New Roman"/>
          <w:spacing w:val="-5"/>
          <w:lang w:eastAsia="ru-RU"/>
        </w:rPr>
        <w:t>ей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организаци</w:t>
      </w:r>
      <w:r>
        <w:rPr>
          <w:rFonts w:ascii="Trebuchet MS" w:eastAsia="Times New Roman" w:hAnsi="Trebuchet MS" w:cs="Times New Roman"/>
          <w:spacing w:val="-5"/>
          <w:lang w:eastAsia="ru-RU"/>
        </w:rPr>
        <w:t>и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представлена на рисунке 1.1.1 </w:t>
      </w:r>
      <w:r w:rsidR="00424E6C">
        <w:rPr>
          <w:rFonts w:ascii="Trebuchet MS" w:eastAsia="Times New Roman" w:hAnsi="Trebuchet MS" w:cs="Times New Roman"/>
          <w:spacing w:val="-5"/>
          <w:lang w:eastAsia="ru-RU"/>
        </w:rPr>
        <w:t xml:space="preserve">Том 2. </w:t>
      </w:r>
      <w:r w:rsidR="00674243">
        <w:rPr>
          <w:rFonts w:ascii="Trebuchet MS" w:eastAsia="Times New Roman" w:hAnsi="Trebuchet MS" w:cs="Times New Roman"/>
          <w:spacing w:val="-5"/>
          <w:lang w:eastAsia="ru-RU"/>
        </w:rPr>
        <w:t>«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Обосновывающи</w:t>
      </w:r>
      <w:r w:rsidR="00424E6C">
        <w:rPr>
          <w:rFonts w:ascii="Trebuchet MS" w:eastAsia="Times New Roman" w:hAnsi="Trebuchet MS" w:cs="Times New Roman"/>
          <w:spacing w:val="-5"/>
          <w:lang w:eastAsia="ru-RU"/>
        </w:rPr>
        <w:t>е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 xml:space="preserve"> материал</w:t>
      </w:r>
      <w:r w:rsidR="00424E6C">
        <w:rPr>
          <w:rFonts w:ascii="Trebuchet MS" w:eastAsia="Times New Roman" w:hAnsi="Trebuchet MS" w:cs="Times New Roman"/>
          <w:spacing w:val="-5"/>
          <w:lang w:eastAsia="ru-RU"/>
        </w:rPr>
        <w:t>ы</w:t>
      </w:r>
      <w:r w:rsidR="00674243">
        <w:rPr>
          <w:rFonts w:ascii="Trebuchet MS" w:eastAsia="Times New Roman" w:hAnsi="Trebuchet MS" w:cs="Times New Roman"/>
          <w:spacing w:val="-5"/>
          <w:lang w:eastAsia="ru-RU"/>
        </w:rPr>
        <w:t>»</w:t>
      </w:r>
      <w:r w:rsidRPr="00321103">
        <w:rPr>
          <w:rFonts w:ascii="Trebuchet MS" w:eastAsia="Times New Roman" w:hAnsi="Trebuchet MS" w:cs="Times New Roman"/>
          <w:spacing w:val="-5"/>
          <w:lang w:eastAsia="ru-RU"/>
        </w:rPr>
        <w:t>.</w:t>
      </w:r>
    </w:p>
    <w:bookmarkEnd w:id="263"/>
    <w:p w14:paraId="634172C2" w14:textId="77777777" w:rsidR="00D22B35" w:rsidRDefault="00D22B35" w:rsidP="00D22B3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>Мастер-планом развития систем теплоснабжения муниципального округа предусматривается:</w:t>
      </w:r>
    </w:p>
    <w:p w14:paraId="48113968" w14:textId="69E736B3" w:rsidR="00D22B35" w:rsidRDefault="00D22B35" w:rsidP="00240EA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>сохранение теплоснабжения многоквартирных жилых домов и объектов общественно-делового назначения</w:t>
      </w:r>
      <w:r>
        <w:rPr>
          <w:rFonts w:ascii="Trebuchet MS" w:eastAsia="Times New Roman" w:hAnsi="Trebuchet MS" w:cs="Times New Roman"/>
          <w:spacing w:val="-5"/>
          <w:lang w:eastAsia="ru-RU"/>
        </w:rPr>
        <w:t>, указанных в таблице 1.5.2.2 Том 2. «Обосновывающие материалы»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на территории </w:t>
      </w:r>
      <w:r>
        <w:rPr>
          <w:rFonts w:ascii="Trebuchet MS" w:eastAsia="Times New Roman" w:hAnsi="Trebuchet MS" w:cs="Times New Roman"/>
          <w:spacing w:val="-5"/>
          <w:lang w:eastAsia="ru-RU"/>
        </w:rPr>
        <w:t>пгт.</w:t>
      </w:r>
      <w:r w:rsidRPr="00D22B35">
        <w:rPr>
          <w:rFonts w:ascii="Trebuchet MS" w:eastAsia="Times New Roman" w:hAnsi="Trebuchet MS" w:cs="Times New Roman"/>
          <w:spacing w:val="-5"/>
          <w:lang w:eastAsia="ru-RU"/>
        </w:rPr>
        <w:t xml:space="preserve"> Максатиха от </w:t>
      </w:r>
      <w:r>
        <w:rPr>
          <w:rFonts w:ascii="Trebuchet MS" w:eastAsia="Times New Roman" w:hAnsi="Trebuchet MS" w:cs="Times New Roman"/>
          <w:spacing w:val="-5"/>
          <w:lang w:eastAsia="ru-RU"/>
        </w:rPr>
        <w:t>централизованных систем теплоснабжения;</w:t>
      </w:r>
    </w:p>
    <w:p w14:paraId="3918A7BF" w14:textId="3448E060" w:rsidR="00D22B35" w:rsidRDefault="00D22B35" w:rsidP="00D22B3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 xml:space="preserve">- </w:t>
      </w:r>
      <w:r>
        <w:rPr>
          <w:rFonts w:ascii="Trebuchet MS" w:eastAsia="Times New Roman" w:hAnsi="Trebuchet MS" w:cs="Times New Roman"/>
          <w:lang w:eastAsia="ru-RU"/>
        </w:rPr>
        <w:t xml:space="preserve">до начала отопительного периода 2025/2026 гг. </w:t>
      </w:r>
      <w:r w:rsidRPr="001961B7">
        <w:rPr>
          <w:rFonts w:ascii="Trebuchet MS" w:eastAsia="Times New Roman" w:hAnsi="Trebuchet MS" w:cs="Times New Roman"/>
          <w:lang w:eastAsia="ru-RU"/>
        </w:rPr>
        <w:t>собственникам жилых и нежилых помещений</w:t>
      </w:r>
      <w:r>
        <w:rPr>
          <w:rFonts w:ascii="Trebuchet MS" w:eastAsia="Times New Roman" w:hAnsi="Trebuchet MS" w:cs="Times New Roman"/>
          <w:lang w:eastAsia="ru-RU"/>
        </w:rPr>
        <w:t xml:space="preserve"> пгт. Максатиха, указанных в таблице 5.1.1, </w:t>
      </w:r>
      <w:r w:rsidRPr="001961B7">
        <w:rPr>
          <w:rFonts w:ascii="Trebuchet MS" w:eastAsia="Times New Roman" w:hAnsi="Trebuchet MS" w:cs="Times New Roman"/>
          <w:lang w:eastAsia="ru-RU"/>
        </w:rPr>
        <w:t xml:space="preserve">осуществить мероприятия по переводу </w:t>
      </w:r>
      <w:r>
        <w:rPr>
          <w:rFonts w:ascii="Trebuchet MS" w:eastAsia="Times New Roman" w:hAnsi="Trebuchet MS" w:cs="Times New Roman"/>
          <w:lang w:eastAsia="ru-RU"/>
        </w:rPr>
        <w:t>помещений</w:t>
      </w:r>
      <w:r w:rsidRPr="001961B7">
        <w:rPr>
          <w:rFonts w:ascii="Trebuchet MS" w:eastAsia="Times New Roman" w:hAnsi="Trebuchet MS" w:cs="Times New Roman"/>
          <w:lang w:eastAsia="ru-RU"/>
        </w:rPr>
        <w:t xml:space="preserve"> с централизованного теплоснабжения на индивидуальное </w:t>
      </w:r>
      <w:bookmarkStart w:id="268" w:name="_Hlk206325239"/>
      <w:r>
        <w:rPr>
          <w:rFonts w:ascii="Trebuchet MS" w:eastAsia="Times New Roman" w:hAnsi="Trebuchet MS" w:cs="Times New Roman"/>
          <w:lang w:eastAsia="ru-RU"/>
        </w:rPr>
        <w:t>(</w:t>
      </w:r>
      <w:r w:rsidR="007A2837">
        <w:rPr>
          <w:rFonts w:ascii="Trebuchet MS" w:eastAsia="Times New Roman" w:hAnsi="Trebuchet MS" w:cs="Times New Roman"/>
          <w:lang w:eastAsia="ru-RU"/>
        </w:rPr>
        <w:t>автономное</w:t>
      </w:r>
      <w:r>
        <w:rPr>
          <w:rFonts w:ascii="Trebuchet MS" w:eastAsia="Times New Roman" w:hAnsi="Trebuchet MS" w:cs="Times New Roman"/>
          <w:lang w:eastAsia="ru-RU"/>
        </w:rPr>
        <w:t>)</w:t>
      </w:r>
      <w:r w:rsidRPr="001961B7">
        <w:rPr>
          <w:rFonts w:ascii="Trebuchet MS" w:eastAsia="Times New Roman" w:hAnsi="Trebuchet MS" w:cs="Times New Roman"/>
          <w:lang w:eastAsia="ru-RU"/>
        </w:rPr>
        <w:t xml:space="preserve"> отопление с использованием индивидуальных источников тепловой энергии (котлы</w:t>
      </w:r>
      <w:r w:rsidR="00500D4F">
        <w:rPr>
          <w:rFonts w:ascii="Trebuchet MS" w:eastAsia="Times New Roman" w:hAnsi="Trebuchet MS" w:cs="Times New Roman"/>
          <w:lang w:eastAsia="ru-RU"/>
        </w:rPr>
        <w:t xml:space="preserve"> или </w:t>
      </w:r>
      <w:bookmarkStart w:id="269" w:name="_Hlk206325496"/>
      <w:r w:rsidR="00500D4F">
        <w:rPr>
          <w:rFonts w:ascii="Trebuchet MS" w:eastAsia="Times New Roman" w:hAnsi="Trebuchet MS" w:cs="Times New Roman"/>
          <w:lang w:eastAsia="ru-RU"/>
        </w:rPr>
        <w:t>ин</w:t>
      </w:r>
      <w:r w:rsidR="007A2837">
        <w:rPr>
          <w:rFonts w:ascii="Trebuchet MS" w:eastAsia="Times New Roman" w:hAnsi="Trebuchet MS" w:cs="Times New Roman"/>
          <w:lang w:eastAsia="ru-RU"/>
        </w:rPr>
        <w:t>ы</w:t>
      </w:r>
      <w:r w:rsidR="00500D4F">
        <w:rPr>
          <w:rFonts w:ascii="Trebuchet MS" w:eastAsia="Times New Roman" w:hAnsi="Trebuchet MS" w:cs="Times New Roman"/>
          <w:lang w:eastAsia="ru-RU"/>
        </w:rPr>
        <w:t>е отопительн</w:t>
      </w:r>
      <w:r w:rsidR="007A2837">
        <w:rPr>
          <w:rFonts w:ascii="Trebuchet MS" w:eastAsia="Times New Roman" w:hAnsi="Trebuchet MS" w:cs="Times New Roman"/>
          <w:lang w:eastAsia="ru-RU"/>
        </w:rPr>
        <w:t>ы</w:t>
      </w:r>
      <w:r w:rsidR="00500D4F">
        <w:rPr>
          <w:rFonts w:ascii="Trebuchet MS" w:eastAsia="Times New Roman" w:hAnsi="Trebuchet MS" w:cs="Times New Roman"/>
          <w:lang w:eastAsia="ru-RU"/>
        </w:rPr>
        <w:t xml:space="preserve">е </w:t>
      </w:r>
      <w:r w:rsidR="007A2837">
        <w:rPr>
          <w:rFonts w:ascii="Trebuchet MS" w:eastAsia="Times New Roman" w:hAnsi="Trebuchet MS" w:cs="Times New Roman"/>
          <w:lang w:eastAsia="ru-RU"/>
        </w:rPr>
        <w:t>приборы</w:t>
      </w:r>
      <w:bookmarkEnd w:id="269"/>
      <w:r w:rsidRPr="001961B7">
        <w:rPr>
          <w:rFonts w:ascii="Trebuchet MS" w:eastAsia="Times New Roman" w:hAnsi="Trebuchet MS" w:cs="Times New Roman"/>
          <w:lang w:eastAsia="ru-RU"/>
        </w:rPr>
        <w:t>), работающих на природном газе или на альтернативных вид</w:t>
      </w:r>
      <w:r w:rsidR="007A2837">
        <w:rPr>
          <w:rFonts w:ascii="Trebuchet MS" w:eastAsia="Times New Roman" w:hAnsi="Trebuchet MS" w:cs="Times New Roman"/>
          <w:lang w:eastAsia="ru-RU"/>
        </w:rPr>
        <w:t>ах</w:t>
      </w:r>
      <w:r w:rsidRPr="001961B7">
        <w:rPr>
          <w:rFonts w:ascii="Trebuchet MS" w:eastAsia="Times New Roman" w:hAnsi="Trebuchet MS" w:cs="Times New Roman"/>
          <w:lang w:eastAsia="ru-RU"/>
        </w:rPr>
        <w:t xml:space="preserve"> ресурсов</w:t>
      </w:r>
      <w:r>
        <w:rPr>
          <w:rFonts w:ascii="Trebuchet MS" w:eastAsia="Times New Roman" w:hAnsi="Trebuchet MS" w:cs="Times New Roman"/>
          <w:lang w:eastAsia="ru-RU"/>
        </w:rPr>
        <w:t>;</w:t>
      </w:r>
      <w:bookmarkEnd w:id="268"/>
    </w:p>
    <w:p w14:paraId="5B73ABC5" w14:textId="61301B3D" w:rsidR="00D22B35" w:rsidRDefault="00D22B35" w:rsidP="00D22B3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- строительство газовых источников тепловой взамен существующих на территории населенных пунктов, предусмотренных к газификации в рамках </w:t>
      </w:r>
      <w:r w:rsidRPr="00D22B35">
        <w:rPr>
          <w:rFonts w:ascii="Trebuchet MS" w:eastAsia="Times New Roman" w:hAnsi="Trebuchet MS" w:cs="Times New Roman"/>
          <w:lang w:eastAsia="ru-RU"/>
        </w:rPr>
        <w:t>региональной программ</w:t>
      </w:r>
      <w:r>
        <w:rPr>
          <w:rFonts w:ascii="Trebuchet MS" w:eastAsia="Times New Roman" w:hAnsi="Trebuchet MS" w:cs="Times New Roman"/>
          <w:lang w:eastAsia="ru-RU"/>
        </w:rPr>
        <w:t>ы</w:t>
      </w:r>
      <w:r w:rsidRPr="00D22B35">
        <w:rPr>
          <w:rFonts w:ascii="Trebuchet MS" w:eastAsia="Times New Roman" w:hAnsi="Trebuchet MS" w:cs="Times New Roman"/>
          <w:lang w:eastAsia="ru-RU"/>
        </w:rPr>
        <w:t xml:space="preserve"> </w:t>
      </w:r>
      <w:r>
        <w:rPr>
          <w:rFonts w:ascii="Trebuchet MS" w:eastAsia="Times New Roman" w:hAnsi="Trebuchet MS" w:cs="Times New Roman"/>
          <w:lang w:eastAsia="ru-RU"/>
        </w:rPr>
        <w:t>«Г</w:t>
      </w:r>
      <w:r w:rsidRPr="00D22B35">
        <w:rPr>
          <w:rFonts w:ascii="Trebuchet MS" w:eastAsia="Times New Roman" w:hAnsi="Trebuchet MS" w:cs="Times New Roman"/>
          <w:lang w:eastAsia="ru-RU"/>
        </w:rPr>
        <w:t>азификации жилищно-коммунального хозяйства, промышленных и иных организаций в Тверской области на 2025-2034 годы»</w:t>
      </w:r>
      <w:r>
        <w:rPr>
          <w:rFonts w:ascii="Trebuchet MS" w:eastAsia="Times New Roman" w:hAnsi="Trebuchet MS" w:cs="Times New Roman"/>
          <w:lang w:eastAsia="ru-RU"/>
        </w:rPr>
        <w:t xml:space="preserve"> (п. Ривицикй, д. Фабрика).</w:t>
      </w:r>
    </w:p>
    <w:p w14:paraId="268CC92B" w14:textId="7790EECC" w:rsidR="0089089C" w:rsidRDefault="0089089C" w:rsidP="00D22B35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spacing w:val="-5"/>
          <w:lang w:eastAsia="ru-RU"/>
        </w:rPr>
        <w:t>Мастер-план развития систем теплоснабжения пгт. Максатиха представлен на рисунке 5.1.1.</w:t>
      </w:r>
    </w:p>
    <w:p w14:paraId="081837E8" w14:textId="7A4800C8" w:rsidR="00C9485A" w:rsidRPr="00C9485A" w:rsidRDefault="00D22B35" w:rsidP="00C9485A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5263FC">
        <w:rPr>
          <w:rFonts w:ascii="Trebuchet MS" w:eastAsia="Times New Roman" w:hAnsi="Trebuchet MS" w:cs="Times New Roman"/>
          <w:b/>
          <w:bCs/>
          <w:lang w:eastAsia="ru-RU"/>
        </w:rPr>
        <w:t>Таблица 5.1.1 – Реестр зданий и помещений переводимых на индивидуальное (</w:t>
      </w:r>
      <w:bookmarkStart w:id="270" w:name="_Hlk206325249"/>
      <w:r w:rsidR="007A2837">
        <w:rPr>
          <w:rFonts w:ascii="Trebuchet MS" w:eastAsia="Times New Roman" w:hAnsi="Trebuchet MS" w:cs="Times New Roman"/>
          <w:b/>
          <w:bCs/>
          <w:lang w:eastAsia="ru-RU"/>
        </w:rPr>
        <w:t>автономное</w:t>
      </w:r>
      <w:bookmarkEnd w:id="270"/>
      <w:r w:rsidRPr="005263FC">
        <w:rPr>
          <w:rFonts w:ascii="Trebuchet MS" w:eastAsia="Times New Roman" w:hAnsi="Trebuchet MS" w:cs="Times New Roman"/>
          <w:b/>
          <w:bCs/>
          <w:lang w:eastAsia="ru-RU"/>
        </w:rPr>
        <w:t>) отопление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91"/>
        <w:gridCol w:w="2215"/>
        <w:gridCol w:w="2813"/>
        <w:gridCol w:w="4149"/>
      </w:tblGrid>
      <w:tr w:rsidR="00C9485A" w:rsidRPr="00C9485A" w14:paraId="17CC4934" w14:textId="77777777" w:rsidTr="0089089C">
        <w:trPr>
          <w:trHeight w:val="20"/>
          <w:tblHeader/>
        </w:trPr>
        <w:tc>
          <w:tcPr>
            <w:tcW w:w="791" w:type="dxa"/>
            <w:shd w:val="clear" w:color="auto" w:fill="CCFF99"/>
            <w:noWrap/>
            <w:vAlign w:val="center"/>
            <w:hideMark/>
          </w:tcPr>
          <w:p w14:paraId="0645B80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15" w:type="dxa"/>
            <w:shd w:val="clear" w:color="auto" w:fill="CCFF99"/>
          </w:tcPr>
          <w:p w14:paraId="0969C265" w14:textId="6C55B61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населенного пункта</w:t>
            </w:r>
          </w:p>
        </w:tc>
        <w:tc>
          <w:tcPr>
            <w:tcW w:w="2813" w:type="dxa"/>
            <w:shd w:val="clear" w:color="auto" w:fill="CCFF99"/>
            <w:noWrap/>
            <w:vAlign w:val="center"/>
            <w:hideMark/>
          </w:tcPr>
          <w:p w14:paraId="3BB09405" w14:textId="6619DE1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4149" w:type="dxa"/>
            <w:shd w:val="clear" w:color="auto" w:fill="CCFF99"/>
            <w:vAlign w:val="center"/>
            <w:hideMark/>
          </w:tcPr>
          <w:p w14:paraId="002B4A41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Номер (индекс) жилого помещения</w:t>
            </w:r>
          </w:p>
        </w:tc>
      </w:tr>
      <w:tr w:rsidR="00C9485A" w:rsidRPr="00C9485A" w14:paraId="676ABD28" w14:textId="77777777" w:rsidTr="0089089C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0DED65E5" w14:textId="24C0215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Категория теплопотребления – «население»</w:t>
            </w:r>
          </w:p>
        </w:tc>
      </w:tr>
      <w:tr w:rsidR="00C9485A" w:rsidRPr="00C9485A" w14:paraId="08412953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320FC1A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15" w:type="dxa"/>
          </w:tcPr>
          <w:p w14:paraId="4BA4B9E3" w14:textId="0F19A07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37439BB" w14:textId="39534C5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II,11</w:t>
            </w:r>
          </w:p>
        </w:tc>
        <w:tc>
          <w:tcPr>
            <w:tcW w:w="4149" w:type="dxa"/>
            <w:noWrap/>
            <w:vAlign w:val="bottom"/>
            <w:hideMark/>
          </w:tcPr>
          <w:p w14:paraId="4CD7A77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5A321409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6DB107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15" w:type="dxa"/>
          </w:tcPr>
          <w:p w14:paraId="7AAC6A18" w14:textId="4CF79A6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5D14AC94" w14:textId="097C253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II,14</w:t>
            </w:r>
          </w:p>
        </w:tc>
        <w:tc>
          <w:tcPr>
            <w:tcW w:w="4149" w:type="dxa"/>
            <w:noWrap/>
            <w:vAlign w:val="bottom"/>
            <w:hideMark/>
          </w:tcPr>
          <w:p w14:paraId="7D2D9ECD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27CBCEB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E3776F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15" w:type="dxa"/>
          </w:tcPr>
          <w:p w14:paraId="1A376C96" w14:textId="51EBD3B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0DB7F1A" w14:textId="436F26F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II,1а</w:t>
            </w:r>
          </w:p>
        </w:tc>
        <w:tc>
          <w:tcPr>
            <w:tcW w:w="4149" w:type="dxa"/>
            <w:noWrap/>
            <w:vAlign w:val="bottom"/>
            <w:hideMark/>
          </w:tcPr>
          <w:p w14:paraId="3FA7EA14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561F3CD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0C721D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15" w:type="dxa"/>
          </w:tcPr>
          <w:p w14:paraId="47E392DB" w14:textId="5F26BD7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269441E" w14:textId="5B4D849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</w:t>
            </w:r>
          </w:p>
        </w:tc>
        <w:tc>
          <w:tcPr>
            <w:tcW w:w="4149" w:type="dxa"/>
            <w:noWrap/>
            <w:vAlign w:val="bottom"/>
            <w:hideMark/>
          </w:tcPr>
          <w:p w14:paraId="1B66E9A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28256A04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76E987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15" w:type="dxa"/>
          </w:tcPr>
          <w:p w14:paraId="23B5456E" w14:textId="6C3F8D3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8DAFCB2" w14:textId="0085AFC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II,20</w:t>
            </w:r>
          </w:p>
        </w:tc>
        <w:tc>
          <w:tcPr>
            <w:tcW w:w="4149" w:type="dxa"/>
            <w:noWrap/>
            <w:vAlign w:val="bottom"/>
            <w:hideMark/>
          </w:tcPr>
          <w:p w14:paraId="441D03B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63D955D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E60D4B3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15" w:type="dxa"/>
          </w:tcPr>
          <w:p w14:paraId="223802E3" w14:textId="5D18808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3CCA82D" w14:textId="7C35422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II,3</w:t>
            </w:r>
          </w:p>
        </w:tc>
        <w:tc>
          <w:tcPr>
            <w:tcW w:w="4149" w:type="dxa"/>
            <w:noWrap/>
            <w:vAlign w:val="center"/>
            <w:hideMark/>
          </w:tcPr>
          <w:p w14:paraId="7D5C955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03BFEC37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3BFC87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15" w:type="dxa"/>
          </w:tcPr>
          <w:p w14:paraId="24F7007A" w14:textId="1007419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F7B4F03" w14:textId="59D3948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II,4</w:t>
            </w:r>
          </w:p>
        </w:tc>
        <w:tc>
          <w:tcPr>
            <w:tcW w:w="4149" w:type="dxa"/>
            <w:noWrap/>
            <w:vAlign w:val="center"/>
            <w:hideMark/>
          </w:tcPr>
          <w:p w14:paraId="0892D34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515E81B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4D5ADE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15" w:type="dxa"/>
          </w:tcPr>
          <w:p w14:paraId="71AE7AFC" w14:textId="016B039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47D7266" w14:textId="32DA099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 II,8</w:t>
            </w:r>
          </w:p>
        </w:tc>
        <w:tc>
          <w:tcPr>
            <w:tcW w:w="4149" w:type="dxa"/>
            <w:noWrap/>
            <w:vAlign w:val="bottom"/>
            <w:hideMark/>
          </w:tcPr>
          <w:p w14:paraId="1B9A9A1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19DC908B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4760A6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15" w:type="dxa"/>
          </w:tcPr>
          <w:p w14:paraId="19242BF9" w14:textId="017555E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F7B07C3" w14:textId="4DB0F7E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</w:t>
            </w:r>
          </w:p>
        </w:tc>
        <w:tc>
          <w:tcPr>
            <w:tcW w:w="4149" w:type="dxa"/>
            <w:noWrap/>
            <w:vAlign w:val="center"/>
            <w:hideMark/>
          </w:tcPr>
          <w:p w14:paraId="6DE5899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50894C92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DA1F5F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15" w:type="dxa"/>
          </w:tcPr>
          <w:p w14:paraId="6E82618A" w14:textId="0D6D528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9650967" w14:textId="1BB7A00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Солнечный,10</w:t>
            </w:r>
          </w:p>
        </w:tc>
        <w:tc>
          <w:tcPr>
            <w:tcW w:w="4149" w:type="dxa"/>
            <w:noWrap/>
            <w:vAlign w:val="bottom"/>
            <w:hideMark/>
          </w:tcPr>
          <w:p w14:paraId="042668A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7FDAED2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E4B539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15" w:type="dxa"/>
          </w:tcPr>
          <w:p w14:paraId="566AEA82" w14:textId="3604526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6AD24D19" w14:textId="1AE4CBC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Солнечный,11</w:t>
            </w:r>
          </w:p>
        </w:tc>
        <w:tc>
          <w:tcPr>
            <w:tcW w:w="4149" w:type="dxa"/>
            <w:noWrap/>
            <w:vAlign w:val="bottom"/>
            <w:hideMark/>
          </w:tcPr>
          <w:p w14:paraId="20E4AD5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4F5CDB9D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CC89F0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15" w:type="dxa"/>
          </w:tcPr>
          <w:p w14:paraId="246FF2B3" w14:textId="5ED9476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07898951" w14:textId="5EB36D2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Солнечный,16</w:t>
            </w:r>
          </w:p>
        </w:tc>
        <w:tc>
          <w:tcPr>
            <w:tcW w:w="4149" w:type="dxa"/>
            <w:noWrap/>
            <w:vAlign w:val="bottom"/>
            <w:hideMark/>
          </w:tcPr>
          <w:p w14:paraId="42659DA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131CF0B6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86203B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15" w:type="dxa"/>
          </w:tcPr>
          <w:p w14:paraId="27A6A2C0" w14:textId="50958C8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335F3C7" w14:textId="75BE7BF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Солнечный,1а</w:t>
            </w:r>
          </w:p>
        </w:tc>
        <w:tc>
          <w:tcPr>
            <w:tcW w:w="4149" w:type="dxa"/>
            <w:noWrap/>
            <w:vAlign w:val="bottom"/>
            <w:hideMark/>
          </w:tcPr>
          <w:p w14:paraId="67D5E0C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3638FB67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84B355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15" w:type="dxa"/>
          </w:tcPr>
          <w:p w14:paraId="29BC0504" w14:textId="143C8A1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84AC996" w14:textId="3EBE688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</w:t>
            </w:r>
          </w:p>
        </w:tc>
        <w:tc>
          <w:tcPr>
            <w:tcW w:w="4149" w:type="dxa"/>
            <w:noWrap/>
            <w:vAlign w:val="bottom"/>
            <w:hideMark/>
          </w:tcPr>
          <w:p w14:paraId="48245E0D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768D8BC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31180B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15" w:type="dxa"/>
          </w:tcPr>
          <w:p w14:paraId="3A612552" w14:textId="718A113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1841F0A" w14:textId="2D19305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Солнечный,20</w:t>
            </w:r>
          </w:p>
        </w:tc>
        <w:tc>
          <w:tcPr>
            <w:tcW w:w="4149" w:type="dxa"/>
            <w:noWrap/>
            <w:vAlign w:val="center"/>
            <w:hideMark/>
          </w:tcPr>
          <w:p w14:paraId="14A7705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366BD22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F391B4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15" w:type="dxa"/>
          </w:tcPr>
          <w:p w14:paraId="558BD321" w14:textId="58C3065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CD84A89" w14:textId="3BE183D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Солнечный,21</w:t>
            </w:r>
          </w:p>
        </w:tc>
        <w:tc>
          <w:tcPr>
            <w:tcW w:w="4149" w:type="dxa"/>
            <w:noWrap/>
            <w:vAlign w:val="center"/>
            <w:hideMark/>
          </w:tcPr>
          <w:p w14:paraId="50B0382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4D1B1FB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772851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215" w:type="dxa"/>
          </w:tcPr>
          <w:p w14:paraId="679FBD53" w14:textId="4CD6A9E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F687EA0" w14:textId="702F74C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Солнечный,23</w:t>
            </w:r>
          </w:p>
        </w:tc>
        <w:tc>
          <w:tcPr>
            <w:tcW w:w="4149" w:type="dxa"/>
            <w:noWrap/>
            <w:vAlign w:val="center"/>
            <w:hideMark/>
          </w:tcPr>
          <w:p w14:paraId="56CE8D9A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26AAC31D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49D8ADA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215" w:type="dxa"/>
          </w:tcPr>
          <w:p w14:paraId="034C3F04" w14:textId="624086D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AE483F8" w14:textId="762EFA7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Солнечный,24</w:t>
            </w:r>
          </w:p>
        </w:tc>
        <w:tc>
          <w:tcPr>
            <w:tcW w:w="4149" w:type="dxa"/>
            <w:noWrap/>
            <w:vAlign w:val="center"/>
            <w:hideMark/>
          </w:tcPr>
          <w:p w14:paraId="3BA7927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359C6D7A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00BE7E3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215" w:type="dxa"/>
          </w:tcPr>
          <w:p w14:paraId="4C1D7E95" w14:textId="6080C47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3CB935B" w14:textId="1F1A398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Солнечный,25</w:t>
            </w:r>
          </w:p>
        </w:tc>
        <w:tc>
          <w:tcPr>
            <w:tcW w:w="4149" w:type="dxa"/>
            <w:noWrap/>
            <w:vAlign w:val="center"/>
            <w:hideMark/>
          </w:tcPr>
          <w:p w14:paraId="13E0E42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47CBBED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D20B09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20</w:t>
            </w:r>
          </w:p>
        </w:tc>
        <w:tc>
          <w:tcPr>
            <w:tcW w:w="2215" w:type="dxa"/>
          </w:tcPr>
          <w:p w14:paraId="39E6AD80" w14:textId="46FEAA9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A2397CC" w14:textId="228DEDC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Солнечный,26</w:t>
            </w:r>
          </w:p>
        </w:tc>
        <w:tc>
          <w:tcPr>
            <w:tcW w:w="4149" w:type="dxa"/>
            <w:noWrap/>
            <w:vAlign w:val="center"/>
            <w:hideMark/>
          </w:tcPr>
          <w:p w14:paraId="4283727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541D07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E63FB24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215" w:type="dxa"/>
          </w:tcPr>
          <w:p w14:paraId="0D36BE9E" w14:textId="32E3C2D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CA67C28" w14:textId="619ADDA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Солнечный,27</w:t>
            </w:r>
          </w:p>
        </w:tc>
        <w:tc>
          <w:tcPr>
            <w:tcW w:w="4149" w:type="dxa"/>
            <w:noWrap/>
            <w:vAlign w:val="center"/>
            <w:hideMark/>
          </w:tcPr>
          <w:p w14:paraId="69F5C98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22469473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8E7E99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215" w:type="dxa"/>
          </w:tcPr>
          <w:p w14:paraId="6B59405D" w14:textId="66B5A2D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3F9C0DE" w14:textId="083B708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Солнечный,28</w:t>
            </w:r>
          </w:p>
        </w:tc>
        <w:tc>
          <w:tcPr>
            <w:tcW w:w="4149" w:type="dxa"/>
            <w:noWrap/>
            <w:vAlign w:val="center"/>
            <w:hideMark/>
          </w:tcPr>
          <w:p w14:paraId="6F68CB2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03BC4CDF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8B9CE3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215" w:type="dxa"/>
          </w:tcPr>
          <w:p w14:paraId="5BC9A848" w14:textId="613506E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B2967BA" w14:textId="5A070EA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Солнечный,29</w:t>
            </w:r>
          </w:p>
        </w:tc>
        <w:tc>
          <w:tcPr>
            <w:tcW w:w="4149" w:type="dxa"/>
            <w:noWrap/>
            <w:vAlign w:val="center"/>
            <w:hideMark/>
          </w:tcPr>
          <w:p w14:paraId="5E7D308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77081D21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DDAA9A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215" w:type="dxa"/>
          </w:tcPr>
          <w:p w14:paraId="403B3D18" w14:textId="4A57460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7E6BA7F" w14:textId="6249B1E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</w:t>
            </w:r>
          </w:p>
        </w:tc>
        <w:tc>
          <w:tcPr>
            <w:tcW w:w="4149" w:type="dxa"/>
            <w:noWrap/>
            <w:vAlign w:val="center"/>
            <w:hideMark/>
          </w:tcPr>
          <w:p w14:paraId="698D913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6D2B05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D525F6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215" w:type="dxa"/>
          </w:tcPr>
          <w:p w14:paraId="0BB68F9A" w14:textId="1126608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C226874" w14:textId="3BA3887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Солнечный,30</w:t>
            </w:r>
          </w:p>
        </w:tc>
        <w:tc>
          <w:tcPr>
            <w:tcW w:w="4149" w:type="dxa"/>
            <w:noWrap/>
            <w:vAlign w:val="center"/>
            <w:hideMark/>
          </w:tcPr>
          <w:p w14:paraId="3F0DFDE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0F80CCF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BC37AC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215" w:type="dxa"/>
          </w:tcPr>
          <w:p w14:paraId="73C019AF" w14:textId="0851B05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4B0715" w14:textId="75AFC90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Солнечный,31</w:t>
            </w:r>
          </w:p>
        </w:tc>
        <w:tc>
          <w:tcPr>
            <w:tcW w:w="4149" w:type="dxa"/>
            <w:noWrap/>
            <w:vAlign w:val="center"/>
            <w:hideMark/>
          </w:tcPr>
          <w:p w14:paraId="2A5B66B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7CD09BB9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B438F3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215" w:type="dxa"/>
          </w:tcPr>
          <w:p w14:paraId="26683732" w14:textId="40E62A1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9DB3F39" w14:textId="2BA6506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Солнечный,32</w:t>
            </w:r>
          </w:p>
        </w:tc>
        <w:tc>
          <w:tcPr>
            <w:tcW w:w="4149" w:type="dxa"/>
            <w:noWrap/>
            <w:vAlign w:val="center"/>
            <w:hideMark/>
          </w:tcPr>
          <w:p w14:paraId="7B1557A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5D36EC97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F3045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215" w:type="dxa"/>
          </w:tcPr>
          <w:p w14:paraId="16D28BD7" w14:textId="58EA325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AFB3CE0" w14:textId="071A4B9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Солнечный,33</w:t>
            </w:r>
          </w:p>
        </w:tc>
        <w:tc>
          <w:tcPr>
            <w:tcW w:w="4149" w:type="dxa"/>
            <w:noWrap/>
            <w:vAlign w:val="center"/>
            <w:hideMark/>
          </w:tcPr>
          <w:p w14:paraId="035B361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35BE8B54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F1F4DB3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215" w:type="dxa"/>
          </w:tcPr>
          <w:p w14:paraId="39D99E8C" w14:textId="2B9AEA7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EF494A3" w14:textId="264B827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Солнечный,34</w:t>
            </w:r>
          </w:p>
        </w:tc>
        <w:tc>
          <w:tcPr>
            <w:tcW w:w="4149" w:type="dxa"/>
            <w:noWrap/>
            <w:vAlign w:val="center"/>
            <w:hideMark/>
          </w:tcPr>
          <w:p w14:paraId="57F6E51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682CF766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F3DA4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215" w:type="dxa"/>
          </w:tcPr>
          <w:p w14:paraId="71D1A931" w14:textId="7122629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B0A8C12" w14:textId="6CA42FF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Солнечный,37</w:t>
            </w:r>
          </w:p>
        </w:tc>
        <w:tc>
          <w:tcPr>
            <w:tcW w:w="4149" w:type="dxa"/>
            <w:noWrap/>
            <w:vAlign w:val="center"/>
            <w:hideMark/>
          </w:tcPr>
          <w:p w14:paraId="6EAC6F0B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F63FA9" w:rsidRPr="00C9485A" w14:paraId="316765AF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01BEE61" w14:textId="77777777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215" w:type="dxa"/>
          </w:tcPr>
          <w:p w14:paraId="31294C0C" w14:textId="4F2C7ED6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A94CF69" w14:textId="1354A421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Солнечный,38</w:t>
            </w:r>
          </w:p>
        </w:tc>
        <w:tc>
          <w:tcPr>
            <w:tcW w:w="4149" w:type="dxa"/>
            <w:noWrap/>
            <w:vAlign w:val="bottom"/>
            <w:hideMark/>
          </w:tcPr>
          <w:p w14:paraId="69E5D69E" w14:textId="7856387D" w:rsidR="00F63FA9" w:rsidRPr="007A2837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  <w:r w:rsidR="00B51050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, кв.2</w:t>
            </w:r>
          </w:p>
        </w:tc>
      </w:tr>
      <w:tr w:rsidR="00F63FA9" w:rsidRPr="00C9485A" w14:paraId="36ABA746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6B4AED5" w14:textId="77777777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215" w:type="dxa"/>
          </w:tcPr>
          <w:p w14:paraId="659F1B31" w14:textId="790AC50F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CA40D6D" w14:textId="18573BD5" w:rsidR="00F63FA9" w:rsidRPr="00C9485A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</w:t>
            </w:r>
          </w:p>
        </w:tc>
        <w:tc>
          <w:tcPr>
            <w:tcW w:w="4149" w:type="dxa"/>
            <w:noWrap/>
            <w:vAlign w:val="bottom"/>
            <w:hideMark/>
          </w:tcPr>
          <w:p w14:paraId="7CA3E596" w14:textId="157752DB" w:rsidR="00F63FA9" w:rsidRPr="007A2837" w:rsidRDefault="00F63FA9" w:rsidP="00F63FA9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4CC435FD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23D04F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215" w:type="dxa"/>
          </w:tcPr>
          <w:p w14:paraId="574BBD5C" w14:textId="2D36D12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9F45E16" w14:textId="23E3053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Солнечный,40</w:t>
            </w:r>
          </w:p>
        </w:tc>
        <w:tc>
          <w:tcPr>
            <w:tcW w:w="4149" w:type="dxa"/>
            <w:noWrap/>
            <w:vAlign w:val="center"/>
            <w:hideMark/>
          </w:tcPr>
          <w:p w14:paraId="1ECA2A44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5B257F1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E58091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215" w:type="dxa"/>
          </w:tcPr>
          <w:p w14:paraId="62777B2C" w14:textId="2B03879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261C3EC" w14:textId="0FAC5CF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Солнечный,41</w:t>
            </w:r>
          </w:p>
        </w:tc>
        <w:tc>
          <w:tcPr>
            <w:tcW w:w="4149" w:type="dxa"/>
            <w:noWrap/>
            <w:vAlign w:val="center"/>
            <w:hideMark/>
          </w:tcPr>
          <w:p w14:paraId="6BA60548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28C59F2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88A3B0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215" w:type="dxa"/>
          </w:tcPr>
          <w:p w14:paraId="1ED1EE21" w14:textId="41754FF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A064311" w14:textId="1CBD221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Солнечный,42</w:t>
            </w:r>
          </w:p>
        </w:tc>
        <w:tc>
          <w:tcPr>
            <w:tcW w:w="4149" w:type="dxa"/>
            <w:noWrap/>
            <w:vAlign w:val="center"/>
            <w:hideMark/>
          </w:tcPr>
          <w:p w14:paraId="5D47DBBC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C9485A" w:rsidRPr="00C9485A" w14:paraId="5EB4E0B7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078600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215" w:type="dxa"/>
          </w:tcPr>
          <w:p w14:paraId="517E0B2B" w14:textId="4C89CC1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509E9B4" w14:textId="76A921A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Солнечный,43</w:t>
            </w:r>
          </w:p>
        </w:tc>
        <w:tc>
          <w:tcPr>
            <w:tcW w:w="4149" w:type="dxa"/>
            <w:noWrap/>
            <w:vAlign w:val="center"/>
            <w:hideMark/>
          </w:tcPr>
          <w:p w14:paraId="48577874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C9485A" w:rsidRPr="00C9485A" w14:paraId="1EEE607F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C1DBFD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215" w:type="dxa"/>
          </w:tcPr>
          <w:p w14:paraId="0DC59DA1" w14:textId="5D665C0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C569D5C" w14:textId="6B7F4D4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Солнечный,48</w:t>
            </w:r>
          </w:p>
        </w:tc>
        <w:tc>
          <w:tcPr>
            <w:tcW w:w="4149" w:type="dxa"/>
            <w:noWrap/>
            <w:vAlign w:val="center"/>
            <w:hideMark/>
          </w:tcPr>
          <w:p w14:paraId="21DFB9FA" w14:textId="2932667C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  <w:r w:rsidR="004F7B3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, кв.2</w:t>
            </w:r>
          </w:p>
        </w:tc>
      </w:tr>
      <w:tr w:rsidR="00C9485A" w:rsidRPr="00C9485A" w14:paraId="62D525A6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9F8B63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215" w:type="dxa"/>
          </w:tcPr>
          <w:p w14:paraId="466BC79C" w14:textId="3AE546B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57319CD" w14:textId="713CD95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Солнечный,49</w:t>
            </w:r>
          </w:p>
        </w:tc>
        <w:tc>
          <w:tcPr>
            <w:tcW w:w="4149" w:type="dxa"/>
            <w:noWrap/>
            <w:vAlign w:val="center"/>
            <w:hideMark/>
          </w:tcPr>
          <w:p w14:paraId="7BB17B53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60E3803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6122CF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215" w:type="dxa"/>
          </w:tcPr>
          <w:p w14:paraId="2E4A3A6F" w14:textId="08D5DF7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2252F903" w14:textId="2FD58B3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</w:t>
            </w:r>
          </w:p>
        </w:tc>
        <w:tc>
          <w:tcPr>
            <w:tcW w:w="4149" w:type="dxa"/>
            <w:noWrap/>
            <w:vAlign w:val="center"/>
            <w:hideMark/>
          </w:tcPr>
          <w:p w14:paraId="6427AB4C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DB658A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12B99BC4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215" w:type="dxa"/>
          </w:tcPr>
          <w:p w14:paraId="3F47FE92" w14:textId="0FEA0EE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5995803" w14:textId="70B0876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Солнечный,50</w:t>
            </w:r>
          </w:p>
        </w:tc>
        <w:tc>
          <w:tcPr>
            <w:tcW w:w="4149" w:type="dxa"/>
            <w:noWrap/>
            <w:vAlign w:val="center"/>
            <w:hideMark/>
          </w:tcPr>
          <w:p w14:paraId="16D25292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2FBFD58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77489B6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215" w:type="dxa"/>
          </w:tcPr>
          <w:p w14:paraId="747AA02B" w14:textId="214987E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CD3F30B" w14:textId="47FDF3B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Солнечный,51</w:t>
            </w:r>
          </w:p>
        </w:tc>
        <w:tc>
          <w:tcPr>
            <w:tcW w:w="4149" w:type="dxa"/>
            <w:noWrap/>
            <w:vAlign w:val="center"/>
            <w:hideMark/>
          </w:tcPr>
          <w:p w14:paraId="7A1FC46F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38163443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D706C8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215" w:type="dxa"/>
          </w:tcPr>
          <w:p w14:paraId="2FCEE462" w14:textId="1CEEC12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D010709" w14:textId="1F5F8DC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Солнечный,52</w:t>
            </w:r>
          </w:p>
        </w:tc>
        <w:tc>
          <w:tcPr>
            <w:tcW w:w="4149" w:type="dxa"/>
            <w:noWrap/>
            <w:vAlign w:val="bottom"/>
            <w:hideMark/>
          </w:tcPr>
          <w:p w14:paraId="7B77A587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316E6C0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6DFD0D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215" w:type="dxa"/>
          </w:tcPr>
          <w:p w14:paraId="6E0E6BA9" w14:textId="0E746C5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35CCF62" w14:textId="2F1C5C5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Солнечный,54</w:t>
            </w:r>
          </w:p>
        </w:tc>
        <w:tc>
          <w:tcPr>
            <w:tcW w:w="4149" w:type="dxa"/>
            <w:noWrap/>
            <w:vAlign w:val="bottom"/>
            <w:hideMark/>
          </w:tcPr>
          <w:p w14:paraId="6A8CAA4E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3131E60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432D50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215" w:type="dxa"/>
          </w:tcPr>
          <w:p w14:paraId="0965A3EB" w14:textId="236C9BB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D2460BC" w14:textId="3A45233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</w:t>
            </w:r>
          </w:p>
        </w:tc>
        <w:tc>
          <w:tcPr>
            <w:tcW w:w="4149" w:type="dxa"/>
            <w:noWrap/>
            <w:vAlign w:val="bottom"/>
            <w:hideMark/>
          </w:tcPr>
          <w:p w14:paraId="57A006CE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0659AA9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2516DA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215" w:type="dxa"/>
          </w:tcPr>
          <w:p w14:paraId="219A5ACE" w14:textId="189ECD7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8E9AAB0" w14:textId="1B4E302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Солнечный,56а</w:t>
            </w:r>
          </w:p>
        </w:tc>
        <w:tc>
          <w:tcPr>
            <w:tcW w:w="4149" w:type="dxa"/>
            <w:noWrap/>
            <w:vAlign w:val="bottom"/>
            <w:hideMark/>
          </w:tcPr>
          <w:p w14:paraId="67461327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42EFBB0B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8F3350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215" w:type="dxa"/>
          </w:tcPr>
          <w:p w14:paraId="70F04390" w14:textId="1F3C3B9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5455DBF" w14:textId="399A565F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Солнечный,59</w:t>
            </w:r>
          </w:p>
        </w:tc>
        <w:tc>
          <w:tcPr>
            <w:tcW w:w="4149" w:type="dxa"/>
            <w:noWrap/>
            <w:vAlign w:val="bottom"/>
            <w:hideMark/>
          </w:tcPr>
          <w:p w14:paraId="312A684A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5276B82D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1E77EE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215" w:type="dxa"/>
          </w:tcPr>
          <w:p w14:paraId="2456922E" w14:textId="64C7245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8FAFDBD" w14:textId="4C5CEF5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Солнечный,61</w:t>
            </w:r>
          </w:p>
        </w:tc>
        <w:tc>
          <w:tcPr>
            <w:tcW w:w="4149" w:type="dxa"/>
            <w:noWrap/>
            <w:vAlign w:val="bottom"/>
            <w:hideMark/>
          </w:tcPr>
          <w:p w14:paraId="3FE51580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501D22C9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F8466AC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215" w:type="dxa"/>
          </w:tcPr>
          <w:p w14:paraId="3E89C34D" w14:textId="46CADE1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563A38A" w14:textId="2832C3A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Солнечный,62</w:t>
            </w:r>
          </w:p>
        </w:tc>
        <w:tc>
          <w:tcPr>
            <w:tcW w:w="4149" w:type="dxa"/>
            <w:noWrap/>
            <w:vAlign w:val="bottom"/>
            <w:hideMark/>
          </w:tcPr>
          <w:p w14:paraId="5A858A72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29A5681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8CC5E07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215" w:type="dxa"/>
          </w:tcPr>
          <w:p w14:paraId="5DAFF12C" w14:textId="6FB6540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33FE054" w14:textId="461639B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Солнечный,65</w:t>
            </w:r>
          </w:p>
        </w:tc>
        <w:tc>
          <w:tcPr>
            <w:tcW w:w="4149" w:type="dxa"/>
            <w:noWrap/>
            <w:vAlign w:val="bottom"/>
            <w:hideMark/>
          </w:tcPr>
          <w:p w14:paraId="648DA951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7A6482F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997D24A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215" w:type="dxa"/>
          </w:tcPr>
          <w:p w14:paraId="1A862EA0" w14:textId="40C22AD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06B2BBC" w14:textId="41C415D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Солнечный,66</w:t>
            </w:r>
          </w:p>
        </w:tc>
        <w:tc>
          <w:tcPr>
            <w:tcW w:w="4149" w:type="dxa"/>
            <w:noWrap/>
            <w:vAlign w:val="bottom"/>
            <w:hideMark/>
          </w:tcPr>
          <w:p w14:paraId="0A79B6BF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7BEBD54A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7D0240A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215" w:type="dxa"/>
          </w:tcPr>
          <w:p w14:paraId="1E833BF9" w14:textId="73F2710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A776CEF" w14:textId="28B763F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Солнечный,67</w:t>
            </w:r>
          </w:p>
        </w:tc>
        <w:tc>
          <w:tcPr>
            <w:tcW w:w="4149" w:type="dxa"/>
            <w:noWrap/>
            <w:vAlign w:val="bottom"/>
            <w:hideMark/>
          </w:tcPr>
          <w:p w14:paraId="329AE910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64C31F48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16266DB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215" w:type="dxa"/>
          </w:tcPr>
          <w:p w14:paraId="47FE0E9F" w14:textId="36E68A6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710937C" w14:textId="2BA0843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Солнечный,68</w:t>
            </w:r>
          </w:p>
        </w:tc>
        <w:tc>
          <w:tcPr>
            <w:tcW w:w="4149" w:type="dxa"/>
            <w:noWrap/>
            <w:vAlign w:val="bottom"/>
            <w:hideMark/>
          </w:tcPr>
          <w:p w14:paraId="31F6D12B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1612350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C9403F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215" w:type="dxa"/>
          </w:tcPr>
          <w:p w14:paraId="72F3911B" w14:textId="45589D9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56A0442" w14:textId="7883CA4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</w:t>
            </w:r>
          </w:p>
        </w:tc>
        <w:tc>
          <w:tcPr>
            <w:tcW w:w="4149" w:type="dxa"/>
            <w:noWrap/>
            <w:vAlign w:val="center"/>
            <w:hideMark/>
          </w:tcPr>
          <w:p w14:paraId="0F3241C7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758D3A9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538A11A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215" w:type="dxa"/>
          </w:tcPr>
          <w:p w14:paraId="37091F9A" w14:textId="73A33DB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2D537DE" w14:textId="0512A32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Солнечный,70</w:t>
            </w:r>
          </w:p>
        </w:tc>
        <w:tc>
          <w:tcPr>
            <w:tcW w:w="4149" w:type="dxa"/>
            <w:noWrap/>
            <w:vAlign w:val="bottom"/>
            <w:hideMark/>
          </w:tcPr>
          <w:p w14:paraId="78CD42EB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38639B3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60C96A1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215" w:type="dxa"/>
          </w:tcPr>
          <w:p w14:paraId="5CC91F57" w14:textId="5884743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BFB831D" w14:textId="740E1F0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Солнечный,71</w:t>
            </w:r>
          </w:p>
        </w:tc>
        <w:tc>
          <w:tcPr>
            <w:tcW w:w="4149" w:type="dxa"/>
            <w:noWrap/>
            <w:vAlign w:val="bottom"/>
            <w:hideMark/>
          </w:tcPr>
          <w:p w14:paraId="2AE1ED91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45B7CD6E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047122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215" w:type="dxa"/>
          </w:tcPr>
          <w:p w14:paraId="4498D757" w14:textId="6C6B6C39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1915032" w14:textId="2AC437A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Солнечный,72</w:t>
            </w:r>
          </w:p>
        </w:tc>
        <w:tc>
          <w:tcPr>
            <w:tcW w:w="4149" w:type="dxa"/>
            <w:noWrap/>
            <w:vAlign w:val="bottom"/>
            <w:hideMark/>
          </w:tcPr>
          <w:p w14:paraId="5EBE4DB4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157B3DC6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750C30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215" w:type="dxa"/>
          </w:tcPr>
          <w:p w14:paraId="68911A76" w14:textId="7023A56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0571473" w14:textId="368A093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Солнечный,8</w:t>
            </w:r>
          </w:p>
        </w:tc>
        <w:tc>
          <w:tcPr>
            <w:tcW w:w="4149" w:type="dxa"/>
            <w:noWrap/>
            <w:vAlign w:val="center"/>
            <w:hideMark/>
          </w:tcPr>
          <w:p w14:paraId="17B85400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06455A4D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3FD8A21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215" w:type="dxa"/>
          </w:tcPr>
          <w:p w14:paraId="208B6107" w14:textId="228DC421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20A8EC7B" w14:textId="21B10EA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мкр. Солнечный,9</w:t>
            </w:r>
          </w:p>
        </w:tc>
        <w:tc>
          <w:tcPr>
            <w:tcW w:w="4149" w:type="dxa"/>
            <w:noWrap/>
            <w:vAlign w:val="center"/>
            <w:hideMark/>
          </w:tcPr>
          <w:p w14:paraId="0B84F205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753CFF2A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DA5DD1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215" w:type="dxa"/>
          </w:tcPr>
          <w:p w14:paraId="4EF9DF12" w14:textId="33A9D9C4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F1FA022" w14:textId="1E160CE8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Больничная,1а</w:t>
            </w:r>
          </w:p>
        </w:tc>
        <w:tc>
          <w:tcPr>
            <w:tcW w:w="4149" w:type="dxa"/>
            <w:noWrap/>
            <w:vAlign w:val="bottom"/>
            <w:hideMark/>
          </w:tcPr>
          <w:p w14:paraId="0B4F1DF5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787DA47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015F32E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215" w:type="dxa"/>
          </w:tcPr>
          <w:p w14:paraId="1C987FB0" w14:textId="1613FB6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51F0E8B" w14:textId="62EF979E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Больничная,2</w:t>
            </w:r>
          </w:p>
        </w:tc>
        <w:tc>
          <w:tcPr>
            <w:tcW w:w="4149" w:type="dxa"/>
            <w:noWrap/>
            <w:vAlign w:val="bottom"/>
            <w:hideMark/>
          </w:tcPr>
          <w:p w14:paraId="337DB460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C9485A" w:rsidRPr="00C9485A" w14:paraId="7058358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71B17B1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215" w:type="dxa"/>
          </w:tcPr>
          <w:p w14:paraId="109C46CD" w14:textId="179FCDDF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5688617" w14:textId="21673D0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Больничная,6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05ED0151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</w:t>
            </w:r>
          </w:p>
        </w:tc>
      </w:tr>
      <w:tr w:rsidR="00C9485A" w:rsidRPr="00C9485A" w14:paraId="7F6B3868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30B33C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215" w:type="dxa"/>
          </w:tcPr>
          <w:p w14:paraId="134DAD84" w14:textId="68A9B3B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FCCF1D7" w14:textId="5654EE7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Боровая,40</w:t>
            </w:r>
          </w:p>
        </w:tc>
        <w:tc>
          <w:tcPr>
            <w:tcW w:w="4149" w:type="dxa"/>
            <w:noWrap/>
            <w:vAlign w:val="bottom"/>
            <w:hideMark/>
          </w:tcPr>
          <w:p w14:paraId="54669B93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7EC1C06C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4F5FDE19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215" w:type="dxa"/>
          </w:tcPr>
          <w:p w14:paraId="5F122CE7" w14:textId="5161175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BD849B6" w14:textId="260669B6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Железнодорожная,58</w:t>
            </w:r>
          </w:p>
        </w:tc>
        <w:tc>
          <w:tcPr>
            <w:tcW w:w="4149" w:type="dxa"/>
            <w:noWrap/>
            <w:vAlign w:val="center"/>
            <w:hideMark/>
          </w:tcPr>
          <w:p w14:paraId="2390A2C9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кв.3, кв.4</w:t>
            </w:r>
          </w:p>
        </w:tc>
      </w:tr>
      <w:tr w:rsidR="00C9485A" w:rsidRPr="00C9485A" w14:paraId="23590389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9FFF36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215" w:type="dxa"/>
          </w:tcPr>
          <w:p w14:paraId="6D95CB55" w14:textId="14C8B7C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B29C682" w14:textId="5751863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Заводская,2б</w:t>
            </w:r>
          </w:p>
        </w:tc>
        <w:tc>
          <w:tcPr>
            <w:tcW w:w="4149" w:type="dxa"/>
            <w:noWrap/>
            <w:vAlign w:val="bottom"/>
            <w:hideMark/>
          </w:tcPr>
          <w:p w14:paraId="2CB12805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39112E8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8E96FB2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215" w:type="dxa"/>
          </w:tcPr>
          <w:p w14:paraId="596F2058" w14:textId="733FF57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E6EB9BC" w14:textId="26A66B4D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Заводская,7а</w:t>
            </w:r>
          </w:p>
        </w:tc>
        <w:tc>
          <w:tcPr>
            <w:tcW w:w="4149" w:type="dxa"/>
            <w:noWrap/>
            <w:vAlign w:val="bottom"/>
            <w:hideMark/>
          </w:tcPr>
          <w:p w14:paraId="18D8325F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2705D45B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3326D2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215" w:type="dxa"/>
          </w:tcPr>
          <w:p w14:paraId="752D4C7A" w14:textId="77B970D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0921390" w14:textId="1738B2B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Запрудная,13</w:t>
            </w:r>
          </w:p>
        </w:tc>
        <w:tc>
          <w:tcPr>
            <w:tcW w:w="4149" w:type="dxa"/>
            <w:noWrap/>
            <w:vAlign w:val="center"/>
            <w:hideMark/>
          </w:tcPr>
          <w:p w14:paraId="1F053D1A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7F1C894A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5B06C9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215" w:type="dxa"/>
          </w:tcPr>
          <w:p w14:paraId="41088CC6" w14:textId="202B877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7C42CC45" w14:textId="65DBEC6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Запрудная,9</w:t>
            </w:r>
          </w:p>
        </w:tc>
        <w:tc>
          <w:tcPr>
            <w:tcW w:w="4149" w:type="dxa"/>
            <w:noWrap/>
            <w:vAlign w:val="bottom"/>
            <w:hideMark/>
          </w:tcPr>
          <w:p w14:paraId="29A37717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C9485A" w:rsidRPr="00C9485A" w14:paraId="26682EA2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4CBD73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215" w:type="dxa"/>
          </w:tcPr>
          <w:p w14:paraId="1AC04783" w14:textId="40F85DC2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1B0C3239" w14:textId="000D569C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 10а</w:t>
            </w:r>
          </w:p>
        </w:tc>
        <w:tc>
          <w:tcPr>
            <w:tcW w:w="4149" w:type="dxa"/>
            <w:noWrap/>
            <w:vAlign w:val="center"/>
            <w:hideMark/>
          </w:tcPr>
          <w:p w14:paraId="3DEF74FF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C9485A" w:rsidRPr="00C9485A" w14:paraId="1FC29D8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5D1C815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215" w:type="dxa"/>
          </w:tcPr>
          <w:p w14:paraId="30C66BE0" w14:textId="1331B58B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BF58F31" w14:textId="5D841FD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Колхозная,10б</w:t>
            </w:r>
          </w:p>
        </w:tc>
        <w:tc>
          <w:tcPr>
            <w:tcW w:w="4149" w:type="dxa"/>
            <w:noWrap/>
            <w:vAlign w:val="center"/>
            <w:hideMark/>
          </w:tcPr>
          <w:p w14:paraId="7683222A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1D43012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821BF54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215" w:type="dxa"/>
          </w:tcPr>
          <w:p w14:paraId="78FC7B6C" w14:textId="750E55B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11B59BFC" w14:textId="47253203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Колхозная,10в</w:t>
            </w:r>
          </w:p>
        </w:tc>
        <w:tc>
          <w:tcPr>
            <w:tcW w:w="4149" w:type="dxa"/>
            <w:noWrap/>
            <w:vAlign w:val="center"/>
            <w:hideMark/>
          </w:tcPr>
          <w:p w14:paraId="7F2DDB4C" w14:textId="77777777" w:rsidR="00C9485A" w:rsidRPr="007A2837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C9485A" w:rsidRPr="00C9485A" w14:paraId="2E478A65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2E8EEEAF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215" w:type="dxa"/>
          </w:tcPr>
          <w:p w14:paraId="71EE7554" w14:textId="41FAF425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C67830B" w14:textId="0917D260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</w:t>
            </w:r>
          </w:p>
        </w:tc>
        <w:tc>
          <w:tcPr>
            <w:tcW w:w="4149" w:type="dxa"/>
            <w:noWrap/>
            <w:vAlign w:val="bottom"/>
            <w:hideMark/>
          </w:tcPr>
          <w:p w14:paraId="6A1B242C" w14:textId="7761B316" w:rsidR="00C9485A" w:rsidRPr="007A2837" w:rsidRDefault="00F63FA9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7A2837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</w:t>
            </w:r>
          </w:p>
        </w:tc>
      </w:tr>
      <w:tr w:rsidR="00C9485A" w:rsidRPr="00C9485A" w14:paraId="2FC3C678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09951970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215" w:type="dxa"/>
          </w:tcPr>
          <w:p w14:paraId="094A7714" w14:textId="5374FECA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37FDA1E0" w14:textId="64180A2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Краснослободская, д.11</w:t>
            </w:r>
          </w:p>
        </w:tc>
        <w:tc>
          <w:tcPr>
            <w:tcW w:w="4149" w:type="dxa"/>
            <w:noWrap/>
            <w:vAlign w:val="bottom"/>
            <w:hideMark/>
          </w:tcPr>
          <w:p w14:paraId="1837CD18" w14:textId="77777777" w:rsidR="00C9485A" w:rsidRPr="00C9485A" w:rsidRDefault="00C9485A" w:rsidP="00C9485A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</w:t>
            </w:r>
          </w:p>
        </w:tc>
      </w:tr>
      <w:tr w:rsidR="004F7B3E" w:rsidRPr="00C9485A" w14:paraId="2E268B33" w14:textId="77777777" w:rsidTr="0089089C">
        <w:trPr>
          <w:trHeight w:val="20"/>
        </w:trPr>
        <w:tc>
          <w:tcPr>
            <w:tcW w:w="791" w:type="dxa"/>
            <w:noWrap/>
            <w:vAlign w:val="bottom"/>
          </w:tcPr>
          <w:p w14:paraId="231D7B9F" w14:textId="25BD621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215" w:type="dxa"/>
          </w:tcPr>
          <w:p w14:paraId="3D1C3F3B" w14:textId="18DAC853" w:rsidR="004F7B3E" w:rsidRPr="00C53E4C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</w:tcPr>
          <w:p w14:paraId="7FB2844F" w14:textId="3E0C6D7C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Лесная, д.5</w:t>
            </w:r>
          </w:p>
        </w:tc>
        <w:tc>
          <w:tcPr>
            <w:tcW w:w="4149" w:type="dxa"/>
            <w:noWrap/>
            <w:vAlign w:val="bottom"/>
          </w:tcPr>
          <w:p w14:paraId="7E8ACEA5" w14:textId="181D369C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436DB7CB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04A1BEA4" w14:textId="6D68090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215" w:type="dxa"/>
          </w:tcPr>
          <w:p w14:paraId="516D9146" w14:textId="4A5F72EF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C1B5346" w14:textId="08C6E5E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Мологская,7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4F567906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61193B6E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6330ADB4" w14:textId="4B2E5B9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215" w:type="dxa"/>
          </w:tcPr>
          <w:p w14:paraId="6D196B05" w14:textId="4AC915B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D84ACC1" w14:textId="736B0E88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Парковская,19а</w:t>
            </w:r>
          </w:p>
        </w:tc>
        <w:tc>
          <w:tcPr>
            <w:tcW w:w="4149" w:type="dxa"/>
            <w:noWrap/>
            <w:vAlign w:val="center"/>
            <w:hideMark/>
          </w:tcPr>
          <w:p w14:paraId="45E44433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4F7B3E" w:rsidRPr="00C9485A" w14:paraId="75F00B16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2009E22D" w14:textId="4C7D270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215" w:type="dxa"/>
          </w:tcPr>
          <w:p w14:paraId="375304AC" w14:textId="1F52CD9F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36368B73" w14:textId="032B832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Петрова,38</w:t>
            </w:r>
          </w:p>
        </w:tc>
        <w:tc>
          <w:tcPr>
            <w:tcW w:w="4149" w:type="dxa"/>
            <w:noWrap/>
            <w:vAlign w:val="bottom"/>
            <w:hideMark/>
          </w:tcPr>
          <w:p w14:paraId="65908FF8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183FC8F9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14E63DB6" w14:textId="24AFB60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215" w:type="dxa"/>
          </w:tcPr>
          <w:p w14:paraId="6AC43429" w14:textId="46A712D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FDA2630" w14:textId="06E7195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Петрова,39</w:t>
            </w:r>
          </w:p>
        </w:tc>
        <w:tc>
          <w:tcPr>
            <w:tcW w:w="4149" w:type="dxa"/>
            <w:noWrap/>
            <w:vAlign w:val="center"/>
            <w:hideMark/>
          </w:tcPr>
          <w:p w14:paraId="4EF7ECAF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4F7B3E" w:rsidRPr="00C9485A" w14:paraId="7117F080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620DB24D" w14:textId="1C26EB2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lastRenderedPageBreak/>
              <w:t>78</w:t>
            </w:r>
          </w:p>
        </w:tc>
        <w:tc>
          <w:tcPr>
            <w:tcW w:w="2215" w:type="dxa"/>
          </w:tcPr>
          <w:p w14:paraId="40647351" w14:textId="1289D5C3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27E1681" w14:textId="0411F804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Петрова,40</w:t>
            </w:r>
          </w:p>
        </w:tc>
        <w:tc>
          <w:tcPr>
            <w:tcW w:w="4149" w:type="dxa"/>
            <w:noWrap/>
            <w:vAlign w:val="bottom"/>
            <w:hideMark/>
          </w:tcPr>
          <w:p w14:paraId="7A32273B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4F7B3E" w:rsidRPr="00C9485A" w14:paraId="39652D92" w14:textId="77777777" w:rsidTr="0089089C">
        <w:trPr>
          <w:trHeight w:val="20"/>
        </w:trPr>
        <w:tc>
          <w:tcPr>
            <w:tcW w:w="791" w:type="dxa"/>
            <w:noWrap/>
            <w:vAlign w:val="bottom"/>
            <w:hideMark/>
          </w:tcPr>
          <w:p w14:paraId="3E725842" w14:textId="01FA24A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215" w:type="dxa"/>
          </w:tcPr>
          <w:p w14:paraId="2B8CECC0" w14:textId="4CDA5AA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3B0BC42" w14:textId="68A8B74D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</w:t>
            </w:r>
          </w:p>
        </w:tc>
        <w:tc>
          <w:tcPr>
            <w:tcW w:w="4149" w:type="dxa"/>
            <w:noWrap/>
            <w:vAlign w:val="bottom"/>
            <w:hideMark/>
          </w:tcPr>
          <w:p w14:paraId="6E331979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39AE36F5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79920231" w14:textId="745C04CF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215" w:type="dxa"/>
          </w:tcPr>
          <w:p w14:paraId="7447FDD9" w14:textId="6FD49713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716B0EEE" w14:textId="58634B2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Петрова,41а</w:t>
            </w:r>
          </w:p>
        </w:tc>
        <w:tc>
          <w:tcPr>
            <w:tcW w:w="4149" w:type="dxa"/>
            <w:noWrap/>
            <w:vAlign w:val="bottom"/>
            <w:hideMark/>
          </w:tcPr>
          <w:p w14:paraId="3328A77D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458B1110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6B7F38F5" w14:textId="09316E9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215" w:type="dxa"/>
          </w:tcPr>
          <w:p w14:paraId="6ED8614A" w14:textId="49B4AF0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AB8F4AF" w14:textId="08E25B6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Петрова,43</w:t>
            </w:r>
          </w:p>
        </w:tc>
        <w:tc>
          <w:tcPr>
            <w:tcW w:w="4149" w:type="dxa"/>
            <w:noWrap/>
            <w:vAlign w:val="bottom"/>
            <w:hideMark/>
          </w:tcPr>
          <w:p w14:paraId="748FA3C7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1</w:t>
            </w:r>
          </w:p>
        </w:tc>
      </w:tr>
      <w:tr w:rsidR="004F7B3E" w:rsidRPr="00C9485A" w14:paraId="4C7E37A7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031A71C0" w14:textId="486D5FB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215" w:type="dxa"/>
          </w:tcPr>
          <w:p w14:paraId="2D4E3B38" w14:textId="33AACA5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88A8B8C" w14:textId="7E1957E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Петрова,45</w:t>
            </w:r>
          </w:p>
        </w:tc>
        <w:tc>
          <w:tcPr>
            <w:tcW w:w="4149" w:type="dxa"/>
            <w:noWrap/>
            <w:vAlign w:val="center"/>
            <w:hideMark/>
          </w:tcPr>
          <w:p w14:paraId="6618478F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4F7B3E" w:rsidRPr="00C9485A" w14:paraId="382ED529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2129E16E" w14:textId="26FDD1C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215" w:type="dxa"/>
          </w:tcPr>
          <w:p w14:paraId="7142BE05" w14:textId="3A21A46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EB9F1AE" w14:textId="2D42A864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Петрова,47</w:t>
            </w:r>
          </w:p>
        </w:tc>
        <w:tc>
          <w:tcPr>
            <w:tcW w:w="4149" w:type="dxa"/>
            <w:noWrap/>
            <w:vAlign w:val="bottom"/>
            <w:hideMark/>
          </w:tcPr>
          <w:p w14:paraId="1E798D4F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 2</w:t>
            </w:r>
          </w:p>
        </w:tc>
      </w:tr>
      <w:tr w:rsidR="004F7B3E" w:rsidRPr="00C9485A" w14:paraId="39F589DE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77B447FA" w14:textId="7265F1D8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215" w:type="dxa"/>
          </w:tcPr>
          <w:p w14:paraId="6E70489D" w14:textId="37ABF43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5A3A49F7" w14:textId="2880C0C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Пионерская,6</w:t>
            </w:r>
          </w:p>
        </w:tc>
        <w:tc>
          <w:tcPr>
            <w:tcW w:w="4149" w:type="dxa"/>
            <w:noWrap/>
            <w:vAlign w:val="bottom"/>
            <w:hideMark/>
          </w:tcPr>
          <w:p w14:paraId="09346439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25442E1D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1BB6D51B" w14:textId="4BFBE5E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215" w:type="dxa"/>
          </w:tcPr>
          <w:p w14:paraId="34EC7D65" w14:textId="5AC550D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center"/>
            <w:hideMark/>
          </w:tcPr>
          <w:p w14:paraId="501A1CE9" w14:textId="649EA35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Пролетарская,73</w:t>
            </w:r>
          </w:p>
        </w:tc>
        <w:tc>
          <w:tcPr>
            <w:tcW w:w="4149" w:type="dxa"/>
            <w:noWrap/>
            <w:vAlign w:val="bottom"/>
            <w:hideMark/>
          </w:tcPr>
          <w:p w14:paraId="14D40804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07E2B86D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43A9CBE7" w14:textId="19AFA144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215" w:type="dxa"/>
          </w:tcPr>
          <w:p w14:paraId="050F7F8E" w14:textId="5EBB97B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64002DB0" w14:textId="6F93682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Санаторная,11</w:t>
            </w:r>
          </w:p>
        </w:tc>
        <w:tc>
          <w:tcPr>
            <w:tcW w:w="4149" w:type="dxa"/>
            <w:noWrap/>
            <w:vAlign w:val="bottom"/>
            <w:hideMark/>
          </w:tcPr>
          <w:p w14:paraId="75E5B1CB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кв.6</w:t>
            </w:r>
          </w:p>
        </w:tc>
      </w:tr>
      <w:tr w:rsidR="004F7B3E" w:rsidRPr="00C9485A" w14:paraId="7A512E80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1FC9F4DB" w14:textId="01CA791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215" w:type="dxa"/>
          </w:tcPr>
          <w:p w14:paraId="2DEA4E3A" w14:textId="5DB8C749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1C3456F" w14:textId="3E9D26E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Санаторная,13а</w:t>
            </w:r>
          </w:p>
        </w:tc>
        <w:tc>
          <w:tcPr>
            <w:tcW w:w="4149" w:type="dxa"/>
            <w:noWrap/>
            <w:vAlign w:val="bottom"/>
            <w:hideMark/>
          </w:tcPr>
          <w:p w14:paraId="5B4B7EED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2CE53E8E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1771CDA1" w14:textId="4F93EA2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215" w:type="dxa"/>
          </w:tcPr>
          <w:p w14:paraId="5B1849D6" w14:textId="14C21A02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03EA46F9" w14:textId="10C7C68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Санаторная,4</w:t>
            </w:r>
          </w:p>
        </w:tc>
        <w:tc>
          <w:tcPr>
            <w:tcW w:w="4149" w:type="dxa"/>
            <w:noWrap/>
            <w:vAlign w:val="bottom"/>
            <w:hideMark/>
          </w:tcPr>
          <w:p w14:paraId="4DB17BBF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46170FE1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719DA433" w14:textId="7889C31D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215" w:type="dxa"/>
          </w:tcPr>
          <w:p w14:paraId="14E760C8" w14:textId="756C7413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47B137D5" w14:textId="4DD58F4D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Санаторная,7</w:t>
            </w:r>
          </w:p>
        </w:tc>
        <w:tc>
          <w:tcPr>
            <w:tcW w:w="4149" w:type="dxa"/>
            <w:noWrap/>
            <w:vAlign w:val="bottom"/>
            <w:hideMark/>
          </w:tcPr>
          <w:p w14:paraId="74B7B13B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4F7B3E" w:rsidRPr="00C9485A" w14:paraId="316C23B5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7DC916DB" w14:textId="580F192F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215" w:type="dxa"/>
          </w:tcPr>
          <w:p w14:paraId="2A5449A5" w14:textId="5CADE354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67ED3E2" w14:textId="0B788A0A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Санаторная,8</w:t>
            </w:r>
          </w:p>
        </w:tc>
        <w:tc>
          <w:tcPr>
            <w:tcW w:w="4149" w:type="dxa"/>
            <w:noWrap/>
            <w:vAlign w:val="bottom"/>
            <w:hideMark/>
          </w:tcPr>
          <w:p w14:paraId="6A93568C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кв.2, кв.3</w:t>
            </w:r>
          </w:p>
        </w:tc>
      </w:tr>
      <w:tr w:rsidR="004F7B3E" w:rsidRPr="00C9485A" w14:paraId="4D949099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1CA2B158" w14:textId="5645FE68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215" w:type="dxa"/>
          </w:tcPr>
          <w:p w14:paraId="78AFC295" w14:textId="15F6F30C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vAlign w:val="center"/>
            <w:hideMark/>
          </w:tcPr>
          <w:p w14:paraId="287A4799" w14:textId="7E9A18A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Санаторная,9</w:t>
            </w:r>
          </w:p>
        </w:tc>
        <w:tc>
          <w:tcPr>
            <w:tcW w:w="4149" w:type="dxa"/>
            <w:vAlign w:val="bottom"/>
            <w:hideMark/>
          </w:tcPr>
          <w:p w14:paraId="76198F1F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кв.2, кв.3, кв.4, кв.6, кв.7</w:t>
            </w:r>
          </w:p>
        </w:tc>
      </w:tr>
      <w:tr w:rsidR="004F7B3E" w:rsidRPr="00C9485A" w14:paraId="00FCF384" w14:textId="77777777" w:rsidTr="004F7B3E">
        <w:trPr>
          <w:trHeight w:val="20"/>
        </w:trPr>
        <w:tc>
          <w:tcPr>
            <w:tcW w:w="791" w:type="dxa"/>
            <w:noWrap/>
            <w:vAlign w:val="bottom"/>
          </w:tcPr>
          <w:p w14:paraId="577C0CA1" w14:textId="563DCFE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215" w:type="dxa"/>
          </w:tcPr>
          <w:p w14:paraId="78CB572C" w14:textId="3DD6CB8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53E4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  <w:hideMark/>
          </w:tcPr>
          <w:p w14:paraId="4CFD6E87" w14:textId="09C8D62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Смирнова,8</w:t>
            </w:r>
          </w:p>
        </w:tc>
        <w:tc>
          <w:tcPr>
            <w:tcW w:w="4149" w:type="dxa"/>
            <w:noWrap/>
            <w:vAlign w:val="center"/>
            <w:hideMark/>
          </w:tcPr>
          <w:p w14:paraId="31861C6B" w14:textId="77777777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кв.1, кв.2</w:t>
            </w:r>
          </w:p>
        </w:tc>
      </w:tr>
      <w:tr w:rsidR="004F7B3E" w:rsidRPr="00C9485A" w14:paraId="6C8785B3" w14:textId="77777777" w:rsidTr="0089089C">
        <w:trPr>
          <w:trHeight w:val="20"/>
        </w:trPr>
        <w:tc>
          <w:tcPr>
            <w:tcW w:w="9968" w:type="dxa"/>
            <w:gridSpan w:val="4"/>
            <w:shd w:val="clear" w:color="auto" w:fill="FFFF99"/>
            <w:noWrap/>
            <w:vAlign w:val="bottom"/>
          </w:tcPr>
          <w:p w14:paraId="4A8507C2" w14:textId="0E3228F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351ACD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Категория теплопотребления – </w:t>
            </w:r>
            <w:r w:rsidRPr="00C9485A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«бюджетные учреждения»</w:t>
            </w:r>
          </w:p>
        </w:tc>
      </w:tr>
      <w:tr w:rsidR="004F7B3E" w:rsidRPr="00C9485A" w14:paraId="4FBDB56F" w14:textId="77777777" w:rsidTr="00F06EDB">
        <w:trPr>
          <w:trHeight w:val="20"/>
        </w:trPr>
        <w:tc>
          <w:tcPr>
            <w:tcW w:w="791" w:type="dxa"/>
            <w:noWrap/>
            <w:vAlign w:val="bottom"/>
          </w:tcPr>
          <w:p w14:paraId="26211745" w14:textId="6A8AB95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215" w:type="dxa"/>
            <w:vAlign w:val="center"/>
          </w:tcPr>
          <w:p w14:paraId="5E8673A1" w14:textId="745C1F4D" w:rsidR="004F7B3E" w:rsidRPr="00C53E4C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670EBEDA" w14:textId="788D409F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C9485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Санаторная,5</w:t>
            </w:r>
          </w:p>
        </w:tc>
        <w:tc>
          <w:tcPr>
            <w:tcW w:w="4149" w:type="dxa"/>
            <w:noWrap/>
            <w:vAlign w:val="center"/>
          </w:tcPr>
          <w:p w14:paraId="3BBCA975" w14:textId="2B03F581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Отделение пенсионного фонда</w:t>
            </w:r>
          </w:p>
        </w:tc>
      </w:tr>
      <w:tr w:rsidR="004F7B3E" w:rsidRPr="00C9485A" w14:paraId="4CC9AAD6" w14:textId="77777777" w:rsidTr="00F06EDB">
        <w:trPr>
          <w:trHeight w:val="20"/>
        </w:trPr>
        <w:tc>
          <w:tcPr>
            <w:tcW w:w="791" w:type="dxa"/>
            <w:noWrap/>
            <w:vAlign w:val="bottom"/>
          </w:tcPr>
          <w:p w14:paraId="3BE64B8D" w14:textId="5EAFD906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215" w:type="dxa"/>
            <w:vAlign w:val="center"/>
          </w:tcPr>
          <w:p w14:paraId="0CED2D1A" w14:textId="0D29B8B9" w:rsidR="004F7B3E" w:rsidRPr="00C53E4C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01E7FFDD" w14:textId="037D1E4D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Санаторная,2а</w:t>
            </w:r>
          </w:p>
        </w:tc>
        <w:tc>
          <w:tcPr>
            <w:tcW w:w="4149" w:type="dxa"/>
            <w:noWrap/>
            <w:vAlign w:val="center"/>
          </w:tcPr>
          <w:p w14:paraId="3C4F645A" w14:textId="74645A84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Зубопротезный кабинет</w:t>
            </w:r>
          </w:p>
        </w:tc>
      </w:tr>
      <w:tr w:rsidR="004F7B3E" w:rsidRPr="00C9485A" w14:paraId="53E4C3BE" w14:textId="77777777" w:rsidTr="00F06EDB">
        <w:trPr>
          <w:trHeight w:val="20"/>
        </w:trPr>
        <w:tc>
          <w:tcPr>
            <w:tcW w:w="791" w:type="dxa"/>
            <w:noWrap/>
            <w:vAlign w:val="center"/>
          </w:tcPr>
          <w:p w14:paraId="6FABB1ED" w14:textId="0C796AF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215" w:type="dxa"/>
            <w:vAlign w:val="center"/>
          </w:tcPr>
          <w:p w14:paraId="28D5B74D" w14:textId="14A04C7A" w:rsidR="004F7B3E" w:rsidRPr="00C53E4C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DB1AAF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пгт. Максатиха</w:t>
            </w:r>
          </w:p>
        </w:tc>
        <w:tc>
          <w:tcPr>
            <w:tcW w:w="2813" w:type="dxa"/>
            <w:noWrap/>
            <w:vAlign w:val="bottom"/>
          </w:tcPr>
          <w:p w14:paraId="29E5D586" w14:textId="2EA22C1B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ул. Красноармейская,25 (лит.В)</w:t>
            </w:r>
          </w:p>
        </w:tc>
        <w:tc>
          <w:tcPr>
            <w:tcW w:w="4149" w:type="dxa"/>
            <w:noWrap/>
            <w:vAlign w:val="center"/>
          </w:tcPr>
          <w:p w14:paraId="713D3345" w14:textId="066EC7BE" w:rsidR="004F7B3E" w:rsidRPr="00C9485A" w:rsidRDefault="004F7B3E" w:rsidP="004F7B3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89089C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Пищеблок</w:t>
            </w:r>
          </w:p>
        </w:tc>
      </w:tr>
    </w:tbl>
    <w:p w14:paraId="7E5772E8" w14:textId="162798A9" w:rsidR="00D22B35" w:rsidRPr="00C9485A" w:rsidRDefault="00D22B35" w:rsidP="00C9485A">
      <w:pPr>
        <w:widowControl w:val="0"/>
        <w:tabs>
          <w:tab w:val="left" w:pos="993"/>
        </w:tabs>
        <w:adjustRightInd w:val="0"/>
        <w:spacing w:after="0" w:line="276" w:lineRule="auto"/>
        <w:jc w:val="center"/>
        <w:rPr>
          <w:rFonts w:ascii="Trebuchet MS" w:eastAsia="Times New Roman" w:hAnsi="Trebuchet MS" w:cs="Times New Roman"/>
          <w:spacing w:val="-5"/>
          <w:lang w:val="en-US" w:eastAsia="ru-RU"/>
        </w:rPr>
      </w:pPr>
    </w:p>
    <w:bookmarkEnd w:id="264"/>
    <w:bookmarkEnd w:id="265"/>
    <w:p w14:paraId="10FC9561" w14:textId="77777777" w:rsidR="0089089C" w:rsidRDefault="0089089C" w:rsidP="005263FC">
      <w:pPr>
        <w:widowControl w:val="0"/>
        <w:tabs>
          <w:tab w:val="left" w:pos="993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lang w:eastAsia="ru-RU"/>
        </w:rPr>
        <w:sectPr w:rsidR="0089089C" w:rsidSect="00CD1031">
          <w:pgSz w:w="11906" w:h="16838"/>
          <w:pgMar w:top="1134" w:right="851" w:bottom="1134" w:left="1077" w:header="454" w:footer="397" w:gutter="0"/>
          <w:cols w:space="708"/>
          <w:docGrid w:linePitch="360"/>
        </w:sectPr>
      </w:pPr>
    </w:p>
    <w:p w14:paraId="016497E4" w14:textId="3772E0BE" w:rsidR="001961B7" w:rsidRDefault="00E80C32" w:rsidP="0089089C">
      <w:pPr>
        <w:widowControl w:val="0"/>
        <w:tabs>
          <w:tab w:val="left" w:pos="993"/>
        </w:tabs>
        <w:adjustRightInd w:val="0"/>
        <w:spacing w:after="0" w:line="240" w:lineRule="auto"/>
        <w:jc w:val="center"/>
        <w:rPr>
          <w:rFonts w:ascii="Trebuchet MS" w:eastAsia="Times New Roman" w:hAnsi="Trebuchet MS" w:cs="Times New Roman"/>
          <w:spacing w:val="-5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FD62497" wp14:editId="242A9171">
            <wp:extent cx="9010964" cy="6368902"/>
            <wp:effectExtent l="0" t="0" r="0" b="0"/>
            <wp:doc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01066" name="Рисунок 9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596" cy="6374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4F9AF" w14:textId="10A3559A" w:rsidR="0089089C" w:rsidRDefault="0089089C" w:rsidP="0089089C">
      <w:pPr>
        <w:spacing w:after="0" w:line="240" w:lineRule="auto"/>
        <w:jc w:val="center"/>
        <w:rPr>
          <w:rFonts w:ascii="Trebuchet MS" w:eastAsia="Times New Roman" w:hAnsi="Trebuchet MS" w:cs="Times New Roman"/>
          <w:b/>
          <w:lang w:eastAsia="ru-RU"/>
        </w:rPr>
      </w:pPr>
      <w:r w:rsidRPr="009E2EF2">
        <w:rPr>
          <w:rFonts w:ascii="Trebuchet MS" w:eastAsia="Times New Roman" w:hAnsi="Trebuchet MS" w:cs="Times New Roman"/>
          <w:b/>
          <w:lang w:eastAsia="ru-RU"/>
        </w:rPr>
        <w:t xml:space="preserve">Рисунок 5.1.1 – Мастер-план развития </w:t>
      </w:r>
      <w:r>
        <w:rPr>
          <w:rFonts w:ascii="Trebuchet MS" w:eastAsia="Times New Roman" w:hAnsi="Trebuchet MS" w:cs="Times New Roman"/>
          <w:b/>
          <w:lang w:eastAsia="ru-RU"/>
        </w:rPr>
        <w:t xml:space="preserve">систем </w:t>
      </w:r>
      <w:r w:rsidRPr="009E2EF2">
        <w:rPr>
          <w:rFonts w:ascii="Trebuchet MS" w:eastAsia="Times New Roman" w:hAnsi="Trebuchet MS" w:cs="Times New Roman"/>
          <w:b/>
          <w:lang w:eastAsia="ru-RU"/>
        </w:rPr>
        <w:t xml:space="preserve">теплоснабжения </w:t>
      </w:r>
      <w:r>
        <w:rPr>
          <w:rFonts w:ascii="Trebuchet MS" w:eastAsia="Times New Roman" w:hAnsi="Trebuchet MS" w:cs="Times New Roman"/>
          <w:b/>
          <w:lang w:eastAsia="ru-RU"/>
        </w:rPr>
        <w:t>пгт. Максатиха</w:t>
      </w:r>
    </w:p>
    <w:p w14:paraId="44FB6428" w14:textId="77777777" w:rsidR="0089089C" w:rsidRDefault="0089089C" w:rsidP="00C43249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  <w:sectPr w:rsidR="0089089C" w:rsidSect="00744E81">
          <w:pgSz w:w="16838" w:h="11906" w:orient="landscape"/>
          <w:pgMar w:top="851" w:right="1134" w:bottom="567" w:left="1134" w:header="454" w:footer="397" w:gutter="0"/>
          <w:cols w:space="708"/>
          <w:docGrid w:linePitch="360"/>
        </w:sectPr>
      </w:pPr>
    </w:p>
    <w:p w14:paraId="162A9D64" w14:textId="6BB63AF1" w:rsidR="006A5114" w:rsidRPr="00CC59B6" w:rsidRDefault="006A5114" w:rsidP="00746FA8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71" w:name="_Toc203488792"/>
      <w:bookmarkStart w:id="272" w:name="_Toc34466648"/>
      <w:bookmarkEnd w:id="266"/>
      <w:bookmarkEnd w:id="267"/>
      <w:r w:rsidRPr="00CC59B6">
        <w:rPr>
          <w:rFonts w:ascii="Trebuchet MS" w:eastAsia="Times New Roman" w:hAnsi="Trebuchet MS" w:cs="Times New Roman"/>
          <w:b/>
          <w:lang w:eastAsia="ru-RU"/>
        </w:rPr>
        <w:lastRenderedPageBreak/>
        <w:t>5.2</w:t>
      </w:r>
      <w:r w:rsidR="00FB1C2E" w:rsidRPr="00CC59B6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Pr="00CC59B6">
        <w:rPr>
          <w:rFonts w:ascii="Trebuchet MS" w:eastAsia="Times New Roman" w:hAnsi="Trebuchet MS" w:cs="Times New Roman"/>
          <w:b/>
          <w:lang w:eastAsia="ru-RU"/>
        </w:rPr>
        <w:t>Технико-экономическое сравнение вариантов перспективного развития систем теплоснабжения</w:t>
      </w:r>
      <w:bookmarkEnd w:id="271"/>
      <w:r w:rsidRPr="00CC59B6">
        <w:rPr>
          <w:rFonts w:ascii="Trebuchet MS" w:eastAsia="Times New Roman" w:hAnsi="Trebuchet MS" w:cs="Times New Roman"/>
          <w:b/>
          <w:lang w:eastAsia="ru-RU"/>
        </w:rPr>
        <w:t xml:space="preserve"> </w:t>
      </w:r>
      <w:bookmarkEnd w:id="272"/>
    </w:p>
    <w:p w14:paraId="1BD4A194" w14:textId="07E5CD7D" w:rsidR="00CC59B6" w:rsidRDefault="00CC59B6" w:rsidP="00CC59B6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pacing w:val="-5"/>
          <w:lang w:eastAsia="ru-RU"/>
        </w:rPr>
      </w:pPr>
      <w:bookmarkStart w:id="273" w:name="_Hlk168261836"/>
      <w:r>
        <w:rPr>
          <w:rFonts w:ascii="Trebuchet MS" w:eastAsia="Times New Roman" w:hAnsi="Trebuchet MS" w:cs="Times New Roman"/>
          <w:spacing w:val="-5"/>
          <w:lang w:eastAsia="ru-RU"/>
        </w:rPr>
        <w:t>Технико-экономические показатели реализации перспективного сценария развития систем теплоснабжения Макс</w:t>
      </w:r>
      <w:r w:rsidR="0058261D">
        <w:rPr>
          <w:rFonts w:ascii="Trebuchet MS" w:eastAsia="Times New Roman" w:hAnsi="Trebuchet MS" w:cs="Times New Roman"/>
          <w:spacing w:val="-5"/>
          <w:lang w:eastAsia="ru-RU"/>
        </w:rPr>
        <w:t>атихинского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 муниципального </w:t>
      </w:r>
      <w:r w:rsidR="0058261D">
        <w:rPr>
          <w:rFonts w:ascii="Trebuchet MS" w:eastAsia="Times New Roman" w:hAnsi="Trebuchet MS" w:cs="Times New Roman"/>
          <w:spacing w:val="-5"/>
          <w:lang w:eastAsia="ru-RU"/>
        </w:rPr>
        <w:t>округа</w:t>
      </w:r>
      <w:r>
        <w:rPr>
          <w:rFonts w:ascii="Trebuchet MS" w:eastAsia="Times New Roman" w:hAnsi="Trebuchet MS" w:cs="Times New Roman"/>
          <w:spacing w:val="-5"/>
          <w:lang w:eastAsia="ru-RU"/>
        </w:rPr>
        <w:t xml:space="preserve"> приведены в таблице 5.2.1.</w:t>
      </w:r>
    </w:p>
    <w:p w14:paraId="47477A44" w14:textId="77777777" w:rsidR="00CC59B6" w:rsidRPr="008D5962" w:rsidRDefault="00CC59B6" w:rsidP="00CC59B6">
      <w:pPr>
        <w:widowControl w:val="0"/>
        <w:tabs>
          <w:tab w:val="left" w:pos="993"/>
        </w:tabs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  <w:lang w:eastAsia="ru-RU"/>
        </w:rPr>
      </w:pPr>
      <w:r w:rsidRPr="00A52D96">
        <w:rPr>
          <w:rFonts w:ascii="Trebuchet MS" w:eastAsia="Times New Roman" w:hAnsi="Trebuchet MS" w:cs="Times New Roman"/>
          <w:b/>
          <w:bCs/>
          <w:spacing w:val="-5"/>
          <w:lang w:eastAsia="ru-RU"/>
        </w:rPr>
        <w:t>Таблица 5.2.1 - Технико-экономические показатели реализации перспективного варианта развития мастер-плана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3"/>
        <w:gridCol w:w="2140"/>
        <w:gridCol w:w="2401"/>
      </w:tblGrid>
      <w:tr w:rsidR="00CC59B6" w:rsidRPr="00093D3D" w14:paraId="62C9AEA5" w14:textId="77777777" w:rsidTr="00A44CD6">
        <w:trPr>
          <w:trHeight w:val="20"/>
          <w:tblHeader/>
        </w:trPr>
        <w:tc>
          <w:tcPr>
            <w:tcW w:w="2719" w:type="pct"/>
            <w:vMerge w:val="restart"/>
            <w:shd w:val="clear" w:color="000000" w:fill="CCFF99"/>
            <w:vAlign w:val="center"/>
            <w:hideMark/>
          </w:tcPr>
          <w:p w14:paraId="1C2A51D4" w14:textId="77777777" w:rsidR="00CC59B6" w:rsidRPr="00093D3D" w:rsidRDefault="00CC59B6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81" w:type="pct"/>
            <w:gridSpan w:val="2"/>
            <w:shd w:val="clear" w:color="000000" w:fill="CCFF99"/>
            <w:vAlign w:val="center"/>
            <w:hideMark/>
          </w:tcPr>
          <w:p w14:paraId="1E9204AA" w14:textId="77777777" w:rsidR="00CC59B6" w:rsidRPr="00093D3D" w:rsidRDefault="00CC59B6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Эффект от реализации 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сценария развития</w:t>
            </w:r>
          </w:p>
        </w:tc>
      </w:tr>
      <w:tr w:rsidR="00CC59B6" w:rsidRPr="00093D3D" w14:paraId="6EC6ABBB" w14:textId="77777777" w:rsidTr="00A44CD6">
        <w:trPr>
          <w:trHeight w:val="20"/>
          <w:tblHeader/>
        </w:trPr>
        <w:tc>
          <w:tcPr>
            <w:tcW w:w="2719" w:type="pct"/>
            <w:vMerge/>
            <w:vAlign w:val="center"/>
            <w:hideMark/>
          </w:tcPr>
          <w:p w14:paraId="6E3DD551" w14:textId="77777777" w:rsidR="00CC59B6" w:rsidRPr="00093D3D" w:rsidRDefault="00CC59B6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5" w:type="pct"/>
            <w:shd w:val="clear" w:color="000000" w:fill="CCFF99"/>
            <w:vAlign w:val="center"/>
            <w:hideMark/>
          </w:tcPr>
          <w:p w14:paraId="552D7B69" w14:textId="77777777" w:rsidR="00CC59B6" w:rsidRPr="00093D3D" w:rsidRDefault="00CC59B6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базового года (202</w:t>
            </w:r>
            <w:r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  <w:tc>
          <w:tcPr>
            <w:tcW w:w="1206" w:type="pct"/>
            <w:shd w:val="clear" w:color="000000" w:fill="CCFF99"/>
            <w:vAlign w:val="center"/>
            <w:hideMark/>
          </w:tcPr>
          <w:p w14:paraId="4CE45611" w14:textId="71629CD2" w:rsidR="00CC59B6" w:rsidRPr="00093D3D" w:rsidRDefault="00CC59B6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Значение на расчетный срок Схемы (20</w:t>
            </w:r>
            <w:r w:rsidR="0058261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  <w:r w:rsidRPr="00093D3D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 г.)</w:t>
            </w:r>
          </w:p>
        </w:tc>
      </w:tr>
      <w:tr w:rsidR="00CC59B6" w:rsidRPr="00093D3D" w14:paraId="77FAE2DC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56B711CE" w14:textId="77777777" w:rsidR="00CC59B6" w:rsidRPr="00093D3D" w:rsidRDefault="00CC59B6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093D3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Удельный расход топлива на производство единицы тепловой энергии, отпускаемой с коллекторов источников тепловой энергии, кг у.т./Гкал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, в т.ч.</w:t>
            </w:r>
          </w:p>
        </w:tc>
        <w:tc>
          <w:tcPr>
            <w:tcW w:w="1075" w:type="pct"/>
            <w:vAlign w:val="center"/>
          </w:tcPr>
          <w:p w14:paraId="4832E2D4" w14:textId="4C6F8F37" w:rsidR="00CC59B6" w:rsidRPr="00093D3D" w:rsidRDefault="0058261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6334B46F" w14:textId="270639CE" w:rsidR="00CC59B6" w:rsidRPr="007B43C2" w:rsidRDefault="00834559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59C433EC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6EDDF845" w14:textId="30C31621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Советская, д. 64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548A7410" w14:textId="7E0968FE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238,0</w:t>
            </w:r>
          </w:p>
        </w:tc>
        <w:tc>
          <w:tcPr>
            <w:tcW w:w="1206" w:type="pct"/>
          </w:tcPr>
          <w:p w14:paraId="5E937389" w14:textId="06FC5A24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402F42C7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5708C6D0" w14:textId="4B38E957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"ФОК"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06C010DA" w14:textId="617A50E8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11533545" w14:textId="1A1AD220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45B37A01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7021944C" w14:textId="3564352A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мкр. Солнечный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534316CD" w14:textId="3BBAD93F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232,0</w:t>
            </w:r>
          </w:p>
        </w:tc>
        <w:tc>
          <w:tcPr>
            <w:tcW w:w="1206" w:type="pct"/>
          </w:tcPr>
          <w:p w14:paraId="4FCEA597" w14:textId="11FBCE33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2964887F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15C64A3" w14:textId="3A883C4C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Железнодорожная, д. 1б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(щепа)</w:t>
            </w:r>
          </w:p>
        </w:tc>
        <w:tc>
          <w:tcPr>
            <w:tcW w:w="1075" w:type="pct"/>
            <w:vAlign w:val="center"/>
          </w:tcPr>
          <w:p w14:paraId="208D86C0" w14:textId="482E27BF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274,0</w:t>
            </w:r>
          </w:p>
        </w:tc>
        <w:tc>
          <w:tcPr>
            <w:tcW w:w="1206" w:type="pct"/>
          </w:tcPr>
          <w:p w14:paraId="70773CCD" w14:textId="04223354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5989C329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0D54C14" w14:textId="58EFB5F1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- к</w:t>
            </w:r>
            <w:r w:rsidRPr="0058261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отельная ул. Красноармейская, д. 5</w:t>
            </w: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(дрова)</w:t>
            </w:r>
          </w:p>
        </w:tc>
        <w:tc>
          <w:tcPr>
            <w:tcW w:w="1075" w:type="pct"/>
            <w:vAlign w:val="center"/>
          </w:tcPr>
          <w:p w14:paraId="61D449DF" w14:textId="027AAA55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294,0</w:t>
            </w:r>
          </w:p>
        </w:tc>
        <w:tc>
          <w:tcPr>
            <w:tcW w:w="1206" w:type="pct"/>
          </w:tcPr>
          <w:p w14:paraId="2822C91A" w14:textId="2F17C4DB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D8284B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</w:tr>
      <w:tr w:rsidR="00834559" w:rsidRPr="00093D3D" w14:paraId="49FA4EC3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510D822" w14:textId="753742BC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075" w:type="pct"/>
          </w:tcPr>
          <w:p w14:paraId="42405AD5" w14:textId="28D0996C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9E965FC" w14:textId="23E6B986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156,0</w:t>
            </w:r>
          </w:p>
        </w:tc>
      </w:tr>
      <w:tr w:rsidR="00834559" w:rsidRPr="00093D3D" w14:paraId="7BE16245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023DC68E" w14:textId="246CB445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075" w:type="pct"/>
          </w:tcPr>
          <w:p w14:paraId="16F6F4D4" w14:textId="659A9DC6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B1B282F" w14:textId="0277F890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834559" w:rsidRPr="00093D3D" w14:paraId="53E90113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0F6A139" w14:textId="088C4A62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075" w:type="pct"/>
          </w:tcPr>
          <w:p w14:paraId="6093BE67" w14:textId="77A39117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EFC6630" w14:textId="763F0570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834559" w:rsidRPr="00093D3D" w14:paraId="6B2A27E8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08898FB4" w14:textId="01607A41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075" w:type="pct"/>
          </w:tcPr>
          <w:p w14:paraId="205A9933" w14:textId="5902093A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EB404D4" w14:textId="0E5B9778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834559" w:rsidRPr="00093D3D" w14:paraId="707D30B3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08C07B40" w14:textId="1CDD4EE0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075" w:type="pct"/>
          </w:tcPr>
          <w:p w14:paraId="5B450843" w14:textId="3E28E93C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25ACD28" w14:textId="2B500847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834559" w:rsidRPr="00093D3D" w14:paraId="524D39EF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29481641" w14:textId="18862232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075" w:type="pct"/>
          </w:tcPr>
          <w:p w14:paraId="4D8A73E2" w14:textId="4288839B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538C8EC0" w14:textId="52DE9729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155,6</w:t>
            </w:r>
          </w:p>
        </w:tc>
      </w:tr>
      <w:tr w:rsidR="00834559" w:rsidRPr="00093D3D" w14:paraId="4571EBF9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78AEE276" w14:textId="19D245BB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075" w:type="pct"/>
          </w:tcPr>
          <w:p w14:paraId="6832CD1D" w14:textId="0A2D9EDD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7FF3C24C" w14:textId="6458A9F4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834559" w:rsidRPr="00093D3D" w14:paraId="5D5C58EA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55A267D8" w14:textId="0615C567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075" w:type="pct"/>
          </w:tcPr>
          <w:p w14:paraId="52769F30" w14:textId="133437B0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BC5C67C" w14:textId="62257453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834559" w:rsidRPr="00093D3D" w14:paraId="73985CB2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23ED0DF4" w14:textId="7491FA28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075" w:type="pct"/>
          </w:tcPr>
          <w:p w14:paraId="583D1FE2" w14:textId="554925A4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3BFCFD90" w14:textId="113F83EB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153,8</w:t>
            </w:r>
          </w:p>
        </w:tc>
      </w:tr>
      <w:tr w:rsidR="00834559" w:rsidRPr="00093D3D" w14:paraId="00C90401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6A5D84B8" w14:textId="12352D9A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075" w:type="pct"/>
          </w:tcPr>
          <w:p w14:paraId="20B96C86" w14:textId="7235E216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048516D1" w14:textId="25F91187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834559" w:rsidRPr="00093D3D" w14:paraId="1D17A4DA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7EF32C11" w14:textId="69D027AF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075" w:type="pct"/>
          </w:tcPr>
          <w:p w14:paraId="51EE9411" w14:textId="182F5A35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48B32ECF" w14:textId="1827CBAC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834559" w:rsidRPr="00093D3D" w14:paraId="4659964C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044606B" w14:textId="25565540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075" w:type="pct"/>
          </w:tcPr>
          <w:p w14:paraId="2A33B347" w14:textId="6BA4729A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C716C6F" w14:textId="0316299A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834559" w:rsidRPr="00093D3D" w14:paraId="7CAB77BA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65C1A088" w14:textId="3E001F9E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075" w:type="pct"/>
          </w:tcPr>
          <w:p w14:paraId="503879D1" w14:textId="1ECD6580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1A61CCC" w14:textId="6B9503D3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834559" w:rsidRPr="00093D3D" w14:paraId="189FA2E1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66F926D0" w14:textId="4715F237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- 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075" w:type="pct"/>
          </w:tcPr>
          <w:p w14:paraId="7F52E89A" w14:textId="48BB942D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2AB2637E" w14:textId="3FA26214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834559" w:rsidRPr="00093D3D" w14:paraId="325650FF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64D3D670" w14:textId="2FF9FE13" w:rsidR="00834559" w:rsidRPr="00093D3D" w:rsidRDefault="00834559" w:rsidP="00834559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075" w:type="pct"/>
          </w:tcPr>
          <w:p w14:paraId="2DD66121" w14:textId="5F30506C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E7377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―</w:t>
            </w:r>
          </w:p>
        </w:tc>
        <w:tc>
          <w:tcPr>
            <w:tcW w:w="1206" w:type="pct"/>
            <w:vAlign w:val="center"/>
          </w:tcPr>
          <w:p w14:paraId="1458EBAF" w14:textId="7B6CB89E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834559" w:rsidRPr="00093D3D" w14:paraId="02EDB002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7FEEC940" w14:textId="4907418B" w:rsidR="00834559" w:rsidRPr="00B96EAA" w:rsidRDefault="00834559" w:rsidP="00834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д. Фабрика</w:t>
            </w:r>
          </w:p>
        </w:tc>
        <w:tc>
          <w:tcPr>
            <w:tcW w:w="1075" w:type="pct"/>
            <w:vAlign w:val="center"/>
          </w:tcPr>
          <w:p w14:paraId="06AB915E" w14:textId="6D003E39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1206" w:type="pct"/>
            <w:vAlign w:val="center"/>
          </w:tcPr>
          <w:p w14:paraId="7EF47306" w14:textId="226E8A69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  <w:tr w:rsidR="00834559" w:rsidRPr="00093D3D" w14:paraId="5995208C" w14:textId="77777777" w:rsidTr="00A44CD6">
        <w:trPr>
          <w:trHeight w:val="20"/>
        </w:trPr>
        <w:tc>
          <w:tcPr>
            <w:tcW w:w="2719" w:type="pct"/>
            <w:vAlign w:val="center"/>
          </w:tcPr>
          <w:p w14:paraId="14163476" w14:textId="6826575C" w:rsidR="00834559" w:rsidRPr="00B96EAA" w:rsidRDefault="00834559" w:rsidP="0083455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к</w:t>
            </w:r>
            <w:r w:rsidRPr="0083455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отельная п. Ривицкий</w:t>
            </w:r>
          </w:p>
        </w:tc>
        <w:tc>
          <w:tcPr>
            <w:tcW w:w="1075" w:type="pct"/>
            <w:vAlign w:val="center"/>
          </w:tcPr>
          <w:p w14:paraId="32E74751" w14:textId="6A914C15" w:rsidR="00834559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297,5</w:t>
            </w:r>
          </w:p>
        </w:tc>
        <w:tc>
          <w:tcPr>
            <w:tcW w:w="1206" w:type="pct"/>
            <w:vAlign w:val="center"/>
          </w:tcPr>
          <w:p w14:paraId="6DA7CDF5" w14:textId="6FDF6C78" w:rsidR="00834559" w:rsidRPr="007B43C2" w:rsidRDefault="00834559" w:rsidP="00834559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155,0</w:t>
            </w:r>
          </w:p>
        </w:tc>
      </w:tr>
    </w:tbl>
    <w:p w14:paraId="1DD81AA4" w14:textId="04F22267" w:rsidR="00CC59B6" w:rsidRDefault="00CC59B6" w:rsidP="0058261D">
      <w:pPr>
        <w:widowControl w:val="0"/>
        <w:tabs>
          <w:tab w:val="left" w:pos="993"/>
        </w:tabs>
        <w:adjustRightInd w:val="0"/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CC59B6">
        <w:rPr>
          <w:rFonts w:ascii="Trebuchet MS" w:hAnsi="Trebuchet MS" w:cs="Times New Roman"/>
        </w:rPr>
        <w:t>По итогам реализации рассматриваемого варианта перспективного развития системы теплоснабжения ожидается</w:t>
      </w:r>
      <w:r>
        <w:rPr>
          <w:rFonts w:ascii="Trebuchet MS" w:hAnsi="Trebuchet MS" w:cs="Times New Roman"/>
        </w:rPr>
        <w:t>:</w:t>
      </w:r>
    </w:p>
    <w:p w14:paraId="236D55FD" w14:textId="293A86F0" w:rsidR="00CC59B6" w:rsidRDefault="00CC59B6" w:rsidP="002A74A4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</w:t>
      </w:r>
      <w:r w:rsidRPr="00CC59B6">
        <w:rPr>
          <w:rFonts w:ascii="Trebuchet MS" w:hAnsi="Trebuchet MS" w:cs="Times New Roman"/>
        </w:rPr>
        <w:t>окращение объема потребления топлива</w:t>
      </w:r>
      <w:r>
        <w:rPr>
          <w:rFonts w:ascii="Trebuchet MS" w:hAnsi="Trebuchet MS" w:cs="Times New Roman"/>
        </w:rPr>
        <w:t xml:space="preserve"> на –</w:t>
      </w:r>
      <w:r w:rsidR="00D72D62">
        <w:rPr>
          <w:rFonts w:ascii="Trebuchet MS" w:hAnsi="Trebuchet MS" w:cs="Times New Roman"/>
        </w:rPr>
        <w:t xml:space="preserve"> 4 113</w:t>
      </w:r>
      <w:r w:rsidRPr="00CC59B6">
        <w:rPr>
          <w:rFonts w:ascii="Trebuchet MS" w:hAnsi="Trebuchet MS" w:cs="Times New Roman"/>
        </w:rPr>
        <w:t xml:space="preserve"> т</w:t>
      </w:r>
      <w:r>
        <w:rPr>
          <w:rFonts w:ascii="Trebuchet MS" w:hAnsi="Trebuchet MS" w:cs="Times New Roman"/>
        </w:rPr>
        <w:t>.</w:t>
      </w:r>
      <w:r w:rsidRPr="00CC59B6">
        <w:rPr>
          <w:rFonts w:ascii="Trebuchet MS" w:hAnsi="Trebuchet MS" w:cs="Times New Roman"/>
        </w:rPr>
        <w:t>ут</w:t>
      </w:r>
      <w:r>
        <w:rPr>
          <w:rFonts w:ascii="Trebuchet MS" w:hAnsi="Trebuchet MS" w:cs="Times New Roman"/>
        </w:rPr>
        <w:t>/год;</w:t>
      </w:r>
    </w:p>
    <w:p w14:paraId="1469898F" w14:textId="43D3C82E" w:rsidR="00CC59B6" w:rsidRDefault="00CC59B6" w:rsidP="002A74A4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со</w:t>
      </w:r>
      <w:r w:rsidRPr="00CC59B6">
        <w:rPr>
          <w:rFonts w:ascii="Trebuchet MS" w:hAnsi="Trebuchet MS" w:cs="Times New Roman"/>
        </w:rPr>
        <w:t>кращение потерь тепловой энергии при её передаче</w:t>
      </w:r>
      <w:r>
        <w:rPr>
          <w:rFonts w:ascii="Trebuchet MS" w:hAnsi="Trebuchet MS" w:cs="Times New Roman"/>
        </w:rPr>
        <w:t xml:space="preserve"> на – 4 1</w:t>
      </w:r>
      <w:r w:rsidR="00D72D62">
        <w:rPr>
          <w:rFonts w:ascii="Trebuchet MS" w:hAnsi="Trebuchet MS" w:cs="Times New Roman"/>
        </w:rPr>
        <w:t>79</w:t>
      </w:r>
      <w:r w:rsidRPr="00CC59B6">
        <w:rPr>
          <w:rFonts w:ascii="Trebuchet MS" w:hAnsi="Trebuchet MS" w:cs="Times New Roman"/>
        </w:rPr>
        <w:t xml:space="preserve"> Гкал</w:t>
      </w:r>
      <w:r>
        <w:rPr>
          <w:rFonts w:ascii="Trebuchet MS" w:hAnsi="Trebuchet MS" w:cs="Times New Roman"/>
        </w:rPr>
        <w:t>/год;</w:t>
      </w:r>
    </w:p>
    <w:p w14:paraId="21F842ED" w14:textId="5559C470" w:rsidR="00CC59B6" w:rsidRDefault="00CC59B6" w:rsidP="002A74A4">
      <w:pPr>
        <w:widowControl w:val="0"/>
        <w:tabs>
          <w:tab w:val="left" w:pos="993"/>
        </w:tabs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 xml:space="preserve">- сокращение </w:t>
      </w:r>
      <w:r w:rsidRPr="00CC59B6">
        <w:rPr>
          <w:rFonts w:ascii="Trebuchet MS" w:hAnsi="Trebuchet MS" w:cs="Times New Roman"/>
        </w:rPr>
        <w:t>затрат на эксплуатацию объектов теплоснабжения</w:t>
      </w:r>
      <w:r>
        <w:rPr>
          <w:rFonts w:ascii="Trebuchet MS" w:hAnsi="Trebuchet MS" w:cs="Times New Roman"/>
        </w:rPr>
        <w:t xml:space="preserve"> в размере ≈ 5,6 млн.руб./год.</w:t>
      </w:r>
    </w:p>
    <w:bookmarkEnd w:id="273"/>
    <w:p w14:paraId="52A17077" w14:textId="77777777" w:rsidR="00385F33" w:rsidRPr="00B04C9B" w:rsidRDefault="00385F33" w:rsidP="002A74A4">
      <w:pPr>
        <w:spacing w:after="0" w:line="276" w:lineRule="auto"/>
        <w:rPr>
          <w:rFonts w:ascii="Trebuchet MS" w:hAnsi="Trebuchet MS" w:cs="Times New Roman"/>
          <w:b/>
        </w:rPr>
      </w:pPr>
    </w:p>
    <w:p w14:paraId="7780BDE5" w14:textId="1AD2106B" w:rsidR="006A5114" w:rsidRPr="00B04C9B" w:rsidRDefault="00BB4A69" w:rsidP="00746FA8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74" w:name="_Toc34466649"/>
      <w:bookmarkStart w:id="275" w:name="_Toc203488793"/>
      <w:r w:rsidRPr="00B04C9B">
        <w:rPr>
          <w:rFonts w:ascii="Trebuchet MS" w:eastAsia="Times New Roman" w:hAnsi="Trebuchet MS" w:cs="Times New Roman"/>
          <w:b/>
          <w:lang w:eastAsia="ru-RU"/>
        </w:rPr>
        <w:t>5.3</w:t>
      </w:r>
      <w:r w:rsidR="00FB1C2E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6A5114" w:rsidRPr="00B04C9B">
        <w:rPr>
          <w:rFonts w:ascii="Trebuchet MS" w:eastAsia="Times New Roman" w:hAnsi="Trebuchet MS" w:cs="Times New Roman"/>
          <w:b/>
          <w:lang w:eastAsia="ru-RU"/>
        </w:rPr>
        <w:t>Обоснование выбора приоритетного варианта перспективного развития</w:t>
      </w:r>
      <w:r w:rsidR="006C13AB" w:rsidRPr="00B04C9B">
        <w:rPr>
          <w:rFonts w:ascii="Trebuchet MS" w:eastAsia="Times New Roman" w:hAnsi="Trebuchet MS" w:cs="Times New Roman"/>
          <w:b/>
          <w:lang w:eastAsia="ru-RU"/>
        </w:rPr>
        <w:t xml:space="preserve"> с</w:t>
      </w:r>
      <w:r w:rsidR="006A5114" w:rsidRPr="00B04C9B">
        <w:rPr>
          <w:rFonts w:ascii="Trebuchet MS" w:eastAsia="Times New Roman" w:hAnsi="Trebuchet MS" w:cs="Times New Roman"/>
          <w:b/>
          <w:lang w:eastAsia="ru-RU"/>
        </w:rPr>
        <w:t xml:space="preserve">истем теплоснабжения </w:t>
      </w:r>
      <w:r w:rsidR="00746FA8" w:rsidRPr="00B04C9B">
        <w:rPr>
          <w:rFonts w:ascii="Trebuchet MS" w:eastAsia="Times New Roman" w:hAnsi="Trebuchet MS" w:cs="Times New Roman"/>
          <w:b/>
          <w:lang w:eastAsia="ru-RU"/>
        </w:rPr>
        <w:t xml:space="preserve">муниципального </w:t>
      </w:r>
      <w:r w:rsidR="007E4576">
        <w:rPr>
          <w:rFonts w:ascii="Trebuchet MS" w:eastAsia="Times New Roman" w:hAnsi="Trebuchet MS" w:cs="Times New Roman"/>
          <w:b/>
          <w:lang w:eastAsia="ru-RU"/>
        </w:rPr>
        <w:t>округа</w:t>
      </w:r>
      <w:r w:rsidR="006A5114" w:rsidRPr="00B04C9B">
        <w:rPr>
          <w:rFonts w:ascii="Trebuchet MS" w:eastAsia="Times New Roman" w:hAnsi="Trebuchet MS" w:cs="Times New Roman"/>
          <w:b/>
          <w:lang w:eastAsia="ru-RU"/>
        </w:rPr>
        <w:t xml:space="preserve"> на основе анализа ценовых (тарифных) последствий для потребителей</w:t>
      </w:r>
      <w:bookmarkEnd w:id="274"/>
      <w:bookmarkEnd w:id="275"/>
    </w:p>
    <w:p w14:paraId="194E62C6" w14:textId="57FBD1B6" w:rsidR="00834559" w:rsidRPr="00AF3265" w:rsidRDefault="00834559" w:rsidP="00834559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276" w:name="_Hlk176688015"/>
      <w:bookmarkStart w:id="277" w:name="_Hlk70180449"/>
      <w:bookmarkStart w:id="278" w:name="_Hlk65562904"/>
      <w:r>
        <w:rPr>
          <w:rFonts w:ascii="Trebuchet MS" w:hAnsi="Trebuchet MS" w:cs="Times New Roman"/>
        </w:rPr>
        <w:t xml:space="preserve">По итогам газификации территории </w:t>
      </w:r>
      <w:r w:rsidR="00630168">
        <w:rPr>
          <w:rFonts w:ascii="Trebuchet MS" w:hAnsi="Trebuchet MS" w:cs="Times New Roman"/>
        </w:rPr>
        <w:t>пгт. Максатиха</w:t>
      </w:r>
      <w:r w:rsidRPr="00AF3265">
        <w:rPr>
          <w:rFonts w:ascii="Trebuchet MS" w:hAnsi="Trebuchet MS" w:cs="Times New Roman"/>
        </w:rPr>
        <w:t xml:space="preserve"> </w:t>
      </w:r>
      <w:r w:rsidR="00630168">
        <w:rPr>
          <w:rFonts w:ascii="Trebuchet MS" w:hAnsi="Trebuchet MS" w:cs="Times New Roman"/>
        </w:rPr>
        <w:t>в период 2023-2025 гг.</w:t>
      </w:r>
      <w:r w:rsidRPr="00AF3265">
        <w:rPr>
          <w:rFonts w:ascii="Trebuchet MS" w:hAnsi="Trebuchet MS" w:cs="Times New Roman"/>
        </w:rPr>
        <w:t xml:space="preserve"> р</w:t>
      </w:r>
      <w:r w:rsidR="00630168">
        <w:rPr>
          <w:rFonts w:ascii="Trebuchet MS" w:hAnsi="Trebuchet MS" w:cs="Times New Roman"/>
        </w:rPr>
        <w:t>еализуется</w:t>
      </w:r>
      <w:r w:rsidRPr="00AF3265">
        <w:rPr>
          <w:rFonts w:ascii="Trebuchet MS" w:hAnsi="Trebuchet MS" w:cs="Times New Roman"/>
        </w:rPr>
        <w:t xml:space="preserve"> групп</w:t>
      </w:r>
      <w:r w:rsidR="00630168">
        <w:rPr>
          <w:rFonts w:ascii="Trebuchet MS" w:hAnsi="Trebuchet MS" w:cs="Times New Roman"/>
        </w:rPr>
        <w:t>а</w:t>
      </w:r>
      <w:r w:rsidRPr="00AF3265">
        <w:rPr>
          <w:rFonts w:ascii="Trebuchet MS" w:hAnsi="Trebuchet MS" w:cs="Times New Roman"/>
        </w:rPr>
        <w:t xml:space="preserve"> проектов, приведенных в таблице 7.</w:t>
      </w:r>
      <w:r w:rsidR="00630168">
        <w:rPr>
          <w:rFonts w:ascii="Trebuchet MS" w:hAnsi="Trebuchet MS" w:cs="Times New Roman"/>
        </w:rPr>
        <w:t>7.1 и 8.4.1</w:t>
      </w:r>
      <w:r>
        <w:rPr>
          <w:rFonts w:ascii="Trebuchet MS" w:hAnsi="Trebuchet MS" w:cs="Times New Roman"/>
        </w:rPr>
        <w:t xml:space="preserve"> Том 2. «Обосновывающие материалы»</w:t>
      </w:r>
      <w:r w:rsidRPr="00AF3265">
        <w:rPr>
          <w:rFonts w:ascii="Trebuchet MS" w:hAnsi="Trebuchet MS" w:cs="Times New Roman"/>
        </w:rPr>
        <w:t>, включающ</w:t>
      </w:r>
      <w:r w:rsidR="00674243">
        <w:rPr>
          <w:rFonts w:ascii="Trebuchet MS" w:hAnsi="Trebuchet MS" w:cs="Times New Roman"/>
        </w:rPr>
        <w:t>ая</w:t>
      </w:r>
      <w:r w:rsidRPr="00AF3265">
        <w:rPr>
          <w:rFonts w:ascii="Trebuchet MS" w:hAnsi="Trebuchet MS" w:cs="Times New Roman"/>
        </w:rPr>
        <w:t xml:space="preserve"> в себя мероприятия по строительств</w:t>
      </w:r>
      <w:r>
        <w:rPr>
          <w:rFonts w:ascii="Trebuchet MS" w:hAnsi="Trebuchet MS" w:cs="Times New Roman"/>
        </w:rPr>
        <w:t>у</w:t>
      </w:r>
      <w:r w:rsidRPr="00AF3265">
        <w:rPr>
          <w:rFonts w:ascii="Trebuchet MS" w:hAnsi="Trebuchet MS" w:cs="Times New Roman"/>
        </w:rPr>
        <w:t xml:space="preserve"> новых автоматизированных блочно-модульных котельных.</w:t>
      </w:r>
    </w:p>
    <w:p w14:paraId="6F3007CA" w14:textId="7694CC21" w:rsidR="00834559" w:rsidRPr="00E80493" w:rsidRDefault="00834559" w:rsidP="00834559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279" w:name="_Hlk199507894"/>
      <w:bookmarkEnd w:id="276"/>
      <w:r w:rsidRPr="00AF3265">
        <w:rPr>
          <w:rFonts w:ascii="Trebuchet MS" w:hAnsi="Trebuchet MS" w:cs="Times New Roman"/>
        </w:rPr>
        <w:t>Суммарная</w:t>
      </w:r>
      <w:r w:rsidR="00630168">
        <w:rPr>
          <w:rFonts w:ascii="Trebuchet MS" w:hAnsi="Trebuchet MS" w:cs="Times New Roman"/>
        </w:rPr>
        <w:t xml:space="preserve"> расчетная</w:t>
      </w:r>
      <w:r w:rsidRPr="00AF3265">
        <w:rPr>
          <w:rFonts w:ascii="Trebuchet MS" w:hAnsi="Trebuchet MS" w:cs="Times New Roman"/>
        </w:rPr>
        <w:t xml:space="preserve"> </w:t>
      </w:r>
      <w:r w:rsidRPr="00E80493">
        <w:rPr>
          <w:rFonts w:ascii="Trebuchet MS" w:hAnsi="Trebuchet MS" w:cs="Times New Roman"/>
        </w:rPr>
        <w:t>финансовая потребность для реализации проектов по строительству источников тепловой энергии</w:t>
      </w:r>
      <w:r w:rsidR="00630168">
        <w:rPr>
          <w:rFonts w:ascii="Trebuchet MS" w:hAnsi="Trebuchet MS" w:cs="Times New Roman"/>
        </w:rPr>
        <w:t xml:space="preserve"> и модернизации тепловых сетей</w:t>
      </w:r>
      <w:r w:rsidRPr="00E80493">
        <w:rPr>
          <w:rFonts w:ascii="Trebuchet MS" w:hAnsi="Trebuchet MS" w:cs="Times New Roman"/>
        </w:rPr>
        <w:t xml:space="preserve"> на период до 20</w:t>
      </w:r>
      <w:r w:rsidR="00630168">
        <w:rPr>
          <w:rFonts w:ascii="Trebuchet MS" w:hAnsi="Trebuchet MS" w:cs="Times New Roman"/>
        </w:rPr>
        <w:t>40</w:t>
      </w:r>
      <w:r w:rsidRPr="00E80493">
        <w:rPr>
          <w:rFonts w:ascii="Trebuchet MS" w:hAnsi="Trebuchet MS" w:cs="Times New Roman"/>
        </w:rPr>
        <w:t xml:space="preserve"> года составляет </w:t>
      </w:r>
      <w:r w:rsidR="00630168">
        <w:rPr>
          <w:rFonts w:ascii="Trebuchet MS" w:hAnsi="Trebuchet MS" w:cs="Times New Roman"/>
        </w:rPr>
        <w:t>607,781</w:t>
      </w:r>
      <w:r w:rsidRPr="00E80493">
        <w:rPr>
          <w:rFonts w:ascii="Trebuchet MS" w:hAnsi="Trebuchet MS" w:cs="Times New Roman"/>
        </w:rPr>
        <w:t xml:space="preserve"> млн. руб. </w:t>
      </w:r>
    </w:p>
    <w:bookmarkEnd w:id="277"/>
    <w:bookmarkEnd w:id="278"/>
    <w:bookmarkEnd w:id="279"/>
    <w:p w14:paraId="6945B6CA" w14:textId="76C78E9F" w:rsidR="00BB6DCA" w:rsidRDefault="00BB6DCA" w:rsidP="0036483C">
      <w:pPr>
        <w:spacing w:after="0" w:line="240" w:lineRule="auto"/>
        <w:jc w:val="both"/>
        <w:rPr>
          <w:rFonts w:ascii="Trebuchet MS" w:hAnsi="Trebuchet MS" w:cs="Times New Roman"/>
          <w:sz w:val="28"/>
          <w:szCs w:val="28"/>
        </w:rPr>
        <w:sectPr w:rsidR="00BB6DCA" w:rsidSect="001631C0">
          <w:pgSz w:w="11906" w:h="16838"/>
          <w:pgMar w:top="1134" w:right="851" w:bottom="1134" w:left="1077" w:header="454" w:footer="397" w:gutter="0"/>
          <w:cols w:space="708"/>
          <w:docGrid w:linePitch="360"/>
        </w:sectPr>
      </w:pPr>
    </w:p>
    <w:p w14:paraId="19DB9991" w14:textId="39D25001" w:rsidR="00A020AA" w:rsidRPr="00E467D8" w:rsidRDefault="00A020AA" w:rsidP="000B5C00">
      <w:pPr>
        <w:widowControl w:val="0"/>
        <w:tabs>
          <w:tab w:val="left" w:pos="-142"/>
          <w:tab w:val="left" w:pos="426"/>
        </w:tabs>
        <w:suppressAutoHyphens/>
        <w:spacing w:after="6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80" w:name="_Toc203488794"/>
      <w:r w:rsidRPr="00FD529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</w:t>
      </w:r>
      <w:r w:rsidR="001255F5" w:rsidRPr="00FD529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6</w:t>
      </w:r>
      <w:r w:rsidRPr="00FD529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r w:rsidR="005A4F43" w:rsidRPr="00FD529A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</w:t>
      </w:r>
      <w:bookmarkEnd w:id="258"/>
      <w:bookmarkEnd w:id="280"/>
    </w:p>
    <w:p w14:paraId="189F09E6" w14:textId="02638176" w:rsidR="00C677E7" w:rsidRPr="00012E3E" w:rsidRDefault="00C677E7" w:rsidP="0093219E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81" w:name="_Toc203488795"/>
      <w:r w:rsidRPr="00012E3E">
        <w:rPr>
          <w:rFonts w:ascii="Trebuchet MS" w:eastAsia="Times New Roman" w:hAnsi="Trebuchet MS" w:cs="Times New Roman"/>
          <w:b/>
          <w:lang w:eastAsia="ru-RU"/>
        </w:rPr>
        <w:t xml:space="preserve">6.1 </w:t>
      </w:r>
      <w:bookmarkStart w:id="282" w:name="_Toc360712032"/>
      <w:bookmarkStart w:id="283" w:name="_Toc364417172"/>
      <w:bookmarkStart w:id="284" w:name="_Toc34466651"/>
      <w:r w:rsidRPr="00012E3E">
        <w:rPr>
          <w:rFonts w:ascii="Trebuchet MS" w:eastAsia="Times New Roman" w:hAnsi="Trebuchet MS" w:cs="Times New Roman"/>
          <w:b/>
          <w:lang w:eastAsia="ru-RU"/>
        </w:rPr>
        <w:t>Расчетная величина нормативных потерь теплоносителя в тепловых сетях в зонах действия источников тепловой энергии</w:t>
      </w:r>
      <w:bookmarkEnd w:id="281"/>
      <w:bookmarkEnd w:id="282"/>
      <w:bookmarkEnd w:id="283"/>
      <w:bookmarkEnd w:id="284"/>
    </w:p>
    <w:p w14:paraId="7D107E1C" w14:textId="288C4146" w:rsidR="00BE00EC" w:rsidRPr="00F12D3B" w:rsidRDefault="00BE00EC" w:rsidP="00BE00E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285" w:name="_Hlk196721968"/>
      <w:r w:rsidRPr="00F12D3B">
        <w:rPr>
          <w:rFonts w:ascii="Trebuchet MS" w:hAnsi="Trebuchet MS" w:cs="Times New Roman"/>
        </w:rPr>
        <w:t xml:space="preserve">Расчетные (нормируемые) потери сетевой воды в системе теплоснабжения включают </w:t>
      </w:r>
      <w:r w:rsidR="00F12D3B" w:rsidRPr="00F12D3B">
        <w:rPr>
          <w:rFonts w:ascii="Trebuchet MS" w:hAnsi="Trebuchet MS" w:cs="Times New Roman"/>
        </w:rPr>
        <w:t>в себя затраты воды на собственные (технологические) нужды котельных</w:t>
      </w:r>
      <w:r w:rsidRPr="00F12D3B">
        <w:rPr>
          <w:rFonts w:ascii="Trebuchet MS" w:hAnsi="Trebuchet MS" w:cs="Times New Roman"/>
        </w:rPr>
        <w:t xml:space="preserve"> и потери сетевой воды с нормативной утечкой из тепловой сети и систем теплопотребления. </w:t>
      </w:r>
    </w:p>
    <w:p w14:paraId="7CC2F573" w14:textId="0321F14A" w:rsidR="00BE00EC" w:rsidRPr="008E36E5" w:rsidRDefault="008E36E5" w:rsidP="00BE00E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>Среднегодовая нормативная утечка теплоносителя из водяных тепловых сетей должна быть не более 0,25 % среднегодового объема воды в тепловой сети и присоединенных системах теплоснабжения.</w:t>
      </w:r>
      <w:r w:rsidR="00BE00EC" w:rsidRPr="008E36E5">
        <w:rPr>
          <w:rFonts w:ascii="Trebuchet MS" w:hAnsi="Trebuchet MS" w:cs="Times New Roman"/>
        </w:rPr>
        <w:t xml:space="preserve"> </w:t>
      </w:r>
    </w:p>
    <w:p w14:paraId="5E4F3197" w14:textId="77777777" w:rsidR="00BE00EC" w:rsidRPr="008E36E5" w:rsidRDefault="00BE00EC" w:rsidP="00BE00E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 xml:space="preserve">Централизованные системы теплоснабжения – закрытого типа. </w:t>
      </w:r>
    </w:p>
    <w:p w14:paraId="1F2E4E97" w14:textId="7BF04016" w:rsidR="00BE00EC" w:rsidRPr="00012E3E" w:rsidRDefault="00BE00EC" w:rsidP="00BE00E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 xml:space="preserve">Расчетная величина нормативных потерь теплоносителя в тепловых сетях в зонах действия источников тепловой энергии </w:t>
      </w:r>
      <w:r w:rsidR="007D43AF">
        <w:rPr>
          <w:rFonts w:ascii="Trebuchet MS" w:hAnsi="Trebuchet MS" w:cs="Times New Roman"/>
        </w:rPr>
        <w:t>Максатихинского</w:t>
      </w:r>
      <w:r w:rsidRPr="008E36E5">
        <w:rPr>
          <w:rFonts w:ascii="Trebuchet MS" w:hAnsi="Trebuchet MS" w:cs="Times New Roman"/>
        </w:rPr>
        <w:t xml:space="preserve"> муниципального округа приведена в таблице 1.3.12 Том 2. «Обосновывающие материалы».</w:t>
      </w:r>
    </w:p>
    <w:bookmarkEnd w:id="285"/>
    <w:p w14:paraId="40AF81BB" w14:textId="77777777" w:rsidR="0093219E" w:rsidRPr="00012E3E" w:rsidRDefault="0093219E" w:rsidP="0093219E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1F0568BD" w14:textId="27B0845B" w:rsidR="00C677E7" w:rsidRPr="00012E3E" w:rsidRDefault="00C677E7" w:rsidP="00D56A42">
      <w:pPr>
        <w:widowControl w:val="0"/>
        <w:tabs>
          <w:tab w:val="left" w:pos="-142"/>
          <w:tab w:val="left" w:pos="426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286" w:name="_Toc203488796"/>
      <w:r w:rsidRPr="00012E3E">
        <w:rPr>
          <w:rFonts w:ascii="Trebuchet MS" w:eastAsia="Times New Roman" w:hAnsi="Trebuchet MS" w:cs="Times New Roman"/>
          <w:b/>
          <w:lang w:eastAsia="ru-RU"/>
        </w:rPr>
        <w:t xml:space="preserve">6.2 </w:t>
      </w:r>
      <w:r w:rsidR="000B5C00" w:rsidRPr="000B5C00">
        <w:rPr>
          <w:rFonts w:ascii="Trebuchet MS" w:eastAsia="Times New Roman" w:hAnsi="Trebuchet MS" w:cs="Times New Roman"/>
          <w:b/>
          <w:lang w:eastAsia="ru-RU"/>
        </w:rPr>
        <w:t>Максимальный и среднечасовой расход теплоносителя (расход сетевой воды) на горячее водоснабжение потребителей с использованием открытой системы теплоснабжения в зоне действия каждого источника тепловой энергии, рассчитываемый с учетом прогнозных сроков перевода потребителей, подключенных к открытой системе теплоснабжения (горячего водоснабжения), отдельным участкам такой системы, на закрытую систему горячего водоснабжения</w:t>
      </w:r>
      <w:bookmarkEnd w:id="286"/>
    </w:p>
    <w:p w14:paraId="5849F1F1" w14:textId="005EE6BD" w:rsidR="00D56A42" w:rsidRPr="008E36E5" w:rsidRDefault="00D56A42" w:rsidP="00D56A4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 xml:space="preserve">Открытые системы теплоснабжения </w:t>
      </w:r>
      <w:r w:rsidR="00B06F4C" w:rsidRPr="008E36E5">
        <w:rPr>
          <w:rFonts w:ascii="Trebuchet MS" w:hAnsi="Trebuchet MS" w:cs="Times New Roman"/>
        </w:rPr>
        <w:t xml:space="preserve">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8E36E5">
        <w:rPr>
          <w:rFonts w:ascii="Trebuchet MS" w:hAnsi="Trebuchet MS" w:cs="Times New Roman"/>
        </w:rPr>
        <w:t xml:space="preserve"> муниципального округа</w:t>
      </w:r>
      <w:r w:rsidRPr="008E36E5">
        <w:rPr>
          <w:rFonts w:ascii="Trebuchet MS" w:hAnsi="Trebuchet MS" w:cs="Times New Roman"/>
        </w:rPr>
        <w:t xml:space="preserve"> отсутствуют. </w:t>
      </w:r>
    </w:p>
    <w:p w14:paraId="777C8E27" w14:textId="02030D5A" w:rsidR="00D56A42" w:rsidRPr="00012E3E" w:rsidRDefault="00D56A42" w:rsidP="00D56A4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 xml:space="preserve">Источники тепловой энергии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8E36E5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B06F4C" w:rsidRPr="008E36E5">
        <w:rPr>
          <w:rFonts w:ascii="Trebuchet MS" w:eastAsia="Times New Roman" w:hAnsi="Trebuchet MS" w:cs="Times New Roman"/>
          <w:lang w:eastAsia="ru-RU"/>
        </w:rPr>
        <w:t xml:space="preserve"> </w:t>
      </w:r>
      <w:r w:rsidRPr="008E36E5">
        <w:rPr>
          <w:rFonts w:ascii="Trebuchet MS" w:hAnsi="Trebuchet MS" w:cs="Times New Roman"/>
        </w:rPr>
        <w:t>функционируют по закрытой системе теплоснабжения. Перевод потребителей, подключенных к открытой системе теплоснабжения (горячего водоснабжения), на закрытую систему горячего водоснабжения, до конца расчетного периода не требуется.</w:t>
      </w:r>
    </w:p>
    <w:p w14:paraId="1455C9B3" w14:textId="77777777" w:rsidR="00D56A42" w:rsidRPr="00012E3E" w:rsidRDefault="00D56A42" w:rsidP="00D56A42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2A9EC5A3" w14:textId="25F5FBFE" w:rsidR="00E67D40" w:rsidRPr="00012E3E" w:rsidRDefault="00E67D40" w:rsidP="00DA7E7C">
      <w:pPr>
        <w:pStyle w:val="2"/>
        <w:spacing w:line="276" w:lineRule="auto"/>
        <w:ind w:firstLine="0"/>
        <w:rPr>
          <w:rFonts w:ascii="Trebuchet MS" w:hAnsi="Trebuchet MS"/>
          <w:sz w:val="22"/>
          <w:szCs w:val="22"/>
        </w:rPr>
      </w:pPr>
      <w:bookmarkStart w:id="287" w:name="_Toc203488797"/>
      <w:r w:rsidRPr="00012E3E">
        <w:rPr>
          <w:rFonts w:ascii="Trebuchet MS" w:hAnsi="Trebuchet MS"/>
          <w:sz w:val="22"/>
          <w:szCs w:val="22"/>
        </w:rPr>
        <w:t>6.3 Сведения о наличии баков-аккумуляторов</w:t>
      </w:r>
      <w:bookmarkEnd w:id="287"/>
    </w:p>
    <w:p w14:paraId="6A7AF8F4" w14:textId="77777777" w:rsidR="001A02DF" w:rsidRDefault="00F919A7" w:rsidP="00F919A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Баки аккумуляторы</w:t>
      </w:r>
      <w:r w:rsidR="00EE285C" w:rsidRPr="008E36E5">
        <w:rPr>
          <w:rFonts w:ascii="Trebuchet MS" w:hAnsi="Trebuchet MS" w:cs="Times New Roman"/>
        </w:rPr>
        <w:t xml:space="preserve"> на котельных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8E36E5">
        <w:rPr>
          <w:rFonts w:ascii="Trebuchet MS" w:hAnsi="Trebuchet MS" w:cs="Times New Roman"/>
        </w:rPr>
        <w:t xml:space="preserve"> муниципального округа</w:t>
      </w:r>
      <w:r>
        <w:rPr>
          <w:rFonts w:ascii="Trebuchet MS" w:hAnsi="Trebuchet MS" w:cs="Times New Roman"/>
        </w:rPr>
        <w:t xml:space="preserve"> отсутствуют</w:t>
      </w:r>
      <w:r w:rsidR="00EE285C" w:rsidRPr="008E36E5">
        <w:rPr>
          <w:rFonts w:ascii="Trebuchet MS" w:hAnsi="Trebuchet MS" w:cs="Times New Roman"/>
        </w:rPr>
        <w:t>.</w:t>
      </w:r>
    </w:p>
    <w:p w14:paraId="4327B8A8" w14:textId="77777777" w:rsidR="006F7E76" w:rsidRDefault="006F7E76" w:rsidP="00F919A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5E3EEE7" w14:textId="77777777" w:rsidR="006F7E76" w:rsidRPr="00012E3E" w:rsidRDefault="006F7E76" w:rsidP="006F7E76">
      <w:pPr>
        <w:pStyle w:val="2"/>
        <w:spacing w:line="276" w:lineRule="auto"/>
        <w:ind w:firstLine="0"/>
        <w:rPr>
          <w:rFonts w:ascii="Trebuchet MS" w:hAnsi="Trebuchet MS"/>
          <w:sz w:val="22"/>
          <w:szCs w:val="22"/>
        </w:rPr>
      </w:pPr>
      <w:bookmarkStart w:id="288" w:name="_Toc203488798"/>
      <w:r w:rsidRPr="00012E3E">
        <w:rPr>
          <w:rFonts w:ascii="Trebuchet MS" w:hAnsi="Trebuchet MS"/>
          <w:sz w:val="22"/>
          <w:szCs w:val="22"/>
        </w:rPr>
        <w:t>6.4 Нормативный и фактический (для эксплуатационного и аварийного режимов) часовой расход подпиточной воды в зоне действия источников тепловой энергии</w:t>
      </w:r>
      <w:bookmarkEnd w:id="288"/>
    </w:p>
    <w:p w14:paraId="74510701" w14:textId="77777777" w:rsidR="006F7E76" w:rsidRPr="008E36E5" w:rsidRDefault="006F7E76" w:rsidP="006F7E7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>Годовой перспективный объем воды на собственные нужды котельной и подпитку тепловых сетей в зоне действия источников тепловой энергии, а также отпуск теплоносителя на цели ГВС из сетей горячего водоснабжения приведены в таблице 6.4.1.</w:t>
      </w:r>
    </w:p>
    <w:p w14:paraId="6386B190" w14:textId="77777777" w:rsidR="006F7E76" w:rsidRDefault="006F7E76" w:rsidP="006F7E76">
      <w:pPr>
        <w:autoSpaceDE w:val="0"/>
        <w:autoSpaceDN w:val="0"/>
        <w:adjustRightInd w:val="0"/>
        <w:spacing w:after="0" w:line="276" w:lineRule="auto"/>
        <w:ind w:firstLine="567"/>
        <w:jc w:val="both"/>
      </w:pPr>
      <w:r w:rsidRPr="008E36E5">
        <w:rPr>
          <w:rFonts w:ascii="Trebuchet MS" w:hAnsi="Trebuchet MS" w:cs="Times New Roman"/>
        </w:rPr>
        <w:t>Часовые нормативные и расчетные расходы на подпитку тепловой сети, а также необходимый объём аварийной подпитки представлены в таблице 6.5.1.</w:t>
      </w:r>
      <w:r w:rsidRPr="008E36E5">
        <w:t xml:space="preserve"> </w:t>
      </w:r>
    </w:p>
    <w:p w14:paraId="4156D96C" w14:textId="77777777" w:rsidR="006F7E76" w:rsidRPr="008E36E5" w:rsidRDefault="006F7E76" w:rsidP="006F7E7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>Объем аварийной подпитки определен в соответствии с п. 6.22 СП 124.13330.2012 «Тепловые сети», который составляет 2 % от среднегодового объема воды в тепловой сети и присоединенных системах теплоснабжения.</w:t>
      </w:r>
    </w:p>
    <w:p w14:paraId="68FB724F" w14:textId="77777777" w:rsidR="006F7E76" w:rsidRDefault="006F7E76" w:rsidP="00F919A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115D3D9C" w14:textId="77777777" w:rsidR="006F7E76" w:rsidRPr="00012E3E" w:rsidRDefault="006F7E76" w:rsidP="006F7E76">
      <w:pPr>
        <w:pStyle w:val="2"/>
        <w:spacing w:line="276" w:lineRule="auto"/>
        <w:ind w:firstLine="0"/>
        <w:rPr>
          <w:rFonts w:ascii="Trebuchet MS" w:hAnsi="Trebuchet MS"/>
          <w:sz w:val="22"/>
          <w:szCs w:val="22"/>
        </w:rPr>
      </w:pPr>
      <w:bookmarkStart w:id="289" w:name="_Toc203488799"/>
      <w:r w:rsidRPr="00012E3E">
        <w:rPr>
          <w:rFonts w:ascii="Trebuchet MS" w:hAnsi="Trebuchet MS"/>
          <w:sz w:val="22"/>
          <w:szCs w:val="22"/>
        </w:rPr>
        <w:t>6.5</w:t>
      </w:r>
      <w:r>
        <w:rPr>
          <w:rFonts w:ascii="Trebuchet MS" w:hAnsi="Trebuchet MS"/>
          <w:sz w:val="22"/>
          <w:szCs w:val="22"/>
        </w:rPr>
        <w:t xml:space="preserve"> </w:t>
      </w:r>
      <w:r w:rsidRPr="00012E3E">
        <w:rPr>
          <w:rFonts w:ascii="Trebuchet MS" w:hAnsi="Trebuchet MS"/>
          <w:sz w:val="22"/>
          <w:szCs w:val="22"/>
        </w:rPr>
        <w:t>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</w:t>
      </w:r>
      <w:bookmarkEnd w:id="289"/>
    </w:p>
    <w:p w14:paraId="41113548" w14:textId="77777777" w:rsidR="006F7E76" w:rsidRPr="008E36E5" w:rsidRDefault="006F7E76" w:rsidP="006F7E7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>Информация о существующем и перспективном балансе производительности водоподготовительных установок приведена в таблице 6.5.1.</w:t>
      </w:r>
    </w:p>
    <w:p w14:paraId="4C35DA0E" w14:textId="77777777" w:rsidR="006F7E76" w:rsidRPr="008E36E5" w:rsidRDefault="006F7E76" w:rsidP="006F7E76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8E36E5">
        <w:rPr>
          <w:rFonts w:ascii="Trebuchet MS" w:hAnsi="Trebuchet MS" w:cs="Times New Roman"/>
        </w:rPr>
        <w:t xml:space="preserve">Резерв ВПУ определен на основе максимальной производительности ВПУ и объёма авариной подпитки тепловой сети. </w:t>
      </w:r>
    </w:p>
    <w:p w14:paraId="46EE558B" w14:textId="238E6EB0" w:rsidR="006F7E76" w:rsidRPr="00F919A7" w:rsidRDefault="006F7E76" w:rsidP="00F919A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  <w:sectPr w:rsidR="006F7E76" w:rsidRPr="00F919A7" w:rsidSect="00AA57BD">
          <w:pgSz w:w="11906" w:h="16838"/>
          <w:pgMar w:top="1134" w:right="851" w:bottom="567" w:left="1077" w:header="454" w:footer="397" w:gutter="0"/>
          <w:cols w:space="708"/>
          <w:docGrid w:linePitch="360"/>
        </w:sectPr>
      </w:pPr>
    </w:p>
    <w:p w14:paraId="0E1DDAC7" w14:textId="67BF108E" w:rsidR="00F119D2" w:rsidRPr="00581C5E" w:rsidRDefault="00A7542A" w:rsidP="00315F3E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1A46C0">
        <w:rPr>
          <w:rFonts w:ascii="Trebuchet MS" w:eastAsia="Times New Roman" w:hAnsi="Trebuchet MS" w:cs="Times New Roman"/>
          <w:b/>
          <w:bCs/>
          <w:lang w:eastAsia="ru-RU"/>
        </w:rPr>
        <w:lastRenderedPageBreak/>
        <w:t>Таблица 6.</w:t>
      </w:r>
      <w:r w:rsidR="00124278" w:rsidRPr="001A46C0">
        <w:rPr>
          <w:rFonts w:ascii="Trebuchet MS" w:eastAsia="Times New Roman" w:hAnsi="Trebuchet MS" w:cs="Times New Roman"/>
          <w:b/>
          <w:bCs/>
          <w:lang w:eastAsia="ru-RU"/>
        </w:rPr>
        <w:t>4</w:t>
      </w:r>
      <w:r w:rsidR="00A5254F" w:rsidRPr="001A46C0">
        <w:rPr>
          <w:rFonts w:ascii="Trebuchet MS" w:eastAsia="Times New Roman" w:hAnsi="Trebuchet MS" w:cs="Times New Roman"/>
          <w:b/>
          <w:bCs/>
          <w:lang w:eastAsia="ru-RU"/>
        </w:rPr>
        <w:t>.1</w:t>
      </w:r>
      <w:r w:rsidRPr="001A46C0">
        <w:rPr>
          <w:rFonts w:ascii="Trebuchet MS" w:eastAsia="Times New Roman" w:hAnsi="Trebuchet MS" w:cs="Times New Roman"/>
          <w:b/>
          <w:bCs/>
          <w:lang w:eastAsia="ru-RU"/>
        </w:rPr>
        <w:t xml:space="preserve"> – </w:t>
      </w:r>
      <w:r w:rsidR="00BE00EC" w:rsidRPr="001A46C0">
        <w:rPr>
          <w:rFonts w:ascii="Trebuchet MS" w:eastAsia="Times New Roman" w:hAnsi="Trebuchet MS" w:cs="Times New Roman"/>
          <w:b/>
          <w:bCs/>
          <w:lang w:eastAsia="ru-RU"/>
        </w:rPr>
        <w:t>Фактический и перспективный расход воды на компенсацию потерь</w:t>
      </w:r>
      <w:r w:rsidR="00BE00EC" w:rsidRPr="008E36E5">
        <w:rPr>
          <w:rFonts w:ascii="Trebuchet MS" w:eastAsia="Times New Roman" w:hAnsi="Trebuchet MS" w:cs="Times New Roman"/>
          <w:b/>
          <w:bCs/>
          <w:lang w:eastAsia="ru-RU"/>
        </w:rPr>
        <w:t xml:space="preserve"> и затрат теплоносителя при передаче тепловой энергии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1002"/>
        <w:gridCol w:w="1005"/>
        <w:gridCol w:w="1005"/>
        <w:gridCol w:w="1004"/>
        <w:gridCol w:w="1004"/>
        <w:gridCol w:w="1004"/>
        <w:gridCol w:w="1004"/>
        <w:gridCol w:w="1004"/>
        <w:gridCol w:w="1004"/>
        <w:gridCol w:w="992"/>
      </w:tblGrid>
      <w:tr w:rsidR="00AA57BD" w:rsidRPr="00AA57BD" w14:paraId="7261E8F6" w14:textId="77777777" w:rsidTr="00AA57BD">
        <w:trPr>
          <w:trHeight w:val="20"/>
          <w:tblHeader/>
        </w:trPr>
        <w:tc>
          <w:tcPr>
            <w:tcW w:w="1685" w:type="pct"/>
            <w:shd w:val="clear" w:color="000000" w:fill="CCFF99"/>
            <w:vAlign w:val="center"/>
            <w:hideMark/>
          </w:tcPr>
          <w:p w14:paraId="73C05A24" w14:textId="7777777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31" w:type="pct"/>
            <w:shd w:val="clear" w:color="000000" w:fill="CCFF99"/>
            <w:vAlign w:val="center"/>
            <w:hideMark/>
          </w:tcPr>
          <w:p w14:paraId="354F1E8D" w14:textId="64A62943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753CA49" w14:textId="2361EB17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24841BCD" w14:textId="448D8921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7B2B53AC" w14:textId="4B47AA8B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4835E345" w14:textId="50A29CE5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565CBC96" w14:textId="3E4E09DA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EBB9D42" w14:textId="7AE950D1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E8CD3DB" w14:textId="00CDCFC6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3BA83B18" w14:textId="458A2E09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28" w:type="pct"/>
            <w:shd w:val="clear" w:color="000000" w:fill="CCFF99"/>
            <w:vAlign w:val="center"/>
            <w:hideMark/>
          </w:tcPr>
          <w:p w14:paraId="3FEFECF2" w14:textId="7A6DA6C5" w:rsidR="00AA57BD" w:rsidRPr="00AA57BD" w:rsidRDefault="00AA57BD" w:rsidP="00AA57B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AA57BD" w:rsidRPr="00AA57BD" w14:paraId="096E96C2" w14:textId="77777777" w:rsidTr="00AA57BD">
        <w:trPr>
          <w:trHeight w:val="20"/>
        </w:trPr>
        <w:tc>
          <w:tcPr>
            <w:tcW w:w="5000" w:type="pct"/>
            <w:gridSpan w:val="11"/>
            <w:shd w:val="clear" w:color="000000" w:fill="FFFF99"/>
            <w:noWrap/>
            <w:vAlign w:val="center"/>
            <w:hideMark/>
          </w:tcPr>
          <w:p w14:paraId="42EC9721" w14:textId="1D95DA3E" w:rsidR="00AA57BD" w:rsidRPr="00AA57BD" w:rsidRDefault="0032455E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AA57BD" w:rsidRPr="00AA57BD" w14:paraId="0EA01A1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29A5076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250DC3B8" w14:textId="1D416C9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1A1F45" w14:textId="359CBC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12E611A" w14:textId="09F6875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0,779</w:t>
            </w:r>
          </w:p>
        </w:tc>
        <w:tc>
          <w:tcPr>
            <w:tcW w:w="332" w:type="pct"/>
            <w:vAlign w:val="center"/>
            <w:hideMark/>
          </w:tcPr>
          <w:p w14:paraId="5B4FDD6A" w14:textId="7F859B0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21EE037A" w14:textId="6E4D358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43081C3D" w14:textId="06FE58D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29301D7D" w14:textId="23EA6E8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35E80945" w14:textId="356EC8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21B87323" w14:textId="1AB5CD9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28" w:type="pct"/>
            <w:vAlign w:val="center"/>
            <w:hideMark/>
          </w:tcPr>
          <w:p w14:paraId="3C25BBBD" w14:textId="5F0447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</w:tr>
      <w:tr w:rsidR="00AA57BD" w:rsidRPr="00AA57BD" w14:paraId="2037694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F1531A1" w14:textId="424807D2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B1DC873" w14:textId="7C330DA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09FD140" w14:textId="6A0271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E2B4630" w14:textId="258B173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0,779</w:t>
            </w:r>
          </w:p>
        </w:tc>
        <w:tc>
          <w:tcPr>
            <w:tcW w:w="332" w:type="pct"/>
            <w:vAlign w:val="center"/>
            <w:hideMark/>
          </w:tcPr>
          <w:p w14:paraId="4D307348" w14:textId="4846CF5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56C374CF" w14:textId="3466091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2365195E" w14:textId="6F707A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788B01C3" w14:textId="086E0F4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07CF9526" w14:textId="5A121A2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32" w:type="pct"/>
            <w:vAlign w:val="center"/>
            <w:hideMark/>
          </w:tcPr>
          <w:p w14:paraId="4199774C" w14:textId="33AC125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  <w:tc>
          <w:tcPr>
            <w:tcW w:w="328" w:type="pct"/>
            <w:vAlign w:val="center"/>
            <w:hideMark/>
          </w:tcPr>
          <w:p w14:paraId="378263B2" w14:textId="671CAAF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1,760</w:t>
            </w:r>
          </w:p>
        </w:tc>
      </w:tr>
      <w:tr w:rsidR="00AA57BD" w:rsidRPr="00AA57BD" w14:paraId="421A075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8CE7275" w14:textId="51D75158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309A5AD" w14:textId="79B5CA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425E05F" w14:textId="15E305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C1D8689" w14:textId="29C29C4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3BF106F" w14:textId="22322A5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3E643EB" w14:textId="59D4594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3C88727" w14:textId="4FF9243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EF5DBE1" w14:textId="18C728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901121D" w14:textId="3BCA39C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920D866" w14:textId="2FE5E5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1C1A902E" w14:textId="073629C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671B0" w:rsidRPr="00AA57BD" w14:paraId="5C6511DC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B99154E" w14:textId="77777777" w:rsidR="006671B0" w:rsidRPr="00AA57BD" w:rsidRDefault="006671B0" w:rsidP="006671B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ГВС, тыс.м3</w:t>
            </w:r>
          </w:p>
        </w:tc>
        <w:tc>
          <w:tcPr>
            <w:tcW w:w="331" w:type="pct"/>
            <w:vAlign w:val="center"/>
            <w:hideMark/>
          </w:tcPr>
          <w:p w14:paraId="3AD35D14" w14:textId="5F4C18B4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9A698F6" w14:textId="4E2D3BE0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7470742" w14:textId="18552DE5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2,926</w:t>
            </w:r>
          </w:p>
        </w:tc>
        <w:tc>
          <w:tcPr>
            <w:tcW w:w="332" w:type="pct"/>
            <w:vAlign w:val="center"/>
            <w:hideMark/>
          </w:tcPr>
          <w:p w14:paraId="2AEE4C6A" w14:textId="6CD29057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12F64565" w14:textId="4D327518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0CD0E0BA" w14:textId="0C8D1E04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4449F96A" w14:textId="55BB1510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64F23A09" w14:textId="4B548503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3BA96601" w14:textId="31D162FE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28" w:type="pct"/>
            <w:vAlign w:val="center"/>
            <w:hideMark/>
          </w:tcPr>
          <w:p w14:paraId="6CBAFC11" w14:textId="59E9F6C7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</w:tr>
      <w:tr w:rsidR="00AA57BD" w:rsidRPr="00AA57BD" w14:paraId="21383B5E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C6AFE2A" w14:textId="59680BDF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1FA5518C" w14:textId="079C4BF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363BDB" w14:textId="121A45E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FA30BC9" w14:textId="14F8713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D0805F2" w14:textId="1A1CB4C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7D8EC47" w14:textId="5A4F458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7ED580D" w14:textId="2E2B17B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757D918" w14:textId="4639D93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030368D" w14:textId="344EF7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A987FB" w14:textId="548C52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16D269F9" w14:textId="264D29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78C45CD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54A4AB0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0E1FE4A2" w14:textId="24E97E2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892D225" w14:textId="6C209FC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394D798" w14:textId="5C92A47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32" w:type="pct"/>
            <w:vAlign w:val="center"/>
            <w:hideMark/>
          </w:tcPr>
          <w:p w14:paraId="701FA953" w14:textId="35A6FAC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09AFBD75" w14:textId="387C816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3603DEFC" w14:textId="0A28C02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4D8E4D33" w14:textId="5EE6D65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67348DB1" w14:textId="73F7F15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662CBC47" w14:textId="4EDD6B2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8" w:type="pct"/>
            <w:vAlign w:val="center"/>
            <w:hideMark/>
          </w:tcPr>
          <w:p w14:paraId="5D3FEF18" w14:textId="4795BE2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AA57BD" w:rsidRPr="00AA57BD" w14:paraId="78704DD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02B4867" w14:textId="56AC120A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37856139" w14:textId="178A4C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2EF9E54" w14:textId="38F7E40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99AF18" w14:textId="38B20A5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32" w:type="pct"/>
            <w:vAlign w:val="center"/>
            <w:hideMark/>
          </w:tcPr>
          <w:p w14:paraId="5BDEF67F" w14:textId="16D5E37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13A34A9E" w14:textId="5E0D8D0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7A725920" w14:textId="31DFD07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0FD216A4" w14:textId="7B9833D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09BB485B" w14:textId="1C1B7D4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32" w:type="pct"/>
            <w:vAlign w:val="center"/>
            <w:hideMark/>
          </w:tcPr>
          <w:p w14:paraId="70D37611" w14:textId="6AE3679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  <w:tc>
          <w:tcPr>
            <w:tcW w:w="328" w:type="pct"/>
            <w:vAlign w:val="center"/>
            <w:hideMark/>
          </w:tcPr>
          <w:p w14:paraId="7B654E0D" w14:textId="71ACEED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AA57BD" w:rsidRPr="00AA57BD" w14:paraId="7461F4B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7683550" w14:textId="1253A1F3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3D1F4AF" w14:textId="05CD3B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8A4C75F" w14:textId="5C1536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48173A3" w14:textId="3316EA4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53DEBD0" w14:textId="1C7449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38C5BDB" w14:textId="4AF2012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AACE3D5" w14:textId="1C4B3B0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5AD4537" w14:textId="70DC73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344F27F" w14:textId="364B7DF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717CFB8" w14:textId="071CCCD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1788C107" w14:textId="480C4DC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68DD5083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6CF5319E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157D7C67" w14:textId="1B1004F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A1A3498" w14:textId="509A2F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604F09" w14:textId="461DF4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BC4DF5D" w14:textId="063333C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AB9DD7B" w14:textId="7555228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772AAB3" w14:textId="5E1B07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50B67E5" w14:textId="4DFBFE5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19DB859" w14:textId="5759099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B6076C" w14:textId="0DD223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244792F4" w14:textId="519775D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00769F9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D66A26F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357244EE" w14:textId="660676F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BCB38AC" w14:textId="2FFBB2B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E4A1300" w14:textId="5C7E850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3AC7ABDC" w14:textId="57FDBC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918EDFE" w14:textId="2D7550C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C6EDF4B" w14:textId="48F91C0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4793F06" w14:textId="32D55C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A73AFE7" w14:textId="276641F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3303251" w14:textId="70D582C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8" w:type="pct"/>
            <w:vAlign w:val="center"/>
            <w:hideMark/>
          </w:tcPr>
          <w:p w14:paraId="1B0741DE" w14:textId="2ABF8D9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AA57BD" w:rsidRPr="00AA57BD" w14:paraId="2265BF7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1D62C31" w14:textId="11A762DA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06A2BB1" w14:textId="4330BD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41B0D14" w14:textId="12DEE1E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CD181C6" w14:textId="16384DF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C6C43AC" w14:textId="5F76678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06D06E9" w14:textId="0041CF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1AEE1ED" w14:textId="51A0BF3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D1E0D4D" w14:textId="59980F0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4F11266" w14:textId="4D2D05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F5B9B36" w14:textId="06F2041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8" w:type="pct"/>
            <w:vAlign w:val="center"/>
            <w:hideMark/>
          </w:tcPr>
          <w:p w14:paraId="085E3D63" w14:textId="50649AF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AA57BD" w:rsidRPr="00AA57BD" w14:paraId="38A1A60C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46F9439" w14:textId="3E98F64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37960D93" w14:textId="0D1DC59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2938317" w14:textId="73A2C8C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018D628" w14:textId="29482D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3DC9D57" w14:textId="4BDD255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18CE029" w14:textId="22066CA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480384B" w14:textId="17555BB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5FC8651" w14:textId="1D6EBEF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3B98892" w14:textId="0671C53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FB93D40" w14:textId="428216A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606FB5E3" w14:textId="254F8EC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541FE29D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C6BF95F" w14:textId="78258D0F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454A7147" w14:textId="53A162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3E87A5F" w14:textId="7154366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AB7697" w14:textId="46B720C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4F13DCD" w14:textId="7A71176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DC84C4" w14:textId="5F9AE11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7DE1BE2" w14:textId="53B93A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E08E48" w14:textId="040D79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BF508D" w14:textId="13F1B4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181F662" w14:textId="3AA50AC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11D5DA2E" w14:textId="689A599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27E0173F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6457AF2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128A94EC" w14:textId="140BE4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97FD0A3" w14:textId="0614D20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773F22D" w14:textId="7991516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661E96F1" w14:textId="6903AB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3E917949" w14:textId="1301C8B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6DE6C846" w14:textId="0680942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499E0EB4" w14:textId="2A9326E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4FA6F12C" w14:textId="47A1B93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27F0065" w14:textId="3E33816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28" w:type="pct"/>
            <w:vAlign w:val="center"/>
            <w:hideMark/>
          </w:tcPr>
          <w:p w14:paraId="6D3F139B" w14:textId="722EC2C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AA57BD" w:rsidRPr="00AA57BD" w14:paraId="4ADA75BF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AE8A221" w14:textId="06F3F610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9A0A874" w14:textId="488E2DE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36B232A" w14:textId="06854F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030BE81" w14:textId="0EF2D40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39090FD7" w14:textId="0212C2A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2BB16EB1" w14:textId="2B119DC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50F04FFF" w14:textId="44F9FDF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2E39BF5B" w14:textId="592AF9B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786ED81A" w14:textId="210303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4F6559AD" w14:textId="6749C06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28" w:type="pct"/>
            <w:vAlign w:val="center"/>
            <w:hideMark/>
          </w:tcPr>
          <w:p w14:paraId="7E2E21FA" w14:textId="1916A24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AA57BD" w:rsidRPr="00AA57BD" w14:paraId="6C375C5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9E3F907" w14:textId="145CF968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9D556CF" w14:textId="0EBCFF0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70382A" w14:textId="42B25D9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4276B90" w14:textId="5335C48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7565805" w14:textId="32D696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67B7017" w14:textId="4DEDA68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887E5A5" w14:textId="716C56A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081A2C4" w14:textId="39A4B74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84DF90A" w14:textId="68453A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257EB8B" w14:textId="6A5FA69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61F41786" w14:textId="62737B2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685F939E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2DDC488" w14:textId="03488760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30C949EF" w14:textId="107E193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2615F7" w14:textId="5098F97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1256ACB" w14:textId="17A72F7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37E9ADA" w14:textId="03D484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B078460" w14:textId="0AEE086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6E0EEC" w14:textId="68C49E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3F487B" w14:textId="5A0BDF7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CC5ADF" w14:textId="14894B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BC6DBB9" w14:textId="722045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16E849B0" w14:textId="5B165D3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3B5AEA48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5AEF475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13E5011A" w14:textId="5EED09B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367F8B1" w14:textId="4421882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6BC8B9F" w14:textId="13556DE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A452D21" w14:textId="16001DC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6AE100B6" w14:textId="622C3E1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4E52906" w14:textId="6863C8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76639C06" w14:textId="65C3EA1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66659201" w14:textId="6E4682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619F2C11" w14:textId="4FA0BD4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8" w:type="pct"/>
            <w:vAlign w:val="center"/>
            <w:hideMark/>
          </w:tcPr>
          <w:p w14:paraId="326A841C" w14:textId="4A933E6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AA57BD" w:rsidRPr="00AA57BD" w14:paraId="5925C11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9DAAA45" w14:textId="0DCD607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4C2D1F0" w14:textId="71E03D6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0FCB8DC" w14:textId="21C1CEE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A4C8D23" w14:textId="5C002B2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65CF60EA" w14:textId="153905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FC5D749" w14:textId="20667A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43E0E309" w14:textId="149E0A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2572B01B" w14:textId="0F9D412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3BDABB80" w14:textId="00B0359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157E01C" w14:textId="6194130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8" w:type="pct"/>
            <w:vAlign w:val="center"/>
            <w:hideMark/>
          </w:tcPr>
          <w:p w14:paraId="333D7E5F" w14:textId="33AA3DF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AA57BD" w:rsidRPr="00AA57BD" w14:paraId="60A0A78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86CE972" w14:textId="25182AFD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5447157" w14:textId="4D26865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DBCCF8D" w14:textId="742F47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F732FDC" w14:textId="3BC1179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0FFEA61" w14:textId="3ED057F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4CF74D0" w14:textId="11E86B9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5C126C8" w14:textId="2094515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DF98A9E" w14:textId="42C4BDD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9479F92" w14:textId="5F646A8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BC18B84" w14:textId="15E6D2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5B121AF2" w14:textId="50111A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34C4F562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0E46E7CB" w14:textId="3B4132C8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513707C0" w14:textId="4F4604F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73122A6" w14:textId="4C39373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30B023C" w14:textId="4A074D3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61A006" w14:textId="152AC8F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444D30E" w14:textId="256D9C1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F61A7DD" w14:textId="7909830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07192CB" w14:textId="7CF3B21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019307E" w14:textId="2C04694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16614D6" w14:textId="4047E74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343A1F06" w14:textId="217FFC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16B7D585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3068008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2B6A54B3" w14:textId="7F36F27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9402DCC" w14:textId="351FE35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E29C2A1" w14:textId="00608A0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32" w:type="pct"/>
            <w:vAlign w:val="center"/>
            <w:hideMark/>
          </w:tcPr>
          <w:p w14:paraId="431C53F5" w14:textId="7A83B8D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30CDC40F" w14:textId="4FCF63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60E7360F" w14:textId="4B2842E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2111C9A6" w14:textId="309C25F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4271A3DF" w14:textId="5DB8FAD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1CA86F31" w14:textId="7D8D9AD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28" w:type="pct"/>
            <w:vAlign w:val="center"/>
            <w:hideMark/>
          </w:tcPr>
          <w:p w14:paraId="04BE61BA" w14:textId="1CF6877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AA57BD" w:rsidRPr="00AA57BD" w14:paraId="205F987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5870498" w14:textId="38B850C0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7C7F450" w14:textId="7304C12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F48AA3" w14:textId="66EC488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C77666F" w14:textId="4A94B4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32" w:type="pct"/>
            <w:vAlign w:val="center"/>
            <w:hideMark/>
          </w:tcPr>
          <w:p w14:paraId="7BA17448" w14:textId="6539FC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7BF6E4B1" w14:textId="49BEA1B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49B041ED" w14:textId="44240B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09DE0308" w14:textId="487141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25270CE5" w14:textId="41C025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66266F80" w14:textId="3BA9DFF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28" w:type="pct"/>
            <w:vAlign w:val="center"/>
            <w:hideMark/>
          </w:tcPr>
          <w:p w14:paraId="6B90782F" w14:textId="5B26C0F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AA57BD" w:rsidRPr="00AA57BD" w14:paraId="5C9A3D3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E69BF2A" w14:textId="78C6BF64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9D77A3D" w14:textId="2827FFB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A7930AE" w14:textId="6A157BD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64D57BC" w14:textId="7A155F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02B7693" w14:textId="6F37EA8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E70D6D7" w14:textId="1CD738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9EEF675" w14:textId="5B412CC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F71C62F" w14:textId="0ABEB38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ACCF78D" w14:textId="2FD70E0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441CD71" w14:textId="200F87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0B732D37" w14:textId="7351A3A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58D8E67B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42A7312" w14:textId="1DFFE80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0B8D2D18" w14:textId="7D7439F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207A3FF" w14:textId="6EE09D2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2B42E8" w14:textId="39F90A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B28CE2" w14:textId="2213BE2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4D38255" w14:textId="6A7334E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13BD49E" w14:textId="60C1BEC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F586DCB" w14:textId="03C2082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E78C7A8" w14:textId="45C0A5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A9059BE" w14:textId="0A9FC2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5ECF7C1A" w14:textId="2DF373E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578B6E1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40EF240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1C703481" w14:textId="1634EA6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79AF5A2" w14:textId="2140BA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ECE073E" w14:textId="31B105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332" w:type="pct"/>
            <w:vAlign w:val="center"/>
            <w:hideMark/>
          </w:tcPr>
          <w:p w14:paraId="30F8A2A0" w14:textId="7775888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D83AA71" w14:textId="418AF5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F2E947B" w14:textId="4E4191F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9030DF2" w14:textId="41E1F50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153ADFE6" w14:textId="56516F6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0EAC2C03" w14:textId="3819CBA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8" w:type="pct"/>
            <w:vAlign w:val="center"/>
            <w:hideMark/>
          </w:tcPr>
          <w:p w14:paraId="7E211E11" w14:textId="1C90DC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AA57BD" w:rsidRPr="00AA57BD" w14:paraId="2B0FAB7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B0BEC6F" w14:textId="7C7A3D1B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337A2402" w14:textId="75546DE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FC437B7" w14:textId="57EFBF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9A6343" w14:textId="28E87F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0,027</w:t>
            </w:r>
          </w:p>
        </w:tc>
        <w:tc>
          <w:tcPr>
            <w:tcW w:w="332" w:type="pct"/>
            <w:vAlign w:val="center"/>
            <w:hideMark/>
          </w:tcPr>
          <w:p w14:paraId="1EDEDDE1" w14:textId="490EFFC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6F2C0BA" w14:textId="770DFA2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09D87E0F" w14:textId="73B8C55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5168BACC" w14:textId="16B64C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39D30A89" w14:textId="5F4262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70480F38" w14:textId="643EEC6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28" w:type="pct"/>
            <w:vAlign w:val="center"/>
            <w:hideMark/>
          </w:tcPr>
          <w:p w14:paraId="177CD54D" w14:textId="72A347B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AA57BD" w:rsidRPr="00AA57BD" w14:paraId="614016E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3329CF3" w14:textId="7D02C35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17BBD525" w14:textId="5AE5D7E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BECAF21" w14:textId="6FE393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20751CA" w14:textId="5224A5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DD99331" w14:textId="4D362C4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EF08C5A" w14:textId="3CFE4F1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D453275" w14:textId="17AD8D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2ADA392" w14:textId="70AAB61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A68F58D" w14:textId="1F8D018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7A0F013" w14:textId="59677DD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0426D82E" w14:textId="159286F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2BA4F0BD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72BC8778" w14:textId="31507B16" w:rsidR="00AA57BD" w:rsidRPr="00AA57BD" w:rsidRDefault="00AA57BD" w:rsidP="00AA57BD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Заводская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45A5ECB9" w14:textId="778ECE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773EDD" w14:textId="3C87EC9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EB36CF7" w14:textId="458B18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46820EB" w14:textId="0447C99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9C37B0A" w14:textId="510D4DA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B53F3CB" w14:textId="066877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EBC7F52" w14:textId="70C5EA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06D5F0E" w14:textId="73C882A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EE47614" w14:textId="6E48328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6D929682" w14:textId="62C74F5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55FDF70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1B451B5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2DAF7ECC" w14:textId="16D5A62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0A01D45" w14:textId="2210F89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98FACA4" w14:textId="0605313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7DF01D7" w14:textId="1FDF376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41569562" w14:textId="595AEE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31ADA93E" w14:textId="2F78B9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6E4284CA" w14:textId="431A3CE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08ED2E59" w14:textId="5F5AD1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0E17D4A4" w14:textId="6BBD61C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28" w:type="pct"/>
            <w:vAlign w:val="center"/>
            <w:hideMark/>
          </w:tcPr>
          <w:p w14:paraId="434555EB" w14:textId="01B6DD6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AA57BD" w:rsidRPr="00AA57BD" w14:paraId="6F8B4F45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AF9CB04" w14:textId="5F575E13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BEE1047" w14:textId="464CEB6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6F333A1" w14:textId="74090C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B109E67" w14:textId="0117FB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7999302" w14:textId="2472D8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09A99968" w14:textId="7923BBB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4A6EF0EA" w14:textId="09B0DC5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1D1D1B73" w14:textId="1C8325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00B2C779" w14:textId="5601C6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659B2560" w14:textId="0EB5B9C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28" w:type="pct"/>
            <w:vAlign w:val="center"/>
            <w:hideMark/>
          </w:tcPr>
          <w:p w14:paraId="0BF5CB77" w14:textId="0BB6EE8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AA57BD" w:rsidRPr="00AA57BD" w14:paraId="1066F0C7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E6D0F5D" w14:textId="03E96CEA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8F34205" w14:textId="0E53FE0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7388E7C" w14:textId="6ACF1B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FBF0EA1" w14:textId="3D76FA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FA0F953" w14:textId="6311913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D89BFE4" w14:textId="777863C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8936665" w14:textId="0F6EE1F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9CBFEFF" w14:textId="5EC0B70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20228FE" w14:textId="3E4AAFF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7EB867E" w14:textId="7672EF7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0193711C" w14:textId="3C4503E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2372E4F2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582FBF36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3AC75372" w14:textId="3EB46E9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BD90FE3" w14:textId="2B0297D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1433848" w14:textId="1D8864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D2DA34" w14:textId="148863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609D1A2" w14:textId="4F4CD44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1BC1E66" w14:textId="5178402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8E71448" w14:textId="0D41A6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401F748" w14:textId="2A9F6AA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7858ED" w14:textId="40CA82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05F858CA" w14:textId="33FF097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3DDC11DA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9C5EE29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094E50FF" w14:textId="463D4A1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85FFA9" w14:textId="5A5E700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BADB2A3" w14:textId="1AFF5C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1AAF28E" w14:textId="75B115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0627F52D" w14:textId="45BE351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45F56CAE" w14:textId="280B162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735724ED" w14:textId="527267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71309081" w14:textId="75BE22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6F24A12B" w14:textId="1DE08C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8" w:type="pct"/>
            <w:vAlign w:val="center"/>
            <w:hideMark/>
          </w:tcPr>
          <w:p w14:paraId="6B47D5A5" w14:textId="497AEC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AA57BD" w:rsidRPr="00AA57BD" w14:paraId="6F89037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EA5BC3A" w14:textId="0BC8A9C2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732C35A" w14:textId="2A0197E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17D3C11" w14:textId="502FC5D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C76596D" w14:textId="5380FFE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351912D" w14:textId="251ED80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3B3B3873" w14:textId="23ADDB7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69F16A18" w14:textId="3919631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6D7FFE25" w14:textId="3415324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6245D311" w14:textId="4E52B84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32" w:type="pct"/>
            <w:vAlign w:val="center"/>
            <w:hideMark/>
          </w:tcPr>
          <w:p w14:paraId="2BBF164F" w14:textId="283967C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  <w:tc>
          <w:tcPr>
            <w:tcW w:w="328" w:type="pct"/>
            <w:vAlign w:val="center"/>
            <w:hideMark/>
          </w:tcPr>
          <w:p w14:paraId="5CC79416" w14:textId="19A8398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AA57BD" w:rsidRPr="00AA57BD" w14:paraId="3C24494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65675D1" w14:textId="65B3E0F5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6DF2DCB7" w14:textId="225F4FA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90A5A2F" w14:textId="55192BD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D3280BC" w14:textId="3DCA8EE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58186F6" w14:textId="73C9E54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5235CF6" w14:textId="51F9B49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8B24228" w14:textId="25C9DC5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9A0A485" w14:textId="0E583DF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2D42754" w14:textId="4466538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FF5B761" w14:textId="307538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2088D371" w14:textId="7AEF2D3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179BB6A6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571CF21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0C80B534" w14:textId="44A7C35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B432A1" w14:textId="72FDF1B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0720CE" w14:textId="132FD9A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826245" w14:textId="2DBD5D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D00A5F7" w14:textId="54C025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CEBD7B5" w14:textId="6A6A421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EBF38EE" w14:textId="0976298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F7FE2C" w14:textId="1522CF5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DE8D44" w14:textId="737A280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70DE34C7" w14:textId="305DAC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2EFD2E7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BBAB7A0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55234D3D" w14:textId="1268700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6570E60" w14:textId="7225F8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4CF6453" w14:textId="74C1A3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734889C2" w14:textId="45033CE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0D9CDDD" w14:textId="38EE85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EBB70D2" w14:textId="78B472A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7E42AD0" w14:textId="4AC284D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74B5797" w14:textId="7F5C125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06BF03A" w14:textId="17710F9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8" w:type="pct"/>
            <w:vAlign w:val="center"/>
            <w:hideMark/>
          </w:tcPr>
          <w:p w14:paraId="77EBDFFF" w14:textId="6F1B22E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AA57BD" w:rsidRPr="00AA57BD" w14:paraId="316E5460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1EBD283" w14:textId="7F1807BB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EF7B22D" w14:textId="513EADF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F7B1FDE" w14:textId="65196B8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1827857" w14:textId="3A3E1A6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54F82A3" w14:textId="3A71016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65389AC" w14:textId="3CDCBC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DD558E3" w14:textId="5A91FAD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CBFC84B" w14:textId="708D9C7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473B832" w14:textId="4D940C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66E0C8F" w14:textId="144703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8" w:type="pct"/>
            <w:vAlign w:val="center"/>
            <w:hideMark/>
          </w:tcPr>
          <w:p w14:paraId="26E4C535" w14:textId="3036CF6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AA57BD" w:rsidRPr="00AA57BD" w14:paraId="0AED063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0A7C3B5" w14:textId="41BF0BA4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6F0BF8FA" w14:textId="67329D5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95B8356" w14:textId="3C1B093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6CA3F1B" w14:textId="0693DED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7E39F84" w14:textId="03A7AF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26B40FB" w14:textId="69BADD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7A88F3D" w14:textId="7807B39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88BD786" w14:textId="348A64B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7D80AA5" w14:textId="068DAF5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61D230D" w14:textId="4559C4E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26D66BA9" w14:textId="7741DC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31D5CED2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421535D1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42BE5CBB" w14:textId="34BC90D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BF8488E" w14:textId="410DBC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F04222A" w14:textId="46F836E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C9F7008" w14:textId="3B5E223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B99EDC0" w14:textId="2554697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42A88E" w14:textId="325E8B8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7492634" w14:textId="701C05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C4B71D6" w14:textId="7E07F2D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55AC328" w14:textId="11FC2BC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45FDBA03" w14:textId="1227322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479E291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26C1DEF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38C55D40" w14:textId="33DA829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6972ACF" w14:textId="36A181B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051F068" w14:textId="5D813B5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0,328</w:t>
            </w:r>
          </w:p>
        </w:tc>
        <w:tc>
          <w:tcPr>
            <w:tcW w:w="332" w:type="pct"/>
            <w:vAlign w:val="center"/>
            <w:hideMark/>
          </w:tcPr>
          <w:p w14:paraId="1280C23E" w14:textId="34CD66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0A86CC2" w14:textId="41CDE4F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08613D13" w14:textId="1A26C23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1570B947" w14:textId="7A12927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20809530" w14:textId="260B7DF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FE81558" w14:textId="747249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28" w:type="pct"/>
            <w:vAlign w:val="center"/>
            <w:hideMark/>
          </w:tcPr>
          <w:p w14:paraId="0587D90B" w14:textId="6DFA455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AA57BD" w:rsidRPr="00AA57BD" w14:paraId="66E309FA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99AB2F1" w14:textId="35420F64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ECF96C0" w14:textId="5A1BE85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D71D5D" w14:textId="63848F2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38E5BEA" w14:textId="6B35750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0,328</w:t>
            </w:r>
          </w:p>
        </w:tc>
        <w:tc>
          <w:tcPr>
            <w:tcW w:w="332" w:type="pct"/>
            <w:vAlign w:val="center"/>
            <w:hideMark/>
          </w:tcPr>
          <w:p w14:paraId="476905C3" w14:textId="5DD9ADD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230ED6F1" w14:textId="05416AF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0B58B1DF" w14:textId="3BA4E5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4AC7514" w14:textId="440A7FC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47145B87" w14:textId="4D2F38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3082D05" w14:textId="6A965BA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28" w:type="pct"/>
            <w:vAlign w:val="center"/>
            <w:hideMark/>
          </w:tcPr>
          <w:p w14:paraId="1BB41700" w14:textId="4A2C342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AA57BD" w:rsidRPr="00AA57BD" w14:paraId="45ED970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F02B7C1" w14:textId="1CDA8D7F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16502B3A" w14:textId="64690B4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9707D2" w14:textId="2FCD582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913BC28" w14:textId="56B98C9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5264591" w14:textId="64BEB9E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84788E5" w14:textId="01F71AF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B5B7C08" w14:textId="21BEDC3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FB1F348" w14:textId="44F2E66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8CEE9B8" w14:textId="3FB6749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4E92C82" w14:textId="6173104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705D4A05" w14:textId="3A36CA7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37D39DA4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46C6DE80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5652A5DF" w14:textId="63031B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BB23FE4" w14:textId="0949251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49EC8A" w14:textId="561FF4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F043462" w14:textId="2306526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F5A9408" w14:textId="4493C74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0EDB746" w14:textId="7450DFC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A9CAD07" w14:textId="5DA5F8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7A6D303" w14:textId="433D7E5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5FA0263" w14:textId="292565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433A8A2C" w14:textId="1AABA7D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3C4A6312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C536662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368B9438" w14:textId="1591072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3C20149" w14:textId="7FA9C1F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4B8184C" w14:textId="17C18FE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332" w:type="pct"/>
            <w:vAlign w:val="center"/>
            <w:hideMark/>
          </w:tcPr>
          <w:p w14:paraId="05890018" w14:textId="6414E74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73D53C15" w14:textId="59DFB75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566EE7A4" w14:textId="343A9F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77B95BB6" w14:textId="67B2A4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1D004CDB" w14:textId="7CC748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2F912B3A" w14:textId="4F8559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28" w:type="pct"/>
            <w:vAlign w:val="center"/>
            <w:hideMark/>
          </w:tcPr>
          <w:p w14:paraId="6F34165A" w14:textId="16BDBDA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</w:tr>
      <w:tr w:rsidR="00AA57BD" w:rsidRPr="00AA57BD" w14:paraId="3D7FA5F8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CC7846E" w14:textId="0821282E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D303019" w14:textId="0D612D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B21B81" w14:textId="4129CB3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7D5F755" w14:textId="3BAAADB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0,082</w:t>
            </w:r>
          </w:p>
        </w:tc>
        <w:tc>
          <w:tcPr>
            <w:tcW w:w="332" w:type="pct"/>
            <w:vAlign w:val="center"/>
            <w:hideMark/>
          </w:tcPr>
          <w:p w14:paraId="667E5F0E" w14:textId="54C4699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19117A93" w14:textId="47ADCE0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4E980EC0" w14:textId="466EF49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3A7AC22D" w14:textId="7C62FB9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12781DCE" w14:textId="618880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32" w:type="pct"/>
            <w:vAlign w:val="center"/>
            <w:hideMark/>
          </w:tcPr>
          <w:p w14:paraId="251C1911" w14:textId="73C356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  <w:tc>
          <w:tcPr>
            <w:tcW w:w="328" w:type="pct"/>
            <w:vAlign w:val="center"/>
            <w:hideMark/>
          </w:tcPr>
          <w:p w14:paraId="41FA619D" w14:textId="6245317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</w:tr>
      <w:tr w:rsidR="00AA57BD" w:rsidRPr="00AA57BD" w14:paraId="2BB6E52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50EDE14" w14:textId="1388A8E9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66A8DF2" w14:textId="1F9300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0D426E0" w14:textId="44AD99E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5E42E6D" w14:textId="50A8722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DD5D747" w14:textId="70290A0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FB083CD" w14:textId="50FB33F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1BD347A" w14:textId="68940EA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2930078" w14:textId="6E53E8F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C85AE66" w14:textId="1BE13AE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F803861" w14:textId="61069A2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14FF92FE" w14:textId="2F7D205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4A0BED50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280E813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4653E683" w14:textId="6E4EE02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BBEFF9E" w14:textId="62F93E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610394" w14:textId="0ED0963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9D2FA90" w14:textId="731F478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DE3502F" w14:textId="120792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4880E29" w14:textId="477CF91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2943B19" w14:textId="206CB4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ABFFD5" w14:textId="055C627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0824861" w14:textId="4439136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211F54FB" w14:textId="5CA9BF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3A1AD1D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69BEA05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666D9CC7" w14:textId="0731E2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6246BC4" w14:textId="364386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E470025" w14:textId="097E46E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332" w:type="pct"/>
            <w:vAlign w:val="center"/>
            <w:hideMark/>
          </w:tcPr>
          <w:p w14:paraId="54DD38EC" w14:textId="6A16CC7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45DD9964" w14:textId="0B3B319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61525B21" w14:textId="655945A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2F7EFDF8" w14:textId="091488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35E1EC09" w14:textId="309879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3728E00D" w14:textId="4008E06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28" w:type="pct"/>
            <w:vAlign w:val="center"/>
            <w:hideMark/>
          </w:tcPr>
          <w:p w14:paraId="362810D7" w14:textId="29663B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</w:tr>
      <w:tr w:rsidR="00AA57BD" w:rsidRPr="00AA57BD" w14:paraId="4F57414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1F0CE64" w14:textId="51F498C6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E2AAF63" w14:textId="1D2B30E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69759BB" w14:textId="3C466E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75A4303" w14:textId="67B799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0,132</w:t>
            </w:r>
          </w:p>
        </w:tc>
        <w:tc>
          <w:tcPr>
            <w:tcW w:w="332" w:type="pct"/>
            <w:vAlign w:val="center"/>
            <w:hideMark/>
          </w:tcPr>
          <w:p w14:paraId="1CC98908" w14:textId="1365465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7A9AC18F" w14:textId="1CAA3C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1E0079FF" w14:textId="0F1298C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1354E69C" w14:textId="6B6F997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3B1FA046" w14:textId="5B4413B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32" w:type="pct"/>
            <w:vAlign w:val="center"/>
            <w:hideMark/>
          </w:tcPr>
          <w:p w14:paraId="475480B6" w14:textId="2903761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  <w:tc>
          <w:tcPr>
            <w:tcW w:w="328" w:type="pct"/>
            <w:vAlign w:val="center"/>
            <w:hideMark/>
          </w:tcPr>
          <w:p w14:paraId="0FDA9372" w14:textId="4F41E37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</w:tr>
      <w:tr w:rsidR="00AA57BD" w:rsidRPr="00AA57BD" w14:paraId="4E7CCF7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16FF17F" w14:textId="2DC1574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1E907187" w14:textId="5D8677A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65FFA19" w14:textId="39CCEF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B0A5172" w14:textId="259D358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5E35D60" w14:textId="6D148A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E821958" w14:textId="4358722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0132D45" w14:textId="7676F58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ABC83E9" w14:textId="5E417AB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D1D654C" w14:textId="59F1135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BC404C8" w14:textId="40840BD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49F81CFC" w14:textId="1D56606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77BA1FD8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52F822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2AA143C0" w14:textId="15BD3B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7B0E2F6" w14:textId="178DDC0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7FFB26A" w14:textId="383DB3C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6C4515" w14:textId="3226D9F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FA2EF6D" w14:textId="1783EE0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C7F64D" w14:textId="3B4F8FE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A40A94F" w14:textId="765194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DAC2486" w14:textId="32B3049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0206F1" w14:textId="18C4251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28D1125C" w14:textId="37CFD67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787DF5A7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A64AC29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432D8320" w14:textId="539D684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40C417C" w14:textId="6F0865D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5390A3D" w14:textId="1220164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0,0842</w:t>
            </w:r>
          </w:p>
        </w:tc>
        <w:tc>
          <w:tcPr>
            <w:tcW w:w="332" w:type="pct"/>
            <w:vAlign w:val="center"/>
            <w:hideMark/>
          </w:tcPr>
          <w:p w14:paraId="184A97FC" w14:textId="2445DC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00B55F84" w14:textId="265A3CA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491DEA93" w14:textId="1858B11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1BBCD5E8" w14:textId="15248F3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3666F5AE" w14:textId="3650D8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26EBEA3B" w14:textId="78C441B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8" w:type="pct"/>
            <w:vAlign w:val="center"/>
            <w:hideMark/>
          </w:tcPr>
          <w:p w14:paraId="4385A0FD" w14:textId="4411118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AA57BD" w:rsidRPr="00AA57BD" w14:paraId="1FA809B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3460F84" w14:textId="5DDB16C0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1CDFA92" w14:textId="05E144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6126EAE" w14:textId="7C3C1D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C2CF989" w14:textId="675D8E3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0,084</w:t>
            </w:r>
          </w:p>
        </w:tc>
        <w:tc>
          <w:tcPr>
            <w:tcW w:w="332" w:type="pct"/>
            <w:vAlign w:val="center"/>
            <w:hideMark/>
          </w:tcPr>
          <w:p w14:paraId="046DAB9B" w14:textId="2EAF851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7E5CFA93" w14:textId="4359705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5005CC1E" w14:textId="5209CDD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09747856" w14:textId="54C258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54394220" w14:textId="5680FE9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32" w:type="pct"/>
            <w:vAlign w:val="center"/>
            <w:hideMark/>
          </w:tcPr>
          <w:p w14:paraId="33AA9905" w14:textId="15DD5F7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  <w:tc>
          <w:tcPr>
            <w:tcW w:w="328" w:type="pct"/>
            <w:vAlign w:val="center"/>
            <w:hideMark/>
          </w:tcPr>
          <w:p w14:paraId="32BD3507" w14:textId="17FDA46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AA57BD" w:rsidRPr="00AA57BD" w14:paraId="40B0D99A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C895F7D" w14:textId="7897C133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D21061F" w14:textId="3AB7E84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6F48038" w14:textId="55DA79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CE7BD96" w14:textId="1373E1B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160E3C8" w14:textId="269BA26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D0F43A8" w14:textId="5C95355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DA328E6" w14:textId="36AEA8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764C11F" w14:textId="6341839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F517345" w14:textId="4F20AE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2BFC99A" w14:textId="3DFEA78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52A5E0E0" w14:textId="3E35009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134A242A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5B98B5D2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0C842111" w14:textId="1264F7A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3F5529B" w14:textId="467E789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6EDE73" w14:textId="7CE63E4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958A8F5" w14:textId="27EF43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956AE45" w14:textId="20F55B8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D68833A" w14:textId="7FC433B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D7F3311" w14:textId="2501A54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3D6FBB3" w14:textId="4B2DDFD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82EAC8" w14:textId="39F045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4E75ABBC" w14:textId="5194A07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697F750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E5A2312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03002BC8" w14:textId="2B7C51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89C3AA6" w14:textId="6EEACFA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C82C57A" w14:textId="14421DC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0,069</w:t>
            </w:r>
          </w:p>
        </w:tc>
        <w:tc>
          <w:tcPr>
            <w:tcW w:w="332" w:type="pct"/>
            <w:vAlign w:val="center"/>
            <w:hideMark/>
          </w:tcPr>
          <w:p w14:paraId="1FDEBBA1" w14:textId="4422975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3ED0CEF4" w14:textId="165527A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6BA03AB5" w14:textId="0CB9BFC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7CF92A4F" w14:textId="6B934F7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7DD922F0" w14:textId="25BEE8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0E1E5657" w14:textId="02326BD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28" w:type="pct"/>
            <w:vAlign w:val="center"/>
            <w:hideMark/>
          </w:tcPr>
          <w:p w14:paraId="3CE2F28A" w14:textId="104750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AA57BD" w:rsidRPr="00AA57BD" w14:paraId="7450DC1C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9BA09D3" w14:textId="1AEA3D9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117D3E5" w14:textId="2814D6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A28D5C8" w14:textId="2151CD7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B9E081D" w14:textId="019D04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0,069</w:t>
            </w:r>
          </w:p>
        </w:tc>
        <w:tc>
          <w:tcPr>
            <w:tcW w:w="332" w:type="pct"/>
            <w:vAlign w:val="center"/>
            <w:hideMark/>
          </w:tcPr>
          <w:p w14:paraId="68AA0BB0" w14:textId="41B63D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5E8F3FE5" w14:textId="478FE67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38930FAE" w14:textId="3367900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7CCD57BB" w14:textId="1663892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6CAB92BF" w14:textId="097F1B7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32" w:type="pct"/>
            <w:vAlign w:val="center"/>
            <w:hideMark/>
          </w:tcPr>
          <w:p w14:paraId="0D29A64C" w14:textId="47FD442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  <w:tc>
          <w:tcPr>
            <w:tcW w:w="328" w:type="pct"/>
            <w:vAlign w:val="center"/>
            <w:hideMark/>
          </w:tcPr>
          <w:p w14:paraId="11DD5D4C" w14:textId="58E0E8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AA57BD" w:rsidRPr="00AA57BD" w14:paraId="04661C1F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D192484" w14:textId="474331AA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89AD005" w14:textId="45564A8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62B1127" w14:textId="19FD04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D3DEDFE" w14:textId="3B2511F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BE00788" w14:textId="070D8F8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C8DD994" w14:textId="423A46F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8E0CF32" w14:textId="059BBE5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3796F21" w14:textId="6B9DFBE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4A92724" w14:textId="1FA1EFE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84F8E56" w14:textId="17E682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3F142F44" w14:textId="127B6B9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6671B0" w:rsidRPr="00AA57BD" w14:paraId="5AE5620C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C5191A0" w14:textId="77777777" w:rsidR="006671B0" w:rsidRPr="00AA57BD" w:rsidRDefault="006671B0" w:rsidP="006671B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ГВС, тыс.м3</w:t>
            </w:r>
          </w:p>
        </w:tc>
        <w:tc>
          <w:tcPr>
            <w:tcW w:w="331" w:type="pct"/>
            <w:vAlign w:val="center"/>
            <w:hideMark/>
          </w:tcPr>
          <w:p w14:paraId="404C8217" w14:textId="1FD64519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2277376" w14:textId="0C7B4375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E855E2B" w14:textId="45C7FBCE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2,926</w:t>
            </w:r>
          </w:p>
        </w:tc>
        <w:tc>
          <w:tcPr>
            <w:tcW w:w="332" w:type="pct"/>
            <w:vAlign w:val="center"/>
            <w:hideMark/>
          </w:tcPr>
          <w:p w14:paraId="6D7A6B77" w14:textId="2A584D46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0C7997E3" w14:textId="4781D419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2FC4A96C" w14:textId="12ECE7E2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26A4526D" w14:textId="7EC9FAD3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08FAF04D" w14:textId="48AE0283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32" w:type="pct"/>
            <w:vAlign w:val="center"/>
            <w:hideMark/>
          </w:tcPr>
          <w:p w14:paraId="1DE15F24" w14:textId="4DCFB3EF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  <w:tc>
          <w:tcPr>
            <w:tcW w:w="328" w:type="pct"/>
            <w:vAlign w:val="center"/>
            <w:hideMark/>
          </w:tcPr>
          <w:p w14:paraId="6A0B9F26" w14:textId="338C5E70" w:rsidR="006671B0" w:rsidRPr="00AA57BD" w:rsidRDefault="006671B0" w:rsidP="006671B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7,371</w:t>
            </w:r>
          </w:p>
        </w:tc>
      </w:tr>
      <w:tr w:rsidR="00AA57BD" w:rsidRPr="00AA57BD" w14:paraId="39A89B28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CEF601F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Советская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76473F1A" w14:textId="5160191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64CD157" w14:textId="6EAECD9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C07CB0C" w14:textId="4311CB9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058067" w14:textId="1CBCEA8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1B9868" w14:textId="167E022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5B28EF9" w14:textId="7B24719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E23B1FB" w14:textId="4026CA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6FEDFB" w14:textId="2B3775D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309A381" w14:textId="09B0E1F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03D2663B" w14:textId="61DAB72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0E0750A0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4553071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2330098A" w14:textId="0661B04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4EAA63D" w14:textId="31A7715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8F820FE" w14:textId="33616B0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21677E8" w14:textId="7297BE9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302CBA2" w14:textId="0D7D070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2D4AE337" w14:textId="1CBE787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2CFB74E5" w14:textId="608C427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45C04CB5" w14:textId="495D3F1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7D4B9B95" w14:textId="7DE23B6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8" w:type="pct"/>
            <w:vAlign w:val="center"/>
            <w:hideMark/>
          </w:tcPr>
          <w:p w14:paraId="589CAF8B" w14:textId="76CD183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AA57BD" w:rsidRPr="00AA57BD" w14:paraId="770C5C5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9ACB788" w14:textId="352811DD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209B919" w14:textId="4A9A70B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A0E9BA5" w14:textId="018D9F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D75DF30" w14:textId="685A4E8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E00018B" w14:textId="1D41A7A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0147E174" w14:textId="3CDE0A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3DA0DC35" w14:textId="45C07C8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F2CB884" w14:textId="679B685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1AF8E66" w14:textId="166C27E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32" w:type="pct"/>
            <w:vAlign w:val="center"/>
            <w:hideMark/>
          </w:tcPr>
          <w:p w14:paraId="56F6AEDA" w14:textId="664E09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  <w:tc>
          <w:tcPr>
            <w:tcW w:w="328" w:type="pct"/>
            <w:vAlign w:val="center"/>
            <w:hideMark/>
          </w:tcPr>
          <w:p w14:paraId="509ECC31" w14:textId="4540242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AA57BD" w:rsidRPr="00AA57BD" w14:paraId="086EE91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03EC4E7" w14:textId="48B908A6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7314A95B" w14:textId="3D2D9BA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AB20749" w14:textId="5DB1371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ACE65D8" w14:textId="540567B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B25DFB7" w14:textId="6059840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7045DEC" w14:textId="48EBF0C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D941D0B" w14:textId="41BD40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62B2802" w14:textId="27CD2D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0AA95B1" w14:textId="3EF041C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B3D6D49" w14:textId="2EBC71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28" w:type="pct"/>
            <w:vAlign w:val="center"/>
            <w:hideMark/>
          </w:tcPr>
          <w:p w14:paraId="1E965606" w14:textId="191546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AA57BD" w:rsidRPr="00AA57BD" w14:paraId="14CDB55D" w14:textId="77777777" w:rsidTr="00AA57BD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6FCC89C1" w14:textId="055C906B" w:rsidR="00AA57BD" w:rsidRPr="00AA57BD" w:rsidRDefault="0032455E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AA57BD" w:rsidRPr="00AA57BD" w14:paraId="74318CB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2B37B31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2A89C871" w14:textId="0D95EAF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1,252</w:t>
            </w:r>
          </w:p>
        </w:tc>
        <w:tc>
          <w:tcPr>
            <w:tcW w:w="332" w:type="pct"/>
            <w:vAlign w:val="center"/>
            <w:hideMark/>
          </w:tcPr>
          <w:p w14:paraId="02DB4F07" w14:textId="587525C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327366F5" w14:textId="695A46C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10418D51" w14:textId="4F1AAB5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3DD70B68" w14:textId="39F704D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7DDD6A59" w14:textId="2602CC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3245C2CE" w14:textId="5EEDA78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394F3706" w14:textId="704589D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32" w:type="pct"/>
            <w:vAlign w:val="center"/>
            <w:hideMark/>
          </w:tcPr>
          <w:p w14:paraId="2EFEA105" w14:textId="05A214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  <w:tc>
          <w:tcPr>
            <w:tcW w:w="328" w:type="pct"/>
            <w:vAlign w:val="center"/>
            <w:hideMark/>
          </w:tcPr>
          <w:p w14:paraId="79740D5C" w14:textId="6DEEA4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1,203</w:t>
            </w:r>
          </w:p>
        </w:tc>
      </w:tr>
      <w:tr w:rsidR="00AA57BD" w:rsidRPr="00AA57BD" w14:paraId="045E06D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BF1147D" w14:textId="773BF3B8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AABD38E" w14:textId="280BFE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0CDFC7C1" w14:textId="75697EB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FFEF06E" w14:textId="1C31431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25AAA70" w14:textId="76FFF23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1B497BE8" w14:textId="6399B1B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6D233870" w14:textId="501593C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B3913A0" w14:textId="21370D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57B2D38A" w14:textId="295F50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026A3D10" w14:textId="1CB913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28" w:type="pct"/>
            <w:vAlign w:val="center"/>
            <w:hideMark/>
          </w:tcPr>
          <w:p w14:paraId="40B53FD1" w14:textId="0CA3716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</w:tr>
      <w:tr w:rsidR="00AA57BD" w:rsidRPr="00AA57BD" w14:paraId="5214F72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638AB97" w14:textId="7542736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671B78A6" w14:textId="1A48049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0,505</w:t>
            </w:r>
          </w:p>
        </w:tc>
        <w:tc>
          <w:tcPr>
            <w:tcW w:w="332" w:type="pct"/>
            <w:vAlign w:val="center"/>
            <w:hideMark/>
          </w:tcPr>
          <w:p w14:paraId="23F06C5F" w14:textId="0F259B6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597A39D9" w14:textId="088FE2A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410A22A8" w14:textId="381205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3CE0654B" w14:textId="36A1431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079AB50F" w14:textId="678E621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5520A683" w14:textId="735F28B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60A0D3EB" w14:textId="2D9D04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32" w:type="pct"/>
            <w:vAlign w:val="center"/>
            <w:hideMark/>
          </w:tcPr>
          <w:p w14:paraId="14EEC088" w14:textId="070AF43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  <w:tc>
          <w:tcPr>
            <w:tcW w:w="328" w:type="pct"/>
            <w:vAlign w:val="center"/>
            <w:hideMark/>
          </w:tcPr>
          <w:p w14:paraId="265CD2F0" w14:textId="28E3E07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0,457</w:t>
            </w:r>
          </w:p>
        </w:tc>
      </w:tr>
      <w:tr w:rsidR="00AA57BD" w:rsidRPr="00AA57BD" w14:paraId="72BD7D56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0959CB2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54D3CEBE" w14:textId="4926A67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AF299C" w14:textId="6ACD2B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6DC36AA" w14:textId="5C143CA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29EE4E" w14:textId="0F673BF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8A7D1F2" w14:textId="06744B2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92DFFD0" w14:textId="3673B12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4BBB2AC" w14:textId="0F60999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FC21760" w14:textId="07F0D69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4077BC4" w14:textId="3D6593E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6E23E963" w14:textId="7CE718F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44A0C3E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A7E4E8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0A97FF8B" w14:textId="5DF1ADF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0,122</w:t>
            </w:r>
          </w:p>
        </w:tc>
        <w:tc>
          <w:tcPr>
            <w:tcW w:w="332" w:type="pct"/>
            <w:vAlign w:val="center"/>
            <w:hideMark/>
          </w:tcPr>
          <w:p w14:paraId="04333132" w14:textId="4F610EB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3AF2F965" w14:textId="5D8380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1656744E" w14:textId="476B427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0DB89B4C" w14:textId="1093B9C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7E2A669B" w14:textId="7A1BE9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3BAF4AC2" w14:textId="20F6DA3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4ED3D775" w14:textId="3434626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32" w:type="pct"/>
            <w:vAlign w:val="center"/>
            <w:hideMark/>
          </w:tcPr>
          <w:p w14:paraId="2FFD7B52" w14:textId="6CD3E1F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  <w:tc>
          <w:tcPr>
            <w:tcW w:w="328" w:type="pct"/>
            <w:vAlign w:val="center"/>
            <w:hideMark/>
          </w:tcPr>
          <w:p w14:paraId="2A70CE22" w14:textId="425E8A6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</w:tr>
      <w:tr w:rsidR="00AA57BD" w:rsidRPr="00AA57BD" w14:paraId="6DAD099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688F8D8" w14:textId="3FF195B2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FBF5494" w14:textId="1290003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A1C9100" w14:textId="687A444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14F381AC" w14:textId="0A96C8E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CC260B3" w14:textId="540B3D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28049C3A" w14:textId="1124BE5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3EA37CF" w14:textId="4E5D9C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B6BD8C3" w14:textId="4C1763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367A581" w14:textId="78874D0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4A451895" w14:textId="744FF3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28" w:type="pct"/>
            <w:vAlign w:val="center"/>
            <w:hideMark/>
          </w:tcPr>
          <w:p w14:paraId="57CCFA59" w14:textId="6F0608F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AA57BD" w:rsidRPr="00AA57BD" w14:paraId="05F4FBA6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255B6DB" w14:textId="55922A18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D54B0AC" w14:textId="4F202B6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450A8A67" w14:textId="7C33AE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406C7C0B" w14:textId="2357731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1CDF77AF" w14:textId="691A00A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43FF2534" w14:textId="3D81313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2E43114F" w14:textId="4E2C9A5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5DFBE03C" w14:textId="7FD1896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22D64427" w14:textId="49BA54E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32" w:type="pct"/>
            <w:vAlign w:val="center"/>
            <w:hideMark/>
          </w:tcPr>
          <w:p w14:paraId="1101444B" w14:textId="7C9A145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  <w:tc>
          <w:tcPr>
            <w:tcW w:w="328" w:type="pct"/>
            <w:vAlign w:val="center"/>
            <w:hideMark/>
          </w:tcPr>
          <w:p w14:paraId="78A5A698" w14:textId="7940F3E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0,068</w:t>
            </w:r>
          </w:p>
        </w:tc>
      </w:tr>
      <w:tr w:rsidR="00AA57BD" w:rsidRPr="00AA57BD" w14:paraId="6952B71E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2266CE79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5D0BB027" w14:textId="4BD97A0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71AADA" w14:textId="712C00E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7B42924" w14:textId="402AFF3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59B098C" w14:textId="4C8D0F6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7C9ED90" w14:textId="5A9403D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ABA5E0" w14:textId="7B64DFE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C073FE5" w14:textId="67EF21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D2AEC8A" w14:textId="5BEF75E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2C13463" w14:textId="0C8A277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09039408" w14:textId="2B19855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0228C478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547ED4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5366FF3B" w14:textId="4B8AA1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315A61FC" w14:textId="7ADEC2E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736DDB6F" w14:textId="4914D51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588817D3" w14:textId="0C791F9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7806E612" w14:textId="06089E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3BB53A60" w14:textId="4FE9637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328D35D7" w14:textId="54244A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6E573F16" w14:textId="069561C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32" w:type="pct"/>
            <w:vAlign w:val="center"/>
            <w:hideMark/>
          </w:tcPr>
          <w:p w14:paraId="241C21DC" w14:textId="739285C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  <w:tc>
          <w:tcPr>
            <w:tcW w:w="328" w:type="pct"/>
            <w:vAlign w:val="center"/>
            <w:hideMark/>
          </w:tcPr>
          <w:p w14:paraId="664BB9EE" w14:textId="00DAE2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AA57BD" w:rsidRPr="00AA57BD" w14:paraId="0832790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105DD5F" w14:textId="68425A66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90A850C" w14:textId="222059C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739EC764" w14:textId="42D61BD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2D5443B6" w14:textId="084F98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14B664AD" w14:textId="7E377E3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3441063B" w14:textId="237939D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3D98E6EA" w14:textId="02210DC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2DDF84E9" w14:textId="7EB5D7B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72FAB9AE" w14:textId="2CB011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17B23CA7" w14:textId="00B2E0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28" w:type="pct"/>
            <w:vAlign w:val="center"/>
            <w:hideMark/>
          </w:tcPr>
          <w:p w14:paraId="2BCD90A3" w14:textId="7390DE5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</w:tr>
      <w:tr w:rsidR="00AA57BD" w:rsidRPr="00AA57BD" w14:paraId="1603F9D5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1359199F" w14:textId="17AE7870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5C389EB5" w14:textId="68AECED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032D7D91" w14:textId="11DC286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0336E82A" w14:textId="756FC45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6C75477C" w14:textId="3D731B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6A4441AC" w14:textId="1FB1229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57984FC1" w14:textId="238A797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09388B04" w14:textId="44DF492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5939BB25" w14:textId="0474370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32" w:type="pct"/>
            <w:vAlign w:val="center"/>
            <w:hideMark/>
          </w:tcPr>
          <w:p w14:paraId="16CD581B" w14:textId="3559810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  <w:tc>
          <w:tcPr>
            <w:tcW w:w="328" w:type="pct"/>
            <w:vAlign w:val="center"/>
            <w:hideMark/>
          </w:tcPr>
          <w:p w14:paraId="5EB9B93B" w14:textId="228AB63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0,079</w:t>
            </w:r>
          </w:p>
        </w:tc>
      </w:tr>
      <w:tr w:rsidR="00AA57BD" w:rsidRPr="00AA57BD" w14:paraId="2B39507E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31941B59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19E9FD4D" w14:textId="1C1D2BF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0A72FE4" w14:textId="262C314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8E50B27" w14:textId="086AE0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E9C264" w14:textId="073A71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3D34D65" w14:textId="681CDEA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4CF814" w14:textId="3697420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FD5EFAE" w14:textId="63CDD73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D58CCEF" w14:textId="6AC5774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BAEE39" w14:textId="347D97A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6851F538" w14:textId="5130298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1BD64CC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0D1C1DF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1A076886" w14:textId="1D82F77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0,089</w:t>
            </w:r>
          </w:p>
        </w:tc>
        <w:tc>
          <w:tcPr>
            <w:tcW w:w="332" w:type="pct"/>
            <w:vAlign w:val="center"/>
            <w:hideMark/>
          </w:tcPr>
          <w:p w14:paraId="29418E5C" w14:textId="0050B3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52FF234E" w14:textId="2F5DDA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20FA56E8" w14:textId="6855079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3EE4C784" w14:textId="7F12251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69C6E67F" w14:textId="359AE9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0E858449" w14:textId="3B21245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33309872" w14:textId="2D1E628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32" w:type="pct"/>
            <w:vAlign w:val="center"/>
            <w:hideMark/>
          </w:tcPr>
          <w:p w14:paraId="6A552288" w14:textId="380965B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  <w:tc>
          <w:tcPr>
            <w:tcW w:w="328" w:type="pct"/>
            <w:vAlign w:val="center"/>
            <w:hideMark/>
          </w:tcPr>
          <w:p w14:paraId="5F1AA26E" w14:textId="585783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</w:tr>
      <w:tr w:rsidR="00AA57BD" w:rsidRPr="00AA57BD" w14:paraId="7EE3B417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74D0B19" w14:textId="30523BFC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31AF8185" w14:textId="2AE923C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35089113" w14:textId="2B4B81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24B263DD" w14:textId="39A7DDC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6AADE694" w14:textId="3D98119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2C73BF0B" w14:textId="1FAB3C6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6F74C576" w14:textId="408A85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6DC8301B" w14:textId="24C3B96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33EA7FE9" w14:textId="7DDE582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32" w:type="pct"/>
            <w:vAlign w:val="center"/>
            <w:hideMark/>
          </w:tcPr>
          <w:p w14:paraId="4639CA1D" w14:textId="3CE22D9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  <w:tc>
          <w:tcPr>
            <w:tcW w:w="328" w:type="pct"/>
            <w:vAlign w:val="center"/>
            <w:hideMark/>
          </w:tcPr>
          <w:p w14:paraId="320B846A" w14:textId="3E8F7D3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0,039</w:t>
            </w:r>
          </w:p>
        </w:tc>
      </w:tr>
      <w:tr w:rsidR="00AA57BD" w:rsidRPr="00AA57BD" w14:paraId="7F93D1D3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080D18B" w14:textId="21C31201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68F36649" w14:textId="4C4FF77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0,049</w:t>
            </w:r>
          </w:p>
        </w:tc>
        <w:tc>
          <w:tcPr>
            <w:tcW w:w="332" w:type="pct"/>
            <w:vAlign w:val="center"/>
            <w:hideMark/>
          </w:tcPr>
          <w:p w14:paraId="5CA7DF7A" w14:textId="41C8B56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2F353246" w14:textId="00CD18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26D670F0" w14:textId="14FE598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0BB761EF" w14:textId="6BDB0B1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1534D0E3" w14:textId="03D0743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263E5DBF" w14:textId="2449DFF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419F3497" w14:textId="5C1B95A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32" w:type="pct"/>
            <w:vAlign w:val="center"/>
            <w:hideMark/>
          </w:tcPr>
          <w:p w14:paraId="13B15448" w14:textId="5970B6E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  <w:tc>
          <w:tcPr>
            <w:tcW w:w="328" w:type="pct"/>
            <w:vAlign w:val="center"/>
            <w:hideMark/>
          </w:tcPr>
          <w:p w14:paraId="14FB1651" w14:textId="37E22D6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0,047</w:t>
            </w:r>
          </w:p>
        </w:tc>
      </w:tr>
      <w:tr w:rsidR="00AA57BD" w:rsidRPr="00AA57BD" w14:paraId="67EA8CFE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64E598E4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57274BCD" w14:textId="7AF3F8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93E3AC" w14:textId="7C8A34F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991FC0C" w14:textId="5D1E8C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07F4BE6" w14:textId="780D2AD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E8F93D7" w14:textId="2C30FF5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5277E6B" w14:textId="6EC0EEB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7298424" w14:textId="7A93E11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EBF5EE7" w14:textId="162E0E5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gridSpan w:val="2"/>
            <w:shd w:val="clear" w:color="000000" w:fill="FFCC99"/>
            <w:vAlign w:val="center"/>
            <w:hideMark/>
          </w:tcPr>
          <w:p w14:paraId="025A93F3" w14:textId="2F77D57E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AA57BD" w:rsidRPr="00AA57BD" w14:paraId="5AED0E0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2C2FE390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4439DC63" w14:textId="6D6ED8AE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0,150</w:t>
            </w:r>
          </w:p>
        </w:tc>
        <w:tc>
          <w:tcPr>
            <w:tcW w:w="332" w:type="pct"/>
            <w:vAlign w:val="center"/>
            <w:hideMark/>
          </w:tcPr>
          <w:p w14:paraId="7AC889F8" w14:textId="29FA28C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7A61DE49" w14:textId="66BC7A9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179985A4" w14:textId="376D621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77A8A670" w14:textId="5E1FBD4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1C0609EE" w14:textId="5F94D3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2EB7B106" w14:textId="039E534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580F0A8C" w14:textId="74A3B63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32" w:type="pct"/>
            <w:vAlign w:val="center"/>
            <w:hideMark/>
          </w:tcPr>
          <w:p w14:paraId="54146EC1" w14:textId="2C92195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  <w:tc>
          <w:tcPr>
            <w:tcW w:w="328" w:type="pct"/>
            <w:vAlign w:val="center"/>
            <w:hideMark/>
          </w:tcPr>
          <w:p w14:paraId="2EE9D069" w14:textId="6A4BD21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</w:tr>
      <w:tr w:rsidR="00AA57BD" w:rsidRPr="00AA57BD" w14:paraId="3B996E0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533F2F9A" w14:textId="79C6E4E9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3A120EB9" w14:textId="27F3BAD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61CB98A3" w14:textId="266D907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5AAB7F5A" w14:textId="108B65B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00418D3F" w14:textId="0618943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6DD44C6D" w14:textId="6230BED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0484E7B1" w14:textId="5A6034B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79B916FD" w14:textId="329F957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4CB3CFC3" w14:textId="34D1239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32" w:type="pct"/>
            <w:vAlign w:val="center"/>
            <w:hideMark/>
          </w:tcPr>
          <w:p w14:paraId="29363C64" w14:textId="0BF49D6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  <w:tc>
          <w:tcPr>
            <w:tcW w:w="328" w:type="pct"/>
            <w:vAlign w:val="center"/>
            <w:hideMark/>
          </w:tcPr>
          <w:p w14:paraId="20B785EC" w14:textId="1547C7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0,022</w:t>
            </w:r>
          </w:p>
        </w:tc>
      </w:tr>
      <w:tr w:rsidR="00AA57BD" w:rsidRPr="00AA57BD" w14:paraId="4BD957B9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81FAEDC" w14:textId="7DB2B503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283E1FF" w14:textId="1A42EFE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0,128</w:t>
            </w:r>
          </w:p>
        </w:tc>
        <w:tc>
          <w:tcPr>
            <w:tcW w:w="332" w:type="pct"/>
            <w:vAlign w:val="center"/>
            <w:hideMark/>
          </w:tcPr>
          <w:p w14:paraId="5881D6B1" w14:textId="4D7AC7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08162317" w14:textId="042F8F9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544CD437" w14:textId="28CA72B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227617ED" w14:textId="1FFCC6B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27809FB0" w14:textId="5DB77EB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0C7AEC72" w14:textId="063009A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62CD8C28" w14:textId="488370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32" w:type="pct"/>
            <w:vAlign w:val="center"/>
            <w:hideMark/>
          </w:tcPr>
          <w:p w14:paraId="0286C3F6" w14:textId="03BED98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  <w:tc>
          <w:tcPr>
            <w:tcW w:w="328" w:type="pct"/>
            <w:vAlign w:val="center"/>
            <w:hideMark/>
          </w:tcPr>
          <w:p w14:paraId="0718574A" w14:textId="2FF2FD0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0,118</w:t>
            </w:r>
          </w:p>
        </w:tc>
      </w:tr>
      <w:tr w:rsidR="00AA57BD" w:rsidRPr="00AA57BD" w14:paraId="07E175CB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6C073A9F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6C60E24A" w14:textId="17E2FAF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BD62CE3" w14:textId="79C1EF3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284F1FB" w14:textId="200371B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1440B25" w14:textId="3F2D634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6C3F91" w14:textId="4B4560D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5CF6F34" w14:textId="3FA0389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1E9CE7B" w14:textId="00A7228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1A329CD" w14:textId="26E4D86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0" w:type="pct"/>
            <w:gridSpan w:val="2"/>
            <w:shd w:val="clear" w:color="000000" w:fill="FFCC99"/>
            <w:vAlign w:val="center"/>
            <w:hideMark/>
          </w:tcPr>
          <w:p w14:paraId="54CE42B1" w14:textId="2D5F8226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AA57BD" w:rsidRPr="00AA57BD" w14:paraId="79FD611B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6F709907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4DAB88CB" w14:textId="4C92A7A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0,800</w:t>
            </w:r>
          </w:p>
        </w:tc>
        <w:tc>
          <w:tcPr>
            <w:tcW w:w="332" w:type="pct"/>
            <w:vAlign w:val="center"/>
            <w:hideMark/>
          </w:tcPr>
          <w:p w14:paraId="48ABB946" w14:textId="6B6BC5E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EEF90FC" w14:textId="45D94E0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479A1C97" w14:textId="4FA6B84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E47AF3C" w14:textId="300C19E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1F1A7D98" w14:textId="4CF148C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5651002B" w14:textId="0C56175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7C804430" w14:textId="43714D4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32" w:type="pct"/>
            <w:vAlign w:val="center"/>
            <w:hideMark/>
          </w:tcPr>
          <w:p w14:paraId="5FC4EC15" w14:textId="16F4208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  <w:tc>
          <w:tcPr>
            <w:tcW w:w="328" w:type="pct"/>
            <w:vAlign w:val="center"/>
            <w:hideMark/>
          </w:tcPr>
          <w:p w14:paraId="20A1CB35" w14:textId="0357F2A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</w:tr>
      <w:tr w:rsidR="00AA57BD" w:rsidRPr="00AA57BD" w14:paraId="0220B0E4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08833323" w14:textId="60055054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2C4D6F9A" w14:textId="3B5647A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31BF2F07" w14:textId="711679D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0E7BEF58" w14:textId="6D25E2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4399C79A" w14:textId="6ACBBD3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7D8B4778" w14:textId="4145CF8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6341AF57" w14:textId="3CD3076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69F09A68" w14:textId="73755B7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4E608702" w14:textId="12D8A29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32" w:type="pct"/>
            <w:vAlign w:val="center"/>
            <w:hideMark/>
          </w:tcPr>
          <w:p w14:paraId="682841E6" w14:textId="373357C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328" w:type="pct"/>
            <w:vAlign w:val="center"/>
            <w:hideMark/>
          </w:tcPr>
          <w:p w14:paraId="6B74FD27" w14:textId="577EDBC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</w:tr>
      <w:tr w:rsidR="00AA57BD" w:rsidRPr="00AA57BD" w14:paraId="7CBDD34D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3B2EC7B6" w14:textId="38C213DF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CB06365" w14:textId="5C3A55D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0,314</w:t>
            </w:r>
          </w:p>
        </w:tc>
        <w:tc>
          <w:tcPr>
            <w:tcW w:w="332" w:type="pct"/>
            <w:vAlign w:val="center"/>
            <w:hideMark/>
          </w:tcPr>
          <w:p w14:paraId="65E1CEBD" w14:textId="30B86E1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22C51994" w14:textId="69071D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7E731256" w14:textId="50C246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1F9369B3" w14:textId="2F84A29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754AC6A0" w14:textId="2D469F1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50B2D6B8" w14:textId="28BC89C4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77E42E93" w14:textId="1E224A8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32" w:type="pct"/>
            <w:vAlign w:val="center"/>
            <w:hideMark/>
          </w:tcPr>
          <w:p w14:paraId="07DBC686" w14:textId="273C137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  <w:tc>
          <w:tcPr>
            <w:tcW w:w="328" w:type="pct"/>
            <w:vAlign w:val="center"/>
            <w:hideMark/>
          </w:tcPr>
          <w:p w14:paraId="155BC5BE" w14:textId="49ED88A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0,260</w:t>
            </w:r>
          </w:p>
        </w:tc>
      </w:tr>
      <w:tr w:rsidR="00AA57BD" w:rsidRPr="00AA57BD" w14:paraId="56FD2C0A" w14:textId="77777777" w:rsidTr="00AA57BD">
        <w:trPr>
          <w:trHeight w:val="20"/>
        </w:trPr>
        <w:tc>
          <w:tcPr>
            <w:tcW w:w="1685" w:type="pct"/>
            <w:shd w:val="clear" w:color="000000" w:fill="BDD7EE"/>
            <w:vAlign w:val="center"/>
            <w:hideMark/>
          </w:tcPr>
          <w:p w14:paraId="1960238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31" w:type="pct"/>
            <w:shd w:val="clear" w:color="000000" w:fill="BDD7EE"/>
            <w:vAlign w:val="center"/>
            <w:hideMark/>
          </w:tcPr>
          <w:p w14:paraId="184034A2" w14:textId="38A051B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22FF9F9" w14:textId="796C04F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95BE78" w14:textId="4008557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CB8C28E" w14:textId="1AC4BF1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70CADEE" w14:textId="08E3493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C797653" w14:textId="127CB2D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ABD3974" w14:textId="54E60FF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851CED1" w14:textId="18FE539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577D9D5" w14:textId="6FDA775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shd w:val="clear" w:color="000000" w:fill="BDD7EE"/>
            <w:vAlign w:val="center"/>
            <w:hideMark/>
          </w:tcPr>
          <w:p w14:paraId="31EC72CF" w14:textId="2B202A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A57BD" w:rsidRPr="00AA57BD" w14:paraId="5D756488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498F685A" w14:textId="77777777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воды на собственные нужды котельной и подпитку тепловой сети, тыс.м3</w:t>
            </w:r>
          </w:p>
        </w:tc>
        <w:tc>
          <w:tcPr>
            <w:tcW w:w="331" w:type="pct"/>
            <w:vAlign w:val="center"/>
            <w:hideMark/>
          </w:tcPr>
          <w:p w14:paraId="1DA3340B" w14:textId="645A860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19103A54" w14:textId="23B8CD43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1E9A6210" w14:textId="42AF2D6C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23B0C679" w14:textId="0808755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4FBACE72" w14:textId="7CC9F5E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4C8ED7FC" w14:textId="5F9F8B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1F00BFF5" w14:textId="084514A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7AD0D292" w14:textId="008DE7A1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32" w:type="pct"/>
            <w:vAlign w:val="center"/>
            <w:hideMark/>
          </w:tcPr>
          <w:p w14:paraId="382B3090" w14:textId="78673798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  <w:tc>
          <w:tcPr>
            <w:tcW w:w="328" w:type="pct"/>
            <w:vAlign w:val="center"/>
            <w:hideMark/>
          </w:tcPr>
          <w:p w14:paraId="6BF2D229" w14:textId="0A996E7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</w:tr>
      <w:tr w:rsidR="00AA57BD" w:rsidRPr="00AA57BD" w14:paraId="1AD1B701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B9E9623" w14:textId="3B2E7A2E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0DF2A9AA" w14:textId="2E59742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163966E" w14:textId="30A878F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48ED23A" w14:textId="08D3AD2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0623D3DD" w14:textId="03CD0840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7838221" w14:textId="133245FB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B23F258" w14:textId="1E2C684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D150950" w14:textId="7BF6222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B1318E8" w14:textId="37D6EF0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6AF43C3" w14:textId="56A054D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28" w:type="pct"/>
            <w:vAlign w:val="center"/>
            <w:hideMark/>
          </w:tcPr>
          <w:p w14:paraId="4CC7749E" w14:textId="491EDCB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AA57BD" w:rsidRPr="00AA57BD" w14:paraId="697DC1DE" w14:textId="77777777" w:rsidTr="00AA57BD">
        <w:trPr>
          <w:trHeight w:val="20"/>
        </w:trPr>
        <w:tc>
          <w:tcPr>
            <w:tcW w:w="1685" w:type="pct"/>
            <w:vAlign w:val="center"/>
            <w:hideMark/>
          </w:tcPr>
          <w:p w14:paraId="7A666086" w14:textId="400756C4" w:rsidR="00AA57BD" w:rsidRPr="00AA57BD" w:rsidRDefault="00AA57BD" w:rsidP="00AA57B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Сверхнормативные утечки теплоносителя, тыс.м3</w:t>
            </w:r>
          </w:p>
        </w:tc>
        <w:tc>
          <w:tcPr>
            <w:tcW w:w="331" w:type="pct"/>
            <w:vAlign w:val="center"/>
            <w:hideMark/>
          </w:tcPr>
          <w:p w14:paraId="4491F99A" w14:textId="168F048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0,015</w:t>
            </w:r>
          </w:p>
        </w:tc>
        <w:tc>
          <w:tcPr>
            <w:tcW w:w="332" w:type="pct"/>
            <w:vAlign w:val="center"/>
            <w:hideMark/>
          </w:tcPr>
          <w:p w14:paraId="2F216BC7" w14:textId="1515EAD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30307B2C" w14:textId="73482D19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4EF22492" w14:textId="493B1EFF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3A71C9DC" w14:textId="15C22D55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3A59C813" w14:textId="41C28A66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215D61DD" w14:textId="5730EC97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1680106A" w14:textId="62FFDA02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32" w:type="pct"/>
            <w:vAlign w:val="center"/>
            <w:hideMark/>
          </w:tcPr>
          <w:p w14:paraId="4A025DAB" w14:textId="27B200BA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  <w:tc>
          <w:tcPr>
            <w:tcW w:w="328" w:type="pct"/>
            <w:vAlign w:val="center"/>
            <w:hideMark/>
          </w:tcPr>
          <w:p w14:paraId="57D03493" w14:textId="1903041D" w:rsidR="00AA57BD" w:rsidRPr="00AA57BD" w:rsidRDefault="00AA57BD" w:rsidP="00AA57B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A57B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0,042</w:t>
            </w:r>
          </w:p>
        </w:tc>
      </w:tr>
    </w:tbl>
    <w:p w14:paraId="04B22A7F" w14:textId="78381919" w:rsidR="006F7E76" w:rsidRPr="00126CEF" w:rsidRDefault="00126CEF" w:rsidP="00126CEF">
      <w:pPr>
        <w:spacing w:after="0" w:line="240" w:lineRule="auto"/>
        <w:rPr>
          <w:rFonts w:ascii="Trebuchet MS" w:eastAsia="Times New Roman" w:hAnsi="Trebuchet MS" w:cs="Times New Roman"/>
          <w:sz w:val="18"/>
          <w:szCs w:val="18"/>
          <w:lang w:eastAsia="ru-RU"/>
        </w:rPr>
      </w:pPr>
      <w:r w:rsidRPr="00126CEF">
        <w:rPr>
          <w:rFonts w:ascii="Trebuchet MS" w:eastAsia="Times New Roman" w:hAnsi="Trebuchet MS" w:cs="Times New Roman"/>
          <w:b/>
          <w:bCs/>
          <w:sz w:val="18"/>
          <w:szCs w:val="18"/>
          <w:lang w:eastAsia="ru-RU"/>
        </w:rPr>
        <w:t>Примечание: *</w:t>
      </w:r>
      <w:r w:rsidRPr="00126CEF">
        <w:rPr>
          <w:rFonts w:ascii="Trebuchet MS" w:eastAsia="Times New Roman" w:hAnsi="Trebuchet MS" w:cs="Times New Roman"/>
          <w:sz w:val="18"/>
          <w:szCs w:val="18"/>
          <w:lang w:eastAsia="ru-RU"/>
        </w:rPr>
        <w:t xml:space="preserve"> - данные по котельным, расположенным на территории пгт. Максатиха, приведены за отопительный период с октября по декабрь 2025 года.</w:t>
      </w:r>
    </w:p>
    <w:p w14:paraId="46EA9B9C" w14:textId="674E380D" w:rsidR="00274A6D" w:rsidRDefault="00285BFE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  <w:r w:rsidRPr="001A46C0">
        <w:rPr>
          <w:rFonts w:ascii="Trebuchet MS" w:eastAsia="Times New Roman" w:hAnsi="Trebuchet MS" w:cs="Times New Roman"/>
          <w:b/>
          <w:bCs/>
          <w:lang w:eastAsia="ru-RU"/>
        </w:rPr>
        <w:lastRenderedPageBreak/>
        <w:t xml:space="preserve">Таблица 6.5.1 – </w:t>
      </w:r>
      <w:r w:rsidR="006F7E76" w:rsidRPr="001A46C0">
        <w:rPr>
          <w:rFonts w:ascii="Trebuchet MS" w:eastAsia="Times New Roman" w:hAnsi="Trebuchet MS" w:cs="Times New Roman"/>
          <w:b/>
          <w:bCs/>
          <w:lang w:eastAsia="ru-RU"/>
        </w:rPr>
        <w:t>П</w:t>
      </w:r>
      <w:r w:rsidR="00BE00EC" w:rsidRPr="001A46C0">
        <w:rPr>
          <w:rFonts w:ascii="Trebuchet MS" w:eastAsia="Times New Roman" w:hAnsi="Trebuchet MS" w:cs="Times New Roman"/>
          <w:b/>
          <w:bCs/>
          <w:lang w:eastAsia="ru-RU"/>
        </w:rPr>
        <w:t xml:space="preserve">ерспективный баланс производительности ВПУ на подпитку тепловой сети котельных </w:t>
      </w:r>
      <w:r w:rsidR="007D43AF" w:rsidRPr="001A46C0">
        <w:rPr>
          <w:rFonts w:ascii="Trebuchet MS" w:eastAsia="Times New Roman" w:hAnsi="Trebuchet MS" w:cs="Times New Roman"/>
          <w:b/>
          <w:bCs/>
          <w:lang w:eastAsia="ru-RU"/>
        </w:rPr>
        <w:t>Максатихинского</w:t>
      </w:r>
      <w:r w:rsidR="00BE00EC" w:rsidRPr="001A46C0">
        <w:rPr>
          <w:rFonts w:ascii="Trebuchet MS" w:eastAsia="Times New Roman" w:hAnsi="Trebuchet MS" w:cs="Times New Roman"/>
          <w:b/>
          <w:bCs/>
          <w:lang w:eastAsia="ru-RU"/>
        </w:rPr>
        <w:t xml:space="preserve"> муниципального округа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1005"/>
        <w:gridCol w:w="1005"/>
        <w:gridCol w:w="1007"/>
        <w:gridCol w:w="1004"/>
        <w:gridCol w:w="1004"/>
        <w:gridCol w:w="1007"/>
        <w:gridCol w:w="1004"/>
        <w:gridCol w:w="1007"/>
      </w:tblGrid>
      <w:tr w:rsidR="00E009C9" w:rsidRPr="00E009C9" w14:paraId="4AB57E34" w14:textId="77777777" w:rsidTr="00E009C9">
        <w:trPr>
          <w:trHeight w:val="20"/>
          <w:tblHeader/>
        </w:trPr>
        <w:tc>
          <w:tcPr>
            <w:tcW w:w="2341" w:type="pct"/>
            <w:shd w:val="clear" w:color="000000" w:fill="CCFF99"/>
            <w:vAlign w:val="center"/>
            <w:hideMark/>
          </w:tcPr>
          <w:p w14:paraId="41FA0222" w14:textId="777777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2F30B808" w14:textId="189791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7B10D109" w14:textId="7C8F361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4F304712" w14:textId="59E8C7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0A2360AC" w14:textId="3B47BA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0A4065E1" w14:textId="661727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63910F79" w14:textId="04A1CF5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32" w:type="pct"/>
            <w:shd w:val="clear" w:color="000000" w:fill="CCFF99"/>
            <w:vAlign w:val="center"/>
            <w:hideMark/>
          </w:tcPr>
          <w:p w14:paraId="4F0B91A3" w14:textId="2496F3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33" w:type="pct"/>
            <w:shd w:val="clear" w:color="000000" w:fill="CCFF99"/>
            <w:vAlign w:val="center"/>
            <w:hideMark/>
          </w:tcPr>
          <w:p w14:paraId="09DEFDA6" w14:textId="043BA0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956E65" w:rsidRPr="00E009C9" w14:paraId="3E1AABCD" w14:textId="77777777" w:rsidTr="00956E65">
        <w:trPr>
          <w:trHeight w:val="20"/>
        </w:trPr>
        <w:tc>
          <w:tcPr>
            <w:tcW w:w="5000" w:type="pct"/>
            <w:gridSpan w:val="9"/>
            <w:shd w:val="clear" w:color="000000" w:fill="FFFF99"/>
            <w:noWrap/>
            <w:vAlign w:val="center"/>
            <w:hideMark/>
          </w:tcPr>
          <w:p w14:paraId="0EBB2F85" w14:textId="29233EB8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"ТеплоДом"</w:t>
            </w:r>
          </w:p>
        </w:tc>
      </w:tr>
      <w:tr w:rsidR="00E009C9" w:rsidRPr="00E009C9" w14:paraId="437ED33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03DB0F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79B9BC61" w14:textId="3543F0E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657CC33B" w14:textId="1ABD65E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7E5AA125" w14:textId="0F3E177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75E50C2A" w14:textId="57ED39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6F108DAF" w14:textId="2274462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6918581A" w14:textId="379B1F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2" w:type="pct"/>
            <w:noWrap/>
            <w:vAlign w:val="center"/>
            <w:hideMark/>
          </w:tcPr>
          <w:p w14:paraId="65F8BC14" w14:textId="4C22C2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  <w:tc>
          <w:tcPr>
            <w:tcW w:w="333" w:type="pct"/>
            <w:noWrap/>
            <w:vAlign w:val="center"/>
            <w:hideMark/>
          </w:tcPr>
          <w:p w14:paraId="125434EB" w14:textId="5A4216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22,5</w:t>
            </w:r>
          </w:p>
        </w:tc>
      </w:tr>
      <w:tr w:rsidR="00567379" w:rsidRPr="00E009C9" w14:paraId="085B7CC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378E500" w14:textId="77777777" w:rsidR="00567379" w:rsidRPr="00E009C9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7FF627E8" w14:textId="7632FC5D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2165F9AD" w14:textId="375AB733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60282834" w14:textId="710905AF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7F9B423B" w14:textId="6E448A6F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0248CE7E" w14:textId="7D9DC38F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3E267165" w14:textId="28116E43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2" w:type="pct"/>
            <w:noWrap/>
            <w:vAlign w:val="center"/>
            <w:hideMark/>
          </w:tcPr>
          <w:p w14:paraId="63D8FD51" w14:textId="3A7032EF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33" w:type="pct"/>
            <w:noWrap/>
            <w:vAlign w:val="center"/>
            <w:hideMark/>
          </w:tcPr>
          <w:p w14:paraId="167B042A" w14:textId="36375BCA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1,0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E009C9" w:rsidRPr="00E009C9" w14:paraId="208E64C5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8CE96A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6875DBD4" w14:textId="1BCEB3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0C7F5472" w14:textId="7B5566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0BD759A2" w14:textId="785869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5F964283" w14:textId="125AAD6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2282914E" w14:textId="7BC933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060D1E87" w14:textId="777BAD8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2" w:type="pct"/>
            <w:noWrap/>
            <w:vAlign w:val="center"/>
            <w:hideMark/>
          </w:tcPr>
          <w:p w14:paraId="4058D591" w14:textId="0ABAD1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  <w:tc>
          <w:tcPr>
            <w:tcW w:w="333" w:type="pct"/>
            <w:noWrap/>
            <w:vAlign w:val="center"/>
            <w:hideMark/>
          </w:tcPr>
          <w:p w14:paraId="2B06022E" w14:textId="30EC09C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0,335</w:t>
            </w:r>
          </w:p>
        </w:tc>
      </w:tr>
      <w:tr w:rsidR="00E009C9" w:rsidRPr="00E009C9" w14:paraId="6547A9FE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1BCAD0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noWrap/>
            <w:vAlign w:val="center"/>
            <w:hideMark/>
          </w:tcPr>
          <w:p w14:paraId="0E471973" w14:textId="1A4D28C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58A808D3" w14:textId="6EC244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41675B65" w14:textId="0117E0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352A1C3E" w14:textId="738448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2B8A353D" w14:textId="54D242C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70294045" w14:textId="437C2A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2" w:type="pct"/>
            <w:noWrap/>
            <w:vAlign w:val="center"/>
            <w:hideMark/>
          </w:tcPr>
          <w:p w14:paraId="79939278" w14:textId="0067E6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  <w:tc>
          <w:tcPr>
            <w:tcW w:w="333" w:type="pct"/>
            <w:noWrap/>
            <w:vAlign w:val="center"/>
            <w:hideMark/>
          </w:tcPr>
          <w:p w14:paraId="2D670C17" w14:textId="248FB8B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2,621</w:t>
            </w:r>
          </w:p>
        </w:tc>
      </w:tr>
      <w:tr w:rsidR="00E009C9" w:rsidRPr="00E009C9" w14:paraId="342F157E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95154B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2C7383" w14:textId="7724C3E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4581972" w14:textId="3FE1504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2D4EE61" w14:textId="4BA7718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DC9A90D" w14:textId="2B9DE28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C6718D7" w14:textId="3BF29E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A309DA9" w14:textId="008D547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61D4704" w14:textId="738C1D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C3A5081" w14:textId="715AFA1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19,884</w:t>
            </w:r>
          </w:p>
        </w:tc>
      </w:tr>
      <w:tr w:rsidR="00E009C9" w:rsidRPr="00E009C9" w14:paraId="4B17A549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D58583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13C2C57" w14:textId="3341951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7DC598" w14:textId="3858262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01236B5" w14:textId="6E2F58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C9731B" w14:textId="5EF07E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C5192DF" w14:textId="0225A1A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07C5A78" w14:textId="1017492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DA75ED2" w14:textId="557E53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ED8516" w14:textId="7CE1A5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</w:t>
            </w:r>
          </w:p>
        </w:tc>
      </w:tr>
      <w:tr w:rsidR="00E009C9" w:rsidRPr="00E009C9" w14:paraId="5E0D7C8E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52CCAF1" w14:textId="77843B14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2726F33" w14:textId="26DB6A2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B209D5D" w14:textId="4A830A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D41EE94" w14:textId="2043C34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56A5CA3" w14:textId="62A862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C70ADE2" w14:textId="70C74B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9CB9AAF" w14:textId="28A708E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F9EE7C" w14:textId="2B0D0B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93EECC1" w14:textId="2E91B7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0F72B7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67048A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5C9EF153" w14:textId="3DDF67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89CD6C4" w14:textId="3453E2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3E80056" w14:textId="2720B6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661A2A2" w14:textId="2B704AE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AA8EDF4" w14:textId="31CC4FA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DBD7FF6" w14:textId="2605E05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9E2BD6F" w14:textId="473B4E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A8A2696" w14:textId="2C9225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7B877972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54B98C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030B946" w14:textId="18239F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584087FF" w14:textId="5C9C14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3EAE2C1C" w14:textId="7AF2518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3ADF0C48" w14:textId="2EE2A6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19E70565" w14:textId="22F68E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4EC6A1FF" w14:textId="5E7A85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2" w:type="pct"/>
            <w:vAlign w:val="center"/>
            <w:hideMark/>
          </w:tcPr>
          <w:p w14:paraId="35419738" w14:textId="022BDA7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  <w:tc>
          <w:tcPr>
            <w:tcW w:w="333" w:type="pct"/>
            <w:vAlign w:val="center"/>
            <w:hideMark/>
          </w:tcPr>
          <w:p w14:paraId="3053022E" w14:textId="2B83F10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0,020</w:t>
            </w:r>
          </w:p>
        </w:tc>
      </w:tr>
      <w:tr w:rsidR="00E009C9" w:rsidRPr="00E009C9" w14:paraId="047B8B5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74B095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4B2436B" w14:textId="744CB36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5D14088" w14:textId="258FBA5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37A56105" w14:textId="2F8158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5E87DED2" w14:textId="5EE991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1D7C0E9C" w14:textId="5F9A52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3B4934DD" w14:textId="350CE48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027DD2FD" w14:textId="33CF7F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3013D913" w14:textId="26EF76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009C9" w:rsidRPr="00E009C9" w14:paraId="3A2E380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29D667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B71BA1A" w14:textId="42CD9D4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14FD587B" w14:textId="7286B69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563822C6" w14:textId="676EBDC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429AF9B2" w14:textId="5420F1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4E69ED7E" w14:textId="64E0A3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50C8CDB8" w14:textId="4EDA26A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2" w:type="pct"/>
            <w:vAlign w:val="center"/>
            <w:hideMark/>
          </w:tcPr>
          <w:p w14:paraId="4288E89B" w14:textId="462AED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  <w:tc>
          <w:tcPr>
            <w:tcW w:w="333" w:type="pct"/>
            <w:vAlign w:val="center"/>
            <w:hideMark/>
          </w:tcPr>
          <w:p w14:paraId="19505734" w14:textId="222818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0,050</w:t>
            </w:r>
          </w:p>
        </w:tc>
      </w:tr>
      <w:tr w:rsidR="00E009C9" w:rsidRPr="00E009C9" w14:paraId="361AB3D7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A27A7E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E620AF5" w14:textId="1E806C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4B4D5F" w14:textId="77D154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DE3EC6F" w14:textId="3BF4DC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F23DA2" w14:textId="2B8D80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334B7C" w14:textId="04DBBC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5E3D9DF" w14:textId="3F0F4C3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12A0360" w14:textId="7649B6E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D038AB" w14:textId="4C369D8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0,450</w:t>
            </w:r>
          </w:p>
        </w:tc>
      </w:tr>
      <w:tr w:rsidR="00E009C9" w:rsidRPr="00E009C9" w14:paraId="785E2643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972100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7DDBCF9" w14:textId="1EEEA34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0A793E5" w14:textId="09E6D7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7E18032" w14:textId="5801AE6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0FFED5C" w14:textId="7D57CE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541AB2E" w14:textId="430EFB2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50C580" w14:textId="20D485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B58569" w14:textId="58BDC48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ACBD2AD" w14:textId="606548B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E009C9" w:rsidRPr="00E009C9" w14:paraId="138EE6F1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4EEEDC7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8B9785" w14:textId="28A370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2409332" w14:textId="2125447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25BC2C1" w14:textId="2DC0002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54B1491" w14:textId="39D325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C60F032" w14:textId="7462A05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DEB68C1" w14:textId="06ADAF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B1EB5F7" w14:textId="502AEF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4379653" w14:textId="1A2BE8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D15C74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C3E578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EB0EE26" w14:textId="5B7739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4ACF774" w14:textId="6BD110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0A9DFA35" w14:textId="1581103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994674B" w14:textId="48FEE2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7D4B903E" w14:textId="534903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56E99F38" w14:textId="310BCFA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B8E1B8E" w14:textId="3B0B86A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75C40C38" w14:textId="049AAB5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3BBA251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78B40F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44830E7" w14:textId="5858383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2088DA59" w14:textId="763896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3D2D464C" w14:textId="7BD5DA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0CEEB3C5" w14:textId="258C29E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3C733E18" w14:textId="339FFC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2C21FB08" w14:textId="6954118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2EA8335B" w14:textId="57F4A4F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05C6EE8C" w14:textId="1B53F5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E009C9" w:rsidRPr="00E009C9" w14:paraId="5AE164F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F2D879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0B8B54E" w14:textId="3BA6F8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9104363" w14:textId="3C4E172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4FF5DC78" w14:textId="4B504C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617C794" w14:textId="6F434D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79504663" w14:textId="5D49FCF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17A94B10" w14:textId="285843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4B16B78" w14:textId="1F9362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3574BF73" w14:textId="7289CEB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19DEA60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3EBF8F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5EBA8793" w14:textId="5FAC97A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4EFF190" w14:textId="4A9056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412EF03" w14:textId="05C18C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5682DCB" w14:textId="7B1385E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8B18735" w14:textId="591607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2D9CDA84" w14:textId="5589F0E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577C0C2" w14:textId="25C0C02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0E2AC545" w14:textId="0410F4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6E32B4B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D94631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A934B5" w14:textId="4E0F37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657B9B4" w14:textId="052F0B7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E7BFFD7" w14:textId="1DB2608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6129F97" w14:textId="127A0B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813E71" w14:textId="791E8DE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045660B" w14:textId="58B6357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1688A8A" w14:textId="4B5710C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97A21A" w14:textId="4DE45E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E009C9" w:rsidRPr="00E009C9" w14:paraId="1D0BF7EF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A4B67D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DC302D" w14:textId="230155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F30EC3C" w14:textId="745013B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2E3BB5A" w14:textId="6EB11FF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597216B" w14:textId="29C446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1E9E8C7" w14:textId="59F0AF7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593EB25" w14:textId="4B9070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6B09D8A" w14:textId="519EC3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098B2B1" w14:textId="74E991E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E009C9" w:rsidRPr="00E009C9" w14:paraId="443BE6D9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F33582C" w14:textId="3F905784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FCA93B6" w14:textId="1F7A26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9916D2E" w14:textId="2C2DEF7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B16632B" w14:textId="79478B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4E719D9" w14:textId="48BBE7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0D780A2" w14:textId="6BBE47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66EA8C9" w14:textId="7DBA3A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E4DEA15" w14:textId="6C570E9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E19F0E8" w14:textId="62D797E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546CB0D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913E25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ADEA601" w14:textId="602128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A934702" w14:textId="2C6621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F17FEFB" w14:textId="6D191B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69DA233" w14:textId="437ACD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8644F27" w14:textId="727D10A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B3D4FBB" w14:textId="5B2286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6A287420" w14:textId="48E7CF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2CFBDC7F" w14:textId="6CCBF7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1941FD9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7E8A68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349B66D" w14:textId="47C36F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4DE85993" w14:textId="2880DCB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65C13E68" w14:textId="0CC49FC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41840C19" w14:textId="7DE404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01D0FFA4" w14:textId="18F5F1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49EBE0EA" w14:textId="3C495E7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2" w:type="pct"/>
            <w:vAlign w:val="center"/>
            <w:hideMark/>
          </w:tcPr>
          <w:p w14:paraId="79203C89" w14:textId="3EB59F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  <w:tc>
          <w:tcPr>
            <w:tcW w:w="333" w:type="pct"/>
            <w:vAlign w:val="center"/>
            <w:hideMark/>
          </w:tcPr>
          <w:p w14:paraId="64BF4835" w14:textId="3FAE91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0,014</w:t>
            </w:r>
          </w:p>
        </w:tc>
      </w:tr>
      <w:tr w:rsidR="00E009C9" w:rsidRPr="00E009C9" w14:paraId="6138C7C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3AA1F4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07F0B6A" w14:textId="3B137D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4E59775" w14:textId="6C1D941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16F034F4" w14:textId="0A3973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182C44A1" w14:textId="3033D1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551975C" w14:textId="017F91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562895D3" w14:textId="78E770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E08A960" w14:textId="7699975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5D56AD07" w14:textId="228D5A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713AC0B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A54D5C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39A7E94" w14:textId="091100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58F69F39" w14:textId="01F04B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08473509" w14:textId="3B93DE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2ECA6041" w14:textId="1F318B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24DB6A1E" w14:textId="30F11E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1082C5D6" w14:textId="40C51C7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2" w:type="pct"/>
            <w:vAlign w:val="center"/>
            <w:hideMark/>
          </w:tcPr>
          <w:p w14:paraId="03EC5A6B" w14:textId="2775859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  <w:tc>
          <w:tcPr>
            <w:tcW w:w="333" w:type="pct"/>
            <w:vAlign w:val="center"/>
            <w:hideMark/>
          </w:tcPr>
          <w:p w14:paraId="1D556CC7" w14:textId="43D14E3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0,040</w:t>
            </w:r>
          </w:p>
        </w:tc>
      </w:tr>
      <w:tr w:rsidR="00E009C9" w:rsidRPr="00E009C9" w14:paraId="6C433DE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600360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1265716" w14:textId="1F8478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6E789AF" w14:textId="7EB320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B99DC3C" w14:textId="18BF6AF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8A2D10D" w14:textId="37B160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93A9EE3" w14:textId="375CE0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8EE4907" w14:textId="2D6078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8744DDC" w14:textId="4225AD6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0DBD33A" w14:textId="6E7A7A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0,460</w:t>
            </w:r>
          </w:p>
        </w:tc>
      </w:tr>
      <w:tr w:rsidR="00E009C9" w:rsidRPr="00E009C9" w14:paraId="4B492EE9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AAA749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48F079" w14:textId="6D75ED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13E1D57" w14:textId="352FEF0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F83BBE" w14:textId="01C7530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18B726" w14:textId="5D1268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B36FF73" w14:textId="76CA4B1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7F2C608" w14:textId="4AA46BB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7A3E011" w14:textId="4C4E663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4D7F119" w14:textId="18A324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92</w:t>
            </w:r>
          </w:p>
        </w:tc>
      </w:tr>
      <w:tr w:rsidR="00E009C9" w:rsidRPr="00E009C9" w14:paraId="5216441C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519990E3" w14:textId="45B49615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B58320E" w14:textId="3BEE83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184F18A" w14:textId="484A4B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4332CA5" w14:textId="652CA4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44BD42" w14:textId="7CB2B0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1D8EFA" w14:textId="6E2D36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B02EC48" w14:textId="579AFA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A2F495F" w14:textId="6F79D6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31E725D" w14:textId="301BF83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1DFD4D0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B3FB65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16433573" w14:textId="027F14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B662A56" w14:textId="565023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0972E981" w14:textId="2CD30EC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874BF8D" w14:textId="292AFA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1E534DA" w14:textId="7A1EBF0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129649D" w14:textId="057B7E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C05B793" w14:textId="4289241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52604264" w14:textId="18D2EF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3C4C5C0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2F40B4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76162DC" w14:textId="71F8F82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2E1A5103" w14:textId="062AB6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2A2B7AE" w14:textId="1293B3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776D7502" w14:textId="4E50DF5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3D2ED606" w14:textId="6B3D609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8D5673E" w14:textId="0A4C74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2" w:type="pct"/>
            <w:vAlign w:val="center"/>
            <w:hideMark/>
          </w:tcPr>
          <w:p w14:paraId="3DE67ECE" w14:textId="4FC777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  <w:tc>
          <w:tcPr>
            <w:tcW w:w="333" w:type="pct"/>
            <w:vAlign w:val="center"/>
            <w:hideMark/>
          </w:tcPr>
          <w:p w14:paraId="4E9B710A" w14:textId="30308DD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0,007</w:t>
            </w:r>
          </w:p>
        </w:tc>
      </w:tr>
      <w:tr w:rsidR="00E009C9" w:rsidRPr="00E009C9" w14:paraId="197B438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874739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683D814" w14:textId="19CA3C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0B0537C8" w14:textId="2FEC05D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239B631" w14:textId="53CFD18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B0F5B07" w14:textId="2A8392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77240497" w14:textId="66FF26B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3BD10805" w14:textId="09A6E9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D2D88B2" w14:textId="266CE1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36E20F8C" w14:textId="507420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494F23E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8D976F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9B4D58A" w14:textId="48D0CFF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970EEBD" w14:textId="3A073C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2C83C02C" w14:textId="5D0895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57026F5" w14:textId="6805E8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A937013" w14:textId="46306D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153F7866" w14:textId="5749C4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EFA9F52" w14:textId="41E790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2FBEE475" w14:textId="65EB56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6AB4021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C217F7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236EDE" w14:textId="4997F1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660F983" w14:textId="70283F6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150FFA4" w14:textId="58D7A8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B6C0362" w14:textId="5EE00F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CA810C" w14:textId="762F88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C576E8" w14:textId="445668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6FA269" w14:textId="3F5CAD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7B66100" w14:textId="7092B0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0,495</w:t>
            </w:r>
          </w:p>
        </w:tc>
      </w:tr>
      <w:tr w:rsidR="00E009C9" w:rsidRPr="00E009C9" w14:paraId="326349C0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6C0CB9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4FA2F7" w14:textId="6ECF93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2BDDA1" w14:textId="1844A5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E26C16" w14:textId="4B4EE33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5978E9" w14:textId="3F4AF24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80524B" w14:textId="26F10E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1E1E44F" w14:textId="5366FD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00751B" w14:textId="21B935A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6994E72" w14:textId="76EB4D9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</w:tr>
      <w:tr w:rsidR="00E009C9" w:rsidRPr="00E009C9" w14:paraId="0B049212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6111887" w14:textId="3C0DC180" w:rsidR="00E009C9" w:rsidRPr="00E009C9" w:rsidRDefault="00E009C9" w:rsidP="00956E65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Железнодорожная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8E6BB58" w14:textId="76C525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6AE2A09" w14:textId="04364C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28F79E8" w14:textId="321919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5447C90" w14:textId="07EDAE0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F6BA4DC" w14:textId="443A9F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FA07233" w14:textId="18060AF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49E60C" w14:textId="3ADF0C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30B13D4" w14:textId="19EE9C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0FE579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9647F4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F7480BE" w14:textId="4BA992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37BD5B6" w14:textId="619ED6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C2750A" w14:textId="739628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F10FD3E" w14:textId="24F974D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9CFE99F" w14:textId="3CA97C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8425825" w14:textId="382BDE0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543C660C" w14:textId="4C1FF16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2C23B5B3" w14:textId="26F0AE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11E9D225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873F5B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3A6DCBA" w14:textId="37E3AD3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736EA495" w14:textId="2C5D1C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76ACE03C" w14:textId="51A855D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61236497" w14:textId="17DA67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25D6EC5E" w14:textId="7982C5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4136A120" w14:textId="610244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2" w:type="pct"/>
            <w:vAlign w:val="center"/>
            <w:hideMark/>
          </w:tcPr>
          <w:p w14:paraId="67D00D55" w14:textId="6EC9A0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  <w:tc>
          <w:tcPr>
            <w:tcW w:w="333" w:type="pct"/>
            <w:vAlign w:val="center"/>
            <w:hideMark/>
          </w:tcPr>
          <w:p w14:paraId="339C6560" w14:textId="682983F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E009C9" w:rsidRPr="00E009C9" w14:paraId="5E128DA2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22F86B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45114CC" w14:textId="41B027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5978D8F" w14:textId="4BCBA1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121E6A50" w14:textId="03E3BD8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33E13DDA" w14:textId="77EF6A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630EB646" w14:textId="73C7F1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467392B7" w14:textId="68C3EB9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2" w:type="pct"/>
            <w:vAlign w:val="center"/>
            <w:hideMark/>
          </w:tcPr>
          <w:p w14:paraId="5AD056E9" w14:textId="1EA924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  <w:tc>
          <w:tcPr>
            <w:tcW w:w="333" w:type="pct"/>
            <w:vAlign w:val="center"/>
            <w:hideMark/>
          </w:tcPr>
          <w:p w14:paraId="05A32016" w14:textId="65D4D1C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</w:t>
            </w:r>
          </w:p>
        </w:tc>
      </w:tr>
      <w:tr w:rsidR="00E009C9" w:rsidRPr="00E009C9" w14:paraId="252BBB7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8D06F0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F40E81D" w14:textId="510698F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381588B0" w14:textId="2A5B82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2D298DD9" w14:textId="36C0FA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2E33835E" w14:textId="4E9EFA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09437635" w14:textId="4D25D49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7C1A868C" w14:textId="162E09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2" w:type="pct"/>
            <w:vAlign w:val="center"/>
            <w:hideMark/>
          </w:tcPr>
          <w:p w14:paraId="20A8AB03" w14:textId="7863E2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  <w:tc>
          <w:tcPr>
            <w:tcW w:w="333" w:type="pct"/>
            <w:vAlign w:val="center"/>
            <w:hideMark/>
          </w:tcPr>
          <w:p w14:paraId="01B55933" w14:textId="14976C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0,052</w:t>
            </w:r>
          </w:p>
        </w:tc>
      </w:tr>
      <w:tr w:rsidR="00E009C9" w:rsidRPr="00E009C9" w14:paraId="3A04CF5B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9C3981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FAE0B8E" w14:textId="593A4E8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2FE540D" w14:textId="1EACE5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1EB4E2B" w14:textId="521229D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227A20" w14:textId="249EA0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B3E170" w14:textId="207742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3DC5EED" w14:textId="51C308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83290BF" w14:textId="2C0B47F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6E7E9E4" w14:textId="2772875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</w:tr>
      <w:tr w:rsidR="00E009C9" w:rsidRPr="00E009C9" w14:paraId="58D26E2B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593B5E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B5D1E1" w14:textId="06A6CC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418DB6" w14:textId="4ADB08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DE66B63" w14:textId="67E9B92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BB2A0DD" w14:textId="6E86FD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D20757" w14:textId="3EA4EA8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A707244" w14:textId="502D025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DC767E" w14:textId="667DCE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2BA86CE" w14:textId="3CC8E4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90</w:t>
            </w:r>
          </w:p>
        </w:tc>
      </w:tr>
      <w:tr w:rsidR="00E009C9" w:rsidRPr="00E009C9" w14:paraId="3C92A664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1BD93F97" w14:textId="01E5803E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86940C5" w14:textId="5C75765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8E6B941" w14:textId="214A64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65DDDD6" w14:textId="3E0C61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A1431E3" w14:textId="7BF3353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3CA8E76" w14:textId="3C4D59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CC7F2CC" w14:textId="7E6F20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DBA6335" w14:textId="084A0CC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27CE60E" w14:textId="1BD8D9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0F8C69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106152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1677129" w14:textId="171295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386CF781" w14:textId="668007A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475FDFE3" w14:textId="760913C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441CE101" w14:textId="013B07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22F0BF87" w14:textId="7D3456F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8F0618F" w14:textId="0DD792A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08DB5151" w14:textId="30D171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60CB43E6" w14:textId="35F469D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2170C10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2E7683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2970730" w14:textId="6BE1B84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06FB8F2A" w14:textId="22162C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7BAFDFBF" w14:textId="171522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2527AA02" w14:textId="3E6407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7DB1DFDF" w14:textId="45E9E80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2BE6635A" w14:textId="463F6B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407E388E" w14:textId="3E3599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454C76A7" w14:textId="44E96B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E009C9" w:rsidRPr="00E009C9" w14:paraId="2A6C0A8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DAB0E7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26582B3B" w14:textId="17E750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1F7F2B1C" w14:textId="26E9D4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6CA59F3F" w14:textId="00BFE9A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28DB1811" w14:textId="0C6C23D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8371878" w14:textId="55468B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74B29AB1" w14:textId="46389B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02E5761C" w14:textId="59CE4B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37F0C2C0" w14:textId="6B9A81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E009C9" w:rsidRPr="00E009C9" w14:paraId="79C135C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DDCD88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C6B73B4" w14:textId="24986A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7142B739" w14:textId="35CFA3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277C0935" w14:textId="67D3C0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5C7A07B3" w14:textId="4255AB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508648E0" w14:textId="0E9ED5B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4AA693F7" w14:textId="0AA78F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2" w:type="pct"/>
            <w:vAlign w:val="center"/>
            <w:hideMark/>
          </w:tcPr>
          <w:p w14:paraId="7387355B" w14:textId="1B3B15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  <w:tc>
          <w:tcPr>
            <w:tcW w:w="333" w:type="pct"/>
            <w:vAlign w:val="center"/>
            <w:hideMark/>
          </w:tcPr>
          <w:p w14:paraId="2516E0F7" w14:textId="713B158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0,091</w:t>
            </w:r>
          </w:p>
        </w:tc>
      </w:tr>
      <w:tr w:rsidR="00E009C9" w:rsidRPr="00E009C9" w14:paraId="2191717A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438E92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55AA08" w14:textId="1151625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68AA1A" w14:textId="3AC1F09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52A64D" w14:textId="449268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6C29F62" w14:textId="0DCB84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692A0C" w14:textId="53751E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47EF816" w14:textId="078E43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60022DC" w14:textId="18EE23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E46149C" w14:textId="70A71A3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0,409</w:t>
            </w:r>
          </w:p>
        </w:tc>
      </w:tr>
      <w:tr w:rsidR="00E009C9" w:rsidRPr="00E009C9" w14:paraId="5A48087F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3BB0FC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589FC2" w14:textId="48D37A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4F588E0" w14:textId="6E51384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A90EA71" w14:textId="59BD93C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47ECE8F" w14:textId="0C9605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FC7382A" w14:textId="2AA499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8C27288" w14:textId="558E492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B0ABFE" w14:textId="527C04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2C2E7EC" w14:textId="1B71EE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82</w:t>
            </w:r>
          </w:p>
        </w:tc>
      </w:tr>
      <w:tr w:rsidR="00E009C9" w:rsidRPr="00E009C9" w14:paraId="2F8603FE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187AE015" w14:textId="7CD43F3B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F34757" w14:textId="758ABBC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C04B9E8" w14:textId="6651EF1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C5CE94D" w14:textId="704E62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36EF7A7" w14:textId="0A139F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31FA2D9" w14:textId="2DD9EB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FB74F39" w14:textId="1C361C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667293B" w14:textId="62E4257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EA58902" w14:textId="657D4F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1E4F4D9B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354014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8C146F4" w14:textId="626437B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79CBA96C" w14:textId="4D6B120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152F8993" w14:textId="1DA4DB8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5BBD9143" w14:textId="4654613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127A8E69" w14:textId="5A7D8C1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02B6082C" w14:textId="1EE040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2" w:type="pct"/>
            <w:vAlign w:val="center"/>
            <w:hideMark/>
          </w:tcPr>
          <w:p w14:paraId="1C64320A" w14:textId="0B7FC5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  <w:tc>
          <w:tcPr>
            <w:tcW w:w="333" w:type="pct"/>
            <w:vAlign w:val="center"/>
            <w:hideMark/>
          </w:tcPr>
          <w:p w14:paraId="4AE06A00" w14:textId="7B4C41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</w:t>
            </w:r>
          </w:p>
        </w:tc>
      </w:tr>
      <w:tr w:rsidR="00E009C9" w:rsidRPr="00E009C9" w14:paraId="433B0BC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360F15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917CC76" w14:textId="07A38DC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410B7846" w14:textId="44998D1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7011F21D" w14:textId="69977D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7B8236D2" w14:textId="43B9D5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4D7E12E5" w14:textId="2B2222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78A7B7BA" w14:textId="2F2343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2" w:type="pct"/>
            <w:vAlign w:val="center"/>
            <w:hideMark/>
          </w:tcPr>
          <w:p w14:paraId="554040EC" w14:textId="50601DC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  <w:tc>
          <w:tcPr>
            <w:tcW w:w="333" w:type="pct"/>
            <w:vAlign w:val="center"/>
            <w:hideMark/>
          </w:tcPr>
          <w:p w14:paraId="1D077C5F" w14:textId="2675925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0,010</w:t>
            </w:r>
          </w:p>
        </w:tc>
      </w:tr>
      <w:tr w:rsidR="00E009C9" w:rsidRPr="00E009C9" w14:paraId="32EDF88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B406F4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1FA7674" w14:textId="4CA3D6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009EEA54" w14:textId="2B9EFDD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6B90561B" w14:textId="05F78C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1B44467C" w14:textId="653574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2550D372" w14:textId="1E0EA9D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28CC926F" w14:textId="23FDEB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4B1A73E1" w14:textId="5F0F22F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50DC6A7C" w14:textId="18644D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009C9" w:rsidRPr="00E009C9" w14:paraId="512FB49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E6438F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5E976F4" w14:textId="5268784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38853CCB" w14:textId="7BC611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6A79FC87" w14:textId="282A593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64D9BD81" w14:textId="755AB26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1047DE60" w14:textId="39DA0D2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302ABA8E" w14:textId="499C7EC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2" w:type="pct"/>
            <w:vAlign w:val="center"/>
            <w:hideMark/>
          </w:tcPr>
          <w:p w14:paraId="72439D78" w14:textId="2B0CD9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  <w:tc>
          <w:tcPr>
            <w:tcW w:w="333" w:type="pct"/>
            <w:vAlign w:val="center"/>
            <w:hideMark/>
          </w:tcPr>
          <w:p w14:paraId="26FCF42A" w14:textId="481D01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0,016</w:t>
            </w:r>
          </w:p>
        </w:tc>
      </w:tr>
      <w:tr w:rsidR="00E009C9" w:rsidRPr="00E009C9" w14:paraId="56051D47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E2EF93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B1A9076" w14:textId="0BCC32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24D988" w14:textId="57D7FF9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1BA0802" w14:textId="6E45AD3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D1E0C9" w14:textId="2797291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A9515E" w14:textId="3F8A76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A34E86" w14:textId="0625D1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08608B" w14:textId="1C7BE31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86C83B2" w14:textId="5E9933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0,484</w:t>
            </w:r>
          </w:p>
        </w:tc>
      </w:tr>
      <w:tr w:rsidR="00E009C9" w:rsidRPr="00E009C9" w14:paraId="45BBCCCE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D410FE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40CB67C" w14:textId="769E65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C1A683" w14:textId="2AB855D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E1DC5E8" w14:textId="3F2648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73E38B6" w14:textId="1374631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9127961" w14:textId="46BE511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4C76139" w14:textId="5D92BF0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E97928" w14:textId="272C17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AD9EF3C" w14:textId="367E41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97</w:t>
            </w:r>
          </w:p>
        </w:tc>
      </w:tr>
      <w:tr w:rsidR="00E009C9" w:rsidRPr="00E009C9" w14:paraId="66AF57F7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50ACC5F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F345BDF" w14:textId="24AE118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6B52F22" w14:textId="44E38E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4FDE233C" w14:textId="68F127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7FAA69E" w14:textId="068CC2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5D6AB82" w14:textId="611A75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77E3EDF" w14:textId="4F20B4E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3E9DAB" w14:textId="34C8D9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A338CDA" w14:textId="185E76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78C090C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FCE979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39A552B" w14:textId="3387918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2C2403E" w14:textId="12F799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1275A65" w14:textId="13C89BE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3DC3C6A8" w14:textId="5580476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AA8FF70" w14:textId="7000C2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605C2E72" w14:textId="76867E9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4B6EC58C" w14:textId="2C6630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739D688B" w14:textId="598A13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7722171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E7F454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4390F7E0" w14:textId="779BAC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2B8232BB" w14:textId="541745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3CE0E80E" w14:textId="2FFBB4B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1B333CCD" w14:textId="2A16B5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17B0448A" w14:textId="5B596A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60422139" w14:textId="324A51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2" w:type="pct"/>
            <w:vAlign w:val="center"/>
            <w:hideMark/>
          </w:tcPr>
          <w:p w14:paraId="64015F4C" w14:textId="439C34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  <w:tc>
          <w:tcPr>
            <w:tcW w:w="333" w:type="pct"/>
            <w:vAlign w:val="center"/>
            <w:hideMark/>
          </w:tcPr>
          <w:p w14:paraId="23B1CD6A" w14:textId="0D066A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</w:t>
            </w:r>
          </w:p>
        </w:tc>
      </w:tr>
      <w:tr w:rsidR="00E009C9" w:rsidRPr="00E009C9" w14:paraId="1CE7A96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1DC1D4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245B0914" w14:textId="3342175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377FC3C" w14:textId="21FC2FA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3D147DF0" w14:textId="66911C1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630287E" w14:textId="4D0D086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108E4E7B" w14:textId="6CFAFD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3E657CF5" w14:textId="400D0E3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2" w:type="pct"/>
            <w:vAlign w:val="center"/>
            <w:hideMark/>
          </w:tcPr>
          <w:p w14:paraId="5677864A" w14:textId="04E3D3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  <w:tc>
          <w:tcPr>
            <w:tcW w:w="333" w:type="pct"/>
            <w:vAlign w:val="center"/>
            <w:hideMark/>
          </w:tcPr>
          <w:p w14:paraId="4267A311" w14:textId="54EAF6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</w:t>
            </w:r>
          </w:p>
        </w:tc>
      </w:tr>
      <w:tr w:rsidR="00E009C9" w:rsidRPr="00E009C9" w14:paraId="0245355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E59BEC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53F908F9" w14:textId="5517D9F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13DA1E4A" w14:textId="4480E9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31C8AA97" w14:textId="4956C0A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7A45350C" w14:textId="192AAED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4C111787" w14:textId="6E1E65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46C06DC9" w14:textId="3C210F0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2" w:type="pct"/>
            <w:vAlign w:val="center"/>
            <w:hideMark/>
          </w:tcPr>
          <w:p w14:paraId="5F408665" w14:textId="7A0A3E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  <w:tc>
          <w:tcPr>
            <w:tcW w:w="333" w:type="pct"/>
            <w:vAlign w:val="center"/>
            <w:hideMark/>
          </w:tcPr>
          <w:p w14:paraId="4970AA61" w14:textId="1FBB300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0,018</w:t>
            </w:r>
          </w:p>
        </w:tc>
      </w:tr>
      <w:tr w:rsidR="00E009C9" w:rsidRPr="00E009C9" w14:paraId="08A5FC82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41C05E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21A2FDB" w14:textId="7517D3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AAA7FF" w14:textId="319324D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AFBA764" w14:textId="1A1F6D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351ABA7" w14:textId="0B0672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32F71E" w14:textId="0706DA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13EFE62" w14:textId="105DC4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B1D030" w14:textId="7C2EDD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88CB26E" w14:textId="0508E3E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0,482</w:t>
            </w:r>
          </w:p>
        </w:tc>
      </w:tr>
      <w:tr w:rsidR="00E009C9" w:rsidRPr="00E009C9" w14:paraId="143C032C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2D4B2D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4DD8AA5" w14:textId="63CF263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1C99AF" w14:textId="6B7FA0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E409BD3" w14:textId="413357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FA6D1E8" w14:textId="23941E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CF8C9E" w14:textId="5DD56A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E527359" w14:textId="4E3B8A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1FF12D" w14:textId="1D7A51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0742F00" w14:textId="0A5464C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E009C9" w:rsidRPr="00E009C9" w14:paraId="6F07DA17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5D525F3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1C801A" w14:textId="62AAF23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C6B303A" w14:textId="531A42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725DF30" w14:textId="3165D1E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2EFFE2A" w14:textId="2A3286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BF68744" w14:textId="6F609DD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BB03F34" w14:textId="68936F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3757F56" w14:textId="7B380E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DA2F116" w14:textId="309E0A8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1680350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B46A3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FF5D5C3" w14:textId="02FAC49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151695C6" w14:textId="747349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1E7C9131" w14:textId="25D790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2BDACA7C" w14:textId="24EBA8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0396CE0B" w14:textId="1CE443A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4B6B2B0D" w14:textId="40A5A60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2" w:type="pct"/>
            <w:vAlign w:val="center"/>
            <w:hideMark/>
          </w:tcPr>
          <w:p w14:paraId="695F6E42" w14:textId="04C78D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  <w:tc>
          <w:tcPr>
            <w:tcW w:w="333" w:type="pct"/>
            <w:vAlign w:val="center"/>
            <w:hideMark/>
          </w:tcPr>
          <w:p w14:paraId="0D15C055" w14:textId="262D2C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0,500</w:t>
            </w:r>
          </w:p>
        </w:tc>
      </w:tr>
      <w:tr w:rsidR="00E009C9" w:rsidRPr="00E009C9" w14:paraId="6321E37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F7E1CB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3420588C" w14:textId="02A29E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7F1B1F3" w14:textId="504A7EE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6E448EDE" w14:textId="123631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5729C173" w14:textId="193CA9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7EF3AB5" w14:textId="0A93F9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2FAC1B1B" w14:textId="27EDD1D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2" w:type="pct"/>
            <w:vAlign w:val="center"/>
            <w:hideMark/>
          </w:tcPr>
          <w:p w14:paraId="78989D44" w14:textId="210F50B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  <w:tc>
          <w:tcPr>
            <w:tcW w:w="333" w:type="pct"/>
            <w:vAlign w:val="center"/>
            <w:hideMark/>
          </w:tcPr>
          <w:p w14:paraId="11D63E54" w14:textId="64B04A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0,011</w:t>
            </w:r>
          </w:p>
        </w:tc>
      </w:tr>
      <w:tr w:rsidR="00E009C9" w:rsidRPr="00E009C9" w14:paraId="7EE6199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620735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5F4ECE0" w14:textId="0BEEAF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60303047" w14:textId="4096CE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33B90B01" w14:textId="3DCE5F8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CE7FED4" w14:textId="0EE136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B27E035" w14:textId="68FAF19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53D13F3F" w14:textId="237B197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D74469B" w14:textId="3F1807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10C55F4F" w14:textId="79BF8A0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0D10F41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C71738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76AC80F" w14:textId="13D70CB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689A724" w14:textId="140E021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09DDD2B1" w14:textId="486C22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DE89623" w14:textId="5F3ED4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7ED47B47" w14:textId="1465F3F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388A4655" w14:textId="08C8CB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BB90851" w14:textId="04D5487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480D24E" w14:textId="7A14FE8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40E418F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E711D0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727280" w14:textId="1E56AD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59F68C0" w14:textId="3A80733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F8255D4" w14:textId="0F2F9F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6239C2D" w14:textId="40BECD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F2B556B" w14:textId="6E7FE8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C78D970" w14:textId="2B4EEB4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33A8949" w14:textId="036161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7B18911" w14:textId="4049EA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0,492</w:t>
            </w:r>
          </w:p>
        </w:tc>
      </w:tr>
      <w:tr w:rsidR="00E009C9" w:rsidRPr="00E009C9" w14:paraId="14B7C85E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99E494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86E975E" w14:textId="642D903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5B1B1CF" w14:textId="6B98A3E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CFF4908" w14:textId="0343C3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8A1BB42" w14:textId="7CD3CA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99967E" w14:textId="45D21CF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22F0624" w14:textId="4ED08D6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0B468E" w14:textId="5B2C8CF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89E8743" w14:textId="373A298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98</w:t>
            </w:r>
          </w:p>
        </w:tc>
      </w:tr>
      <w:tr w:rsidR="00E009C9" w:rsidRPr="00E009C9" w14:paraId="0AF96DD3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98E8C5F" w14:textId="77777777" w:rsidR="00E009C9" w:rsidRPr="00E009C9" w:rsidRDefault="00E009C9" w:rsidP="00956E65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Спортивная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CAC0AA1" w14:textId="4D58158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F208E78" w14:textId="473ED5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F064C1C" w14:textId="50803AF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FA2C90D" w14:textId="626347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307F3BC" w14:textId="15C7AD5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31E1803" w14:textId="2852B3B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48C0516" w14:textId="07C5085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AABC6E0" w14:textId="2CDCAB9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654AFA5D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DF6E11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325F3FE" w14:textId="567943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020E1970" w14:textId="5BA20D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</w:t>
            </w:r>
          </w:p>
        </w:tc>
        <w:tc>
          <w:tcPr>
            <w:tcW w:w="333" w:type="pct"/>
            <w:vAlign w:val="center"/>
            <w:hideMark/>
          </w:tcPr>
          <w:p w14:paraId="71F2A012" w14:textId="1F96B4F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03F3D033" w14:textId="2FA403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3B86F019" w14:textId="481D38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42B5B211" w14:textId="3AFDB3C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2" w:type="pct"/>
            <w:vAlign w:val="center"/>
            <w:hideMark/>
          </w:tcPr>
          <w:p w14:paraId="4F7D1EDA" w14:textId="289EDD3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333" w:type="pct"/>
            <w:vAlign w:val="center"/>
            <w:hideMark/>
          </w:tcPr>
          <w:p w14:paraId="0E156186" w14:textId="426F8D0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7,000</w:t>
            </w:r>
          </w:p>
        </w:tc>
      </w:tr>
      <w:tr w:rsidR="00567379" w:rsidRPr="00E009C9" w14:paraId="392B4F5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873B3D4" w14:textId="77777777" w:rsidR="00567379" w:rsidRPr="00E009C9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9C69106" w14:textId="340D9D3E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31B6782F" w14:textId="4BE92D28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402D7738" w14:textId="0FD8209E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2B437883" w14:textId="40D641F1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5672F2E9" w14:textId="52DA33A0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12DDACC3" w14:textId="206A8C94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2" w:type="pct"/>
            <w:vAlign w:val="center"/>
            <w:hideMark/>
          </w:tcPr>
          <w:p w14:paraId="5D397FB1" w14:textId="36CF7251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33" w:type="pct"/>
            <w:vAlign w:val="center"/>
            <w:hideMark/>
          </w:tcPr>
          <w:p w14:paraId="01E494C1" w14:textId="62C41B6A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E009C9" w:rsidRPr="00E009C9" w14:paraId="70DF2D0B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D904C7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3D1A1F5" w14:textId="18A650C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0C3F071A" w14:textId="3E80F6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690034C7" w14:textId="0F60ED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47F5A94F" w14:textId="3016293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366D0E92" w14:textId="3604E4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10D4CCD6" w14:textId="15B3D8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2" w:type="pct"/>
            <w:vAlign w:val="center"/>
            <w:hideMark/>
          </w:tcPr>
          <w:p w14:paraId="4EC2E065" w14:textId="23E062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  <w:tc>
          <w:tcPr>
            <w:tcW w:w="333" w:type="pct"/>
            <w:vAlign w:val="center"/>
            <w:hideMark/>
          </w:tcPr>
          <w:p w14:paraId="25275471" w14:textId="788AA19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0,141</w:t>
            </w:r>
          </w:p>
        </w:tc>
      </w:tr>
      <w:tr w:rsidR="00E009C9" w:rsidRPr="00E009C9" w14:paraId="2F82E50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CCFEF7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10227470" w14:textId="774CCF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14D995C0" w14:textId="5F5AA3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7A52AEE7" w14:textId="065458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510CD10C" w14:textId="674CA02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73BCA062" w14:textId="1EB09C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2661C671" w14:textId="010085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2" w:type="pct"/>
            <w:vAlign w:val="center"/>
            <w:hideMark/>
          </w:tcPr>
          <w:p w14:paraId="100693D4" w14:textId="1C7C7E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  <w:tc>
          <w:tcPr>
            <w:tcW w:w="333" w:type="pct"/>
            <w:vAlign w:val="center"/>
            <w:hideMark/>
          </w:tcPr>
          <w:p w14:paraId="6761D706" w14:textId="72EED4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1,126</w:t>
            </w:r>
          </w:p>
        </w:tc>
      </w:tr>
      <w:tr w:rsidR="00E009C9" w:rsidRPr="00E009C9" w14:paraId="7735D954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B9A4F2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DBA225" w14:textId="0C129C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E865DE" w14:textId="6CBE6A5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398DC60" w14:textId="02FBBD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4B29E9" w14:textId="643CE5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093C416" w14:textId="4DBDFC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D63DF6" w14:textId="721691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13C229" w14:textId="4416D06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60C76CA" w14:textId="40A4E8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5,874</w:t>
            </w:r>
          </w:p>
        </w:tc>
      </w:tr>
      <w:tr w:rsidR="00E009C9" w:rsidRPr="00E009C9" w14:paraId="0DE11AD1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7DF635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FF25212" w14:textId="4C3C72F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E438476" w14:textId="037B97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F3D6986" w14:textId="443DFD4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2061E8A" w14:textId="004D3E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FCE33FA" w14:textId="38F801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4ACDF3A" w14:textId="19C017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FCAA02" w14:textId="04AEEBC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612E4D2" w14:textId="54BBDBE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</w:tr>
      <w:tr w:rsidR="00E009C9" w:rsidRPr="00E009C9" w14:paraId="6F367E6B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FCE853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0D8644C" w14:textId="45F1162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88C73A1" w14:textId="4CEB7DB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F3CADED" w14:textId="014345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5E91230" w14:textId="0CC1ABD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96B764A" w14:textId="7CE903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AA5FBF1" w14:textId="123B593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CBF22F2" w14:textId="09DB3CD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BAC61F4" w14:textId="3AB91E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4845447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89CB23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E6E2F84" w14:textId="79111E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7421A9A0" w14:textId="421E6F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4A7554B0" w14:textId="7BB175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123EBDA1" w14:textId="18FA46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BFD8D3A" w14:textId="4F0B8C9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191FA557" w14:textId="4B3F5B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6E16C814" w14:textId="3DBB337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7B06A06C" w14:textId="49E5EB8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567379" w:rsidRPr="00E009C9" w14:paraId="4E90F92B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461A051" w14:textId="77777777" w:rsidR="00567379" w:rsidRPr="00E009C9" w:rsidRDefault="00567379" w:rsidP="0056737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05017A5" w14:textId="32ADD7BF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2BA7F513" w14:textId="44031F21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6571B576" w14:textId="691EB811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564B6EB8" w14:textId="3A4993E6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26E3768A" w14:textId="41F45F81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7F4762F9" w14:textId="50075F90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vAlign w:val="center"/>
            <w:hideMark/>
          </w:tcPr>
          <w:p w14:paraId="70ACD84D" w14:textId="3C17285B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3" w:type="pct"/>
            <w:vAlign w:val="center"/>
            <w:hideMark/>
          </w:tcPr>
          <w:p w14:paraId="31F2E6E7" w14:textId="00AD8013" w:rsidR="00567379" w:rsidRPr="00E009C9" w:rsidRDefault="00567379" w:rsidP="0056737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E009C9" w:rsidRPr="00E009C9" w14:paraId="1E13646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AB3CAE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E7ACE90" w14:textId="4FFB693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58534653" w14:textId="4803B6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0DBDBA18" w14:textId="1AC8423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4298D953" w14:textId="409D458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7CD61E3D" w14:textId="2F527A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3D53093D" w14:textId="115A400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2" w:type="pct"/>
            <w:vAlign w:val="center"/>
            <w:hideMark/>
          </w:tcPr>
          <w:p w14:paraId="35964566" w14:textId="29A9342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  <w:tc>
          <w:tcPr>
            <w:tcW w:w="333" w:type="pct"/>
            <w:vAlign w:val="center"/>
            <w:hideMark/>
          </w:tcPr>
          <w:p w14:paraId="60F12488" w14:textId="03DA94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0,035</w:t>
            </w:r>
          </w:p>
        </w:tc>
      </w:tr>
      <w:tr w:rsidR="00E009C9" w:rsidRPr="00E009C9" w14:paraId="4F0BF49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8FE911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910ED82" w14:textId="6872AB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69745902" w14:textId="4DE648E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2F879831" w14:textId="0FA0CD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7FE649F1" w14:textId="57820D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40AFA0F5" w14:textId="2C61D1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2CBE9AF7" w14:textId="78786C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2" w:type="pct"/>
            <w:vAlign w:val="center"/>
            <w:hideMark/>
          </w:tcPr>
          <w:p w14:paraId="274BC5E8" w14:textId="1DC2818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  <w:tc>
          <w:tcPr>
            <w:tcW w:w="333" w:type="pct"/>
            <w:vAlign w:val="center"/>
            <w:hideMark/>
          </w:tcPr>
          <w:p w14:paraId="20F41665" w14:textId="16C00A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0,282</w:t>
            </w:r>
          </w:p>
        </w:tc>
      </w:tr>
      <w:tr w:rsidR="00E009C9" w:rsidRPr="00E009C9" w14:paraId="0743AD23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8B3EF4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EFFC4B" w14:textId="1054F26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AEA03E" w14:textId="51A8C0A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4461994" w14:textId="1D24B4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0501F4D" w14:textId="2F9A70F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CDB354" w14:textId="53A1BE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A6555A2" w14:textId="47C630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9329ED" w14:textId="222D72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4BC4F86" w14:textId="468265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1,718</w:t>
            </w:r>
          </w:p>
        </w:tc>
      </w:tr>
      <w:tr w:rsidR="00E009C9" w:rsidRPr="00E009C9" w14:paraId="3FC0AD57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4A55C8F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0AAC5A" w14:textId="2FDCB2F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82DAA1" w14:textId="0B39DBF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30A157A" w14:textId="4503639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4E6ABA2" w14:textId="7674332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053362D" w14:textId="0CF36CD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3522B65" w14:textId="057DEA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257B3BC" w14:textId="39E1B16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996F84E" w14:textId="75E423F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</w:tr>
      <w:tr w:rsidR="00E009C9" w:rsidRPr="00E009C9" w14:paraId="23316B37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5DC6B6C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5DBCEB" w14:textId="4C45E29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6253CB1" w14:textId="3012F6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D962A6B" w14:textId="627DD9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E615BA" w14:textId="111F44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9DC45A8" w14:textId="778B1B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26903A5" w14:textId="2E9AAC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1BD7A9B" w14:textId="7ED69E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D153F7D" w14:textId="0A7A56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282C907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9EAD76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01573E27" w14:textId="02D7855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AF81193" w14:textId="66A42E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69C6D8BE" w14:textId="45167A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C75DA0A" w14:textId="5EAE03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203A67BC" w14:textId="165D302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7BAA5050" w14:textId="42AD4B2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FD81608" w14:textId="1900405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2FD20C3F" w14:textId="2C9A9C1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E009C9" w:rsidRPr="00E009C9" w14:paraId="2E28CF7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0AF45A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6F0FED62" w14:textId="6AF4FB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5112C103" w14:textId="23BC28A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57836608" w14:textId="64C853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66EE27DB" w14:textId="78B5D6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597BEC6D" w14:textId="2B78281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0229F2B5" w14:textId="1ABA14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2" w:type="pct"/>
            <w:vAlign w:val="center"/>
            <w:hideMark/>
          </w:tcPr>
          <w:p w14:paraId="1E50CCD1" w14:textId="176ADB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  <w:tc>
          <w:tcPr>
            <w:tcW w:w="333" w:type="pct"/>
            <w:vAlign w:val="center"/>
            <w:hideMark/>
          </w:tcPr>
          <w:p w14:paraId="1CCE3736" w14:textId="7438E1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0,147</w:t>
            </w:r>
          </w:p>
        </w:tc>
      </w:tr>
      <w:tr w:rsidR="00E009C9" w:rsidRPr="00E009C9" w14:paraId="65EE0AA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EABA83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4A61820D" w14:textId="1B81C5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19C70391" w14:textId="765D99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02E09929" w14:textId="0EBF4A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7D60784E" w14:textId="2067D7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78F4544D" w14:textId="0E97C6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50530A94" w14:textId="779E0BB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2" w:type="pct"/>
            <w:vAlign w:val="center"/>
            <w:hideMark/>
          </w:tcPr>
          <w:p w14:paraId="1CC9AC4E" w14:textId="55A142B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  <w:tc>
          <w:tcPr>
            <w:tcW w:w="333" w:type="pct"/>
            <w:vAlign w:val="center"/>
            <w:hideMark/>
          </w:tcPr>
          <w:p w14:paraId="7FE3EC52" w14:textId="7A2D7E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0,057</w:t>
            </w:r>
          </w:p>
        </w:tc>
      </w:tr>
      <w:tr w:rsidR="00E009C9" w:rsidRPr="00E009C9" w14:paraId="5E0F4342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81AEB0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BB64C65" w14:textId="5A3DB82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5B9DA006" w14:textId="4D68304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4910DE25" w14:textId="5483DF0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272714B9" w14:textId="3FE274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2152CA89" w14:textId="0072E44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0030AEA2" w14:textId="2DC078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2" w:type="pct"/>
            <w:vAlign w:val="center"/>
            <w:hideMark/>
          </w:tcPr>
          <w:p w14:paraId="66A82D8E" w14:textId="77A7BB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  <w:tc>
          <w:tcPr>
            <w:tcW w:w="333" w:type="pct"/>
            <w:vAlign w:val="center"/>
            <w:hideMark/>
          </w:tcPr>
          <w:p w14:paraId="5CE87CF9" w14:textId="453D4E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0,453</w:t>
            </w:r>
          </w:p>
        </w:tc>
      </w:tr>
      <w:tr w:rsidR="00E009C9" w:rsidRPr="00E009C9" w14:paraId="6B529A39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A941CE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25D9A1" w14:textId="4CC632D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1ADE2A" w14:textId="17FE92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C9C1A9" w14:textId="68B8A6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E17200D" w14:textId="118419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8355A48" w14:textId="76E336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1D5418A" w14:textId="4247CB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D402C9C" w14:textId="356A1E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1FC68F1" w14:textId="7B7479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1,547</w:t>
            </w:r>
          </w:p>
        </w:tc>
      </w:tr>
      <w:tr w:rsidR="00E009C9" w:rsidRPr="00E009C9" w14:paraId="49DD0F67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AF3712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8487CC5" w14:textId="1DA7073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FE773BA" w14:textId="4F7BB6B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D4F581A" w14:textId="6CEE6D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7F39365" w14:textId="58545A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66A5B24" w14:textId="259649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9373891" w14:textId="12EBFB9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681C6E7" w14:textId="2D99D98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B8568C" w14:textId="7E9A360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E009C9" w:rsidRPr="00E009C9" w14:paraId="538492FC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40A4B46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9A92F3B" w14:textId="7D186A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A85A82D" w14:textId="2CABBFC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491939A" w14:textId="53E884F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FD838D6" w14:textId="1A41CB8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50944EE" w14:textId="6928CA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FA63A79" w14:textId="5CE1615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71E0FE4" w14:textId="4D6103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754992A" w14:textId="1DBE00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2441FCB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007A64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0823493" w14:textId="7DD052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7E27DC3E" w14:textId="4EA00B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333" w:type="pct"/>
            <w:vAlign w:val="center"/>
            <w:hideMark/>
          </w:tcPr>
          <w:p w14:paraId="5A39257E" w14:textId="6F4716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5D602D10" w14:textId="40BAF1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4DAD93EE" w14:textId="2FF0E3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1710F87D" w14:textId="07D2786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2" w:type="pct"/>
            <w:vAlign w:val="center"/>
            <w:hideMark/>
          </w:tcPr>
          <w:p w14:paraId="0119A3E3" w14:textId="4C3E52F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  <w:tc>
          <w:tcPr>
            <w:tcW w:w="333" w:type="pct"/>
            <w:vAlign w:val="center"/>
            <w:hideMark/>
          </w:tcPr>
          <w:p w14:paraId="4FB0F216" w14:textId="79CF92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2,000</w:t>
            </w:r>
          </w:p>
        </w:tc>
      </w:tr>
      <w:tr w:rsidR="00E009C9" w:rsidRPr="00E009C9" w14:paraId="6B233B3E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A847FF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682E2309" w14:textId="03FCA92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4D02F738" w14:textId="658972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05D30F37" w14:textId="296C99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0CFB6BBA" w14:textId="3A3F642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246081A2" w14:textId="39F732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2559ED22" w14:textId="7249157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2" w:type="pct"/>
            <w:vAlign w:val="center"/>
            <w:hideMark/>
          </w:tcPr>
          <w:p w14:paraId="05EAFD8F" w14:textId="7F39F64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  <w:tc>
          <w:tcPr>
            <w:tcW w:w="333" w:type="pct"/>
            <w:vAlign w:val="center"/>
            <w:hideMark/>
          </w:tcPr>
          <w:p w14:paraId="230E0003" w14:textId="5ACBE2A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0,108</w:t>
            </w:r>
          </w:p>
        </w:tc>
      </w:tr>
      <w:tr w:rsidR="00E009C9" w:rsidRPr="00E009C9" w14:paraId="3029908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1A4B6A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7000BB1" w14:textId="19F3AE5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7CD7C24" w14:textId="774E69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712027B3" w14:textId="612F75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799FE7D3" w14:textId="5667A6E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068D75C7" w14:textId="6AC331A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7BEC0AF6" w14:textId="1931709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2" w:type="pct"/>
            <w:vAlign w:val="center"/>
            <w:hideMark/>
          </w:tcPr>
          <w:p w14:paraId="296D7DFF" w14:textId="395942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  <w:tc>
          <w:tcPr>
            <w:tcW w:w="333" w:type="pct"/>
            <w:vAlign w:val="center"/>
            <w:hideMark/>
          </w:tcPr>
          <w:p w14:paraId="68877893" w14:textId="691BBBC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0,036</w:t>
            </w:r>
          </w:p>
        </w:tc>
      </w:tr>
      <w:tr w:rsidR="00E009C9" w:rsidRPr="00E009C9" w14:paraId="285DFC9D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59B08F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67B4288C" w14:textId="03A7D36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058478E0" w14:textId="454F51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461DE013" w14:textId="5FBA4BD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032A034F" w14:textId="680430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7DCDAF55" w14:textId="1EFFE0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56CC5494" w14:textId="264023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2" w:type="pct"/>
            <w:vAlign w:val="center"/>
            <w:hideMark/>
          </w:tcPr>
          <w:p w14:paraId="77D5968B" w14:textId="1AB635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  <w:tc>
          <w:tcPr>
            <w:tcW w:w="333" w:type="pct"/>
            <w:vAlign w:val="center"/>
            <w:hideMark/>
          </w:tcPr>
          <w:p w14:paraId="57FD3819" w14:textId="0729F03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0,289</w:t>
            </w:r>
          </w:p>
        </w:tc>
      </w:tr>
      <w:tr w:rsidR="00E009C9" w:rsidRPr="00E009C9" w14:paraId="3A455C98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38B0CB3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71791D" w14:textId="3E259D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9402FD8" w14:textId="081329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E7830EF" w14:textId="606100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FA14E6" w14:textId="5BFAA0D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006764" w14:textId="7DDB58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68B24C5" w14:textId="00E97BF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30E714F" w14:textId="110B421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C1DB214" w14:textId="6B86F56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1,711</w:t>
            </w:r>
          </w:p>
        </w:tc>
      </w:tr>
      <w:tr w:rsidR="00E009C9" w:rsidRPr="00E009C9" w14:paraId="76EE3FA8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1FDF6F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F7D045" w14:textId="2F1CD09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BFDDAE7" w14:textId="4AF536A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4C3C913" w14:textId="7382F5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605D32A" w14:textId="1AA0149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882D65C" w14:textId="3C168C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E667B0A" w14:textId="345EB62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C8AEC86" w14:textId="752235B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8A0ABDE" w14:textId="29E0FE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85,53</w:t>
            </w:r>
          </w:p>
        </w:tc>
      </w:tr>
      <w:tr w:rsidR="00E009C9" w:rsidRPr="00E009C9" w14:paraId="2F1E2515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2D0D125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9851BEC" w14:textId="379EF2E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28D0CCB" w14:textId="67DA4B3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8309C57" w14:textId="3C850E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BEA9238" w14:textId="577D6B8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0F8354D" w14:textId="0191EC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D21A556" w14:textId="561F9DD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ED0B053" w14:textId="15F84E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709696C" w14:textId="71D820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65F960D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281701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2AB61DEA" w14:textId="15814A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27A661A4" w14:textId="0F2E09E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333" w:type="pct"/>
            <w:vAlign w:val="center"/>
            <w:hideMark/>
          </w:tcPr>
          <w:p w14:paraId="34FC9CEE" w14:textId="158B8C1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5A1D33D2" w14:textId="12A424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2D59E591" w14:textId="32CDBD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6CC8C331" w14:textId="72C350F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2" w:type="pct"/>
            <w:vAlign w:val="center"/>
            <w:hideMark/>
          </w:tcPr>
          <w:p w14:paraId="6CF50EA2" w14:textId="5531CDA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  <w:tc>
          <w:tcPr>
            <w:tcW w:w="333" w:type="pct"/>
            <w:vAlign w:val="center"/>
            <w:hideMark/>
          </w:tcPr>
          <w:p w14:paraId="103F42FB" w14:textId="1036CD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5,000</w:t>
            </w:r>
          </w:p>
        </w:tc>
      </w:tr>
      <w:tr w:rsidR="00E009C9" w:rsidRPr="00E009C9" w14:paraId="48783F1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B04E0C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5306033" w14:textId="60216E5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5BE774EB" w14:textId="08A399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597D46E4" w14:textId="7B9B001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36158BC5" w14:textId="63889B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739FD077" w14:textId="5A53752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550D6582" w14:textId="16BF401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2" w:type="pct"/>
            <w:vAlign w:val="center"/>
            <w:hideMark/>
          </w:tcPr>
          <w:p w14:paraId="7DFC04DD" w14:textId="02CECBB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  <w:tc>
          <w:tcPr>
            <w:tcW w:w="333" w:type="pct"/>
            <w:vAlign w:val="center"/>
            <w:hideMark/>
          </w:tcPr>
          <w:p w14:paraId="48538DEB" w14:textId="25CE1A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0,127</w:t>
            </w:r>
          </w:p>
        </w:tc>
      </w:tr>
      <w:tr w:rsidR="00E009C9" w:rsidRPr="00E009C9" w14:paraId="44CB881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81A5E6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6A57774" w14:textId="602FDE9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04E480A6" w14:textId="348ED8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4D281C2C" w14:textId="4518536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16CDA2D9" w14:textId="6CC9D0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69ED10A8" w14:textId="697378D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46A4F537" w14:textId="3DFE5E9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4160264F" w14:textId="5CD8E70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20AA6AAF" w14:textId="7523E7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E009C9" w:rsidRPr="00E009C9" w14:paraId="0E334E3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F302C3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61C7E91" w14:textId="1824DB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0E303295" w14:textId="72E3F0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6A11308E" w14:textId="3A199F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30809ACB" w14:textId="6B9F79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50BF241A" w14:textId="4E1E86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4FD8E8CA" w14:textId="2DC57E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2" w:type="pct"/>
            <w:vAlign w:val="center"/>
            <w:hideMark/>
          </w:tcPr>
          <w:p w14:paraId="4F676413" w14:textId="6136D79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  <w:tc>
          <w:tcPr>
            <w:tcW w:w="333" w:type="pct"/>
            <w:vAlign w:val="center"/>
            <w:hideMark/>
          </w:tcPr>
          <w:p w14:paraId="4C770CCF" w14:textId="194F1C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0,180</w:t>
            </w:r>
          </w:p>
        </w:tc>
      </w:tr>
      <w:tr w:rsidR="00E009C9" w:rsidRPr="00E009C9" w14:paraId="37FA1884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14C9F3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3842DBC" w14:textId="1740F8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0DB66B5" w14:textId="682EC8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BFFE653" w14:textId="3CF044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333DD50" w14:textId="33FC347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7BE13C3" w14:textId="346C26B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209078B" w14:textId="463A39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F7321F5" w14:textId="2D6663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EEA9243" w14:textId="76D60A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4,820</w:t>
            </w:r>
          </w:p>
        </w:tc>
      </w:tr>
      <w:tr w:rsidR="00E009C9" w:rsidRPr="00E009C9" w14:paraId="60DF162C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08B4351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9A23937" w14:textId="7C2850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79D50F" w14:textId="79403D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EF97BD" w14:textId="2EB436A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59CE7BC" w14:textId="7C5E76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F72C202" w14:textId="3593783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0898EBC" w14:textId="037CDAB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8358B21" w14:textId="0DD9779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92739BF" w14:textId="4EB4C7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96</w:t>
            </w:r>
          </w:p>
        </w:tc>
      </w:tr>
      <w:tr w:rsidR="00E009C9" w:rsidRPr="00E009C9" w14:paraId="04BDEFEF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9628241" w14:textId="77777777" w:rsidR="00E009C9" w:rsidRPr="00E009C9" w:rsidRDefault="00E009C9" w:rsidP="0072638B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Советская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32BE384" w14:textId="08547B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5C3E1A5" w14:textId="2C0AB1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6B4549C" w14:textId="313650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F1E8ABC" w14:textId="0BA816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1BD32A0" w14:textId="4A82410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24C0648" w14:textId="020679F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999D00D" w14:textId="4D820E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CCF38AD" w14:textId="117954F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1014E095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5AA685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5707949" w14:textId="0514235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6E9D682" w14:textId="6B4FC7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3D73623" w14:textId="6D9BCA4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2448865" w14:textId="286157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A3186EC" w14:textId="0034AD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911EBDD" w14:textId="556E51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F927F35" w14:textId="71633E8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227131B" w14:textId="048251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1EA95881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BF86B9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5443D020" w14:textId="547306E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489440C7" w14:textId="64E290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7A85F45F" w14:textId="7FDBF0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7FFCD7CB" w14:textId="0EFD2C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1EF8D8B" w14:textId="702D7EF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7E15DEA4" w14:textId="157FFC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280B2EEB" w14:textId="1E63868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5013B23B" w14:textId="0BC4A2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4E840E6A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1B502E3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783C96E1" w14:textId="6BE4C95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7751C77" w14:textId="69EF0B0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2D1DC44" w14:textId="0FFDBCA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77FC1123" w14:textId="464DFF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C2A7669" w14:textId="3D33FF6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240D5604" w14:textId="4CBEA2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EA98FF3" w14:textId="4F6E766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3A043578" w14:textId="1746379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3A8DA7B5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B29DFD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507CDAB9" w14:textId="015369B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60DFDE12" w14:textId="671B91B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075743D7" w14:textId="16E6AB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39D246C7" w14:textId="3A7BBBF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2F2188F" w14:textId="4A7CF29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2CA4FEBE" w14:textId="6052AC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2" w:type="pct"/>
            <w:vAlign w:val="center"/>
            <w:hideMark/>
          </w:tcPr>
          <w:p w14:paraId="50CD7BDD" w14:textId="0CD6205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  <w:tc>
          <w:tcPr>
            <w:tcW w:w="333" w:type="pct"/>
            <w:vAlign w:val="center"/>
            <w:hideMark/>
          </w:tcPr>
          <w:p w14:paraId="7615BA01" w14:textId="24D668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E009C9" w:rsidRPr="00E009C9" w14:paraId="77A3FFE0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767A19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DAF3211" w14:textId="505F17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5207498" w14:textId="3BAC348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925AA76" w14:textId="387907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5093008" w14:textId="307DD5B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848177" w14:textId="6E643B0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626794E9" w14:textId="1E62739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AC890F3" w14:textId="1DB9F8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6DA01B" w14:textId="660DF17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56E65" w:rsidRPr="00E009C9" w14:paraId="72C14E3F" w14:textId="77777777" w:rsidTr="00956E65">
        <w:trPr>
          <w:trHeight w:val="20"/>
        </w:trPr>
        <w:tc>
          <w:tcPr>
            <w:tcW w:w="5000" w:type="pct"/>
            <w:gridSpan w:val="9"/>
            <w:shd w:val="clear" w:color="000000" w:fill="FFFF99"/>
            <w:vAlign w:val="center"/>
            <w:hideMark/>
          </w:tcPr>
          <w:p w14:paraId="6F24D30B" w14:textId="548163F3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МО "Максатихинский район" "Теплосервис"</w:t>
            </w:r>
          </w:p>
        </w:tc>
      </w:tr>
      <w:tr w:rsidR="00E009C9" w:rsidRPr="00E009C9" w14:paraId="6833726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CE3AD7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5827B55" w14:textId="11589A5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9C24246" w14:textId="32505A9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C753B76" w14:textId="3D7195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8771B5F" w14:textId="42C3893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C61EEF1" w14:textId="2ED7E8D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14186ED1" w14:textId="4FF1A6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860048C" w14:textId="0686DA6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  <w:tc>
          <w:tcPr>
            <w:tcW w:w="333" w:type="pct"/>
            <w:vAlign w:val="center"/>
            <w:hideMark/>
          </w:tcPr>
          <w:p w14:paraId="669B204F" w14:textId="0752228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1,60</w:t>
            </w:r>
          </w:p>
        </w:tc>
      </w:tr>
      <w:tr w:rsidR="00E009C9" w:rsidRPr="00E009C9" w14:paraId="7DBB785C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8B8D55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5DDA1CF" w14:textId="3C0D5FD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229539F3" w14:textId="416034B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51DCD826" w14:textId="2BCED0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205CFE7A" w14:textId="188ABFF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2A9B4B8A" w14:textId="2B9BD0E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22ADAFF9" w14:textId="0530907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2" w:type="pct"/>
            <w:vAlign w:val="center"/>
            <w:hideMark/>
          </w:tcPr>
          <w:p w14:paraId="7C4497D4" w14:textId="79AA46D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  <w:tc>
          <w:tcPr>
            <w:tcW w:w="333" w:type="pct"/>
            <w:vAlign w:val="center"/>
            <w:hideMark/>
          </w:tcPr>
          <w:p w14:paraId="6E819EF1" w14:textId="7BBAEB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0,330</w:t>
            </w:r>
          </w:p>
        </w:tc>
      </w:tr>
      <w:tr w:rsidR="00E009C9" w:rsidRPr="00E009C9" w14:paraId="13F0615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C05688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6877CFA" w14:textId="71608C1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66D2414F" w14:textId="013FA5B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2B206046" w14:textId="7477FF4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141A187A" w14:textId="629BFA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4829B8E4" w14:textId="2E2B3B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03A6E1FE" w14:textId="4C781A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2" w:type="pct"/>
            <w:vAlign w:val="center"/>
            <w:hideMark/>
          </w:tcPr>
          <w:p w14:paraId="3438749D" w14:textId="1C8879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  <w:tc>
          <w:tcPr>
            <w:tcW w:w="333" w:type="pct"/>
            <w:vAlign w:val="center"/>
            <w:hideMark/>
          </w:tcPr>
          <w:p w14:paraId="74DE6C5F" w14:textId="04F61A3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0,142</w:t>
            </w:r>
          </w:p>
        </w:tc>
      </w:tr>
      <w:tr w:rsidR="00E009C9" w:rsidRPr="00E009C9" w14:paraId="27C9D575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7D2FE9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447D418B" w14:textId="1C1FDF8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144839CE" w14:textId="6D444D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31DE522D" w14:textId="0991EBF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390366FC" w14:textId="5052F2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529294D5" w14:textId="52DDEFF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5C648D90" w14:textId="7915891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2" w:type="pct"/>
            <w:vAlign w:val="center"/>
            <w:hideMark/>
          </w:tcPr>
          <w:p w14:paraId="1897B384" w14:textId="095888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  <w:tc>
          <w:tcPr>
            <w:tcW w:w="333" w:type="pct"/>
            <w:vAlign w:val="center"/>
            <w:hideMark/>
          </w:tcPr>
          <w:p w14:paraId="0ECE9F81" w14:textId="2EFA79A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1,136</w:t>
            </w:r>
          </w:p>
        </w:tc>
      </w:tr>
      <w:tr w:rsidR="00E009C9" w:rsidRPr="00E009C9" w14:paraId="53273659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050EA8D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E6F466D" w14:textId="02476F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DED77AD" w14:textId="559E536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A14E48B" w14:textId="5B1822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E9060EA" w14:textId="7B7B872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E2E897" w14:textId="3DBA088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301E52A" w14:textId="1FEDA3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AC13CD8" w14:textId="22A87BE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2481A55" w14:textId="4AB562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0,826</w:t>
            </w:r>
          </w:p>
        </w:tc>
      </w:tr>
      <w:tr w:rsidR="00E009C9" w:rsidRPr="00E009C9" w14:paraId="6999ACEF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25CDDC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FB424C1" w14:textId="5B476FA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CF2F2AE" w14:textId="6C608F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F54CCA3" w14:textId="1843CA9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3B515E" w14:textId="63890B3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5AD8047" w14:textId="2C5D0B2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C1F0AAC" w14:textId="67D125B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DE92B18" w14:textId="1FA4E0D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52723EB" w14:textId="42E30E5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E009C9" w:rsidRPr="00E009C9" w14:paraId="4CA07F37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478C40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A8E0D12" w14:textId="1BAADF5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6984AD9" w14:textId="05464F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B7C4277" w14:textId="755D99E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90ED50D" w14:textId="22E758E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9103D71" w14:textId="204AE2D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F122390" w14:textId="73ED708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5EB53E7" w14:textId="7701DE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FFECA37" w14:textId="1DB831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247A4F2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43D35A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7B4004E2" w14:textId="780E9DA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2083B4D" w14:textId="5382E7D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0D7D3B5" w14:textId="4E345D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2E1C5AF" w14:textId="25E591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4A699906" w14:textId="62769D1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0205BD6" w14:textId="6C5E5A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47006B9" w14:textId="72A1014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8BEA2D9" w14:textId="7BFD87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7ABE8AA4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33B495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47A1F1F" w14:textId="783512C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2C08B3CB" w14:textId="3BFB6CE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64E640D2" w14:textId="2E3929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70519C77" w14:textId="16DF348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05EC7BD1" w14:textId="632634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5C56BAB2" w14:textId="5AC8DF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2" w:type="pct"/>
            <w:vAlign w:val="center"/>
            <w:hideMark/>
          </w:tcPr>
          <w:p w14:paraId="06451A3B" w14:textId="3F195AB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  <w:tc>
          <w:tcPr>
            <w:tcW w:w="333" w:type="pct"/>
            <w:vAlign w:val="center"/>
            <w:hideMark/>
          </w:tcPr>
          <w:p w14:paraId="240BFB90" w14:textId="5708C68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0,041</w:t>
            </w:r>
          </w:p>
        </w:tc>
      </w:tr>
      <w:tr w:rsidR="00E009C9" w:rsidRPr="00E009C9" w14:paraId="6BAB2E4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AD9B2C8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CAC9094" w14:textId="02A5651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53334339" w14:textId="01D5D4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0A6CA28" w14:textId="5C1581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49A64250" w14:textId="65353D7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A4AD28E" w14:textId="4FADE68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37C3CBE" w14:textId="7F1A881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03336D8" w14:textId="441AABF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47CBACA6" w14:textId="48649BC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0C605E7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11B371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2C1CD9A7" w14:textId="6BA1AD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69D697E8" w14:textId="25ED57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688EA0FB" w14:textId="32862E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42C2A722" w14:textId="093534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4092970C" w14:textId="48EFEC1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52B97D14" w14:textId="407783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2" w:type="pct"/>
            <w:vAlign w:val="center"/>
            <w:hideMark/>
          </w:tcPr>
          <w:p w14:paraId="31003A50" w14:textId="62D193B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vAlign w:val="center"/>
            <w:hideMark/>
          </w:tcPr>
          <w:p w14:paraId="70C9E4ED" w14:textId="1BF3DC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E009C9" w:rsidRPr="00E009C9" w14:paraId="0EFEE867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814091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AE853C" w14:textId="366B94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93A379F" w14:textId="1CA000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0974AD06" w14:textId="06B25CA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C1E85FC" w14:textId="435F914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070757" w14:textId="2D94A08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AB15293" w14:textId="38744D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FB98D33" w14:textId="7181F5D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C6A8F0E" w14:textId="68C0BC1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30C7323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6426628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F9DB359" w14:textId="44FBA1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FF637EB" w14:textId="046811F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33CC235D" w14:textId="2786086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9757D54" w14:textId="5BFCF8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6B55D17C" w14:textId="12D4A4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652774F" w14:textId="02BE6A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4B7F5E1" w14:textId="5E0B483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0608CF6" w14:textId="71DD61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0249288A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FA9E146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3343948" w14:textId="22DDFA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5866CED" w14:textId="47829C5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10D9DE8" w14:textId="21A7AD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26FB702" w14:textId="4AB541B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2CC8698" w14:textId="163365B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7B5437E7" w14:textId="435F60B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8F18C15" w14:textId="0A7861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1597F971" w14:textId="7012B62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D7241F0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4BA4EA5C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10BF960E" w14:textId="55D32F1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20EC5E45" w14:textId="4D1AC8E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26E945F9" w14:textId="75D0E6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5E2E312E" w14:textId="5CD1980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2D2195BE" w14:textId="1F075C6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7C7A604E" w14:textId="156547F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2" w:type="pct"/>
            <w:vAlign w:val="center"/>
            <w:hideMark/>
          </w:tcPr>
          <w:p w14:paraId="7DCD78B5" w14:textId="01705AB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  <w:tc>
          <w:tcPr>
            <w:tcW w:w="333" w:type="pct"/>
            <w:vAlign w:val="center"/>
            <w:hideMark/>
          </w:tcPr>
          <w:p w14:paraId="4E9CB901" w14:textId="322535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0,043</w:t>
            </w:r>
          </w:p>
        </w:tc>
      </w:tr>
      <w:tr w:rsidR="00E009C9" w:rsidRPr="00E009C9" w14:paraId="28C3FF38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358879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656081E" w14:textId="6DA1B25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2D822816" w14:textId="09AAED6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7548AEE1" w14:textId="137C6BB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0069D43F" w14:textId="6D6C27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77001494" w14:textId="3EEA9B4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59226B99" w14:textId="41B2BBA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2" w:type="pct"/>
            <w:vAlign w:val="center"/>
            <w:hideMark/>
          </w:tcPr>
          <w:p w14:paraId="1886C226" w14:textId="191E2EC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  <w:tc>
          <w:tcPr>
            <w:tcW w:w="333" w:type="pct"/>
            <w:vAlign w:val="center"/>
            <w:hideMark/>
          </w:tcPr>
          <w:p w14:paraId="04D2DF0F" w14:textId="4837B4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0,029</w:t>
            </w:r>
          </w:p>
        </w:tc>
      </w:tr>
      <w:tr w:rsidR="00E009C9" w:rsidRPr="00E009C9" w14:paraId="7ADF114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222C6B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0B2EE767" w14:textId="51DFAA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21700A60" w14:textId="35F1344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624AD8EF" w14:textId="313696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6C713222" w14:textId="5D0FC37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4D9D3AB0" w14:textId="5681DA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23E140FD" w14:textId="3244E2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2" w:type="pct"/>
            <w:vAlign w:val="center"/>
            <w:hideMark/>
          </w:tcPr>
          <w:p w14:paraId="1386F597" w14:textId="2F30DC5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  <w:tc>
          <w:tcPr>
            <w:tcW w:w="333" w:type="pct"/>
            <w:vAlign w:val="center"/>
            <w:hideMark/>
          </w:tcPr>
          <w:p w14:paraId="3B8866DD" w14:textId="7C34329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0,228</w:t>
            </w:r>
          </w:p>
        </w:tc>
      </w:tr>
      <w:tr w:rsidR="00E009C9" w:rsidRPr="00E009C9" w14:paraId="2993249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AA7180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7519DC8" w14:textId="04B8F10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11EE84E" w14:textId="7350351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9C2F2B2" w14:textId="20C854F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6E561F7" w14:textId="2308403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8EC2FA0" w14:textId="12078E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7EBE05F" w14:textId="6706C1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0B6EC9" w14:textId="41AF345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4A5D96E" w14:textId="0CB9640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48F8FE4D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0CEF36E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0192BE8" w14:textId="3F3F506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0B638C6" w14:textId="7AFCAD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9ACE770" w14:textId="4A8F59A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376F8F" w14:textId="78700B3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EBF7971" w14:textId="7D6A9D0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2A2E29C" w14:textId="7E183A4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DDC2635" w14:textId="028019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1B2872F" w14:textId="075557F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6C983DC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3409CD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0CE189C" w14:textId="60B41A4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D92E219" w14:textId="3A20A82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36F8D996" w14:textId="5B8E9F0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3C016C1" w14:textId="5B93918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7B35939F" w14:textId="066E63B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16D2CBA" w14:textId="3F844B2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459C00C" w14:textId="21711E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2297C73" w14:textId="1234C4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7E32E4B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7874B7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C661EF9" w14:textId="42393F6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44BEDFAB" w14:textId="40035C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69977936" w14:textId="7B43C6C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73120181" w14:textId="61D6C78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14D0997E" w14:textId="2EBFFCA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219D3258" w14:textId="730CB2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2" w:type="pct"/>
            <w:vAlign w:val="center"/>
            <w:hideMark/>
          </w:tcPr>
          <w:p w14:paraId="26A11CF5" w14:textId="52C5170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  <w:tc>
          <w:tcPr>
            <w:tcW w:w="333" w:type="pct"/>
            <w:vAlign w:val="center"/>
            <w:hideMark/>
          </w:tcPr>
          <w:p w14:paraId="0DE0A552" w14:textId="3A1422C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0,030</w:t>
            </w:r>
          </w:p>
        </w:tc>
      </w:tr>
      <w:tr w:rsidR="00E009C9" w:rsidRPr="00E009C9" w14:paraId="4161E61E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17E68C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69874C39" w14:textId="50409A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0684190D" w14:textId="3323492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4C1CDB5" w14:textId="72D755D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9FD6541" w14:textId="552F510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92259E9" w14:textId="4F5C8EB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75E01DAD" w14:textId="6632FF7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1DF747A" w14:textId="44AE297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4844542" w14:textId="2824931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57906236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3C5F16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BC9DFF8" w14:textId="19C669B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4AA1FCBE" w14:textId="297698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4369E216" w14:textId="6D3795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50133065" w14:textId="51EC91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0B347AB2" w14:textId="1EE59B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7753B6A2" w14:textId="799F00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2" w:type="pct"/>
            <w:vAlign w:val="center"/>
            <w:hideMark/>
          </w:tcPr>
          <w:p w14:paraId="619258FD" w14:textId="46BDDD4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  <w:tc>
          <w:tcPr>
            <w:tcW w:w="333" w:type="pct"/>
            <w:vAlign w:val="center"/>
            <w:hideMark/>
          </w:tcPr>
          <w:p w14:paraId="466CD0BB" w14:textId="641015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0,060</w:t>
            </w:r>
          </w:p>
        </w:tc>
      </w:tr>
      <w:tr w:rsidR="00E009C9" w:rsidRPr="00E009C9" w14:paraId="28AC6411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5914880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3B29F21" w14:textId="3746F93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68F65C3" w14:textId="2E488FD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63FF38E" w14:textId="35F1B2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E6F8966" w14:textId="37659B1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7F6B670" w14:textId="1D87676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EC1E337" w14:textId="3F5EBB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F36B0D6" w14:textId="5F24B10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02AE553" w14:textId="34EAE55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956E65" w:rsidRPr="00E009C9" w14:paraId="5340F76E" w14:textId="77777777" w:rsidTr="00956E65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78879B84" w14:textId="77777777" w:rsidR="00956E65" w:rsidRPr="00E009C9" w:rsidRDefault="00956E65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56611C4" w14:textId="326D180B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37C43497" w14:textId="1E4024E1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7D225B05" w14:textId="1DD39F23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A0ACAAD" w14:textId="5A8CBB8F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B0E0C10" w14:textId="64043F7A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4F1AB03" w14:textId="1204260E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2A6DD995" w14:textId="4BDA2BB1" w:rsidR="00956E65" w:rsidRPr="00E009C9" w:rsidRDefault="00956E65" w:rsidP="00956E6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E009C9" w:rsidRPr="00E009C9" w14:paraId="749FCCAF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E6109A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6BBD466E" w14:textId="111993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743CB4B" w14:textId="6F3DCA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EDAD449" w14:textId="1393D6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C0EDEC5" w14:textId="2F22135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184F4C6" w14:textId="202ABE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54AF152A" w14:textId="5D352E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5BCBBFCD" w14:textId="107E7EC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333" w:type="pct"/>
            <w:vAlign w:val="center"/>
            <w:hideMark/>
          </w:tcPr>
          <w:p w14:paraId="328A099E" w14:textId="3FBADC4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</w:t>
            </w:r>
          </w:p>
        </w:tc>
      </w:tr>
      <w:tr w:rsidR="00E009C9" w:rsidRPr="00E009C9" w14:paraId="0804E0AE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17C510F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093E6D1E" w14:textId="2643ACD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3AECC202" w14:textId="0C26C4F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27DBA3B7" w14:textId="632A691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302466EB" w14:textId="41212A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7F8D0B20" w14:textId="2707F62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60F0CEF2" w14:textId="70D5CE1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2" w:type="pct"/>
            <w:vAlign w:val="center"/>
            <w:hideMark/>
          </w:tcPr>
          <w:p w14:paraId="114011BA" w14:textId="72DFACC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  <w:tc>
          <w:tcPr>
            <w:tcW w:w="333" w:type="pct"/>
            <w:vAlign w:val="center"/>
            <w:hideMark/>
          </w:tcPr>
          <w:p w14:paraId="61F4D10E" w14:textId="0744536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0,044</w:t>
            </w:r>
          </w:p>
        </w:tc>
      </w:tr>
      <w:tr w:rsidR="00E009C9" w:rsidRPr="00E009C9" w14:paraId="0B7767E4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3E2C177A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3C8D79DD" w14:textId="5091832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1A88E542" w14:textId="7D6F423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10CFE3E1" w14:textId="77D7AC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1265EC7B" w14:textId="24D7C45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6B2DF7EF" w14:textId="4A77ED4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5D8D7014" w14:textId="6C87A7E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2" w:type="pct"/>
            <w:vAlign w:val="center"/>
            <w:hideMark/>
          </w:tcPr>
          <w:p w14:paraId="16118A9B" w14:textId="1DE2420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  <w:tc>
          <w:tcPr>
            <w:tcW w:w="333" w:type="pct"/>
            <w:vAlign w:val="center"/>
            <w:hideMark/>
          </w:tcPr>
          <w:p w14:paraId="39FF1FE5" w14:textId="1E2FF76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0,004</w:t>
            </w:r>
          </w:p>
        </w:tc>
      </w:tr>
      <w:tr w:rsidR="00E009C9" w:rsidRPr="00E009C9" w14:paraId="3FC77D60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ED9452E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703FEE1E" w14:textId="1D14D2E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5F9EF134" w14:textId="761C8F6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6F983EEA" w14:textId="2402A8E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3EB28DD8" w14:textId="21F559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62F8749A" w14:textId="7D1434A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709E2FAE" w14:textId="09BE4C5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2" w:type="pct"/>
            <w:vAlign w:val="center"/>
            <w:hideMark/>
          </w:tcPr>
          <w:p w14:paraId="7F980A16" w14:textId="23AEAAB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  <w:tc>
          <w:tcPr>
            <w:tcW w:w="333" w:type="pct"/>
            <w:vAlign w:val="center"/>
            <w:hideMark/>
          </w:tcPr>
          <w:p w14:paraId="06C7F325" w14:textId="5AC837D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E009C9" w:rsidRPr="00E009C9" w14:paraId="7541A685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6321A8C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D5509DA" w14:textId="24303A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267BA13" w14:textId="340BBF5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05A487D" w14:textId="5C8083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29BB83A" w14:textId="14FA6B2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AF77A97" w14:textId="770905C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326AD73" w14:textId="393F568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DD8F045" w14:textId="52CA6E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6863239" w14:textId="655DAA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0,066</w:t>
            </w:r>
          </w:p>
        </w:tc>
      </w:tr>
      <w:tr w:rsidR="00E009C9" w:rsidRPr="00E009C9" w14:paraId="5034CAA2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29E392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B0331F5" w14:textId="72CE893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4A0650A" w14:textId="05C011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850ECBA" w14:textId="7C1BFC7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39668F8" w14:textId="5630DC8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C45E448" w14:textId="241867A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0539777" w14:textId="492BC4D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1E68D11" w14:textId="454ACE0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4BEA109" w14:textId="32A1E36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956E65" w:rsidRPr="00E009C9" w14:paraId="32E70696" w14:textId="77777777" w:rsidTr="00956E65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144E8624" w14:textId="77777777" w:rsidR="00956E65" w:rsidRPr="00E009C9" w:rsidRDefault="00956E65" w:rsidP="0072638B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д. Фабрика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37CCC07" w14:textId="079E2A22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05ABDDD2" w14:textId="59C31EE9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2D697A63" w14:textId="2D85B234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4288EB2D" w14:textId="7D123B65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9B2F491" w14:textId="3F7D8EF9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015D22A4" w14:textId="4EE2B4E8" w:rsidR="00956E65" w:rsidRPr="00E009C9" w:rsidRDefault="00956E65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65" w:type="pct"/>
            <w:gridSpan w:val="2"/>
            <w:shd w:val="clear" w:color="000000" w:fill="FFCC99"/>
            <w:vAlign w:val="center"/>
            <w:hideMark/>
          </w:tcPr>
          <w:p w14:paraId="30EA9871" w14:textId="6C986BAE" w:rsidR="00956E65" w:rsidRPr="00E009C9" w:rsidRDefault="00956E65" w:rsidP="00956E65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E009C9" w:rsidRPr="00E009C9" w14:paraId="29D980D2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3F472AB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33E00395" w14:textId="6D70119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3F62F77" w14:textId="0C92BB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687B4E3" w14:textId="610F3B4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1F3314F9" w14:textId="71B861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5B86A41" w14:textId="0B319E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0ED0F245" w14:textId="4AE57DC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00EAEC74" w14:textId="61FF3FC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333" w:type="pct"/>
            <w:vAlign w:val="center"/>
            <w:hideMark/>
          </w:tcPr>
          <w:p w14:paraId="4F7DD822" w14:textId="3667161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1,5</w:t>
            </w:r>
          </w:p>
        </w:tc>
      </w:tr>
      <w:tr w:rsidR="00E009C9" w:rsidRPr="00E009C9" w14:paraId="22BC308E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182FCFE2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7D46D189" w14:textId="20F8E44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20E17D11" w14:textId="4BBC1A5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0587B83E" w14:textId="69ABBB0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42B3C571" w14:textId="650BD36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05AA4C42" w14:textId="7E5DA5A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713C2909" w14:textId="704B3E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2" w:type="pct"/>
            <w:vAlign w:val="center"/>
            <w:hideMark/>
          </w:tcPr>
          <w:p w14:paraId="2BFF2CCA" w14:textId="2858F01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  <w:tc>
          <w:tcPr>
            <w:tcW w:w="333" w:type="pct"/>
            <w:vAlign w:val="center"/>
            <w:hideMark/>
          </w:tcPr>
          <w:p w14:paraId="77661839" w14:textId="3CDA3A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0,159</w:t>
            </w:r>
          </w:p>
        </w:tc>
      </w:tr>
      <w:tr w:rsidR="00E009C9" w:rsidRPr="00E009C9" w14:paraId="5C4951D9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289F762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08848359" w14:textId="37D6A61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5EAFA441" w14:textId="1CA235E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133D30ED" w14:textId="22EC72B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2D8AA960" w14:textId="73E6F37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3B9080F9" w14:textId="2BB7DA4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1B093AB" w14:textId="7FDB91E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2" w:type="pct"/>
            <w:vAlign w:val="center"/>
            <w:hideMark/>
          </w:tcPr>
          <w:p w14:paraId="5E1DDE56" w14:textId="328703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  <w:tc>
          <w:tcPr>
            <w:tcW w:w="333" w:type="pct"/>
            <w:vAlign w:val="center"/>
            <w:hideMark/>
          </w:tcPr>
          <w:p w14:paraId="3AE77391" w14:textId="66335B6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0,093</w:t>
            </w:r>
          </w:p>
        </w:tc>
      </w:tr>
      <w:tr w:rsidR="00E009C9" w:rsidRPr="00E009C9" w14:paraId="385EB014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3D5D950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3DFE7F9F" w14:textId="66D757A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772BB05" w14:textId="57FEA78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377D9ADD" w14:textId="7AE38A8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8AAE746" w14:textId="0158469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7F776435" w14:textId="2D663A6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224C4828" w14:textId="6E2F83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2" w:type="pct"/>
            <w:vAlign w:val="center"/>
            <w:hideMark/>
          </w:tcPr>
          <w:p w14:paraId="6378E698" w14:textId="3F231E8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  <w:tc>
          <w:tcPr>
            <w:tcW w:w="333" w:type="pct"/>
            <w:vAlign w:val="center"/>
            <w:hideMark/>
          </w:tcPr>
          <w:p w14:paraId="30333AAC" w14:textId="205098F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E009C9" w:rsidRPr="00E009C9" w14:paraId="598F9DA0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2395AFB5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0826E52" w14:textId="115DD5C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6CF2923" w14:textId="33E800A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46A0C64" w14:textId="17DBEE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36A28A6" w14:textId="23FEE5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AA65DB7" w14:textId="1854DE7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662785" w14:textId="0C8BBD0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790704D6" w14:textId="7EC18E0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1D5178AF" w14:textId="5A742BD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0,760</w:t>
            </w:r>
          </w:p>
        </w:tc>
      </w:tr>
      <w:tr w:rsidR="00E009C9" w:rsidRPr="00E009C9" w14:paraId="1E72AB43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759EEAF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резерва, %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CA94937" w14:textId="3448B3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56ABF70" w14:textId="49A83D2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5B3EFA49" w14:textId="6D57F5B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1A14B11E" w14:textId="3751A62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26DB8346" w14:textId="249155A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4E47D0D2" w14:textId="79FE3D2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3422F190" w14:textId="11B74E6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3B9A0305" w14:textId="30916ED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</w:t>
            </w:r>
          </w:p>
        </w:tc>
      </w:tr>
      <w:tr w:rsidR="00E009C9" w:rsidRPr="00E009C9" w14:paraId="39EDDE0A" w14:textId="77777777" w:rsidTr="00E009C9">
        <w:trPr>
          <w:trHeight w:val="20"/>
        </w:trPr>
        <w:tc>
          <w:tcPr>
            <w:tcW w:w="2341" w:type="pct"/>
            <w:shd w:val="clear" w:color="000000" w:fill="BDD7EE"/>
            <w:vAlign w:val="center"/>
            <w:hideMark/>
          </w:tcPr>
          <w:p w14:paraId="3020F80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7BD780A6" w14:textId="5654EBE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56F6049" w14:textId="12EA6AD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6CCD8D49" w14:textId="46125C6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24B20F46" w14:textId="496EC2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5E00BDAE" w14:textId="392DD96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5D79A077" w14:textId="2EFA3DB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2" w:type="pct"/>
            <w:shd w:val="clear" w:color="000000" w:fill="BDD7EE"/>
            <w:vAlign w:val="center"/>
            <w:hideMark/>
          </w:tcPr>
          <w:p w14:paraId="1E0DD06C" w14:textId="511EE55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shd w:val="clear" w:color="000000" w:fill="BDD7EE"/>
            <w:vAlign w:val="center"/>
            <w:hideMark/>
          </w:tcPr>
          <w:p w14:paraId="130174E3" w14:textId="2950C2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009C9" w:rsidRPr="00E009C9" w14:paraId="59BDACC7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756BFA99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Производительность ВПУ, т/ч</w:t>
            </w:r>
          </w:p>
        </w:tc>
        <w:tc>
          <w:tcPr>
            <w:tcW w:w="332" w:type="pct"/>
            <w:vAlign w:val="center"/>
            <w:hideMark/>
          </w:tcPr>
          <w:p w14:paraId="4A79BF09" w14:textId="15D4E7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BA2950F" w14:textId="392ADD9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673D43A7" w14:textId="7E3A7F0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34594A64" w14:textId="016060A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6087A74E" w14:textId="5AE8BEA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4F2A5864" w14:textId="3A691D19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vAlign w:val="center"/>
            <w:hideMark/>
          </w:tcPr>
          <w:p w14:paraId="268DD43D" w14:textId="7E064B7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vAlign w:val="center"/>
            <w:hideMark/>
          </w:tcPr>
          <w:p w14:paraId="2A13EED2" w14:textId="7272D45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E009C9" w:rsidRPr="00E009C9" w14:paraId="60C0F3B3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5C9A3AD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Расчетный часовой расход для подпитки системы теплоснабжения, т/ч</w:t>
            </w:r>
          </w:p>
        </w:tc>
        <w:tc>
          <w:tcPr>
            <w:tcW w:w="332" w:type="pct"/>
            <w:vAlign w:val="center"/>
            <w:hideMark/>
          </w:tcPr>
          <w:p w14:paraId="23D111B2" w14:textId="3A42FD6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26A0923D" w14:textId="0A58DD3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7916E6F4" w14:textId="03331B8E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7EA712B3" w14:textId="6409416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6A856B2A" w14:textId="5F0509D7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1B6D1A21" w14:textId="362502C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2" w:type="pct"/>
            <w:vAlign w:val="center"/>
            <w:hideMark/>
          </w:tcPr>
          <w:p w14:paraId="43901EBB" w14:textId="1D05B8B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  <w:tc>
          <w:tcPr>
            <w:tcW w:w="333" w:type="pct"/>
            <w:vAlign w:val="center"/>
            <w:hideMark/>
          </w:tcPr>
          <w:p w14:paraId="0AF7D55C" w14:textId="137B24E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0,013</w:t>
            </w:r>
          </w:p>
        </w:tc>
      </w:tr>
      <w:tr w:rsidR="00E009C9" w:rsidRPr="00E009C9" w14:paraId="5EEEA454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65520C97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Нормативные утечки теплоносителя, т/ч</w:t>
            </w:r>
          </w:p>
        </w:tc>
        <w:tc>
          <w:tcPr>
            <w:tcW w:w="332" w:type="pct"/>
            <w:vAlign w:val="center"/>
            <w:hideMark/>
          </w:tcPr>
          <w:p w14:paraId="17B9F2A5" w14:textId="78E4CD42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539E6C19" w14:textId="20ED0E76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7FA5D1D8" w14:textId="4AC8EFB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177058B6" w14:textId="77E1D70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4C0800BA" w14:textId="3278AC3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A10CBC4" w14:textId="3CCA799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2" w:type="pct"/>
            <w:vAlign w:val="center"/>
            <w:hideMark/>
          </w:tcPr>
          <w:p w14:paraId="21660322" w14:textId="4874F90C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  <w:tc>
          <w:tcPr>
            <w:tcW w:w="333" w:type="pct"/>
            <w:vAlign w:val="center"/>
            <w:hideMark/>
          </w:tcPr>
          <w:p w14:paraId="6192FC87" w14:textId="2235EB0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</w:t>
            </w:r>
          </w:p>
        </w:tc>
      </w:tr>
      <w:tr w:rsidR="00E009C9" w:rsidRPr="00E009C9" w14:paraId="6EA3CBD0" w14:textId="77777777" w:rsidTr="00E009C9">
        <w:trPr>
          <w:trHeight w:val="20"/>
        </w:trPr>
        <w:tc>
          <w:tcPr>
            <w:tcW w:w="2341" w:type="pct"/>
            <w:vAlign w:val="center"/>
            <w:hideMark/>
          </w:tcPr>
          <w:p w14:paraId="042309D4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Объем аварийной подпитки, т/ч</w:t>
            </w:r>
          </w:p>
        </w:tc>
        <w:tc>
          <w:tcPr>
            <w:tcW w:w="332" w:type="pct"/>
            <w:vAlign w:val="center"/>
            <w:hideMark/>
          </w:tcPr>
          <w:p w14:paraId="4F3CBF4A" w14:textId="729B827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68835957" w14:textId="5665D49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1207482F" w14:textId="5B6193D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3C68E3EE" w14:textId="1458A1ED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1EFCE56C" w14:textId="2C6C4FC1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66FA3068" w14:textId="7488DF5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2" w:type="pct"/>
            <w:vAlign w:val="center"/>
            <w:hideMark/>
          </w:tcPr>
          <w:p w14:paraId="271FED42" w14:textId="5056009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  <w:tc>
          <w:tcPr>
            <w:tcW w:w="333" w:type="pct"/>
            <w:vAlign w:val="center"/>
            <w:hideMark/>
          </w:tcPr>
          <w:p w14:paraId="0EDDD0E6" w14:textId="66FBC153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0,008</w:t>
            </w:r>
          </w:p>
        </w:tc>
      </w:tr>
      <w:tr w:rsidR="00E009C9" w:rsidRPr="00E009C9" w14:paraId="6ABE2608" w14:textId="77777777" w:rsidTr="00E009C9">
        <w:trPr>
          <w:trHeight w:val="20"/>
        </w:trPr>
        <w:tc>
          <w:tcPr>
            <w:tcW w:w="2341" w:type="pct"/>
            <w:shd w:val="clear" w:color="000000" w:fill="FCE4D6"/>
            <w:vAlign w:val="center"/>
            <w:hideMark/>
          </w:tcPr>
          <w:p w14:paraId="1CCED69D" w14:textId="77777777" w:rsidR="00E009C9" w:rsidRPr="00E009C9" w:rsidRDefault="00E009C9" w:rsidP="00E009C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Резерв (+)/дефицит (-) ВПУ, т/ч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60BF5D0" w14:textId="6E17BC28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53E20FEB" w14:textId="7A9F9DBB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22897EAB" w14:textId="50D0A6C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0FCD26DD" w14:textId="1C31DE00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4C589D5D" w14:textId="6710B25A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E99D1A6" w14:textId="6E7A25B5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2" w:type="pct"/>
            <w:shd w:val="clear" w:color="000000" w:fill="FCE4D6"/>
            <w:vAlign w:val="center"/>
            <w:hideMark/>
          </w:tcPr>
          <w:p w14:paraId="6E0CB77A" w14:textId="73B39774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33" w:type="pct"/>
            <w:shd w:val="clear" w:color="000000" w:fill="FCE4D6"/>
            <w:vAlign w:val="center"/>
            <w:hideMark/>
          </w:tcPr>
          <w:p w14:paraId="78E7ABFE" w14:textId="0FB9044F" w:rsidR="00E009C9" w:rsidRPr="00E009C9" w:rsidRDefault="00E009C9" w:rsidP="00E009C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E009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007FF352" w14:textId="77777777" w:rsidR="00E009C9" w:rsidRDefault="00E009C9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4D9ED885" w14:textId="77777777" w:rsidR="00E009C9" w:rsidRDefault="00E009C9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30D2C79D" w14:textId="77777777" w:rsidR="00E009C9" w:rsidRDefault="00E009C9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45CA07AE" w14:textId="77777777" w:rsidR="00E009C9" w:rsidRDefault="00E009C9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0F5216E5" w14:textId="77777777" w:rsidR="00C54E7E" w:rsidRDefault="00C54E7E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020585FA" w14:textId="77777777" w:rsidR="00C54E7E" w:rsidRDefault="00C54E7E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53F6FA11" w14:textId="77777777" w:rsidR="00C54E7E" w:rsidRDefault="00C54E7E" w:rsidP="00274A6D">
      <w:pPr>
        <w:spacing w:after="0" w:line="276" w:lineRule="auto"/>
        <w:rPr>
          <w:rFonts w:ascii="Trebuchet MS" w:eastAsia="Times New Roman" w:hAnsi="Trebuchet MS" w:cs="Times New Roman"/>
          <w:b/>
          <w:bCs/>
          <w:lang w:eastAsia="ru-RU"/>
        </w:rPr>
      </w:pPr>
    </w:p>
    <w:p w14:paraId="284878C2" w14:textId="50FBF7D0" w:rsidR="00561B4C" w:rsidRPr="00AA57BD" w:rsidRDefault="00561B4C" w:rsidP="00274A6D">
      <w:pPr>
        <w:tabs>
          <w:tab w:val="left" w:pos="990"/>
        </w:tabs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561B4C" w:rsidRPr="00AA57BD" w:rsidSect="00EC4E60">
          <w:pgSz w:w="16838" w:h="11906" w:orient="landscape"/>
          <w:pgMar w:top="851" w:right="851" w:bottom="567" w:left="851" w:header="454" w:footer="397" w:gutter="0"/>
          <w:cols w:space="708"/>
          <w:docGrid w:linePitch="360"/>
        </w:sectPr>
      </w:pPr>
    </w:p>
    <w:p w14:paraId="7F4D6FA2" w14:textId="77777777" w:rsidR="00A020AA" w:rsidRPr="00706AF7" w:rsidRDefault="00A020AA" w:rsidP="0047203A">
      <w:pPr>
        <w:widowControl w:val="0"/>
        <w:tabs>
          <w:tab w:val="left" w:pos="-142"/>
          <w:tab w:val="left" w:pos="426"/>
        </w:tabs>
        <w:suppressAutoHyphens/>
        <w:spacing w:after="120" w:line="23" w:lineRule="atLeast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290" w:name="_Toc358669581"/>
      <w:bookmarkStart w:id="291" w:name="_Toc203488800"/>
      <w:r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</w:t>
      </w:r>
      <w:r w:rsidR="001255F5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7</w:t>
      </w:r>
      <w:r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. </w:t>
      </w:r>
      <w:bookmarkStart w:id="292" w:name="_Toc34466656"/>
      <w:bookmarkEnd w:id="290"/>
      <w:r w:rsidR="007C4F42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реконструкции, техническому перевооружению и (или) модернизации источников тепловой энергии.</w:t>
      </w:r>
      <w:bookmarkEnd w:id="291"/>
      <w:bookmarkEnd w:id="292"/>
    </w:p>
    <w:p w14:paraId="58C08CCA" w14:textId="7893FB67" w:rsidR="007C4F42" w:rsidRPr="0047203A" w:rsidRDefault="00FB1C2E" w:rsidP="008600A4">
      <w:pPr>
        <w:pStyle w:val="1f1"/>
        <w:spacing w:line="264" w:lineRule="auto"/>
        <w:ind w:firstLine="0"/>
        <w:rPr>
          <w:rFonts w:ascii="Trebuchet MS" w:hAnsi="Trebuchet MS"/>
          <w:sz w:val="22"/>
          <w:szCs w:val="22"/>
        </w:rPr>
      </w:pPr>
      <w:bookmarkStart w:id="293" w:name="_Toc360712035"/>
      <w:bookmarkStart w:id="294" w:name="_Toc364417175"/>
      <w:bookmarkStart w:id="295" w:name="_Toc34466657"/>
      <w:bookmarkStart w:id="296" w:name="_Toc203488801"/>
      <w:r>
        <w:rPr>
          <w:rFonts w:ascii="Trebuchet MS" w:hAnsi="Trebuchet MS"/>
          <w:sz w:val="22"/>
          <w:szCs w:val="22"/>
        </w:rPr>
        <w:t xml:space="preserve">7.1 </w:t>
      </w:r>
      <w:r w:rsidR="007C4F42" w:rsidRPr="0047203A">
        <w:rPr>
          <w:rFonts w:ascii="Trebuchet MS" w:hAnsi="Trebuchet MS"/>
          <w:sz w:val="22"/>
          <w:szCs w:val="22"/>
        </w:rPr>
        <w:t>Описание условий организации централизованного теплоснабжения, индивидуального теплоснабжения, а также поквартирного отопления, которое должно содержать в том числе определение целесообразности или нецелесообразности подключения (технологического присоединения)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теплоснабжения, расчет которых выполняется в порядке, установленном методическими указаниями по разработке схем теплоснабжения</w:t>
      </w:r>
      <w:bookmarkEnd w:id="293"/>
      <w:bookmarkEnd w:id="294"/>
      <w:bookmarkEnd w:id="295"/>
      <w:bookmarkEnd w:id="296"/>
    </w:p>
    <w:p w14:paraId="13DA0489" w14:textId="57D61F67" w:rsidR="00BE1104" w:rsidRPr="0047203A" w:rsidRDefault="00BE1104" w:rsidP="00BE110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theme="minorHAnsi"/>
          <w:spacing w:val="-5"/>
        </w:rPr>
      </w:pPr>
      <w:bookmarkStart w:id="297" w:name="_Hlk165018217"/>
      <w:r w:rsidRPr="008E36E5">
        <w:rPr>
          <w:rFonts w:ascii="Trebuchet MS" w:eastAsia="Times New Roman" w:hAnsi="Trebuchet MS" w:cstheme="minorHAnsi"/>
          <w:spacing w:val="-5"/>
        </w:rPr>
        <w:t xml:space="preserve">Существующие зоны децентрализованного теплоснабжения и нагрузка потребителей с индивидуальным отоплением </w:t>
      </w:r>
      <w:r w:rsidR="007D43AF">
        <w:rPr>
          <w:rFonts w:ascii="Trebuchet MS" w:eastAsia="Times New Roman" w:hAnsi="Trebuchet MS" w:cstheme="minorHAnsi"/>
          <w:lang w:eastAsia="ru-RU"/>
        </w:rPr>
        <w:t>Максатихинского</w:t>
      </w:r>
      <w:r w:rsidR="00FB5D5E" w:rsidRPr="008E36E5">
        <w:rPr>
          <w:rFonts w:ascii="Trebuchet MS" w:eastAsia="Times New Roman" w:hAnsi="Trebuchet MS" w:cstheme="minorHAnsi"/>
          <w:lang w:eastAsia="ru-RU"/>
        </w:rPr>
        <w:t xml:space="preserve"> муниципального округа</w:t>
      </w:r>
      <w:r w:rsidRPr="008E36E5">
        <w:rPr>
          <w:rFonts w:ascii="Trebuchet MS" w:eastAsia="Times New Roman" w:hAnsi="Trebuchet MS" w:cstheme="minorHAnsi"/>
          <w:lang w:eastAsia="ru-RU"/>
        </w:rPr>
        <w:t xml:space="preserve"> </w:t>
      </w:r>
      <w:r w:rsidRPr="008E36E5">
        <w:rPr>
          <w:rFonts w:ascii="Trebuchet MS" w:eastAsia="Times New Roman" w:hAnsi="Trebuchet MS" w:cstheme="minorHAnsi"/>
          <w:spacing w:val="-5"/>
        </w:rPr>
        <w:t>сохраня</w:t>
      </w:r>
      <w:r w:rsidR="008600A4" w:rsidRPr="008E36E5">
        <w:rPr>
          <w:rFonts w:ascii="Trebuchet MS" w:eastAsia="Times New Roman" w:hAnsi="Trebuchet MS" w:cstheme="minorHAnsi"/>
          <w:spacing w:val="-5"/>
        </w:rPr>
        <w:t>ю</w:t>
      </w:r>
      <w:r w:rsidRPr="008E36E5">
        <w:rPr>
          <w:rFonts w:ascii="Trebuchet MS" w:eastAsia="Times New Roman" w:hAnsi="Trebuchet MS" w:cstheme="minorHAnsi"/>
          <w:spacing w:val="-5"/>
        </w:rPr>
        <w:t xml:space="preserve">тся на период действия </w:t>
      </w:r>
      <w:r w:rsidR="00BE00EC" w:rsidRPr="008E36E5">
        <w:rPr>
          <w:rFonts w:ascii="Trebuchet MS" w:eastAsia="Times New Roman" w:hAnsi="Trebuchet MS" w:cstheme="minorHAnsi"/>
          <w:spacing w:val="-5"/>
        </w:rPr>
        <w:t>«Схемы теплоснабжения»</w:t>
      </w:r>
      <w:r w:rsidRPr="008E36E5">
        <w:rPr>
          <w:rFonts w:ascii="Trebuchet MS" w:eastAsia="Times New Roman" w:hAnsi="Trebuchet MS" w:cstheme="minorHAnsi"/>
          <w:spacing w:val="-5"/>
        </w:rPr>
        <w:t>.</w:t>
      </w:r>
      <w:r w:rsidRPr="0047203A">
        <w:rPr>
          <w:rFonts w:ascii="Trebuchet MS" w:eastAsia="Times New Roman" w:hAnsi="Trebuchet MS" w:cstheme="minorHAnsi"/>
          <w:spacing w:val="-5"/>
        </w:rPr>
        <w:t xml:space="preserve"> </w:t>
      </w:r>
    </w:p>
    <w:p w14:paraId="730EC345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>
        <w:rPr>
          <w:rFonts w:ascii="Trebuchet MS" w:eastAsia="Times New Roman" w:hAnsi="Trebuchet MS" w:cs="Times New Roman"/>
          <w:spacing w:val="-5"/>
        </w:rPr>
        <w:t>П</w:t>
      </w:r>
      <w:r w:rsidRPr="00833D3C">
        <w:rPr>
          <w:rFonts w:ascii="Trebuchet MS" w:eastAsia="Times New Roman" w:hAnsi="Trebuchet MS" w:cs="Times New Roman"/>
          <w:spacing w:val="-5"/>
        </w:rPr>
        <w:t>ланируемые к застройке потребители, вправе использовать для отопления индивидуальные источники теплоснабжения. Индивидуальное теплоснабжение предусматривается для:</w:t>
      </w:r>
    </w:p>
    <w:p w14:paraId="186635EA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 xml:space="preserve">• Индивидуальных жилых домов до </w:t>
      </w:r>
      <w:r>
        <w:rPr>
          <w:rFonts w:ascii="Trebuchet MS" w:eastAsia="Times New Roman" w:hAnsi="Trebuchet MS" w:cs="Times New Roman"/>
          <w:spacing w:val="-5"/>
        </w:rPr>
        <w:t>двух</w:t>
      </w:r>
      <w:r w:rsidRPr="00833D3C">
        <w:rPr>
          <w:rFonts w:ascii="Trebuchet MS" w:eastAsia="Times New Roman" w:hAnsi="Trebuchet MS" w:cs="Times New Roman"/>
          <w:spacing w:val="-5"/>
        </w:rPr>
        <w:t xml:space="preserve"> этажей вне зависимости от месторасположения;</w:t>
      </w:r>
    </w:p>
    <w:p w14:paraId="242F11A0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Малоэтажных (до четырех этажей) блокированных жилых домов (таунхаусов), планируемых к строительству вне перспективных зон действия источников теплоснабжения при условии удельной нагрузки теплоснабжения планируемой застройки менее 0,01 Гкал/ч/га;</w:t>
      </w:r>
    </w:p>
    <w:p w14:paraId="3CC3E2C5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Социально-административных зданий высотой менее 12 метров (четырех этажей), планируемых к строительству в местах расположения малоэтажной и индивидуальной жилой застройки, находящихся вне перспективных зон действия источников теплоснабжения;</w:t>
      </w:r>
    </w:p>
    <w:p w14:paraId="41DF6985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Промышленных и прочих потребителей, технологический процесс которых предусматривает потребление природного газа;</w:t>
      </w:r>
    </w:p>
    <w:p w14:paraId="32DFF7DF" w14:textId="77777777" w:rsidR="008600A4" w:rsidRPr="00833D3C" w:rsidRDefault="008600A4" w:rsidP="008600A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33D3C">
        <w:rPr>
          <w:rFonts w:ascii="Trebuchet MS" w:eastAsia="Times New Roman" w:hAnsi="Trebuchet MS" w:cs="Times New Roman"/>
          <w:spacing w:val="-5"/>
        </w:rPr>
        <w:t>•</w:t>
      </w:r>
      <w:r w:rsidRPr="00833D3C">
        <w:rPr>
          <w:rFonts w:ascii="Trebuchet MS" w:eastAsia="Times New Roman" w:hAnsi="Trebuchet MS" w:cs="Times New Roman"/>
          <w:spacing w:val="-5"/>
        </w:rPr>
        <w:tab/>
        <w:t xml:space="preserve"> Любых объектов при отсутствии экономической целесообразности подключения к централизованной системе теплоснабжения.</w:t>
      </w:r>
    </w:p>
    <w:p w14:paraId="5534F6B5" w14:textId="77777777" w:rsidR="008600A4" w:rsidRDefault="008600A4" w:rsidP="008600A4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31460D">
        <w:rPr>
          <w:rFonts w:ascii="Trebuchet MS" w:eastAsia="Times New Roman" w:hAnsi="Trebuchet MS" w:cs="Times New Roman"/>
          <w:lang w:eastAsia="ru-RU"/>
        </w:rPr>
        <w:t xml:space="preserve">Покрытие зоны перспективной тепловой нагрузки за пределами радиусов теплоснабжения систем централизованного теплоснабжения предусматривается от индивидуальных источников теплоснабжения. </w:t>
      </w:r>
    </w:p>
    <w:p w14:paraId="225112D5" w14:textId="16EAA06E" w:rsidR="00891114" w:rsidRDefault="00891114" w:rsidP="005263FC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/>
        </w:rPr>
      </w:pPr>
      <w:bookmarkStart w:id="298" w:name="_Hlk202132005"/>
      <w:bookmarkEnd w:id="297"/>
      <w:r>
        <w:rPr>
          <w:rFonts w:ascii="Trebuchet MS" w:hAnsi="Trebuchet MS"/>
        </w:rPr>
        <w:t xml:space="preserve">На территории </w:t>
      </w:r>
      <w:r w:rsidR="007D43AF">
        <w:rPr>
          <w:rFonts w:ascii="Trebuchet MS" w:hAnsi="Trebuchet MS"/>
        </w:rPr>
        <w:t>Максатихинского</w:t>
      </w:r>
      <w:r>
        <w:rPr>
          <w:rFonts w:ascii="Trebuchet MS" w:hAnsi="Trebuchet MS"/>
        </w:rPr>
        <w:t xml:space="preserve"> муниципального округа предусматривается газификация жилых помещений в многоквартирных домах, в том числе с обеспечением поквартирного</w:t>
      </w:r>
      <w:r w:rsidR="00F06319">
        <w:rPr>
          <w:rFonts w:ascii="Trebuchet MS" w:hAnsi="Trebuchet MS"/>
        </w:rPr>
        <w:t xml:space="preserve"> (автономного)</w:t>
      </w:r>
      <w:r>
        <w:rPr>
          <w:rFonts w:ascii="Trebuchet MS" w:hAnsi="Trebuchet MS"/>
        </w:rPr>
        <w:t xml:space="preserve"> газового отопления – таблица 7.1.2.</w:t>
      </w:r>
    </w:p>
    <w:p w14:paraId="1B4C3346" w14:textId="0F036E91" w:rsidR="00891114" w:rsidRPr="00BD321A" w:rsidRDefault="00891114" w:rsidP="0089111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</w:rPr>
      </w:pPr>
      <w:r w:rsidRPr="0085585B">
        <w:rPr>
          <w:rFonts w:ascii="Trebuchet MS" w:eastAsia="Times New Roman" w:hAnsi="Trebuchet MS" w:cs="Times New Roman"/>
          <w:b/>
        </w:rPr>
        <w:t>Таблица 7.1.</w:t>
      </w:r>
      <w:r>
        <w:rPr>
          <w:rFonts w:ascii="Trebuchet MS" w:eastAsia="Times New Roman" w:hAnsi="Trebuchet MS" w:cs="Times New Roman"/>
          <w:b/>
        </w:rPr>
        <w:t>2</w:t>
      </w:r>
      <w:r w:rsidRPr="0085585B">
        <w:rPr>
          <w:rFonts w:ascii="Trebuchet MS" w:eastAsia="Times New Roman" w:hAnsi="Trebuchet MS" w:cs="Times New Roman"/>
          <w:b/>
        </w:rPr>
        <w:t xml:space="preserve"> – </w:t>
      </w:r>
      <w:r w:rsidRPr="0085585B">
        <w:rPr>
          <w:rFonts w:ascii="Trebuchet MS" w:eastAsia="Times New Roman" w:hAnsi="Trebuchet MS" w:cs="Times New Roman"/>
          <w:b/>
          <w:bCs/>
        </w:rPr>
        <w:t xml:space="preserve">Перечень </w:t>
      </w:r>
      <w:r>
        <w:rPr>
          <w:rFonts w:ascii="Trebuchet MS" w:eastAsia="Times New Roman" w:hAnsi="Trebuchet MS" w:cs="Times New Roman"/>
          <w:b/>
          <w:bCs/>
        </w:rPr>
        <w:t>многоквартирных домов, планируемых к подключению к сетям газоснабжения для обеспечения поквартирного</w:t>
      </w:r>
      <w:r w:rsidR="00F06319">
        <w:rPr>
          <w:rFonts w:ascii="Trebuchet MS" w:eastAsia="Times New Roman" w:hAnsi="Trebuchet MS" w:cs="Times New Roman"/>
          <w:b/>
          <w:bCs/>
        </w:rPr>
        <w:t xml:space="preserve"> (автономного)</w:t>
      </w:r>
      <w:r>
        <w:rPr>
          <w:rFonts w:ascii="Trebuchet MS" w:eastAsia="Times New Roman" w:hAnsi="Trebuchet MS" w:cs="Times New Roman"/>
          <w:b/>
          <w:bCs/>
        </w:rPr>
        <w:t xml:space="preserve"> газового отопления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2835"/>
        <w:gridCol w:w="1701"/>
        <w:gridCol w:w="1560"/>
        <w:gridCol w:w="1552"/>
      </w:tblGrid>
      <w:tr w:rsidR="00891114" w:rsidRPr="00E4573F" w14:paraId="49804B1A" w14:textId="77777777" w:rsidTr="00E4573F">
        <w:trPr>
          <w:trHeight w:val="20"/>
          <w:tblHeader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5557B941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216ACEA1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Населенный пункт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1985AC11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Адрес здания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826B6C8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Вид используемого топлива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CFF99"/>
            <w:vAlign w:val="center"/>
            <w:hideMark/>
          </w:tcPr>
          <w:p w14:paraId="403EEFBF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Количество квартир, ед.</w:t>
            </w:r>
          </w:p>
        </w:tc>
      </w:tr>
      <w:tr w:rsidR="00891114" w:rsidRPr="00E4573F" w14:paraId="7A141242" w14:textId="77777777" w:rsidTr="00E4573F">
        <w:trPr>
          <w:trHeight w:val="20"/>
          <w:tblHeader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59CE00AE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4EFD040D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5B9155B1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71914183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существующее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6C8B331A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планируемое</w:t>
            </w:r>
          </w:p>
        </w:tc>
        <w:tc>
          <w:tcPr>
            <w:tcW w:w="1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CCFF99"/>
            <w:vAlign w:val="center"/>
          </w:tcPr>
          <w:p w14:paraId="333457AB" w14:textId="77777777" w:rsidR="00891114" w:rsidRPr="00E4573F" w:rsidRDefault="00891114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E4573F" w:rsidRPr="00E4573F" w14:paraId="7D98EB7A" w14:textId="77777777" w:rsidTr="00B8637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D77B1" w14:textId="69A7F63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BC1B" w14:textId="663F796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4CEC" w14:textId="43772491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9CFF9" w14:textId="3DDA184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C8649" w14:textId="7777777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857B2" w14:textId="37479DD0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3D8420E9" w14:textId="77777777" w:rsidTr="00B8637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EA0C7" w14:textId="2686A7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DD10" w14:textId="27DA205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FA8DF" w14:textId="63295D3A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BE48CF" w14:textId="408265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BDFDA" w14:textId="7777777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77FF1" w14:textId="6C03F6B3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623EF7EB" w14:textId="77777777" w:rsidTr="00B8637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F54C0" w14:textId="1BA29DF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315E0" w14:textId="228A65F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B2132" w14:textId="6E904D1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Пролетарский, д.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F54772" w14:textId="22F4E4E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29071" w14:textId="7777777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C2973" w14:textId="25ADEC39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55839706" w14:textId="77777777" w:rsidTr="00B86373">
        <w:trPr>
          <w:trHeight w:val="2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4B9D5BA" w14:textId="573CC19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914DE" w14:textId="5B1C5C7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6B24962" w14:textId="0C9FCA1B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</w:tcPr>
          <w:p w14:paraId="30B63268" w14:textId="7B3B7CC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B898B8" w14:textId="7777777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CC7BBFC" w14:textId="2BDA96F4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4573F" w:rsidRPr="00E4573F" w14:paraId="308279FB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76A5B" w14:textId="50DAB9E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80FAE" w14:textId="6A15691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0E7241" w14:textId="6919224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Вокзальная,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4224F9" w14:textId="342FB15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911383" w14:textId="188A0D7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A66521" w14:textId="7BDDCAA8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4573F" w:rsidRPr="00E4573F" w14:paraId="52D62BB8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8E679B" w14:textId="721AD82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5B7C" w14:textId="526DD2A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7640A" w14:textId="04441D84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B58BC2" w14:textId="24B353F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BF46D4" w14:textId="03348F8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0CF314" w14:textId="06B47BD5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0FD206C0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580995" w14:textId="0AE2B54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8DDE" w14:textId="5A38149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3577D" w14:textId="442CF4C5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F02816" w14:textId="0EA8D9C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3E8705" w14:textId="1272854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CE990C" w14:textId="54FF43F7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2E60A930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6ADF86" w14:textId="3650E9F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E7C7" w14:textId="347A7AE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19DCC" w14:textId="0BB6FCAA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пл. Свободы,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A8F9983" w14:textId="7EB7D08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0120EA" w14:textId="4E6FFC3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58812F" w14:textId="5FDF2D4D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27936269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001839" w14:textId="592C70A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4A8D" w14:textId="59C9196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6EE933" w14:textId="0607CA19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F52B88" w14:textId="6CC8BDF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93F0BA" w14:textId="392AB6E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6CDD6" w14:textId="0FD9C342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3BCAD1DC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331D8D" w14:textId="18EAEB9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8809" w14:textId="12DF599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CC84A1" w14:textId="73E0C75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08F9A4" w14:textId="6C2B7ED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5DEAA9" w14:textId="36B759E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002651" w14:textId="30247E1D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4573F" w:rsidRPr="00E4573F" w14:paraId="30511E96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1B5FE" w14:textId="075DFFA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BFA4" w14:textId="1D7C7D9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37E5D9" w14:textId="114D5A6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79858E" w14:textId="5BAD280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057C9D" w14:textId="33004C7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8A7FAE" w14:textId="0306EECA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4573F" w:rsidRPr="00E4573F" w14:paraId="4034D651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0F3B4E" w14:textId="3C24F7F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FEDE" w14:textId="4BEA3F1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87B30" w14:textId="5F91378B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5FAD9E5" w14:textId="1CE4E05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8610F7" w14:textId="2D82DD8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45A76D" w14:textId="3C035D1A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2C158FDD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0980C" w14:textId="714A94B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D8E2" w14:textId="7482B17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2E0562" w14:textId="610CB67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914BAE" w14:textId="137E6C7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112C34" w14:textId="107A666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D98023" w14:textId="68177E3F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11F871D0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3CE042" w14:textId="5537978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42F0E" w14:textId="54DEFBD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3DCED9" w14:textId="3FC0234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3565D2" w14:textId="7414511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902764" w14:textId="42B6704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441C25" w14:textId="68531286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02F8AABC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32FF26" w14:textId="50BD03A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30C53" w14:textId="0970709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ACBCDA" w14:textId="4916624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Мира,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D5A280" w14:textId="4A78F31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C80841" w14:textId="6BFD3F5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F173EB" w14:textId="55FA7E23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1CC9D5CC" w14:textId="77777777" w:rsidTr="00B86373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BA8FCB" w14:textId="7E4260A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19A4" w14:textId="399C835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39094" w14:textId="7AC48DC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Братьев Даниловых, д. 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4E5C1A" w14:textId="1D11C71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301F39" w14:textId="6D748CC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2A9604" w14:textId="05C5EE4B" w:rsidR="00E4573F" w:rsidRPr="00E4573F" w:rsidRDefault="00E4573F" w:rsidP="00B8637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184A86F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BAB62" w14:textId="5381F27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91E2" w14:textId="4467475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0B8FA6" w14:textId="617F617B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92B995" w14:textId="4E0F971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E660A6" w14:textId="2B499EE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1679C7" w14:textId="1553641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0E6A250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293428" w14:textId="3B3F309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lastRenderedPageBreak/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2CEBB" w14:textId="4928D14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19A81" w14:textId="6ECB9E65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10EDAD" w14:textId="47254AF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7AE323" w14:textId="42622AC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686EA9" w14:textId="3B33FD6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0CFCCB7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B835E" w14:textId="02390D7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705C" w14:textId="3DF1C0F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6250A4" w14:textId="14888C6B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65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DBC6789" w14:textId="7CB9C33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DCE94F" w14:textId="4B10283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EF3CCF" w14:textId="548D4EF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7B683F3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17184E" w14:textId="61C76A6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C5461" w14:textId="7E84058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0E0A99" w14:textId="557FA4EF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имени Нового, д. 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B93EA2" w14:textId="7D83EF5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A4CFC1" w14:textId="45E31BC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C2F61B" w14:textId="4C1ACE1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4FC97985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4E709B" w14:textId="3A4A8E4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2D0BD" w14:textId="29D5621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4EA1BF" w14:textId="1CE74A4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2A01A58" w14:textId="4983053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1F6E06" w14:textId="34AE30D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CC9DAC" w14:textId="3B6228D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E4573F" w:rsidRPr="00E4573F" w14:paraId="0E1DA0AA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47B955" w14:textId="5941DB0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DFCC" w14:textId="7A21CA6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9F80EF" w14:textId="70195D6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E2212FC" w14:textId="426C435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3F364B" w14:textId="19943F6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012D90E" w14:textId="3FC4C48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7A7DC323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9648A" w14:textId="4E7C076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C03F" w14:textId="7D5F93E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1620FC" w14:textId="18205F6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FC0CD5" w14:textId="4E5FF5B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852471" w14:textId="6751656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D3CD75" w14:textId="7AB51AE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E4573F" w:rsidRPr="00E4573F" w14:paraId="1492685F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41A6A" w14:textId="0734402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225C" w14:textId="56BA23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40F2B2" w14:textId="2CF8D45A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AB7740" w14:textId="52630FA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0A8AE5" w14:textId="38ACEEF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7F5952" w14:textId="10D60D4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2335585D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AC0C39" w14:textId="7A8CD95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B4A1" w14:textId="3DE1144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E78119" w14:textId="60F743A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50522D" w14:textId="3D5D4CA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6D8E18" w14:textId="5D58A14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F11167" w14:textId="7EC80BE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7262BA80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8BA740" w14:textId="087A2CD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C1653" w14:textId="7ED3C95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1119FC" w14:textId="08EC52E4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1EBC5A" w14:textId="3F5225E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2CA071" w14:textId="2C2FB39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13B710" w14:textId="5B7E403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3003AC56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99AA99" w14:textId="5217900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9137" w14:textId="1DE0483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F9B875" w14:textId="6D349EC9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Пролетарская, д. 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26334C" w14:textId="4D846E6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8ADFCB" w14:textId="3D09E52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B8723F" w14:textId="1573466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E4573F" w:rsidRPr="00E4573F" w14:paraId="3F27BF5A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723BB" w14:textId="6CFCEE1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27128" w14:textId="403EC9E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BFC85" w14:textId="16BC7A6F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F37739" w14:textId="6C8C1F5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3197AD" w14:textId="3FA7CFB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94BD1D" w14:textId="0260493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42A2026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4B3E9" w14:textId="3E463C1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6F824" w14:textId="43D3B88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FA58B7" w14:textId="57B1C01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2A43F1" w14:textId="569B0FB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E7D37C3" w14:textId="23D8B08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D10B0E" w14:textId="42E48EA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3A01AB1A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434651" w14:textId="277B716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78E7" w14:textId="2C5AA2D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4409D8" w14:textId="59228B3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3A415D" w14:textId="15B7BC4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EA78D5" w14:textId="4AF9912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2A68C3" w14:textId="5540885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40F2903F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0DC901" w14:textId="45BA67B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0CEC" w14:textId="2C266B8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2D8065" w14:textId="1D44AA6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Северная, д. 12а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A3612E" w14:textId="44BE918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D40E49" w14:textId="634231A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34C190" w14:textId="27BA3D0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E4573F" w:rsidRPr="00E4573F" w14:paraId="37B6F944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4A00C" w14:textId="1B29B58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BA0F" w14:textId="58F8B85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0AB926" w14:textId="6E4A2C4C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6DCFA2" w14:textId="5DE11E6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2C331D2" w14:textId="7D788FA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5B396E" w14:textId="2EC418D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71A3EC54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858A69" w14:textId="2A25613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B966A" w14:textId="58C4E3A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664A28" w14:textId="2E925B9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37CA42" w14:textId="2057A6F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5704D8" w14:textId="152B5F9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619528" w14:textId="33F923F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28306A95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E59B0" w14:textId="770F7A2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3827E" w14:textId="145F70A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1CF2C" w14:textId="3FD1878D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95BC0E" w14:textId="5DAD13E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5C1C3B" w14:textId="3BFF1BF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B3F7A6" w14:textId="77E6190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1E7DA9F0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759059" w14:textId="27CD4D8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8558" w14:textId="2C7102A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1B40BB" w14:textId="644A0D2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8F35E0" w14:textId="53E0FA9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12BA9A" w14:textId="44E0B3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8D72E7" w14:textId="515B921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3550549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ED217F" w14:textId="0A252D4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DFA7" w14:textId="068031B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D2CD54" w14:textId="07E87934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1BEA2E" w14:textId="78F9D70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F3B850" w14:textId="7B43437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F2811F" w14:textId="40FF4C5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6CFC1C65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CAB00C" w14:textId="4F47F8A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0B239" w14:textId="7EFFF9E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203D6" w14:textId="7C7E6B0C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569D506" w14:textId="23BC256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1E2E6F" w14:textId="5E7FD1F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E825BA" w14:textId="1D20D8B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14</w:t>
            </w:r>
          </w:p>
        </w:tc>
      </w:tr>
      <w:tr w:rsidR="00E4573F" w:rsidRPr="00E4573F" w14:paraId="03724B12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DA4801" w14:textId="171C01E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04D6" w14:textId="3D238E4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0B619A" w14:textId="18DD9D2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AC454E" w14:textId="03F2C64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EBC4FD" w14:textId="68A7EC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F0D6EF" w14:textId="1025901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2E6F68BA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B6A683" w14:textId="2881DAD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D98A" w14:textId="1817096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C56D3" w14:textId="08E39DE5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39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EBD8BC" w14:textId="13ADECB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E67658" w14:textId="0D19210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656E3D6" w14:textId="0C146B2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18</w:t>
            </w:r>
          </w:p>
        </w:tc>
      </w:tr>
      <w:tr w:rsidR="00E4573F" w:rsidRPr="00E4573F" w14:paraId="2F88D093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117533" w14:textId="18B4BDA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DFE5" w14:textId="46D0575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9F4125" w14:textId="1F2D05CD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92D09B" w14:textId="125FB8B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598B93" w14:textId="1813AD0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4C41E5" w14:textId="065FEA5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2EDE0F4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65DD6" w14:textId="68DD545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AAB1" w14:textId="41B34A7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B31ADF" w14:textId="1D445860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1ABD4C" w14:textId="7D3D5AA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DCCFC0" w14:textId="45E1CFF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E1AA2A3" w14:textId="28AD313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E4573F" w:rsidRPr="00E4573F" w14:paraId="09256EF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DA669" w14:textId="0DF953D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CEC7" w14:textId="163BC6D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3A90D2" w14:textId="61FF189D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Советская, д. 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D28AC1" w14:textId="35CCB32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21C602" w14:textId="02F327B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AB627E7" w14:textId="1746EF1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1C325232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1F7782" w14:textId="311133F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BEBF" w14:textId="0E47EE4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FA7D6D" w14:textId="126032A7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AAA8D9" w14:textId="0900E4D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B1C5609" w14:textId="454694A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1D82DF" w14:textId="1750125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4401AF03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80FF2" w14:textId="7C03900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89133" w14:textId="788C571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474D02" w14:textId="0F83EE90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622CC1" w14:textId="0256C1A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5BB8AA" w14:textId="3FC1C55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C80F5A" w14:textId="75DC4F2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22F8D5A2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E50A39" w14:textId="2FB93BB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627E4" w14:textId="3AF68DB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F520FA" w14:textId="5363BF2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проезд Молодёжный, д. 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FF1E23" w14:textId="554FDF1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C3426B7" w14:textId="07BBFF4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BE1A05" w14:textId="1FD6345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67D0F4A1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87AF3" w14:textId="7034363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809E" w14:textId="1FA65B8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FD3B0" w14:textId="34A87DBA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Пионерская, д. 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58D9CF" w14:textId="742E2A6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EA8AFFE" w14:textId="523C555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747C4A" w14:textId="77A289B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2EFACBA1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5A4D8" w14:textId="1E11B7C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2F0" w14:textId="4C12F60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BDD51" w14:textId="3EEC248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Почтовая, д. 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6634E1" w14:textId="2A1DB95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078E61" w14:textId="6FA3376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EDF5C7" w14:textId="31899CA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E4573F" w:rsidRPr="00E4573F" w14:paraId="6C261B1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62AE63" w14:textId="28C4EDD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F011" w14:textId="0E765C0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AEAFCB" w14:textId="0441643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Парковская, д. 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9ABCB6" w14:textId="515C054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467446" w14:textId="639094B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5E77953" w14:textId="074B79A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77DBD8DF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A85E5" w14:textId="25E53E0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66C1" w14:textId="6DB4D2A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B5B54E" w14:textId="5BADAB41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F95E36" w14:textId="5242C03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9FEE3E" w14:textId="3CA578A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83BC4E" w14:textId="7585C97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772A199F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BC95D" w14:textId="668A569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D36B" w14:textId="4D0147C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39986" w14:textId="308FB554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переулок Бежецкий,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4561A7" w14:textId="65D4045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C01171" w14:textId="3312B8D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6A0AB8" w14:textId="288F9C8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485C018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25CE5E" w14:textId="6429690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AB50" w14:textId="452B565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AFA9F" w14:textId="142C33C1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AD8872" w14:textId="11B891E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58395B" w14:textId="704B15C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19D3DE3" w14:textId="2873971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7</w:t>
            </w:r>
          </w:p>
        </w:tc>
      </w:tr>
      <w:tr w:rsidR="00E4573F" w:rsidRPr="00E4573F" w14:paraId="4106D5BA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B3B6F8" w14:textId="23AE060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F0588" w14:textId="2A9B1DA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043082" w14:textId="7ECA3D97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C5DFF8" w14:textId="70C2C34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2DE06B" w14:textId="0B90750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10752F8" w14:textId="757931B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00FED32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420E1F" w14:textId="662A435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49508" w14:textId="1BCE047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75F840" w14:textId="2FA9B8D3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C16666" w14:textId="7ACB667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8224E8" w14:textId="3FE6445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CEA78E" w14:textId="45750ED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151017E3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7F7A1" w14:textId="7E67142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3C19E" w14:textId="498DE67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79F72" w14:textId="1D2450F2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Красноармейская, д. 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FC921C" w14:textId="6827E3F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7E10C4" w14:textId="7FD7A8C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9560BD1" w14:textId="36C68A4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7407F2DC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711378" w14:textId="537E4144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49850" w14:textId="63CEC3D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543E56" w14:textId="154202AC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Колхозная, д. 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7E813B9" w14:textId="5D623042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49A009" w14:textId="0F737DF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8D4E77" w14:textId="79B450A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4573F" w:rsidRPr="00E4573F" w14:paraId="524F1BD8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FCD4A2" w14:textId="2D9AA0A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4EA6" w14:textId="0E3BBE7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B423A0" w14:textId="206D4126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C78B7E" w14:textId="1AE23B8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3F167F" w14:textId="5CB531B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44EE90B" w14:textId="158849E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08732E31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EC06EF" w14:textId="2011DD1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2D404" w14:textId="250686E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1C8B73" w14:textId="1A691F4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1E8722" w14:textId="741284E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F32DA5A" w14:textId="2E404AE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EF6E9B" w14:textId="2888E8C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3CF5A48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BFC745" w14:textId="685AAA1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881E" w14:textId="067294E1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0ECFE0" w14:textId="4DE1C3C7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498A36" w14:textId="058284F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47F82F" w14:textId="7385BC6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708F040" w14:textId="275718C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E4573F" w:rsidRPr="00E4573F" w14:paraId="64B6302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B5FB14" w14:textId="793B46A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09E6" w14:textId="74C6355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7EC260" w14:textId="69209317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F3C699" w14:textId="7B33BDC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16C0BD" w14:textId="6C99C8B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1ECCE61" w14:textId="535E2EC8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E4573F" w:rsidRPr="00E4573F" w14:paraId="3236A633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627554" w14:textId="72129E3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E897" w14:textId="72F9D80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56B0DD" w14:textId="21B7C57B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21а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CBD71E" w14:textId="0B04C1D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0862A8" w14:textId="62B69DF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BD88D1" w14:textId="5F359A1A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3228B3B9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92B822" w14:textId="4F4D195F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EE6BE" w14:textId="75E2251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пгт. Максатиха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6BA34" w14:textId="221FB748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Times New Roman"/>
                <w:sz w:val="18"/>
                <w:szCs w:val="18"/>
              </w:rPr>
              <w:t>ул. Железнодорожная, д. 43а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0B212B1" w14:textId="508DAF8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83D3D0" w14:textId="12D66266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619F49" w14:textId="2665C36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E4573F" w:rsidRPr="00E4573F" w14:paraId="029E12F1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8391F4" w14:textId="5BD3268E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1DFF" w14:textId="2F92EFDD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22B01A" w14:textId="35C71674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AC803" w14:textId="66936DA9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67EA83" w14:textId="4589A4D7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59C921C" w14:textId="2906AFE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E4573F" w:rsidRPr="00E4573F" w14:paraId="781A647E" w14:textId="77777777" w:rsidTr="00E4573F">
        <w:trPr>
          <w:trHeight w:val="2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496811" w14:textId="4E7AF5A5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A16B6" w14:textId="1EDA804B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B64057" w14:textId="31B53D0E" w:rsidR="00E4573F" w:rsidRPr="00E4573F" w:rsidRDefault="00E4573F" w:rsidP="00E4573F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Times New Roman"/>
                <w:color w:val="000000"/>
                <w:sz w:val="18"/>
                <w:szCs w:val="18"/>
                <w:lang w:eastAsia="ru-RU"/>
              </w:rPr>
              <w:t>ул. Мира, д.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BCF1A74" w14:textId="40E2DF43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дрова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36AD9B" w14:textId="4C85B860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газовое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AEE880" w14:textId="0096BDBC" w:rsidR="00E4573F" w:rsidRPr="00E4573F" w:rsidRDefault="00E4573F" w:rsidP="00E4573F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</w:tbl>
    <w:p w14:paraId="25EFC147" w14:textId="77777777" w:rsidR="00891114" w:rsidRPr="005263FC" w:rsidRDefault="00891114" w:rsidP="0089111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/>
          <w:sz w:val="16"/>
          <w:szCs w:val="16"/>
        </w:rPr>
      </w:pPr>
      <w:bookmarkStart w:id="299" w:name="_Toc34466658"/>
      <w:bookmarkEnd w:id="298"/>
    </w:p>
    <w:p w14:paraId="1DB72DF7" w14:textId="1E9DC733" w:rsidR="007C4F42" w:rsidRPr="0047203A" w:rsidRDefault="00FB1C2E" w:rsidP="008600A4">
      <w:pPr>
        <w:pStyle w:val="1f1"/>
        <w:spacing w:line="264" w:lineRule="auto"/>
        <w:ind w:firstLine="0"/>
        <w:rPr>
          <w:rFonts w:ascii="Trebuchet MS" w:hAnsi="Trebuchet MS"/>
          <w:sz w:val="22"/>
          <w:szCs w:val="22"/>
        </w:rPr>
      </w:pPr>
      <w:bookmarkStart w:id="300" w:name="_Toc203488802"/>
      <w:r>
        <w:rPr>
          <w:rFonts w:ascii="Trebuchet MS" w:hAnsi="Trebuchet MS"/>
          <w:sz w:val="22"/>
          <w:szCs w:val="22"/>
        </w:rPr>
        <w:t xml:space="preserve">7.2 </w:t>
      </w:r>
      <w:r w:rsidR="007C4F42" w:rsidRPr="0047203A">
        <w:rPr>
          <w:rFonts w:ascii="Trebuchet MS" w:hAnsi="Trebuchet MS"/>
          <w:sz w:val="22"/>
          <w:szCs w:val="22"/>
        </w:rPr>
        <w:t>Описание текущей ситуации, связанной с ранее принятыми в соответствии с законодательством Российской Федерации об электроэнергетике решениями об отнесении генерирующих объектов к генерирующим объектам, мощность которых поставляется в вынужденном режиме в целях обеспечения надежного теплоснабжения потребителей</w:t>
      </w:r>
      <w:bookmarkEnd w:id="299"/>
      <w:bookmarkEnd w:id="300"/>
    </w:p>
    <w:p w14:paraId="4E6DAAB1" w14:textId="03F39D59" w:rsidR="00195044" w:rsidRPr="00DE638C" w:rsidRDefault="008600A4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301" w:name="_Hlk165018336"/>
      <w:r w:rsidRPr="008E36E5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="00FB5D5E"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Pr="008E36E5">
        <w:rPr>
          <w:rFonts w:ascii="Trebuchet MS" w:eastAsia="Times New Roman" w:hAnsi="Trebuchet MS" w:cs="Times New Roman"/>
          <w:spacing w:val="-5"/>
        </w:rPr>
        <w:t xml:space="preserve"> отсутствуют генерирующие объекты, электрическая мощность которых поставляется в вынужденном режиме в целях обеспечения надежного теплоснабжения потребителей, перечень которых установлен </w:t>
      </w:r>
      <w:bookmarkEnd w:id="301"/>
      <w:r w:rsidR="00195044" w:rsidRPr="008E36E5">
        <w:rPr>
          <w:rFonts w:ascii="Trebuchet MS" w:eastAsia="Times New Roman" w:hAnsi="Trebuchet MS" w:cs="Times New Roman"/>
          <w:spacing w:val="-5"/>
        </w:rPr>
        <w:t>распоряжениями Правительства РФ от 14.11.2019 № 2689-р, от 31.12.2020 N 3700-р, от 05.06.2024 N 1421-р и от 10.01.2025 N 4-р на период 2025-2028 гг.</w:t>
      </w:r>
    </w:p>
    <w:p w14:paraId="6FD05FED" w14:textId="77777777" w:rsidR="00E4573F" w:rsidRPr="00DE638C" w:rsidRDefault="00E4573F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1F7C1DB6" w14:textId="77777777" w:rsidR="00E4573F" w:rsidRPr="00DE638C" w:rsidRDefault="00E4573F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789BAD8" w14:textId="603A33AC" w:rsidR="008474CA" w:rsidRPr="00891114" w:rsidRDefault="008474CA" w:rsidP="008474CA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031FBE7F" w14:textId="01FF0349" w:rsidR="007C4F42" w:rsidRPr="0047203A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02" w:name="_Toc34466659"/>
      <w:bookmarkStart w:id="303" w:name="_Toc203488803"/>
      <w:r>
        <w:rPr>
          <w:rFonts w:ascii="Trebuchet MS" w:hAnsi="Trebuchet MS"/>
          <w:sz w:val="22"/>
          <w:szCs w:val="22"/>
        </w:rPr>
        <w:lastRenderedPageBreak/>
        <w:t xml:space="preserve">7.3 </w:t>
      </w:r>
      <w:r w:rsidR="007C4F42" w:rsidRPr="0047203A">
        <w:rPr>
          <w:rFonts w:ascii="Trebuchet MS" w:hAnsi="Trebuchet MS"/>
          <w:sz w:val="22"/>
          <w:szCs w:val="22"/>
        </w:rPr>
        <w:t>Анализ надежности и качества теплоснабжения для случаев отнесения генерирующего объекта к объектам, вывод которых из эксплуатации может привести к нарушению надежности теплоснабжения (при отнесении такого генерирующего объекта к объектам, электрическая мощность которых поставляется в вынужденном режиме в целях обеспечения надежного теплоснабжения потребителей, в соответствующем году долгосрочного конкурентного отбора мощности на оптовом рынке электрической энергии (мощности) на соответствующий период), в соответствии с методическими указаниями по разработке схем теплоснабжения</w:t>
      </w:r>
      <w:bookmarkEnd w:id="302"/>
      <w:bookmarkEnd w:id="303"/>
    </w:p>
    <w:p w14:paraId="34557657" w14:textId="26332E8D" w:rsidR="00D8622F" w:rsidRDefault="008600A4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="00FB5D5E"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Pr="008E36E5">
        <w:rPr>
          <w:rFonts w:ascii="Trebuchet MS" w:eastAsia="Times New Roman" w:hAnsi="Trebuchet MS" w:cs="Times New Roman"/>
          <w:spacing w:val="-5"/>
        </w:rPr>
        <w:t xml:space="preserve"> отсутствуют генерирующие объекты, электрическая мощность которых поставляется в вынужденном режиме в целях обеспечения надежного теплоснабжения потребителей, перечень которых установлен </w:t>
      </w:r>
      <w:r w:rsidR="00195044" w:rsidRPr="008E36E5">
        <w:rPr>
          <w:rFonts w:ascii="Trebuchet MS" w:eastAsia="Times New Roman" w:hAnsi="Trebuchet MS" w:cs="Times New Roman"/>
          <w:spacing w:val="-5"/>
        </w:rPr>
        <w:t>распоряжениями Правительства РФ от 14.11.2019 № 2689-р, от 31.12.2020 N 3700-р, от 05.06.2024 N 1421-р и от 10.01.2025 N 4-р на период 2025-2028 гг.</w:t>
      </w:r>
    </w:p>
    <w:p w14:paraId="6BAE2CB7" w14:textId="77777777" w:rsidR="001758FF" w:rsidRDefault="001758FF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0B674AD" w14:textId="7161C85E" w:rsidR="007C4F42" w:rsidRPr="0047203A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04" w:name="_Toc34466660"/>
      <w:bookmarkStart w:id="305" w:name="_Toc203488804"/>
      <w:r>
        <w:rPr>
          <w:rFonts w:ascii="Trebuchet MS" w:hAnsi="Trebuchet MS"/>
          <w:sz w:val="22"/>
          <w:szCs w:val="22"/>
        </w:rPr>
        <w:t xml:space="preserve">7.4 </w:t>
      </w:r>
      <w:r w:rsidR="007C4F42" w:rsidRPr="0047203A">
        <w:rPr>
          <w:rFonts w:ascii="Trebuchet MS" w:hAnsi="Trebuchet MS"/>
          <w:sz w:val="22"/>
          <w:szCs w:val="22"/>
        </w:rPr>
        <w:t>Обоснование предлагаемых для строительства источников тепловой энергии, функционирующих в режиме комбинированной выработки электрической и тепловой энергии, для обеспечения перспективных тепловых нагрузок.</w:t>
      </w:r>
      <w:bookmarkEnd w:id="304"/>
      <w:bookmarkEnd w:id="305"/>
    </w:p>
    <w:p w14:paraId="74A695B5" w14:textId="3A53A8E3" w:rsidR="00195044" w:rsidRDefault="00195044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 xml:space="preserve">Строительство источников тепловой энергии с комбинированной выработкой тепловой и электрической энергии для обеспечения перспективных тепловых нагрузок на расчетный период действия «Схемы теплоснабжения» </w:t>
      </w:r>
      <w:r w:rsidR="00232C4F" w:rsidRPr="00232C4F">
        <w:rPr>
          <w:rFonts w:ascii="Trebuchet MS" w:eastAsia="Times New Roman" w:hAnsi="Trebuchet MS" w:cs="Times New Roman"/>
          <w:spacing w:val="-5"/>
        </w:rPr>
        <w:t>не предусматривается</w:t>
      </w:r>
      <w:r w:rsidRPr="008E36E5">
        <w:rPr>
          <w:rFonts w:ascii="Trebuchet MS" w:eastAsia="Times New Roman" w:hAnsi="Trebuchet MS" w:cs="Times New Roman"/>
          <w:spacing w:val="-5"/>
        </w:rPr>
        <w:t>.</w:t>
      </w:r>
      <w:r w:rsidRPr="0047203A">
        <w:rPr>
          <w:rFonts w:ascii="Trebuchet MS" w:eastAsia="Times New Roman" w:hAnsi="Trebuchet MS" w:cs="Times New Roman"/>
          <w:spacing w:val="-5"/>
        </w:rPr>
        <w:t xml:space="preserve"> </w:t>
      </w:r>
    </w:p>
    <w:p w14:paraId="3104C51C" w14:textId="77777777" w:rsidR="00232C4F" w:rsidRPr="00195044" w:rsidRDefault="00232C4F" w:rsidP="001950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187CCCBD" w14:textId="43951CC9" w:rsidR="007C4F42" w:rsidRPr="0047203A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06" w:name="_Toc34466661"/>
      <w:bookmarkStart w:id="307" w:name="_Toc203488805"/>
      <w:r>
        <w:rPr>
          <w:rFonts w:ascii="Trebuchet MS" w:hAnsi="Trebuchet MS"/>
          <w:sz w:val="22"/>
          <w:szCs w:val="22"/>
        </w:rPr>
        <w:t xml:space="preserve">7.5 </w:t>
      </w:r>
      <w:r w:rsidR="007C4F42" w:rsidRPr="0047203A">
        <w:rPr>
          <w:rFonts w:ascii="Trebuchet MS" w:hAnsi="Trebuchet MS"/>
          <w:sz w:val="22"/>
          <w:szCs w:val="22"/>
        </w:rPr>
        <w:t>Обоснование предлагаемых для реконструкции и (или) модернизации действующих источников тепловой энергии, функционирующих в режиме комбинированной выработки электрической и тепловой энергии, для обеспечения перспективных приростов тепловых нагрузок</w:t>
      </w:r>
      <w:bookmarkEnd w:id="306"/>
      <w:bookmarkEnd w:id="307"/>
    </w:p>
    <w:p w14:paraId="06C7394B" w14:textId="1FF0EBDD" w:rsidR="00AC4369" w:rsidRPr="0047203A" w:rsidRDefault="007C4F42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>Реконструкция</w:t>
      </w:r>
      <w:r w:rsidR="00B960E9" w:rsidRPr="008E36E5">
        <w:rPr>
          <w:rFonts w:ascii="Trebuchet MS" w:eastAsia="Times New Roman" w:hAnsi="Trebuchet MS" w:cs="Times New Roman"/>
          <w:spacing w:val="-5"/>
        </w:rPr>
        <w:t xml:space="preserve"> и (или) модернизация</w:t>
      </w:r>
      <w:r w:rsidRPr="008E36E5">
        <w:rPr>
          <w:rFonts w:ascii="Trebuchet MS" w:eastAsia="Times New Roman" w:hAnsi="Trebuchet MS" w:cs="Times New Roman"/>
          <w:spacing w:val="-5"/>
        </w:rPr>
        <w:t xml:space="preserve"> действующих источников тепловой энергии с комбинированной выработкой тепловой и электрической энергии для обеспечения перспективных тепловых нагрузок на расчетный период не планируется. Источники тепловой энергии, функционирующие в режиме комбинированной выработки электрической и тепловой энергии на территории </w:t>
      </w:r>
      <w:r w:rsidR="00232C4F">
        <w:rPr>
          <w:rFonts w:ascii="Trebuchet MS" w:eastAsia="Times New Roman" w:hAnsi="Trebuchet MS" w:cs="Times New Roman"/>
          <w:spacing w:val="-5"/>
        </w:rPr>
        <w:t>Максатихинского</w:t>
      </w:r>
      <w:r w:rsidR="00232C4F"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округа,</w:t>
      </w:r>
      <w:r w:rsidRPr="008E36E5">
        <w:rPr>
          <w:rFonts w:ascii="Trebuchet MS" w:eastAsia="Times New Roman" w:hAnsi="Trebuchet MS" w:cs="Times New Roman"/>
          <w:spacing w:val="-5"/>
        </w:rPr>
        <w:t xml:space="preserve"> отсутствуют.</w:t>
      </w:r>
    </w:p>
    <w:p w14:paraId="23EDA26D" w14:textId="09F5FA11" w:rsidR="007C4F42" w:rsidRPr="0047203A" w:rsidRDefault="00272DB4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47203A">
        <w:rPr>
          <w:rFonts w:ascii="Trebuchet MS" w:eastAsia="Times New Roman" w:hAnsi="Trebuchet MS" w:cs="Times New Roman"/>
          <w:spacing w:val="-5"/>
        </w:rPr>
        <w:t>При необходимости</w:t>
      </w:r>
      <w:r w:rsidR="00D8622F" w:rsidRPr="0047203A">
        <w:rPr>
          <w:rFonts w:ascii="Trebuchet MS" w:eastAsia="Times New Roman" w:hAnsi="Trebuchet MS" w:cs="Times New Roman"/>
          <w:spacing w:val="-5"/>
        </w:rPr>
        <w:t xml:space="preserve"> п</w:t>
      </w:r>
      <w:r w:rsidR="007C4F42" w:rsidRPr="0047203A">
        <w:rPr>
          <w:rFonts w:ascii="Trebuchet MS" w:eastAsia="Times New Roman" w:hAnsi="Trebuchet MS" w:cs="Times New Roman"/>
          <w:spacing w:val="-5"/>
        </w:rPr>
        <w:t xml:space="preserve">ерспективные потребители тепловой нагрузки будут обеспечиваться тепловой энергией от </w:t>
      </w:r>
      <w:r w:rsidR="00AC4369" w:rsidRPr="0047203A">
        <w:rPr>
          <w:rFonts w:ascii="Trebuchet MS" w:eastAsia="Times New Roman" w:hAnsi="Trebuchet MS" w:cs="Times New Roman"/>
          <w:spacing w:val="-5"/>
        </w:rPr>
        <w:t>отопительных</w:t>
      </w:r>
      <w:r w:rsidR="007520E1" w:rsidRPr="0047203A">
        <w:rPr>
          <w:rFonts w:ascii="Trebuchet MS" w:eastAsia="Times New Roman" w:hAnsi="Trebuchet MS" w:cs="Times New Roman"/>
          <w:spacing w:val="-5"/>
        </w:rPr>
        <w:t xml:space="preserve"> </w:t>
      </w:r>
      <w:r w:rsidR="007C4F42" w:rsidRPr="0047203A">
        <w:rPr>
          <w:rFonts w:ascii="Trebuchet MS" w:eastAsia="Times New Roman" w:hAnsi="Trebuchet MS" w:cs="Times New Roman"/>
          <w:spacing w:val="-5"/>
        </w:rPr>
        <w:t>источников тепловой энергии</w:t>
      </w:r>
      <w:r w:rsidR="00E4573F" w:rsidRPr="00E4573F">
        <w:rPr>
          <w:rFonts w:ascii="Trebuchet MS" w:eastAsia="Times New Roman" w:hAnsi="Trebuchet MS" w:cs="Times New Roman"/>
          <w:spacing w:val="-5"/>
        </w:rPr>
        <w:t xml:space="preserve"> </w:t>
      </w:r>
      <w:r w:rsidR="00E4573F">
        <w:rPr>
          <w:rFonts w:ascii="Trebuchet MS" w:eastAsia="Times New Roman" w:hAnsi="Trebuchet MS" w:cs="Times New Roman"/>
          <w:spacing w:val="-5"/>
        </w:rPr>
        <w:t>в границах радиусов теплоснабжения</w:t>
      </w:r>
      <w:r w:rsidR="00AC4369" w:rsidRPr="0047203A">
        <w:rPr>
          <w:rFonts w:ascii="Trebuchet MS" w:eastAsia="Times New Roman" w:hAnsi="Trebuchet MS" w:cs="Times New Roman"/>
          <w:spacing w:val="-5"/>
        </w:rPr>
        <w:t>.</w:t>
      </w:r>
    </w:p>
    <w:p w14:paraId="2C0A7CA2" w14:textId="77777777" w:rsidR="00B960E9" w:rsidRPr="0047203A" w:rsidRDefault="00B960E9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6E7D0191" w14:textId="5E729014" w:rsidR="007C4F42" w:rsidRPr="0047203A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08" w:name="_Toc34466662"/>
      <w:bookmarkStart w:id="309" w:name="_Toc203488806"/>
      <w:r>
        <w:rPr>
          <w:rFonts w:ascii="Trebuchet MS" w:hAnsi="Trebuchet MS"/>
          <w:sz w:val="22"/>
          <w:szCs w:val="22"/>
        </w:rPr>
        <w:t xml:space="preserve">7.6 </w:t>
      </w:r>
      <w:r w:rsidR="007C4F42" w:rsidRPr="0047203A">
        <w:rPr>
          <w:rFonts w:ascii="Trebuchet MS" w:hAnsi="Trebuchet MS"/>
          <w:sz w:val="22"/>
          <w:szCs w:val="22"/>
        </w:rPr>
        <w:t>Обоснование предложений по переоборудованию котельных в источники тепловой энергии, функционирующие в режиме комбинированной выработки электрической и тепловой энергии, с выработкой электроэнергии на собственные нужды теплоснабжающей организации в отношении источника тепловой энергии, на базе существующих и перспективных тепловых нагрузок</w:t>
      </w:r>
      <w:bookmarkEnd w:id="308"/>
      <w:bookmarkEnd w:id="309"/>
    </w:p>
    <w:p w14:paraId="4CB20CF0" w14:textId="07AECFDE" w:rsidR="007C4F42" w:rsidRPr="0047203A" w:rsidRDefault="007520E1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47203A">
        <w:rPr>
          <w:rFonts w:ascii="Trebuchet MS" w:eastAsia="Times New Roman" w:hAnsi="Trebuchet MS" w:cs="Times New Roman"/>
          <w:spacing w:val="-5"/>
        </w:rPr>
        <w:t xml:space="preserve">Предложений по переоборудованию котельных в источники тепловой энергии, функционирующие в режиме комбинированной выработки электрической и тепловой энергии, не поступало. </w:t>
      </w:r>
    </w:p>
    <w:p w14:paraId="49A98275" w14:textId="77777777" w:rsidR="008600A4" w:rsidRPr="0047203A" w:rsidRDefault="008600A4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B03E55E" w14:textId="4F2ACCB3" w:rsidR="007C4F42" w:rsidRPr="0047203A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10" w:name="_Toc34466663"/>
      <w:bookmarkStart w:id="311" w:name="_Toc203488807"/>
      <w:r>
        <w:rPr>
          <w:rFonts w:ascii="Trebuchet MS" w:hAnsi="Trebuchet MS"/>
          <w:sz w:val="22"/>
          <w:szCs w:val="22"/>
        </w:rPr>
        <w:t xml:space="preserve">7.7 </w:t>
      </w:r>
      <w:r w:rsidR="007C4F42" w:rsidRPr="0047203A">
        <w:rPr>
          <w:rFonts w:ascii="Trebuchet MS" w:hAnsi="Trebuchet MS"/>
          <w:sz w:val="22"/>
          <w:szCs w:val="22"/>
        </w:rPr>
        <w:t>Обоснование предлагаемых для реконструкции и (или) модернизации котельных с увеличением зоны их действия путем включения в нее зон действия существующих источников тепловой энергии</w:t>
      </w:r>
      <w:bookmarkEnd w:id="310"/>
      <w:bookmarkEnd w:id="311"/>
    </w:p>
    <w:p w14:paraId="5A0C3620" w14:textId="4CB89543" w:rsidR="00675940" w:rsidRPr="008E36E5" w:rsidRDefault="00675940" w:rsidP="00EB68AE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312" w:name="_Hlk65565103"/>
      <w:r w:rsidRPr="008E36E5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="00FB5D5E"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="001C3C69" w:rsidRPr="008E36E5">
        <w:rPr>
          <w:rFonts w:ascii="Trebuchet MS" w:eastAsia="Times New Roman" w:hAnsi="Trebuchet MS" w:cs="Times New Roman"/>
          <w:spacing w:val="-5"/>
        </w:rPr>
        <w:t xml:space="preserve"> </w:t>
      </w:r>
      <w:r w:rsidRPr="008E36E5">
        <w:rPr>
          <w:rFonts w:ascii="Trebuchet MS" w:eastAsia="Times New Roman" w:hAnsi="Trebuchet MS" w:cs="Times New Roman"/>
          <w:spacing w:val="-5"/>
        </w:rPr>
        <w:t>увеличение зон действия централизованных источников теплоснабжения путем включения в них зон действия существующих источников тепловой энергии не планируется.</w:t>
      </w:r>
    </w:p>
    <w:bookmarkEnd w:id="312"/>
    <w:p w14:paraId="7C5B9BEE" w14:textId="305785EE" w:rsidR="00A05965" w:rsidRPr="00B42897" w:rsidRDefault="00A45BF2" w:rsidP="00A05965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theme="minorHAnsi"/>
          <w:spacing w:val="-5"/>
        </w:rPr>
      </w:pPr>
      <w:r w:rsidRPr="008E36E5">
        <w:rPr>
          <w:rFonts w:ascii="Trebuchet MS" w:eastAsia="Times New Roman" w:hAnsi="Trebuchet MS" w:cstheme="minorHAnsi"/>
          <w:spacing w:val="-5"/>
        </w:rPr>
        <w:lastRenderedPageBreak/>
        <w:t>В таблице 7.7.1 представлены данные по объему</w:t>
      </w:r>
      <w:r w:rsidR="00232C4F">
        <w:rPr>
          <w:rFonts w:ascii="Trebuchet MS" w:eastAsia="Times New Roman" w:hAnsi="Trebuchet MS" w:cstheme="minorHAnsi"/>
          <w:spacing w:val="-5"/>
        </w:rPr>
        <w:t xml:space="preserve"> строительства, </w:t>
      </w:r>
      <w:r w:rsidR="00E21DF8" w:rsidRPr="008E36E5">
        <w:rPr>
          <w:rFonts w:ascii="Trebuchet MS" w:eastAsia="Times New Roman" w:hAnsi="Trebuchet MS" w:cstheme="minorHAnsi"/>
          <w:spacing w:val="-5"/>
        </w:rPr>
        <w:t>модернизации</w:t>
      </w:r>
      <w:r w:rsidR="00A05965" w:rsidRPr="008E36E5">
        <w:rPr>
          <w:rFonts w:ascii="Trebuchet MS" w:eastAsia="Times New Roman" w:hAnsi="Trebuchet MS" w:cstheme="minorHAnsi"/>
          <w:spacing w:val="-5"/>
        </w:rPr>
        <w:t>, реконструкции</w:t>
      </w:r>
      <w:r w:rsidR="00E21DF8" w:rsidRPr="008E36E5">
        <w:rPr>
          <w:rFonts w:ascii="Trebuchet MS" w:eastAsia="Times New Roman" w:hAnsi="Trebuchet MS" w:cstheme="minorHAnsi"/>
          <w:spacing w:val="-5"/>
        </w:rPr>
        <w:t xml:space="preserve"> </w:t>
      </w:r>
      <w:r w:rsidR="00623A0F" w:rsidRPr="008E36E5">
        <w:rPr>
          <w:rFonts w:ascii="Trebuchet MS" w:eastAsia="Times New Roman" w:hAnsi="Trebuchet MS" w:cstheme="minorHAnsi"/>
          <w:spacing w:val="-5"/>
        </w:rPr>
        <w:t>и</w:t>
      </w:r>
      <w:r w:rsidR="008E36E5" w:rsidRPr="008E36E5">
        <w:rPr>
          <w:rFonts w:ascii="Trebuchet MS" w:eastAsia="Times New Roman" w:hAnsi="Trebuchet MS" w:cstheme="minorHAnsi"/>
          <w:spacing w:val="-5"/>
        </w:rPr>
        <w:t xml:space="preserve"> (или)</w:t>
      </w:r>
      <w:r w:rsidR="00623A0F" w:rsidRPr="008E36E5">
        <w:rPr>
          <w:rFonts w:ascii="Trebuchet MS" w:eastAsia="Times New Roman" w:hAnsi="Trebuchet MS" w:cstheme="minorHAnsi"/>
          <w:spacing w:val="-5"/>
        </w:rPr>
        <w:t xml:space="preserve"> </w:t>
      </w:r>
      <w:r w:rsidR="00E21DF8" w:rsidRPr="008E36E5">
        <w:rPr>
          <w:rFonts w:ascii="Trebuchet MS" w:eastAsia="Times New Roman" w:hAnsi="Trebuchet MS" w:cstheme="minorHAnsi"/>
          <w:spacing w:val="-5"/>
        </w:rPr>
        <w:t>техническо</w:t>
      </w:r>
      <w:r w:rsidR="00623A0F" w:rsidRPr="008E36E5">
        <w:rPr>
          <w:rFonts w:ascii="Trebuchet MS" w:eastAsia="Times New Roman" w:hAnsi="Trebuchet MS" w:cstheme="minorHAnsi"/>
          <w:spacing w:val="-5"/>
        </w:rPr>
        <w:t>му</w:t>
      </w:r>
      <w:r w:rsidR="00E21DF8" w:rsidRPr="008E36E5">
        <w:rPr>
          <w:rFonts w:ascii="Trebuchet MS" w:eastAsia="Times New Roman" w:hAnsi="Trebuchet MS" w:cstheme="minorHAnsi"/>
          <w:spacing w:val="-5"/>
        </w:rPr>
        <w:t xml:space="preserve"> перевооружению</w:t>
      </w:r>
      <w:r w:rsidRPr="008E36E5">
        <w:rPr>
          <w:rFonts w:ascii="Trebuchet MS" w:eastAsia="Times New Roman" w:hAnsi="Trebuchet MS" w:cstheme="minorHAnsi"/>
          <w:spacing w:val="-5"/>
        </w:rPr>
        <w:t xml:space="preserve"> источников теплоснабжения.</w:t>
      </w:r>
    </w:p>
    <w:p w14:paraId="409D797E" w14:textId="77777777" w:rsidR="00815B96" w:rsidRDefault="00815B96" w:rsidP="00DF73B0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  <w:highlight w:val="green"/>
        </w:rPr>
      </w:pPr>
    </w:p>
    <w:p w14:paraId="744AB5B4" w14:textId="77777777" w:rsidR="009D0C44" w:rsidRPr="000C6F90" w:rsidRDefault="009D0C44" w:rsidP="009D0C44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13" w:name="_Toc203488808"/>
      <w:r>
        <w:rPr>
          <w:rFonts w:ascii="Trebuchet MS" w:hAnsi="Trebuchet MS"/>
          <w:sz w:val="22"/>
          <w:szCs w:val="22"/>
        </w:rPr>
        <w:t xml:space="preserve">7.8 </w:t>
      </w:r>
      <w:r w:rsidRPr="000C6F90">
        <w:rPr>
          <w:rFonts w:ascii="Trebuchet MS" w:hAnsi="Trebuchet MS"/>
          <w:sz w:val="22"/>
          <w:szCs w:val="22"/>
        </w:rPr>
        <w:t>Обоснование предлагаемых для перевода в пиковый режим работы котельных по отношению к источникам тепловой энергии, функционирующим в режиме комбинированной выработки электрической и тепловой энергии</w:t>
      </w:r>
      <w:bookmarkEnd w:id="313"/>
    </w:p>
    <w:p w14:paraId="7129BFE9" w14:textId="1153CF6F" w:rsidR="009D0C44" w:rsidRPr="000C6F90" w:rsidRDefault="009D0C44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 xml:space="preserve">Источников тепловой энергии с комбинированной выработкой тепловой и электрической энергии 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 нет, перевод </w:t>
      </w:r>
      <w:r w:rsidR="00E44DE2" w:rsidRPr="008E36E5">
        <w:rPr>
          <w:rFonts w:ascii="Trebuchet MS" w:eastAsia="Times New Roman" w:hAnsi="Trebuchet MS" w:cs="Times New Roman"/>
          <w:spacing w:val="-5"/>
        </w:rPr>
        <w:t xml:space="preserve">котельных </w:t>
      </w:r>
      <w:r w:rsidRPr="008E36E5">
        <w:rPr>
          <w:rFonts w:ascii="Trebuchet MS" w:eastAsia="Times New Roman" w:hAnsi="Trebuchet MS" w:cs="Times New Roman"/>
          <w:spacing w:val="-5"/>
        </w:rPr>
        <w:t>в пиковый режим работы не требуется.</w:t>
      </w:r>
    </w:p>
    <w:p w14:paraId="69B441DB" w14:textId="77777777" w:rsidR="009D0C44" w:rsidRPr="000C6F90" w:rsidRDefault="009D0C44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434F6445" w14:textId="77777777" w:rsidR="009D0C44" w:rsidRPr="000C6F90" w:rsidRDefault="009D0C44" w:rsidP="009D0C44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14" w:name="_Toc203488809"/>
      <w:r>
        <w:rPr>
          <w:rFonts w:ascii="Trebuchet MS" w:hAnsi="Trebuchet MS"/>
          <w:sz w:val="22"/>
          <w:szCs w:val="22"/>
        </w:rPr>
        <w:t xml:space="preserve">7.9 </w:t>
      </w:r>
      <w:r w:rsidRPr="000C6F90">
        <w:rPr>
          <w:rFonts w:ascii="Trebuchet MS" w:hAnsi="Trebuchet MS"/>
          <w:sz w:val="22"/>
          <w:szCs w:val="22"/>
        </w:rPr>
        <w:t>Обоснование предложений по расширению зон действия действующих источников тепловой энергии, функционирующих в режиме комбинированной выработки электрической и тепловой энергии</w:t>
      </w:r>
      <w:bookmarkEnd w:id="314"/>
    </w:p>
    <w:p w14:paraId="57C6929E" w14:textId="4C637306" w:rsidR="009D0C44" w:rsidRDefault="009D0C44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 xml:space="preserve">Источники тепловой энергии с комбинированной выработкой тепловой и электрической энергии 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 отсутствуют.</w:t>
      </w:r>
    </w:p>
    <w:p w14:paraId="223431A5" w14:textId="77777777" w:rsidR="001758FF" w:rsidRPr="000C6F90" w:rsidRDefault="001758FF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</w:p>
    <w:p w14:paraId="563FE105" w14:textId="77777777" w:rsidR="009D0C44" w:rsidRPr="000C6F90" w:rsidRDefault="009D0C44" w:rsidP="009D0C44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15" w:name="_Toc203488810"/>
      <w:r>
        <w:rPr>
          <w:rFonts w:ascii="Trebuchet MS" w:hAnsi="Trebuchet MS"/>
          <w:sz w:val="22"/>
          <w:szCs w:val="22"/>
        </w:rPr>
        <w:t xml:space="preserve">7.10 </w:t>
      </w:r>
      <w:r w:rsidRPr="000C6F90">
        <w:rPr>
          <w:rFonts w:ascii="Trebuchet MS" w:hAnsi="Trebuchet MS"/>
          <w:sz w:val="22"/>
          <w:szCs w:val="22"/>
        </w:rPr>
        <w:t>Обоснование предлагаемых для вывода в резерв и (или) вывода из эксплуатации котельных при передаче тепловых нагрузок на другие источники тепловой энергии</w:t>
      </w:r>
      <w:bookmarkEnd w:id="315"/>
    </w:p>
    <w:p w14:paraId="68C989E5" w14:textId="3A199482" w:rsidR="00BE6424" w:rsidRPr="00513CA1" w:rsidRDefault="00B54B19" w:rsidP="00BE642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316" w:name="_Hlk203493331"/>
      <w:r w:rsidRPr="00B94520">
        <w:rPr>
          <w:rFonts w:ascii="Trebuchet MS" w:eastAsia="Times New Roman" w:hAnsi="Trebuchet MS" w:cs="Times New Roman"/>
          <w:spacing w:val="-5"/>
        </w:rPr>
        <w:t xml:space="preserve">На перспективу до 2040 года </w:t>
      </w:r>
      <w:r>
        <w:rPr>
          <w:rFonts w:ascii="Trebuchet MS" w:eastAsia="Times New Roman" w:hAnsi="Trebuchet MS" w:cs="Times New Roman"/>
          <w:spacing w:val="-5"/>
        </w:rPr>
        <w:t>предусматривается распределение</w:t>
      </w:r>
      <w:r w:rsidRPr="00B94520">
        <w:rPr>
          <w:rFonts w:ascii="Trebuchet MS" w:eastAsia="Times New Roman" w:hAnsi="Trebuchet MS" w:cs="Times New Roman"/>
          <w:spacing w:val="-5"/>
        </w:rPr>
        <w:t xml:space="preserve"> тепловой нагрузки</w:t>
      </w:r>
      <w:r>
        <w:rPr>
          <w:rFonts w:ascii="Trebuchet MS" w:eastAsia="Times New Roman" w:hAnsi="Trebuchet MS" w:cs="Times New Roman"/>
          <w:spacing w:val="-5"/>
        </w:rPr>
        <w:t xml:space="preserve"> между источниками тепловой энергии</w:t>
      </w:r>
      <w:r w:rsidRPr="00B94520">
        <w:rPr>
          <w:rFonts w:ascii="Trebuchet MS" w:eastAsia="Times New Roman" w:hAnsi="Trebuchet MS" w:cs="Times New Roman"/>
          <w:spacing w:val="-5"/>
        </w:rPr>
        <w:t xml:space="preserve"> в соответствии с</w:t>
      </w:r>
      <w:r w:rsidR="00BE6424" w:rsidRPr="00B94520">
        <w:rPr>
          <w:rFonts w:ascii="Trebuchet MS" w:eastAsia="Times New Roman" w:hAnsi="Trebuchet MS" w:cs="Times New Roman"/>
          <w:spacing w:val="-5"/>
        </w:rPr>
        <w:t xml:space="preserve"> таблицей 7.10.1.</w:t>
      </w:r>
      <w:r w:rsidR="00BE6424">
        <w:rPr>
          <w:rFonts w:ascii="Trebuchet MS" w:eastAsia="Times New Roman" w:hAnsi="Trebuchet MS" w:cs="Times New Roman"/>
          <w:spacing w:val="-5"/>
        </w:rPr>
        <w:t xml:space="preserve"> </w:t>
      </w:r>
    </w:p>
    <w:p w14:paraId="44A56AA2" w14:textId="4A94D88F" w:rsidR="00BE6424" w:rsidRPr="00BE6424" w:rsidRDefault="00BE6424" w:rsidP="00BE6424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14622C">
        <w:rPr>
          <w:rFonts w:ascii="Trebuchet MS" w:hAnsi="Trebuchet MS" w:cs="Times New Roman"/>
          <w:b/>
        </w:rPr>
        <w:t>Таблица 7.10.1 – Перераспределение тепловых нагрузок между источниками тепловой энергии в период 2025-2040 гг.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2410"/>
        <w:gridCol w:w="2119"/>
      </w:tblGrid>
      <w:tr w:rsidR="00BE6424" w:rsidRPr="00E44DE2" w14:paraId="60DAC8B1" w14:textId="77777777" w:rsidTr="00F06319">
        <w:trPr>
          <w:trHeight w:val="20"/>
          <w:tblHeader/>
        </w:trPr>
        <w:tc>
          <w:tcPr>
            <w:tcW w:w="2263" w:type="dxa"/>
            <w:shd w:val="clear" w:color="000000" w:fill="CCFF99"/>
            <w:vAlign w:val="center"/>
            <w:hideMark/>
          </w:tcPr>
          <w:p w14:paraId="59166215" w14:textId="1DF2E414" w:rsidR="00BE6424" w:rsidRPr="00E44DE2" w:rsidRDefault="00B54B19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bookmarkStart w:id="317" w:name="_Hlk84196479"/>
            <w:bookmarkStart w:id="318" w:name="_Hlk73314431" w:colFirst="1" w:colLast="3"/>
            <w:r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Базовый источник тепловой энергии</w:t>
            </w:r>
          </w:p>
        </w:tc>
        <w:tc>
          <w:tcPr>
            <w:tcW w:w="3119" w:type="dxa"/>
            <w:shd w:val="clear" w:color="000000" w:fill="CCFF99"/>
            <w:vAlign w:val="center"/>
            <w:hideMark/>
          </w:tcPr>
          <w:p w14:paraId="4ABD92B9" w14:textId="77777777" w:rsidR="00BE6424" w:rsidRPr="00E44DE2" w:rsidRDefault="00BE6424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Источник, принимающий тепловую нагрузку</w:t>
            </w:r>
          </w:p>
        </w:tc>
        <w:tc>
          <w:tcPr>
            <w:tcW w:w="2410" w:type="dxa"/>
            <w:shd w:val="clear" w:color="000000" w:fill="CCFF99"/>
            <w:vAlign w:val="center"/>
            <w:hideMark/>
          </w:tcPr>
          <w:p w14:paraId="65B2ADE7" w14:textId="77777777" w:rsidR="00BE6424" w:rsidRPr="00E44DE2" w:rsidRDefault="00BE6424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Фактическая тепловая нагрузка потребителей, Гкал/ч</w:t>
            </w:r>
          </w:p>
        </w:tc>
        <w:tc>
          <w:tcPr>
            <w:tcW w:w="2119" w:type="dxa"/>
            <w:shd w:val="clear" w:color="000000" w:fill="CCFF99"/>
            <w:vAlign w:val="center"/>
            <w:hideMark/>
          </w:tcPr>
          <w:p w14:paraId="12C669F0" w14:textId="77777777" w:rsidR="00BE6424" w:rsidRPr="00E44DE2" w:rsidRDefault="00BE6424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Arial"/>
                <w:b/>
                <w:bCs/>
                <w:color w:val="000000"/>
                <w:sz w:val="19"/>
                <w:szCs w:val="19"/>
                <w:lang w:eastAsia="ru-RU"/>
              </w:rPr>
              <w:t>Год окончания реализации проекта</w:t>
            </w:r>
            <w:bookmarkEnd w:id="317"/>
          </w:p>
        </w:tc>
      </w:tr>
      <w:bookmarkEnd w:id="318"/>
      <w:tr w:rsidR="00C0202D" w:rsidRPr="00E44DE2" w14:paraId="3AD4BF17" w14:textId="77777777" w:rsidTr="00F06319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44522A75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Советская, д.64</w:t>
            </w:r>
          </w:p>
        </w:tc>
        <w:tc>
          <w:tcPr>
            <w:tcW w:w="3119" w:type="dxa"/>
            <w:vAlign w:val="center"/>
            <w:hideMark/>
          </w:tcPr>
          <w:p w14:paraId="1F33A385" w14:textId="725BFC03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 w:rsidR="00F06319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410" w:type="dxa"/>
            <w:vAlign w:val="center"/>
            <w:hideMark/>
          </w:tcPr>
          <w:p w14:paraId="1B14F711" w14:textId="155CF3F8" w:rsidR="00C0202D" w:rsidRPr="00FF6D8A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</w:t>
            </w:r>
            <w:r w:rsidR="00FF6D8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600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0E57012C" w14:textId="770EFDBC" w:rsidR="00C0202D" w:rsidRPr="00E44DE2" w:rsidRDefault="00E44DE2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C0202D" w:rsidRPr="00E44DE2" w14:paraId="25DE8FA1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267FE66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13B6435A" w14:textId="4876E0BE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Советская</w:t>
            </w:r>
          </w:p>
        </w:tc>
        <w:tc>
          <w:tcPr>
            <w:tcW w:w="2410" w:type="dxa"/>
            <w:vAlign w:val="center"/>
            <w:hideMark/>
          </w:tcPr>
          <w:p w14:paraId="52428FF0" w14:textId="6343A344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0,054</w:t>
            </w:r>
          </w:p>
        </w:tc>
        <w:tc>
          <w:tcPr>
            <w:tcW w:w="2119" w:type="dxa"/>
            <w:vMerge/>
            <w:vAlign w:val="center"/>
            <w:hideMark/>
          </w:tcPr>
          <w:p w14:paraId="5E98C586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1145E006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6638E72E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3009CBCB" w14:textId="4809BE72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410" w:type="dxa"/>
            <w:vAlign w:val="center"/>
            <w:hideMark/>
          </w:tcPr>
          <w:p w14:paraId="02DBFCCC" w14:textId="23E9E6F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4C7DCD9D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40EADDFD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40B00472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3BA76115" w14:textId="015B3E94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Заводская</w:t>
            </w:r>
          </w:p>
        </w:tc>
        <w:tc>
          <w:tcPr>
            <w:tcW w:w="2410" w:type="dxa"/>
            <w:vAlign w:val="center"/>
            <w:hideMark/>
          </w:tcPr>
          <w:p w14:paraId="1F442A0A" w14:textId="54EFA6D6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</w:t>
            </w:r>
            <w:r w:rsidR="0088566A"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105</w:t>
            </w:r>
          </w:p>
        </w:tc>
        <w:tc>
          <w:tcPr>
            <w:tcW w:w="2119" w:type="dxa"/>
            <w:vMerge/>
            <w:vAlign w:val="center"/>
            <w:hideMark/>
          </w:tcPr>
          <w:p w14:paraId="150D7915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4C22003E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0D531811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47CEFFE5" w14:textId="698EFD67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Смирнова</w:t>
            </w:r>
          </w:p>
        </w:tc>
        <w:tc>
          <w:tcPr>
            <w:tcW w:w="2410" w:type="dxa"/>
            <w:vAlign w:val="center"/>
            <w:hideMark/>
          </w:tcPr>
          <w:p w14:paraId="6B3BC51D" w14:textId="598D6311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</w:t>
            </w:r>
            <w:r w:rsidR="0088566A"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30</w:t>
            </w:r>
          </w:p>
        </w:tc>
        <w:tc>
          <w:tcPr>
            <w:tcW w:w="2119" w:type="dxa"/>
            <w:vMerge/>
            <w:vAlign w:val="center"/>
            <w:hideMark/>
          </w:tcPr>
          <w:p w14:paraId="6F05C9F7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512A447D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4F701992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1A91E815" w14:textId="199660A6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Северная</w:t>
            </w:r>
          </w:p>
        </w:tc>
        <w:tc>
          <w:tcPr>
            <w:tcW w:w="2410" w:type="dxa"/>
            <w:vAlign w:val="center"/>
            <w:hideMark/>
          </w:tcPr>
          <w:p w14:paraId="6A8132A3" w14:textId="41EEE8DC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0,9</w:t>
            </w:r>
            <w:r w:rsidR="00FF6D8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val="en-US" w:eastAsia="ru-RU"/>
              </w:rPr>
              <w:t>5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</w:t>
            </w:r>
          </w:p>
        </w:tc>
        <w:tc>
          <w:tcPr>
            <w:tcW w:w="2119" w:type="dxa"/>
            <w:vMerge/>
            <w:vAlign w:val="center"/>
            <w:hideMark/>
          </w:tcPr>
          <w:p w14:paraId="79807C37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22917D39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3F6B6607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1635E6F9" w14:textId="4B2A3CD5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40 лет Октября</w:t>
            </w:r>
          </w:p>
        </w:tc>
        <w:tc>
          <w:tcPr>
            <w:tcW w:w="2410" w:type="dxa"/>
            <w:vAlign w:val="center"/>
          </w:tcPr>
          <w:p w14:paraId="2CEA9C6D" w14:textId="3A985E6D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0,181</w:t>
            </w:r>
          </w:p>
        </w:tc>
        <w:tc>
          <w:tcPr>
            <w:tcW w:w="2119" w:type="dxa"/>
            <w:vMerge/>
            <w:vAlign w:val="center"/>
          </w:tcPr>
          <w:p w14:paraId="3F7FBD6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3749783F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427DA9A8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69E2637A" w14:textId="49568709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проезд Боровых</w:t>
            </w:r>
          </w:p>
        </w:tc>
        <w:tc>
          <w:tcPr>
            <w:tcW w:w="2410" w:type="dxa"/>
            <w:vAlign w:val="center"/>
          </w:tcPr>
          <w:p w14:paraId="2D0F2A2B" w14:textId="19F65B69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0,074</w:t>
            </w:r>
          </w:p>
        </w:tc>
        <w:tc>
          <w:tcPr>
            <w:tcW w:w="2119" w:type="dxa"/>
            <w:vMerge/>
            <w:vAlign w:val="center"/>
          </w:tcPr>
          <w:p w14:paraId="39D18E36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695A1A2F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1896DF6E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6F0650EE" w14:textId="50A21176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410" w:type="dxa"/>
            <w:vAlign w:val="center"/>
          </w:tcPr>
          <w:p w14:paraId="605BAFB9" w14:textId="49F261DB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3,6</w:t>
            </w:r>
            <w:r w:rsidR="00567379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89</w:t>
            </w:r>
          </w:p>
        </w:tc>
        <w:tc>
          <w:tcPr>
            <w:tcW w:w="2119" w:type="dxa"/>
            <w:vMerge/>
            <w:vAlign w:val="center"/>
          </w:tcPr>
          <w:p w14:paraId="38713063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4B3514BB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40AB5D35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092395D2" w14:textId="75C9ABAE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Краснослободская</w:t>
            </w:r>
          </w:p>
        </w:tc>
        <w:tc>
          <w:tcPr>
            <w:tcW w:w="2410" w:type="dxa"/>
            <w:vAlign w:val="center"/>
          </w:tcPr>
          <w:p w14:paraId="35374B6B" w14:textId="7883B80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0,123</w:t>
            </w:r>
          </w:p>
        </w:tc>
        <w:tc>
          <w:tcPr>
            <w:tcW w:w="2119" w:type="dxa"/>
            <w:vMerge/>
            <w:vAlign w:val="center"/>
          </w:tcPr>
          <w:p w14:paraId="25550F3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470FCCDE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4E6937C7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358DB213" w14:textId="01080946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Кооперативная</w:t>
            </w:r>
          </w:p>
        </w:tc>
        <w:tc>
          <w:tcPr>
            <w:tcW w:w="2410" w:type="dxa"/>
            <w:vAlign w:val="center"/>
          </w:tcPr>
          <w:p w14:paraId="17F54225" w14:textId="77F51E94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0,090</w:t>
            </w:r>
          </w:p>
        </w:tc>
        <w:tc>
          <w:tcPr>
            <w:tcW w:w="2119" w:type="dxa"/>
            <w:vMerge/>
            <w:vAlign w:val="center"/>
          </w:tcPr>
          <w:p w14:paraId="36F7449B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3EF57F29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4433435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7DAACFD1" w14:textId="2C586460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ТГУ ул. Железнодорожная</w:t>
            </w:r>
          </w:p>
        </w:tc>
        <w:tc>
          <w:tcPr>
            <w:tcW w:w="2410" w:type="dxa"/>
            <w:vAlign w:val="center"/>
          </w:tcPr>
          <w:p w14:paraId="1CF3911E" w14:textId="2F939F31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0,260</w:t>
            </w:r>
          </w:p>
        </w:tc>
        <w:tc>
          <w:tcPr>
            <w:tcW w:w="2119" w:type="dxa"/>
            <w:vMerge/>
            <w:vAlign w:val="center"/>
          </w:tcPr>
          <w:p w14:paraId="4713000B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1E601BF7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6B1C2793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322730E2" w14:textId="55033C96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Парковская</w:t>
            </w:r>
          </w:p>
        </w:tc>
        <w:tc>
          <w:tcPr>
            <w:tcW w:w="2410" w:type="dxa"/>
            <w:vAlign w:val="center"/>
          </w:tcPr>
          <w:p w14:paraId="248B18F5" w14:textId="4409656C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1,209</w:t>
            </w:r>
          </w:p>
        </w:tc>
        <w:tc>
          <w:tcPr>
            <w:tcW w:w="2119" w:type="dxa"/>
            <w:vMerge/>
            <w:vAlign w:val="center"/>
          </w:tcPr>
          <w:p w14:paraId="07493417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733420FE" w14:textId="77777777" w:rsidTr="00F06319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5D9248A6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мкр. Солнечный</w:t>
            </w:r>
          </w:p>
        </w:tc>
        <w:tc>
          <w:tcPr>
            <w:tcW w:w="3119" w:type="dxa"/>
            <w:vAlign w:val="center"/>
            <w:hideMark/>
          </w:tcPr>
          <w:p w14:paraId="4FF9EEF5" w14:textId="697610D4" w:rsidR="00C0202D" w:rsidRPr="00E44DE2" w:rsidRDefault="00F06319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410" w:type="dxa"/>
            <w:vAlign w:val="center"/>
            <w:hideMark/>
          </w:tcPr>
          <w:p w14:paraId="42510100" w14:textId="02061B54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0,709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38A0283B" w14:textId="28F0BEA5" w:rsidR="00C0202D" w:rsidRPr="00E44DE2" w:rsidRDefault="00E44DE2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C0202D" w:rsidRPr="00E44DE2" w14:paraId="77845586" w14:textId="77777777" w:rsidTr="00F06319">
        <w:trPr>
          <w:trHeight w:val="20"/>
        </w:trPr>
        <w:tc>
          <w:tcPr>
            <w:tcW w:w="2263" w:type="dxa"/>
            <w:vMerge/>
            <w:vAlign w:val="center"/>
            <w:hideMark/>
          </w:tcPr>
          <w:p w14:paraId="31E2AE01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  <w:hideMark/>
          </w:tcPr>
          <w:p w14:paraId="603A2E68" w14:textId="5310A182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мкр. Солнечный</w:t>
            </w:r>
          </w:p>
        </w:tc>
        <w:tc>
          <w:tcPr>
            <w:tcW w:w="2410" w:type="dxa"/>
            <w:vAlign w:val="center"/>
            <w:hideMark/>
          </w:tcPr>
          <w:p w14:paraId="33134803" w14:textId="4531C150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0,085</w:t>
            </w:r>
          </w:p>
        </w:tc>
        <w:tc>
          <w:tcPr>
            <w:tcW w:w="2119" w:type="dxa"/>
            <w:vMerge/>
            <w:vAlign w:val="center"/>
            <w:hideMark/>
          </w:tcPr>
          <w:p w14:paraId="05BE7B1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C0202D" w:rsidRPr="00E44DE2" w14:paraId="67C02B32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26B60B54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30DD49F7" w14:textId="3950AA79" w:rsidR="00C0202D" w:rsidRPr="00E44DE2" w:rsidRDefault="00C0202D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ТГУ ул. Восточная</w:t>
            </w:r>
          </w:p>
        </w:tc>
        <w:tc>
          <w:tcPr>
            <w:tcW w:w="2410" w:type="dxa"/>
            <w:vAlign w:val="center"/>
          </w:tcPr>
          <w:p w14:paraId="346B6844" w14:textId="5CBC822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0,136</w:t>
            </w:r>
          </w:p>
        </w:tc>
        <w:tc>
          <w:tcPr>
            <w:tcW w:w="2119" w:type="dxa"/>
            <w:vMerge/>
            <w:vAlign w:val="center"/>
          </w:tcPr>
          <w:p w14:paraId="178BC2E3" w14:textId="77777777" w:rsidR="00C0202D" w:rsidRPr="00E44DE2" w:rsidRDefault="00C0202D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B94520" w:rsidRPr="00E44DE2" w14:paraId="5205B06E" w14:textId="77777777" w:rsidTr="00F06319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2AD1FCC7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Железнодорожная, 1б.</w:t>
            </w:r>
          </w:p>
        </w:tc>
        <w:tc>
          <w:tcPr>
            <w:tcW w:w="3119" w:type="dxa"/>
            <w:vAlign w:val="center"/>
            <w:hideMark/>
          </w:tcPr>
          <w:p w14:paraId="54DB24F3" w14:textId="77777777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410" w:type="dxa"/>
            <w:vAlign w:val="center"/>
            <w:hideMark/>
          </w:tcPr>
          <w:p w14:paraId="76256321" w14:textId="4ECDBDEA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0,508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1358D590" w14:textId="2C703C0A" w:rsidR="00B94520" w:rsidRPr="00E44DE2" w:rsidRDefault="00E44DE2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B94520" w:rsidRPr="00E44DE2" w14:paraId="181B7EE0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21CE4776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01983524" w14:textId="31354866" w:rsidR="00B94520" w:rsidRPr="00E44DE2" w:rsidRDefault="00E92BB4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410" w:type="dxa"/>
            <w:vAlign w:val="center"/>
          </w:tcPr>
          <w:p w14:paraId="473B4D31" w14:textId="3F6A2248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0,125</w:t>
            </w:r>
          </w:p>
        </w:tc>
        <w:tc>
          <w:tcPr>
            <w:tcW w:w="2119" w:type="dxa"/>
            <w:vMerge/>
            <w:vAlign w:val="center"/>
          </w:tcPr>
          <w:p w14:paraId="490D2399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B94520" w:rsidRPr="00E44DE2" w14:paraId="50983878" w14:textId="77777777" w:rsidTr="00F06319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3F4E51DD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ул. Красноармейская, д.5</w:t>
            </w:r>
          </w:p>
        </w:tc>
        <w:tc>
          <w:tcPr>
            <w:tcW w:w="3119" w:type="dxa"/>
            <w:vAlign w:val="center"/>
            <w:hideMark/>
          </w:tcPr>
          <w:p w14:paraId="3AA76653" w14:textId="2439C69E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Пролетарская</w:t>
            </w:r>
          </w:p>
        </w:tc>
        <w:tc>
          <w:tcPr>
            <w:tcW w:w="2410" w:type="dxa"/>
            <w:vAlign w:val="center"/>
            <w:hideMark/>
          </w:tcPr>
          <w:p w14:paraId="430D4C3A" w14:textId="33BE1CC8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</w:t>
            </w:r>
            <w:r w:rsidR="00BF5A5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63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7032313F" w14:textId="1404EF7F" w:rsidR="00B94520" w:rsidRPr="00E44DE2" w:rsidRDefault="00E44DE2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B94520" w:rsidRPr="00E44DE2" w14:paraId="647AC5EB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59BB4A51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011EF1ED" w14:textId="01E39307" w:rsidR="00B94520" w:rsidRPr="00E44DE2" w:rsidRDefault="00F06319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Индивидуальные</w:t>
            </w:r>
            <w:r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(автономные)</w:t>
            </w: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 xml:space="preserve"> источники теплоснабжения</w:t>
            </w:r>
          </w:p>
        </w:tc>
        <w:tc>
          <w:tcPr>
            <w:tcW w:w="2410" w:type="dxa"/>
            <w:vAlign w:val="center"/>
          </w:tcPr>
          <w:p w14:paraId="1B33C52D" w14:textId="355DB569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</w:t>
            </w:r>
            <w:r w:rsidR="00BF5A5A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43</w:t>
            </w:r>
          </w:p>
        </w:tc>
        <w:tc>
          <w:tcPr>
            <w:tcW w:w="2119" w:type="dxa"/>
            <w:vMerge/>
            <w:vAlign w:val="center"/>
          </w:tcPr>
          <w:p w14:paraId="2C200C0B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B94520" w:rsidRPr="00E44DE2" w14:paraId="79226DF7" w14:textId="77777777" w:rsidTr="00F06319">
        <w:trPr>
          <w:trHeight w:val="20"/>
        </w:trPr>
        <w:tc>
          <w:tcPr>
            <w:tcW w:w="2263" w:type="dxa"/>
            <w:vMerge w:val="restart"/>
            <w:vAlign w:val="center"/>
            <w:hideMark/>
          </w:tcPr>
          <w:p w14:paraId="7ABB33B9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Котельная «ФОК», ул. Красноармейская, д.58б.</w:t>
            </w:r>
          </w:p>
        </w:tc>
        <w:tc>
          <w:tcPr>
            <w:tcW w:w="3119" w:type="dxa"/>
            <w:vAlign w:val="center"/>
            <w:hideMark/>
          </w:tcPr>
          <w:p w14:paraId="7ABC4221" w14:textId="1DAA76DE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Красноармейская</w:t>
            </w:r>
          </w:p>
        </w:tc>
        <w:tc>
          <w:tcPr>
            <w:tcW w:w="2410" w:type="dxa"/>
            <w:vAlign w:val="center"/>
            <w:hideMark/>
          </w:tcPr>
          <w:p w14:paraId="2341EAFE" w14:textId="2EE25993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</w:t>
            </w:r>
            <w:r w:rsidR="006671B0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208</w:t>
            </w:r>
          </w:p>
        </w:tc>
        <w:tc>
          <w:tcPr>
            <w:tcW w:w="2119" w:type="dxa"/>
            <w:vMerge w:val="restart"/>
            <w:vAlign w:val="center"/>
            <w:hideMark/>
          </w:tcPr>
          <w:p w14:paraId="32E0E79E" w14:textId="58D12DEE" w:rsidR="00B94520" w:rsidRPr="00E44DE2" w:rsidRDefault="00E44DE2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до начала отопительного периода 2025/26 гг.</w:t>
            </w:r>
          </w:p>
        </w:tc>
      </w:tr>
      <w:tr w:rsidR="00B94520" w:rsidRPr="00E44DE2" w14:paraId="236651FD" w14:textId="77777777" w:rsidTr="00F06319">
        <w:trPr>
          <w:trHeight w:val="20"/>
        </w:trPr>
        <w:tc>
          <w:tcPr>
            <w:tcW w:w="2263" w:type="dxa"/>
            <w:vMerge/>
            <w:vAlign w:val="center"/>
          </w:tcPr>
          <w:p w14:paraId="2F65C3A7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14:paraId="6E0FAC0A" w14:textId="2E30E260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БМК ул. Спортивная</w:t>
            </w:r>
          </w:p>
        </w:tc>
        <w:tc>
          <w:tcPr>
            <w:tcW w:w="2410" w:type="dxa"/>
            <w:vAlign w:val="center"/>
          </w:tcPr>
          <w:p w14:paraId="6A47FBAF" w14:textId="0877556F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0,185</w:t>
            </w:r>
          </w:p>
        </w:tc>
        <w:tc>
          <w:tcPr>
            <w:tcW w:w="2119" w:type="dxa"/>
            <w:vMerge/>
            <w:vAlign w:val="center"/>
          </w:tcPr>
          <w:p w14:paraId="668F52BF" w14:textId="77777777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</w:p>
        </w:tc>
      </w:tr>
      <w:tr w:rsidR="00B94520" w:rsidRPr="00E44DE2" w14:paraId="0019F1A8" w14:textId="77777777" w:rsidTr="00F06319">
        <w:trPr>
          <w:trHeight w:val="20"/>
        </w:trPr>
        <w:tc>
          <w:tcPr>
            <w:tcW w:w="2263" w:type="dxa"/>
            <w:vAlign w:val="center"/>
          </w:tcPr>
          <w:p w14:paraId="5E844644" w14:textId="1611FBA9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п. Ривицкий</w:t>
            </w:r>
          </w:p>
        </w:tc>
        <w:tc>
          <w:tcPr>
            <w:tcW w:w="3119" w:type="dxa"/>
            <w:vAlign w:val="center"/>
          </w:tcPr>
          <w:p w14:paraId="13889757" w14:textId="2A10A91E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п. Ривицкий</w:t>
            </w:r>
          </w:p>
        </w:tc>
        <w:tc>
          <w:tcPr>
            <w:tcW w:w="2410" w:type="dxa"/>
            <w:vAlign w:val="center"/>
          </w:tcPr>
          <w:p w14:paraId="7A22A903" w14:textId="7ED92074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0,53</w:t>
            </w:r>
          </w:p>
        </w:tc>
        <w:tc>
          <w:tcPr>
            <w:tcW w:w="2119" w:type="dxa"/>
            <w:vAlign w:val="center"/>
          </w:tcPr>
          <w:p w14:paraId="1EBAD213" w14:textId="3BEAB300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2031</w:t>
            </w:r>
          </w:p>
        </w:tc>
      </w:tr>
      <w:tr w:rsidR="00B94520" w:rsidRPr="00E44DE2" w14:paraId="0207461F" w14:textId="77777777" w:rsidTr="00F06319">
        <w:trPr>
          <w:trHeight w:val="20"/>
        </w:trPr>
        <w:tc>
          <w:tcPr>
            <w:tcW w:w="2263" w:type="dxa"/>
            <w:vAlign w:val="center"/>
          </w:tcPr>
          <w:p w14:paraId="52A8C5B2" w14:textId="3B204EDB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Котельная д. Фабрика</w:t>
            </w:r>
          </w:p>
        </w:tc>
        <w:tc>
          <w:tcPr>
            <w:tcW w:w="3119" w:type="dxa"/>
            <w:vAlign w:val="center"/>
          </w:tcPr>
          <w:p w14:paraId="2FB52238" w14:textId="6D31FAE9" w:rsidR="00B94520" w:rsidRPr="00E44DE2" w:rsidRDefault="00B94520" w:rsidP="00B945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БМК д. Фабрика</w:t>
            </w:r>
          </w:p>
        </w:tc>
        <w:tc>
          <w:tcPr>
            <w:tcW w:w="2410" w:type="dxa"/>
            <w:vAlign w:val="center"/>
          </w:tcPr>
          <w:p w14:paraId="52EE8F0A" w14:textId="3A6D1333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0,89</w:t>
            </w:r>
          </w:p>
        </w:tc>
        <w:tc>
          <w:tcPr>
            <w:tcW w:w="2119" w:type="dxa"/>
            <w:vAlign w:val="center"/>
          </w:tcPr>
          <w:p w14:paraId="24F26487" w14:textId="370AF7CD" w:rsidR="00B94520" w:rsidRPr="00E44DE2" w:rsidRDefault="00B94520" w:rsidP="00B945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E44DE2">
              <w:rPr>
                <w:rFonts w:ascii="Trebuchet MS" w:hAnsi="Trebuchet MS" w:cs="Calibri"/>
                <w:color w:val="000000"/>
                <w:sz w:val="19"/>
                <w:szCs w:val="19"/>
              </w:rPr>
              <w:t>2033</w:t>
            </w:r>
          </w:p>
        </w:tc>
      </w:tr>
      <w:bookmarkEnd w:id="316"/>
    </w:tbl>
    <w:p w14:paraId="36DA1CA2" w14:textId="77777777" w:rsidR="009D0C44" w:rsidRDefault="009D0C44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 w:cs="Times New Roman"/>
          <w:b/>
          <w:sz w:val="24"/>
          <w:szCs w:val="24"/>
        </w:rPr>
      </w:pPr>
    </w:p>
    <w:p w14:paraId="456A453E" w14:textId="77777777" w:rsidR="00BE6424" w:rsidRDefault="00BE6424" w:rsidP="009D0C4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 w:cs="Times New Roman"/>
          <w:b/>
          <w:sz w:val="24"/>
          <w:szCs w:val="24"/>
        </w:rPr>
      </w:pPr>
    </w:p>
    <w:p w14:paraId="4E3712E6" w14:textId="77777777" w:rsidR="009D0C44" w:rsidRDefault="009D0C44" w:rsidP="00DF73B0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  <w:highlight w:val="green"/>
        </w:rPr>
        <w:sectPr w:rsidR="009D0C44" w:rsidSect="00CD1031">
          <w:headerReference w:type="even" r:id="rId106"/>
          <w:footerReference w:type="even" r:id="rId107"/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1DC253A6" w14:textId="02E3FCF2" w:rsidR="00A05965" w:rsidRDefault="00A05965" w:rsidP="00DF73B0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b/>
        </w:rPr>
      </w:pPr>
      <w:r w:rsidRPr="00E44DE2">
        <w:rPr>
          <w:rFonts w:ascii="Trebuchet MS" w:hAnsi="Trebuchet MS" w:cs="Times New Roman"/>
          <w:b/>
        </w:rPr>
        <w:lastRenderedPageBreak/>
        <w:t xml:space="preserve">Таблица 7.7.1 – </w:t>
      </w:r>
      <w:r w:rsidR="00101A48" w:rsidRPr="00E44DE2">
        <w:rPr>
          <w:rFonts w:ascii="Trebuchet MS" w:hAnsi="Trebuchet MS" w:cs="Times New Roman"/>
          <w:b/>
        </w:rPr>
        <w:t>План-график по строительству, реконструкции, модернизации и (или) техническому перевооружению</w:t>
      </w:r>
      <w:r w:rsidRPr="00E44DE2">
        <w:rPr>
          <w:rFonts w:ascii="Trebuchet MS" w:hAnsi="Trebuchet MS" w:cs="Times New Roman"/>
          <w:b/>
        </w:rPr>
        <w:t xml:space="preserve"> источников теплоснабжения на территории </w:t>
      </w:r>
      <w:r w:rsidR="007D43AF" w:rsidRPr="00E44DE2">
        <w:rPr>
          <w:rFonts w:ascii="Trebuchet MS" w:hAnsi="Trebuchet MS" w:cs="Times New Roman"/>
          <w:b/>
        </w:rPr>
        <w:t>Максатихинского</w:t>
      </w:r>
      <w:r w:rsidR="00FB5D5E" w:rsidRPr="00E44DE2">
        <w:rPr>
          <w:rFonts w:ascii="Trebuchet MS" w:hAnsi="Trebuchet MS" w:cs="Times New Roman"/>
          <w:b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255"/>
        <w:gridCol w:w="709"/>
        <w:gridCol w:w="992"/>
        <w:gridCol w:w="992"/>
        <w:gridCol w:w="992"/>
        <w:gridCol w:w="851"/>
        <w:gridCol w:w="992"/>
        <w:gridCol w:w="1134"/>
        <w:gridCol w:w="992"/>
        <w:gridCol w:w="1134"/>
        <w:gridCol w:w="851"/>
        <w:gridCol w:w="1239"/>
      </w:tblGrid>
      <w:tr w:rsidR="00597424" w:rsidRPr="00597424" w14:paraId="18D6CC9E" w14:textId="77777777" w:rsidTr="001A46C0">
        <w:trPr>
          <w:trHeight w:val="20"/>
          <w:tblHeader/>
        </w:trPr>
        <w:tc>
          <w:tcPr>
            <w:tcW w:w="993" w:type="dxa"/>
            <w:vMerge w:val="restart"/>
            <w:shd w:val="clear" w:color="000000" w:fill="CCFF99"/>
            <w:vAlign w:val="center"/>
            <w:hideMark/>
          </w:tcPr>
          <w:p w14:paraId="5692AE1B" w14:textId="77777777" w:rsidR="00597424" w:rsidRPr="00597424" w:rsidRDefault="00597424" w:rsidP="0059742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319" w:name="_Hlk168262105"/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3255" w:type="dxa"/>
            <w:vMerge w:val="restart"/>
            <w:shd w:val="clear" w:color="000000" w:fill="CCFF99"/>
            <w:noWrap/>
            <w:vAlign w:val="center"/>
            <w:hideMark/>
          </w:tcPr>
          <w:p w14:paraId="542E2C95" w14:textId="77777777" w:rsidR="00597424" w:rsidRPr="00597424" w:rsidRDefault="00597424" w:rsidP="0059742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vAlign w:val="center"/>
            <w:hideMark/>
          </w:tcPr>
          <w:p w14:paraId="0A7123C1" w14:textId="77777777" w:rsidR="00597424" w:rsidRPr="00597424" w:rsidRDefault="00597424" w:rsidP="0059742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8930" w:type="dxa"/>
            <w:gridSpan w:val="9"/>
            <w:shd w:val="clear" w:color="000000" w:fill="CCFF99"/>
            <w:vAlign w:val="center"/>
            <w:hideMark/>
          </w:tcPr>
          <w:p w14:paraId="31754B80" w14:textId="65B63437" w:rsidR="00597424" w:rsidRPr="00597424" w:rsidRDefault="00597424" w:rsidP="0059742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тоимость реализации проекта, тыс. руб. (с НДС)</w:t>
            </w:r>
          </w:p>
        </w:tc>
        <w:tc>
          <w:tcPr>
            <w:tcW w:w="1239" w:type="dxa"/>
            <w:vMerge w:val="restart"/>
            <w:shd w:val="clear" w:color="000000" w:fill="CCFF99"/>
            <w:vAlign w:val="center"/>
            <w:hideMark/>
          </w:tcPr>
          <w:p w14:paraId="7BDE43AA" w14:textId="77777777" w:rsidR="00597424" w:rsidRPr="00597424" w:rsidRDefault="00597424" w:rsidP="00597424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597424" w:rsidRPr="00597424" w14:paraId="24C8340F" w14:textId="77777777" w:rsidTr="001A46C0">
        <w:trPr>
          <w:trHeight w:val="20"/>
        </w:trPr>
        <w:tc>
          <w:tcPr>
            <w:tcW w:w="993" w:type="dxa"/>
            <w:vMerge/>
            <w:vAlign w:val="center"/>
            <w:hideMark/>
          </w:tcPr>
          <w:p w14:paraId="0374869E" w14:textId="77777777" w:rsidR="00597424" w:rsidRPr="00597424" w:rsidRDefault="00597424" w:rsidP="0059742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vMerge/>
            <w:vAlign w:val="center"/>
            <w:hideMark/>
          </w:tcPr>
          <w:p w14:paraId="285D1E3C" w14:textId="77777777" w:rsidR="00597424" w:rsidRPr="00597424" w:rsidRDefault="00597424" w:rsidP="0059742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75DBE8A" w14:textId="77777777" w:rsidR="00597424" w:rsidRPr="00597424" w:rsidRDefault="00597424" w:rsidP="0059742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0263665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A59BF8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20160A3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0892E53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2026 - 2029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066FD41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0B27FB7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17E6521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4" w:type="dxa"/>
            <w:shd w:val="clear" w:color="000000" w:fill="CCFF99"/>
            <w:noWrap/>
            <w:vAlign w:val="center"/>
            <w:hideMark/>
          </w:tcPr>
          <w:p w14:paraId="79E89BC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851" w:type="dxa"/>
            <w:shd w:val="clear" w:color="000000" w:fill="CCFF99"/>
            <w:noWrap/>
            <w:vAlign w:val="center"/>
            <w:hideMark/>
          </w:tcPr>
          <w:p w14:paraId="6BAD873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  <w:tc>
          <w:tcPr>
            <w:tcW w:w="1239" w:type="dxa"/>
            <w:vMerge/>
            <w:vAlign w:val="center"/>
            <w:hideMark/>
          </w:tcPr>
          <w:p w14:paraId="7B2A6741" w14:textId="77777777" w:rsidR="00597424" w:rsidRPr="00597424" w:rsidRDefault="00597424" w:rsidP="0059742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97424" w:rsidRPr="00597424" w14:paraId="4C1CD468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2F81D84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</w:t>
            </w:r>
          </w:p>
        </w:tc>
        <w:tc>
          <w:tcPr>
            <w:tcW w:w="3255" w:type="dxa"/>
            <w:vAlign w:val="center"/>
            <w:hideMark/>
          </w:tcPr>
          <w:p w14:paraId="07E5CD12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2352D172" w14:textId="270BB9DB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Пролетарская</w:t>
            </w:r>
          </w:p>
        </w:tc>
        <w:tc>
          <w:tcPr>
            <w:tcW w:w="709" w:type="dxa"/>
            <w:vAlign w:val="center"/>
            <w:hideMark/>
          </w:tcPr>
          <w:p w14:paraId="3B39B7F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05439E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A3D45D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12 462,0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BACAEB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16 050,0</w:t>
            </w:r>
          </w:p>
        </w:tc>
        <w:tc>
          <w:tcPr>
            <w:tcW w:w="851" w:type="dxa"/>
            <w:noWrap/>
            <w:vAlign w:val="center"/>
            <w:hideMark/>
          </w:tcPr>
          <w:p w14:paraId="7AB8182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3841A7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DF80FF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08A1EB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DC87F1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FC0427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DC2900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4EA18D06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090D6E8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1-1-1-2</w:t>
            </w:r>
          </w:p>
        </w:tc>
        <w:tc>
          <w:tcPr>
            <w:tcW w:w="3255" w:type="dxa"/>
            <w:vAlign w:val="center"/>
            <w:hideMark/>
          </w:tcPr>
          <w:p w14:paraId="0720532C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355F53A" w14:textId="15F8DC18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Красноармейская</w:t>
            </w:r>
          </w:p>
        </w:tc>
        <w:tc>
          <w:tcPr>
            <w:tcW w:w="709" w:type="dxa"/>
            <w:vAlign w:val="center"/>
            <w:hideMark/>
          </w:tcPr>
          <w:p w14:paraId="73AD972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58C67E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4 374,0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67B776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14 033,5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9A0FD9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18 407,5</w:t>
            </w:r>
          </w:p>
        </w:tc>
        <w:tc>
          <w:tcPr>
            <w:tcW w:w="851" w:type="dxa"/>
            <w:noWrap/>
            <w:vAlign w:val="center"/>
            <w:hideMark/>
          </w:tcPr>
          <w:p w14:paraId="102C784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50ECBA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3A8992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608E0F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DABFFC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A808C8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09AD31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3C63797C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26ABED5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1-1-1-3</w:t>
            </w:r>
          </w:p>
        </w:tc>
        <w:tc>
          <w:tcPr>
            <w:tcW w:w="3255" w:type="dxa"/>
            <w:vAlign w:val="center"/>
            <w:hideMark/>
          </w:tcPr>
          <w:p w14:paraId="31F07EC6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2CBCA621" w14:textId="7E237946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ул.40 лет Октября</w:t>
            </w:r>
          </w:p>
        </w:tc>
        <w:tc>
          <w:tcPr>
            <w:tcW w:w="709" w:type="dxa"/>
            <w:vAlign w:val="center"/>
            <w:hideMark/>
          </w:tcPr>
          <w:p w14:paraId="5C3E081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2C86A5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DA4503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6 481,5</w:t>
            </w:r>
          </w:p>
        </w:tc>
        <w:tc>
          <w:tcPr>
            <w:tcW w:w="992" w:type="dxa"/>
            <w:vAlign w:val="center"/>
            <w:hideMark/>
          </w:tcPr>
          <w:p w14:paraId="53A71CA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D044E6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9407D5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A14533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C9F13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637FC0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5CCCC78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370E586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7DCA2B38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4F3857B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1-1-1-4</w:t>
            </w:r>
          </w:p>
        </w:tc>
        <w:tc>
          <w:tcPr>
            <w:tcW w:w="3255" w:type="dxa"/>
            <w:vAlign w:val="center"/>
            <w:hideMark/>
          </w:tcPr>
          <w:p w14:paraId="3F8B2216" w14:textId="77777777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проезд Боровых</w:t>
            </w:r>
          </w:p>
        </w:tc>
        <w:tc>
          <w:tcPr>
            <w:tcW w:w="709" w:type="dxa"/>
            <w:vAlign w:val="center"/>
            <w:hideMark/>
          </w:tcPr>
          <w:p w14:paraId="57A78ED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21EC62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1A5E64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47ECB5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808,9</w:t>
            </w:r>
          </w:p>
        </w:tc>
        <w:tc>
          <w:tcPr>
            <w:tcW w:w="851" w:type="dxa"/>
            <w:vAlign w:val="center"/>
            <w:hideMark/>
          </w:tcPr>
          <w:p w14:paraId="1F4AA06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CF809F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2A27F2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EF4C6C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F7A57F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338DAE3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D616E1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1E5BD1C1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4FE8F7A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1-1-1-5</w:t>
            </w:r>
          </w:p>
        </w:tc>
        <w:tc>
          <w:tcPr>
            <w:tcW w:w="3255" w:type="dxa"/>
            <w:vAlign w:val="center"/>
            <w:hideMark/>
          </w:tcPr>
          <w:p w14:paraId="09B00A3B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3770D818" w14:textId="723C2DA5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Спортивная</w:t>
            </w:r>
          </w:p>
        </w:tc>
        <w:tc>
          <w:tcPr>
            <w:tcW w:w="709" w:type="dxa"/>
            <w:vAlign w:val="center"/>
            <w:hideMark/>
          </w:tcPr>
          <w:p w14:paraId="7F1EED2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07DDD1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7 651,0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797C46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32 880,5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4565F5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41 402,5</w:t>
            </w:r>
          </w:p>
        </w:tc>
        <w:tc>
          <w:tcPr>
            <w:tcW w:w="851" w:type="dxa"/>
            <w:vAlign w:val="center"/>
            <w:hideMark/>
          </w:tcPr>
          <w:p w14:paraId="3095324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6B5956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F311CD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A2CDD3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6306BA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2A9E3D6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3A7906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2EE9D8F5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438AA92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1-1-1-6</w:t>
            </w:r>
          </w:p>
        </w:tc>
        <w:tc>
          <w:tcPr>
            <w:tcW w:w="3255" w:type="dxa"/>
            <w:vAlign w:val="center"/>
            <w:hideMark/>
          </w:tcPr>
          <w:p w14:paraId="39877D41" w14:textId="77777777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пгт Максатиха, микрорайон Солнечный</w:t>
            </w:r>
          </w:p>
        </w:tc>
        <w:tc>
          <w:tcPr>
            <w:tcW w:w="709" w:type="dxa"/>
            <w:vAlign w:val="center"/>
            <w:hideMark/>
          </w:tcPr>
          <w:p w14:paraId="1DDD02C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2C04FC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6C25E8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2 846,5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9B2942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5 493,5</w:t>
            </w:r>
          </w:p>
        </w:tc>
        <w:tc>
          <w:tcPr>
            <w:tcW w:w="851" w:type="dxa"/>
            <w:noWrap/>
            <w:vAlign w:val="center"/>
            <w:hideMark/>
          </w:tcPr>
          <w:p w14:paraId="62EA6DD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684AA7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A8D985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51AF38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5FDC11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2E6300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3CE5D9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5EAD46BF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5C34EAB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1-1-1-7</w:t>
            </w:r>
          </w:p>
        </w:tc>
        <w:tc>
          <w:tcPr>
            <w:tcW w:w="3255" w:type="dxa"/>
            <w:vAlign w:val="center"/>
            <w:hideMark/>
          </w:tcPr>
          <w:p w14:paraId="2E15ACF0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751D8C20" w14:textId="41853381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Краснослободская</w:t>
            </w:r>
          </w:p>
        </w:tc>
        <w:tc>
          <w:tcPr>
            <w:tcW w:w="709" w:type="dxa"/>
            <w:vAlign w:val="center"/>
            <w:hideMark/>
          </w:tcPr>
          <w:p w14:paraId="0995AE6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E51366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2 853,0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CA01C9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5751E7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772,8</w:t>
            </w:r>
          </w:p>
        </w:tc>
        <w:tc>
          <w:tcPr>
            <w:tcW w:w="851" w:type="dxa"/>
            <w:noWrap/>
            <w:vAlign w:val="center"/>
            <w:hideMark/>
          </w:tcPr>
          <w:p w14:paraId="391EF77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407DB6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C78FC7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798F5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6A7C9BB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96E0A8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D97ABF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01220F9C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387FFEA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1-1-1-8</w:t>
            </w:r>
          </w:p>
        </w:tc>
        <w:tc>
          <w:tcPr>
            <w:tcW w:w="3255" w:type="dxa"/>
            <w:vAlign w:val="center"/>
            <w:hideMark/>
          </w:tcPr>
          <w:p w14:paraId="3B23B5FF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215A2544" w14:textId="10983B32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Кооперативная</w:t>
            </w:r>
          </w:p>
        </w:tc>
        <w:tc>
          <w:tcPr>
            <w:tcW w:w="709" w:type="dxa"/>
            <w:vAlign w:val="center"/>
            <w:hideMark/>
          </w:tcPr>
          <w:p w14:paraId="1A54633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26E1F3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2 522,0</w:t>
            </w:r>
          </w:p>
        </w:tc>
        <w:tc>
          <w:tcPr>
            <w:tcW w:w="992" w:type="dxa"/>
            <w:vAlign w:val="center"/>
            <w:hideMark/>
          </w:tcPr>
          <w:p w14:paraId="45AFBD8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2076B6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3 809,9</w:t>
            </w:r>
          </w:p>
        </w:tc>
        <w:tc>
          <w:tcPr>
            <w:tcW w:w="851" w:type="dxa"/>
            <w:noWrap/>
            <w:vAlign w:val="center"/>
            <w:hideMark/>
          </w:tcPr>
          <w:p w14:paraId="71B0AD4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1F3781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4532DA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60A251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E3DFEF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B6BC74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0C92F2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04B6ACA8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12BD888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1-1-1-9</w:t>
            </w:r>
          </w:p>
        </w:tc>
        <w:tc>
          <w:tcPr>
            <w:tcW w:w="3255" w:type="dxa"/>
            <w:vAlign w:val="center"/>
            <w:hideMark/>
          </w:tcPr>
          <w:p w14:paraId="6526A47A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C2A4C27" w14:textId="6409C064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Железнодорожная</w:t>
            </w:r>
          </w:p>
        </w:tc>
        <w:tc>
          <w:tcPr>
            <w:tcW w:w="709" w:type="dxa"/>
            <w:vAlign w:val="center"/>
            <w:hideMark/>
          </w:tcPr>
          <w:p w14:paraId="4DB8353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EDF6F2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2 965,0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CB7918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5 000,5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95756B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936,3</w:t>
            </w:r>
          </w:p>
        </w:tc>
        <w:tc>
          <w:tcPr>
            <w:tcW w:w="851" w:type="dxa"/>
            <w:noWrap/>
            <w:vAlign w:val="center"/>
            <w:hideMark/>
          </w:tcPr>
          <w:p w14:paraId="66A58BE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7F61C2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7A3C7B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2131512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C04372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8C51DD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D16F4B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610DB73A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6F0A67E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1-1-1-10</w:t>
            </w:r>
          </w:p>
        </w:tc>
        <w:tc>
          <w:tcPr>
            <w:tcW w:w="3255" w:type="dxa"/>
            <w:vAlign w:val="center"/>
            <w:hideMark/>
          </w:tcPr>
          <w:p w14:paraId="659C34C0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7D40A53D" w14:textId="1680C898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Парковская</w:t>
            </w:r>
          </w:p>
        </w:tc>
        <w:tc>
          <w:tcPr>
            <w:tcW w:w="709" w:type="dxa"/>
            <w:vAlign w:val="center"/>
            <w:hideMark/>
          </w:tcPr>
          <w:p w14:paraId="3410087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621F8C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5 034,0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051B69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15 766,0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9D5D56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851" w:type="dxa"/>
            <w:noWrap/>
            <w:vAlign w:val="center"/>
            <w:hideMark/>
          </w:tcPr>
          <w:p w14:paraId="3B69C75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6411EB9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E86D6A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5E6326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B28F39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4D167F1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317546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377288DF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663B14B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1-1-1-11</w:t>
            </w:r>
          </w:p>
        </w:tc>
        <w:tc>
          <w:tcPr>
            <w:tcW w:w="3255" w:type="dxa"/>
            <w:vAlign w:val="center"/>
            <w:hideMark/>
          </w:tcPr>
          <w:p w14:paraId="1020E449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0397B3B7" w14:textId="34A0992B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Северная</w:t>
            </w:r>
          </w:p>
        </w:tc>
        <w:tc>
          <w:tcPr>
            <w:tcW w:w="709" w:type="dxa"/>
            <w:vAlign w:val="center"/>
            <w:hideMark/>
          </w:tcPr>
          <w:p w14:paraId="6DD61C2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4A03694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3 588,0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FEB742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12 625,0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06D308E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16 213,0</w:t>
            </w:r>
          </w:p>
        </w:tc>
        <w:tc>
          <w:tcPr>
            <w:tcW w:w="851" w:type="dxa"/>
            <w:noWrap/>
            <w:vAlign w:val="center"/>
            <w:hideMark/>
          </w:tcPr>
          <w:p w14:paraId="690A5E8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DD8AF7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CCF527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89ADBC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37EEE8A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6360AD8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EED0F5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7F23369C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3FF9AE0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1-1-1-12</w:t>
            </w:r>
          </w:p>
        </w:tc>
        <w:tc>
          <w:tcPr>
            <w:tcW w:w="3255" w:type="dxa"/>
            <w:vAlign w:val="center"/>
            <w:hideMark/>
          </w:tcPr>
          <w:p w14:paraId="036CFFF3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6896F6CC" w14:textId="58E279F1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Смирнова</w:t>
            </w:r>
          </w:p>
        </w:tc>
        <w:tc>
          <w:tcPr>
            <w:tcW w:w="709" w:type="dxa"/>
            <w:vAlign w:val="center"/>
            <w:hideMark/>
          </w:tcPr>
          <w:p w14:paraId="0286D44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98AEF1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3 122,0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3203989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8 879,0</w:t>
            </w:r>
          </w:p>
        </w:tc>
        <w:tc>
          <w:tcPr>
            <w:tcW w:w="992" w:type="dxa"/>
            <w:vAlign w:val="center"/>
            <w:hideMark/>
          </w:tcPr>
          <w:p w14:paraId="4F01585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1A6285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E65FB4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965A7B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BDEE88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18B317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63F6C6A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D2FD5A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446EFDC6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04F2F69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1-1-1-13</w:t>
            </w:r>
          </w:p>
        </w:tc>
        <w:tc>
          <w:tcPr>
            <w:tcW w:w="3255" w:type="dxa"/>
            <w:vAlign w:val="center"/>
            <w:hideMark/>
          </w:tcPr>
          <w:p w14:paraId="3145F0DB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77E99766" w14:textId="07A3C840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Заводская</w:t>
            </w:r>
          </w:p>
        </w:tc>
        <w:tc>
          <w:tcPr>
            <w:tcW w:w="709" w:type="dxa"/>
            <w:vAlign w:val="center"/>
            <w:hideMark/>
          </w:tcPr>
          <w:p w14:paraId="576220E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A946F9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B8AE15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4 542,5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79F43B8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1 412,3</w:t>
            </w:r>
          </w:p>
        </w:tc>
        <w:tc>
          <w:tcPr>
            <w:tcW w:w="851" w:type="dxa"/>
            <w:noWrap/>
            <w:vAlign w:val="center"/>
            <w:hideMark/>
          </w:tcPr>
          <w:p w14:paraId="299D3B6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0FFBEA0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E4EF18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5959F9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81836E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73FE131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752FC39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1E32A9EA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710A7C4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1-1-1-14</w:t>
            </w:r>
          </w:p>
        </w:tc>
        <w:tc>
          <w:tcPr>
            <w:tcW w:w="3255" w:type="dxa"/>
            <w:vAlign w:val="center"/>
            <w:hideMark/>
          </w:tcPr>
          <w:p w14:paraId="1FD91BA6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3A4DB5F6" w14:textId="6335BE79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Восточная</w:t>
            </w:r>
          </w:p>
        </w:tc>
        <w:tc>
          <w:tcPr>
            <w:tcW w:w="709" w:type="dxa"/>
            <w:vAlign w:val="center"/>
            <w:hideMark/>
          </w:tcPr>
          <w:p w14:paraId="524A6B0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0BF871B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2 647,0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552E42B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2 499,0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AC2D8F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5 146,0</w:t>
            </w:r>
          </w:p>
        </w:tc>
        <w:tc>
          <w:tcPr>
            <w:tcW w:w="851" w:type="dxa"/>
            <w:noWrap/>
            <w:vAlign w:val="center"/>
            <w:hideMark/>
          </w:tcPr>
          <w:p w14:paraId="5009B40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F4C2A8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4808BA3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11DD824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79DC195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0BC4EAE3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1C73B6A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64E8E4D2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18AD44E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1-1-1-15</w:t>
            </w:r>
          </w:p>
        </w:tc>
        <w:tc>
          <w:tcPr>
            <w:tcW w:w="3255" w:type="dxa"/>
            <w:vAlign w:val="center"/>
            <w:hideMark/>
          </w:tcPr>
          <w:p w14:paraId="7DA34652" w14:textId="77777777" w:rsid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блочно-модульной автоматизированной газовой котельной в пгт Максатиха, </w:t>
            </w:r>
          </w:p>
          <w:p w14:paraId="4A395C63" w14:textId="67067429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ул. Советская</w:t>
            </w:r>
          </w:p>
        </w:tc>
        <w:tc>
          <w:tcPr>
            <w:tcW w:w="709" w:type="dxa"/>
            <w:vAlign w:val="center"/>
            <w:hideMark/>
          </w:tcPr>
          <w:p w14:paraId="159A0F38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5246953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D7F9F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109E149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6 331,9</w:t>
            </w:r>
          </w:p>
        </w:tc>
        <w:tc>
          <w:tcPr>
            <w:tcW w:w="851" w:type="dxa"/>
            <w:noWrap/>
            <w:vAlign w:val="center"/>
            <w:hideMark/>
          </w:tcPr>
          <w:p w14:paraId="1B878DE4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A5B126F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52DF056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50DF8C3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2B1342F2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1CFC0865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0BDAD34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2BCEF7BE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559F40C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2-1-1-1</w:t>
            </w:r>
          </w:p>
        </w:tc>
        <w:tc>
          <w:tcPr>
            <w:tcW w:w="3255" w:type="dxa"/>
            <w:vAlign w:val="center"/>
            <w:hideMark/>
          </w:tcPr>
          <w:p w14:paraId="5985E39E" w14:textId="77777777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007A1AD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67654A6D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3E5360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B5593B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D1094A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20243F2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2997D5F9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18 676,25</w:t>
            </w:r>
          </w:p>
        </w:tc>
        <w:tc>
          <w:tcPr>
            <w:tcW w:w="992" w:type="dxa"/>
            <w:vAlign w:val="center"/>
            <w:hideMark/>
          </w:tcPr>
          <w:p w14:paraId="40F86F4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15D1A4A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vAlign w:val="center"/>
            <w:hideMark/>
          </w:tcPr>
          <w:p w14:paraId="26A65471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5602284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  <w:tr w:rsidR="00597424" w:rsidRPr="00597424" w14:paraId="07922705" w14:textId="77777777" w:rsidTr="001A46C0">
        <w:trPr>
          <w:trHeight w:val="20"/>
        </w:trPr>
        <w:tc>
          <w:tcPr>
            <w:tcW w:w="993" w:type="dxa"/>
            <w:vAlign w:val="center"/>
            <w:hideMark/>
          </w:tcPr>
          <w:p w14:paraId="3E02FB5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2-1-1-2</w:t>
            </w:r>
          </w:p>
        </w:tc>
        <w:tc>
          <w:tcPr>
            <w:tcW w:w="3255" w:type="dxa"/>
            <w:vAlign w:val="center"/>
            <w:hideMark/>
          </w:tcPr>
          <w:p w14:paraId="1371A8E7" w14:textId="77777777" w:rsidR="00597424" w:rsidRPr="00597424" w:rsidRDefault="00597424" w:rsidP="00597424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709" w:type="dxa"/>
            <w:vAlign w:val="center"/>
            <w:hideMark/>
          </w:tcPr>
          <w:p w14:paraId="0A696D6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vAlign w:val="center"/>
            <w:hideMark/>
          </w:tcPr>
          <w:p w14:paraId="0996C6D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7856BEFB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32E988B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42E8CC0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vAlign w:val="center"/>
            <w:hideMark/>
          </w:tcPr>
          <w:p w14:paraId="48DA8B6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vAlign w:val="center"/>
            <w:hideMark/>
          </w:tcPr>
          <w:p w14:paraId="0322A63E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shd w:val="clear" w:color="000000" w:fill="FFCC99"/>
            <w:vAlign w:val="center"/>
            <w:hideMark/>
          </w:tcPr>
          <w:p w14:paraId="6350585C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4" w:type="dxa"/>
            <w:shd w:val="clear" w:color="000000" w:fill="FFCC99"/>
            <w:vAlign w:val="center"/>
            <w:hideMark/>
          </w:tcPr>
          <w:p w14:paraId="1C5AB857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28 602,39</w:t>
            </w:r>
          </w:p>
        </w:tc>
        <w:tc>
          <w:tcPr>
            <w:tcW w:w="851" w:type="dxa"/>
            <w:vAlign w:val="center"/>
            <w:hideMark/>
          </w:tcPr>
          <w:p w14:paraId="5F5E8FD6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9" w:type="dxa"/>
            <w:vAlign w:val="center"/>
            <w:hideMark/>
          </w:tcPr>
          <w:p w14:paraId="49C0E15A" w14:textId="77777777" w:rsidR="00597424" w:rsidRPr="00597424" w:rsidRDefault="00597424" w:rsidP="0059742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597424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31DCD148" w14:textId="77777777" w:rsidR="003E5BF9" w:rsidRDefault="003E5BF9" w:rsidP="009D0C44">
      <w:pPr>
        <w:spacing w:after="0" w:line="240" w:lineRule="auto"/>
        <w:ind w:right="-57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u-RU"/>
        </w:rPr>
        <w:sectPr w:rsidR="003E5BF9" w:rsidSect="00EC4E60">
          <w:pgSz w:w="16838" w:h="11906" w:orient="landscape"/>
          <w:pgMar w:top="1134" w:right="851" w:bottom="851" w:left="851" w:header="567" w:footer="397" w:gutter="0"/>
          <w:cols w:space="720"/>
          <w:titlePg/>
          <w:docGrid w:linePitch="299"/>
        </w:sectPr>
      </w:pPr>
    </w:p>
    <w:p w14:paraId="10D651F0" w14:textId="77777777" w:rsidR="00E44DE2" w:rsidRPr="000C6F90" w:rsidRDefault="00E44DE2" w:rsidP="00E44DE2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20" w:name="_Toc203488811"/>
      <w:bookmarkStart w:id="321" w:name="_Toc34466668"/>
      <w:bookmarkStart w:id="322" w:name="_Hlk65565351"/>
      <w:bookmarkEnd w:id="319"/>
      <w:r>
        <w:rPr>
          <w:rFonts w:ascii="Trebuchet MS" w:hAnsi="Trebuchet MS"/>
          <w:sz w:val="22"/>
          <w:szCs w:val="22"/>
        </w:rPr>
        <w:lastRenderedPageBreak/>
        <w:t xml:space="preserve">7.11 </w:t>
      </w:r>
      <w:r w:rsidRPr="000C6F90">
        <w:rPr>
          <w:rFonts w:ascii="Trebuchet MS" w:hAnsi="Trebuchet MS"/>
          <w:sz w:val="22"/>
          <w:szCs w:val="22"/>
        </w:rPr>
        <w:t xml:space="preserve">Обоснование организации индивидуального теплоснабжения в зонах застройки </w:t>
      </w:r>
      <w:r w:rsidRPr="00A51FB1">
        <w:rPr>
          <w:rFonts w:ascii="Trebuchet MS" w:hAnsi="Trebuchet MS"/>
          <w:sz w:val="22"/>
          <w:szCs w:val="22"/>
        </w:rPr>
        <w:t>муниципального</w:t>
      </w:r>
      <w:r w:rsidRPr="000C6F90">
        <w:rPr>
          <w:rFonts w:ascii="Trebuchet MS" w:hAnsi="Trebuchet MS"/>
          <w:sz w:val="22"/>
          <w:szCs w:val="22"/>
        </w:rPr>
        <w:t xml:space="preserve"> округа малоэтажными жилыми зданиями</w:t>
      </w:r>
      <w:bookmarkEnd w:id="320"/>
    </w:p>
    <w:p w14:paraId="09120B4E" w14:textId="77777777" w:rsidR="00E44DE2" w:rsidRDefault="00E44DE2" w:rsidP="00E44DE2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8E36E5">
        <w:rPr>
          <w:rFonts w:ascii="Trebuchet MS" w:eastAsia="Times New Roman" w:hAnsi="Trebuchet MS" w:cs="Times New Roman"/>
          <w:spacing w:val="-5"/>
        </w:rPr>
        <w:t xml:space="preserve">Покрытие существующей и перспективной тепловой нагрузки на территории </w:t>
      </w:r>
      <w:r>
        <w:rPr>
          <w:rFonts w:ascii="Trebuchet MS" w:eastAsia="Times New Roman" w:hAnsi="Trebuchet MS" w:cs="Times New Roman"/>
          <w:spacing w:val="-5"/>
        </w:rPr>
        <w:t>Максатихинского</w:t>
      </w:r>
      <w:r w:rsidRPr="008E36E5">
        <w:rPr>
          <w:rFonts w:ascii="Trebuchet MS" w:eastAsia="Times New Roman" w:hAnsi="Trebuchet MS" w:cs="Times New Roman"/>
          <w:spacing w:val="-5"/>
        </w:rPr>
        <w:t xml:space="preserve"> муниципального округа, где осуществляется застройка малоэтажными жилыми зданиями, не обеспеченная тепловой мощностью централизованных источников или расположенная за границами радиусов теплоснабжения, предусматривается осуществлять с помощью индивидуальных источников теплоснабжения.</w:t>
      </w:r>
    </w:p>
    <w:p w14:paraId="77CE8F9A" w14:textId="77777777" w:rsidR="00E44DE2" w:rsidRDefault="00E44DE2" w:rsidP="00E44DE2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/>
        </w:rPr>
      </w:pPr>
    </w:p>
    <w:p w14:paraId="65B04BF9" w14:textId="45B2CF7C" w:rsidR="001D2215" w:rsidRPr="000C6F90" w:rsidRDefault="001D2215" w:rsidP="001D2215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23" w:name="_Toc203488812"/>
      <w:r>
        <w:rPr>
          <w:rFonts w:ascii="Trebuchet MS" w:hAnsi="Trebuchet MS"/>
          <w:sz w:val="22"/>
          <w:szCs w:val="22"/>
        </w:rPr>
        <w:t xml:space="preserve">7.12 </w:t>
      </w:r>
      <w:r w:rsidRPr="000C6F90">
        <w:rPr>
          <w:rFonts w:ascii="Trebuchet MS" w:hAnsi="Trebuchet MS"/>
          <w:sz w:val="22"/>
          <w:szCs w:val="22"/>
        </w:rPr>
        <w:t xml:space="preserve">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</w:t>
      </w:r>
      <w:bookmarkEnd w:id="321"/>
      <w:r w:rsidR="00A51FB1" w:rsidRPr="00A51FB1">
        <w:rPr>
          <w:rFonts w:ascii="Trebuchet MS" w:hAnsi="Trebuchet MS"/>
          <w:sz w:val="22"/>
          <w:szCs w:val="22"/>
        </w:rPr>
        <w:t>муниципального</w:t>
      </w:r>
      <w:r w:rsidR="00A51FB1">
        <w:rPr>
          <w:rFonts w:ascii="Trebuchet MS" w:hAnsi="Trebuchet MS"/>
          <w:sz w:val="22"/>
          <w:szCs w:val="22"/>
        </w:rPr>
        <w:t xml:space="preserve"> округа</w:t>
      </w:r>
      <w:bookmarkEnd w:id="323"/>
    </w:p>
    <w:p w14:paraId="547B1606" w14:textId="08BC3235" w:rsidR="00423A94" w:rsidRPr="00101A48" w:rsidRDefault="00423A94" w:rsidP="00423A9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101A48">
        <w:rPr>
          <w:rFonts w:ascii="Trebuchet MS" w:eastAsia="Times New Roman" w:hAnsi="Trebuchet MS" w:cs="Times New Roman"/>
        </w:rPr>
        <w:t xml:space="preserve">На период действия </w:t>
      </w:r>
      <w:r w:rsidR="00101A48" w:rsidRPr="00101A48">
        <w:rPr>
          <w:rFonts w:ascii="Trebuchet MS" w:eastAsia="Times New Roman" w:hAnsi="Trebuchet MS" w:cs="Times New Roman"/>
        </w:rPr>
        <w:t>«</w:t>
      </w:r>
      <w:r w:rsidRPr="00101A48">
        <w:rPr>
          <w:rFonts w:ascii="Trebuchet MS" w:eastAsia="Times New Roman" w:hAnsi="Trebuchet MS" w:cs="Times New Roman"/>
        </w:rPr>
        <w:t>Схемы теплоснабжения</w:t>
      </w:r>
      <w:r w:rsidR="00101A48" w:rsidRPr="00101A48">
        <w:rPr>
          <w:rFonts w:ascii="Trebuchet MS" w:eastAsia="Times New Roman" w:hAnsi="Trebuchet MS" w:cs="Times New Roman"/>
        </w:rPr>
        <w:t>»</w:t>
      </w:r>
      <w:r w:rsidRPr="00101A48">
        <w:rPr>
          <w:rFonts w:ascii="Trebuchet MS" w:eastAsia="Times New Roman" w:hAnsi="Trebuchet MS" w:cs="Times New Roman"/>
        </w:rPr>
        <w:t xml:space="preserve"> баланс производства и потребления тепловой мощности централизованных систем теплоснабжения сохраняется на уровне базового года. Увеличение и</w:t>
      </w:r>
      <w:r w:rsidR="00101A48" w:rsidRPr="00101A48">
        <w:rPr>
          <w:rFonts w:ascii="Trebuchet MS" w:eastAsia="Times New Roman" w:hAnsi="Trebuchet MS" w:cs="Times New Roman"/>
        </w:rPr>
        <w:t>ли</w:t>
      </w:r>
      <w:r w:rsidRPr="00101A48">
        <w:rPr>
          <w:rFonts w:ascii="Trebuchet MS" w:eastAsia="Times New Roman" w:hAnsi="Trebuchet MS" w:cs="Times New Roman"/>
        </w:rPr>
        <w:t xml:space="preserve"> сокращение перспективной тепловой нагрузки не предполагается. </w:t>
      </w:r>
    </w:p>
    <w:p w14:paraId="1108CE6E" w14:textId="1A789610" w:rsidR="00423A94" w:rsidRPr="000C6F90" w:rsidRDefault="00101A48" w:rsidP="00423A9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101A48">
        <w:rPr>
          <w:rFonts w:ascii="Trebuchet MS" w:eastAsia="Times New Roman" w:hAnsi="Trebuchet MS" w:cs="Times New Roman"/>
        </w:rPr>
        <w:t xml:space="preserve">Информация о перспективных балансах производства и потребления тепловой мощности источников тепловой энергии и теплоносителя и присоединенной тепловой нагрузки в системах теплоснабжения на расчетный период представлены в Главе 4 и Главе 6 Том </w:t>
      </w:r>
      <w:r>
        <w:rPr>
          <w:rFonts w:ascii="Trebuchet MS" w:eastAsia="Times New Roman" w:hAnsi="Trebuchet MS" w:cs="Times New Roman"/>
        </w:rPr>
        <w:t>2</w:t>
      </w:r>
      <w:r w:rsidRPr="00101A48">
        <w:rPr>
          <w:rFonts w:ascii="Trebuchet MS" w:eastAsia="Times New Roman" w:hAnsi="Trebuchet MS" w:cs="Times New Roman"/>
        </w:rPr>
        <w:t>. «Обосновывающие материалы» соответственно.</w:t>
      </w:r>
    </w:p>
    <w:p w14:paraId="0DF7F56D" w14:textId="77777777" w:rsidR="001D2215" w:rsidRPr="00101A48" w:rsidRDefault="001D2215" w:rsidP="00DF73B0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2801A1F9" w14:textId="7E1557D4" w:rsidR="004A71FF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24" w:name="_Toc34466669"/>
      <w:bookmarkStart w:id="325" w:name="_Toc203488813"/>
      <w:bookmarkEnd w:id="322"/>
      <w:r>
        <w:rPr>
          <w:rFonts w:ascii="Trebuchet MS" w:hAnsi="Trebuchet MS"/>
          <w:sz w:val="22"/>
          <w:szCs w:val="22"/>
        </w:rPr>
        <w:t xml:space="preserve">7.13 </w:t>
      </w:r>
      <w:r w:rsidR="004A71FF" w:rsidRPr="000C6F90">
        <w:rPr>
          <w:rFonts w:ascii="Trebuchet MS" w:hAnsi="Trebuchet MS"/>
          <w:sz w:val="22"/>
          <w:szCs w:val="22"/>
        </w:rPr>
        <w:t>Анализ целесообразности ввода новых и реконструкции и (или) модернизации существующих источников тепловой энергии с использованием возобновляемых источников энергии, а также местных видов топлива</w:t>
      </w:r>
      <w:bookmarkEnd w:id="324"/>
      <w:bookmarkEnd w:id="325"/>
    </w:p>
    <w:p w14:paraId="61AFA1D3" w14:textId="3B5B46C4" w:rsidR="004A71FF" w:rsidRPr="000C6F90" w:rsidRDefault="004A71FF" w:rsidP="004A71FF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0C6F90">
        <w:rPr>
          <w:rFonts w:ascii="Trebuchet MS" w:eastAsia="Times New Roman" w:hAnsi="Trebuchet MS" w:cs="Times New Roman"/>
        </w:rPr>
        <w:t xml:space="preserve">В качестве основного топлива на котельных </w:t>
      </w:r>
      <w:r w:rsidR="007D43AF">
        <w:rPr>
          <w:rFonts w:ascii="Trebuchet MS" w:eastAsia="Times New Roman" w:hAnsi="Trebuchet MS" w:cs="Times New Roman"/>
        </w:rPr>
        <w:t>Максатихинского</w:t>
      </w:r>
      <w:r w:rsidR="00FB5D5E" w:rsidRPr="00101A48">
        <w:rPr>
          <w:rFonts w:ascii="Trebuchet MS" w:eastAsia="Times New Roman" w:hAnsi="Trebuchet MS" w:cs="Times New Roman"/>
        </w:rPr>
        <w:t xml:space="preserve"> муниципального округа</w:t>
      </w:r>
      <w:r w:rsidR="007A77DC" w:rsidRPr="000C6F90">
        <w:rPr>
          <w:rFonts w:ascii="Trebuchet MS" w:eastAsia="Times New Roman" w:hAnsi="Trebuchet MS" w:cs="Times New Roman"/>
        </w:rPr>
        <w:t xml:space="preserve"> </w:t>
      </w:r>
      <w:r w:rsidR="00E44DE2">
        <w:rPr>
          <w:rFonts w:ascii="Trebuchet MS" w:eastAsia="Times New Roman" w:hAnsi="Trebuchet MS" w:cs="Times New Roman"/>
        </w:rPr>
        <w:t xml:space="preserve">будет </w:t>
      </w:r>
      <w:r w:rsidRPr="000C6F90">
        <w:rPr>
          <w:rFonts w:ascii="Trebuchet MS" w:eastAsia="Times New Roman" w:hAnsi="Trebuchet MS" w:cs="Times New Roman"/>
        </w:rPr>
        <w:t>использ</w:t>
      </w:r>
      <w:r w:rsidR="00E44DE2">
        <w:rPr>
          <w:rFonts w:ascii="Trebuchet MS" w:eastAsia="Times New Roman" w:hAnsi="Trebuchet MS" w:cs="Times New Roman"/>
        </w:rPr>
        <w:t>ова</w:t>
      </w:r>
      <w:r w:rsidRPr="000C6F90">
        <w:rPr>
          <w:rFonts w:ascii="Trebuchet MS" w:eastAsia="Times New Roman" w:hAnsi="Trebuchet MS" w:cs="Times New Roman"/>
        </w:rPr>
        <w:t>т</w:t>
      </w:r>
      <w:r w:rsidR="00E44DE2">
        <w:rPr>
          <w:rFonts w:ascii="Trebuchet MS" w:eastAsia="Times New Roman" w:hAnsi="Trebuchet MS" w:cs="Times New Roman"/>
        </w:rPr>
        <w:t>ь</w:t>
      </w:r>
      <w:r w:rsidRPr="000C6F90">
        <w:rPr>
          <w:rFonts w:ascii="Trebuchet MS" w:eastAsia="Times New Roman" w:hAnsi="Trebuchet MS" w:cs="Times New Roman"/>
        </w:rPr>
        <w:t>ся природный газ</w:t>
      </w:r>
      <w:r w:rsidR="00E44DE2">
        <w:rPr>
          <w:rFonts w:ascii="Trebuchet MS" w:eastAsia="Times New Roman" w:hAnsi="Trebuchet MS" w:cs="Times New Roman"/>
        </w:rPr>
        <w:t>, т.к</w:t>
      </w:r>
      <w:r w:rsidRPr="000C6F90">
        <w:rPr>
          <w:rFonts w:ascii="Trebuchet MS" w:eastAsia="Times New Roman" w:hAnsi="Trebuchet MS" w:cs="Times New Roman"/>
        </w:rPr>
        <w:t>. является</w:t>
      </w:r>
      <w:r w:rsidR="00E44DE2">
        <w:rPr>
          <w:rFonts w:ascii="Trebuchet MS" w:eastAsia="Times New Roman" w:hAnsi="Trebuchet MS" w:cs="Times New Roman"/>
        </w:rPr>
        <w:t xml:space="preserve"> более</w:t>
      </w:r>
      <w:r w:rsidRPr="000C6F90">
        <w:rPr>
          <w:rFonts w:ascii="Trebuchet MS" w:eastAsia="Times New Roman" w:hAnsi="Trebuchet MS" w:cs="Times New Roman"/>
        </w:rPr>
        <w:t xml:space="preserve"> экономически выгодным по цене и эффективности. </w:t>
      </w:r>
    </w:p>
    <w:p w14:paraId="75F973BB" w14:textId="77777777" w:rsidR="00E21DF8" w:rsidRPr="000C6F90" w:rsidRDefault="00E21DF8" w:rsidP="00E21DF8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0C6F90">
        <w:rPr>
          <w:rFonts w:ascii="Trebuchet MS" w:eastAsia="Times New Roman" w:hAnsi="Trebuchet MS" w:cs="Times New Roman"/>
        </w:rPr>
        <w:t xml:space="preserve">Необходимость переводить источники тепловой энергии на другие виды топлива, в т.ч. местные отсутствует. </w:t>
      </w:r>
    </w:p>
    <w:p w14:paraId="17A543F7" w14:textId="6B5BFF01" w:rsidR="00C43249" w:rsidRDefault="004A71FF" w:rsidP="004A71FF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101A48">
        <w:rPr>
          <w:rFonts w:ascii="Trebuchet MS" w:eastAsia="Times New Roman" w:hAnsi="Trebuchet MS" w:cs="Times New Roman"/>
        </w:rPr>
        <w:t xml:space="preserve">Источники тепловой энергии с использованием возобновляемых источников энергии </w:t>
      </w:r>
      <w:r w:rsidR="007A77DC" w:rsidRPr="00101A48">
        <w:rPr>
          <w:rFonts w:ascii="Trebuchet MS" w:eastAsia="Times New Roman" w:hAnsi="Trebuchet MS" w:cs="Times New Roman"/>
        </w:rPr>
        <w:t xml:space="preserve">на территории </w:t>
      </w:r>
      <w:r w:rsidR="007D43AF">
        <w:rPr>
          <w:rFonts w:ascii="Trebuchet MS" w:eastAsia="Times New Roman" w:hAnsi="Trebuchet MS" w:cs="Times New Roman"/>
        </w:rPr>
        <w:t>Максатихинского</w:t>
      </w:r>
      <w:r w:rsidR="00FB5D5E" w:rsidRPr="00101A48">
        <w:rPr>
          <w:rFonts w:ascii="Trebuchet MS" w:eastAsia="Times New Roman" w:hAnsi="Trebuchet MS" w:cs="Times New Roman"/>
        </w:rPr>
        <w:t xml:space="preserve"> муниципального округа</w:t>
      </w:r>
      <w:r w:rsidRPr="00101A48">
        <w:rPr>
          <w:rFonts w:ascii="Trebuchet MS" w:eastAsia="Times New Roman" w:hAnsi="Trebuchet MS" w:cs="Times New Roman"/>
        </w:rPr>
        <w:t xml:space="preserve"> отсутствуют. Ввод новых источников тепловой энергии с использованием возобновляемых источников энергии не целесообразен ввиду отсутствия </w:t>
      </w:r>
      <w:r w:rsidR="001B65BB" w:rsidRPr="00101A48">
        <w:rPr>
          <w:rFonts w:ascii="Trebuchet MS" w:eastAsia="Times New Roman" w:hAnsi="Trebuchet MS" w:cs="Times New Roman"/>
        </w:rPr>
        <w:t>окупаемости проектов</w:t>
      </w:r>
      <w:r w:rsidRPr="00101A48">
        <w:rPr>
          <w:rFonts w:ascii="Trebuchet MS" w:eastAsia="Times New Roman" w:hAnsi="Trebuchet MS" w:cs="Times New Roman"/>
        </w:rPr>
        <w:t>.</w:t>
      </w:r>
      <w:r w:rsidRPr="000C6F90">
        <w:rPr>
          <w:rFonts w:ascii="Trebuchet MS" w:eastAsia="Times New Roman" w:hAnsi="Trebuchet MS" w:cs="Times New Roman"/>
        </w:rPr>
        <w:t xml:space="preserve"> </w:t>
      </w:r>
    </w:p>
    <w:p w14:paraId="0E2001F1" w14:textId="77777777" w:rsidR="00423A94" w:rsidRPr="00101A48" w:rsidRDefault="00423A94" w:rsidP="00423A94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sz w:val="16"/>
          <w:szCs w:val="16"/>
        </w:rPr>
      </w:pPr>
    </w:p>
    <w:p w14:paraId="58AE0DCF" w14:textId="5A07BDCF" w:rsidR="004A71FF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26" w:name="_Toc34466670"/>
      <w:bookmarkStart w:id="327" w:name="_Toc203488814"/>
      <w:r>
        <w:rPr>
          <w:rFonts w:ascii="Trebuchet MS" w:hAnsi="Trebuchet MS"/>
          <w:sz w:val="22"/>
          <w:szCs w:val="22"/>
        </w:rPr>
        <w:t xml:space="preserve">7.14 </w:t>
      </w:r>
      <w:r w:rsidR="004A71FF" w:rsidRPr="000C6F90">
        <w:rPr>
          <w:rFonts w:ascii="Trebuchet MS" w:hAnsi="Trebuchet MS"/>
          <w:sz w:val="22"/>
          <w:szCs w:val="22"/>
        </w:rPr>
        <w:t xml:space="preserve">Обоснование организации теплоснабжения в производственных зонах на территории </w:t>
      </w:r>
      <w:r w:rsidR="00A51FB1">
        <w:rPr>
          <w:rFonts w:ascii="Trebuchet MS" w:hAnsi="Trebuchet MS"/>
          <w:sz w:val="22"/>
          <w:szCs w:val="22"/>
        </w:rPr>
        <w:t>муниципального</w:t>
      </w:r>
      <w:r w:rsidR="004A71FF" w:rsidRPr="000C6F90">
        <w:rPr>
          <w:rFonts w:ascii="Trebuchet MS" w:hAnsi="Trebuchet MS"/>
          <w:sz w:val="22"/>
          <w:szCs w:val="22"/>
        </w:rPr>
        <w:t xml:space="preserve"> округа</w:t>
      </w:r>
      <w:bookmarkEnd w:id="326"/>
      <w:bookmarkEnd w:id="327"/>
    </w:p>
    <w:p w14:paraId="6D74D33F" w14:textId="57DDEA83" w:rsidR="001D2215" w:rsidRPr="00101A48" w:rsidRDefault="003917A3" w:rsidP="003917A3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bookmarkStart w:id="328" w:name="_Hlk165018659"/>
      <w:r w:rsidRPr="00101A48">
        <w:rPr>
          <w:rFonts w:ascii="Trebuchet MS" w:eastAsia="Times New Roman" w:hAnsi="Trebuchet MS" w:cs="Times New Roman"/>
          <w:spacing w:val="-5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spacing w:val="-5"/>
        </w:rPr>
        <w:t>Максатихинского</w:t>
      </w:r>
      <w:r w:rsidR="00FB5D5E" w:rsidRPr="00101A48">
        <w:rPr>
          <w:rFonts w:ascii="Trebuchet MS" w:eastAsia="Times New Roman" w:hAnsi="Trebuchet MS" w:cs="Times New Roman"/>
          <w:spacing w:val="-5"/>
        </w:rPr>
        <w:t xml:space="preserve"> муниципального округа</w:t>
      </w:r>
      <w:r w:rsidR="00AA444E" w:rsidRPr="00101A48">
        <w:rPr>
          <w:rFonts w:ascii="Trebuchet MS" w:eastAsia="Times New Roman" w:hAnsi="Trebuchet MS" w:cs="Times New Roman"/>
          <w:spacing w:val="-5"/>
        </w:rPr>
        <w:t xml:space="preserve"> </w:t>
      </w:r>
      <w:r w:rsidRPr="00101A48">
        <w:rPr>
          <w:rFonts w:ascii="Trebuchet MS" w:eastAsia="Times New Roman" w:hAnsi="Trebuchet MS" w:cs="Times New Roman"/>
          <w:spacing w:val="-5"/>
        </w:rPr>
        <w:t>обеспечение потребности промышленных предприятий в паре</w:t>
      </w:r>
      <w:r w:rsidR="00AA444E" w:rsidRPr="00101A48">
        <w:rPr>
          <w:rFonts w:ascii="Trebuchet MS" w:eastAsia="Times New Roman" w:hAnsi="Trebuchet MS" w:cs="Times New Roman"/>
          <w:spacing w:val="-5"/>
        </w:rPr>
        <w:t xml:space="preserve"> и тепловой энергии</w:t>
      </w:r>
      <w:r w:rsidRPr="00101A48">
        <w:rPr>
          <w:rFonts w:ascii="Trebuchet MS" w:eastAsia="Times New Roman" w:hAnsi="Trebuchet MS" w:cs="Times New Roman"/>
          <w:spacing w:val="-5"/>
        </w:rPr>
        <w:t xml:space="preserve"> от централизованных </w:t>
      </w:r>
      <w:r w:rsidR="00E21DF8" w:rsidRPr="00101A48">
        <w:rPr>
          <w:rFonts w:ascii="Trebuchet MS" w:eastAsia="Times New Roman" w:hAnsi="Trebuchet MS" w:cs="Times New Roman"/>
          <w:spacing w:val="-5"/>
        </w:rPr>
        <w:t xml:space="preserve">отопительных </w:t>
      </w:r>
      <w:r w:rsidRPr="00101A48">
        <w:rPr>
          <w:rFonts w:ascii="Trebuchet MS" w:eastAsia="Times New Roman" w:hAnsi="Trebuchet MS" w:cs="Times New Roman"/>
          <w:spacing w:val="-5"/>
        </w:rPr>
        <w:t xml:space="preserve">источников теплоснабжения не предусматривается. </w:t>
      </w:r>
    </w:p>
    <w:bookmarkEnd w:id="328"/>
    <w:p w14:paraId="179AB026" w14:textId="1A7F1FC7" w:rsidR="003917A3" w:rsidRPr="000C6F90" w:rsidRDefault="00A628FF" w:rsidP="003917A3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101A48">
        <w:rPr>
          <w:rFonts w:ascii="Trebuchet MS" w:eastAsia="Times New Roman" w:hAnsi="Trebuchet MS" w:cs="Times New Roman"/>
          <w:spacing w:val="-5"/>
        </w:rPr>
        <w:t>Обеспечение промышленных предприятий тепловой энергией осуществляется от собственных источников теплоснабжения.</w:t>
      </w:r>
    </w:p>
    <w:p w14:paraId="599DADB0" w14:textId="77777777" w:rsidR="001D2215" w:rsidRPr="00101A48" w:rsidRDefault="001D2215" w:rsidP="00B960E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7C70CD8D" w14:textId="64AE6DD2" w:rsidR="007C4F42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29" w:name="_Toc34466671"/>
      <w:bookmarkStart w:id="330" w:name="_Toc203488815"/>
      <w:r>
        <w:rPr>
          <w:rFonts w:ascii="Trebuchet MS" w:hAnsi="Trebuchet MS"/>
          <w:sz w:val="22"/>
          <w:szCs w:val="22"/>
        </w:rPr>
        <w:t xml:space="preserve">7.15 </w:t>
      </w:r>
      <w:r w:rsidR="007C4F42" w:rsidRPr="000C6F90">
        <w:rPr>
          <w:rFonts w:ascii="Trebuchet MS" w:hAnsi="Trebuchet MS"/>
          <w:sz w:val="22"/>
          <w:szCs w:val="22"/>
        </w:rPr>
        <w:t>Результаты расчетов радиуса эффективного теплоснабжения</w:t>
      </w:r>
      <w:bookmarkEnd w:id="329"/>
      <w:bookmarkEnd w:id="330"/>
    </w:p>
    <w:p w14:paraId="0E8A9F60" w14:textId="77777777" w:rsidR="00D07343" w:rsidRPr="000C6F90" w:rsidRDefault="00D07343" w:rsidP="00771110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0C6F90">
        <w:rPr>
          <w:rFonts w:ascii="Trebuchet MS" w:eastAsia="Times New Roman" w:hAnsi="Trebuchet MS" w:cs="Times New Roman"/>
          <w:spacing w:val="-5"/>
        </w:rPr>
        <w:t>Радиус эффективного теплоснабжения - максимальное расстояние от теплопотребляющей установки до ближайшего источника тепловой энергии в системе теплоснабжения,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теплоснабжения.</w:t>
      </w:r>
    </w:p>
    <w:p w14:paraId="736B9E44" w14:textId="77777777" w:rsidR="00E44DE2" w:rsidRDefault="00891F49" w:rsidP="00891F4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0C6F90">
        <w:rPr>
          <w:rFonts w:ascii="Trebuchet MS" w:eastAsia="Times New Roman" w:hAnsi="Trebuchet MS" w:cs="Times New Roman"/>
          <w:spacing w:val="-5"/>
        </w:rPr>
        <w:t xml:space="preserve">Информация о </w:t>
      </w:r>
      <w:r w:rsidR="00C3787B">
        <w:rPr>
          <w:rFonts w:ascii="Trebuchet MS" w:eastAsia="Times New Roman" w:hAnsi="Trebuchet MS" w:cs="Times New Roman"/>
          <w:spacing w:val="-5"/>
        </w:rPr>
        <w:t xml:space="preserve">границах </w:t>
      </w:r>
      <w:r w:rsidRPr="000C6F90">
        <w:rPr>
          <w:rFonts w:ascii="Trebuchet MS" w:eastAsia="Times New Roman" w:hAnsi="Trebuchet MS" w:cs="Times New Roman"/>
          <w:spacing w:val="-5"/>
        </w:rPr>
        <w:t>радиусов теплоснабжения</w:t>
      </w:r>
      <w:r w:rsidR="00C3787B">
        <w:rPr>
          <w:rFonts w:ascii="Trebuchet MS" w:eastAsia="Times New Roman" w:hAnsi="Trebuchet MS" w:cs="Times New Roman"/>
          <w:spacing w:val="-5"/>
        </w:rPr>
        <w:t xml:space="preserve"> источников тепловой энергии</w:t>
      </w:r>
      <w:r w:rsidRPr="000C6F90">
        <w:rPr>
          <w:rFonts w:ascii="Trebuchet MS" w:eastAsia="Times New Roman" w:hAnsi="Trebuchet MS" w:cs="Times New Roman"/>
          <w:spacing w:val="-5"/>
        </w:rPr>
        <w:t xml:space="preserve"> представлена </w:t>
      </w:r>
      <w:r w:rsidR="00FC5D6B">
        <w:rPr>
          <w:rFonts w:ascii="Trebuchet MS" w:eastAsia="Times New Roman" w:hAnsi="Trebuchet MS" w:cs="Times New Roman"/>
          <w:spacing w:val="-5"/>
        </w:rPr>
        <w:t>в таблице</w:t>
      </w:r>
      <w:r w:rsidR="001D2215">
        <w:rPr>
          <w:rFonts w:ascii="Trebuchet MS" w:eastAsia="Times New Roman" w:hAnsi="Trebuchet MS" w:cs="Times New Roman"/>
          <w:spacing w:val="-5"/>
        </w:rPr>
        <w:t xml:space="preserve"> 7.15.1</w:t>
      </w:r>
      <w:r w:rsidRPr="000C6F90">
        <w:rPr>
          <w:rFonts w:ascii="Trebuchet MS" w:eastAsia="Times New Roman" w:hAnsi="Trebuchet MS" w:cs="Times New Roman"/>
          <w:spacing w:val="-5"/>
        </w:rPr>
        <w:t>.</w:t>
      </w:r>
      <w:r w:rsidR="00E44DE2">
        <w:rPr>
          <w:rFonts w:ascii="Trebuchet MS" w:eastAsia="Times New Roman" w:hAnsi="Trebuchet MS" w:cs="Times New Roman"/>
          <w:spacing w:val="-5"/>
        </w:rPr>
        <w:t xml:space="preserve"> </w:t>
      </w:r>
      <w:bookmarkStart w:id="331" w:name="_Hlk168261097"/>
      <w:bookmarkStart w:id="332" w:name="_Hlk100998426"/>
    </w:p>
    <w:p w14:paraId="1EEA1F9A" w14:textId="517E400A" w:rsidR="00891F49" w:rsidRDefault="00891F49" w:rsidP="00891F4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</w:rPr>
      </w:pPr>
      <w:r w:rsidRPr="000C6F90">
        <w:rPr>
          <w:rFonts w:ascii="Trebuchet MS" w:eastAsia="Times New Roman" w:hAnsi="Trebuchet MS" w:cs="Times New Roman"/>
          <w:spacing w:val="-5"/>
        </w:rPr>
        <w:t>На перспективу до 20</w:t>
      </w:r>
      <w:r w:rsidR="00D83137">
        <w:rPr>
          <w:rFonts w:ascii="Trebuchet MS" w:eastAsia="Times New Roman" w:hAnsi="Trebuchet MS" w:cs="Times New Roman"/>
          <w:spacing w:val="-5"/>
        </w:rPr>
        <w:t>4</w:t>
      </w:r>
      <w:r w:rsidRPr="000C6F90">
        <w:rPr>
          <w:rFonts w:ascii="Trebuchet MS" w:eastAsia="Times New Roman" w:hAnsi="Trebuchet MS" w:cs="Times New Roman"/>
          <w:spacing w:val="-5"/>
        </w:rPr>
        <w:t xml:space="preserve">0 года </w:t>
      </w:r>
      <w:r w:rsidR="00BA05A8">
        <w:rPr>
          <w:rFonts w:ascii="Trebuchet MS" w:eastAsia="Times New Roman" w:hAnsi="Trebuchet MS" w:cs="Times New Roman"/>
          <w:spacing w:val="-5"/>
        </w:rPr>
        <w:t xml:space="preserve">предусматривается </w:t>
      </w:r>
      <w:r w:rsidR="00E44DE2">
        <w:rPr>
          <w:rFonts w:ascii="Trebuchet MS" w:eastAsia="Times New Roman" w:hAnsi="Trebuchet MS" w:cs="Times New Roman"/>
          <w:spacing w:val="-5"/>
        </w:rPr>
        <w:t>сохранение границ</w:t>
      </w:r>
      <w:r w:rsidR="00BA05A8">
        <w:rPr>
          <w:rFonts w:ascii="Trebuchet MS" w:eastAsia="Times New Roman" w:hAnsi="Trebuchet MS" w:cs="Times New Roman"/>
          <w:spacing w:val="-5"/>
        </w:rPr>
        <w:t xml:space="preserve"> </w:t>
      </w:r>
      <w:r w:rsidRPr="000C6F90">
        <w:rPr>
          <w:rFonts w:ascii="Trebuchet MS" w:eastAsia="Times New Roman" w:hAnsi="Trebuchet MS" w:cs="Times New Roman"/>
          <w:spacing w:val="-5"/>
        </w:rPr>
        <w:t>радиус</w:t>
      </w:r>
      <w:r w:rsidR="00BA05A8">
        <w:rPr>
          <w:rFonts w:ascii="Trebuchet MS" w:eastAsia="Times New Roman" w:hAnsi="Trebuchet MS" w:cs="Times New Roman"/>
          <w:spacing w:val="-5"/>
        </w:rPr>
        <w:t>ов</w:t>
      </w:r>
      <w:r w:rsidRPr="000C6F90">
        <w:rPr>
          <w:rFonts w:ascii="Trebuchet MS" w:eastAsia="Times New Roman" w:hAnsi="Trebuchet MS" w:cs="Times New Roman"/>
          <w:spacing w:val="-5"/>
        </w:rPr>
        <w:t xml:space="preserve"> теплоснабжения.</w:t>
      </w:r>
      <w:bookmarkEnd w:id="331"/>
    </w:p>
    <w:p w14:paraId="5FB0FFD0" w14:textId="77777777" w:rsidR="009D0C44" w:rsidRDefault="009D0C44" w:rsidP="00891F4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00D78CD1" w14:textId="77777777" w:rsidR="00E44DE2" w:rsidRDefault="00E44DE2" w:rsidP="00891F4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40BEF19F" w14:textId="77777777" w:rsidR="00E44DE2" w:rsidRPr="00101A48" w:rsidRDefault="00E44DE2" w:rsidP="00891F49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  <w:spacing w:val="-5"/>
          <w:sz w:val="16"/>
          <w:szCs w:val="16"/>
        </w:rPr>
      </w:pPr>
    </w:p>
    <w:p w14:paraId="72614346" w14:textId="77777777" w:rsidR="001D2215" w:rsidRDefault="001D2215" w:rsidP="001D2215">
      <w:pPr>
        <w:autoSpaceDE w:val="0"/>
        <w:autoSpaceDN w:val="0"/>
        <w:adjustRightInd w:val="0"/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spacing w:val="-5"/>
        </w:rPr>
      </w:pPr>
      <w:bookmarkStart w:id="333" w:name="_Hlk165018703"/>
      <w:bookmarkStart w:id="334" w:name="_Hlk168261110"/>
      <w:r w:rsidRPr="00AB6558">
        <w:rPr>
          <w:rFonts w:ascii="Trebuchet MS" w:eastAsia="Times New Roman" w:hAnsi="Trebuchet MS" w:cs="Times New Roman"/>
          <w:b/>
          <w:bCs/>
          <w:spacing w:val="-5"/>
        </w:rPr>
        <w:lastRenderedPageBreak/>
        <w:t>Таблица 7.15.1 – Радиусы систем теплоснабжения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797"/>
      </w:tblGrid>
      <w:tr w:rsidR="001D2215" w:rsidRPr="00BA05A8" w14:paraId="38C9BB27" w14:textId="77777777" w:rsidTr="001961B7">
        <w:trPr>
          <w:trHeight w:val="20"/>
          <w:tblHeader/>
        </w:trPr>
        <w:tc>
          <w:tcPr>
            <w:tcW w:w="3119" w:type="dxa"/>
            <w:shd w:val="clear" w:color="auto" w:fill="CCFF99"/>
            <w:noWrap/>
            <w:vAlign w:val="center"/>
          </w:tcPr>
          <w:p w14:paraId="185EC619" w14:textId="77777777" w:rsidR="001D2215" w:rsidRPr="00BA05A8" w:rsidRDefault="001D2215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 (системы теплоснабжения)</w:t>
            </w:r>
          </w:p>
        </w:tc>
        <w:tc>
          <w:tcPr>
            <w:tcW w:w="6797" w:type="dxa"/>
            <w:shd w:val="clear" w:color="auto" w:fill="CCFF99"/>
            <w:vAlign w:val="center"/>
          </w:tcPr>
          <w:p w14:paraId="06E275B1" w14:textId="77777777" w:rsidR="001D2215" w:rsidRPr="00BA05A8" w:rsidRDefault="001D2215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A05A8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Изменение радиуса теплоснабжения</w:t>
            </w:r>
          </w:p>
        </w:tc>
      </w:tr>
      <w:bookmarkEnd w:id="333"/>
      <w:tr w:rsidR="00BA05A8" w:rsidRPr="00BA05A8" w14:paraId="628BEA80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2E1D9552" w14:textId="64BFB456" w:rsidR="00BA05A8" w:rsidRPr="00843917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97" w:type="dxa"/>
            <w:vAlign w:val="center"/>
          </w:tcPr>
          <w:p w14:paraId="3FF62F93" w14:textId="0817421F" w:rsidR="00BA05A8" w:rsidRPr="00843917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84391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7852DBC2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2C5D544D" w14:textId="184A6131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97" w:type="dxa"/>
            <w:vAlign w:val="center"/>
          </w:tcPr>
          <w:p w14:paraId="1377DC80" w14:textId="6B2C718C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244A9410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443B920E" w14:textId="1077E500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6797" w:type="dxa"/>
            <w:vAlign w:val="center"/>
          </w:tcPr>
          <w:p w14:paraId="3C5F04DE" w14:textId="6493B8F7" w:rsidR="00BA05A8" w:rsidRPr="00BA05A8" w:rsidRDefault="001961B7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5E99CEE5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55D27AA6" w14:textId="1D68880A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6797" w:type="dxa"/>
          </w:tcPr>
          <w:p w14:paraId="06B81211" w14:textId="4928CAAF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6500F8BC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15B60F13" w14:textId="4D4C2FCA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6797" w:type="dxa"/>
          </w:tcPr>
          <w:p w14:paraId="046D0261" w14:textId="32B06A67" w:rsidR="00BA05A8" w:rsidRPr="00BA05A8" w:rsidRDefault="001961B7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1C0680BC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37195A1D" w14:textId="43E2A490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6797" w:type="dxa"/>
          </w:tcPr>
          <w:p w14:paraId="62A2D65C" w14:textId="07C80683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54868C70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7EA23B38" w14:textId="62FC63CC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6797" w:type="dxa"/>
          </w:tcPr>
          <w:p w14:paraId="30C6C529" w14:textId="1FAE91C1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1130A905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5904FF97" w14:textId="5B84C905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97" w:type="dxa"/>
          </w:tcPr>
          <w:p w14:paraId="2FCE1CB9" w14:textId="071A5B81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321843BD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1C321747" w14:textId="3C7801CD" w:rsidR="00BA05A8" w:rsidRPr="00BA05A8" w:rsidRDefault="002E7B40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97" w:type="dxa"/>
            <w:vAlign w:val="center"/>
          </w:tcPr>
          <w:p w14:paraId="48B3BAF6" w14:textId="43AE660D" w:rsidR="00BA05A8" w:rsidRPr="00BA05A8" w:rsidRDefault="001961B7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070A45" w:rsidRPr="00BA05A8" w14:paraId="22127506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4A4CD7D6" w14:textId="19F88336" w:rsidR="00070A45" w:rsidRPr="00BA05A8" w:rsidRDefault="002E7B40" w:rsidP="00070A45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97" w:type="dxa"/>
          </w:tcPr>
          <w:p w14:paraId="0101186B" w14:textId="74F14A33" w:rsidR="00070A45" w:rsidRPr="00BA05A8" w:rsidRDefault="00070A45" w:rsidP="00070A45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E55B7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070A45" w:rsidRPr="00BA05A8" w14:paraId="70FB49C1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6FF3CC6F" w14:textId="355A768D" w:rsidR="00070A45" w:rsidRPr="00BA05A8" w:rsidRDefault="002E7B40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97" w:type="dxa"/>
            <w:vAlign w:val="center"/>
          </w:tcPr>
          <w:p w14:paraId="76F6B143" w14:textId="77777777" w:rsidR="00070A45" w:rsidRPr="00BA05A8" w:rsidRDefault="00070A45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BA05A8" w14:paraId="2592D16C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4E2D7FB6" w14:textId="77777777" w:rsidR="001961B7" w:rsidRPr="00BA05A8" w:rsidRDefault="001961B7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97" w:type="dxa"/>
            <w:vAlign w:val="center"/>
          </w:tcPr>
          <w:p w14:paraId="42893A6A" w14:textId="77777777" w:rsidR="001961B7" w:rsidRPr="00BA05A8" w:rsidRDefault="001961B7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070A45" w14:paraId="67AD1090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09D4A3A8" w14:textId="77777777" w:rsidR="001961B7" w:rsidRPr="00070A45" w:rsidRDefault="001961B7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97" w:type="dxa"/>
            <w:vAlign w:val="center"/>
          </w:tcPr>
          <w:p w14:paraId="3D97127D" w14:textId="77777777" w:rsidR="001961B7" w:rsidRPr="00070A45" w:rsidRDefault="001961B7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BA05A8" w14:paraId="7910137B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584B702F" w14:textId="77777777" w:rsidR="001961B7" w:rsidRPr="00BA05A8" w:rsidRDefault="001961B7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97" w:type="dxa"/>
            <w:vAlign w:val="center"/>
          </w:tcPr>
          <w:p w14:paraId="611B8D7E" w14:textId="77777777" w:rsidR="001961B7" w:rsidRPr="00BA05A8" w:rsidRDefault="001961B7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BA05A8" w14:paraId="41ED6E41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72D57E05" w14:textId="77777777" w:rsidR="001961B7" w:rsidRPr="00BA05A8" w:rsidRDefault="001961B7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97" w:type="dxa"/>
            <w:vAlign w:val="center"/>
          </w:tcPr>
          <w:p w14:paraId="03507D8E" w14:textId="77777777" w:rsidR="001961B7" w:rsidRPr="00BA05A8" w:rsidRDefault="001961B7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120733" w14:paraId="69704591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4CAB79E6" w14:textId="34D1E467" w:rsidR="001961B7" w:rsidRPr="00120733" w:rsidRDefault="00E80C32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127922" wp14:editId="63E82177">
                  <wp:extent cx="6047344" cy="4274288"/>
                  <wp:effectExtent l="0" t="0" r="0" b="0"/>
                  <wp:docPr id="1338635118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4002" cy="42789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1B7" w:rsidRPr="00BA05A8" w14:paraId="39551158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1329C3CA" w14:textId="77777777" w:rsidR="001961B7" w:rsidRPr="00BA05A8" w:rsidRDefault="001961B7" w:rsidP="00A44CD6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97" w:type="dxa"/>
            <w:vAlign w:val="center"/>
          </w:tcPr>
          <w:p w14:paraId="4448D661" w14:textId="77777777" w:rsidR="001961B7" w:rsidRPr="00BA05A8" w:rsidRDefault="001961B7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1961B7" w:rsidRPr="00120733" w14:paraId="4F406C89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0F872919" w14:textId="453E21D0" w:rsidR="001961B7" w:rsidRPr="00120733" w:rsidRDefault="00B7104F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13C8C0D" wp14:editId="3612D9BB">
                  <wp:extent cx="3875195" cy="1967023"/>
                  <wp:effectExtent l="0" t="0" r="0" b="0"/>
                  <wp:docPr id="145020859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9834" cy="197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0A45" w:rsidRPr="00BA05A8" w14:paraId="35464E7E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7724D14B" w14:textId="2ABF12DB" w:rsidR="00070A45" w:rsidRPr="00BA05A8" w:rsidRDefault="001961B7" w:rsidP="00070A45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д. Кистутово</w:t>
            </w:r>
          </w:p>
        </w:tc>
        <w:tc>
          <w:tcPr>
            <w:tcW w:w="6797" w:type="dxa"/>
            <w:vAlign w:val="center"/>
          </w:tcPr>
          <w:p w14:paraId="5A7E2B0C" w14:textId="0FB522C6" w:rsidR="00070A45" w:rsidRPr="00BA05A8" w:rsidRDefault="00070A45" w:rsidP="00070A45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070A45" w:rsidRPr="00120733" w14:paraId="153FD35D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653DF729" w14:textId="12E78C67" w:rsidR="00070A45" w:rsidRPr="00120733" w:rsidRDefault="00B7104F" w:rsidP="00A44CD6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2DD75A0" wp14:editId="48B61532">
                  <wp:extent cx="4719125" cy="2264735"/>
                  <wp:effectExtent l="0" t="0" r="5715" b="2540"/>
                  <wp:docPr id="194913742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6032" cy="2277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5A8" w:rsidRPr="00BA05A8" w14:paraId="7A6CC4CA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35EBD0C9" w14:textId="2387D444" w:rsidR="00BA05A8" w:rsidRPr="00070A45" w:rsidRDefault="001961B7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797" w:type="dxa"/>
            <w:vAlign w:val="center"/>
          </w:tcPr>
          <w:p w14:paraId="32B59047" w14:textId="2129166F" w:rsidR="00BA05A8" w:rsidRPr="00070A45" w:rsidRDefault="001961B7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BA05A8" w:rsidRPr="00BA05A8" w14:paraId="16315594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34B7DDE9" w14:textId="6B425076" w:rsidR="00BA05A8" w:rsidRPr="00BA05A8" w:rsidRDefault="001961B7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97" w:type="dxa"/>
            <w:vAlign w:val="center"/>
          </w:tcPr>
          <w:p w14:paraId="0CC900D3" w14:textId="7AD62461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0F255D" w:rsidRPr="00BA05A8" w14:paraId="61AF9C83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5C6D219E" w14:textId="09B0E34A" w:rsidR="000F255D" w:rsidRPr="00120733" w:rsidRDefault="00B7104F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93BFC58" wp14:editId="4BA71E62">
                  <wp:extent cx="4638675" cy="3015690"/>
                  <wp:effectExtent l="0" t="0" r="0" b="0"/>
                  <wp:docPr id="65810483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4090" cy="3019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5A8" w:rsidRPr="00BA05A8" w14:paraId="4C03E610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209E3186" w14:textId="5D29A9D7" w:rsidR="00BA05A8" w:rsidRPr="00BA05A8" w:rsidRDefault="001961B7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97" w:type="dxa"/>
            <w:vAlign w:val="center"/>
          </w:tcPr>
          <w:p w14:paraId="6FDEA8F0" w14:textId="52363BFC" w:rsidR="00BA05A8" w:rsidRPr="001961B7" w:rsidRDefault="00BB1361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EE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sz w:val="20"/>
                <w:szCs w:val="20"/>
                <w:lang w:eastAsia="ru-RU"/>
              </w:rPr>
              <w:t>Возможно сокращение радиуса теплоснабжения, за счет перевода части жилого фонда на индивидуальные источники теплоснабжения</w:t>
            </w:r>
          </w:p>
        </w:tc>
      </w:tr>
      <w:tr w:rsidR="000F255D" w:rsidRPr="00BA05A8" w14:paraId="31D8DB2A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423EFA99" w14:textId="77777777" w:rsidR="000F255D" w:rsidRPr="00BB1361" w:rsidRDefault="00BB1361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t>Существующий</w:t>
            </w:r>
          </w:p>
          <w:p w14:paraId="4BDED61C" w14:textId="21DAC14A" w:rsidR="00BB1361" w:rsidRDefault="000075FA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F8ADCC" wp14:editId="14C4596B">
                  <wp:extent cx="4521384" cy="2659996"/>
                  <wp:effectExtent l="0" t="0" r="0" b="7620"/>
                  <wp:docPr id="182416712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209" cy="26657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51EAC5" w14:textId="77777777" w:rsidR="00BB1361" w:rsidRPr="00BB1361" w:rsidRDefault="00BB1361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B1361">
              <w:rPr>
                <w:rFonts w:ascii="Trebuchet MS" w:eastAsia="Times New Roman" w:hAnsi="Trebuchet MS" w:cstheme="majorHAns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Перспективный (при газификации территории населенного пункта)</w:t>
            </w:r>
          </w:p>
          <w:p w14:paraId="4084630E" w14:textId="1F085612" w:rsidR="00BB1361" w:rsidRPr="00120733" w:rsidRDefault="000075FA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63E424" wp14:editId="4B802D0C">
                  <wp:extent cx="4522086" cy="3199026"/>
                  <wp:effectExtent l="0" t="0" r="0" b="1905"/>
                  <wp:docPr id="38416902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392" cy="3207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5A8" w:rsidRPr="00BA05A8" w14:paraId="55D9E8EC" w14:textId="77777777" w:rsidTr="001961B7">
        <w:trPr>
          <w:trHeight w:val="20"/>
        </w:trPr>
        <w:tc>
          <w:tcPr>
            <w:tcW w:w="3119" w:type="dxa"/>
            <w:noWrap/>
            <w:vAlign w:val="center"/>
          </w:tcPr>
          <w:p w14:paraId="5DD45B5F" w14:textId="5C9546A6" w:rsidR="00BA05A8" w:rsidRPr="00BA05A8" w:rsidRDefault="001961B7" w:rsidP="00BA05A8">
            <w:pPr>
              <w:spacing w:after="0" w:line="240" w:lineRule="auto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с. Сельцы</w:t>
            </w:r>
          </w:p>
        </w:tc>
        <w:tc>
          <w:tcPr>
            <w:tcW w:w="6797" w:type="dxa"/>
            <w:vAlign w:val="center"/>
          </w:tcPr>
          <w:p w14:paraId="36C244E5" w14:textId="7183E5DC" w:rsidR="00BA05A8" w:rsidRPr="00BA05A8" w:rsidRDefault="00BA05A8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 w:rsidRPr="00120733"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  <w:t>Не изменяется</w:t>
            </w:r>
          </w:p>
        </w:tc>
      </w:tr>
      <w:tr w:rsidR="000F255D" w:rsidRPr="00BA05A8" w14:paraId="445B14D9" w14:textId="77777777" w:rsidTr="001961B7">
        <w:trPr>
          <w:trHeight w:val="20"/>
        </w:trPr>
        <w:tc>
          <w:tcPr>
            <w:tcW w:w="9916" w:type="dxa"/>
            <w:gridSpan w:val="2"/>
            <w:noWrap/>
            <w:vAlign w:val="center"/>
          </w:tcPr>
          <w:p w14:paraId="6AE3E87E" w14:textId="7F8FCE89" w:rsidR="000F255D" w:rsidRPr="00120733" w:rsidRDefault="00B7104F" w:rsidP="00BA05A8">
            <w:pPr>
              <w:spacing w:after="0" w:line="240" w:lineRule="auto"/>
              <w:jc w:val="center"/>
              <w:rPr>
                <w:rFonts w:ascii="Trebuchet MS" w:eastAsia="Times New Roman" w:hAnsi="Trebuchet MS" w:cstheme="majorHAnsi"/>
                <w:color w:val="000000"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C4D6821" wp14:editId="0F51ADAB">
                  <wp:extent cx="4617779" cy="3266722"/>
                  <wp:effectExtent l="0" t="0" r="0" b="0"/>
                  <wp:docPr id="2562687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7422" cy="3273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32"/>
      <w:bookmarkEnd w:id="334"/>
    </w:tbl>
    <w:p w14:paraId="073D83FA" w14:textId="77777777" w:rsidR="00423A94" w:rsidRPr="00E44DE2" w:rsidRDefault="00423A94" w:rsidP="00E44DE2">
      <w:pPr>
        <w:spacing w:after="0"/>
        <w:rPr>
          <w:rFonts w:ascii="Trebuchet MS" w:eastAsia="Times New Roman" w:hAnsi="Trebuchet MS" w:cs="Times New Roman"/>
          <w:sz w:val="16"/>
          <w:szCs w:val="16"/>
        </w:rPr>
      </w:pPr>
    </w:p>
    <w:p w14:paraId="61DEAA56" w14:textId="77777777" w:rsidR="00E44DE2" w:rsidRPr="009146E7" w:rsidRDefault="00E44DE2" w:rsidP="00E44DE2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35" w:name="_Toc203488816"/>
      <w:r w:rsidRPr="00AC748F">
        <w:rPr>
          <w:rFonts w:ascii="Trebuchet MS" w:hAnsi="Trebuchet MS"/>
          <w:sz w:val="22"/>
          <w:szCs w:val="22"/>
        </w:rPr>
        <w:t>7</w:t>
      </w:r>
      <w:r>
        <w:rPr>
          <w:rFonts w:ascii="Trebuchet MS" w:hAnsi="Trebuchet MS"/>
          <w:sz w:val="22"/>
          <w:szCs w:val="22"/>
        </w:rPr>
        <w:t>.</w:t>
      </w:r>
      <w:r w:rsidRPr="00AC748F">
        <w:rPr>
          <w:rFonts w:ascii="Trebuchet MS" w:hAnsi="Trebuchet MS"/>
          <w:sz w:val="22"/>
          <w:szCs w:val="22"/>
        </w:rPr>
        <w:t>16</w:t>
      </w:r>
      <w:r>
        <w:rPr>
          <w:rFonts w:ascii="Trebuchet MS" w:hAnsi="Trebuchet MS"/>
          <w:sz w:val="22"/>
          <w:szCs w:val="22"/>
        </w:rPr>
        <w:t xml:space="preserve"> О</w:t>
      </w:r>
      <w:r w:rsidRPr="00AC748F">
        <w:rPr>
          <w:rFonts w:ascii="Trebuchet MS" w:hAnsi="Trebuchet MS"/>
          <w:sz w:val="22"/>
          <w:szCs w:val="22"/>
        </w:rPr>
        <w:t>писание мероприятий на источниках тепловой энергии, необходимость реализации которых рассматривается на этапе разработки проектной документации по строительству источников тепловой энергии в целях обеспечения живучести источников тепловой энергии, тепловых сетей и системы теплоснабжения в целом</w:t>
      </w:r>
      <w:bookmarkEnd w:id="335"/>
    </w:p>
    <w:p w14:paraId="38B440E4" w14:textId="1EEBA74F" w:rsidR="00E44DE2" w:rsidRPr="00E44DE2" w:rsidRDefault="00E44DE2" w:rsidP="00E44DE2">
      <w:pPr>
        <w:autoSpaceDE w:val="0"/>
        <w:autoSpaceDN w:val="0"/>
        <w:adjustRightInd w:val="0"/>
        <w:spacing w:line="276" w:lineRule="auto"/>
        <w:ind w:firstLine="578"/>
        <w:jc w:val="both"/>
        <w:rPr>
          <w:rFonts w:ascii="Trebuchet MS" w:eastAsia="Times New Roman" w:hAnsi="Trebuchet MS" w:cs="Times New Roman"/>
          <w:sz w:val="24"/>
          <w:szCs w:val="24"/>
        </w:rPr>
        <w:sectPr w:rsidR="00E44DE2" w:rsidRPr="00E44DE2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  <w:r w:rsidRPr="001961B7">
        <w:rPr>
          <w:rFonts w:ascii="Trebuchet MS" w:hAnsi="Trebuchet MS"/>
        </w:rPr>
        <w:t>С целью обеспечения живучести источников тепловой энергии, тепловых сетей и систем теплоснабжения в целом, при разработке проектной документации по строительству источников тепловой энергии предусматривается, что число и производительность котлов, устанавливаемых в котельных должно обеспечивать при выходе из строя наибольшего по производительности котла отпуск тепловой энергии потребителям в количестве, определяемом режимом наиболее холодного месяца – на отопление и среднечасовой расход горячего водоснабжения.</w:t>
      </w:r>
      <w:r>
        <w:rPr>
          <w:rFonts w:ascii="Trebuchet MS" w:eastAsia="Times New Roman" w:hAnsi="Trebuchet MS" w:cs="Times New Roman"/>
          <w:sz w:val="24"/>
          <w:szCs w:val="24"/>
        </w:rPr>
        <w:tab/>
      </w:r>
    </w:p>
    <w:p w14:paraId="5195D06D" w14:textId="41A33A3C" w:rsidR="00A020AA" w:rsidRPr="00F43C51" w:rsidRDefault="00A020AA" w:rsidP="001305DF">
      <w:pPr>
        <w:widowControl w:val="0"/>
        <w:tabs>
          <w:tab w:val="left" w:pos="-142"/>
          <w:tab w:val="left" w:pos="426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336" w:name="_Toc358669590"/>
      <w:bookmarkStart w:id="337" w:name="_Toc203488817"/>
      <w:r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lastRenderedPageBreak/>
        <w:t xml:space="preserve">Глава </w:t>
      </w:r>
      <w:r w:rsidR="001255F5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8</w:t>
      </w:r>
      <w:r w:rsidR="007A2A79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.</w:t>
      </w:r>
      <w:bookmarkStart w:id="338" w:name="_Toc34466672"/>
      <w:r w:rsidR="00497417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</w:t>
      </w:r>
      <w:r w:rsidR="00537EBA" w:rsidRPr="00E21DF8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Предложения по строительству, реконструкции и (или) модернизации тепловых сетей</w:t>
      </w:r>
      <w:bookmarkEnd w:id="336"/>
      <w:bookmarkEnd w:id="337"/>
      <w:bookmarkEnd w:id="338"/>
    </w:p>
    <w:p w14:paraId="7B69C68D" w14:textId="4D82443A" w:rsidR="00537EBA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39" w:name="_Toc34466673"/>
      <w:bookmarkStart w:id="340" w:name="_Toc203488818"/>
      <w:r>
        <w:rPr>
          <w:rFonts w:ascii="Trebuchet MS" w:hAnsi="Trebuchet MS"/>
          <w:sz w:val="22"/>
          <w:szCs w:val="22"/>
        </w:rPr>
        <w:t xml:space="preserve">8.1 </w:t>
      </w:r>
      <w:r w:rsidR="00537EBA" w:rsidRPr="000C6F90">
        <w:rPr>
          <w:rFonts w:ascii="Trebuchet MS" w:hAnsi="Trebuchet MS"/>
          <w:sz w:val="22"/>
          <w:szCs w:val="22"/>
        </w:rPr>
        <w:t>Предложения по реконструкции и (или) модернизации, строительству тепловых сетей, обеспечивающих перераспределение тепловой нагрузки из зон с дефицитом тепловой мощности в зоны с избытком тепловой мощности (использование существующих резервов)</w:t>
      </w:r>
      <w:bookmarkEnd w:id="339"/>
      <w:bookmarkEnd w:id="340"/>
    </w:p>
    <w:p w14:paraId="1BCD5A9A" w14:textId="77777777" w:rsidR="00B43324" w:rsidRPr="000C6F90" w:rsidRDefault="00B43324" w:rsidP="00B4332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41" w:name="_Hlk196723287"/>
      <w:bookmarkStart w:id="342" w:name="_Hlk203492711"/>
      <w:r w:rsidRPr="002A6498">
        <w:rPr>
          <w:rFonts w:ascii="Trebuchet MS" w:eastAsia="Times New Roman" w:hAnsi="Trebuchet MS" w:cs="Times New Roman"/>
        </w:rPr>
        <w:t>Реконструкция и (или) модернизация, строительство тепловых сетей, обеспечивающих перераспределение тепловой нагрузки из зон с избытком тепловой мощности в зоны с дефицитом тепловой мощности, не планируется. Дефициты тепловой мощности на источниках теплоснабжения отсутствуют</w:t>
      </w:r>
      <w:bookmarkEnd w:id="341"/>
      <w:r w:rsidRPr="002A6498">
        <w:rPr>
          <w:rFonts w:ascii="Trebuchet MS" w:eastAsia="Times New Roman" w:hAnsi="Trebuchet MS" w:cs="Times New Roman"/>
        </w:rPr>
        <w:t>.</w:t>
      </w:r>
      <w:bookmarkEnd w:id="342"/>
    </w:p>
    <w:p w14:paraId="2C94E7F0" w14:textId="77777777" w:rsidR="00DE0329" w:rsidRPr="000C6F90" w:rsidRDefault="00DE0329" w:rsidP="000C6F90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rebuchet MS" w:eastAsia="Times New Roman" w:hAnsi="Trebuchet MS" w:cs="Times New Roman"/>
          <w:sz w:val="20"/>
          <w:szCs w:val="20"/>
        </w:rPr>
      </w:pPr>
    </w:p>
    <w:p w14:paraId="3EE2D780" w14:textId="32FAA29F" w:rsidR="00537EBA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43" w:name="_Toc34466674"/>
      <w:bookmarkStart w:id="344" w:name="_Toc203488819"/>
      <w:r>
        <w:rPr>
          <w:rFonts w:ascii="Trebuchet MS" w:hAnsi="Trebuchet MS"/>
          <w:sz w:val="22"/>
          <w:szCs w:val="22"/>
        </w:rPr>
        <w:t xml:space="preserve">8.2 </w:t>
      </w:r>
      <w:r w:rsidR="00537EBA" w:rsidRPr="000C6F90">
        <w:rPr>
          <w:rFonts w:ascii="Trebuchet MS" w:hAnsi="Trebuchet MS"/>
          <w:sz w:val="22"/>
          <w:szCs w:val="22"/>
        </w:rPr>
        <w:t xml:space="preserve">Предложения по строительству тепловых сетей для обеспечения перспективных приростов тепловой нагрузки под жилищную, комплексную или производственную застройку во вновь осваиваемых районах </w:t>
      </w:r>
      <w:r w:rsidR="00A51FB1">
        <w:rPr>
          <w:rFonts w:ascii="Trebuchet MS" w:hAnsi="Trebuchet MS"/>
          <w:sz w:val="22"/>
          <w:szCs w:val="22"/>
        </w:rPr>
        <w:t>муниципального</w:t>
      </w:r>
      <w:r w:rsidR="00537EBA" w:rsidRPr="000C6F90">
        <w:rPr>
          <w:rFonts w:ascii="Trebuchet MS" w:hAnsi="Trebuchet MS"/>
          <w:sz w:val="22"/>
          <w:szCs w:val="22"/>
        </w:rPr>
        <w:t xml:space="preserve"> округа</w:t>
      </w:r>
      <w:bookmarkEnd w:id="343"/>
      <w:bookmarkEnd w:id="344"/>
    </w:p>
    <w:p w14:paraId="610C6A10" w14:textId="68851285" w:rsidR="0022538F" w:rsidRPr="0022538F" w:rsidRDefault="0022538F" w:rsidP="0022538F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45" w:name="_Hlk203492719"/>
      <w:r w:rsidRPr="0022538F">
        <w:rPr>
          <w:rFonts w:ascii="Trebuchet MS" w:eastAsia="Times New Roman" w:hAnsi="Trebuchet MS" w:cs="Times New Roman"/>
        </w:rPr>
        <w:t>Схемой теплоснабжения предусматривается строительство участков тепловых сетей для обеспечения перспективных приростов тепловой нагрузки под жилищную</w:t>
      </w:r>
      <w:r>
        <w:rPr>
          <w:rFonts w:ascii="Trebuchet MS" w:eastAsia="Times New Roman" w:hAnsi="Trebuchet MS" w:cs="Times New Roman"/>
        </w:rPr>
        <w:t xml:space="preserve"> и</w:t>
      </w:r>
      <w:r w:rsidRPr="0022538F">
        <w:rPr>
          <w:rFonts w:ascii="Trebuchet MS" w:eastAsia="Times New Roman" w:hAnsi="Trebuchet MS" w:cs="Times New Roman"/>
        </w:rPr>
        <w:t xml:space="preserve"> комплексную застройку на основании выданных технических условий, представленных в таблице 2.4.2 Том 2. «Обосновывающие материалы». </w:t>
      </w:r>
    </w:p>
    <w:p w14:paraId="2ADBD464" w14:textId="57A1A23F" w:rsidR="00B43324" w:rsidRPr="000C6F90" w:rsidRDefault="0022538F" w:rsidP="0022538F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22538F">
        <w:rPr>
          <w:rFonts w:ascii="Trebuchet MS" w:eastAsia="Times New Roman" w:hAnsi="Trebuchet MS" w:cs="Times New Roman"/>
        </w:rPr>
        <w:t>Зоны ответственности по подключению новых абонентов определяются выданными техническими условиями</w:t>
      </w:r>
      <w:r w:rsidR="000F27BB">
        <w:rPr>
          <w:rFonts w:ascii="Trebuchet MS" w:eastAsia="Times New Roman" w:hAnsi="Trebuchet MS" w:cs="Times New Roman"/>
        </w:rPr>
        <w:t xml:space="preserve"> от теплоснабжающих организаций</w:t>
      </w:r>
      <w:r w:rsidRPr="0022538F">
        <w:rPr>
          <w:rFonts w:ascii="Trebuchet MS" w:eastAsia="Times New Roman" w:hAnsi="Trebuchet MS" w:cs="Times New Roman"/>
        </w:rPr>
        <w:t>.</w:t>
      </w:r>
      <w:bookmarkEnd w:id="345"/>
      <w:r w:rsidR="00B43324" w:rsidRPr="000C6F90">
        <w:rPr>
          <w:rFonts w:ascii="Trebuchet MS" w:eastAsia="Times New Roman" w:hAnsi="Trebuchet MS" w:cs="Times New Roman"/>
        </w:rPr>
        <w:t xml:space="preserve"> </w:t>
      </w:r>
    </w:p>
    <w:p w14:paraId="77A5FF14" w14:textId="77777777" w:rsidR="00682624" w:rsidRPr="000C6F90" w:rsidRDefault="00682624" w:rsidP="008D1DDB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imes New Roman"/>
          <w:sz w:val="20"/>
          <w:szCs w:val="20"/>
        </w:rPr>
      </w:pPr>
    </w:p>
    <w:p w14:paraId="36379402" w14:textId="059BB916" w:rsidR="00537EBA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46" w:name="_Toc34466675"/>
      <w:bookmarkStart w:id="347" w:name="_Toc203488820"/>
      <w:r>
        <w:rPr>
          <w:rFonts w:ascii="Trebuchet MS" w:hAnsi="Trebuchet MS"/>
          <w:sz w:val="22"/>
          <w:szCs w:val="22"/>
        </w:rPr>
        <w:t xml:space="preserve">8.3 </w:t>
      </w:r>
      <w:r w:rsidR="00537EBA" w:rsidRPr="000C6F90">
        <w:rPr>
          <w:rFonts w:ascii="Trebuchet MS" w:hAnsi="Trebuchet MS"/>
          <w:sz w:val="22"/>
          <w:szCs w:val="22"/>
        </w:rPr>
        <w:t>Предложения по строительству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  <w:bookmarkEnd w:id="346"/>
      <w:bookmarkEnd w:id="347"/>
    </w:p>
    <w:p w14:paraId="581CBB12" w14:textId="77777777" w:rsidR="00B43324" w:rsidRDefault="00B43324" w:rsidP="00B4332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48" w:name="_Hlk70366854"/>
      <w:r w:rsidRPr="002A6498">
        <w:rPr>
          <w:rFonts w:ascii="Trebuchet MS" w:eastAsia="Times New Roman" w:hAnsi="Trebuchet MS" w:cs="Times New Roman"/>
        </w:rPr>
        <w:t>Строительство тепловых сетей, обеспечивающих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теплоснабжения, не требуется.</w:t>
      </w:r>
      <w:bookmarkEnd w:id="348"/>
    </w:p>
    <w:p w14:paraId="15EBB7F3" w14:textId="77777777" w:rsidR="00DE0329" w:rsidRPr="000C6F90" w:rsidRDefault="00DE0329" w:rsidP="00444245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textAlignment w:val="baseline"/>
        <w:rPr>
          <w:rFonts w:ascii="Trebuchet MS" w:hAnsi="Trebuchet MS" w:cs="Times New Roman"/>
        </w:rPr>
      </w:pPr>
    </w:p>
    <w:p w14:paraId="33EB4CD6" w14:textId="031D78D6" w:rsidR="00537EBA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49" w:name="_Toc34466676"/>
      <w:bookmarkStart w:id="350" w:name="_Toc203488821"/>
      <w:r>
        <w:rPr>
          <w:rFonts w:ascii="Trebuchet MS" w:hAnsi="Trebuchet MS"/>
          <w:sz w:val="22"/>
          <w:szCs w:val="22"/>
        </w:rPr>
        <w:t xml:space="preserve">8.4 </w:t>
      </w:r>
      <w:r w:rsidR="00537EBA" w:rsidRPr="000C6F90">
        <w:rPr>
          <w:rFonts w:ascii="Trebuchet MS" w:hAnsi="Trebuchet MS"/>
          <w:sz w:val="22"/>
          <w:szCs w:val="22"/>
        </w:rPr>
        <w:t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</w:t>
      </w:r>
      <w:bookmarkEnd w:id="349"/>
      <w:bookmarkEnd w:id="350"/>
    </w:p>
    <w:p w14:paraId="43215556" w14:textId="148F5800" w:rsidR="000F27BB" w:rsidRPr="000F27BB" w:rsidRDefault="000F27BB" w:rsidP="00444245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51" w:name="_Hlk203492788"/>
      <w:bookmarkStart w:id="352" w:name="_Hlk65565591"/>
      <w:r>
        <w:rPr>
          <w:rFonts w:ascii="Trebuchet MS" w:eastAsia="Times New Roman" w:hAnsi="Trebuchet MS" w:cs="Times New Roman"/>
        </w:rPr>
        <w:t>«</w:t>
      </w:r>
      <w:r w:rsidRPr="000F27BB">
        <w:rPr>
          <w:rFonts w:ascii="Trebuchet MS" w:eastAsia="Times New Roman" w:hAnsi="Trebuchet MS" w:cs="Times New Roman"/>
        </w:rPr>
        <w:t>Схемой теплоснабжения</w:t>
      </w:r>
      <w:r>
        <w:rPr>
          <w:rFonts w:ascii="Trebuchet MS" w:eastAsia="Times New Roman" w:hAnsi="Trebuchet MS" w:cs="Times New Roman"/>
        </w:rPr>
        <w:t>»</w:t>
      </w:r>
      <w:r w:rsidRPr="000F27BB">
        <w:rPr>
          <w:rFonts w:ascii="Trebuchet MS" w:eastAsia="Times New Roman" w:hAnsi="Trebuchet MS" w:cs="Times New Roman"/>
        </w:rPr>
        <w:t xml:space="preserve"> предусматривается </w:t>
      </w:r>
      <w:r>
        <w:rPr>
          <w:rFonts w:ascii="Trebuchet MS" w:eastAsia="Times New Roman" w:hAnsi="Trebuchet MS" w:cs="Times New Roman"/>
        </w:rPr>
        <w:t>модернизация</w:t>
      </w:r>
      <w:r w:rsidRPr="000F27BB">
        <w:rPr>
          <w:rFonts w:ascii="Trebuchet MS" w:eastAsia="Times New Roman" w:hAnsi="Trebuchet MS" w:cs="Times New Roman"/>
        </w:rPr>
        <w:t xml:space="preserve"> участков</w:t>
      </w:r>
      <w:r>
        <w:rPr>
          <w:rFonts w:ascii="Trebuchet MS" w:eastAsia="Times New Roman" w:hAnsi="Trebuchet MS" w:cs="Times New Roman"/>
        </w:rPr>
        <w:t xml:space="preserve"> тепловых сетей от источников тепловой энергии до потребителей, расположенных в границах зонах действия централизованных систем теплоснабжения – таблица 8.4.1</w:t>
      </w:r>
    </w:p>
    <w:p w14:paraId="78931725" w14:textId="67D8BAFE" w:rsidR="003E3389" w:rsidRPr="0043679A" w:rsidRDefault="003E3389" w:rsidP="003E3389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0F27BB">
        <w:rPr>
          <w:rFonts w:ascii="Trebuchet MS" w:hAnsi="Trebuchet MS" w:cs="Times New Roman"/>
          <w:b/>
        </w:rPr>
        <w:t xml:space="preserve">Таблица 8.4.1 – План-график по </w:t>
      </w:r>
      <w:r w:rsidR="000F27BB" w:rsidRPr="000F27BB">
        <w:rPr>
          <w:rFonts w:ascii="Trebuchet MS" w:hAnsi="Trebuchet MS" w:cs="Times New Roman"/>
          <w:b/>
        </w:rPr>
        <w:t>строительству</w:t>
      </w:r>
      <w:r w:rsidRPr="000F27BB">
        <w:rPr>
          <w:rFonts w:ascii="Trebuchet MS" w:hAnsi="Trebuchet MS" w:cs="Times New Roman"/>
          <w:b/>
        </w:rPr>
        <w:t>,</w:t>
      </w:r>
      <w:r w:rsidR="000F27BB" w:rsidRPr="000F27BB">
        <w:rPr>
          <w:rFonts w:ascii="Trebuchet MS" w:hAnsi="Trebuchet MS" w:cs="Times New Roman"/>
          <w:b/>
        </w:rPr>
        <w:t xml:space="preserve"> модернизации,</w:t>
      </w:r>
      <w:r w:rsidRPr="000F27BB">
        <w:rPr>
          <w:rFonts w:ascii="Trebuchet MS" w:hAnsi="Trebuchet MS" w:cs="Times New Roman"/>
          <w:b/>
        </w:rPr>
        <w:t xml:space="preserve"> реконструкции и (или) техническому перевооружению участков тепловых сетей на территории Максатихинского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709"/>
        <w:gridCol w:w="992"/>
        <w:gridCol w:w="992"/>
        <w:gridCol w:w="993"/>
        <w:gridCol w:w="708"/>
        <w:gridCol w:w="709"/>
        <w:gridCol w:w="1269"/>
      </w:tblGrid>
      <w:tr w:rsidR="003E3389" w:rsidRPr="003E3389" w14:paraId="245A1C25" w14:textId="77777777" w:rsidTr="003E3389">
        <w:trPr>
          <w:trHeight w:val="20"/>
        </w:trPr>
        <w:tc>
          <w:tcPr>
            <w:tcW w:w="988" w:type="dxa"/>
            <w:vMerge w:val="restart"/>
            <w:shd w:val="clear" w:color="000000" w:fill="CCFF99"/>
            <w:vAlign w:val="center"/>
            <w:hideMark/>
          </w:tcPr>
          <w:p w14:paraId="71E43CD1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2551" w:type="dxa"/>
            <w:vMerge w:val="restart"/>
            <w:shd w:val="clear" w:color="000000" w:fill="CCFF99"/>
            <w:noWrap/>
            <w:vAlign w:val="center"/>
            <w:hideMark/>
          </w:tcPr>
          <w:p w14:paraId="5BFE07A6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709" w:type="dxa"/>
            <w:vMerge w:val="restart"/>
            <w:shd w:val="clear" w:color="000000" w:fill="CCFF99"/>
            <w:noWrap/>
            <w:vAlign w:val="center"/>
            <w:hideMark/>
          </w:tcPr>
          <w:p w14:paraId="3B785089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4394" w:type="dxa"/>
            <w:gridSpan w:val="5"/>
            <w:shd w:val="clear" w:color="000000" w:fill="CCFF99"/>
            <w:noWrap/>
            <w:vAlign w:val="center"/>
            <w:hideMark/>
          </w:tcPr>
          <w:p w14:paraId="7DD760C7" w14:textId="77777777" w:rsid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Стоимость реализации проекта, </w:t>
            </w:r>
          </w:p>
          <w:p w14:paraId="11B65A75" w14:textId="2D0D99F0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тыс. руб. (с НДС)</w:t>
            </w:r>
          </w:p>
        </w:tc>
        <w:tc>
          <w:tcPr>
            <w:tcW w:w="1269" w:type="dxa"/>
            <w:vMerge w:val="restart"/>
            <w:shd w:val="clear" w:color="000000" w:fill="CCFF99"/>
            <w:vAlign w:val="center"/>
            <w:hideMark/>
          </w:tcPr>
          <w:p w14:paraId="1BB9074F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</w:tr>
      <w:tr w:rsidR="003E3389" w:rsidRPr="003E3389" w14:paraId="315570C2" w14:textId="77777777" w:rsidTr="003E3389">
        <w:trPr>
          <w:trHeight w:val="20"/>
        </w:trPr>
        <w:tc>
          <w:tcPr>
            <w:tcW w:w="988" w:type="dxa"/>
            <w:vMerge/>
            <w:vAlign w:val="center"/>
            <w:hideMark/>
          </w:tcPr>
          <w:p w14:paraId="2FF684FE" w14:textId="77777777" w:rsidR="003E3389" w:rsidRP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1F58DE0A" w14:textId="77777777" w:rsidR="003E3389" w:rsidRP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F4AF056" w14:textId="77777777" w:rsidR="003E3389" w:rsidRP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68F2F0C0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4B0AE9F7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3" w:type="dxa"/>
            <w:shd w:val="clear" w:color="000000" w:fill="CCFF99"/>
            <w:noWrap/>
            <w:vAlign w:val="center"/>
            <w:hideMark/>
          </w:tcPr>
          <w:p w14:paraId="7CBE7800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708" w:type="dxa"/>
            <w:shd w:val="clear" w:color="000000" w:fill="CCFF99"/>
            <w:noWrap/>
            <w:vAlign w:val="center"/>
            <w:hideMark/>
          </w:tcPr>
          <w:p w14:paraId="320E9EF2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709" w:type="dxa"/>
            <w:shd w:val="clear" w:color="000000" w:fill="CCFF99"/>
            <w:noWrap/>
            <w:vAlign w:val="center"/>
            <w:hideMark/>
          </w:tcPr>
          <w:p w14:paraId="75F488FF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2031-2040</w:t>
            </w:r>
          </w:p>
        </w:tc>
        <w:tc>
          <w:tcPr>
            <w:tcW w:w="1269" w:type="dxa"/>
            <w:vMerge/>
            <w:vAlign w:val="center"/>
            <w:hideMark/>
          </w:tcPr>
          <w:p w14:paraId="41388BBC" w14:textId="77777777" w:rsidR="003E3389" w:rsidRP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3E3389" w:rsidRPr="003E3389" w14:paraId="79B6D06D" w14:textId="77777777" w:rsidTr="00C966B6">
        <w:trPr>
          <w:trHeight w:val="20"/>
        </w:trPr>
        <w:tc>
          <w:tcPr>
            <w:tcW w:w="988" w:type="dxa"/>
            <w:vAlign w:val="center"/>
            <w:hideMark/>
          </w:tcPr>
          <w:p w14:paraId="35D38490" w14:textId="63E041D5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1-2-</w:t>
            </w:r>
            <w:r w:rsidR="009F14C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551" w:type="dxa"/>
            <w:vAlign w:val="center"/>
            <w:hideMark/>
          </w:tcPr>
          <w:p w14:paraId="76CC8214" w14:textId="77777777" w:rsid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Модернизация сетей теплоснабжения </w:t>
            </w:r>
          </w:p>
          <w:p w14:paraId="0E916A19" w14:textId="1C0E973B" w:rsidR="003E3389" w:rsidRPr="003E3389" w:rsidRDefault="003E3389" w:rsidP="003E3389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пгт Максатиха Максатихинского муниципального округа Тверской области</w:t>
            </w:r>
          </w:p>
        </w:tc>
        <w:tc>
          <w:tcPr>
            <w:tcW w:w="709" w:type="dxa"/>
            <w:vAlign w:val="center"/>
            <w:hideMark/>
          </w:tcPr>
          <w:p w14:paraId="7B9FF621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ПСД/СМР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42B240E8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992" w:type="dxa"/>
            <w:shd w:val="clear" w:color="auto" w:fill="FFCC99"/>
            <w:vAlign w:val="center"/>
            <w:hideMark/>
          </w:tcPr>
          <w:p w14:paraId="4B70D3EE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993" w:type="dxa"/>
            <w:shd w:val="clear" w:color="auto" w:fill="FFCC99"/>
            <w:vAlign w:val="center"/>
            <w:hideMark/>
          </w:tcPr>
          <w:p w14:paraId="427F2E86" w14:textId="77777777" w:rsidR="003E3389" w:rsidRPr="003E3389" w:rsidRDefault="003E3389" w:rsidP="003E338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708" w:type="dxa"/>
            <w:vAlign w:val="center"/>
            <w:hideMark/>
          </w:tcPr>
          <w:p w14:paraId="24289516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43EC2EA1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69" w:type="dxa"/>
            <w:vAlign w:val="center"/>
            <w:hideMark/>
          </w:tcPr>
          <w:p w14:paraId="56C5B4D2" w14:textId="77777777" w:rsidR="003E3389" w:rsidRPr="003E3389" w:rsidRDefault="003E3389" w:rsidP="003E338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E338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бюджет</w:t>
            </w:r>
          </w:p>
        </w:tc>
      </w:tr>
    </w:tbl>
    <w:p w14:paraId="609F1E77" w14:textId="115BA33F" w:rsidR="000F27BB" w:rsidRDefault="000F27BB" w:rsidP="00342C91">
      <w:pPr>
        <w:autoSpaceDE w:val="0"/>
        <w:autoSpaceDN w:val="0"/>
        <w:adjustRightInd w:val="0"/>
        <w:spacing w:before="120"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>
        <w:rPr>
          <w:rFonts w:ascii="Trebuchet MS" w:eastAsia="Times New Roman" w:hAnsi="Trebuchet MS" w:cs="Times New Roman"/>
        </w:rPr>
        <w:t>Реализация указанного проекта позволит повысить эффективности функционирования систем теплоснабжения, за счет сокращения протяженности тепловых сетей до потребителей и как следствие сокращение потерь тепловой энергии пр</w:t>
      </w:r>
      <w:r w:rsidR="00342C91">
        <w:rPr>
          <w:rFonts w:ascii="Trebuchet MS" w:eastAsia="Times New Roman" w:hAnsi="Trebuchet MS" w:cs="Times New Roman"/>
        </w:rPr>
        <w:t>и её передаче</w:t>
      </w:r>
      <w:r>
        <w:rPr>
          <w:rFonts w:ascii="Trebuchet MS" w:eastAsia="Times New Roman" w:hAnsi="Trebuchet MS" w:cs="Times New Roman"/>
        </w:rPr>
        <w:t xml:space="preserve"> на 4 134 Гкал/год</w:t>
      </w:r>
      <w:r w:rsidR="00342C91">
        <w:rPr>
          <w:rFonts w:ascii="Trebuchet MS" w:eastAsia="Times New Roman" w:hAnsi="Trebuchet MS" w:cs="Times New Roman"/>
        </w:rPr>
        <w:t>.</w:t>
      </w:r>
      <w:bookmarkEnd w:id="351"/>
    </w:p>
    <w:bookmarkEnd w:id="352"/>
    <w:p w14:paraId="015BE74B" w14:textId="13F3079B" w:rsidR="00B94841" w:rsidRDefault="00B94841" w:rsidP="00444245">
      <w:pPr>
        <w:widowControl w:val="0"/>
        <w:tabs>
          <w:tab w:val="left" w:pos="567"/>
        </w:tabs>
        <w:adjustRightInd w:val="0"/>
        <w:spacing w:after="0" w:line="240" w:lineRule="auto"/>
        <w:ind w:firstLine="567"/>
        <w:jc w:val="both"/>
        <w:textAlignment w:val="baseline"/>
        <w:rPr>
          <w:rFonts w:ascii="Trebuchet MS" w:eastAsia="Times New Roman" w:hAnsi="Trebuchet MS" w:cs="Times New Roman"/>
          <w:iCs/>
          <w:lang w:eastAsia="ru-RU"/>
        </w:rPr>
      </w:pPr>
    </w:p>
    <w:p w14:paraId="19C31188" w14:textId="1A85D650" w:rsidR="00537EBA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53" w:name="_Toc34466677"/>
      <w:bookmarkStart w:id="354" w:name="_Toc203488822"/>
      <w:r>
        <w:rPr>
          <w:rFonts w:ascii="Trebuchet MS" w:hAnsi="Trebuchet MS"/>
          <w:sz w:val="22"/>
          <w:szCs w:val="22"/>
        </w:rPr>
        <w:lastRenderedPageBreak/>
        <w:t xml:space="preserve">8.5 </w:t>
      </w:r>
      <w:r w:rsidR="00537EBA" w:rsidRPr="000C6F90">
        <w:rPr>
          <w:rFonts w:ascii="Trebuchet MS" w:hAnsi="Trebuchet MS"/>
          <w:sz w:val="22"/>
          <w:szCs w:val="22"/>
        </w:rPr>
        <w:t>Предложения по строительству тепловых сетей для обеспечения нормативной надежности теплоснабжения</w:t>
      </w:r>
      <w:bookmarkEnd w:id="353"/>
      <w:bookmarkEnd w:id="354"/>
    </w:p>
    <w:p w14:paraId="43562C5F" w14:textId="4CBA8E3B" w:rsidR="000F27BB" w:rsidRDefault="000F27BB" w:rsidP="000F27BB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55" w:name="_Hlk203492831"/>
      <w:bookmarkStart w:id="356" w:name="_Hlk70366883"/>
      <w:bookmarkStart w:id="357" w:name="_Hlk65565610"/>
      <w:r>
        <w:rPr>
          <w:rFonts w:ascii="Trebuchet MS" w:eastAsia="Times New Roman" w:hAnsi="Trebuchet MS" w:cs="Times New Roman"/>
        </w:rPr>
        <w:t>Реализация проекта по модернизации</w:t>
      </w:r>
      <w:r w:rsidRPr="000F27BB">
        <w:rPr>
          <w:rFonts w:ascii="Trebuchet MS" w:eastAsia="Times New Roman" w:hAnsi="Trebuchet MS" w:cs="Times New Roman"/>
        </w:rPr>
        <w:t xml:space="preserve"> сетей теплоснабжения пгт</w:t>
      </w:r>
      <w:r>
        <w:rPr>
          <w:rFonts w:ascii="Trebuchet MS" w:eastAsia="Times New Roman" w:hAnsi="Trebuchet MS" w:cs="Times New Roman"/>
        </w:rPr>
        <w:t>.</w:t>
      </w:r>
      <w:r w:rsidRPr="000F27BB">
        <w:rPr>
          <w:rFonts w:ascii="Trebuchet MS" w:eastAsia="Times New Roman" w:hAnsi="Trebuchet MS" w:cs="Times New Roman"/>
        </w:rPr>
        <w:t xml:space="preserve"> Максатиха</w:t>
      </w:r>
      <w:r>
        <w:rPr>
          <w:rFonts w:ascii="Trebuchet MS" w:eastAsia="Times New Roman" w:hAnsi="Trebuchet MS" w:cs="Times New Roman"/>
        </w:rPr>
        <w:t xml:space="preserve"> (указанного в разделе 8.4 Том 2. «Обосновывающие материалы») позволит обеспечить нормативную надежность теплоснабжения потребителей. Результаты расчета показателей надежности тепловых сетей по итогам завершения проекта представлены в Разделе 9 Том 2. «Обосновывающие материалы».</w:t>
      </w:r>
      <w:bookmarkEnd w:id="355"/>
    </w:p>
    <w:bookmarkEnd w:id="356"/>
    <w:p w14:paraId="20F9A429" w14:textId="77777777" w:rsidR="003E3389" w:rsidRPr="002A6498" w:rsidRDefault="003E3389" w:rsidP="00FA542C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</w:p>
    <w:p w14:paraId="3CA932E3" w14:textId="3DC30F60" w:rsidR="00444245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58" w:name="_Toc203488823"/>
      <w:bookmarkEnd w:id="357"/>
      <w:r>
        <w:rPr>
          <w:rFonts w:ascii="Trebuchet MS" w:hAnsi="Trebuchet MS"/>
          <w:sz w:val="22"/>
          <w:szCs w:val="22"/>
        </w:rPr>
        <w:t xml:space="preserve">8.6 </w:t>
      </w:r>
      <w:r w:rsidR="00444245" w:rsidRPr="000C6F90">
        <w:rPr>
          <w:rFonts w:ascii="Trebuchet MS" w:hAnsi="Trebuchet MS"/>
          <w:sz w:val="22"/>
          <w:szCs w:val="22"/>
        </w:rPr>
        <w:t>Предложения по реконструкции и (или) модернизации тепловых сетей с увеличением диаметра трубопроводов для обеспечения перспективных приростов тепловой нагрузки</w:t>
      </w:r>
      <w:bookmarkEnd w:id="358"/>
    </w:p>
    <w:p w14:paraId="421200BC" w14:textId="764A5264" w:rsidR="00444245" w:rsidRPr="000C6F90" w:rsidRDefault="00444245" w:rsidP="00444245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r w:rsidRPr="002A6498">
        <w:rPr>
          <w:rFonts w:ascii="Trebuchet MS" w:eastAsia="Times New Roman" w:hAnsi="Trebuchet MS" w:cs="Times New Roman"/>
        </w:rPr>
        <w:t xml:space="preserve">Реконструкция тепловых сетей с увеличением диаметра трубопроводов не требуется, </w:t>
      </w:r>
      <w:r w:rsidR="00D8622F" w:rsidRPr="002A6498">
        <w:rPr>
          <w:rFonts w:ascii="Trebuchet MS" w:eastAsia="Times New Roman" w:hAnsi="Trebuchet MS" w:cs="Times New Roman"/>
        </w:rPr>
        <w:t xml:space="preserve">при необходимости </w:t>
      </w:r>
      <w:r w:rsidRPr="002A6498">
        <w:rPr>
          <w:rFonts w:ascii="Trebuchet MS" w:eastAsia="Times New Roman" w:hAnsi="Trebuchet MS" w:cs="Times New Roman"/>
        </w:rPr>
        <w:t>перспективные приросты тепловой нагрузки на расчетный период предполага</w:t>
      </w:r>
      <w:r w:rsidR="001467DE" w:rsidRPr="002A6498">
        <w:rPr>
          <w:rFonts w:ascii="Trebuchet MS" w:eastAsia="Times New Roman" w:hAnsi="Trebuchet MS" w:cs="Times New Roman"/>
        </w:rPr>
        <w:t>е</w:t>
      </w:r>
      <w:r w:rsidRPr="002A6498">
        <w:rPr>
          <w:rFonts w:ascii="Trebuchet MS" w:eastAsia="Times New Roman" w:hAnsi="Trebuchet MS" w:cs="Times New Roman"/>
        </w:rPr>
        <w:t>тся компенсировать от участков с достаточным диаметром.</w:t>
      </w:r>
    </w:p>
    <w:p w14:paraId="47B31712" w14:textId="77777777" w:rsidR="00444245" w:rsidRPr="000C6F90" w:rsidRDefault="00444245" w:rsidP="0044424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rebuchet MS" w:hAnsi="Trebuchet MS" w:cs="Times New Roman"/>
        </w:rPr>
      </w:pPr>
    </w:p>
    <w:p w14:paraId="3C88E129" w14:textId="4ECEC75F" w:rsidR="00444245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59" w:name="_Toc34466679"/>
      <w:bookmarkStart w:id="360" w:name="_Toc203488824"/>
      <w:r>
        <w:rPr>
          <w:rFonts w:ascii="Trebuchet MS" w:hAnsi="Trebuchet MS"/>
          <w:sz w:val="22"/>
          <w:szCs w:val="22"/>
        </w:rPr>
        <w:t xml:space="preserve">8.7 </w:t>
      </w:r>
      <w:r w:rsidR="00444245" w:rsidRPr="000C6F90">
        <w:rPr>
          <w:rFonts w:ascii="Trebuchet MS" w:hAnsi="Trebuchet MS"/>
          <w:sz w:val="22"/>
          <w:szCs w:val="22"/>
        </w:rPr>
        <w:t>Предложения по реконструкции и (или) модернизации тепловых сетей, подлежащих замене в связи с исчерпанием эксплуатационного ресурса</w:t>
      </w:r>
      <w:bookmarkEnd w:id="359"/>
      <w:bookmarkEnd w:id="360"/>
    </w:p>
    <w:p w14:paraId="152F3E5F" w14:textId="1690BBD9" w:rsidR="000F27BB" w:rsidRDefault="00342C91" w:rsidP="004442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highlight w:val="red"/>
        </w:rPr>
      </w:pPr>
      <w:bookmarkStart w:id="361" w:name="_Hlk203492868"/>
      <w:bookmarkStart w:id="362" w:name="_Hlk70182057"/>
      <w:bookmarkStart w:id="363" w:name="_Hlk70366896"/>
      <w:bookmarkStart w:id="364" w:name="_Hlk65565653"/>
      <w:r w:rsidRPr="00342C91">
        <w:rPr>
          <w:rFonts w:ascii="Trebuchet MS" w:hAnsi="Trebuchet MS" w:cs="Times New Roman"/>
        </w:rPr>
        <w:t xml:space="preserve">В связи со значительным износом тепловых сетей </w:t>
      </w:r>
      <w:r>
        <w:rPr>
          <w:rFonts w:ascii="Trebuchet MS" w:hAnsi="Trebuchet MS" w:cs="Times New Roman"/>
        </w:rPr>
        <w:t xml:space="preserve">от котельных ООО УК «МТК» </w:t>
      </w:r>
      <w:r w:rsidRPr="00342C91">
        <w:rPr>
          <w:rFonts w:ascii="Trebuchet MS" w:hAnsi="Trebuchet MS" w:cs="Times New Roman"/>
        </w:rPr>
        <w:t xml:space="preserve">к этому разделу реконструкции </w:t>
      </w:r>
      <w:r>
        <w:rPr>
          <w:rFonts w:ascii="Trebuchet MS" w:hAnsi="Trebuchet MS" w:cs="Times New Roman"/>
        </w:rPr>
        <w:t>относится</w:t>
      </w:r>
      <w:r w:rsidRPr="00342C91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 xml:space="preserve">мероприятие </w:t>
      </w:r>
      <w:r w:rsidRPr="00342C91">
        <w:rPr>
          <w:rFonts w:ascii="Trebuchet MS" w:hAnsi="Trebuchet MS" w:cs="Times New Roman"/>
        </w:rPr>
        <w:t xml:space="preserve">по </w:t>
      </w:r>
      <w:r>
        <w:rPr>
          <w:rFonts w:ascii="Trebuchet MS" w:hAnsi="Trebuchet MS" w:cs="Times New Roman"/>
        </w:rPr>
        <w:t>модернизации</w:t>
      </w:r>
      <w:r w:rsidRPr="00342C91">
        <w:rPr>
          <w:rFonts w:ascii="Trebuchet MS" w:hAnsi="Trebuchet MS" w:cs="Times New Roman"/>
        </w:rPr>
        <w:t xml:space="preserve"> тепловых сетей, представленн</w:t>
      </w:r>
      <w:r>
        <w:rPr>
          <w:rFonts w:ascii="Trebuchet MS" w:hAnsi="Trebuchet MS" w:cs="Times New Roman"/>
        </w:rPr>
        <w:t>ое</w:t>
      </w:r>
      <w:r w:rsidRPr="00342C91">
        <w:rPr>
          <w:rFonts w:ascii="Trebuchet MS" w:hAnsi="Trebuchet MS" w:cs="Times New Roman"/>
        </w:rPr>
        <w:t xml:space="preserve"> в таблице 8.4.</w:t>
      </w:r>
      <w:r>
        <w:rPr>
          <w:rFonts w:ascii="Trebuchet MS" w:hAnsi="Trebuchet MS" w:cs="Times New Roman"/>
        </w:rPr>
        <w:t>1</w:t>
      </w:r>
      <w:r w:rsidRPr="00342C91">
        <w:rPr>
          <w:rFonts w:ascii="Trebuchet MS" w:hAnsi="Trebuchet MS" w:cs="Times New Roman"/>
        </w:rPr>
        <w:t>.</w:t>
      </w:r>
      <w:bookmarkEnd w:id="361"/>
    </w:p>
    <w:bookmarkEnd w:id="362"/>
    <w:bookmarkEnd w:id="363"/>
    <w:p w14:paraId="25982E88" w14:textId="77777777" w:rsidR="0043679A" w:rsidRPr="00B43324" w:rsidRDefault="0043679A" w:rsidP="00444245">
      <w:pPr>
        <w:spacing w:after="0" w:line="276" w:lineRule="auto"/>
        <w:ind w:firstLine="567"/>
        <w:jc w:val="both"/>
        <w:rPr>
          <w:rFonts w:ascii="Trebuchet MS" w:hAnsi="Trebuchet MS" w:cs="Times New Roman"/>
          <w:highlight w:val="green"/>
        </w:rPr>
      </w:pPr>
    </w:p>
    <w:p w14:paraId="2FAB6844" w14:textId="01064440" w:rsidR="00444245" w:rsidRPr="000C6F90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65" w:name="_Toc34466680"/>
      <w:bookmarkStart w:id="366" w:name="_Toc203488825"/>
      <w:bookmarkEnd w:id="364"/>
      <w:r>
        <w:rPr>
          <w:rFonts w:ascii="Trebuchet MS" w:hAnsi="Trebuchet MS"/>
          <w:sz w:val="22"/>
          <w:szCs w:val="22"/>
        </w:rPr>
        <w:t xml:space="preserve">8.8 </w:t>
      </w:r>
      <w:r w:rsidR="00444245" w:rsidRPr="000C6F90">
        <w:rPr>
          <w:rFonts w:ascii="Trebuchet MS" w:hAnsi="Trebuchet MS"/>
          <w:sz w:val="22"/>
          <w:szCs w:val="22"/>
        </w:rPr>
        <w:t>Предложения по строительству, реконструкции и (или) модернизации насосных станций</w:t>
      </w:r>
      <w:bookmarkEnd w:id="365"/>
      <w:bookmarkEnd w:id="366"/>
    </w:p>
    <w:p w14:paraId="78512AD3" w14:textId="2DE640D7" w:rsidR="00B43324" w:rsidRDefault="00B43324" w:rsidP="00B4332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  <w:bookmarkStart w:id="367" w:name="_Hlk165019550"/>
      <w:r w:rsidRPr="00C31F1F">
        <w:rPr>
          <w:rFonts w:ascii="Trebuchet MS" w:eastAsia="Times New Roman" w:hAnsi="Trebuchet MS" w:cs="Times New Roman"/>
        </w:rPr>
        <w:t xml:space="preserve">На расчетный период </w:t>
      </w:r>
      <w:bookmarkEnd w:id="367"/>
      <w:r w:rsidRPr="00C31F1F">
        <w:rPr>
          <w:rFonts w:ascii="Trebuchet MS" w:eastAsia="Times New Roman" w:hAnsi="Trebuchet MS" w:cs="Times New Roman"/>
        </w:rPr>
        <w:t>до 20</w:t>
      </w:r>
      <w:r w:rsidR="00D83137" w:rsidRPr="00C31F1F">
        <w:rPr>
          <w:rFonts w:ascii="Trebuchet MS" w:eastAsia="Times New Roman" w:hAnsi="Trebuchet MS" w:cs="Times New Roman"/>
        </w:rPr>
        <w:t>4</w:t>
      </w:r>
      <w:r w:rsidRPr="00C31F1F">
        <w:rPr>
          <w:rFonts w:ascii="Trebuchet MS" w:eastAsia="Times New Roman" w:hAnsi="Trebuchet MS" w:cs="Times New Roman"/>
        </w:rPr>
        <w:t>0 года «Схемой теплоснабжения» строительство, реконструкция и модернизация насосных станций на территории населенных пунктов с централизованными системами теплоснабжения не предусматривается, т.к. все потребители находятся в границах эффективного радиуса теплоснабжения.</w:t>
      </w:r>
    </w:p>
    <w:p w14:paraId="718CD185" w14:textId="77777777" w:rsidR="00B43324" w:rsidRPr="00B43324" w:rsidRDefault="00B43324" w:rsidP="00B43324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eastAsia="Times New Roman" w:hAnsi="Trebuchet MS" w:cs="Times New Roman"/>
        </w:rPr>
      </w:pPr>
    </w:p>
    <w:p w14:paraId="5CE4D53D" w14:textId="77777777" w:rsidR="00B43324" w:rsidRPr="00C31F1F" w:rsidRDefault="00B43324" w:rsidP="00B43324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68" w:name="_Toc194931437"/>
      <w:bookmarkStart w:id="369" w:name="_Toc195385491"/>
      <w:bookmarkStart w:id="370" w:name="_Toc196337220"/>
      <w:bookmarkStart w:id="371" w:name="_Toc196995552"/>
      <w:bookmarkStart w:id="372" w:name="_Toc203488826"/>
      <w:bookmarkStart w:id="373" w:name="_Hlk195277051"/>
      <w:r w:rsidRPr="00C31F1F">
        <w:rPr>
          <w:rFonts w:ascii="Trebuchet MS" w:hAnsi="Trebuchet MS"/>
          <w:sz w:val="22"/>
          <w:szCs w:val="22"/>
        </w:rPr>
        <w:t>8.9 Мероприятия на тепловых сетях, необходимость реализации которых рассматривается на этапе разработки проектной документации по строительству тепловых сетей, в том числе при присоединении перспективных потребителей, в целях обеспечения живучести источников тепловой энергии, тепловых сетей и системы теплоснабжения в целом</w:t>
      </w:r>
      <w:bookmarkEnd w:id="368"/>
      <w:bookmarkEnd w:id="369"/>
      <w:bookmarkEnd w:id="370"/>
      <w:bookmarkEnd w:id="371"/>
      <w:bookmarkEnd w:id="372"/>
    </w:p>
    <w:p w14:paraId="57DA22A8" w14:textId="2A14C24B" w:rsidR="00342C91" w:rsidRPr="00342C91" w:rsidRDefault="00342C91" w:rsidP="00342C91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/>
        </w:rPr>
      </w:pPr>
      <w:r w:rsidRPr="00342C91">
        <w:rPr>
          <w:rFonts w:ascii="Trebuchet MS" w:hAnsi="Trebuchet MS"/>
        </w:rPr>
        <w:t>С целью обеспечения живучести тепловых сетей и систем теплоснабжения в целом, при разработке проектной документации по строительству</w:t>
      </w:r>
      <w:r>
        <w:rPr>
          <w:rFonts w:ascii="Trebuchet MS" w:hAnsi="Trebuchet MS"/>
        </w:rPr>
        <w:t xml:space="preserve"> (модернизации)</w:t>
      </w:r>
      <w:r w:rsidRPr="00342C91">
        <w:rPr>
          <w:rFonts w:ascii="Trebuchet MS" w:hAnsi="Trebuchet MS"/>
        </w:rPr>
        <w:t xml:space="preserve"> тепловых сетей предусматривается:</w:t>
      </w:r>
    </w:p>
    <w:p w14:paraId="151B3EF3" w14:textId="77777777" w:rsidR="00342C91" w:rsidRPr="00342C91" w:rsidRDefault="00342C91" w:rsidP="00342C91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/>
        </w:rPr>
      </w:pPr>
      <w:r w:rsidRPr="00342C91">
        <w:rPr>
          <w:rFonts w:ascii="Trebuchet MS" w:hAnsi="Trebuchet MS"/>
        </w:rPr>
        <w:t>- для подземной прокладки тепловой сети бесканальным и канальным способом применяются трубы и фасонные изделия стальные с тепловой изоляцией из пенополиуретана с защитной полиэтиленовой оболочкой по ГОСТ 30732-2020;</w:t>
      </w:r>
    </w:p>
    <w:p w14:paraId="51D57746" w14:textId="514AB237" w:rsidR="00B43324" w:rsidRPr="00701CC8" w:rsidRDefault="00342C91" w:rsidP="00342C91">
      <w:pPr>
        <w:autoSpaceDE w:val="0"/>
        <w:autoSpaceDN w:val="0"/>
        <w:adjustRightInd w:val="0"/>
        <w:spacing w:after="0" w:line="276" w:lineRule="auto"/>
        <w:ind w:firstLine="578"/>
        <w:jc w:val="both"/>
        <w:rPr>
          <w:rFonts w:ascii="Trebuchet MS" w:hAnsi="Trebuchet MS"/>
        </w:rPr>
      </w:pPr>
      <w:r w:rsidRPr="00342C91">
        <w:rPr>
          <w:rFonts w:ascii="Trebuchet MS" w:hAnsi="Trebuchet MS"/>
        </w:rPr>
        <w:t>- для надземной прокладки тепловой сети применяются трубы и фасонные изделия стальные с тепловой изоляцией в оцинкованной оболочке по ГОСТ 30732-2020.</w:t>
      </w:r>
    </w:p>
    <w:bookmarkEnd w:id="373"/>
    <w:p w14:paraId="76AD5277" w14:textId="77777777" w:rsidR="0043679A" w:rsidRDefault="0043679A" w:rsidP="0043679A">
      <w:pPr>
        <w:spacing w:after="0" w:line="276" w:lineRule="auto"/>
        <w:jc w:val="both"/>
        <w:rPr>
          <w:rFonts w:ascii="Trebuchet MS" w:hAnsi="Trebuchet MS" w:cs="Times New Roman"/>
          <w:b/>
          <w:highlight w:val="green"/>
        </w:rPr>
        <w:sectPr w:rsidR="0043679A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257712DE" w14:textId="4E8AFC9F" w:rsidR="00994A09" w:rsidRPr="00E467D8" w:rsidRDefault="00E815CC" w:rsidP="00E815CC">
      <w:pPr>
        <w:keepNext/>
        <w:spacing w:after="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374" w:name="_Toc203488827"/>
      <w:r w:rsidRPr="00E815CC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 xml:space="preserve">Глава 9. </w:t>
      </w:r>
      <w:bookmarkStart w:id="375" w:name="_Hlk133144177"/>
      <w:r w:rsidRPr="00E815CC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374"/>
      <w:bookmarkEnd w:id="375"/>
    </w:p>
    <w:p w14:paraId="641B9EAC" w14:textId="049C8FAA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76" w:name="_Toc34466682"/>
      <w:bookmarkStart w:id="377" w:name="_Toc203488828"/>
      <w:r>
        <w:rPr>
          <w:rFonts w:ascii="Trebuchet MS" w:hAnsi="Trebuchet MS"/>
          <w:sz w:val="22"/>
          <w:szCs w:val="22"/>
        </w:rPr>
        <w:t xml:space="preserve">9.1 </w:t>
      </w:r>
      <w:bookmarkEnd w:id="376"/>
      <w:r w:rsidR="00E815CC" w:rsidRPr="00E815CC">
        <w:rPr>
          <w:rFonts w:ascii="Trebuchet MS" w:hAnsi="Trebuchet MS"/>
          <w:sz w:val="22"/>
          <w:szCs w:val="22"/>
        </w:rPr>
        <w:t>Технико-экономическое обоснование предложений по типам присоединений теплопотребляющих установок потребителей (или присоединений абонентских вводов) к тепловым сетям, обеспечивающим перевод потребителей, подключенных к открытой системе теплоснабжения (горячего водоснабжения), отдельным участкам такой системы, на закрытую систему горячего водоснабжения</w:t>
      </w:r>
      <w:bookmarkEnd w:id="377"/>
    </w:p>
    <w:p w14:paraId="12A30607" w14:textId="34F991A0" w:rsidR="00A26CFD" w:rsidRPr="008C3151" w:rsidRDefault="00A26CFD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31F1F">
        <w:rPr>
          <w:rFonts w:ascii="Trebuchet MS" w:hAnsi="Trebuchet MS" w:cs="Times New Roman"/>
        </w:rPr>
        <w:t xml:space="preserve">Источники тепловой энергии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 w:rsidR="00FB5D5E" w:rsidRPr="00C31F1F">
        <w:rPr>
          <w:rFonts w:ascii="Trebuchet MS" w:eastAsia="Times New Roman" w:hAnsi="Trebuchet MS" w:cs="Times New Roman"/>
          <w:lang w:eastAsia="ru-RU"/>
        </w:rPr>
        <w:t xml:space="preserve"> муниципального округа</w:t>
      </w:r>
      <w:r w:rsidR="00DA585D" w:rsidRPr="00C31F1F">
        <w:rPr>
          <w:rFonts w:ascii="Trebuchet MS" w:eastAsia="Times New Roman" w:hAnsi="Trebuchet MS" w:cs="Times New Roman"/>
          <w:lang w:eastAsia="ru-RU"/>
        </w:rPr>
        <w:t xml:space="preserve"> </w:t>
      </w:r>
      <w:r w:rsidRPr="00C31F1F">
        <w:rPr>
          <w:rFonts w:ascii="Trebuchet MS" w:hAnsi="Trebuchet MS" w:cs="Times New Roman"/>
        </w:rPr>
        <w:t xml:space="preserve">функционируют по закрытой системе теплоснабжения. </w:t>
      </w:r>
      <w:r w:rsidR="00184345" w:rsidRPr="00C31F1F">
        <w:rPr>
          <w:rFonts w:ascii="Trebuchet MS" w:hAnsi="Trebuchet MS" w:cs="Times New Roman"/>
        </w:rPr>
        <w:t>П</w:t>
      </w:r>
      <w:r w:rsidRPr="00C31F1F">
        <w:rPr>
          <w:rFonts w:ascii="Trebuchet MS" w:hAnsi="Trebuchet MS" w:cs="Times New Roman"/>
        </w:rPr>
        <w:t xml:space="preserve">еревод потребителей, подключенных к открытой системе теплоснабжения (горячего водоснабжения), на закрытую систему горячего водоснабжения, до конца расчетного периода не </w:t>
      </w:r>
      <w:r w:rsidR="00184345" w:rsidRPr="00C31F1F">
        <w:rPr>
          <w:rFonts w:ascii="Trebuchet MS" w:hAnsi="Trebuchet MS" w:cs="Times New Roman"/>
        </w:rPr>
        <w:t>требуется</w:t>
      </w:r>
      <w:r w:rsidRPr="00C31F1F">
        <w:rPr>
          <w:rFonts w:ascii="Trebuchet MS" w:hAnsi="Trebuchet MS" w:cs="Times New Roman"/>
        </w:rPr>
        <w:t>.</w:t>
      </w:r>
    </w:p>
    <w:p w14:paraId="2AFD75A8" w14:textId="77777777" w:rsidR="00184345" w:rsidRPr="00E815CC" w:rsidRDefault="00184345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132AF058" w14:textId="6A2F6AA6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78" w:name="_Toc34466683"/>
      <w:bookmarkStart w:id="379" w:name="_Toc203488829"/>
      <w:r>
        <w:rPr>
          <w:rFonts w:ascii="Trebuchet MS" w:hAnsi="Trebuchet MS"/>
          <w:sz w:val="22"/>
          <w:szCs w:val="22"/>
        </w:rPr>
        <w:t xml:space="preserve">9.2 </w:t>
      </w:r>
      <w:bookmarkStart w:id="380" w:name="_Hlk133144198"/>
      <w:bookmarkEnd w:id="378"/>
      <w:r w:rsidR="00E815CC" w:rsidRPr="00E815CC">
        <w:rPr>
          <w:rFonts w:ascii="Trebuchet MS" w:hAnsi="Trebuchet MS"/>
          <w:sz w:val="22"/>
          <w:szCs w:val="22"/>
        </w:rPr>
        <w:t>Обоснование и пересмотр графика температур теплоносителя и его расхода в открытой системе теплоснабжения (горячего водоснабжения)</w:t>
      </w:r>
      <w:bookmarkEnd w:id="379"/>
      <w:bookmarkEnd w:id="380"/>
    </w:p>
    <w:p w14:paraId="0A463E42" w14:textId="73EA6C29" w:rsidR="00A26CFD" w:rsidRPr="008C3151" w:rsidRDefault="00E815CC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31F1F">
        <w:rPr>
          <w:rFonts w:ascii="Trebuchet MS" w:hAnsi="Trebuchet MS" w:cs="Times New Roman"/>
        </w:rPr>
        <w:t xml:space="preserve">В системах теплоснабжения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C31F1F">
        <w:rPr>
          <w:rFonts w:ascii="Trebuchet MS" w:hAnsi="Trebuchet MS" w:cs="Times New Roman"/>
        </w:rPr>
        <w:t xml:space="preserve"> муниципального округа</w:t>
      </w:r>
      <w:r w:rsidRPr="00C31F1F">
        <w:rPr>
          <w:rFonts w:ascii="Trebuchet MS" w:hAnsi="Trebuchet MS" w:cs="Times New Roman"/>
        </w:rPr>
        <w:t xml:space="preserve"> регулирование отпуска тепловой энергии от источников тепловой энергии до потребителей осуществляется качественным методом. </w:t>
      </w:r>
      <w:bookmarkStart w:id="381" w:name="_Hlk133144218"/>
      <w:r w:rsidRPr="00C31F1F">
        <w:rPr>
          <w:rFonts w:ascii="Trebuchet MS" w:hAnsi="Trebuchet MS" w:cs="Times New Roman"/>
        </w:rPr>
        <w:t>Пересмотр графика температур теплоносителя и его расхода не требуется в связи с отсутствием открытых</w:t>
      </w:r>
      <w:r w:rsidRPr="00E815CC">
        <w:rPr>
          <w:rFonts w:ascii="Trebuchet MS" w:hAnsi="Trebuchet MS" w:cs="Times New Roman"/>
        </w:rPr>
        <w:t xml:space="preserve"> систем теплоснабжения на территории муниципального </w:t>
      </w:r>
      <w:r w:rsidR="007E4576">
        <w:rPr>
          <w:rFonts w:ascii="Trebuchet MS" w:hAnsi="Trebuchet MS" w:cs="Times New Roman"/>
        </w:rPr>
        <w:t>округа</w:t>
      </w:r>
      <w:r w:rsidRPr="00E815CC">
        <w:rPr>
          <w:rFonts w:ascii="Trebuchet MS" w:hAnsi="Trebuchet MS" w:cs="Times New Roman"/>
        </w:rPr>
        <w:t>.</w:t>
      </w:r>
      <w:bookmarkEnd w:id="381"/>
    </w:p>
    <w:p w14:paraId="325F93F4" w14:textId="77777777" w:rsidR="00184345" w:rsidRPr="00E815CC" w:rsidRDefault="00184345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43CF0F24" w14:textId="202DC86D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82" w:name="_Toc34466684"/>
      <w:bookmarkStart w:id="383" w:name="_Toc203488830"/>
      <w:r>
        <w:rPr>
          <w:rFonts w:ascii="Trebuchet MS" w:hAnsi="Trebuchet MS"/>
          <w:sz w:val="22"/>
          <w:szCs w:val="22"/>
        </w:rPr>
        <w:t xml:space="preserve">9.3 </w:t>
      </w:r>
      <w:bookmarkStart w:id="384" w:name="_Hlk133144238"/>
      <w:bookmarkEnd w:id="382"/>
      <w:r w:rsidR="00E815CC" w:rsidRPr="00E815CC">
        <w:rPr>
          <w:rFonts w:ascii="Trebuchet MS" w:hAnsi="Trebuchet MS"/>
          <w:sz w:val="22"/>
          <w:szCs w:val="22"/>
        </w:rPr>
        <w:t>Предложения по реконструкции тепловых сетей в открытых системах теплоснабжения (горячего водоснабжения), на отдельных участках таких систем, обеспечивающих передачу тепловой энергии к потребителям</w:t>
      </w:r>
      <w:bookmarkEnd w:id="383"/>
      <w:bookmarkEnd w:id="384"/>
    </w:p>
    <w:p w14:paraId="7984B583" w14:textId="70B294CF" w:rsidR="00A26CFD" w:rsidRPr="008C3151" w:rsidRDefault="00A26CFD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31F1F">
        <w:rPr>
          <w:rFonts w:ascii="Trebuchet MS" w:hAnsi="Trebuchet MS" w:cs="Times New Roman"/>
        </w:rPr>
        <w:t xml:space="preserve">Открытые системы теплоснабжения </w:t>
      </w:r>
      <w:r w:rsidR="009A5B5C" w:rsidRPr="00C31F1F">
        <w:rPr>
          <w:rFonts w:ascii="Trebuchet MS" w:hAnsi="Trebuchet MS" w:cs="Times New Roman"/>
        </w:rPr>
        <w:t xml:space="preserve">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C31F1F">
        <w:rPr>
          <w:rFonts w:ascii="Trebuchet MS" w:hAnsi="Trebuchet MS" w:cs="Times New Roman"/>
        </w:rPr>
        <w:t xml:space="preserve"> муниципального округа</w:t>
      </w:r>
      <w:r w:rsidR="009A5B5C" w:rsidRPr="00C31F1F">
        <w:rPr>
          <w:rFonts w:ascii="Trebuchet MS" w:hAnsi="Trebuchet MS" w:cs="Times New Roman"/>
        </w:rPr>
        <w:t xml:space="preserve"> </w:t>
      </w:r>
      <w:r w:rsidRPr="00C31F1F">
        <w:rPr>
          <w:rFonts w:ascii="Trebuchet MS" w:hAnsi="Trebuchet MS" w:cs="Times New Roman"/>
        </w:rPr>
        <w:t>отсутствуют. Реконструкци</w:t>
      </w:r>
      <w:r w:rsidR="009A5B5C" w:rsidRPr="00C31F1F">
        <w:rPr>
          <w:rFonts w:ascii="Trebuchet MS" w:hAnsi="Trebuchet MS" w:cs="Times New Roman"/>
        </w:rPr>
        <w:t>я</w:t>
      </w:r>
      <w:r w:rsidRPr="00C31F1F">
        <w:rPr>
          <w:rFonts w:ascii="Trebuchet MS" w:hAnsi="Trebuchet MS" w:cs="Times New Roman"/>
        </w:rPr>
        <w:t xml:space="preserve"> тепловых сетей для обеспечения передачи тепловой энергии при переходе от открытой системы теплоснабжения (горячего водоснабжения) к закрытой системе горячего водоснабжения не требуется.</w:t>
      </w:r>
    </w:p>
    <w:p w14:paraId="1D7B20A0" w14:textId="77777777" w:rsidR="00184345" w:rsidRPr="00E815CC" w:rsidRDefault="00184345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73344FD5" w14:textId="50E96DC7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85" w:name="_Toc34466685"/>
      <w:bookmarkStart w:id="386" w:name="_Toc203488831"/>
      <w:r>
        <w:rPr>
          <w:rFonts w:ascii="Trebuchet MS" w:hAnsi="Trebuchet MS"/>
          <w:sz w:val="22"/>
          <w:szCs w:val="22"/>
        </w:rPr>
        <w:t xml:space="preserve">9.4 </w:t>
      </w:r>
      <w:bookmarkStart w:id="387" w:name="_Hlk133144266"/>
      <w:bookmarkEnd w:id="385"/>
      <w:r w:rsidR="00E815CC" w:rsidRPr="00E815CC">
        <w:rPr>
          <w:rFonts w:ascii="Trebuchet MS" w:hAnsi="Trebuchet MS"/>
          <w:sz w:val="22"/>
          <w:szCs w:val="22"/>
        </w:rPr>
        <w:t>Расчет потребности инвестиций для перевода открытой системы теплоснабжения (горячего водоснабжения) в закрытую систему горячего водоснабжения</w:t>
      </w:r>
      <w:bookmarkEnd w:id="386"/>
      <w:bookmarkEnd w:id="387"/>
    </w:p>
    <w:p w14:paraId="27CA16BE" w14:textId="42273F1C" w:rsidR="00A26CFD" w:rsidRPr="008C3151" w:rsidRDefault="00A26CFD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31F1F">
        <w:rPr>
          <w:rFonts w:ascii="Trebuchet MS" w:hAnsi="Trebuchet MS" w:cs="Times New Roman"/>
        </w:rPr>
        <w:t xml:space="preserve">Открытые системы теплоснабжения </w:t>
      </w:r>
      <w:r w:rsidR="009A5B5C" w:rsidRPr="00C31F1F">
        <w:rPr>
          <w:rFonts w:ascii="Trebuchet MS" w:hAnsi="Trebuchet MS" w:cs="Times New Roman"/>
        </w:rPr>
        <w:t xml:space="preserve">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C31F1F">
        <w:rPr>
          <w:rFonts w:ascii="Trebuchet MS" w:hAnsi="Trebuchet MS" w:cs="Times New Roman"/>
        </w:rPr>
        <w:t xml:space="preserve"> муниципального округа</w:t>
      </w:r>
      <w:r w:rsidR="009A5B5C" w:rsidRPr="00C31F1F">
        <w:rPr>
          <w:rFonts w:ascii="Trebuchet MS" w:hAnsi="Trebuchet MS" w:cs="Times New Roman"/>
        </w:rPr>
        <w:t xml:space="preserve"> </w:t>
      </w:r>
      <w:r w:rsidRPr="00C31F1F">
        <w:rPr>
          <w:rFonts w:ascii="Trebuchet MS" w:hAnsi="Trebuchet MS" w:cs="Times New Roman"/>
        </w:rPr>
        <w:t xml:space="preserve">отсутствуют. </w:t>
      </w:r>
      <w:r w:rsidR="00E815CC" w:rsidRPr="00C31F1F">
        <w:rPr>
          <w:rFonts w:ascii="Trebuchet MS" w:hAnsi="Trebuchet MS" w:cs="Times New Roman"/>
        </w:rPr>
        <w:t>Инвестиции для перевода открытой системы теплоснабжения (горячего водоснабжения) в закрытую систему горячего водоснабжения не требуются.</w:t>
      </w:r>
    </w:p>
    <w:p w14:paraId="7AB519CE" w14:textId="77777777" w:rsidR="00444245" w:rsidRPr="00E815CC" w:rsidRDefault="00444245" w:rsidP="00184345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0ED731EC" w14:textId="08AA535D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88" w:name="_Toc34466686"/>
      <w:bookmarkStart w:id="389" w:name="_Toc203488832"/>
      <w:r>
        <w:rPr>
          <w:rFonts w:ascii="Trebuchet MS" w:hAnsi="Trebuchet MS"/>
          <w:sz w:val="22"/>
          <w:szCs w:val="22"/>
        </w:rPr>
        <w:t xml:space="preserve">9.5 </w:t>
      </w:r>
      <w:bookmarkStart w:id="390" w:name="_Hlk133144291"/>
      <w:bookmarkEnd w:id="388"/>
      <w:r w:rsidR="00E815CC" w:rsidRPr="00E815CC">
        <w:rPr>
          <w:rFonts w:ascii="Trebuchet MS" w:hAnsi="Trebuchet MS"/>
          <w:sz w:val="22"/>
          <w:szCs w:val="22"/>
        </w:rPr>
        <w:t>Оценка экономической эффективности мероприятий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389"/>
      <w:bookmarkEnd w:id="390"/>
    </w:p>
    <w:p w14:paraId="573C16B4" w14:textId="7FDC6269" w:rsidR="00533BC7" w:rsidRPr="008C3151" w:rsidRDefault="00E815CC" w:rsidP="00533BC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391" w:name="_Hlk133144305"/>
      <w:r w:rsidRPr="00E815CC">
        <w:rPr>
          <w:rFonts w:ascii="Trebuchet MS" w:hAnsi="Trebuchet MS" w:cs="Times New Roman"/>
        </w:rPr>
        <w:t xml:space="preserve">Открытые системы теплоснабжения </w:t>
      </w:r>
      <w:r w:rsidR="007E4576">
        <w:rPr>
          <w:rFonts w:ascii="Trebuchet MS" w:hAnsi="Trebuchet MS" w:cs="Times New Roman"/>
        </w:rPr>
        <w:t>на территории муниципального округа</w:t>
      </w:r>
      <w:r w:rsidRPr="00E815CC">
        <w:rPr>
          <w:rFonts w:ascii="Trebuchet MS" w:hAnsi="Trebuchet MS" w:cs="Times New Roman"/>
        </w:rPr>
        <w:t xml:space="preserve"> отсутствуют. Оценка экономической эффективности не приводится, т.к. мероприятия по переводу открытых систем теплоснабжения (горячего водоснабжения) в закрытые системы горячего водоснабжения схемой теплоснабжения не предусмотрены.</w:t>
      </w:r>
      <w:bookmarkEnd w:id="391"/>
    </w:p>
    <w:p w14:paraId="66109AEB" w14:textId="77777777" w:rsidR="00533BC7" w:rsidRPr="00E815CC" w:rsidRDefault="00533BC7" w:rsidP="00533BC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374DB280" w14:textId="00EAD37B" w:rsidR="00A26CFD" w:rsidRPr="008C315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392" w:name="_Toc34466687"/>
      <w:bookmarkStart w:id="393" w:name="_Toc203488833"/>
      <w:r>
        <w:rPr>
          <w:rFonts w:ascii="Trebuchet MS" w:hAnsi="Trebuchet MS"/>
          <w:sz w:val="22"/>
          <w:szCs w:val="22"/>
        </w:rPr>
        <w:t xml:space="preserve">9.6 </w:t>
      </w:r>
      <w:bookmarkStart w:id="394" w:name="_Hlk133144337"/>
      <w:bookmarkEnd w:id="392"/>
      <w:r w:rsidR="00E815CC" w:rsidRPr="00E815CC">
        <w:rPr>
          <w:rFonts w:ascii="Trebuchet MS" w:hAnsi="Trebuchet MS"/>
          <w:sz w:val="22"/>
          <w:szCs w:val="22"/>
        </w:rPr>
        <w:t>Расчет ценовых (тарифных) последствий для потребителей в случае реализации мероприятий по переводу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393"/>
      <w:bookmarkEnd w:id="394"/>
    </w:p>
    <w:p w14:paraId="4E4BDA49" w14:textId="70DEAA49" w:rsidR="00A26CFD" w:rsidRPr="009A5B5C" w:rsidRDefault="00E815CC" w:rsidP="00E815CC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</w:rPr>
      </w:pPr>
      <w:bookmarkStart w:id="395" w:name="_Hlk133144349"/>
      <w:r w:rsidRPr="00E815CC">
        <w:rPr>
          <w:rFonts w:ascii="Trebuchet MS" w:hAnsi="Trebuchet MS" w:cs="Times New Roman"/>
        </w:rPr>
        <w:t>Мероприятия по переводу открытых систем теплоснабжения (горячего водоснабжения) в закрытые системы горячего водоснабжения не предусмотрены. Тарифные последствия, связанные с переводом открытых систем теплоснабжения на закрытые системы горячего водоснабжения, для потребителей отсутствуют.</w:t>
      </w:r>
      <w:bookmarkStart w:id="396" w:name="_Toc358669594"/>
      <w:bookmarkEnd w:id="395"/>
    </w:p>
    <w:p w14:paraId="4F01F6E3" w14:textId="77777777" w:rsidR="00A26CFD" w:rsidRPr="006333D1" w:rsidRDefault="00A26CFD" w:rsidP="004975AA">
      <w:pPr>
        <w:rPr>
          <w:rFonts w:ascii="Trebuchet MS" w:eastAsia="Times New Roman" w:hAnsi="Trebuchet MS" w:cs="Times New Roman"/>
          <w:sz w:val="28"/>
          <w:szCs w:val="28"/>
        </w:rPr>
        <w:sectPr w:rsidR="00A26CFD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1969508A" w14:textId="53298F77" w:rsidR="00265BDB" w:rsidRPr="00E467D8" w:rsidRDefault="00A020AA" w:rsidP="00265BDB">
      <w:pPr>
        <w:pStyle w:val="1"/>
        <w:numPr>
          <w:ilvl w:val="0"/>
          <w:numId w:val="0"/>
        </w:numPr>
        <w:spacing w:before="0" w:after="0" w:line="360" w:lineRule="auto"/>
        <w:jc w:val="both"/>
        <w:rPr>
          <w:rFonts w:ascii="Trebuchet MS" w:hAnsi="Trebuchet MS"/>
          <w:color w:val="0070C0"/>
          <w:sz w:val="24"/>
          <w:szCs w:val="24"/>
        </w:rPr>
      </w:pPr>
      <w:bookmarkStart w:id="397" w:name="_Toc203488834"/>
      <w:r w:rsidRPr="00311A40">
        <w:rPr>
          <w:rFonts w:ascii="Trebuchet MS" w:hAnsi="Trebuchet MS"/>
          <w:color w:val="0070C0"/>
          <w:sz w:val="24"/>
          <w:szCs w:val="24"/>
        </w:rPr>
        <w:lastRenderedPageBreak/>
        <w:t xml:space="preserve">Глава </w:t>
      </w:r>
      <w:r w:rsidR="00A26CFD" w:rsidRPr="00311A40">
        <w:rPr>
          <w:rFonts w:ascii="Trebuchet MS" w:hAnsi="Trebuchet MS"/>
          <w:color w:val="0070C0"/>
          <w:sz w:val="24"/>
          <w:szCs w:val="24"/>
        </w:rPr>
        <w:t>10</w:t>
      </w:r>
      <w:r w:rsidR="007A2A79" w:rsidRPr="00311A40">
        <w:rPr>
          <w:rFonts w:ascii="Trebuchet MS" w:hAnsi="Trebuchet MS"/>
          <w:color w:val="0070C0"/>
          <w:sz w:val="24"/>
          <w:szCs w:val="24"/>
        </w:rPr>
        <w:t>.</w:t>
      </w:r>
      <w:bookmarkStart w:id="398" w:name="_Toc34466688"/>
      <w:r w:rsidR="001146D0" w:rsidRPr="00311A40">
        <w:rPr>
          <w:rFonts w:ascii="Trebuchet MS" w:hAnsi="Trebuchet MS"/>
          <w:color w:val="0070C0"/>
          <w:sz w:val="24"/>
          <w:szCs w:val="24"/>
        </w:rPr>
        <w:t xml:space="preserve"> </w:t>
      </w:r>
      <w:r w:rsidR="00265BDB" w:rsidRPr="00311A40">
        <w:rPr>
          <w:rFonts w:ascii="Trebuchet MS" w:hAnsi="Trebuchet MS"/>
          <w:color w:val="0070C0"/>
          <w:sz w:val="24"/>
          <w:szCs w:val="24"/>
        </w:rPr>
        <w:t>Перспективные топливные балансы</w:t>
      </w:r>
      <w:bookmarkEnd w:id="397"/>
      <w:bookmarkEnd w:id="398"/>
    </w:p>
    <w:p w14:paraId="78436B16" w14:textId="4F2D4A71" w:rsidR="00265BDB" w:rsidRPr="00A9092D" w:rsidRDefault="00384FE6" w:rsidP="009B50C2">
      <w:pPr>
        <w:pStyle w:val="1f1"/>
        <w:tabs>
          <w:tab w:val="clear" w:pos="426"/>
          <w:tab w:val="left" w:pos="0"/>
        </w:tabs>
        <w:spacing w:after="120"/>
        <w:ind w:firstLine="0"/>
        <w:rPr>
          <w:rFonts w:ascii="Trebuchet MS" w:hAnsi="Trebuchet MS"/>
          <w:sz w:val="22"/>
          <w:szCs w:val="22"/>
        </w:rPr>
      </w:pPr>
      <w:bookmarkStart w:id="399" w:name="_Toc34466689"/>
      <w:bookmarkStart w:id="400" w:name="_Toc203488835"/>
      <w:bookmarkEnd w:id="396"/>
      <w:r w:rsidRPr="00096FEC">
        <w:rPr>
          <w:rFonts w:ascii="Trebuchet MS" w:hAnsi="Trebuchet MS"/>
          <w:sz w:val="22"/>
          <w:szCs w:val="22"/>
        </w:rPr>
        <w:t xml:space="preserve">10.1 </w:t>
      </w:r>
      <w:r w:rsidR="00265BDB" w:rsidRPr="00096FEC">
        <w:rPr>
          <w:rFonts w:ascii="Trebuchet MS" w:hAnsi="Trebuchet MS"/>
          <w:sz w:val="22"/>
          <w:szCs w:val="22"/>
        </w:rPr>
        <w:t xml:space="preserve">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периодов, необходимого для обеспечения нормативного функционирования источников тепловой энергии на территории </w:t>
      </w:r>
      <w:r w:rsidR="00A51FB1" w:rsidRPr="00096FEC">
        <w:rPr>
          <w:rFonts w:ascii="Trebuchet MS" w:hAnsi="Trebuchet MS"/>
          <w:sz w:val="22"/>
          <w:szCs w:val="22"/>
        </w:rPr>
        <w:t>муниципального</w:t>
      </w:r>
      <w:r w:rsidR="00265BDB" w:rsidRPr="00096FEC">
        <w:rPr>
          <w:rFonts w:ascii="Trebuchet MS" w:hAnsi="Trebuchet MS"/>
          <w:sz w:val="22"/>
          <w:szCs w:val="22"/>
        </w:rPr>
        <w:t xml:space="preserve"> округа</w:t>
      </w:r>
      <w:bookmarkEnd w:id="399"/>
      <w:bookmarkEnd w:id="400"/>
    </w:p>
    <w:p w14:paraId="4D702A98" w14:textId="0497A9A5" w:rsidR="006621FF" w:rsidRPr="00096FEC" w:rsidRDefault="00265BDB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96FEC">
        <w:rPr>
          <w:rFonts w:ascii="Trebuchet MS" w:hAnsi="Trebuchet MS" w:cs="Times New Roman"/>
        </w:rPr>
        <w:t xml:space="preserve">В перспективе для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096FEC">
        <w:rPr>
          <w:rFonts w:ascii="Trebuchet MS" w:hAnsi="Trebuchet MS" w:cs="Times New Roman"/>
        </w:rPr>
        <w:t xml:space="preserve"> муниципального округа</w:t>
      </w:r>
      <w:r w:rsidR="009A5B5C" w:rsidRPr="00096FEC">
        <w:rPr>
          <w:rFonts w:ascii="Trebuchet MS" w:hAnsi="Trebuchet MS" w:cs="Times New Roman"/>
        </w:rPr>
        <w:t xml:space="preserve"> </w:t>
      </w:r>
      <w:r w:rsidRPr="00096FEC">
        <w:rPr>
          <w:rFonts w:ascii="Trebuchet MS" w:hAnsi="Trebuchet MS" w:cs="Times New Roman"/>
        </w:rPr>
        <w:t xml:space="preserve">природный газ </w:t>
      </w:r>
      <w:r w:rsidR="00FD529A">
        <w:rPr>
          <w:rFonts w:ascii="Trebuchet MS" w:hAnsi="Trebuchet MS" w:cs="Times New Roman"/>
        </w:rPr>
        <w:t>станет преобладающим</w:t>
      </w:r>
      <w:r w:rsidR="009B50C2" w:rsidRPr="00096FEC">
        <w:rPr>
          <w:rFonts w:ascii="Trebuchet MS" w:hAnsi="Trebuchet MS" w:cs="Times New Roman"/>
        </w:rPr>
        <w:t xml:space="preserve"> </w:t>
      </w:r>
      <w:r w:rsidRPr="00096FEC">
        <w:rPr>
          <w:rFonts w:ascii="Trebuchet MS" w:hAnsi="Trebuchet MS" w:cs="Times New Roman"/>
        </w:rPr>
        <w:t>используемым видом топлива на источниках теплоснабжения, что объясняется наибольшей экономической эффективностью его применения при производстве тепловой энергии.</w:t>
      </w:r>
    </w:p>
    <w:p w14:paraId="0E467F6E" w14:textId="77777777" w:rsidR="00A9092D" w:rsidRPr="00096FEC" w:rsidRDefault="00A9092D" w:rsidP="00A9092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01" w:name="_Hlk133142532"/>
      <w:r w:rsidRPr="00096FEC">
        <w:rPr>
          <w:rFonts w:ascii="Trebuchet MS" w:hAnsi="Trebuchet MS" w:cs="Times New Roman"/>
        </w:rPr>
        <w:t xml:space="preserve">Расчет плановых значений удельных расходов топлива на выработанную тепловую энергию проводился на основании главы V «Порядка определения нормативов удельного расхода топлива при производстве электрической и тепловой энергии» Приказа Минэнерго РФ от 20 декабря 2008 г. №323 «Об утверждении порядка определения нормативов удельного расхода топлива при производстве электрической и тепловой энергии». </w:t>
      </w:r>
    </w:p>
    <w:p w14:paraId="419360F9" w14:textId="654F1F48" w:rsidR="00A9092D" w:rsidRPr="00096FEC" w:rsidRDefault="00A9092D" w:rsidP="00A9092D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96FEC">
        <w:rPr>
          <w:rFonts w:ascii="Trebuchet MS" w:hAnsi="Trebuchet MS" w:cs="Times New Roman"/>
        </w:rPr>
        <w:t xml:space="preserve">Для расчета плановых показателей потребления топлива на объектах теплоснабжения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096FEC">
        <w:rPr>
          <w:rFonts w:ascii="Trebuchet MS" w:hAnsi="Trebuchet MS" w:cs="Times New Roman"/>
        </w:rPr>
        <w:t xml:space="preserve"> муниципального округа</w:t>
      </w:r>
      <w:r w:rsidRPr="00096FEC">
        <w:rPr>
          <w:rFonts w:ascii="Trebuchet MS" w:hAnsi="Trebuchet MS" w:cs="Times New Roman"/>
        </w:rPr>
        <w:t xml:space="preserve"> были приняты следующие условия:</w:t>
      </w:r>
    </w:p>
    <w:p w14:paraId="4DFC0B45" w14:textId="4B58F957" w:rsidR="00A9092D" w:rsidRPr="00096FEC" w:rsidRDefault="00A9092D" w:rsidP="00A9092D">
      <w:pPr>
        <w:pStyle w:val="a7"/>
        <w:numPr>
          <w:ilvl w:val="0"/>
          <w:numId w:val="15"/>
        </w:numPr>
        <w:autoSpaceDE w:val="0"/>
        <w:autoSpaceDN w:val="0"/>
        <w:spacing w:before="0" w:after="0" w:line="276" w:lineRule="auto"/>
        <w:ind w:left="0" w:firstLine="425"/>
        <w:rPr>
          <w:rFonts w:ascii="Trebuchet MS" w:hAnsi="Trebuchet MS"/>
          <w:sz w:val="22"/>
        </w:rPr>
      </w:pPr>
      <w:r w:rsidRPr="00096FEC">
        <w:rPr>
          <w:rFonts w:ascii="Trebuchet MS" w:hAnsi="Trebuchet MS"/>
          <w:sz w:val="22"/>
        </w:rPr>
        <w:t xml:space="preserve">для расчета перспективного потребления топлива принимались значения плановой выработки тепловой энергии, приведенные в </w:t>
      </w:r>
      <w:r w:rsidR="00C82CE0" w:rsidRPr="00096FEC">
        <w:rPr>
          <w:rFonts w:ascii="Trebuchet MS" w:hAnsi="Trebuchet MS"/>
          <w:sz w:val="22"/>
        </w:rPr>
        <w:t>Главе 2 Том 2. «Обосновывающие материалы»</w:t>
      </w:r>
      <w:r w:rsidRPr="00096FEC">
        <w:rPr>
          <w:rFonts w:ascii="Trebuchet MS" w:hAnsi="Trebuchet MS"/>
          <w:sz w:val="22"/>
        </w:rPr>
        <w:t>;</w:t>
      </w:r>
    </w:p>
    <w:p w14:paraId="689A1F1F" w14:textId="0D94F38A" w:rsidR="00A9092D" w:rsidRPr="00F56729" w:rsidRDefault="00A9092D" w:rsidP="00A44CD6">
      <w:pPr>
        <w:pStyle w:val="a7"/>
        <w:numPr>
          <w:ilvl w:val="0"/>
          <w:numId w:val="15"/>
        </w:numPr>
        <w:autoSpaceDE w:val="0"/>
        <w:autoSpaceDN w:val="0"/>
        <w:spacing w:before="0" w:after="0" w:line="276" w:lineRule="auto"/>
        <w:ind w:left="0" w:firstLine="426"/>
        <w:rPr>
          <w:rFonts w:ascii="Trebuchet MS" w:hAnsi="Trebuchet MS"/>
          <w:sz w:val="22"/>
        </w:rPr>
      </w:pPr>
      <w:r w:rsidRPr="00096FEC">
        <w:rPr>
          <w:rFonts w:ascii="Trebuchet MS" w:hAnsi="Trebuchet MS"/>
          <w:sz w:val="22"/>
        </w:rPr>
        <w:t>перспективный удельный расход условного топлива (УРУТ) на выработку тепловой энергии</w:t>
      </w:r>
      <w:r w:rsidR="00F56729" w:rsidRPr="00096FEC">
        <w:rPr>
          <w:rFonts w:ascii="Trebuchet MS" w:hAnsi="Trebuchet MS"/>
          <w:sz w:val="22"/>
        </w:rPr>
        <w:t xml:space="preserve"> </w:t>
      </w:r>
      <w:r w:rsidRPr="00096FEC">
        <w:rPr>
          <w:rFonts w:ascii="Trebuchet MS" w:hAnsi="Trebuchet MS"/>
          <w:sz w:val="22"/>
        </w:rPr>
        <w:t xml:space="preserve">принимался в соответствии с </w:t>
      </w:r>
      <w:r w:rsidR="00F56729" w:rsidRPr="00096FEC">
        <w:rPr>
          <w:rFonts w:ascii="Trebuchet MS" w:hAnsi="Trebuchet MS"/>
          <w:sz w:val="22"/>
        </w:rPr>
        <w:t xml:space="preserve">техническими характеристиками котлоагрегатов, планируемых к эксплуатации в течение расчетного периода </w:t>
      </w:r>
      <w:r w:rsidR="00C82CE0" w:rsidRPr="00096FEC">
        <w:rPr>
          <w:rFonts w:ascii="Trebuchet MS" w:hAnsi="Trebuchet MS"/>
          <w:sz w:val="22"/>
        </w:rPr>
        <w:t>«Схемы теплоснабжения»</w:t>
      </w:r>
      <w:r w:rsidRPr="00096FEC">
        <w:rPr>
          <w:rFonts w:ascii="Trebuchet MS" w:hAnsi="Trebuchet MS"/>
          <w:sz w:val="22"/>
        </w:rPr>
        <w:t>.</w:t>
      </w:r>
      <w:bookmarkEnd w:id="401"/>
    </w:p>
    <w:p w14:paraId="0F208A69" w14:textId="7444B464" w:rsidR="00A054CD" w:rsidRPr="00A054CD" w:rsidRDefault="00A054CD" w:rsidP="00FD529A">
      <w:pPr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bookmarkStart w:id="402" w:name="_Hlk67321456"/>
      <w:r w:rsidRPr="00A054CD">
        <w:rPr>
          <w:rFonts w:ascii="Trebuchet MS" w:hAnsi="Trebuchet MS" w:cs="Times New Roman"/>
        </w:rPr>
        <w:t xml:space="preserve">Перспективное топливопотребление было сформировано с учетом реализации мероприятий по </w:t>
      </w:r>
      <w:r w:rsidR="006B6CE9">
        <w:rPr>
          <w:rFonts w:ascii="Trebuchet MS" w:hAnsi="Trebuchet MS" w:cs="Times New Roman"/>
        </w:rPr>
        <w:t xml:space="preserve">строительству, </w:t>
      </w:r>
      <w:r w:rsidRPr="00A054CD">
        <w:rPr>
          <w:rFonts w:ascii="Trebuchet MS" w:hAnsi="Trebuchet MS" w:cs="Times New Roman"/>
        </w:rPr>
        <w:t xml:space="preserve">модернизации и (или) реконструкции </w:t>
      </w:r>
      <w:r w:rsidR="006B6CE9">
        <w:rPr>
          <w:rFonts w:ascii="Trebuchet MS" w:hAnsi="Trebuchet MS" w:cs="Times New Roman"/>
        </w:rPr>
        <w:t>источников тепловой энергии</w:t>
      </w:r>
      <w:r w:rsidRPr="00A054CD">
        <w:rPr>
          <w:rFonts w:ascii="Trebuchet MS" w:hAnsi="Trebuchet MS" w:cs="Times New Roman"/>
        </w:rPr>
        <w:t xml:space="preserve"> до окончания расчетного периода и представлено в таблице 10.1.1.</w:t>
      </w:r>
    </w:p>
    <w:p w14:paraId="0EC336AC" w14:textId="674BB0BA" w:rsidR="005F6253" w:rsidRPr="00A9092D" w:rsidRDefault="00A054CD" w:rsidP="00FD529A">
      <w:pPr>
        <w:autoSpaceDE w:val="0"/>
        <w:autoSpaceDN w:val="0"/>
        <w:adjustRightInd w:val="0"/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r w:rsidRPr="00A054CD">
        <w:rPr>
          <w:rFonts w:ascii="Trebuchet MS" w:hAnsi="Trebuchet MS" w:cs="Times New Roman"/>
        </w:rPr>
        <w:t>В таблице 10.1.2 приведены результаты расчета перспективных максимальных часовых расходов основного вида топлива, в отношении централизованных источников теплоснабжения.</w:t>
      </w:r>
      <w:bookmarkStart w:id="403" w:name="_Hlk70362096"/>
      <w:bookmarkEnd w:id="402"/>
    </w:p>
    <w:bookmarkEnd w:id="403"/>
    <w:p w14:paraId="0F125F27" w14:textId="69DA2DF1" w:rsidR="005F6253" w:rsidRPr="006333D1" w:rsidRDefault="005F6253" w:rsidP="00265BDB">
      <w:pPr>
        <w:spacing w:after="0" w:line="360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5F6253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0F5C9A18" w14:textId="2D8EF156" w:rsidR="00BF1512" w:rsidRDefault="00832F90" w:rsidP="00A72C92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FD529A">
        <w:rPr>
          <w:rFonts w:ascii="Trebuchet MS" w:hAnsi="Trebuchet MS" w:cs="Times New Roman"/>
          <w:b/>
        </w:rPr>
        <w:lastRenderedPageBreak/>
        <w:t xml:space="preserve">Таблица 10.1.1. </w:t>
      </w:r>
      <w:r w:rsidR="009C6BEE" w:rsidRPr="00FD529A">
        <w:rPr>
          <w:rFonts w:ascii="Trebuchet MS" w:hAnsi="Trebuchet MS" w:cs="Times New Roman"/>
          <w:b/>
        </w:rPr>
        <w:t>–</w:t>
      </w:r>
      <w:r w:rsidRPr="00FD529A">
        <w:rPr>
          <w:rFonts w:ascii="Trebuchet MS" w:hAnsi="Trebuchet MS" w:cs="Times New Roman"/>
          <w:b/>
        </w:rPr>
        <w:t xml:space="preserve"> </w:t>
      </w:r>
      <w:bookmarkStart w:id="404" w:name="_Hlk198459651"/>
      <w:r w:rsidR="00C82CE0" w:rsidRPr="00FD529A">
        <w:rPr>
          <w:rFonts w:ascii="Trebuchet MS" w:hAnsi="Trebuchet MS" w:cs="Times New Roman"/>
          <w:b/>
        </w:rPr>
        <w:t xml:space="preserve">Фактические и прогнозные значения расхода топлива на выработку тепловой энергии источниками тепловой энергии </w:t>
      </w:r>
      <w:r w:rsidR="007D43AF" w:rsidRPr="00FD529A">
        <w:rPr>
          <w:rFonts w:ascii="Trebuchet MS" w:hAnsi="Trebuchet MS" w:cs="Times New Roman"/>
          <w:b/>
        </w:rPr>
        <w:t>Максатихинского</w:t>
      </w:r>
      <w:r w:rsidR="00C82CE0" w:rsidRPr="00FD529A">
        <w:rPr>
          <w:rFonts w:ascii="Trebuchet MS" w:hAnsi="Trebuchet MS" w:cs="Times New Roman"/>
          <w:b/>
        </w:rPr>
        <w:t xml:space="preserve"> муниципального округа</w:t>
      </w:r>
      <w:bookmarkEnd w:id="40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5"/>
        <w:gridCol w:w="1132"/>
        <w:gridCol w:w="1132"/>
        <w:gridCol w:w="1132"/>
        <w:gridCol w:w="1131"/>
        <w:gridCol w:w="1131"/>
        <w:gridCol w:w="1131"/>
        <w:gridCol w:w="1131"/>
        <w:gridCol w:w="1131"/>
        <w:gridCol w:w="1131"/>
        <w:gridCol w:w="1119"/>
      </w:tblGrid>
      <w:tr w:rsidR="00AC3E70" w:rsidRPr="00AC3E70" w14:paraId="46B45F64" w14:textId="77777777" w:rsidTr="00AC3E70">
        <w:trPr>
          <w:trHeight w:val="20"/>
          <w:tblHeader/>
        </w:trPr>
        <w:tc>
          <w:tcPr>
            <w:tcW w:w="1264" w:type="pct"/>
            <w:shd w:val="clear" w:color="000000" w:fill="CCFF99"/>
            <w:vAlign w:val="center"/>
            <w:hideMark/>
          </w:tcPr>
          <w:p w14:paraId="136AC012" w14:textId="7777777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05" w:name="_Hlk203482282"/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параметра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1572951" w14:textId="095486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7D8B370" w14:textId="063FBB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 г. (факт)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1F688D35" w14:textId="504CDD3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  <w:r w:rsidR="006B599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8FDEE1B" w14:textId="04F9C0B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10A4345A" w14:textId="0154A2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067914D0" w14:textId="0C1627C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6E201C8E" w14:textId="3B914B6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60F4637D" w14:textId="296ED2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374" w:type="pct"/>
            <w:shd w:val="clear" w:color="000000" w:fill="CCFF99"/>
            <w:vAlign w:val="center"/>
            <w:hideMark/>
          </w:tcPr>
          <w:p w14:paraId="1A99AA39" w14:textId="3E9D09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370" w:type="pct"/>
            <w:shd w:val="clear" w:color="000000" w:fill="CCFF99"/>
            <w:vAlign w:val="center"/>
            <w:hideMark/>
          </w:tcPr>
          <w:p w14:paraId="14241132" w14:textId="6CF2A59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AC3E70" w:rsidRPr="00AC3E70" w14:paraId="6902A915" w14:textId="77777777" w:rsidTr="00AC3E70">
        <w:trPr>
          <w:trHeight w:val="20"/>
        </w:trPr>
        <w:tc>
          <w:tcPr>
            <w:tcW w:w="1264" w:type="pct"/>
            <w:shd w:val="clear" w:color="000000" w:fill="FFFF99"/>
            <w:vAlign w:val="center"/>
            <w:hideMark/>
          </w:tcPr>
          <w:p w14:paraId="10BC49F6" w14:textId="60509EBC" w:rsidR="00AC3E70" w:rsidRPr="00AC3E70" w:rsidRDefault="0032455E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226E128C" w14:textId="33C6EA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73CA56D4" w14:textId="71285C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3471F848" w14:textId="3460678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134E9FFA" w14:textId="71710D0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4A5BE7AD" w14:textId="190E5F2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42D3B7FB" w14:textId="576419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4F45F3BF" w14:textId="363248C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49A4BEE0" w14:textId="421E73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FFFF99"/>
            <w:vAlign w:val="center"/>
            <w:hideMark/>
          </w:tcPr>
          <w:p w14:paraId="503B8512" w14:textId="2535555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FFFF99"/>
            <w:vAlign w:val="center"/>
            <w:hideMark/>
          </w:tcPr>
          <w:p w14:paraId="166CDA62" w14:textId="0A18F7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7BB4A103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261D6F6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247CE62" w14:textId="47188CF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7C56B22" w14:textId="57FAF79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BABAF8C" w14:textId="41F79F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647A708A" w14:textId="23AEEF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83C4070" w14:textId="155D75A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A80EE84" w14:textId="232780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F4B1206" w14:textId="54097D9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DFF4261" w14:textId="604667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4A240AF" w14:textId="12FB3D8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2F982AF4" w14:textId="3B11108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CB0F18" w:rsidRPr="00AC3E70" w14:paraId="318E7958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5B91F024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8B67F41" w14:textId="4B06E541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C3CA2D9" w14:textId="252133D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4E8D" w14:textId="5425DEE8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9 484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4A65" w14:textId="340DC8E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CCFFF" w14:textId="3FDD2253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322B" w14:textId="39D6D72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6EDD" w14:textId="757C8A58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0CEB" w14:textId="0DABA942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B7E4C" w14:textId="0229A65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E4CE" w14:textId="5D86A3A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23 890</w:t>
            </w:r>
          </w:p>
        </w:tc>
      </w:tr>
      <w:tr w:rsidR="00CB0F18" w:rsidRPr="00AC3E70" w14:paraId="6F1EA859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41D1FBE3" w14:textId="4F5335C3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FB901EB" w14:textId="7A5762F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78B4EAA" w14:textId="0AD46C2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5B5BC" w14:textId="34B57378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CF4F" w14:textId="3C4F4B22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AD4A" w14:textId="7AA7054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ED470" w14:textId="7EC5A30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A8DA" w14:textId="79959F71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276B4" w14:textId="5BAB7B6A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0CA7C" w14:textId="6713A17B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4AA85" w14:textId="1789429F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155,13</w:t>
            </w:r>
          </w:p>
        </w:tc>
      </w:tr>
      <w:tr w:rsidR="00CB0F18" w:rsidRPr="00AC3E70" w14:paraId="71270BC2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062D5E3D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15850009" w14:textId="501B9CF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5F23C0" w14:textId="38B5363B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B455C" w14:textId="0039C008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1 471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8E46" w14:textId="37D68DB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E194" w14:textId="555A7E7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0D5EA" w14:textId="07B77304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421B" w14:textId="714DBBD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E650" w14:textId="12D370C3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78978" w14:textId="28C47134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1848F" w14:textId="75EEA446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3 706</w:t>
            </w:r>
          </w:p>
        </w:tc>
      </w:tr>
      <w:tr w:rsidR="00CB0F18" w:rsidRPr="00AC3E70" w14:paraId="7D0AA5D6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01FAF8F5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42D7CA3" w14:textId="1500F7B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134472" w14:textId="7953CFB4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A1FA" w14:textId="693C9FFD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1 296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3E87C" w14:textId="66164E9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AFD8" w14:textId="4BF952B1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8C04B" w14:textId="32323AAC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DA62" w14:textId="64CBB8AD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B2F9" w14:textId="26FFBF3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DE55" w14:textId="56A512E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6807" w14:textId="0EC032D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3 263</w:t>
            </w:r>
          </w:p>
        </w:tc>
      </w:tr>
      <w:tr w:rsidR="00AC3E70" w:rsidRPr="00AC3E70" w14:paraId="63C1E0A0" w14:textId="77777777" w:rsidTr="00386FC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C890605" w14:textId="46839AED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FB8AA48" w14:textId="41DB4A7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A697C65" w14:textId="14C4A54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BD632A4" w14:textId="57064E4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3619279" w14:textId="27F66C7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713CFE13" w14:textId="33ACB7B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BEC221A" w14:textId="041022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CE51B62" w14:textId="79F60B6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C585392" w14:textId="6F207CB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38AE122" w14:textId="4C5D033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1EB87B5" w14:textId="27506E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7C107F7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FD34AF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7EFD4B4" w14:textId="41617A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6BFB13E" w14:textId="3EBE3D1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2FF65AC" w14:textId="0F6AAD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AEC62A2" w14:textId="1747A67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990B0F3" w14:textId="1F2E99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EE13AC9" w14:textId="5F2E6B9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1990910" w14:textId="7637A3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6FD6EB2" w14:textId="0D261F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38C923B" w14:textId="696FCB9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52D2CD08" w14:textId="5C59C2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6F8D430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FF64CE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46F1D42C" w14:textId="0638A3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6657F0A" w14:textId="760F82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EC7816B" w14:textId="3AD074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374" w:type="pct"/>
            <w:vAlign w:val="center"/>
            <w:hideMark/>
          </w:tcPr>
          <w:p w14:paraId="06BCB719" w14:textId="3B11326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10C8E9AA" w14:textId="3273AF4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06B8DF5A" w14:textId="7AC341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7D5D22D5" w14:textId="6C7131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790E4CD9" w14:textId="7E04C9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4" w:type="pct"/>
            <w:vAlign w:val="center"/>
            <w:hideMark/>
          </w:tcPr>
          <w:p w14:paraId="34A70A42" w14:textId="069978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370" w:type="pct"/>
            <w:vAlign w:val="center"/>
            <w:hideMark/>
          </w:tcPr>
          <w:p w14:paraId="07414F56" w14:textId="5D64D61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452</w:t>
            </w:r>
          </w:p>
        </w:tc>
      </w:tr>
      <w:tr w:rsidR="00AC3E70" w:rsidRPr="00AC3E70" w14:paraId="765960E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9521507" w14:textId="55B25BC3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CFD7625" w14:textId="12D2932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2AA6A05" w14:textId="36E604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EB20FF7" w14:textId="14CCDF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01B61E2" w14:textId="27C014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0586C4FE" w14:textId="37257C5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E3FE5FE" w14:textId="1DD1622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4671113" w14:textId="61CD9B9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5106CA89" w14:textId="70B200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0C94D24C" w14:textId="655BBC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44546FFF" w14:textId="2540CE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AC3E70" w:rsidRPr="00AC3E70" w14:paraId="09D8938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DE8556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520A962" w14:textId="50B3A1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0ED617" w14:textId="1A68EA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13800C0" w14:textId="60D4926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74" w:type="pct"/>
            <w:vAlign w:val="center"/>
            <w:hideMark/>
          </w:tcPr>
          <w:p w14:paraId="0C81C222" w14:textId="1B8528A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690159E8" w14:textId="339986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73E30506" w14:textId="7AA24E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6744BF06" w14:textId="28F9A4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53612F28" w14:textId="16F76B9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4" w:type="pct"/>
            <w:vAlign w:val="center"/>
            <w:hideMark/>
          </w:tcPr>
          <w:p w14:paraId="525AF389" w14:textId="1CF0A2E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370" w:type="pct"/>
            <w:vAlign w:val="center"/>
            <w:hideMark/>
          </w:tcPr>
          <w:p w14:paraId="063DBF17" w14:textId="3CB9977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</w:tr>
      <w:tr w:rsidR="00AC3E70" w:rsidRPr="00AC3E70" w14:paraId="2FBB5CE0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4A1328E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471D637A" w14:textId="4166940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D7E1CC1" w14:textId="594362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A22055B" w14:textId="4E6072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6346DD2" w14:textId="7890A45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2465CB36" w14:textId="2CC1E89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703199C0" w14:textId="11A7B9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39E4515D" w14:textId="05C2CB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071224F2" w14:textId="5ACE7D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4" w:type="pct"/>
            <w:vAlign w:val="center"/>
            <w:hideMark/>
          </w:tcPr>
          <w:p w14:paraId="5E200851" w14:textId="13EE67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370" w:type="pct"/>
            <w:vAlign w:val="center"/>
            <w:hideMark/>
          </w:tcPr>
          <w:p w14:paraId="0DEBF24E" w14:textId="23D077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  <w:tr w:rsidR="00AC3E70" w:rsidRPr="00AC3E70" w14:paraId="31073916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1E6BC3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D05936" w14:textId="0F90DB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FB396C" w14:textId="43350FC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D69EAE" w14:textId="65AC567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69246C3" w14:textId="1F7DB3A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4B1809A" w14:textId="3462C0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89F8503" w14:textId="4B7721C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ABEA199" w14:textId="3456F1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4A5ECB" w14:textId="0680ABB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238762" w14:textId="1149745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7C0D9B2E" w14:textId="4A00D8B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1EC4D90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D25C0C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C609C0F" w14:textId="2F8E73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14FAD50" w14:textId="245D4A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8B8A2F1" w14:textId="6F9F01F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E4FB8F7" w14:textId="592A814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377A528" w14:textId="0DA79A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007F008" w14:textId="13B8B52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B905086" w14:textId="7E7438B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A6E1AEB" w14:textId="04AAF6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0B74F8" w14:textId="06F2854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B9358DD" w14:textId="7D3D9BB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60B5E33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0C77522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EE54FAC" w14:textId="6A3C8D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E2E6DC6" w14:textId="0D05DDE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63626B7" w14:textId="19B5FDF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374" w:type="pct"/>
            <w:vAlign w:val="center"/>
            <w:hideMark/>
          </w:tcPr>
          <w:p w14:paraId="3677EF88" w14:textId="3CA1C32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322CFEF6" w14:textId="236C41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033DF2F2" w14:textId="44FB18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7A9DDDA4" w14:textId="4E2EAC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154CD179" w14:textId="165838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3F0CC0EF" w14:textId="3C82F7B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0" w:type="pct"/>
            <w:vAlign w:val="center"/>
            <w:hideMark/>
          </w:tcPr>
          <w:p w14:paraId="67527095" w14:textId="0F4DC7E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</w:tr>
      <w:tr w:rsidR="00AC3E70" w:rsidRPr="00AC3E70" w14:paraId="6152BC6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CDA7BB7" w14:textId="525E3416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4C8E0F1" w14:textId="59F4414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6A3FA3" w14:textId="5F39CCF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C183200" w14:textId="1D2709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742DF0D" w14:textId="27CF0AB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B73C046" w14:textId="6D69B3D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2A4335E" w14:textId="0DBE0A4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0537365" w14:textId="556141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C7E9FCA" w14:textId="0842D17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0C4E7C4" w14:textId="26DD13A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2CFC2CE3" w14:textId="027ACC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C3E70" w:rsidRPr="00AC3E70" w14:paraId="21C886E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E12C79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1807FBD" w14:textId="6FDC04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9B16E38" w14:textId="6526A09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6DE3E39" w14:textId="7193309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2705EF6B" w14:textId="75E1FD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29BEA620" w14:textId="22AC557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11F7F3B1" w14:textId="0313DA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04C8D83" w14:textId="6AEB2CD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43DDCDFB" w14:textId="15EC388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2F33E589" w14:textId="61B0AA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74F979F4" w14:textId="3117C69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AC3E70" w:rsidRPr="00AC3E70" w14:paraId="247B6644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4EBBF6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031AC5D0" w14:textId="0004875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523658D" w14:textId="69632A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FB936A" w14:textId="088A4F8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4" w:type="pct"/>
            <w:vAlign w:val="center"/>
            <w:hideMark/>
          </w:tcPr>
          <w:p w14:paraId="33531509" w14:textId="4609F1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155AD7B5" w14:textId="6927BE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591201A3" w14:textId="553E16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22D59D9D" w14:textId="674052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780C49E0" w14:textId="1F36BE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4" w:type="pct"/>
            <w:vAlign w:val="center"/>
            <w:hideMark/>
          </w:tcPr>
          <w:p w14:paraId="0A7B1F46" w14:textId="7D0B7C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70" w:type="pct"/>
            <w:vAlign w:val="center"/>
            <w:hideMark/>
          </w:tcPr>
          <w:p w14:paraId="306B6E83" w14:textId="58F2C1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AC3E70" w:rsidRPr="00AC3E70" w14:paraId="1AC7258C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D0F0DE7" w14:textId="74042621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5953088" w14:textId="5E37C0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773B48A" w14:textId="1BF1A84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E1D185" w14:textId="20D0A32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E2FCEC8" w14:textId="7F0ED0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B1CA50C" w14:textId="7660A79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F4A7C3" w14:textId="750A52F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8D4949F" w14:textId="281D21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5654C0" w14:textId="0093458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0FE4469" w14:textId="2CDF8C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59330E2" w14:textId="17168FF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5640FBA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4F81E5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DB19999" w14:textId="7BA10A5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5E44D2" w14:textId="3DB2CB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882F5A5" w14:textId="039D8EF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3168E1D" w14:textId="55DE83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356B9D8" w14:textId="4DAD20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12435A3" w14:textId="62F380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52A8176" w14:textId="58A9DC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AB55E23" w14:textId="0B8588F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AE94F7C" w14:textId="7911E8F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39B4207" w14:textId="36786D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16EAD50F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6033234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13A9A406" w14:textId="163EBA0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E063752" w14:textId="6A203D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F852704" w14:textId="237A941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374" w:type="pct"/>
            <w:vAlign w:val="center"/>
            <w:hideMark/>
          </w:tcPr>
          <w:p w14:paraId="3236C9C0" w14:textId="0733521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7AE6A9FB" w14:textId="04F4BC6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7E13FD36" w14:textId="20B0C8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5FE60AB5" w14:textId="14C1659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1735B8F8" w14:textId="369687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4" w:type="pct"/>
            <w:vAlign w:val="center"/>
            <w:hideMark/>
          </w:tcPr>
          <w:p w14:paraId="0305B533" w14:textId="61C191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370" w:type="pct"/>
            <w:vAlign w:val="center"/>
            <w:hideMark/>
          </w:tcPr>
          <w:p w14:paraId="0D05145C" w14:textId="539D4C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307</w:t>
            </w:r>
          </w:p>
        </w:tc>
      </w:tr>
      <w:tr w:rsidR="00AC3E70" w:rsidRPr="00AC3E70" w14:paraId="68BD512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9FC5D6E" w14:textId="58963FCE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199305E" w14:textId="7698E2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CE181C8" w14:textId="5311B22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3CA469" w14:textId="7C655A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B7BFFF3" w14:textId="0BDD234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F16E2C6" w14:textId="21D803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4C068312" w14:textId="5ADDA9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30DF2BC5" w14:textId="40D171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C9F036C" w14:textId="503BD1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7B5344C9" w14:textId="23F5097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4482CB48" w14:textId="7E1E6D4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AC3E70" w:rsidRPr="00AC3E70" w14:paraId="66F95FE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1DF811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668181D" w14:textId="4B7C022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271D252" w14:textId="69822F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39E800F" w14:textId="1789D0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22A3AB59" w14:textId="5C1C1DE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7BF13E62" w14:textId="22789C1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70F3399F" w14:textId="502B26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3DF68B10" w14:textId="4FECBE4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3641B9DB" w14:textId="313ED8C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4" w:type="pct"/>
            <w:vAlign w:val="center"/>
            <w:hideMark/>
          </w:tcPr>
          <w:p w14:paraId="1283E69F" w14:textId="206158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70" w:type="pct"/>
            <w:vAlign w:val="center"/>
            <w:hideMark/>
          </w:tcPr>
          <w:p w14:paraId="69330FFE" w14:textId="61D00C2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AC3E70" w:rsidRPr="00AC3E70" w14:paraId="1540B16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7E04E6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432D5F99" w14:textId="7BFE20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EB94CAB" w14:textId="58349F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5BF1F06" w14:textId="107B19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4" w:type="pct"/>
            <w:vAlign w:val="center"/>
            <w:hideMark/>
          </w:tcPr>
          <w:p w14:paraId="70162063" w14:textId="1B5295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1BE575CC" w14:textId="538F88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4CE4C217" w14:textId="552DA5A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7EF6C1EC" w14:textId="3D305C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5B7A6535" w14:textId="41C4E7D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4" w:type="pct"/>
            <w:vAlign w:val="center"/>
            <w:hideMark/>
          </w:tcPr>
          <w:p w14:paraId="01898071" w14:textId="693130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70" w:type="pct"/>
            <w:vAlign w:val="center"/>
            <w:hideMark/>
          </w:tcPr>
          <w:p w14:paraId="13112EE5" w14:textId="30590F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AC3E70" w:rsidRPr="00AC3E70" w14:paraId="0E6AD68C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6DE19F54" w14:textId="63C69E0B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3AA4DD9" w14:textId="55A9FCF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7791E21" w14:textId="755B4C7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C85967B" w14:textId="4A90D01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BEAB2E4" w14:textId="308CB79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5DDB63D" w14:textId="216BC1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5A4FABB" w14:textId="3DDE79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33B717" w14:textId="1AFAEA4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C03E16C" w14:textId="26FA79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BEBAD93" w14:textId="7224C55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B6EA2DD" w14:textId="07B3ED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0BB93BD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3B57FD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4F54F4A" w14:textId="39B39FC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1EFA5F8" w14:textId="624A63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1BEFE00" w14:textId="5769C39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72316D9" w14:textId="5E89AAB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8305C4B" w14:textId="480D37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251A4CD" w14:textId="59DC814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12C3A8B" w14:textId="702218D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8CEB9E4" w14:textId="2434C90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DBE400A" w14:textId="083B04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56AB7BCD" w14:textId="37CEB0C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2300C13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C39952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81CB2AB" w14:textId="092A2C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FFF235C" w14:textId="5C6C577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FC6713" w14:textId="0387127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530B180C" w14:textId="6DA323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BA65D86" w14:textId="6F5C88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685EBD5C" w14:textId="1C66174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159370FB" w14:textId="695AFB0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5461F8A4" w14:textId="1460E4B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4" w:type="pct"/>
            <w:vAlign w:val="center"/>
            <w:hideMark/>
          </w:tcPr>
          <w:p w14:paraId="4D8C92E7" w14:textId="2380A3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370" w:type="pct"/>
            <w:vAlign w:val="center"/>
            <w:hideMark/>
          </w:tcPr>
          <w:p w14:paraId="24EC9444" w14:textId="006517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225</w:t>
            </w:r>
          </w:p>
        </w:tc>
      </w:tr>
      <w:tr w:rsidR="00AC3E70" w:rsidRPr="00AC3E70" w14:paraId="6C6713C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F00D32F" w14:textId="1FF46818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DB2B67A" w14:textId="7EBE484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C0F184D" w14:textId="021524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A23FB5F" w14:textId="5AF22C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16F243C" w14:textId="4F5B428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3FCDD888" w14:textId="626B1E5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56F89EDD" w14:textId="03B522E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AF36CBD" w14:textId="227664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79F4A15" w14:textId="524E5B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4E9BCAF" w14:textId="6DF77A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15F829C4" w14:textId="7D92B7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C3E70" w:rsidRPr="00AC3E70" w14:paraId="0E26B75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96E8F6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17F9791" w14:textId="1EB9025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6E65DE9" w14:textId="07F833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EAD6B04" w14:textId="22C7DFC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4" w:type="pct"/>
            <w:vAlign w:val="center"/>
            <w:hideMark/>
          </w:tcPr>
          <w:p w14:paraId="6DEF5B35" w14:textId="306398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128AE988" w14:textId="0C9A08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762DC1D2" w14:textId="68ACC76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54719710" w14:textId="5197D1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24BD31BB" w14:textId="2983E2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0929A283" w14:textId="41CCD9F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0" w:type="pct"/>
            <w:vAlign w:val="center"/>
            <w:hideMark/>
          </w:tcPr>
          <w:p w14:paraId="1D4C2B52" w14:textId="128BB1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AC3E70" w:rsidRPr="00AC3E70" w14:paraId="3F116A1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E535FAF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5F8AC4CB" w14:textId="258FF2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9AC8246" w14:textId="1A033C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A0EB22A" w14:textId="24F6899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4" w:type="pct"/>
            <w:vAlign w:val="center"/>
            <w:hideMark/>
          </w:tcPr>
          <w:p w14:paraId="40D5BCF7" w14:textId="771D4C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62BF230D" w14:textId="3F43E66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59B082F6" w14:textId="3389C3E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639CFE04" w14:textId="5D87900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18C9D9D0" w14:textId="23EA17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4" w:type="pct"/>
            <w:vAlign w:val="center"/>
            <w:hideMark/>
          </w:tcPr>
          <w:p w14:paraId="12B5CBCB" w14:textId="069D6BE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70" w:type="pct"/>
            <w:vAlign w:val="center"/>
            <w:hideMark/>
          </w:tcPr>
          <w:p w14:paraId="6357EC4E" w14:textId="4D276BE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</w:tr>
      <w:tr w:rsidR="00AC3E70" w:rsidRPr="00AC3E70" w14:paraId="2057F38A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A1EE013" w14:textId="7C62CA43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Железнодорожная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8700D6" w14:textId="74F674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37D39B" w14:textId="2DE554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BBDAE30" w14:textId="51DEF1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6D028DB" w14:textId="70D611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ABBFC9F" w14:textId="5F7C6F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8D76044" w14:textId="43BFE73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994D7F6" w14:textId="34169C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E2DC83D" w14:textId="62845A7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D67BE20" w14:textId="0A8EFF4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FF5B61A" w14:textId="2AE489F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5E39BEF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926C4C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F5809B8" w14:textId="18A1585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F79A23F" w14:textId="6A52F9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85232E3" w14:textId="3EBF3CB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4770CCD" w14:textId="0FA95B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632E240" w14:textId="6F82015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91E798F" w14:textId="4357EF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12A2149" w14:textId="6165F2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84BF284" w14:textId="2B660B0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4A39BAE" w14:textId="75DE1B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63982113" w14:textId="0CC26A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4C84C0E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85F637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E76C6DC" w14:textId="48A3EC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B7B37A" w14:textId="0F4BC32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B6D02B9" w14:textId="774E99E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374" w:type="pct"/>
            <w:vAlign w:val="center"/>
            <w:hideMark/>
          </w:tcPr>
          <w:p w14:paraId="100E3DEA" w14:textId="6186A2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0D69F129" w14:textId="28A0178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34555962" w14:textId="2C8245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4952D3E0" w14:textId="262641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099718F6" w14:textId="0564926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4" w:type="pct"/>
            <w:vAlign w:val="center"/>
            <w:hideMark/>
          </w:tcPr>
          <w:p w14:paraId="04A54E04" w14:textId="60B428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370" w:type="pct"/>
            <w:vAlign w:val="center"/>
            <w:hideMark/>
          </w:tcPr>
          <w:p w14:paraId="54AEAF37" w14:textId="324A14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648</w:t>
            </w:r>
          </w:p>
        </w:tc>
      </w:tr>
      <w:tr w:rsidR="00AC3E70" w:rsidRPr="00AC3E70" w14:paraId="499D579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BEA05D0" w14:textId="2779C856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BEDBB80" w14:textId="609618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A3F0D84" w14:textId="434DB1F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FF67013" w14:textId="45EF01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7C364AB0" w14:textId="122DA5F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49DC2E35" w14:textId="158525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1EE5933A" w14:textId="793EC09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684DE817" w14:textId="78B431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0FCDBA43" w14:textId="016F82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4" w:type="pct"/>
            <w:vAlign w:val="center"/>
            <w:hideMark/>
          </w:tcPr>
          <w:p w14:paraId="626F5223" w14:textId="706E85C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370" w:type="pct"/>
            <w:vAlign w:val="center"/>
            <w:hideMark/>
          </w:tcPr>
          <w:p w14:paraId="63AEF296" w14:textId="0BD6B2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</w:tr>
      <w:tr w:rsidR="00AC3E70" w:rsidRPr="00AC3E70" w14:paraId="7DADE43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435C8F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0E6BA3C5" w14:textId="69F40E1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2766F97" w14:textId="1779F8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A3E872" w14:textId="5DEDEF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74" w:type="pct"/>
            <w:vAlign w:val="center"/>
            <w:hideMark/>
          </w:tcPr>
          <w:p w14:paraId="3F19292B" w14:textId="5EFF57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434D2299" w14:textId="7CDEB2B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01352878" w14:textId="0FD31C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6F5E31BF" w14:textId="3252DA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0BA76866" w14:textId="5C761D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4" w:type="pct"/>
            <w:vAlign w:val="center"/>
            <w:hideMark/>
          </w:tcPr>
          <w:p w14:paraId="305CC162" w14:textId="4B8636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370" w:type="pct"/>
            <w:vAlign w:val="center"/>
            <w:hideMark/>
          </w:tcPr>
          <w:p w14:paraId="7173AC82" w14:textId="4F9B66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</w:tr>
      <w:tr w:rsidR="00AC3E70" w:rsidRPr="00AC3E70" w14:paraId="59D442F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31A29D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6DC3042D" w14:textId="086650D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841699" w14:textId="62F278A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F63ED48" w14:textId="7060883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74" w:type="pct"/>
            <w:vAlign w:val="center"/>
            <w:hideMark/>
          </w:tcPr>
          <w:p w14:paraId="3792CD2E" w14:textId="2A5EC8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15D63874" w14:textId="510D030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56406C57" w14:textId="62C71E2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00893A46" w14:textId="01345DE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2B8D3BCA" w14:textId="69FC597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4" w:type="pct"/>
            <w:vAlign w:val="center"/>
            <w:hideMark/>
          </w:tcPr>
          <w:p w14:paraId="643B7C3D" w14:textId="1E65769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370" w:type="pct"/>
            <w:vAlign w:val="center"/>
            <w:hideMark/>
          </w:tcPr>
          <w:p w14:paraId="591A1CEB" w14:textId="03E427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</w:tr>
      <w:tr w:rsidR="00AC3E70" w:rsidRPr="00AC3E70" w14:paraId="34298B1F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3F1A6855" w14:textId="62C9412F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32153DA" w14:textId="5DD697F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09ABD44" w14:textId="0C8FD9A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5BC946" w14:textId="059DEB7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B4547A9" w14:textId="165EB0C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DB184E" w14:textId="49B0DB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F403032" w14:textId="20D6E92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85A90F" w14:textId="6FBA85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EB37573" w14:textId="61A0A2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AD7DD0" w14:textId="6A99D1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BC087E0" w14:textId="29FF477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3ABA522D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38CAE992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B6F608D" w14:textId="50C2DBD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AD7EB3F" w14:textId="68BFCF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2868AA8D" w14:textId="5A59194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263B4D2" w14:textId="26BFE28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61CAEB6" w14:textId="777E6A6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25674E77" w14:textId="44C459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739F69D" w14:textId="07EDBE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5B68E2B" w14:textId="566526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778FD1C" w14:textId="112157E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5792EDD1" w14:textId="7F5266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86FC0" w:rsidRPr="00AC3E70" w14:paraId="178588F9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18EF6DBA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4514932" w14:textId="524ED2C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71C7BA" w14:textId="788CFE43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7E5C5" w14:textId="32B350C1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56B6" w14:textId="0E44BA01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5B09" w14:textId="0FCB97F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64238" w14:textId="41850929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4DB0" w14:textId="2121A8E3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C2FA1" w14:textId="21D62F0C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1366" w14:textId="5D957A7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F6B6" w14:textId="56EFB9A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574</w:t>
            </w:r>
          </w:p>
        </w:tc>
      </w:tr>
      <w:tr w:rsidR="00386FC0" w:rsidRPr="00AC3E70" w14:paraId="34AD0902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78E47EA9" w14:textId="3F371F26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0DC2129" w14:textId="24CE573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7F12731" w14:textId="3252DAF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9620A" w14:textId="759B0642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C7F1" w14:textId="190F66B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25C5" w14:textId="3AD1345F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B967" w14:textId="65CCEC8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7F28" w14:textId="260AFC4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9FA19" w14:textId="0C274CA0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C5F62" w14:textId="2AF77C3C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0553" w14:textId="25E0A124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</w:tr>
      <w:tr w:rsidR="00386FC0" w:rsidRPr="00AC3E70" w14:paraId="26451CCF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6D3F72FB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62AFE8C" w14:textId="735B41C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A7401F9" w14:textId="382EE63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C8161" w14:textId="556EA403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2A80" w14:textId="0A30FA41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3630" w14:textId="751DA55F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8010" w14:textId="6EA572E7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BE198" w14:textId="1B0B76A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60C2" w14:textId="71A594D0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EB277" w14:textId="693F9907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5DB8" w14:textId="3DFF26F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89</w:t>
            </w:r>
          </w:p>
        </w:tc>
      </w:tr>
      <w:tr w:rsidR="00386FC0" w:rsidRPr="00AC3E70" w14:paraId="3843FC97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446EF72F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00D9293" w14:textId="12A05F79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BCFCB3" w14:textId="70050B9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73D11" w14:textId="4526C31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6714" w14:textId="644F037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5430E" w14:textId="4EC4560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534A" w14:textId="16F74D6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2A9B" w14:textId="4A56C7E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14549" w14:textId="666E823F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BFE93" w14:textId="42BF1C73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22D62" w14:textId="4E17710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79</w:t>
            </w:r>
          </w:p>
        </w:tc>
      </w:tr>
      <w:tr w:rsidR="00AC3E70" w:rsidRPr="00AC3E70" w14:paraId="44EA1A44" w14:textId="77777777" w:rsidTr="00386FC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33E0D97" w14:textId="723C3346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E9C2071" w14:textId="0A87E89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6954692" w14:textId="1AF37C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7C13FBC" w14:textId="0A0DF6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BB6C9F8" w14:textId="54C320D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E6EEB30" w14:textId="5CCEF12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0415DD7" w14:textId="0A064F5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36B9CCEF" w14:textId="2F1EA53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0F7BFC6" w14:textId="45B4AB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B84C555" w14:textId="3F2852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7F92FC68" w14:textId="08FEF3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6C02E8F2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63FE7F8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56FACFF" w14:textId="5D56711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84C80A4" w14:textId="65EFC4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49EFCA6D" w14:textId="1FEBD3F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0F358FF1" w14:textId="286EBB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14DFC9F3" w14:textId="3F6AC70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685327FF" w14:textId="358C9A8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59324EBB" w14:textId="2890A7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7A0347C1" w14:textId="61D0882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vAlign w:val="center"/>
            <w:hideMark/>
          </w:tcPr>
          <w:p w14:paraId="6AE49F90" w14:textId="727D385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  <w:hideMark/>
          </w:tcPr>
          <w:p w14:paraId="5FCA393E" w14:textId="6FAB93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386FC0" w:rsidRPr="00AC3E70" w14:paraId="497AACBB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46AF7B8F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523E94D" w14:textId="5430877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DBA0C55" w14:textId="55DE3C6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7FF28" w14:textId="555BF96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790D" w14:textId="5E8E89FC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A132" w14:textId="3419D0C1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8BADB" w14:textId="4FE3EC2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5262B" w14:textId="7250894A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62BD1" w14:textId="718A218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BD5DA" w14:textId="291C7CC3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FFBD" w14:textId="0A6C71B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262</w:t>
            </w:r>
          </w:p>
        </w:tc>
      </w:tr>
      <w:tr w:rsidR="00386FC0" w:rsidRPr="00AC3E70" w14:paraId="7CD6A27A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02416F2F" w14:textId="1A041C2F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23530B1C" w14:textId="3E083F9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3DDEB05" w14:textId="28150BE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DF1FD" w14:textId="215A2A41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4236" w14:textId="60AA29E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0084" w14:textId="3DBEE6F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674D5" w14:textId="5D028D5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D0804" w14:textId="70FEE39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4603" w14:textId="171BE8B0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FC2A5" w14:textId="204595A9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B20CF" w14:textId="7E881C0A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</w:tr>
      <w:tr w:rsidR="00386FC0" w:rsidRPr="00AC3E70" w14:paraId="3FA63F18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51241722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0985415" w14:textId="76BEE4B7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EDE9694" w14:textId="405DDC8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6370" w14:textId="51AC6D47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97F5" w14:textId="324391E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446E" w14:textId="2F4BE626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132A" w14:textId="74ECD780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61EFA" w14:textId="4E5F2FEF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F4C2B" w14:textId="13CF9C52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9BDF3" w14:textId="6402A38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F330" w14:textId="18687219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40</w:t>
            </w:r>
          </w:p>
        </w:tc>
      </w:tr>
      <w:tr w:rsidR="00386FC0" w:rsidRPr="00AC3E70" w14:paraId="65F17CC3" w14:textId="77777777" w:rsidTr="00386FC0">
        <w:trPr>
          <w:trHeight w:val="20"/>
        </w:trPr>
        <w:tc>
          <w:tcPr>
            <w:tcW w:w="1264" w:type="pct"/>
            <w:vAlign w:val="center"/>
            <w:hideMark/>
          </w:tcPr>
          <w:p w14:paraId="67CF6092" w14:textId="77777777" w:rsidR="00386FC0" w:rsidRPr="00AC3E70" w:rsidRDefault="00386FC0" w:rsidP="00386FC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19B8AD9D" w14:textId="7E0C3554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CE91B14" w14:textId="4776C81C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AD32" w14:textId="3660FE0B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5CAF" w14:textId="644F078D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99CA" w14:textId="59F9EAC5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A9BB" w14:textId="01D795F9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527B" w14:textId="2ED3795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39F0" w14:textId="7C0E401A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6C66" w14:textId="1CD72FA8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87871" w14:textId="2A0EBC4E" w:rsidR="00386FC0" w:rsidRPr="00AC3E70" w:rsidRDefault="00386FC0" w:rsidP="00386FC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</w:t>
            </w:r>
          </w:p>
        </w:tc>
      </w:tr>
      <w:tr w:rsidR="00AC3E70" w:rsidRPr="00AC3E70" w14:paraId="0A17B9C8" w14:textId="77777777" w:rsidTr="00386FC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7C4C2C6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14FD338" w14:textId="2CD5F3F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E66CB8F" w14:textId="26FC77C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089BF9FB" w14:textId="3E8C30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62D1BB2B" w14:textId="233E35A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306482D" w14:textId="249C8E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430B9ADF" w14:textId="2521E6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2F414384" w14:textId="20A759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75C7E502" w14:textId="4F3156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10A97790" w14:textId="32C992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tcBorders>
              <w:top w:val="single" w:sz="4" w:space="0" w:color="auto"/>
            </w:tcBorders>
            <w:shd w:val="clear" w:color="000000" w:fill="BDD7EE"/>
            <w:vAlign w:val="center"/>
            <w:hideMark/>
          </w:tcPr>
          <w:p w14:paraId="505C9046" w14:textId="7A0DFA7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1FC9B8C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B3ED3CB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444FFE0B" w14:textId="1C5620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D1CA08" w14:textId="3F90C2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A406D2C" w14:textId="50314F3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4A909C7" w14:textId="0F75C3B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3E8D424" w14:textId="5593A16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61F0913" w14:textId="1F235E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FABE6E2" w14:textId="340614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0C542CB" w14:textId="306659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AA045A7" w14:textId="5A7B3D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219D04B1" w14:textId="4C2390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3EAF7CC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8C309F5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D61B70D" w14:textId="354FC33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8B8264A" w14:textId="68C9B51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BA1EA68" w14:textId="15C3FA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374" w:type="pct"/>
            <w:vAlign w:val="center"/>
            <w:hideMark/>
          </w:tcPr>
          <w:p w14:paraId="1DAA65A2" w14:textId="557D423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2D09C721" w14:textId="59389BE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6B28F735" w14:textId="24187F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1DA08B44" w14:textId="209B81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330B6F78" w14:textId="7A85FFF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58C0182C" w14:textId="2CE083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0" w:type="pct"/>
            <w:vAlign w:val="center"/>
            <w:hideMark/>
          </w:tcPr>
          <w:p w14:paraId="5C6C380F" w14:textId="680F84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</w:tr>
      <w:tr w:rsidR="00AC3E70" w:rsidRPr="00AC3E70" w14:paraId="45A35680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D51C1C4" w14:textId="518E9F02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4836B3E" w14:textId="56D73D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0B63137" w14:textId="53DDFFF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88B0963" w14:textId="652D95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8F3DEED" w14:textId="64643CA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2EBBFA46" w14:textId="5A6ACA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C7D108A" w14:textId="322889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4F0786A" w14:textId="434188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8486521" w14:textId="634A109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C5C8F0A" w14:textId="60764D0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55E82369" w14:textId="776EAC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C3E70" w:rsidRPr="00AC3E70" w14:paraId="6F2C017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63A40C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3D492D9" w14:textId="6E3DE0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126646" w14:textId="6921423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5EA644C" w14:textId="4C242FD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74" w:type="pct"/>
            <w:vAlign w:val="center"/>
            <w:hideMark/>
          </w:tcPr>
          <w:p w14:paraId="7C167B6B" w14:textId="6BF617E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0589A07A" w14:textId="42A1A4F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0BDE0B51" w14:textId="4350EF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6064CF3B" w14:textId="6084804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166EFC1A" w14:textId="23FBF38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4" w:type="pct"/>
            <w:vAlign w:val="center"/>
            <w:hideMark/>
          </w:tcPr>
          <w:p w14:paraId="3ACA39FA" w14:textId="0D0B493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70" w:type="pct"/>
            <w:vAlign w:val="center"/>
            <w:hideMark/>
          </w:tcPr>
          <w:p w14:paraId="7B1EFF10" w14:textId="2A26FE8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AC3E70" w:rsidRPr="00AC3E70" w14:paraId="1648ACFF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6405D5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6E498DDF" w14:textId="38F139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6D497DB" w14:textId="7A4B66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4D25923" w14:textId="1369D59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74" w:type="pct"/>
            <w:vAlign w:val="center"/>
            <w:hideMark/>
          </w:tcPr>
          <w:p w14:paraId="44B296D7" w14:textId="0169E7E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12518B27" w14:textId="467FAA3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5D5410DC" w14:textId="1274786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7D17C2E0" w14:textId="15DC11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139C0E5A" w14:textId="213573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4" w:type="pct"/>
            <w:vAlign w:val="center"/>
            <w:hideMark/>
          </w:tcPr>
          <w:p w14:paraId="64DF59A7" w14:textId="6E9CDE9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70" w:type="pct"/>
            <w:vAlign w:val="center"/>
            <w:hideMark/>
          </w:tcPr>
          <w:p w14:paraId="677F3608" w14:textId="05AD24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</w:tr>
      <w:tr w:rsidR="00AC3E70" w:rsidRPr="00AC3E70" w14:paraId="0B552891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7D216F2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6B30890" w14:textId="5E62A7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D5C2F7E" w14:textId="09CA4F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496AA92" w14:textId="314E8C8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1A8CE9" w14:textId="2D713DA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C9CB9CF" w14:textId="6C57151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3911B01" w14:textId="63D21DD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0C5E947" w14:textId="0ED01B1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93228E" w14:textId="60AB6A7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A192A7" w14:textId="2B1F2F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783EE2E" w14:textId="667E0D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4CD03EE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D01EB96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DB7BA14" w14:textId="66E709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6A49E8" w14:textId="3F7DA3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A255C6" w14:textId="739281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2C15696" w14:textId="0A91BAE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E23812C" w14:textId="5A1B61F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31F562A" w14:textId="4B4F28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43979A7" w14:textId="7639FA2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BFCC0D3" w14:textId="760961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A7E5198" w14:textId="0CDE1B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B0D0045" w14:textId="7F8BA8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47A3AFF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C0A8DC4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BED9495" w14:textId="4732E52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46A060D" w14:textId="6F89009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276E62E" w14:textId="0483E3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374" w:type="pct"/>
            <w:vAlign w:val="center"/>
            <w:hideMark/>
          </w:tcPr>
          <w:p w14:paraId="66695B29" w14:textId="27C822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72DB15AC" w14:textId="1B1CD2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59DB6942" w14:textId="235312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5161F9E5" w14:textId="058E980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36BC95C4" w14:textId="1AF529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4" w:type="pct"/>
            <w:vAlign w:val="center"/>
            <w:hideMark/>
          </w:tcPr>
          <w:p w14:paraId="7BCA564B" w14:textId="06634D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370" w:type="pct"/>
            <w:vAlign w:val="center"/>
            <w:hideMark/>
          </w:tcPr>
          <w:p w14:paraId="1C5D7023" w14:textId="1FDAB8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339</w:t>
            </w:r>
          </w:p>
        </w:tc>
      </w:tr>
      <w:tr w:rsidR="00AC3E70" w:rsidRPr="00AC3E70" w14:paraId="4CCAF6A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DA2EBAD" w14:textId="53FD848F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1E382E3B" w14:textId="2894E46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C5253F0" w14:textId="3502AB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6B1B78" w14:textId="08FA9AB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0109990C" w14:textId="40A30AF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68411BA7" w14:textId="122C21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4CEBBA6" w14:textId="12316C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2A01966A" w14:textId="653B4C7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19F42273" w14:textId="2A1C575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4" w:type="pct"/>
            <w:vAlign w:val="center"/>
            <w:hideMark/>
          </w:tcPr>
          <w:p w14:paraId="45DA4342" w14:textId="5A9A4A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370" w:type="pct"/>
            <w:vAlign w:val="center"/>
            <w:hideMark/>
          </w:tcPr>
          <w:p w14:paraId="61531EA1" w14:textId="22FAF88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</w:tr>
      <w:tr w:rsidR="00AC3E70" w:rsidRPr="00AC3E70" w14:paraId="768E739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16561A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95FF63F" w14:textId="4A131B6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17699AB" w14:textId="6FFF9FC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DF1F33D" w14:textId="1AA9A0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060D34E5" w14:textId="19084D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43B2E9F1" w14:textId="760E062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41C59798" w14:textId="275374B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54558247" w14:textId="74D1137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6F73B262" w14:textId="400E085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4" w:type="pct"/>
            <w:vAlign w:val="center"/>
            <w:hideMark/>
          </w:tcPr>
          <w:p w14:paraId="448F5C94" w14:textId="0AC7CE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70" w:type="pct"/>
            <w:vAlign w:val="center"/>
            <w:hideMark/>
          </w:tcPr>
          <w:p w14:paraId="4ADF60B9" w14:textId="4A97E2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</w:tr>
      <w:tr w:rsidR="00AC3E70" w:rsidRPr="00AC3E70" w14:paraId="0ECFCF2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1F48420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2C7DA29B" w14:textId="753C16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AD3EC1F" w14:textId="1639EE3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165CF7" w14:textId="47CE5C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4" w:type="pct"/>
            <w:vAlign w:val="center"/>
            <w:hideMark/>
          </w:tcPr>
          <w:p w14:paraId="77F96BBC" w14:textId="32E659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6A6FCBD" w14:textId="5963D7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F3AB8CD" w14:textId="3644F6D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4AD057A7" w14:textId="12421C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35BF90F0" w14:textId="712FEE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4" w:type="pct"/>
            <w:vAlign w:val="center"/>
            <w:hideMark/>
          </w:tcPr>
          <w:p w14:paraId="112816EA" w14:textId="0A5085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70" w:type="pct"/>
            <w:vAlign w:val="center"/>
            <w:hideMark/>
          </w:tcPr>
          <w:p w14:paraId="4A03CCAC" w14:textId="1CC02D3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AC3E70" w:rsidRPr="00AC3E70" w14:paraId="26BFAD6F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554A0D5D" w14:textId="77777777" w:rsidR="00AC3E70" w:rsidRPr="00AC3E70" w:rsidRDefault="00AC3E70" w:rsidP="00AC3E70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БМК ул. Спортивная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4EF839A" w14:textId="13945C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98641E" w14:textId="3DAC433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8459D14" w14:textId="149C0D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1A7DB5D" w14:textId="41CDCD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F97431F" w14:textId="0F4DBF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8F6C8EA" w14:textId="34BD94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E868BE0" w14:textId="67EA528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AB10C88" w14:textId="236C9F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53A967F" w14:textId="193B02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23AC5EDB" w14:textId="07E21E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4D37C2B0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26D45CE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51BB871" w14:textId="0A1ED6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37FA144" w14:textId="27B66A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25A7BDA" w14:textId="4A97CEC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44E4559" w14:textId="31287C5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9C71138" w14:textId="6A08FAF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4EC596E" w14:textId="4CA06F3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A2F7A65" w14:textId="765F3C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A775FB1" w14:textId="11FB30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09ECB77" w14:textId="42EA94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06F0569F" w14:textId="1ED170E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29549CE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F34CB3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765627C" w14:textId="0BF0BF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78016F8" w14:textId="09EDE5C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7FE25D3" w14:textId="6D7CDC2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3 813</w:t>
            </w:r>
          </w:p>
        </w:tc>
        <w:tc>
          <w:tcPr>
            <w:tcW w:w="374" w:type="pct"/>
            <w:vAlign w:val="center"/>
            <w:hideMark/>
          </w:tcPr>
          <w:p w14:paraId="2BFDE18D" w14:textId="65753E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5C2A627" w14:textId="0E339F3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576D0E64" w14:textId="746FFB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0DCE0592" w14:textId="6DF9505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33B87374" w14:textId="17D8F96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4" w:type="pct"/>
            <w:vAlign w:val="center"/>
            <w:hideMark/>
          </w:tcPr>
          <w:p w14:paraId="4631F292" w14:textId="4F56B86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  <w:tc>
          <w:tcPr>
            <w:tcW w:w="370" w:type="pct"/>
            <w:vAlign w:val="center"/>
            <w:hideMark/>
          </w:tcPr>
          <w:p w14:paraId="0533A52F" w14:textId="17F4C16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9 605</w:t>
            </w:r>
          </w:p>
        </w:tc>
      </w:tr>
      <w:tr w:rsidR="00AC3E70" w:rsidRPr="00AC3E70" w14:paraId="16E875F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E13C619" w14:textId="01977C65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7A37CCE" w14:textId="30E917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5F7CEDD" w14:textId="7249A3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EC7E0EE" w14:textId="27386C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050CF2D7" w14:textId="79850ED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5CCCD6A1" w14:textId="399800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952C4FE" w14:textId="2F8098F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375C0A55" w14:textId="6BFFCD7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61053259" w14:textId="0E8AAB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4" w:type="pct"/>
            <w:vAlign w:val="center"/>
            <w:hideMark/>
          </w:tcPr>
          <w:p w14:paraId="1F696783" w14:textId="40B884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29B4C4A3" w14:textId="0F9E00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AC3E70" w:rsidRPr="00AC3E70" w14:paraId="120A51C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F02228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FF4604D" w14:textId="3F43FA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D1F452A" w14:textId="5A40B0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3AD11E8" w14:textId="6DF8C9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374" w:type="pct"/>
            <w:vAlign w:val="center"/>
            <w:hideMark/>
          </w:tcPr>
          <w:p w14:paraId="3194CD38" w14:textId="7B6C550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3491B250" w14:textId="2E96EB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54728027" w14:textId="17E4934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47AB30E2" w14:textId="2B93DE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0D7F2A57" w14:textId="60F8E1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4" w:type="pct"/>
            <w:vAlign w:val="center"/>
            <w:hideMark/>
          </w:tcPr>
          <w:p w14:paraId="62881615" w14:textId="3BA414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370" w:type="pct"/>
            <w:vAlign w:val="center"/>
            <w:hideMark/>
          </w:tcPr>
          <w:p w14:paraId="19C4129A" w14:textId="1AC5F41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</w:tr>
      <w:tr w:rsidR="00AC3E70" w:rsidRPr="00AC3E70" w14:paraId="78CC39B7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0F0CD4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20FF4820" w14:textId="2D60C2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C7EC3B8" w14:textId="55F42DC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2770B7" w14:textId="0A70E1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374" w:type="pct"/>
            <w:vAlign w:val="center"/>
            <w:hideMark/>
          </w:tcPr>
          <w:p w14:paraId="521BF485" w14:textId="574C96F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15807C91" w14:textId="5706CAC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7D378FE1" w14:textId="787AFE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57979656" w14:textId="3B66EA6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6D6F34C9" w14:textId="708025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4" w:type="pct"/>
            <w:vAlign w:val="center"/>
            <w:hideMark/>
          </w:tcPr>
          <w:p w14:paraId="5E48F12A" w14:textId="6320CA5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  <w:tc>
          <w:tcPr>
            <w:tcW w:w="370" w:type="pct"/>
            <w:vAlign w:val="center"/>
            <w:hideMark/>
          </w:tcPr>
          <w:p w14:paraId="2F58B2B3" w14:textId="11C36B4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1 311</w:t>
            </w:r>
          </w:p>
        </w:tc>
      </w:tr>
      <w:tr w:rsidR="00AC3E70" w:rsidRPr="00AC3E70" w14:paraId="5FFA0EE6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DCF26A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F09BFCA" w14:textId="10F6F07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40F5EEE" w14:textId="6C72BF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CB9B34A" w14:textId="092097F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200E21" w14:textId="4272360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7CABF5D" w14:textId="32902BF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81C0F2E" w14:textId="5FF4B3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77F1A9F" w14:textId="49A9253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22D2778" w14:textId="7906371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94FFB0A" w14:textId="7E7CC5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C5E7D4F" w14:textId="13A421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3E69DF60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71A672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6AF4BFC0" w14:textId="148D34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A6D0E81" w14:textId="3B783C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4D2381D" w14:textId="596F31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FBF94CB" w14:textId="131220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3BBE493" w14:textId="17CDB6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A3C910D" w14:textId="6159CE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0957BA8" w14:textId="7B1A72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1B5D75D" w14:textId="154C6F9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813E407" w14:textId="2408850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1E1FA0D5" w14:textId="45268F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6E4E497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EAB311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08879A60" w14:textId="2B7BFB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53A05F4" w14:textId="17801F7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E033A82" w14:textId="487805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374" w:type="pct"/>
            <w:vAlign w:val="center"/>
            <w:hideMark/>
          </w:tcPr>
          <w:p w14:paraId="4CE85109" w14:textId="317CF7E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0779AEE0" w14:textId="7738DE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62366A5D" w14:textId="69ECD83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5C9B6B51" w14:textId="739C1DD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5170F417" w14:textId="623250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4" w:type="pct"/>
            <w:vAlign w:val="center"/>
            <w:hideMark/>
          </w:tcPr>
          <w:p w14:paraId="7551053F" w14:textId="18228F5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  <w:tc>
          <w:tcPr>
            <w:tcW w:w="370" w:type="pct"/>
            <w:vAlign w:val="center"/>
            <w:hideMark/>
          </w:tcPr>
          <w:p w14:paraId="40433B7F" w14:textId="1185A4A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1 815</w:t>
            </w:r>
          </w:p>
        </w:tc>
      </w:tr>
      <w:tr w:rsidR="00AC3E70" w:rsidRPr="00AC3E70" w14:paraId="10A0E7D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C65E56D" w14:textId="7D673FDD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C1F563E" w14:textId="032752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93C8BF2" w14:textId="5199CD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2D1B3D6" w14:textId="4CA8677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41ECC1F4" w14:textId="0D880E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2D983BD" w14:textId="6B308BE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D9FA8D3" w14:textId="63D2F54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511C8536" w14:textId="03D199F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4E2F4B4C" w14:textId="22162C8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76884EB" w14:textId="58E973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4FBFEAD6" w14:textId="2F76959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AC3E70" w:rsidRPr="00AC3E70" w14:paraId="0850EB2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7E9E8C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3933E48" w14:textId="0EDC33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2C927E6" w14:textId="6F2DDE7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A0C70ED" w14:textId="28890A5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374" w:type="pct"/>
            <w:vAlign w:val="center"/>
            <w:hideMark/>
          </w:tcPr>
          <w:p w14:paraId="7A553426" w14:textId="6ED14A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31BE7FE8" w14:textId="3969CE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743DA28C" w14:textId="0F5BF8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7B91C8B2" w14:textId="74F518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22CD4DFA" w14:textId="10BFAF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4" w:type="pct"/>
            <w:vAlign w:val="center"/>
            <w:hideMark/>
          </w:tcPr>
          <w:p w14:paraId="3935264B" w14:textId="53D6C19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370" w:type="pct"/>
            <w:vAlign w:val="center"/>
            <w:hideMark/>
          </w:tcPr>
          <w:p w14:paraId="470AE71C" w14:textId="0193359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</w:tr>
      <w:tr w:rsidR="00AC3E70" w:rsidRPr="00AC3E70" w14:paraId="504C047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35AD432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6E8B5A81" w14:textId="3731A46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31BE69E" w14:textId="77CAE4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06B4100" w14:textId="606C242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374" w:type="pct"/>
            <w:vAlign w:val="center"/>
            <w:hideMark/>
          </w:tcPr>
          <w:p w14:paraId="7DA94B61" w14:textId="3A736D5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62BDB2C9" w14:textId="4B708D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2280AE40" w14:textId="55095EE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3DA98FF0" w14:textId="6C25C3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2D03B6FE" w14:textId="0396EF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4" w:type="pct"/>
            <w:vAlign w:val="center"/>
            <w:hideMark/>
          </w:tcPr>
          <w:p w14:paraId="028FE8B9" w14:textId="1DB4D0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370" w:type="pct"/>
            <w:vAlign w:val="center"/>
            <w:hideMark/>
          </w:tcPr>
          <w:p w14:paraId="65DFA864" w14:textId="7CBFC2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</w:t>
            </w:r>
          </w:p>
        </w:tc>
      </w:tr>
      <w:tr w:rsidR="00AC3E70" w:rsidRPr="00AC3E70" w14:paraId="622F5040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F53DE3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F809210" w14:textId="639D83C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2703E7D" w14:textId="2CD544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71A109C" w14:textId="0C9FBF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DFC0A49" w14:textId="6781534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92375A6" w14:textId="6763DDB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065470F" w14:textId="7D3CE3E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863D78E" w14:textId="23FF36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9511289" w14:textId="10D5389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6411B90" w14:textId="5EE8080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7ACB3EA6" w14:textId="0688462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72D0531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C26A175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010CE92A" w14:textId="3CAEF4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75993B2" w14:textId="1C14C5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28410A5" w14:textId="366C370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F7F6E58" w14:textId="129153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6B90F17" w14:textId="1C33C1B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484DF7D" w14:textId="6CCE1B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87E9B18" w14:textId="77E0C8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0C10DC03" w14:textId="5A97767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DD50EF7" w14:textId="21895D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1AC1C8D" w14:textId="59FC766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5DA1AD1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D119684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66C82017" w14:textId="64B986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683FFE7" w14:textId="7C5FB7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FD09D3" w14:textId="59F26A0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1 198</w:t>
            </w:r>
          </w:p>
        </w:tc>
        <w:tc>
          <w:tcPr>
            <w:tcW w:w="374" w:type="pct"/>
            <w:vAlign w:val="center"/>
            <w:hideMark/>
          </w:tcPr>
          <w:p w14:paraId="766EB360" w14:textId="0D16B7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0FE44DE8" w14:textId="6F8C97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448D83A4" w14:textId="7C8E68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03FFF390" w14:textId="44F14F0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0D2F8BA5" w14:textId="5E23EB7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4" w:type="pct"/>
            <w:vAlign w:val="center"/>
            <w:hideMark/>
          </w:tcPr>
          <w:p w14:paraId="740CF27C" w14:textId="77BF67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  <w:tc>
          <w:tcPr>
            <w:tcW w:w="370" w:type="pct"/>
            <w:vAlign w:val="center"/>
            <w:hideMark/>
          </w:tcPr>
          <w:p w14:paraId="2FBF6C12" w14:textId="3A96047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3 018</w:t>
            </w:r>
          </w:p>
        </w:tc>
      </w:tr>
      <w:tr w:rsidR="00AC3E70" w:rsidRPr="00AC3E70" w14:paraId="3FED74A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E7AB1FD" w14:textId="41BB0664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40AEDD5" w14:textId="3D766B9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252E3B1" w14:textId="49C7B8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0F5B294" w14:textId="7B0F738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CD090DD" w14:textId="1252B98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852317F" w14:textId="48BC2F3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441AC5A" w14:textId="1FE4168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167DE305" w14:textId="4CA5C6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67B0710" w14:textId="5817680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8CADF41" w14:textId="07A8CB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49E3B6ED" w14:textId="7A7713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AC3E70" w:rsidRPr="00AC3E70" w14:paraId="3471C51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3A1A46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B2CECEB" w14:textId="7DE58C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589C39F" w14:textId="121F0F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12272D8" w14:textId="3987899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374" w:type="pct"/>
            <w:vAlign w:val="center"/>
            <w:hideMark/>
          </w:tcPr>
          <w:p w14:paraId="319C9845" w14:textId="4E54C9A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5F8A53B3" w14:textId="1B2FA71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58B9E28D" w14:textId="1D44E00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6E3523F8" w14:textId="516C9A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07B1DEC1" w14:textId="6D494F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4" w:type="pct"/>
            <w:vAlign w:val="center"/>
            <w:hideMark/>
          </w:tcPr>
          <w:p w14:paraId="4DBB36C1" w14:textId="3EE771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370" w:type="pct"/>
            <w:vAlign w:val="center"/>
            <w:hideMark/>
          </w:tcPr>
          <w:p w14:paraId="22305D23" w14:textId="04F9EC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</w:tr>
      <w:tr w:rsidR="00AC3E70" w:rsidRPr="00AC3E70" w14:paraId="336B4B5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BA2876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75314CE9" w14:textId="2643AD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F608652" w14:textId="3C977E4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50DE569" w14:textId="3FFEB46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374" w:type="pct"/>
            <w:vAlign w:val="center"/>
            <w:hideMark/>
          </w:tcPr>
          <w:p w14:paraId="7126BD17" w14:textId="2ADC206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76311449" w14:textId="4435050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53E43B51" w14:textId="4767E8D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75C46392" w14:textId="269B208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0A2CCD61" w14:textId="317B52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4" w:type="pct"/>
            <w:vAlign w:val="center"/>
            <w:hideMark/>
          </w:tcPr>
          <w:p w14:paraId="73CFC718" w14:textId="73688BA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370" w:type="pct"/>
            <w:vAlign w:val="center"/>
            <w:hideMark/>
          </w:tcPr>
          <w:p w14:paraId="0515E127" w14:textId="495595E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413</w:t>
            </w:r>
          </w:p>
        </w:tc>
      </w:tr>
      <w:tr w:rsidR="00AC3E70" w:rsidRPr="00AC3E70" w14:paraId="5D15A9E7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36362EF5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B44B7D" w14:textId="7364B1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AC0D61F" w14:textId="790810D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2E349B1" w14:textId="457A48A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48ECA64" w14:textId="7F419B4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4F735EB" w14:textId="12EE317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ADC5F2B" w14:textId="56EC205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33BFCEA" w14:textId="3BA22E8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F62866E" w14:textId="57DEF6D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1CC19AD" w14:textId="1FB03FC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6E01FB61" w14:textId="478B1B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047C7EC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323F1E4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5036BAE" w14:textId="1FDD08F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F46C05C" w14:textId="758B433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84E7492" w14:textId="189894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4DAD523" w14:textId="7125B21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A2F8039" w14:textId="795E42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B56E2C0" w14:textId="0139020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F45A3A2" w14:textId="64556D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DA36D6B" w14:textId="36AD22E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61A98D8B" w14:textId="50C3DA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40A7E802" w14:textId="6398F8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4EF6C89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717666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17C0C21C" w14:textId="49BCC1D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8E3583B" w14:textId="7574451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BCA1C8" w14:textId="615009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374" w:type="pct"/>
            <w:vAlign w:val="center"/>
            <w:hideMark/>
          </w:tcPr>
          <w:p w14:paraId="73974108" w14:textId="26B45B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0CA6C5C6" w14:textId="6A090CA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74FDE5C3" w14:textId="7C523F4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4B6469D1" w14:textId="5AB302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663C5A0E" w14:textId="48AB7A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4" w:type="pct"/>
            <w:vAlign w:val="center"/>
            <w:hideMark/>
          </w:tcPr>
          <w:p w14:paraId="3457B0D7" w14:textId="6D3128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  <w:tc>
          <w:tcPr>
            <w:tcW w:w="370" w:type="pct"/>
            <w:vAlign w:val="center"/>
            <w:hideMark/>
          </w:tcPr>
          <w:p w14:paraId="2327F535" w14:textId="1995396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2 400</w:t>
            </w:r>
          </w:p>
        </w:tc>
      </w:tr>
      <w:tr w:rsidR="00AC3E70" w:rsidRPr="00AC3E70" w14:paraId="1307C79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C796C77" w14:textId="08A17993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094312DC" w14:textId="62C179B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373EB0" w14:textId="7C13074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B6CCBB0" w14:textId="7B26815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17CF128E" w14:textId="29E344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7E078F8C" w14:textId="45ED46A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31AF662" w14:textId="14E95C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C6ABF48" w14:textId="3E58035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638F10B" w14:textId="5232B01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1841335" w14:textId="0A4741B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32E1946C" w14:textId="27C9EDD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AC3E70" w:rsidRPr="00AC3E70" w14:paraId="4C11A04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C814D04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77465C5" w14:textId="57BB79F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771362B" w14:textId="6491F5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D37F659" w14:textId="193CA7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374" w:type="pct"/>
            <w:vAlign w:val="center"/>
            <w:hideMark/>
          </w:tcPr>
          <w:p w14:paraId="46F28F4B" w14:textId="4B776D9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62701DB7" w14:textId="721545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230DDC9" w14:textId="4F32D8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27B91581" w14:textId="5131EB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027AB329" w14:textId="0E1D952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4" w:type="pct"/>
            <w:vAlign w:val="center"/>
            <w:hideMark/>
          </w:tcPr>
          <w:p w14:paraId="3837E657" w14:textId="4BE9BA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370" w:type="pct"/>
            <w:vAlign w:val="center"/>
            <w:hideMark/>
          </w:tcPr>
          <w:p w14:paraId="538C6528" w14:textId="1D3CD87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</w:tr>
      <w:tr w:rsidR="00AC3E70" w:rsidRPr="00AC3E70" w14:paraId="4945F6EF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B3F6B9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2B101E02" w14:textId="61B5EFA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5C0081" w14:textId="77872DA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88C1D2A" w14:textId="70056B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374" w:type="pct"/>
            <w:vAlign w:val="center"/>
            <w:hideMark/>
          </w:tcPr>
          <w:p w14:paraId="3247DF53" w14:textId="038486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0A4F51CA" w14:textId="7633A21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200175AC" w14:textId="2FF490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730BFF4E" w14:textId="34A706B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2E4E398A" w14:textId="2331EC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4" w:type="pct"/>
            <w:vAlign w:val="center"/>
            <w:hideMark/>
          </w:tcPr>
          <w:p w14:paraId="0A0233AF" w14:textId="5CEF393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370" w:type="pct"/>
            <w:vAlign w:val="center"/>
            <w:hideMark/>
          </w:tcPr>
          <w:p w14:paraId="11857E2B" w14:textId="39DBCA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</w:t>
            </w:r>
          </w:p>
        </w:tc>
      </w:tr>
      <w:tr w:rsidR="00AC3E70" w:rsidRPr="00AC3E70" w14:paraId="29AAB5FA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C1F1B5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067F33A" w14:textId="3FFC99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EADB20" w14:textId="589BDC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E5398E" w14:textId="6E77C2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DE021B" w14:textId="0378DD4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603BA07" w14:textId="4ECCFC0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8044774" w14:textId="28ED64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7360DB9" w14:textId="362AA3B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B95138" w14:textId="1CD7887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36D911B" w14:textId="139BD13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D64A8C0" w14:textId="5BB51DF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7FE9FBA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51404B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C050871" w14:textId="3E8AF6A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821A07B" w14:textId="295EBC4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D1668D3" w14:textId="10E744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FC02DD5" w14:textId="1B25F5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AAB33A6" w14:textId="0360EC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34E93708" w14:textId="11B9FD0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71F0EB92" w14:textId="17A8028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28A2CAF" w14:textId="168C77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9E11E19" w14:textId="7111C18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5C4C8DD5" w14:textId="6C5D44B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CB0F18" w:rsidRPr="00AC3E70" w14:paraId="1888CD37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E68C06A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23AA6E90" w14:textId="3ED2654A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C604BCC" w14:textId="0231B3E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548C7DE" w14:textId="60DC7DF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374" w:type="pct"/>
            <w:vAlign w:val="center"/>
            <w:hideMark/>
          </w:tcPr>
          <w:p w14:paraId="04288C09" w14:textId="4C0EFEA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2290D677" w14:textId="2FF43B1B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2980589E" w14:textId="29D9523A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3BD46084" w14:textId="19F7223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5D878DDB" w14:textId="3AE4641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4" w:type="pct"/>
            <w:vAlign w:val="center"/>
            <w:hideMark/>
          </w:tcPr>
          <w:p w14:paraId="3459E599" w14:textId="2D92124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  <w:tc>
          <w:tcPr>
            <w:tcW w:w="370" w:type="pct"/>
            <w:vAlign w:val="center"/>
            <w:hideMark/>
          </w:tcPr>
          <w:p w14:paraId="77C9ECA7" w14:textId="7BE766AD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3 712</w:t>
            </w:r>
          </w:p>
        </w:tc>
      </w:tr>
      <w:tr w:rsidR="00CB0F18" w:rsidRPr="00AC3E70" w14:paraId="02F4ADC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33564E9" w14:textId="32E5FE0D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26D25BF" w14:textId="630DDC36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04DE7D3" w14:textId="36FAF311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7C388E1" w14:textId="7661825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23670A10" w14:textId="134B1F98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42F9D810" w14:textId="6DF711B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5E2A5E6" w14:textId="1B0715BB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630311FD" w14:textId="523F256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07D601E9" w14:textId="7A8FE19F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4" w:type="pct"/>
            <w:vAlign w:val="center"/>
            <w:hideMark/>
          </w:tcPr>
          <w:p w14:paraId="381409CF" w14:textId="54A3EB44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370" w:type="pct"/>
            <w:vAlign w:val="center"/>
            <w:hideMark/>
          </w:tcPr>
          <w:p w14:paraId="73C90C95" w14:textId="76F98381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</w:tr>
      <w:tr w:rsidR="00CB0F18" w:rsidRPr="00AC3E70" w14:paraId="0EDA95E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FBBC305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1359033" w14:textId="42386266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EE9EF55" w14:textId="5D71761B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F8F84EB" w14:textId="2B73BB2A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374" w:type="pct"/>
            <w:vAlign w:val="center"/>
            <w:hideMark/>
          </w:tcPr>
          <w:p w14:paraId="4FEAFA92" w14:textId="1DE731C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049B8CA8" w14:textId="57B4E9AF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5E6FC5CC" w14:textId="2476886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010408DE" w14:textId="037496BC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12D4D364" w14:textId="4255215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4" w:type="pct"/>
            <w:vAlign w:val="center"/>
            <w:hideMark/>
          </w:tcPr>
          <w:p w14:paraId="09BE5349" w14:textId="2F4DE737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370" w:type="pct"/>
            <w:vAlign w:val="center"/>
            <w:hideMark/>
          </w:tcPr>
          <w:p w14:paraId="658DE016" w14:textId="1C1FBB8D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</w:tr>
      <w:tr w:rsidR="00CB0F18" w:rsidRPr="00AC3E70" w14:paraId="771C38B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2B5A245" w14:textId="77777777" w:rsidR="00CB0F18" w:rsidRPr="00AC3E70" w:rsidRDefault="00CB0F18" w:rsidP="00CB0F18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D1F2BB9" w14:textId="2C5D122D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FDD3F61" w14:textId="4F342A3E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5D57104" w14:textId="03403912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374" w:type="pct"/>
            <w:vAlign w:val="center"/>
            <w:hideMark/>
          </w:tcPr>
          <w:p w14:paraId="385D54D6" w14:textId="27E39D05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6F8C59ED" w14:textId="08FFAE62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7662BE2C" w14:textId="4B909C39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45269F89" w14:textId="3D990446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75C326DA" w14:textId="56E458AC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4" w:type="pct"/>
            <w:vAlign w:val="center"/>
            <w:hideMark/>
          </w:tcPr>
          <w:p w14:paraId="5AB68276" w14:textId="14ACFBB0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370" w:type="pct"/>
            <w:vAlign w:val="center"/>
            <w:hideMark/>
          </w:tcPr>
          <w:p w14:paraId="26B7E014" w14:textId="0375151C" w:rsidR="00CB0F18" w:rsidRPr="00AC3E70" w:rsidRDefault="00CB0F18" w:rsidP="00CB0F18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508</w:t>
            </w:r>
          </w:p>
        </w:tc>
      </w:tr>
      <w:tr w:rsidR="00AC3E70" w:rsidRPr="00AC3E70" w14:paraId="362D203B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10B93321" w14:textId="77777777" w:rsidR="00AC3E70" w:rsidRPr="00AC3E70" w:rsidRDefault="00AC3E70" w:rsidP="00AC3E70">
            <w:pPr>
              <w:pageBreakBefore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ТГУ ул. Советская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EB40B2" w14:textId="43543E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B1DBFFB" w14:textId="11E0548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F5AFFC9" w14:textId="66177F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113A8C0" w14:textId="2E71346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A3D825A" w14:textId="47F3BC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4BE7DCD" w14:textId="6C81B20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AED09C6" w14:textId="4698CE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29CC4C7" w14:textId="6F464BA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35C395" w14:textId="76D160C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09D1B4C" w14:textId="597A3F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6E47B1B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C3A474E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62CE6D4D" w14:textId="2E3AFD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4440774" w14:textId="40F13AC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0DEB6DE" w14:textId="55B5FC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B1A58A9" w14:textId="47A41D3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1CC82875" w14:textId="23A81A3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45C4DAE8" w14:textId="37F1EA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C0EDE49" w14:textId="3666E7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51724E7D" w14:textId="7422AC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4" w:type="pct"/>
            <w:vAlign w:val="center"/>
            <w:hideMark/>
          </w:tcPr>
          <w:p w14:paraId="293A058D" w14:textId="62B039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1F3BA88" w14:textId="51BD198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74CDEBD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F7ACB05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4CB688B" w14:textId="5FC814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A765B48" w14:textId="19D32A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998E19A" w14:textId="384E123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6913A1F1" w14:textId="471B1EA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313881F4" w14:textId="7608E27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FDE3A97" w14:textId="7E110C8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6B7AA199" w14:textId="0671F7F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A965641" w14:textId="35414A4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4" w:type="pct"/>
            <w:vAlign w:val="center"/>
            <w:hideMark/>
          </w:tcPr>
          <w:p w14:paraId="5477D633" w14:textId="02A8969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370" w:type="pct"/>
            <w:vAlign w:val="center"/>
            <w:hideMark/>
          </w:tcPr>
          <w:p w14:paraId="14615386" w14:textId="3819531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136</w:t>
            </w:r>
          </w:p>
        </w:tc>
      </w:tr>
      <w:tr w:rsidR="00AC3E70" w:rsidRPr="00AC3E70" w14:paraId="7B86782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ADE28E5" w14:textId="04E188D1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57D3A83D" w14:textId="50DDFF6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DEA1E33" w14:textId="3CC5FE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499575E6" w14:textId="743F0A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5D8DDA3" w14:textId="7F178E4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BBB6AF6" w14:textId="1A90D5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10035AC7" w14:textId="1E57168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6BBE3E0F" w14:textId="5E2C7CF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7C5FC75F" w14:textId="31B7DE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4" w:type="pct"/>
            <w:vAlign w:val="center"/>
            <w:hideMark/>
          </w:tcPr>
          <w:p w14:paraId="01708685" w14:textId="15EFD2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370" w:type="pct"/>
            <w:vAlign w:val="center"/>
            <w:hideMark/>
          </w:tcPr>
          <w:p w14:paraId="54E54B4C" w14:textId="40C2B0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</w:tr>
      <w:tr w:rsidR="00AC3E70" w:rsidRPr="00AC3E70" w14:paraId="0F9FE44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0BD4C4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292462C4" w14:textId="77585F4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73EDAF60" w14:textId="5B3B7E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06DDC3B" w14:textId="3DCF32B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4" w:type="pct"/>
            <w:vAlign w:val="center"/>
            <w:hideMark/>
          </w:tcPr>
          <w:p w14:paraId="11A67BB5" w14:textId="15BE1A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3AE4920B" w14:textId="67EF853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6DC37351" w14:textId="3E26F5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E2BDF4F" w14:textId="451C81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422E7AF" w14:textId="0A812D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4" w:type="pct"/>
            <w:vAlign w:val="center"/>
            <w:hideMark/>
          </w:tcPr>
          <w:p w14:paraId="7A1F2CDE" w14:textId="0AFE471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70" w:type="pct"/>
            <w:vAlign w:val="center"/>
            <w:hideMark/>
          </w:tcPr>
          <w:p w14:paraId="19092A13" w14:textId="126943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</w:tr>
      <w:tr w:rsidR="00AC3E70" w:rsidRPr="00AC3E70" w14:paraId="0223D45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4048B2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</w:t>
            </w:r>
          </w:p>
        </w:tc>
        <w:tc>
          <w:tcPr>
            <w:tcW w:w="374" w:type="pct"/>
            <w:vAlign w:val="center"/>
            <w:hideMark/>
          </w:tcPr>
          <w:p w14:paraId="3D5AFC1C" w14:textId="0DA9830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668686B3" w14:textId="75F9217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1EA7AA3" w14:textId="2EF64DF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74" w:type="pct"/>
            <w:vAlign w:val="center"/>
            <w:hideMark/>
          </w:tcPr>
          <w:p w14:paraId="2B6F917D" w14:textId="37BDBC3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722D2CD1" w14:textId="364AED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4A1D47E9" w14:textId="03FE421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605C8464" w14:textId="793DF1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584FECDC" w14:textId="20A5E1E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4" w:type="pct"/>
            <w:vAlign w:val="center"/>
            <w:hideMark/>
          </w:tcPr>
          <w:p w14:paraId="0D3E896B" w14:textId="5BFFC0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70" w:type="pct"/>
            <w:vAlign w:val="center"/>
            <w:hideMark/>
          </w:tcPr>
          <w:p w14:paraId="332A8B04" w14:textId="200363A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</w:tr>
      <w:tr w:rsidR="00AC3E70" w:rsidRPr="00AC3E70" w14:paraId="47D86523" w14:textId="77777777" w:rsidTr="00AC3E70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7C00DAD7" w14:textId="1DD65CF0" w:rsidR="00AC3E70" w:rsidRPr="00AC3E70" w:rsidRDefault="0032455E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AC3E70" w:rsidRPr="00AC3E70" w14:paraId="33E04CE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3ACD372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8388D30" w14:textId="4EE78F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C8D3CF0" w14:textId="7A0AB0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1677623" w14:textId="18F557A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92C0A56" w14:textId="340E605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9955531" w14:textId="3E1179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0F20B60" w14:textId="48FD82D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0AB1BCC" w14:textId="2EA318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F56243F" w14:textId="13044BA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6B95523" w14:textId="3179EA4E" w:rsidR="00AC3E70" w:rsidRPr="00AC3E70" w:rsidRDefault="00AC3E70" w:rsidP="00AC3E70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  <w:tc>
          <w:tcPr>
            <w:tcW w:w="370" w:type="pct"/>
            <w:vAlign w:val="center"/>
            <w:hideMark/>
          </w:tcPr>
          <w:p w14:paraId="5F03E7CB" w14:textId="08140A9A" w:rsidR="00AC3E70" w:rsidRPr="00AC3E70" w:rsidRDefault="00AC3E70" w:rsidP="00AC3E70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дрова/газ</w:t>
            </w:r>
          </w:p>
        </w:tc>
      </w:tr>
      <w:tr w:rsidR="00AC3E70" w:rsidRPr="00AC3E70" w14:paraId="1321416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EF34B4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169BCB52" w14:textId="5EA792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5 024</w:t>
            </w:r>
          </w:p>
        </w:tc>
        <w:tc>
          <w:tcPr>
            <w:tcW w:w="374" w:type="pct"/>
            <w:vAlign w:val="center"/>
            <w:hideMark/>
          </w:tcPr>
          <w:p w14:paraId="71D3CB2C" w14:textId="618FA6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652654A3" w14:textId="7FDFFE3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0A89E296" w14:textId="106448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66C64126" w14:textId="1FE5AF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5EBE3288" w14:textId="3ED6B0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41A5828B" w14:textId="67C805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058DE0FF" w14:textId="743F6A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4" w:type="pct"/>
            <w:vAlign w:val="center"/>
            <w:hideMark/>
          </w:tcPr>
          <w:p w14:paraId="2EFD4997" w14:textId="6E0889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  <w:tc>
          <w:tcPr>
            <w:tcW w:w="370" w:type="pct"/>
            <w:vAlign w:val="center"/>
            <w:hideMark/>
          </w:tcPr>
          <w:p w14:paraId="45FCED1D" w14:textId="7CD1070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4 975</w:t>
            </w:r>
          </w:p>
        </w:tc>
      </w:tr>
      <w:tr w:rsidR="00AC3E70" w:rsidRPr="00AC3E70" w14:paraId="23F44B7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DD724BE" w14:textId="7DAEC304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1A997CA" w14:textId="23B8BD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293,93</w:t>
            </w:r>
          </w:p>
        </w:tc>
        <w:tc>
          <w:tcPr>
            <w:tcW w:w="374" w:type="pct"/>
            <w:vAlign w:val="center"/>
            <w:hideMark/>
          </w:tcPr>
          <w:p w14:paraId="22310982" w14:textId="4BFA02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4E4693FF" w14:textId="6B5F3D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04A87A54" w14:textId="5737A5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4E699014" w14:textId="3B97A89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42C92582" w14:textId="6BE488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39B0C8B0" w14:textId="5857540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4E0FE752" w14:textId="2203A5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287,19</w:t>
            </w:r>
          </w:p>
        </w:tc>
        <w:tc>
          <w:tcPr>
            <w:tcW w:w="374" w:type="pct"/>
            <w:vAlign w:val="center"/>
            <w:hideMark/>
          </w:tcPr>
          <w:p w14:paraId="532A1765" w14:textId="7AFD65E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  <w:tc>
          <w:tcPr>
            <w:tcW w:w="370" w:type="pct"/>
            <w:vAlign w:val="center"/>
            <w:hideMark/>
          </w:tcPr>
          <w:p w14:paraId="10D05908" w14:textId="629AB6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223,26</w:t>
            </w:r>
          </w:p>
        </w:tc>
      </w:tr>
      <w:tr w:rsidR="00AC3E70" w:rsidRPr="00AC3E70" w14:paraId="7F612E64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E00F47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5AF7550" w14:textId="490630A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1 477</w:t>
            </w:r>
          </w:p>
        </w:tc>
        <w:tc>
          <w:tcPr>
            <w:tcW w:w="374" w:type="pct"/>
            <w:vAlign w:val="center"/>
            <w:hideMark/>
          </w:tcPr>
          <w:p w14:paraId="2734501C" w14:textId="7E6914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1CF2180B" w14:textId="409A10B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0E91179F" w14:textId="52B28C5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6F43D606" w14:textId="1AA1C9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187684EA" w14:textId="3A4FA01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15D5CBAB" w14:textId="517B97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45F31D9C" w14:textId="1DA49A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1 429</w:t>
            </w:r>
          </w:p>
        </w:tc>
        <w:tc>
          <w:tcPr>
            <w:tcW w:w="374" w:type="pct"/>
            <w:vAlign w:val="center"/>
            <w:hideMark/>
          </w:tcPr>
          <w:p w14:paraId="1AC3D63F" w14:textId="3557F3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  <w:tc>
          <w:tcPr>
            <w:tcW w:w="370" w:type="pct"/>
            <w:vAlign w:val="center"/>
            <w:hideMark/>
          </w:tcPr>
          <w:p w14:paraId="65FEE9EE" w14:textId="3AB9BA4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1 111</w:t>
            </w:r>
          </w:p>
        </w:tc>
      </w:tr>
      <w:tr w:rsidR="00AC3E70" w:rsidRPr="00AC3E70" w14:paraId="69E7388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E3DB7D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 (дрова)</w:t>
            </w:r>
          </w:p>
        </w:tc>
        <w:tc>
          <w:tcPr>
            <w:tcW w:w="374" w:type="pct"/>
            <w:vAlign w:val="center"/>
            <w:hideMark/>
          </w:tcPr>
          <w:p w14:paraId="30C2F40C" w14:textId="7E16221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5 552</w:t>
            </w:r>
          </w:p>
        </w:tc>
        <w:tc>
          <w:tcPr>
            <w:tcW w:w="374" w:type="pct"/>
            <w:vAlign w:val="center"/>
            <w:hideMark/>
          </w:tcPr>
          <w:p w14:paraId="42193FA2" w14:textId="28489A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5DAB0A6F" w14:textId="3778C1D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05BC2356" w14:textId="70799B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DA45A02" w14:textId="7702EC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451DC84E" w14:textId="2BE12D7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229A406A" w14:textId="4F27BC2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12A5E173" w14:textId="7FDC41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5 371</w:t>
            </w:r>
          </w:p>
        </w:tc>
        <w:tc>
          <w:tcPr>
            <w:tcW w:w="374" w:type="pct"/>
            <w:vAlign w:val="center"/>
            <w:hideMark/>
          </w:tcPr>
          <w:p w14:paraId="00C6C270" w14:textId="42AEBD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  <w:tc>
          <w:tcPr>
            <w:tcW w:w="370" w:type="pct"/>
            <w:vAlign w:val="center"/>
            <w:hideMark/>
          </w:tcPr>
          <w:p w14:paraId="641DE501" w14:textId="67A4311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</w:t>
            </w:r>
          </w:p>
        </w:tc>
      </w:tr>
      <w:tr w:rsidR="00AC3E70" w:rsidRPr="00AC3E70" w14:paraId="7081BC1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671285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тыс.м3 (газ)</w:t>
            </w:r>
          </w:p>
        </w:tc>
        <w:tc>
          <w:tcPr>
            <w:tcW w:w="374" w:type="pct"/>
            <w:vAlign w:val="center"/>
            <w:hideMark/>
          </w:tcPr>
          <w:p w14:paraId="1E25E834" w14:textId="748CE4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2F49CEC2" w14:textId="2F0920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D8DC756" w14:textId="140D1A4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3250670" w14:textId="1245D6E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E74A225" w14:textId="1D0F95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1B7D4CC6" w14:textId="4C46139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30F6FE8E" w14:textId="2D0407C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0E905106" w14:textId="49495E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74" w:type="pct"/>
            <w:vAlign w:val="center"/>
            <w:hideMark/>
          </w:tcPr>
          <w:p w14:paraId="518118F0" w14:textId="64F35BA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370" w:type="pct"/>
            <w:vAlign w:val="center"/>
            <w:hideMark/>
          </w:tcPr>
          <w:p w14:paraId="60A68D25" w14:textId="1B0B240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362</w:t>
            </w:r>
          </w:p>
        </w:tc>
      </w:tr>
      <w:tr w:rsidR="00AC3E70" w:rsidRPr="00AC3E70" w14:paraId="5C2C94D9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3C1A0E5B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EA59BE3" w14:textId="1571AC7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25A43B5" w14:textId="44F1D9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BE45458" w14:textId="0D3C4F8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184626D" w14:textId="5DC3DC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EC0BAC0" w14:textId="3DF436F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2C938B4" w14:textId="5CECEB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C915365" w14:textId="08017B2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3902DC" w14:textId="3BDF756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C2FA277" w14:textId="06A85E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5A788253" w14:textId="043718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7B7758E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5573BD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6E9FC6B3" w14:textId="4EE8CF8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296BD30" w14:textId="4F6B1B3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BE48D29" w14:textId="411CE2D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A085CFA" w14:textId="6B0B925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DE3AFC5" w14:textId="29377F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2DB074F" w14:textId="06C7BAB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7B44D86" w14:textId="254C88D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B0ECFC5" w14:textId="47CF12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24573FD" w14:textId="4376A5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5D7F65F5" w14:textId="0A8183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AC3E70" w:rsidRPr="00AC3E70" w14:paraId="4DE79D0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C9B254F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56F31DF1" w14:textId="49D0F9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374" w:type="pct"/>
            <w:vAlign w:val="center"/>
            <w:hideMark/>
          </w:tcPr>
          <w:p w14:paraId="47D08303" w14:textId="0FAEF9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253EE97A" w14:textId="13DDEC3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798FA98F" w14:textId="7C9EE9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1768D4A7" w14:textId="3ACE25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2BB2CE54" w14:textId="0687A8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05A2472F" w14:textId="25D2E6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3D91814F" w14:textId="20F851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4" w:type="pct"/>
            <w:vAlign w:val="center"/>
            <w:hideMark/>
          </w:tcPr>
          <w:p w14:paraId="121A8620" w14:textId="233C2D8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370" w:type="pct"/>
            <w:vAlign w:val="center"/>
            <w:hideMark/>
          </w:tcPr>
          <w:p w14:paraId="1E98259C" w14:textId="18531F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798</w:t>
            </w:r>
          </w:p>
        </w:tc>
      </w:tr>
      <w:tr w:rsidR="00AC3E70" w:rsidRPr="00AC3E70" w14:paraId="7ED0717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980CB39" w14:textId="788EBA3B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D0118D4" w14:textId="7ADC80E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304,50</w:t>
            </w:r>
          </w:p>
        </w:tc>
        <w:tc>
          <w:tcPr>
            <w:tcW w:w="374" w:type="pct"/>
            <w:vAlign w:val="center"/>
            <w:hideMark/>
          </w:tcPr>
          <w:p w14:paraId="5E227606" w14:textId="7246E0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6B16AB81" w14:textId="578074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5FBE6035" w14:textId="71AAFEF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257DC445" w14:textId="036827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64DF5DEF" w14:textId="16F925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682395FA" w14:textId="738E64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383D9733" w14:textId="606E76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4" w:type="pct"/>
            <w:vAlign w:val="center"/>
            <w:hideMark/>
          </w:tcPr>
          <w:p w14:paraId="2DDE5147" w14:textId="5F2638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370" w:type="pct"/>
            <w:vAlign w:val="center"/>
            <w:hideMark/>
          </w:tcPr>
          <w:p w14:paraId="44E0CACA" w14:textId="7614635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</w:tr>
      <w:tr w:rsidR="00AC3E70" w:rsidRPr="00AC3E70" w14:paraId="116C258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D9E948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7B53A96" w14:textId="122CB9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374" w:type="pct"/>
            <w:vAlign w:val="center"/>
            <w:hideMark/>
          </w:tcPr>
          <w:p w14:paraId="2E957F22" w14:textId="7787DD9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383B11BF" w14:textId="56CB73B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D24906C" w14:textId="37871D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0EC55661" w14:textId="611D17B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438F843B" w14:textId="744A5A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73D09FBA" w14:textId="524046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258C89AC" w14:textId="3448F6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4" w:type="pct"/>
            <w:vAlign w:val="center"/>
            <w:hideMark/>
          </w:tcPr>
          <w:p w14:paraId="1B8A62EE" w14:textId="75278A4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370" w:type="pct"/>
            <w:vAlign w:val="center"/>
            <w:hideMark/>
          </w:tcPr>
          <w:p w14:paraId="2701F6F7" w14:textId="1719A2B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</w:tr>
      <w:tr w:rsidR="00AC3E70" w:rsidRPr="00AC3E70" w14:paraId="35905A5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CE907BB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12DA80A8" w14:textId="438D2CD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374" w:type="pct"/>
            <w:vAlign w:val="center"/>
            <w:hideMark/>
          </w:tcPr>
          <w:p w14:paraId="638659E9" w14:textId="71DA8C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34343848" w14:textId="17F63A2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525FE691" w14:textId="288BA18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41D1C4C" w14:textId="780B971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2BD35E5C" w14:textId="6D0BF8E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66D7C596" w14:textId="0BA57A1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7EC40758" w14:textId="4D08762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4" w:type="pct"/>
            <w:vAlign w:val="center"/>
            <w:hideMark/>
          </w:tcPr>
          <w:p w14:paraId="415AC4D6" w14:textId="6D50D7D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370" w:type="pct"/>
            <w:vAlign w:val="center"/>
            <w:hideMark/>
          </w:tcPr>
          <w:p w14:paraId="523E27F9" w14:textId="7322321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</w:t>
            </w:r>
          </w:p>
        </w:tc>
      </w:tr>
      <w:tr w:rsidR="00AC3E70" w:rsidRPr="00AC3E70" w14:paraId="75555CFE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7DE5AD9D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F425838" w14:textId="01E878D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F3F43AB" w14:textId="4E6FC97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913E38C" w14:textId="31907E0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0D1EF8" w14:textId="0F407C7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169D0E8" w14:textId="37F3762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38032B1" w14:textId="1207EA3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825850C" w14:textId="54B02C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26DE18B" w14:textId="05ABB86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C727694" w14:textId="27CE4A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1E3BC084" w14:textId="301CEAB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09040E55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6DD82B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5AEBBB68" w14:textId="5253A2A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0816F55" w14:textId="3292871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098CE99" w14:textId="732D96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13A7855" w14:textId="7AD27A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B2729EC" w14:textId="46D7F3F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88022CC" w14:textId="69AACF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6C39A57" w14:textId="7AAB16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904D838" w14:textId="05182C7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9E7A34E" w14:textId="4D97EA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66709B56" w14:textId="38DA2F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AC3E70" w:rsidRPr="00AC3E70" w14:paraId="1761A301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BA68F6B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FD8F315" w14:textId="5208942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374" w:type="pct"/>
            <w:vAlign w:val="center"/>
            <w:hideMark/>
          </w:tcPr>
          <w:p w14:paraId="00F2462C" w14:textId="581D45C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697ABBC8" w14:textId="34DBC4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2482D188" w14:textId="094A8B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49AD2699" w14:textId="7F1145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12AE8D68" w14:textId="632D6F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4D738FBE" w14:textId="120E5CE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655E585E" w14:textId="5110799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4" w:type="pct"/>
            <w:vAlign w:val="center"/>
            <w:hideMark/>
          </w:tcPr>
          <w:p w14:paraId="6F710103" w14:textId="2CD2D6C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370" w:type="pct"/>
            <w:vAlign w:val="center"/>
            <w:hideMark/>
          </w:tcPr>
          <w:p w14:paraId="5D40BB63" w14:textId="011082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505</w:t>
            </w:r>
          </w:p>
        </w:tc>
      </w:tr>
      <w:tr w:rsidR="00AC3E70" w:rsidRPr="00AC3E70" w14:paraId="145F61C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7B70F45" w14:textId="04709CCF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4D17C7E" w14:textId="7BB289B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290,90</w:t>
            </w:r>
          </w:p>
        </w:tc>
        <w:tc>
          <w:tcPr>
            <w:tcW w:w="374" w:type="pct"/>
            <w:vAlign w:val="center"/>
            <w:hideMark/>
          </w:tcPr>
          <w:p w14:paraId="53A1D0FA" w14:textId="27E4689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01DAF38C" w14:textId="3CD3051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47BDE47A" w14:textId="300D2A0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5AF2F303" w14:textId="343CE8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3561B101" w14:textId="37BD372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7FD030F3" w14:textId="1A2BB16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70F2E651" w14:textId="031A40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4" w:type="pct"/>
            <w:vAlign w:val="center"/>
            <w:hideMark/>
          </w:tcPr>
          <w:p w14:paraId="317A9E00" w14:textId="45A0A76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370" w:type="pct"/>
            <w:vAlign w:val="center"/>
            <w:hideMark/>
          </w:tcPr>
          <w:p w14:paraId="480C211E" w14:textId="2961E96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</w:tr>
      <w:tr w:rsidR="00AC3E70" w:rsidRPr="00AC3E70" w14:paraId="1472CEF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A37D08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A46FFAA" w14:textId="2B53347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374" w:type="pct"/>
            <w:vAlign w:val="center"/>
            <w:hideMark/>
          </w:tcPr>
          <w:p w14:paraId="50CB00F0" w14:textId="2CE7718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16EFCB69" w14:textId="615231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085B34EB" w14:textId="3B81DC4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2E09D092" w14:textId="49A0C3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49934987" w14:textId="20AC29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3278ADBD" w14:textId="4DF5A11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5AAE0280" w14:textId="1700A80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4" w:type="pct"/>
            <w:vAlign w:val="center"/>
            <w:hideMark/>
          </w:tcPr>
          <w:p w14:paraId="60A2D658" w14:textId="0DCDC8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370" w:type="pct"/>
            <w:vAlign w:val="center"/>
            <w:hideMark/>
          </w:tcPr>
          <w:p w14:paraId="6205D2BF" w14:textId="09DD1B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</w:tr>
      <w:tr w:rsidR="00AC3E70" w:rsidRPr="00AC3E70" w14:paraId="2FF0437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37BA57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09869840" w14:textId="2EEA8D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374" w:type="pct"/>
            <w:vAlign w:val="center"/>
            <w:hideMark/>
          </w:tcPr>
          <w:p w14:paraId="0B8B8B92" w14:textId="7C9C74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03761BFC" w14:textId="1E8EB9D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651C5202" w14:textId="7BC93DC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0A83112A" w14:textId="7999286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61362417" w14:textId="15AC27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75136A28" w14:textId="078E8CD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04DC7EA4" w14:textId="2492CD6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4" w:type="pct"/>
            <w:vAlign w:val="center"/>
            <w:hideMark/>
          </w:tcPr>
          <w:p w14:paraId="19F301AB" w14:textId="394F9B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370" w:type="pct"/>
            <w:vAlign w:val="center"/>
            <w:hideMark/>
          </w:tcPr>
          <w:p w14:paraId="1A93B76B" w14:textId="30BAF8B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</w:t>
            </w:r>
          </w:p>
        </w:tc>
      </w:tr>
      <w:tr w:rsidR="00AC3E70" w:rsidRPr="00AC3E70" w14:paraId="78F2F5BD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F59CE0E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342B90B" w14:textId="0FE4BD7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1C19930" w14:textId="5545DD3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B1E9724" w14:textId="744476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F98E53E" w14:textId="017F04B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9F58F6" w14:textId="00E4BC6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7249C40" w14:textId="621D29D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28B16A5" w14:textId="13DB01B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CF09827" w14:textId="53DCDA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509CC56" w14:textId="5AA66DD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73F0D39C" w14:textId="3DD04B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35231104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BCA4D6C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B08E228" w14:textId="7CA8F1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ED8DBAA" w14:textId="3F0F5C5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06FFF5F" w14:textId="36A02F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3A4A798" w14:textId="40D5A97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EBE4204" w14:textId="2B62F24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3F77E73" w14:textId="2E41A0F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8BAEA4E" w14:textId="69B9B50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5BB74B9" w14:textId="0F9DC2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379B480" w14:textId="30541CF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0F0E5D6E" w14:textId="5C2F7FB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AC3E70" w:rsidRPr="00AC3E70" w14:paraId="69EF101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D5087F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57BF8F3" w14:textId="0B2837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374" w:type="pct"/>
            <w:vAlign w:val="center"/>
            <w:hideMark/>
          </w:tcPr>
          <w:p w14:paraId="700A584B" w14:textId="6222925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57EA232A" w14:textId="54BFDD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C53EE14" w14:textId="0BA4EA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AE15DB7" w14:textId="28D3B1E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2D51743" w14:textId="491540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03EA40C2" w14:textId="12A5C98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4CC2F6AB" w14:textId="3DC64B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4" w:type="pct"/>
            <w:vAlign w:val="center"/>
            <w:hideMark/>
          </w:tcPr>
          <w:p w14:paraId="6E7DCDB1" w14:textId="1C33A7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370" w:type="pct"/>
            <w:vAlign w:val="center"/>
            <w:hideMark/>
          </w:tcPr>
          <w:p w14:paraId="6B48FBC1" w14:textId="1B16EE4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619</w:t>
            </w:r>
          </w:p>
        </w:tc>
      </w:tr>
      <w:tr w:rsidR="00AC3E70" w:rsidRPr="00AC3E70" w14:paraId="1DCE616C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3489793" w14:textId="572E89B3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62EBA0BE" w14:textId="6138AA0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325,40</w:t>
            </w:r>
          </w:p>
        </w:tc>
        <w:tc>
          <w:tcPr>
            <w:tcW w:w="374" w:type="pct"/>
            <w:vAlign w:val="center"/>
            <w:hideMark/>
          </w:tcPr>
          <w:p w14:paraId="048277A9" w14:textId="1A979A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1C3551AF" w14:textId="4C03D06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448B5E65" w14:textId="4936E69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31B12EE5" w14:textId="7EA7355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7560D7BD" w14:textId="4CD45E0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1F41519E" w14:textId="293406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27E4D9DD" w14:textId="683B7C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4" w:type="pct"/>
            <w:vAlign w:val="center"/>
            <w:hideMark/>
          </w:tcPr>
          <w:p w14:paraId="1186C75C" w14:textId="5A506E5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370" w:type="pct"/>
            <w:vAlign w:val="center"/>
            <w:hideMark/>
          </w:tcPr>
          <w:p w14:paraId="7A9AC040" w14:textId="11B4380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</w:tr>
      <w:tr w:rsidR="00AC3E70" w:rsidRPr="00AC3E70" w14:paraId="2695A8D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17C1D9E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6188DE69" w14:textId="258F3FD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374" w:type="pct"/>
            <w:vAlign w:val="center"/>
            <w:hideMark/>
          </w:tcPr>
          <w:p w14:paraId="5AC93BD5" w14:textId="67ECDDC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75094479" w14:textId="475D5B8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7F94DDF3" w14:textId="5D1343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0D13A732" w14:textId="0245D0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4601DCA4" w14:textId="62D3F9B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507A5140" w14:textId="63AC97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7F8BDDA3" w14:textId="37572E6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4" w:type="pct"/>
            <w:vAlign w:val="center"/>
            <w:hideMark/>
          </w:tcPr>
          <w:p w14:paraId="33C2AACE" w14:textId="2712667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370" w:type="pct"/>
            <w:vAlign w:val="center"/>
            <w:hideMark/>
          </w:tcPr>
          <w:p w14:paraId="4E1F6C97" w14:textId="5117182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</w:tr>
      <w:tr w:rsidR="00AC3E70" w:rsidRPr="00AC3E70" w14:paraId="0502406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67AD44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412DE2DC" w14:textId="7F5BD0E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374" w:type="pct"/>
            <w:vAlign w:val="center"/>
            <w:hideMark/>
          </w:tcPr>
          <w:p w14:paraId="1864E791" w14:textId="732D742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721470C0" w14:textId="5B095A3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1536761B" w14:textId="25DF322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655DA320" w14:textId="16CB906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5448011A" w14:textId="18A4190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695F33A9" w14:textId="0439B0A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044DC5D8" w14:textId="2E4999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4" w:type="pct"/>
            <w:vAlign w:val="center"/>
            <w:hideMark/>
          </w:tcPr>
          <w:p w14:paraId="36ABB514" w14:textId="4D2BE8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370" w:type="pct"/>
            <w:vAlign w:val="center"/>
            <w:hideMark/>
          </w:tcPr>
          <w:p w14:paraId="744E9049" w14:textId="7A7C82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693</w:t>
            </w:r>
          </w:p>
        </w:tc>
      </w:tr>
      <w:tr w:rsidR="00AC3E70" w:rsidRPr="00AC3E70" w14:paraId="612EDD40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426E4B7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Котельная п. Ривицкий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C522B70" w14:textId="15B9BDE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759304C" w14:textId="11B76EB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39E8775" w14:textId="451DFDA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3BF8805" w14:textId="2A98AD7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5D1EC99" w14:textId="3E44424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16EA00B" w14:textId="5BAF0AD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4BFEA681" w14:textId="653F8F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3467AE8" w14:textId="52697BD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29EF6CD4" w14:textId="750B452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п. Ривицкий</w:t>
            </w:r>
          </w:p>
        </w:tc>
      </w:tr>
      <w:tr w:rsidR="00AC3E70" w:rsidRPr="00AC3E70" w14:paraId="3472C263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DEAD11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14644E54" w14:textId="0B5CEF1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71DA05D" w14:textId="3536CCE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769E044C" w14:textId="60FA50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717C2C2" w14:textId="2B0693F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5975CB9" w14:textId="57B53CF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ACD13A7" w14:textId="5970FDF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877BD78" w14:textId="4192082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4AC693A" w14:textId="17258A3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54DBE99" w14:textId="0F80ED0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3295B5F8" w14:textId="1CF222E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51C4D48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1981AE5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34C8F3F" w14:textId="5E6BFDA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374" w:type="pct"/>
            <w:vAlign w:val="center"/>
            <w:hideMark/>
          </w:tcPr>
          <w:p w14:paraId="1B202560" w14:textId="1F601EA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3B46A446" w14:textId="7BF7B5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2018E773" w14:textId="23B0E2D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7673EE55" w14:textId="70BE96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588B1EA0" w14:textId="4DECFCC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6C22C1C1" w14:textId="6ADE7B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0C6FFCF5" w14:textId="52F063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4" w:type="pct"/>
            <w:vAlign w:val="center"/>
            <w:hideMark/>
          </w:tcPr>
          <w:p w14:paraId="3F47EF96" w14:textId="4D5504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370" w:type="pct"/>
            <w:vAlign w:val="center"/>
            <w:hideMark/>
          </w:tcPr>
          <w:p w14:paraId="45BF2A41" w14:textId="38BD309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610</w:t>
            </w:r>
          </w:p>
        </w:tc>
      </w:tr>
      <w:tr w:rsidR="00AC3E70" w:rsidRPr="00AC3E70" w14:paraId="599639B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0719515A" w14:textId="25A81F54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7152A02A" w14:textId="08299A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323,67</w:t>
            </w:r>
          </w:p>
        </w:tc>
        <w:tc>
          <w:tcPr>
            <w:tcW w:w="374" w:type="pct"/>
            <w:vAlign w:val="center"/>
            <w:hideMark/>
          </w:tcPr>
          <w:p w14:paraId="09D76D7D" w14:textId="47A3A3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288FFC33" w14:textId="1D021A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36CAF550" w14:textId="1E699B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2331CE2A" w14:textId="37599E2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48BEDB67" w14:textId="403FBA9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5CF3D675" w14:textId="6CA4B39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117730C1" w14:textId="417E36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374" w:type="pct"/>
            <w:vAlign w:val="center"/>
            <w:hideMark/>
          </w:tcPr>
          <w:p w14:paraId="24962552" w14:textId="20D3C4D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2F228006" w14:textId="287C2E9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AC3E70" w:rsidRPr="00AC3E70" w14:paraId="0C33028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3315C5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47B0C2FC" w14:textId="5CCBF8E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374" w:type="pct"/>
            <w:vAlign w:val="center"/>
            <w:hideMark/>
          </w:tcPr>
          <w:p w14:paraId="633512BD" w14:textId="234450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061CCAA9" w14:textId="0950FF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19975B63" w14:textId="657DD8A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5E999BF6" w14:textId="047B7DC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460112A5" w14:textId="4CAD140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32351B75" w14:textId="7EDF6F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3A6B3756" w14:textId="6181EF7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374" w:type="pct"/>
            <w:vAlign w:val="center"/>
            <w:hideMark/>
          </w:tcPr>
          <w:p w14:paraId="3E36C44C" w14:textId="694C425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370" w:type="pct"/>
            <w:vAlign w:val="center"/>
            <w:hideMark/>
          </w:tcPr>
          <w:p w14:paraId="56155A38" w14:textId="03F383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94</w:t>
            </w:r>
          </w:p>
        </w:tc>
      </w:tr>
      <w:tr w:rsidR="00AC3E70" w:rsidRPr="00AC3E70" w14:paraId="2A020A9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1BF54D10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2C9A2BFD" w14:textId="194143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374" w:type="pct"/>
            <w:vAlign w:val="center"/>
            <w:hideMark/>
          </w:tcPr>
          <w:p w14:paraId="31966632" w14:textId="1942151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71DB6B78" w14:textId="2B179E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09B6DC99" w14:textId="7225218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473992C1" w14:textId="3564C2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06BFC04C" w14:textId="4B5DDA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0540D058" w14:textId="53C16D4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2285844E" w14:textId="3F65736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374" w:type="pct"/>
            <w:vAlign w:val="center"/>
            <w:hideMark/>
          </w:tcPr>
          <w:p w14:paraId="773170FC" w14:textId="2EED227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370" w:type="pct"/>
            <w:vAlign w:val="center"/>
            <w:hideMark/>
          </w:tcPr>
          <w:p w14:paraId="3EC86CC8" w14:textId="25A77CC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AC3E70" w:rsidRPr="00AC3E70" w14:paraId="77DB1725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2B5D768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B992F46" w14:textId="256AD64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EB77189" w14:textId="0EAA4E0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E8B7E31" w14:textId="368081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8750D85" w14:textId="7AF955C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D947A7D" w14:textId="4A5C82C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42BD8B7" w14:textId="5A1274F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1125AD04" w14:textId="111D418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D6B1F55" w14:textId="2A67BB2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44" w:type="pct"/>
            <w:gridSpan w:val="2"/>
            <w:shd w:val="clear" w:color="000000" w:fill="FFCC99"/>
            <w:vAlign w:val="center"/>
            <w:hideMark/>
          </w:tcPr>
          <w:p w14:paraId="6453A483" w14:textId="25B04278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БМК д. Фабрика</w:t>
            </w:r>
          </w:p>
        </w:tc>
      </w:tr>
      <w:tr w:rsidR="00AC3E70" w:rsidRPr="00AC3E70" w14:paraId="21AFFD5A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B13D350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329E7B0E" w14:textId="212203B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04E39D82" w14:textId="4134AF4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B1E3A67" w14:textId="39AC425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1B34168" w14:textId="0918528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4E11145" w14:textId="0CF9D3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960396B" w14:textId="7E2975B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B877DF0" w14:textId="4EBA6A1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37F71F47" w14:textId="6331B6F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E77BE63" w14:textId="405A59E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370" w:type="pct"/>
            <w:vAlign w:val="center"/>
            <w:hideMark/>
          </w:tcPr>
          <w:p w14:paraId="72CF9C67" w14:textId="1DA79F8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</w:tr>
      <w:tr w:rsidR="00AC3E70" w:rsidRPr="00AC3E70" w14:paraId="6C77729E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779728C1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7D0363C1" w14:textId="138133A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2 195</w:t>
            </w:r>
          </w:p>
        </w:tc>
        <w:tc>
          <w:tcPr>
            <w:tcW w:w="374" w:type="pct"/>
            <w:vAlign w:val="center"/>
            <w:hideMark/>
          </w:tcPr>
          <w:p w14:paraId="0616D5D5" w14:textId="68C78DC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35160374" w14:textId="03637E1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288F4006" w14:textId="5310BF1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1A97F994" w14:textId="22518FE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534E5C9C" w14:textId="40607A3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0043AF35" w14:textId="650D8A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3FA53243" w14:textId="500558C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4" w:type="pct"/>
            <w:vAlign w:val="center"/>
            <w:hideMark/>
          </w:tcPr>
          <w:p w14:paraId="3F85FC0C" w14:textId="3B92718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  <w:tc>
          <w:tcPr>
            <w:tcW w:w="370" w:type="pct"/>
            <w:vAlign w:val="center"/>
            <w:hideMark/>
          </w:tcPr>
          <w:p w14:paraId="12233A12" w14:textId="3547918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2 046</w:t>
            </w:r>
          </w:p>
        </w:tc>
      </w:tr>
      <w:tr w:rsidR="00AC3E70" w:rsidRPr="00AC3E70" w14:paraId="1242D54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3D750C70" w14:textId="2A68798E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4E6AF409" w14:textId="38EB061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270,05</w:t>
            </w:r>
          </w:p>
        </w:tc>
        <w:tc>
          <w:tcPr>
            <w:tcW w:w="374" w:type="pct"/>
            <w:vAlign w:val="center"/>
            <w:hideMark/>
          </w:tcPr>
          <w:p w14:paraId="7820E4D1" w14:textId="330E403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20F7272E" w14:textId="7FA461A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44A6CFED" w14:textId="30CC14F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4E838420" w14:textId="39F6890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26708EFA" w14:textId="471200E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4729CE02" w14:textId="083ABC3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29D0FD9E" w14:textId="4DE1059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374" w:type="pct"/>
            <w:vAlign w:val="center"/>
            <w:hideMark/>
          </w:tcPr>
          <w:p w14:paraId="519E5689" w14:textId="2720D3B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370" w:type="pct"/>
            <w:vAlign w:val="center"/>
            <w:hideMark/>
          </w:tcPr>
          <w:p w14:paraId="426AB231" w14:textId="4146F3C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</w:tr>
      <w:tr w:rsidR="00AC3E70" w:rsidRPr="00AC3E70" w14:paraId="4BFA6616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8FC9F3F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7E75EBEE" w14:textId="695CE00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374" w:type="pct"/>
            <w:vAlign w:val="center"/>
            <w:hideMark/>
          </w:tcPr>
          <w:p w14:paraId="0CE90492" w14:textId="65CC867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6261194C" w14:textId="16DE64F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421464A8" w14:textId="74895C8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23665806" w14:textId="0FBC139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284BB39A" w14:textId="6D2E805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7B35D11D" w14:textId="423247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5AA45240" w14:textId="5265ACF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374" w:type="pct"/>
            <w:vAlign w:val="center"/>
            <w:hideMark/>
          </w:tcPr>
          <w:p w14:paraId="6CF43FE2" w14:textId="6717B46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370" w:type="pct"/>
            <w:vAlign w:val="center"/>
            <w:hideMark/>
          </w:tcPr>
          <w:p w14:paraId="7143AABF" w14:textId="12E81A7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317</w:t>
            </w:r>
          </w:p>
        </w:tc>
      </w:tr>
      <w:tr w:rsidR="00AC3E70" w:rsidRPr="00AC3E70" w14:paraId="5D50E32B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602B27D7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м3/тыс.м3</w:t>
            </w:r>
          </w:p>
        </w:tc>
        <w:tc>
          <w:tcPr>
            <w:tcW w:w="374" w:type="pct"/>
            <w:vAlign w:val="center"/>
            <w:hideMark/>
          </w:tcPr>
          <w:p w14:paraId="72A458BD" w14:textId="27CF604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2 228</w:t>
            </w:r>
          </w:p>
        </w:tc>
        <w:tc>
          <w:tcPr>
            <w:tcW w:w="374" w:type="pct"/>
            <w:vAlign w:val="center"/>
            <w:hideMark/>
          </w:tcPr>
          <w:p w14:paraId="25ED519C" w14:textId="648D2AF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C608665" w14:textId="7AEAAC9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E10976D" w14:textId="56D6293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1D8DF60F" w14:textId="5B8C974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6A255F89" w14:textId="2FC945F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6CEEC8D" w14:textId="170CE5E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3B55B8A3" w14:textId="10B8EE8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</w:t>
            </w:r>
          </w:p>
        </w:tc>
        <w:tc>
          <w:tcPr>
            <w:tcW w:w="374" w:type="pct"/>
            <w:vAlign w:val="center"/>
            <w:hideMark/>
          </w:tcPr>
          <w:p w14:paraId="62990FC4" w14:textId="453D60A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370" w:type="pct"/>
            <w:vAlign w:val="center"/>
            <w:hideMark/>
          </w:tcPr>
          <w:p w14:paraId="24FEC824" w14:textId="5909CD7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279</w:t>
            </w:r>
          </w:p>
        </w:tc>
      </w:tr>
      <w:tr w:rsidR="00AC3E70" w:rsidRPr="00AC3E70" w14:paraId="59BD3EC4" w14:textId="77777777" w:rsidTr="00AC3E70">
        <w:trPr>
          <w:trHeight w:val="20"/>
        </w:trPr>
        <w:tc>
          <w:tcPr>
            <w:tcW w:w="1264" w:type="pct"/>
            <w:shd w:val="clear" w:color="000000" w:fill="BDD7EE"/>
            <w:vAlign w:val="center"/>
            <w:hideMark/>
          </w:tcPr>
          <w:p w14:paraId="0327DD83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B69ABDB" w14:textId="681B85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FF2AC0F" w14:textId="02E2249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6BBF681B" w14:textId="38A28A0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2909B78A" w14:textId="4E96DC5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74D2F9FA" w14:textId="0C90726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CCCEBA6" w14:textId="1C8220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3C7914A6" w14:textId="47313F9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0C19F9E0" w14:textId="4760C1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4" w:type="pct"/>
            <w:shd w:val="clear" w:color="000000" w:fill="BDD7EE"/>
            <w:vAlign w:val="center"/>
            <w:hideMark/>
          </w:tcPr>
          <w:p w14:paraId="5B93CA7C" w14:textId="65F9545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0" w:type="pct"/>
            <w:shd w:val="clear" w:color="000000" w:fill="BDD7EE"/>
            <w:vAlign w:val="center"/>
            <w:hideMark/>
          </w:tcPr>
          <w:p w14:paraId="4FCBD528" w14:textId="29252B0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3E70" w:rsidRPr="00AC3E70" w14:paraId="08F2660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4C1DB9DF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374" w:type="pct"/>
            <w:vAlign w:val="center"/>
            <w:hideMark/>
          </w:tcPr>
          <w:p w14:paraId="2B708398" w14:textId="77EE8B8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675210F" w14:textId="3D568D8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2681F0D3" w14:textId="03F899A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6200A737" w14:textId="7B4130C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E1BDDA5" w14:textId="325E13E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E12D5AA" w14:textId="2E8F685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539BA29D" w14:textId="669FF3D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14BA424C" w14:textId="3D98709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4" w:type="pct"/>
            <w:vAlign w:val="center"/>
            <w:hideMark/>
          </w:tcPr>
          <w:p w14:paraId="488E083E" w14:textId="4D87E94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370" w:type="pct"/>
            <w:vAlign w:val="center"/>
            <w:hideMark/>
          </w:tcPr>
          <w:p w14:paraId="0BDF19EE" w14:textId="28E098B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</w:tr>
      <w:tr w:rsidR="00AC3E70" w:rsidRPr="00AC3E70" w14:paraId="0F08B71D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641C91A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Выработка тепловой энергии, Гкал</w:t>
            </w:r>
          </w:p>
        </w:tc>
        <w:tc>
          <w:tcPr>
            <w:tcW w:w="374" w:type="pct"/>
            <w:vAlign w:val="center"/>
            <w:hideMark/>
          </w:tcPr>
          <w:p w14:paraId="34CCD61E" w14:textId="59E3A1A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374" w:type="pct"/>
            <w:vAlign w:val="center"/>
            <w:hideMark/>
          </w:tcPr>
          <w:p w14:paraId="313F176A" w14:textId="5AA4744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5C72012B" w14:textId="0A9513D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1CA3A949" w14:textId="518EF20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4DA2271E" w14:textId="243F971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60C37C51" w14:textId="596BD8C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46852823" w14:textId="305D73A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7D619217" w14:textId="39D07AD8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4" w:type="pct"/>
            <w:vAlign w:val="center"/>
            <w:hideMark/>
          </w:tcPr>
          <w:p w14:paraId="232E7238" w14:textId="021CB27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370" w:type="pct"/>
            <w:vAlign w:val="center"/>
            <w:hideMark/>
          </w:tcPr>
          <w:p w14:paraId="47E09D8B" w14:textId="250A884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397</w:t>
            </w:r>
          </w:p>
        </w:tc>
      </w:tr>
      <w:tr w:rsidR="00AC3E70" w:rsidRPr="00AC3E70" w14:paraId="13398348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C65904D" w14:textId="525E7771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тепла, кг у.т./Гкал</w:t>
            </w:r>
          </w:p>
        </w:tc>
        <w:tc>
          <w:tcPr>
            <w:tcW w:w="374" w:type="pct"/>
            <w:vAlign w:val="center"/>
            <w:hideMark/>
          </w:tcPr>
          <w:p w14:paraId="3F5DBFBA" w14:textId="141BAEF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326,51</w:t>
            </w:r>
          </w:p>
        </w:tc>
        <w:tc>
          <w:tcPr>
            <w:tcW w:w="374" w:type="pct"/>
            <w:vAlign w:val="center"/>
            <w:hideMark/>
          </w:tcPr>
          <w:p w14:paraId="0A910FAD" w14:textId="7B0F6626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7A130FCC" w14:textId="4B5324F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48520EE7" w14:textId="3AE2533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0F128F42" w14:textId="3BBF3E6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60E9A90" w14:textId="64206DB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094C5A03" w14:textId="5762D80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5125D472" w14:textId="6059B46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4" w:type="pct"/>
            <w:vAlign w:val="center"/>
            <w:hideMark/>
          </w:tcPr>
          <w:p w14:paraId="3353EB76" w14:textId="72638B2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370" w:type="pct"/>
            <w:vAlign w:val="center"/>
            <w:hideMark/>
          </w:tcPr>
          <w:p w14:paraId="357CE3BC" w14:textId="1B804B3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</w:tr>
      <w:tr w:rsidR="00AC3E70" w:rsidRPr="00AC3E70" w14:paraId="3646C3B2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206E2EC9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условного топлива, т у.т.</w:t>
            </w:r>
          </w:p>
        </w:tc>
        <w:tc>
          <w:tcPr>
            <w:tcW w:w="374" w:type="pct"/>
            <w:vAlign w:val="center"/>
            <w:hideMark/>
          </w:tcPr>
          <w:p w14:paraId="3E058F64" w14:textId="7BE8E2D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74" w:type="pct"/>
            <w:vAlign w:val="center"/>
            <w:hideMark/>
          </w:tcPr>
          <w:p w14:paraId="765AB5E8" w14:textId="36CF11FC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11018988" w14:textId="167DEEA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0305F0D0" w14:textId="73FC4F9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15F41D34" w14:textId="388DB541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51110BDD" w14:textId="59E9B6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16010211" w14:textId="5464E2C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3FB9056A" w14:textId="0308663D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4" w:type="pct"/>
            <w:vAlign w:val="center"/>
            <w:hideMark/>
          </w:tcPr>
          <w:p w14:paraId="38119909" w14:textId="5E65F594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370" w:type="pct"/>
            <w:vAlign w:val="center"/>
            <w:hideMark/>
          </w:tcPr>
          <w:p w14:paraId="1628CCD5" w14:textId="5AA79F07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</w:tr>
      <w:tr w:rsidR="00AC3E70" w:rsidRPr="00AC3E70" w14:paraId="283C15A9" w14:textId="77777777" w:rsidTr="00AC3E70">
        <w:trPr>
          <w:trHeight w:val="20"/>
        </w:trPr>
        <w:tc>
          <w:tcPr>
            <w:tcW w:w="1264" w:type="pct"/>
            <w:vAlign w:val="center"/>
            <w:hideMark/>
          </w:tcPr>
          <w:p w14:paraId="53CE65F8" w14:textId="77777777" w:rsidR="00AC3E70" w:rsidRPr="00AC3E70" w:rsidRDefault="00AC3E70" w:rsidP="00AC3E7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Расход натурального топлива, м3</w:t>
            </w:r>
          </w:p>
        </w:tc>
        <w:tc>
          <w:tcPr>
            <w:tcW w:w="374" w:type="pct"/>
            <w:vAlign w:val="center"/>
            <w:hideMark/>
          </w:tcPr>
          <w:p w14:paraId="302AC0EC" w14:textId="11A93F7B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374" w:type="pct"/>
            <w:vAlign w:val="center"/>
            <w:hideMark/>
          </w:tcPr>
          <w:p w14:paraId="7337F1CD" w14:textId="657AD715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44443E08" w14:textId="1C03C5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090C9CCA" w14:textId="7EEA7B2F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43E7A9BB" w14:textId="74C83212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29673530" w14:textId="0C93C28A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77704C80" w14:textId="213AC693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2A33B114" w14:textId="580E3F9E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4" w:type="pct"/>
            <w:vAlign w:val="center"/>
            <w:hideMark/>
          </w:tcPr>
          <w:p w14:paraId="1C1D195F" w14:textId="0FB7EE10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370" w:type="pct"/>
            <w:vAlign w:val="center"/>
            <w:hideMark/>
          </w:tcPr>
          <w:p w14:paraId="23630178" w14:textId="63162849" w:rsidR="00AC3E70" w:rsidRPr="00AC3E70" w:rsidRDefault="00AC3E70" w:rsidP="00AC3E7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C3E70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</w:t>
            </w:r>
          </w:p>
        </w:tc>
      </w:tr>
    </w:tbl>
    <w:bookmarkEnd w:id="405"/>
    <w:p w14:paraId="242D64E5" w14:textId="77777777" w:rsidR="006B5994" w:rsidRPr="001758FF" w:rsidRDefault="006B5994" w:rsidP="006B5994">
      <w:pPr>
        <w:autoSpaceDE w:val="0"/>
        <w:autoSpaceDN w:val="0"/>
        <w:adjustRightInd w:val="0"/>
        <w:spacing w:before="120" w:after="0" w:line="276" w:lineRule="auto"/>
        <w:jc w:val="both"/>
        <w:rPr>
          <w:rFonts w:ascii="Trebuchet MS" w:eastAsia="Times New Roman" w:hAnsi="Trebuchet MS" w:cs="Times New Roman"/>
          <w:spacing w:val="-5"/>
          <w:sz w:val="20"/>
          <w:szCs w:val="20"/>
        </w:rPr>
      </w:pPr>
      <w:r w:rsidRPr="001758FF">
        <w:rPr>
          <w:rFonts w:ascii="Trebuchet MS" w:eastAsia="Times New Roman" w:hAnsi="Trebuchet MS" w:cs="Times New Roman"/>
          <w:b/>
          <w:bCs/>
          <w:spacing w:val="-5"/>
          <w:sz w:val="20"/>
          <w:szCs w:val="20"/>
        </w:rPr>
        <w:t>Примечание:</w:t>
      </w:r>
      <w:r w:rsidRPr="001758FF">
        <w:rPr>
          <w:rFonts w:ascii="Trebuchet MS" w:eastAsia="Times New Roman" w:hAnsi="Trebuchet MS" w:cs="Times New Roman"/>
          <w:spacing w:val="-5"/>
          <w:sz w:val="20"/>
          <w:szCs w:val="20"/>
        </w:rPr>
        <w:t xml:space="preserve"> * - 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данные</w:t>
      </w:r>
      <w:r w:rsidRPr="00A96AEE">
        <w:t xml:space="preserve"> </w:t>
      </w:r>
      <w:r w:rsidRPr="00A96AEE">
        <w:rPr>
          <w:rFonts w:ascii="Trebuchet MS" w:eastAsia="Times New Roman" w:hAnsi="Trebuchet MS" w:cs="Times New Roman"/>
          <w:spacing w:val="-5"/>
          <w:sz w:val="20"/>
          <w:szCs w:val="20"/>
        </w:rPr>
        <w:t>по котельным, расположенным на территории пгт. Максатиха</w:t>
      </w:r>
      <w:r>
        <w:rPr>
          <w:rFonts w:ascii="Trebuchet MS" w:eastAsia="Times New Roman" w:hAnsi="Trebuchet MS" w:cs="Times New Roman"/>
          <w:spacing w:val="-5"/>
          <w:sz w:val="20"/>
          <w:szCs w:val="20"/>
        </w:rPr>
        <w:t>, приведены за отопительный период с октября по декабрь 2025 года.</w:t>
      </w:r>
    </w:p>
    <w:p w14:paraId="29696A35" w14:textId="77777777" w:rsidR="00305101" w:rsidRDefault="00305101" w:rsidP="00305101">
      <w:pPr>
        <w:tabs>
          <w:tab w:val="left" w:pos="1215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ab/>
      </w:r>
    </w:p>
    <w:p w14:paraId="049381D4" w14:textId="75BB3190" w:rsidR="00305101" w:rsidRDefault="00305101" w:rsidP="00305101">
      <w:pPr>
        <w:tabs>
          <w:tab w:val="left" w:pos="1215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</w:pPr>
    </w:p>
    <w:p w14:paraId="45BA19C2" w14:textId="29E84250" w:rsidR="00305101" w:rsidRPr="00305101" w:rsidRDefault="00305101" w:rsidP="00305101">
      <w:pPr>
        <w:tabs>
          <w:tab w:val="left" w:pos="1215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305101" w:rsidRPr="00305101" w:rsidSect="00EC4E60">
          <w:pgSz w:w="16838" w:h="11906" w:orient="landscape"/>
          <w:pgMar w:top="1134" w:right="851" w:bottom="1134" w:left="851" w:header="454" w:footer="397" w:gutter="0"/>
          <w:cols w:space="720"/>
          <w:titlePg/>
          <w:docGrid w:linePitch="299"/>
        </w:sectPr>
      </w:pPr>
      <w:r>
        <w:rPr>
          <w:rFonts w:ascii="Trebuchet MS" w:eastAsia="Times New Roman" w:hAnsi="Trebuchet MS" w:cs="Times New Roman"/>
          <w:sz w:val="24"/>
          <w:szCs w:val="24"/>
          <w:lang w:eastAsia="ru-RU"/>
        </w:rPr>
        <w:tab/>
      </w:r>
    </w:p>
    <w:p w14:paraId="3574BB9A" w14:textId="406D6FFF" w:rsidR="009C6BEE" w:rsidRDefault="009C6BEE" w:rsidP="006B742F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FD529A">
        <w:rPr>
          <w:rFonts w:ascii="Trebuchet MS" w:hAnsi="Trebuchet MS" w:cs="Times New Roman"/>
          <w:b/>
        </w:rPr>
        <w:lastRenderedPageBreak/>
        <w:t>Таблица 10.</w:t>
      </w:r>
      <w:r w:rsidR="00235ED6" w:rsidRPr="00FD529A">
        <w:rPr>
          <w:rFonts w:ascii="Trebuchet MS" w:hAnsi="Trebuchet MS" w:cs="Times New Roman"/>
          <w:b/>
        </w:rPr>
        <w:t>1.</w:t>
      </w:r>
      <w:r w:rsidR="0051521B" w:rsidRPr="00FD529A">
        <w:rPr>
          <w:rFonts w:ascii="Trebuchet MS" w:hAnsi="Trebuchet MS" w:cs="Times New Roman"/>
          <w:b/>
        </w:rPr>
        <w:t>2</w:t>
      </w:r>
      <w:r w:rsidRPr="00FD529A">
        <w:rPr>
          <w:rFonts w:ascii="Trebuchet MS" w:hAnsi="Trebuchet MS" w:cs="Times New Roman"/>
          <w:b/>
        </w:rPr>
        <w:t xml:space="preserve"> – </w:t>
      </w:r>
      <w:r w:rsidR="006429D5" w:rsidRPr="00FD529A">
        <w:rPr>
          <w:rFonts w:ascii="Trebuchet MS" w:hAnsi="Trebuchet MS" w:cs="Times New Roman"/>
          <w:b/>
        </w:rPr>
        <w:t>Перспективные максимальные часовые</w:t>
      </w:r>
      <w:r w:rsidRPr="00FD529A">
        <w:rPr>
          <w:rFonts w:ascii="Trebuchet MS" w:hAnsi="Trebuchet MS" w:cs="Times New Roman"/>
          <w:b/>
        </w:rPr>
        <w:t xml:space="preserve"> расх</w:t>
      </w:r>
      <w:r w:rsidR="006429D5" w:rsidRPr="00FD529A">
        <w:rPr>
          <w:rFonts w:ascii="Trebuchet MS" w:hAnsi="Trebuchet MS" w:cs="Times New Roman"/>
          <w:b/>
        </w:rPr>
        <w:t>оды</w:t>
      </w:r>
      <w:r w:rsidRPr="00FD529A">
        <w:rPr>
          <w:rFonts w:ascii="Trebuchet MS" w:hAnsi="Trebuchet MS" w:cs="Times New Roman"/>
          <w:b/>
        </w:rPr>
        <w:t xml:space="preserve"> основного топлива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6"/>
        <w:gridCol w:w="831"/>
        <w:gridCol w:w="832"/>
        <w:gridCol w:w="832"/>
        <w:gridCol w:w="832"/>
        <w:gridCol w:w="832"/>
        <w:gridCol w:w="832"/>
        <w:gridCol w:w="832"/>
        <w:gridCol w:w="832"/>
      </w:tblGrid>
      <w:tr w:rsidR="00DF6FDA" w:rsidRPr="00DF6FDA" w14:paraId="71581213" w14:textId="77777777" w:rsidTr="00DF6FDA">
        <w:trPr>
          <w:trHeight w:val="20"/>
          <w:tblHeader/>
        </w:trPr>
        <w:tc>
          <w:tcPr>
            <w:tcW w:w="1980" w:type="dxa"/>
            <w:vMerge w:val="restart"/>
            <w:shd w:val="clear" w:color="000000" w:fill="CCFF99"/>
            <w:vAlign w:val="center"/>
            <w:hideMark/>
          </w:tcPr>
          <w:p w14:paraId="5C59DC6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Источник тепловой энергии</w:t>
            </w:r>
          </w:p>
        </w:tc>
        <w:tc>
          <w:tcPr>
            <w:tcW w:w="1276" w:type="dxa"/>
            <w:vMerge w:val="restart"/>
            <w:shd w:val="clear" w:color="000000" w:fill="CCFF99"/>
            <w:vAlign w:val="center"/>
            <w:hideMark/>
          </w:tcPr>
          <w:p w14:paraId="7E690EAA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6655" w:type="dxa"/>
            <w:gridSpan w:val="8"/>
            <w:shd w:val="clear" w:color="000000" w:fill="CCFF99"/>
            <w:vAlign w:val="center"/>
            <w:hideMark/>
          </w:tcPr>
          <w:p w14:paraId="1F64994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Значения максимального расхода топлива</w:t>
            </w:r>
          </w:p>
        </w:tc>
      </w:tr>
      <w:tr w:rsidR="00DF6FDA" w:rsidRPr="00DF6FDA" w14:paraId="7917F952" w14:textId="77777777" w:rsidTr="00DF6FDA">
        <w:trPr>
          <w:trHeight w:val="20"/>
          <w:tblHeader/>
        </w:trPr>
        <w:tc>
          <w:tcPr>
            <w:tcW w:w="1980" w:type="dxa"/>
            <w:vMerge/>
            <w:vAlign w:val="center"/>
            <w:hideMark/>
          </w:tcPr>
          <w:p w14:paraId="5ABA5D5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9B7E97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31" w:type="dxa"/>
            <w:shd w:val="clear" w:color="000000" w:fill="CCFF99"/>
            <w:vAlign w:val="center"/>
            <w:hideMark/>
          </w:tcPr>
          <w:p w14:paraId="7A54323B" w14:textId="6D6D0701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0B17F74D" w14:textId="7FC6ADDF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3176EDCF" w14:textId="71B8ED3E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3A8DF7D0" w14:textId="60C57DCD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7368C9B1" w14:textId="010FEE4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160E710E" w14:textId="11329E95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4313F356" w14:textId="6CB014F1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832" w:type="dxa"/>
            <w:shd w:val="clear" w:color="000000" w:fill="CCFF99"/>
            <w:vAlign w:val="center"/>
            <w:hideMark/>
          </w:tcPr>
          <w:p w14:paraId="6F6B0E7E" w14:textId="056A50D9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DF6FDA" w:rsidRPr="00DF6FDA" w14:paraId="7C03FCDD" w14:textId="77777777" w:rsidTr="00DF6FDA">
        <w:trPr>
          <w:trHeight w:val="20"/>
        </w:trPr>
        <w:tc>
          <w:tcPr>
            <w:tcW w:w="9911" w:type="dxa"/>
            <w:gridSpan w:val="10"/>
            <w:shd w:val="clear" w:color="000000" w:fill="FFFF99"/>
            <w:vAlign w:val="center"/>
            <w:hideMark/>
          </w:tcPr>
          <w:p w14:paraId="39B1FB57" w14:textId="15C98CA6" w:rsidR="00DF6FDA" w:rsidRPr="00DF6FDA" w:rsidRDefault="0032455E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- </w:t>
            </w:r>
            <w:r w:rsidR="00DF6FDA" w:rsidRPr="00DF6FDA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Природный газ (м3/час)</w:t>
            </w:r>
          </w:p>
        </w:tc>
      </w:tr>
      <w:tr w:rsidR="00DF6FDA" w:rsidRPr="00DF6FDA" w14:paraId="0600F169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40089655" w14:textId="5AAC58DE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40 лет Октября</w:t>
            </w:r>
          </w:p>
        </w:tc>
        <w:tc>
          <w:tcPr>
            <w:tcW w:w="1276" w:type="dxa"/>
            <w:vAlign w:val="center"/>
            <w:hideMark/>
          </w:tcPr>
          <w:p w14:paraId="247C1206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46CC2D2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21EDC54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39B61BE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1A58F7A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6220DAB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217388A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684E574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32" w:type="dxa"/>
            <w:vAlign w:val="center"/>
            <w:hideMark/>
          </w:tcPr>
          <w:p w14:paraId="2076BB6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</w:tr>
      <w:tr w:rsidR="00DF6FDA" w:rsidRPr="00DF6FDA" w14:paraId="538B8EF7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D39EE1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26F8A85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6C2209E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0E39B5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6CC501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728A42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D2EF97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E24F6A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B17A6A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5615F2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7CB7DACC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2BF87D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70607BB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3D63934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301719A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013F573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76007F2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0C1B46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0D7EA63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4EBC153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20872C3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F6FDA" w:rsidRPr="00DF6FDA" w14:paraId="36133130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3451B36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276" w:type="dxa"/>
            <w:vAlign w:val="center"/>
            <w:hideMark/>
          </w:tcPr>
          <w:p w14:paraId="3D5B600A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7580244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4FFC2D3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185FF2E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33F6197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033B3DF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12C45FB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129860B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vAlign w:val="center"/>
            <w:hideMark/>
          </w:tcPr>
          <w:p w14:paraId="7AC36C0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DF6FDA" w:rsidRPr="00DF6FDA" w14:paraId="4AE4B13A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952DB9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ABE67C7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159FFAD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565B5E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A0075E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EB7D29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D17DDF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7AB8CD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B47302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5103C4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3B5502B8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26FE49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9A0A176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025EFF5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11766D6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0750804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365635E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245EC06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6207EE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6567080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3CAC5C1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DF6FDA" w:rsidRPr="00DF6FDA" w14:paraId="75A2F24F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47562110" w14:textId="20DA13CB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276" w:type="dxa"/>
            <w:vAlign w:val="center"/>
            <w:hideMark/>
          </w:tcPr>
          <w:p w14:paraId="4E3F42F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6BF8197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27F635D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2B7B33F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30858EE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0EC81DA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2E2601B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031D450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2" w:type="dxa"/>
            <w:vAlign w:val="center"/>
            <w:hideMark/>
          </w:tcPr>
          <w:p w14:paraId="14ED7B6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</w:tr>
      <w:tr w:rsidR="00DF6FDA" w:rsidRPr="00DF6FDA" w14:paraId="548EAEA7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736A8C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6F5994E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27073C5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BA200B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10227A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AB8DE5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137200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AD5683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80BE97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C091C4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2DB49C7D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0CF14D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3600DBF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36FC195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0065632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4C9AB6D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666491B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3B36481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2C7929F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3F4BFA1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vAlign w:val="center"/>
            <w:hideMark/>
          </w:tcPr>
          <w:p w14:paraId="60C62CE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DF6FDA" w:rsidRPr="00DF6FDA" w14:paraId="5FDD09C5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04E43EB5" w14:textId="69360FBC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276" w:type="dxa"/>
            <w:vAlign w:val="center"/>
            <w:hideMark/>
          </w:tcPr>
          <w:p w14:paraId="43464A5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7A9DF7D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1939DA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5B91B98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00883A2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052CB60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1F4FF0A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58D102C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65649CB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F6FDA" w:rsidRPr="00DF6FDA" w14:paraId="6B4FE895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3DCCBCF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27AD108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6CB216A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71C743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9A3309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48B8C5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894832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478784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CAB71C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8395A7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0AA89D51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739A912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BBFEDF9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5D192AB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2988B6B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7CD5D36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321C299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7D73E2B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61CD590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1DDE282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6EB7579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DF6FDA" w:rsidRPr="00DF6FDA" w14:paraId="45E7A4F5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01A7F556" w14:textId="5A0699F4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276" w:type="dxa"/>
            <w:vAlign w:val="center"/>
            <w:hideMark/>
          </w:tcPr>
          <w:p w14:paraId="237B8D9B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55F430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1407B89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0741E2E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05ABAF6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2674242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509BFF6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0BA1E95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5D8156B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DF6FDA" w:rsidRPr="00DF6FDA" w14:paraId="69000555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2B030F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C53EF31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5B0BF4C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4B974A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9BD94D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90307E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4529A3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FF3B28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315EBB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B00CE8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0BB88FD4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0D97B3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2582DE3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3BE55FE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699D76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58EA9FB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3BFE77E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2C4B219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5953EEE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03FFE57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0B13A54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2E064D" w:rsidRPr="00DF6FDA" w14:paraId="067D2E52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4272753B" w14:textId="4A4D0CBE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276" w:type="dxa"/>
            <w:vAlign w:val="center"/>
            <w:hideMark/>
          </w:tcPr>
          <w:p w14:paraId="3C0841A2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23CABE97" w14:textId="7E4D5DD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33FE7F6C" w14:textId="78B230D5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456B2089" w14:textId="79A0390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39CBFA7E" w14:textId="26DC7BBA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61557BA1" w14:textId="6528A60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2774B0BF" w14:textId="152314BD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42AD6062" w14:textId="73FF1B02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32" w:type="dxa"/>
            <w:vAlign w:val="center"/>
            <w:hideMark/>
          </w:tcPr>
          <w:p w14:paraId="10577701" w14:textId="57DADA2A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E064D" w:rsidRPr="00DF6FDA" w14:paraId="64905B4B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B66A1CF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B5A4781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517620BD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BD2DCAF" w14:textId="47FE85A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369003D" w14:textId="301C161F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E3AF5C3" w14:textId="1351F56E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6F2E5E7" w14:textId="4A9EAFEF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F6A7AE7" w14:textId="7AA4ACF4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2F9BB4C" w14:textId="75D91E9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193221B" w14:textId="7DABBBD8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E064D" w:rsidRPr="00DF6FDA" w14:paraId="4001DB7E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10B4542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86CB5DD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7D89C4A9" w14:textId="708A1B9F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294A7E75" w14:textId="5A93153C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29E21A1C" w14:textId="711BF375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62106236" w14:textId="45C31E2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29949ABE" w14:textId="055E82F9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45013ECB" w14:textId="06D32EE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5BD2CE6E" w14:textId="086522BA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vAlign w:val="center"/>
            <w:hideMark/>
          </w:tcPr>
          <w:p w14:paraId="41464640" w14:textId="2F30171C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2E064D" w:rsidRPr="00DF6FDA" w14:paraId="349C9D43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224E4D3D" w14:textId="08EEAC78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276" w:type="dxa"/>
            <w:vAlign w:val="center"/>
            <w:hideMark/>
          </w:tcPr>
          <w:p w14:paraId="30F5D62F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62268551" w14:textId="65FDB294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7AD54FC3" w14:textId="0E5CBE0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6461D5C9" w14:textId="39AE9C9C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18537A3B" w14:textId="4B8DD322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5584E6B9" w14:textId="66C78B4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6694375F" w14:textId="755CAF5D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5F1D347E" w14:textId="207E3BBF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7E739EB6" w14:textId="2AAA7EF8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2E064D" w:rsidRPr="00DF6FDA" w14:paraId="059E663F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7749D19A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5FAFEF9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69148460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327429F" w14:textId="578CB3A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433AF3F" w14:textId="6F9A1C3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DD6C36C" w14:textId="10056EB3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31407A2" w14:textId="40E72BC2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275C65E" w14:textId="18D8255D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B47C8EF" w14:textId="56E2579E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BF448ED" w14:textId="45133CA6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2E064D" w:rsidRPr="00DF6FDA" w14:paraId="7D07321C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28C53091" w14:textId="77777777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FE4EE90" w14:textId="77777777" w:rsidR="002E064D" w:rsidRPr="00DF6FDA" w:rsidRDefault="002E064D" w:rsidP="002E064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7CA0D384" w14:textId="5CD22751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40DF5A8D" w14:textId="232EF80E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53A1A6C4" w14:textId="62862C03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7B879B58" w14:textId="7E2CBA4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1C5F7FA0" w14:textId="6650E2F8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16AFCBF5" w14:textId="1BA535DB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71303DA2" w14:textId="1FDA5E60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62B96291" w14:textId="459521EE" w:rsidR="002E064D" w:rsidRPr="00DF6FDA" w:rsidRDefault="002E064D" w:rsidP="002E064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F6FDA" w:rsidRPr="00DF6FDA" w14:paraId="481AF09C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181A496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276" w:type="dxa"/>
            <w:vAlign w:val="center"/>
            <w:hideMark/>
          </w:tcPr>
          <w:p w14:paraId="437F616B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8C90DA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241D99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1EA8212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330B894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5C9EAC5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4E46FC0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14401BC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32" w:type="dxa"/>
            <w:vAlign w:val="center"/>
            <w:hideMark/>
          </w:tcPr>
          <w:p w14:paraId="7A7726D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</w:tr>
      <w:tr w:rsidR="00DF6FDA" w:rsidRPr="00DF6FDA" w14:paraId="24DDE58D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C8D621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6FA03BE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206E90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CBC917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924BF5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1CC7EC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D27CDE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B126F8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D4C936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DBF098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4447F5E9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FBC13C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D4FDD63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1BECF10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6BE6D5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11AAF7F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66F8729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6451B25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2D34CF5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5E02F48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326ABFA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F6FDA" w:rsidRPr="00DF6FDA" w14:paraId="28B6AB8F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17B1CF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276" w:type="dxa"/>
            <w:vAlign w:val="center"/>
            <w:hideMark/>
          </w:tcPr>
          <w:p w14:paraId="1B84659E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413B0FE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11DED36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2C61349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282B6FB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256926F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4E0935D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5262431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32" w:type="dxa"/>
            <w:vAlign w:val="center"/>
            <w:hideMark/>
          </w:tcPr>
          <w:p w14:paraId="1EB534C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DF6FDA" w:rsidRPr="00DF6FDA" w14:paraId="5CD3DCB3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2E04AB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719E358D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5D79467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091A89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EFD5C6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8CEDA6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29E368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A9DC17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113BA7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CE51E9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29F6C0FF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6C6A84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E3373AE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26E9AEA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6DDE31B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0025BB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42A8595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4F77D59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434AD80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294F59C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6433956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F5A5A" w:rsidRPr="00DF6FDA" w14:paraId="29001DB3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7A56BBCB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276" w:type="dxa"/>
            <w:vAlign w:val="center"/>
            <w:hideMark/>
          </w:tcPr>
          <w:p w14:paraId="6C6F4DAF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50424FE" w14:textId="53820C3C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0B0BE5D7" w14:textId="2B37702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627D1A1B" w14:textId="76AB017B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745F7611" w14:textId="283EAADC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0D415879" w14:textId="0123E0D5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1EEBDBD2" w14:textId="3F1E1A4B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595CD42A" w14:textId="500600A5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2" w:type="dxa"/>
            <w:vAlign w:val="center"/>
            <w:hideMark/>
          </w:tcPr>
          <w:p w14:paraId="59443708" w14:textId="77CA4DD9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BF5A5A" w:rsidRPr="00DF6FDA" w14:paraId="01FF9B32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480362C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5AAD6CE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45FF65BE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1EEF9BF" w14:textId="048B7CB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7EFF86A" w14:textId="485F32B3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C19E73A" w14:textId="77BEB1B6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8C88B7E" w14:textId="1B875E8D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09C1812" w14:textId="35FA6C8D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F544653" w14:textId="4E816F84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F1ACB8C" w14:textId="174179D0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A5A" w:rsidRPr="00DF6FDA" w14:paraId="44066D65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5F17EC4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C99087C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75E7615F" w14:textId="3909B979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488F8208" w14:textId="60519704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447C44F2" w14:textId="42D68AB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6E6DE229" w14:textId="4E0073EB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088A2E77" w14:textId="2AC6A024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3825508A" w14:textId="56D3B72A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0A8F98A6" w14:textId="5447C158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41DFDBF7" w14:textId="5F8FD5E0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F5A5A" w:rsidRPr="00DF6FDA" w14:paraId="0EB778F2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459F8D4A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276" w:type="dxa"/>
            <w:vAlign w:val="center"/>
            <w:hideMark/>
          </w:tcPr>
          <w:p w14:paraId="14FC224F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27BCDCAF" w14:textId="6D571C86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136AF0F5" w14:textId="70D0EA8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08AA9025" w14:textId="5993701C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12688435" w14:textId="430B39EE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4EA49189" w14:textId="7B85F2D6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1A701C06" w14:textId="610F51AB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59EFD131" w14:textId="7DED284A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832" w:type="dxa"/>
            <w:vAlign w:val="center"/>
            <w:hideMark/>
          </w:tcPr>
          <w:p w14:paraId="60393BC9" w14:textId="22AEB03C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105</w:t>
            </w:r>
          </w:p>
        </w:tc>
      </w:tr>
      <w:tr w:rsidR="00BF5A5A" w:rsidRPr="00DF6FDA" w14:paraId="5A81D67C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2FA7971C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B5CD3AE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43319121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F996D70" w14:textId="48D1ACF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C084259" w14:textId="39B28BA5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3E60FF3" w14:textId="24576396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BFE98EC" w14:textId="1997BCE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13D5FB0" w14:textId="23A71E01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A8CC77F" w14:textId="536CE6F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5CDFD78" w14:textId="2F14580F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A5A" w:rsidRPr="00DF6FDA" w14:paraId="652769E7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420E307C" w14:textId="77777777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566CBEE" w14:textId="77777777" w:rsidR="00BF5A5A" w:rsidRPr="00DF6FDA" w:rsidRDefault="00BF5A5A" w:rsidP="00BF5A5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43AA3CDB" w14:textId="6C86AC7C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74ED7DC3" w14:textId="12AEF581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55FEAABC" w14:textId="5F5A29DA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25E8C2BE" w14:textId="1A272696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6D83C1B2" w14:textId="676B6D6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72AABF39" w14:textId="199B1F12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1B76EDC3" w14:textId="487DE730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2" w:type="dxa"/>
            <w:vAlign w:val="center"/>
            <w:hideMark/>
          </w:tcPr>
          <w:p w14:paraId="3C8C15A7" w14:textId="4D6CA165" w:rsidR="00BF5A5A" w:rsidRPr="00DF6FDA" w:rsidRDefault="00BF5A5A" w:rsidP="00BF5A5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DF6FDA" w:rsidRPr="00DF6FDA" w14:paraId="35B8F0F0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3416B2A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276" w:type="dxa"/>
            <w:vAlign w:val="center"/>
            <w:hideMark/>
          </w:tcPr>
          <w:p w14:paraId="65CFEA6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745FA34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1407569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7891FED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13E9DD4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0DDB247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2B11E49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687BFB2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832" w:type="dxa"/>
            <w:vAlign w:val="center"/>
            <w:hideMark/>
          </w:tcPr>
          <w:p w14:paraId="775FEAA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165</w:t>
            </w:r>
          </w:p>
        </w:tc>
      </w:tr>
      <w:tr w:rsidR="00DF6FDA" w:rsidRPr="00DF6FDA" w14:paraId="7621876E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30007E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33CAF5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4A1E945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22C8B6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1EC735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712902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E31DC9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9E7BF2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A9D2D8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AE7B54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5DE19451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7F557AB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D51FD7A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1D75E4F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4EDCF78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0E10A0D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2EF6B3F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4963DB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16FB1BA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3A61A07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32" w:type="dxa"/>
            <w:vAlign w:val="center"/>
            <w:hideMark/>
          </w:tcPr>
          <w:p w14:paraId="4E563F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</w:t>
            </w:r>
          </w:p>
        </w:tc>
      </w:tr>
      <w:tr w:rsidR="005D1A91" w:rsidRPr="00DF6FDA" w14:paraId="1C85FA84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3203C53D" w14:textId="77777777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276" w:type="dxa"/>
            <w:vAlign w:val="center"/>
            <w:hideMark/>
          </w:tcPr>
          <w:p w14:paraId="55B27885" w14:textId="77777777" w:rsidR="005D1A91" w:rsidRPr="00DF6FDA" w:rsidRDefault="005D1A91" w:rsidP="005D1A9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3AC66B78" w14:textId="52309E48" w:rsidR="005D1A91" w:rsidRPr="005D1A91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915BCAC" w14:textId="67934C40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1F409C6" w14:textId="50DEA75E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A27AB01" w14:textId="145BB164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ED7F013" w14:textId="466B130D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D21E7E7" w14:textId="6DEC7D4A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8CA5FCD" w14:textId="37122BBC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6C9F341" w14:textId="486DCD68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0</w:t>
            </w:r>
          </w:p>
        </w:tc>
      </w:tr>
      <w:tr w:rsidR="005D1A91" w:rsidRPr="00DF6FDA" w14:paraId="1BA47EC0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5AE85957" w14:textId="77777777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EB85213" w14:textId="77777777" w:rsidR="005D1A91" w:rsidRPr="00DF6FDA" w:rsidRDefault="005D1A91" w:rsidP="005D1A9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203152DC" w14:textId="77777777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F447EFE" w14:textId="129F5965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1C88B2D" w14:textId="6AF6A013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58FF9F7" w14:textId="4E26EDC4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F75508C" w14:textId="24737D8A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29FE033" w14:textId="2FD5A1E1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A690075" w14:textId="4C5BB2D4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9437321" w14:textId="0F84A1CC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5D1A91" w:rsidRPr="00DF6FDA" w14:paraId="41D17753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09F435A" w14:textId="77777777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8E77EA1" w14:textId="77777777" w:rsidR="005D1A91" w:rsidRPr="00DF6FDA" w:rsidRDefault="005D1A91" w:rsidP="005D1A91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73F1C366" w14:textId="43A22F40" w:rsidR="005D1A91" w:rsidRPr="005D1A91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1CE202E3" w14:textId="3FA94F19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2595886C" w14:textId="360F1DB2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749F556C" w14:textId="28E8D2BE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1F9D074C" w14:textId="13DF2376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662DBA36" w14:textId="47EA4F6F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034D8E06" w14:textId="0F034271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832" w:type="dxa"/>
            <w:vAlign w:val="center"/>
            <w:hideMark/>
          </w:tcPr>
          <w:p w14:paraId="514E3EF1" w14:textId="20F030F5" w:rsidR="005D1A91" w:rsidRPr="00DF6FDA" w:rsidRDefault="005D1A91" w:rsidP="005D1A9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val="en-US" w:eastAsia="ru-RU"/>
              </w:rPr>
              <w:t>5</w:t>
            </w:r>
          </w:p>
        </w:tc>
      </w:tr>
      <w:tr w:rsidR="008079B3" w:rsidRPr="00DF6FDA" w14:paraId="0D814AE2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1BDB787B" w14:textId="7777777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276" w:type="dxa"/>
            <w:vAlign w:val="center"/>
            <w:hideMark/>
          </w:tcPr>
          <w:p w14:paraId="4DA9CB8B" w14:textId="77777777" w:rsidR="008079B3" w:rsidRPr="00DF6FDA" w:rsidRDefault="008079B3" w:rsidP="008079B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5F26A91" w14:textId="36A43F74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3FEEF2B3" w14:textId="23F8B4D6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4CE19571" w14:textId="3D64EF15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052EF6C8" w14:textId="2AB8993E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75BE0B41" w14:textId="35252DCB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16C2AA16" w14:textId="3B85B61D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4503D001" w14:textId="587640D0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832" w:type="dxa"/>
            <w:vAlign w:val="center"/>
            <w:hideMark/>
          </w:tcPr>
          <w:p w14:paraId="3E4F912D" w14:textId="51D7E421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204</w:t>
            </w:r>
          </w:p>
        </w:tc>
      </w:tr>
      <w:tr w:rsidR="008079B3" w:rsidRPr="00DF6FDA" w14:paraId="38A4B5A7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34228A48" w14:textId="7777777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C1FBF41" w14:textId="77777777" w:rsidR="008079B3" w:rsidRPr="00DF6FDA" w:rsidRDefault="008079B3" w:rsidP="008079B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58F8E4F2" w14:textId="15175FDA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5F740AED" w14:textId="47AEB048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01D41F56" w14:textId="5AD6E79E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41C2D5AC" w14:textId="35B67E38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6A8C0080" w14:textId="2243F78B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17FC1741" w14:textId="3B0385D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3D14C98B" w14:textId="08EFA40E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32" w:type="dxa"/>
            <w:vAlign w:val="center"/>
            <w:hideMark/>
          </w:tcPr>
          <w:p w14:paraId="6184A46C" w14:textId="5528A15F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</w:tr>
      <w:tr w:rsidR="008079B3" w:rsidRPr="00DF6FDA" w14:paraId="6234F029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21D98928" w14:textId="7777777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16F93EE" w14:textId="77777777" w:rsidR="008079B3" w:rsidRPr="00DF6FDA" w:rsidRDefault="008079B3" w:rsidP="008079B3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208AE77B" w14:textId="7F436C8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0BDF213E" w14:textId="057DCA87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0A0B0CE9" w14:textId="379D007B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64FB01C3" w14:textId="7F0CB63F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0C7F7BBF" w14:textId="4E55D9CD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11BB0311" w14:textId="5566AB72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4E714AE3" w14:textId="6C9096CB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832" w:type="dxa"/>
            <w:vAlign w:val="center"/>
            <w:hideMark/>
          </w:tcPr>
          <w:p w14:paraId="6B52CAA4" w14:textId="77798D04" w:rsidR="008079B3" w:rsidRPr="00DF6FDA" w:rsidRDefault="008079B3" w:rsidP="008079B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115</w:t>
            </w:r>
          </w:p>
        </w:tc>
      </w:tr>
      <w:tr w:rsidR="00DF6FDA" w:rsidRPr="00DF6FDA" w14:paraId="302A1E77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23EE350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276" w:type="dxa"/>
            <w:vAlign w:val="center"/>
            <w:hideMark/>
          </w:tcPr>
          <w:p w14:paraId="0475291C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1DB6C94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0855564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4CDCC52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4C853D3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2E89659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680AC45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001C2FA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32" w:type="dxa"/>
            <w:vAlign w:val="center"/>
            <w:hideMark/>
          </w:tcPr>
          <w:p w14:paraId="545DDE6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F6FDA" w:rsidRPr="00DF6FDA" w14:paraId="7948F6D6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5ADF858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C139FFB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27ED42A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4225A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5091B0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95E150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959D70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69B22C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892E4A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65B57E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53FC47D9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7F32647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4B459C86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4892926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3A083FF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698A641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7D2F524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1B751C6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76D0744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360AFE6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2" w:type="dxa"/>
            <w:vAlign w:val="center"/>
            <w:hideMark/>
          </w:tcPr>
          <w:p w14:paraId="5ECF5BA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DF6FDA" w:rsidRPr="00DF6FDA" w14:paraId="60BE4109" w14:textId="77777777" w:rsidTr="00DF6FDA">
        <w:trPr>
          <w:trHeight w:val="20"/>
        </w:trPr>
        <w:tc>
          <w:tcPr>
            <w:tcW w:w="9911" w:type="dxa"/>
            <w:gridSpan w:val="10"/>
            <w:shd w:val="clear" w:color="000000" w:fill="FFFF99"/>
            <w:vAlign w:val="center"/>
            <w:hideMark/>
          </w:tcPr>
          <w:p w14:paraId="105D276D" w14:textId="07B1F04A" w:rsidR="00DF6FDA" w:rsidRPr="00DF6FDA" w:rsidRDefault="0032455E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  <w:r w:rsid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– Дрова</w:t>
            </w:r>
            <w:r w:rsidR="00DF6FDA"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(м3/час)</w:t>
            </w:r>
            <w:r w:rsid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/ Природный газ </w:t>
            </w:r>
            <w:r w:rsidR="00DF6FDA" w:rsidRPr="00DF6FD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(м3/час)</w:t>
            </w:r>
          </w:p>
        </w:tc>
      </w:tr>
      <w:tr w:rsidR="00DF6FDA" w:rsidRPr="00DF6FDA" w14:paraId="51B465B8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7DD1D83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276" w:type="dxa"/>
            <w:vAlign w:val="center"/>
            <w:hideMark/>
          </w:tcPr>
          <w:p w14:paraId="766005E0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5CCE4B3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7127C1D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1D45091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7C79734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5A47EA5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13F6088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60B15B8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  <w:tc>
          <w:tcPr>
            <w:tcW w:w="832" w:type="dxa"/>
            <w:vAlign w:val="center"/>
            <w:hideMark/>
          </w:tcPr>
          <w:p w14:paraId="0F12723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0,486</w:t>
            </w:r>
          </w:p>
        </w:tc>
      </w:tr>
      <w:tr w:rsidR="00DF6FDA" w:rsidRPr="00DF6FDA" w14:paraId="538E0EAC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0AF377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CEF67C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776C58A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2924DC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1BE5A8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EA2DBD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8D8537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E06FB4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CE3E1E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D5F7EB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275FCE52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BD5B9A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13EDA23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03432E3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43516C2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25AE91B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35184AB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7FF7C57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5F5E744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459F240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  <w:tc>
          <w:tcPr>
            <w:tcW w:w="832" w:type="dxa"/>
            <w:vAlign w:val="center"/>
            <w:hideMark/>
          </w:tcPr>
          <w:p w14:paraId="0536EE4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0,243</w:t>
            </w:r>
          </w:p>
        </w:tc>
      </w:tr>
      <w:tr w:rsidR="00DF6FDA" w:rsidRPr="00DF6FDA" w14:paraId="7E1BF216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217ADFE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276" w:type="dxa"/>
            <w:vAlign w:val="center"/>
            <w:hideMark/>
          </w:tcPr>
          <w:p w14:paraId="01ED7386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D7588C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710D6E3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2B49699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3A641E8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2DF3A04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76593E2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58B14C8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  <w:tc>
          <w:tcPr>
            <w:tcW w:w="832" w:type="dxa"/>
            <w:vAlign w:val="center"/>
            <w:hideMark/>
          </w:tcPr>
          <w:p w14:paraId="24D0ECD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0,211</w:t>
            </w:r>
          </w:p>
        </w:tc>
      </w:tr>
      <w:tr w:rsidR="00DF6FDA" w:rsidRPr="00DF6FDA" w14:paraId="2E7879D5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1123365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0EE8ADA8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0F5AB7C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64964E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8AFAA7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62B367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2D5B65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BC1278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C15826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037F9D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68952402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5EE6BA3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482C804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38401AD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0E529EB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129EDE6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73C77AD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46C0B7B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6A54BC1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4FC0018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  <w:tc>
          <w:tcPr>
            <w:tcW w:w="832" w:type="dxa"/>
            <w:vAlign w:val="center"/>
            <w:hideMark/>
          </w:tcPr>
          <w:p w14:paraId="1406EBE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0,105</w:t>
            </w:r>
          </w:p>
        </w:tc>
      </w:tr>
      <w:tr w:rsidR="00DF6FDA" w:rsidRPr="00DF6FDA" w14:paraId="5696943A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3C933CD0" w14:textId="77777777" w:rsidR="00DF6FDA" w:rsidRPr="00DF6FDA" w:rsidRDefault="00DF6FDA" w:rsidP="00DF6FDA">
            <w:pPr>
              <w:pageBreakBefore/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Котельная д. Райково</w:t>
            </w:r>
          </w:p>
        </w:tc>
        <w:tc>
          <w:tcPr>
            <w:tcW w:w="1276" w:type="dxa"/>
            <w:vAlign w:val="center"/>
            <w:hideMark/>
          </w:tcPr>
          <w:p w14:paraId="7790DA77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B19FE7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7F430E9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4A93930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1A7BEA7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1EDF24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719AA92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5557C2D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  <w:tc>
          <w:tcPr>
            <w:tcW w:w="832" w:type="dxa"/>
            <w:vAlign w:val="center"/>
            <w:hideMark/>
          </w:tcPr>
          <w:p w14:paraId="22DB6AA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0,336</w:t>
            </w:r>
          </w:p>
        </w:tc>
      </w:tr>
      <w:tr w:rsidR="00DF6FDA" w:rsidRPr="00DF6FDA" w14:paraId="692FDBB3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9C16AE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C3021F3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1D9339E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421F9F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6801DE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C08DDB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0B2EC6C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C8C2EC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8EAB55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F3BEE3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0628E7B9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C0C42C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2D69F96C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5592824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709C695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3B81BAA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7AE3156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74B8DDB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731FAD3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2146210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  <w:tc>
          <w:tcPr>
            <w:tcW w:w="832" w:type="dxa"/>
            <w:vAlign w:val="center"/>
            <w:hideMark/>
          </w:tcPr>
          <w:p w14:paraId="1A6DECF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0,168</w:t>
            </w:r>
          </w:p>
        </w:tc>
      </w:tr>
      <w:tr w:rsidR="00DF6FDA" w:rsidRPr="00DF6FDA" w14:paraId="2B60C95D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69DA5A5B" w14:textId="77777777" w:rsid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6A4E60D2" w14:textId="21B9A421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(с 2032г. БМК)</w:t>
            </w:r>
          </w:p>
        </w:tc>
        <w:tc>
          <w:tcPr>
            <w:tcW w:w="1276" w:type="dxa"/>
            <w:vAlign w:val="center"/>
            <w:hideMark/>
          </w:tcPr>
          <w:p w14:paraId="5BE55678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08330EF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29D0E2C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4D97F09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58F5889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5E865B2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6364C86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0,593</w:t>
            </w:r>
          </w:p>
        </w:tc>
        <w:tc>
          <w:tcPr>
            <w:tcW w:w="832" w:type="dxa"/>
            <w:vAlign w:val="center"/>
            <w:hideMark/>
          </w:tcPr>
          <w:p w14:paraId="2C6814D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32" w:type="dxa"/>
            <w:vAlign w:val="center"/>
            <w:hideMark/>
          </w:tcPr>
          <w:p w14:paraId="2FF37F2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72</w:t>
            </w:r>
          </w:p>
        </w:tc>
      </w:tr>
      <w:tr w:rsidR="00DF6FDA" w:rsidRPr="00DF6FDA" w14:paraId="1492D8BB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3B19CD5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7E7C3FE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4156E05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CE9F14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5DA120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9F34DB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5F9735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1DC9E4B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557DE6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76FAF4E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4DCD0F8C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0912D1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3C7AA251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47B1DFA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0DDE0EE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1AEE190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3B42A6A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06FFA28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180B747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0,296</w:t>
            </w:r>
          </w:p>
        </w:tc>
        <w:tc>
          <w:tcPr>
            <w:tcW w:w="832" w:type="dxa"/>
            <w:vAlign w:val="center"/>
            <w:hideMark/>
          </w:tcPr>
          <w:p w14:paraId="0A805F3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32" w:type="dxa"/>
            <w:vAlign w:val="center"/>
            <w:hideMark/>
          </w:tcPr>
          <w:p w14:paraId="79D0795E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DF6FDA" w:rsidRPr="00DF6FDA" w14:paraId="5D7EA821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46BCDE73" w14:textId="77777777" w:rsid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  <w:p w14:paraId="4EDA4633" w14:textId="3689277E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(с 2034г. БМК)</w:t>
            </w:r>
          </w:p>
        </w:tc>
        <w:tc>
          <w:tcPr>
            <w:tcW w:w="1276" w:type="dxa"/>
            <w:vAlign w:val="center"/>
            <w:hideMark/>
          </w:tcPr>
          <w:p w14:paraId="26C3F24A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4632B99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2307360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66B1097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30C48F9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7FC575A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553EC9A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0,897</w:t>
            </w:r>
          </w:p>
        </w:tc>
        <w:tc>
          <w:tcPr>
            <w:tcW w:w="832" w:type="dxa"/>
            <w:vAlign w:val="center"/>
            <w:hideMark/>
          </w:tcPr>
          <w:p w14:paraId="64C9F00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832" w:type="dxa"/>
            <w:vAlign w:val="center"/>
            <w:hideMark/>
          </w:tcPr>
          <w:p w14:paraId="320AA592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121</w:t>
            </w:r>
          </w:p>
        </w:tc>
      </w:tr>
      <w:tr w:rsidR="00DF6FDA" w:rsidRPr="00DF6FDA" w14:paraId="723F55E5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5F04EEE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5B4CEF00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3179B4D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51C17F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1CF3EF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6B0197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CCEEFB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59CED30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6E82E9D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F51DAB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43E25634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02CF28B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605A4F32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039D1307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3BEFA03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72E1A84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5600BCC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7555E46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7B27DDF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0,448</w:t>
            </w:r>
          </w:p>
        </w:tc>
        <w:tc>
          <w:tcPr>
            <w:tcW w:w="832" w:type="dxa"/>
            <w:vAlign w:val="center"/>
            <w:hideMark/>
          </w:tcPr>
          <w:p w14:paraId="437A4C1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32" w:type="dxa"/>
            <w:vAlign w:val="center"/>
            <w:hideMark/>
          </w:tcPr>
          <w:p w14:paraId="45C579E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DF6FDA" w:rsidRPr="00DF6FDA" w14:paraId="0D67C8AD" w14:textId="77777777" w:rsidTr="00DF6FDA">
        <w:trPr>
          <w:trHeight w:val="20"/>
        </w:trPr>
        <w:tc>
          <w:tcPr>
            <w:tcW w:w="1980" w:type="dxa"/>
            <w:vMerge w:val="restart"/>
            <w:vAlign w:val="center"/>
            <w:hideMark/>
          </w:tcPr>
          <w:p w14:paraId="5D11E71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276" w:type="dxa"/>
            <w:vAlign w:val="center"/>
            <w:hideMark/>
          </w:tcPr>
          <w:p w14:paraId="12DAAA1C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зимний</w:t>
            </w:r>
          </w:p>
        </w:tc>
        <w:tc>
          <w:tcPr>
            <w:tcW w:w="831" w:type="dxa"/>
            <w:vAlign w:val="center"/>
            <w:hideMark/>
          </w:tcPr>
          <w:p w14:paraId="69BC9E5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0413ED04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0B7871C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26B158B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7CA4A576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536CA94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0AA73475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  <w:tc>
          <w:tcPr>
            <w:tcW w:w="832" w:type="dxa"/>
            <w:vAlign w:val="center"/>
            <w:hideMark/>
          </w:tcPr>
          <w:p w14:paraId="4B94254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0,199</w:t>
            </w:r>
          </w:p>
        </w:tc>
      </w:tr>
      <w:tr w:rsidR="00DF6FDA" w:rsidRPr="00DF6FDA" w14:paraId="3B651004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618A562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31931E7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летний</w:t>
            </w:r>
          </w:p>
        </w:tc>
        <w:tc>
          <w:tcPr>
            <w:tcW w:w="831" w:type="dxa"/>
            <w:vAlign w:val="center"/>
            <w:hideMark/>
          </w:tcPr>
          <w:p w14:paraId="489C22D0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8F072BC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B6E62BA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4CE378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63564E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396DAFF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4005593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32" w:type="dxa"/>
            <w:vAlign w:val="center"/>
            <w:hideMark/>
          </w:tcPr>
          <w:p w14:paraId="283CB12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F6FDA" w:rsidRPr="00DF6FDA" w14:paraId="37EF6F88" w14:textId="77777777" w:rsidTr="00DF6FDA">
        <w:trPr>
          <w:trHeight w:val="20"/>
        </w:trPr>
        <w:tc>
          <w:tcPr>
            <w:tcW w:w="1980" w:type="dxa"/>
            <w:vMerge/>
            <w:vAlign w:val="center"/>
            <w:hideMark/>
          </w:tcPr>
          <w:p w14:paraId="2F24440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Align w:val="center"/>
            <w:hideMark/>
          </w:tcPr>
          <w:p w14:paraId="1D5324A1" w14:textId="77777777" w:rsidR="00DF6FDA" w:rsidRPr="00DF6FDA" w:rsidRDefault="00DF6FDA" w:rsidP="00DF6FDA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переходной</w:t>
            </w:r>
          </w:p>
        </w:tc>
        <w:tc>
          <w:tcPr>
            <w:tcW w:w="831" w:type="dxa"/>
            <w:vAlign w:val="center"/>
            <w:hideMark/>
          </w:tcPr>
          <w:p w14:paraId="19B0E4AB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32414618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0D2AD59F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3F51F28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45D10C1D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7FCA98C9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1A545893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  <w:tc>
          <w:tcPr>
            <w:tcW w:w="832" w:type="dxa"/>
            <w:vAlign w:val="center"/>
            <w:hideMark/>
          </w:tcPr>
          <w:p w14:paraId="30D6B521" w14:textId="77777777" w:rsidR="00DF6FDA" w:rsidRPr="00DF6FDA" w:rsidRDefault="00DF6FDA" w:rsidP="00DF6FD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DF6FD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0,099</w:t>
            </w:r>
          </w:p>
        </w:tc>
      </w:tr>
    </w:tbl>
    <w:p w14:paraId="46AC579E" w14:textId="77777777" w:rsidR="00305101" w:rsidRDefault="00305101" w:rsidP="00305101">
      <w:pPr>
        <w:pStyle w:val="1f1"/>
        <w:tabs>
          <w:tab w:val="clear" w:pos="426"/>
          <w:tab w:val="left" w:pos="0"/>
        </w:tabs>
        <w:ind w:firstLine="0"/>
        <w:outlineLvl w:val="9"/>
        <w:rPr>
          <w:rFonts w:ascii="Trebuchet MS" w:hAnsi="Trebuchet MS"/>
          <w:sz w:val="22"/>
          <w:szCs w:val="22"/>
        </w:rPr>
      </w:pPr>
      <w:bookmarkStart w:id="406" w:name="_Toc34466690"/>
    </w:p>
    <w:p w14:paraId="05DCBCFD" w14:textId="2E672968" w:rsidR="00D307D3" w:rsidRPr="00A9092D" w:rsidRDefault="00384FE6" w:rsidP="00384FE6">
      <w:pPr>
        <w:pStyle w:val="1f1"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407" w:name="_Toc203488836"/>
      <w:r>
        <w:rPr>
          <w:rFonts w:ascii="Trebuchet MS" w:hAnsi="Trebuchet MS"/>
          <w:sz w:val="22"/>
          <w:szCs w:val="22"/>
        </w:rPr>
        <w:t xml:space="preserve">10.2 </w:t>
      </w:r>
      <w:r w:rsidR="00D307D3" w:rsidRPr="00A9092D">
        <w:rPr>
          <w:rFonts w:ascii="Trebuchet MS" w:hAnsi="Trebuchet MS"/>
          <w:sz w:val="22"/>
          <w:szCs w:val="22"/>
        </w:rPr>
        <w:t>Результаты расчетов по каждому источнику тепловой энергии нормативных запасов топлива</w:t>
      </w:r>
      <w:bookmarkEnd w:id="406"/>
      <w:bookmarkEnd w:id="407"/>
    </w:p>
    <w:p w14:paraId="22C67FDE" w14:textId="3DBC8255" w:rsidR="0091772F" w:rsidRPr="00096FEC" w:rsidRDefault="0091772F" w:rsidP="00C351F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08" w:name="_Hlk67321594"/>
      <w:bookmarkStart w:id="409" w:name="_Hlk100999832"/>
      <w:r w:rsidRPr="00096FEC">
        <w:rPr>
          <w:rFonts w:ascii="Trebuchet MS" w:hAnsi="Trebuchet MS" w:cs="Times New Roman"/>
        </w:rPr>
        <w:t>Расчеты нормативных запасов топлива не производились, в связи с тем, что использование резервных видов топлива</w:t>
      </w:r>
      <w:r w:rsidR="00FD529A">
        <w:rPr>
          <w:rFonts w:ascii="Trebuchet MS" w:hAnsi="Trebuchet MS" w:cs="Times New Roman"/>
        </w:rPr>
        <w:t xml:space="preserve"> на источниках тепловой энергии</w:t>
      </w:r>
      <w:r w:rsidRPr="00096FEC">
        <w:rPr>
          <w:rFonts w:ascii="Trebuchet MS" w:hAnsi="Trebuchet MS" w:cs="Times New Roman"/>
        </w:rPr>
        <w:t xml:space="preserve"> не предусмотрено.</w:t>
      </w:r>
    </w:p>
    <w:p w14:paraId="4F7770B7" w14:textId="77777777" w:rsidR="00C351F7" w:rsidRPr="00C351F7" w:rsidRDefault="00C351F7" w:rsidP="0091772F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4DA1F1C5" w14:textId="5945602F" w:rsidR="00D307D3" w:rsidRPr="00150ED1" w:rsidRDefault="00384FE6" w:rsidP="00384FE6">
      <w:pPr>
        <w:pStyle w:val="1f1"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410" w:name="_Toc34466691"/>
      <w:bookmarkStart w:id="411" w:name="_Toc203488837"/>
      <w:bookmarkEnd w:id="408"/>
      <w:bookmarkEnd w:id="409"/>
      <w:r>
        <w:rPr>
          <w:rFonts w:ascii="Trebuchet MS" w:hAnsi="Trebuchet MS"/>
          <w:sz w:val="22"/>
          <w:szCs w:val="22"/>
        </w:rPr>
        <w:t xml:space="preserve">10.3 </w:t>
      </w:r>
      <w:r w:rsidR="00D307D3" w:rsidRPr="00150ED1">
        <w:rPr>
          <w:rFonts w:ascii="Trebuchet MS" w:hAnsi="Trebuchet MS"/>
          <w:sz w:val="22"/>
          <w:szCs w:val="22"/>
        </w:rPr>
        <w:t>Вид топлива, потребляемый источником тепловой энергии, в том числе с использованием возобновляемых источников энергии и местных видов топлива</w:t>
      </w:r>
      <w:bookmarkEnd w:id="410"/>
      <w:bookmarkEnd w:id="411"/>
    </w:p>
    <w:p w14:paraId="60E3A731" w14:textId="3856E84E" w:rsidR="004B11A3" w:rsidRPr="00096FEC" w:rsidRDefault="004B11A3" w:rsidP="004B11A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12" w:name="_Hlk67322299"/>
      <w:r w:rsidRPr="00096FEC">
        <w:rPr>
          <w:rFonts w:ascii="Trebuchet MS" w:hAnsi="Trebuchet MS" w:cs="Times New Roman"/>
        </w:rPr>
        <w:t xml:space="preserve">Основным видом топлива для котельных </w:t>
      </w:r>
      <w:r w:rsidR="007D43AF">
        <w:rPr>
          <w:rFonts w:ascii="Trebuchet MS" w:hAnsi="Trebuchet MS" w:cs="Times New Roman"/>
        </w:rPr>
        <w:t>Максатихинского</w:t>
      </w:r>
      <w:r w:rsidR="00C82CE0" w:rsidRPr="00096FEC">
        <w:rPr>
          <w:rFonts w:ascii="Trebuchet MS" w:hAnsi="Trebuchet MS" w:cs="Times New Roman"/>
        </w:rPr>
        <w:t xml:space="preserve"> муниципального округа</w:t>
      </w:r>
      <w:r w:rsidRPr="00096FEC">
        <w:rPr>
          <w:rFonts w:ascii="Trebuchet MS" w:hAnsi="Trebuchet MS" w:cs="Times New Roman"/>
        </w:rPr>
        <w:t xml:space="preserve"> является природный газ</w:t>
      </w:r>
      <w:r w:rsidR="004D539B">
        <w:rPr>
          <w:rFonts w:ascii="Trebuchet MS" w:hAnsi="Trebuchet MS" w:cs="Times New Roman"/>
        </w:rPr>
        <w:t xml:space="preserve"> и дрова</w:t>
      </w:r>
      <w:r w:rsidRPr="00096FEC">
        <w:rPr>
          <w:rFonts w:ascii="Trebuchet MS" w:hAnsi="Trebuchet MS" w:cs="Times New Roman"/>
        </w:rPr>
        <w:t xml:space="preserve">. </w:t>
      </w:r>
    </w:p>
    <w:p w14:paraId="3056FF67" w14:textId="1D303249" w:rsidR="004B11A3" w:rsidRPr="00096FEC" w:rsidRDefault="004B11A3" w:rsidP="004B11A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96FEC">
        <w:rPr>
          <w:rFonts w:ascii="Trebuchet MS" w:hAnsi="Trebuchet MS" w:cs="Times New Roman"/>
        </w:rPr>
        <w:t>Индивидуальные источники тепловой энергии в частных жилых домах в качестве топлива используют природный</w:t>
      </w:r>
      <w:r w:rsidR="00F56729" w:rsidRPr="00096FEC">
        <w:rPr>
          <w:rFonts w:ascii="Trebuchet MS" w:hAnsi="Trebuchet MS" w:cs="Times New Roman"/>
        </w:rPr>
        <w:t xml:space="preserve"> и сжиженный</w:t>
      </w:r>
      <w:r w:rsidRPr="00096FEC">
        <w:rPr>
          <w:rFonts w:ascii="Trebuchet MS" w:hAnsi="Trebuchet MS" w:cs="Times New Roman"/>
        </w:rPr>
        <w:t xml:space="preserve"> газ, электроэнергию и </w:t>
      </w:r>
      <w:r w:rsidR="00F56729" w:rsidRPr="00096FEC">
        <w:rPr>
          <w:rFonts w:ascii="Trebuchet MS" w:hAnsi="Trebuchet MS" w:cs="Times New Roman"/>
        </w:rPr>
        <w:t>твердое топливо</w:t>
      </w:r>
      <w:r w:rsidRPr="00096FEC">
        <w:rPr>
          <w:rFonts w:ascii="Trebuchet MS" w:hAnsi="Trebuchet MS" w:cs="Times New Roman"/>
        </w:rPr>
        <w:t xml:space="preserve">. </w:t>
      </w:r>
    </w:p>
    <w:p w14:paraId="488730F0" w14:textId="55D684E8" w:rsidR="009B50C2" w:rsidRPr="00096FEC" w:rsidRDefault="001260A8" w:rsidP="005F625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96FEC">
        <w:rPr>
          <w:rFonts w:ascii="Trebuchet MS" w:hAnsi="Trebuchet MS" w:cs="Times New Roman"/>
        </w:rPr>
        <w:t xml:space="preserve">Местным видом топлива 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C82CE0" w:rsidRPr="00096FEC">
        <w:rPr>
          <w:rFonts w:ascii="Trebuchet MS" w:hAnsi="Trebuchet MS" w:cs="Times New Roman"/>
        </w:rPr>
        <w:t xml:space="preserve"> муниципального округа </w:t>
      </w:r>
      <w:r w:rsidRPr="00096FEC">
        <w:rPr>
          <w:rFonts w:ascii="Trebuchet MS" w:hAnsi="Trebuchet MS" w:cs="Times New Roman"/>
        </w:rPr>
        <w:t>являются дрова</w:t>
      </w:r>
      <w:r w:rsidR="00D4639E">
        <w:rPr>
          <w:rFonts w:ascii="Trebuchet MS" w:hAnsi="Trebuchet MS" w:cs="Times New Roman"/>
        </w:rPr>
        <w:t xml:space="preserve"> и щепа</w:t>
      </w:r>
      <w:r w:rsidRPr="00096FEC">
        <w:rPr>
          <w:rFonts w:ascii="Trebuchet MS" w:hAnsi="Trebuchet MS" w:cs="Times New Roman"/>
        </w:rPr>
        <w:t xml:space="preserve">. </w:t>
      </w:r>
      <w:r w:rsidR="00D4639E" w:rsidRPr="00D4639E">
        <w:rPr>
          <w:rFonts w:ascii="Trebuchet MS" w:hAnsi="Trebuchet MS" w:cs="Times New Roman"/>
        </w:rPr>
        <w:t>Котельные, расположенные в населенных пунктах: д. Каменка; д. Кистутово; д. Райково; п. Ривицкий; д. Фабрика и с. Сельцы эксплуатируются на местных видах топлива.</w:t>
      </w:r>
      <w:r w:rsidR="005F6253" w:rsidRPr="00096FEC">
        <w:rPr>
          <w:rFonts w:ascii="Trebuchet MS" w:hAnsi="Trebuchet MS" w:cs="Times New Roman"/>
        </w:rPr>
        <w:t xml:space="preserve"> </w:t>
      </w:r>
    </w:p>
    <w:p w14:paraId="5A56C9CE" w14:textId="19FAE09A" w:rsidR="005F6253" w:rsidRPr="00150ED1" w:rsidRDefault="005F6253" w:rsidP="005F6253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96FEC">
        <w:rPr>
          <w:rFonts w:ascii="Trebuchet MS" w:hAnsi="Trebuchet MS" w:cs="Times New Roman"/>
        </w:rPr>
        <w:t>Возобновляемые источники энергии на территории города отсутствуют.</w:t>
      </w:r>
    </w:p>
    <w:bookmarkEnd w:id="412"/>
    <w:p w14:paraId="7A9F5972" w14:textId="77777777" w:rsidR="00F14FB2" w:rsidRPr="00150ED1" w:rsidRDefault="00F14FB2" w:rsidP="00F56729">
      <w:pPr>
        <w:spacing w:after="0" w:line="240" w:lineRule="auto"/>
        <w:ind w:firstLine="567"/>
        <w:jc w:val="both"/>
        <w:rPr>
          <w:rFonts w:ascii="Trebuchet MS" w:hAnsi="Trebuchet MS" w:cs="Times New Roman"/>
        </w:rPr>
      </w:pPr>
    </w:p>
    <w:p w14:paraId="4E375377" w14:textId="2F5A9FAF" w:rsidR="00D307D3" w:rsidRPr="00150ED1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13" w:name="_Toc34466692"/>
      <w:bookmarkStart w:id="414" w:name="_Toc203488838"/>
      <w:r>
        <w:rPr>
          <w:rFonts w:ascii="Trebuchet MS" w:hAnsi="Trebuchet MS"/>
          <w:sz w:val="22"/>
          <w:szCs w:val="22"/>
        </w:rPr>
        <w:t xml:space="preserve">10.4 </w:t>
      </w:r>
      <w:r w:rsidR="00D307D3" w:rsidRPr="00150ED1">
        <w:rPr>
          <w:rFonts w:ascii="Trebuchet MS" w:hAnsi="Trebuchet MS"/>
          <w:sz w:val="22"/>
          <w:szCs w:val="22"/>
        </w:rPr>
        <w:t>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</w:r>
      <w:bookmarkEnd w:id="413"/>
      <w:bookmarkEnd w:id="414"/>
    </w:p>
    <w:p w14:paraId="54F1E591" w14:textId="2D94B961" w:rsidR="0091772F" w:rsidRPr="00D4639E" w:rsidRDefault="000E609B" w:rsidP="007A79BF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15" w:name="_Hlk70180874"/>
      <w:bookmarkStart w:id="416" w:name="_Hlk65566739"/>
      <w:r w:rsidRPr="00096FEC">
        <w:rPr>
          <w:rFonts w:ascii="Trebuchet MS" w:hAnsi="Trebuchet MS" w:cs="Times New Roman"/>
        </w:rPr>
        <w:t xml:space="preserve">Информация о потребляемых видах топлива, используемого для производства тепловой </w:t>
      </w:r>
      <w:r w:rsidRPr="00D4639E">
        <w:rPr>
          <w:rFonts w:ascii="Trebuchet MS" w:hAnsi="Trebuchet MS" w:cs="Times New Roman"/>
        </w:rPr>
        <w:t>энергии, их доли и низшей теплоте сгорания представлена в таблице 10.4.1</w:t>
      </w:r>
      <w:r w:rsidR="00D307D3" w:rsidRPr="00D4639E">
        <w:rPr>
          <w:rFonts w:ascii="Trebuchet MS" w:hAnsi="Trebuchet MS" w:cs="Times New Roman"/>
        </w:rPr>
        <w:t>.</w:t>
      </w:r>
    </w:p>
    <w:bookmarkEnd w:id="415"/>
    <w:p w14:paraId="2FF7D875" w14:textId="37444307" w:rsidR="00EB5CBE" w:rsidRPr="00150ED1" w:rsidRDefault="009C033B" w:rsidP="009C033B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D4639E">
        <w:rPr>
          <w:rFonts w:ascii="Trebuchet MS" w:hAnsi="Trebuchet MS" w:cs="Times New Roman"/>
          <w:b/>
        </w:rPr>
        <w:t>Таблица 10.</w:t>
      </w:r>
      <w:r w:rsidR="009A7D01" w:rsidRPr="00D4639E">
        <w:rPr>
          <w:rFonts w:ascii="Trebuchet MS" w:hAnsi="Trebuchet MS" w:cs="Times New Roman"/>
          <w:b/>
        </w:rPr>
        <w:t>4</w:t>
      </w:r>
      <w:r w:rsidRPr="00D4639E">
        <w:rPr>
          <w:rFonts w:ascii="Trebuchet MS" w:hAnsi="Trebuchet MS" w:cs="Times New Roman"/>
          <w:b/>
        </w:rPr>
        <w:t>.</w:t>
      </w:r>
      <w:r w:rsidR="009A7D01" w:rsidRPr="00D4639E">
        <w:rPr>
          <w:rFonts w:ascii="Trebuchet MS" w:hAnsi="Trebuchet MS" w:cs="Times New Roman"/>
          <w:b/>
        </w:rPr>
        <w:t>1</w:t>
      </w:r>
      <w:r w:rsidRPr="00D4639E">
        <w:rPr>
          <w:rFonts w:ascii="Trebuchet MS" w:hAnsi="Trebuchet MS" w:cs="Times New Roman"/>
          <w:b/>
        </w:rPr>
        <w:t xml:space="preserve"> – Установленный топливный режим котельных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0"/>
        <w:gridCol w:w="3168"/>
        <w:gridCol w:w="1338"/>
        <w:gridCol w:w="1555"/>
        <w:gridCol w:w="1546"/>
        <w:gridCol w:w="1554"/>
      </w:tblGrid>
      <w:tr w:rsidR="000343FE" w:rsidRPr="000343FE" w14:paraId="450FC7D3" w14:textId="77777777" w:rsidTr="009F139B">
        <w:trPr>
          <w:trHeight w:val="20"/>
          <w:tblHeader/>
        </w:trPr>
        <w:tc>
          <w:tcPr>
            <w:tcW w:w="379" w:type="pct"/>
            <w:shd w:val="clear" w:color="000000" w:fill="CCFF99"/>
            <w:vAlign w:val="center"/>
            <w:hideMark/>
          </w:tcPr>
          <w:bookmarkEnd w:id="416"/>
          <w:p w14:paraId="51222B4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1598" w:type="pct"/>
            <w:shd w:val="clear" w:color="000000" w:fill="CCFF99"/>
            <w:vAlign w:val="center"/>
            <w:hideMark/>
          </w:tcPr>
          <w:p w14:paraId="26E24BB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котельной</w:t>
            </w:r>
          </w:p>
        </w:tc>
        <w:tc>
          <w:tcPr>
            <w:tcW w:w="675" w:type="pct"/>
            <w:shd w:val="clear" w:color="000000" w:fill="CCFF99"/>
            <w:vAlign w:val="center"/>
            <w:hideMark/>
          </w:tcPr>
          <w:p w14:paraId="52802D1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топлива</w:t>
            </w:r>
          </w:p>
        </w:tc>
        <w:tc>
          <w:tcPr>
            <w:tcW w:w="784" w:type="pct"/>
            <w:shd w:val="clear" w:color="000000" w:fill="CCFF99"/>
            <w:vAlign w:val="center"/>
            <w:hideMark/>
          </w:tcPr>
          <w:p w14:paraId="1A4E6AE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Средняя теплотворная способность топлива, ккал/кг</w:t>
            </w:r>
          </w:p>
        </w:tc>
        <w:tc>
          <w:tcPr>
            <w:tcW w:w="780" w:type="pct"/>
            <w:shd w:val="clear" w:color="000000" w:fill="CCFF99"/>
            <w:vAlign w:val="center"/>
            <w:hideMark/>
          </w:tcPr>
          <w:p w14:paraId="4D67E57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Расход условного топлива, т.у.т. </w:t>
            </w:r>
          </w:p>
        </w:tc>
        <w:tc>
          <w:tcPr>
            <w:tcW w:w="783" w:type="pct"/>
            <w:shd w:val="clear" w:color="000000" w:fill="CCFF99"/>
            <w:vAlign w:val="center"/>
            <w:hideMark/>
          </w:tcPr>
          <w:p w14:paraId="25DA5C3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Доля потребления в течение года, %</w:t>
            </w:r>
          </w:p>
        </w:tc>
      </w:tr>
      <w:tr w:rsidR="000343FE" w:rsidRPr="000343FE" w14:paraId="6CB04715" w14:textId="77777777" w:rsidTr="000343FE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0971C571" w14:textId="68690FE0" w:rsidR="000343FE" w:rsidRPr="000343FE" w:rsidRDefault="0032455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0343FE" w:rsidRPr="000343FE" w14:paraId="562CA051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1A3D1F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98" w:type="pct"/>
            <w:vAlign w:val="center"/>
            <w:hideMark/>
          </w:tcPr>
          <w:p w14:paraId="44BAA268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675" w:type="pct"/>
            <w:vAlign w:val="center"/>
            <w:hideMark/>
          </w:tcPr>
          <w:p w14:paraId="46F55A0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D8BAE1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02A353C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83" w:type="pct"/>
            <w:vAlign w:val="center"/>
            <w:hideMark/>
          </w:tcPr>
          <w:p w14:paraId="4ED1801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36C7143B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90F34B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98" w:type="pct"/>
            <w:vAlign w:val="center"/>
            <w:hideMark/>
          </w:tcPr>
          <w:p w14:paraId="276642E6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675" w:type="pct"/>
            <w:vAlign w:val="center"/>
            <w:hideMark/>
          </w:tcPr>
          <w:p w14:paraId="1921330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29AFFD6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F98E1B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83" w:type="pct"/>
            <w:vAlign w:val="center"/>
            <w:hideMark/>
          </w:tcPr>
          <w:p w14:paraId="0717CAA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4A1D6BD6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E5FFCE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98" w:type="pct"/>
            <w:vAlign w:val="center"/>
            <w:hideMark/>
          </w:tcPr>
          <w:p w14:paraId="137682EA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675" w:type="pct"/>
            <w:vAlign w:val="center"/>
            <w:hideMark/>
          </w:tcPr>
          <w:p w14:paraId="4488FFAF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56C5AAA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7830867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783" w:type="pct"/>
            <w:vAlign w:val="center"/>
            <w:hideMark/>
          </w:tcPr>
          <w:p w14:paraId="78A4174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2568E481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65BECC6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8" w:type="pct"/>
            <w:vAlign w:val="center"/>
            <w:hideMark/>
          </w:tcPr>
          <w:p w14:paraId="63B384B2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675" w:type="pct"/>
            <w:vAlign w:val="center"/>
            <w:hideMark/>
          </w:tcPr>
          <w:p w14:paraId="78F68A3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25221D6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8CDD63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783" w:type="pct"/>
            <w:vAlign w:val="center"/>
            <w:hideMark/>
          </w:tcPr>
          <w:p w14:paraId="7B9F32B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1B11FFC7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412FCD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98" w:type="pct"/>
            <w:vAlign w:val="center"/>
            <w:hideMark/>
          </w:tcPr>
          <w:p w14:paraId="277B4F27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675" w:type="pct"/>
            <w:vAlign w:val="center"/>
            <w:hideMark/>
          </w:tcPr>
          <w:p w14:paraId="40984CB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2DC4794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56E50D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783" w:type="pct"/>
            <w:vAlign w:val="center"/>
            <w:hideMark/>
          </w:tcPr>
          <w:p w14:paraId="542142F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1F61C408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1C8E422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98" w:type="pct"/>
            <w:vAlign w:val="center"/>
            <w:hideMark/>
          </w:tcPr>
          <w:p w14:paraId="188D5366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675" w:type="pct"/>
            <w:vAlign w:val="center"/>
            <w:hideMark/>
          </w:tcPr>
          <w:p w14:paraId="00C5397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293B243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5CE80C9E" w14:textId="78A0711A" w:rsidR="000343FE" w:rsidRPr="000343FE" w:rsidRDefault="002E064D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783" w:type="pct"/>
            <w:vAlign w:val="center"/>
            <w:hideMark/>
          </w:tcPr>
          <w:p w14:paraId="4D39042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1AC68066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4AA3BA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98" w:type="pct"/>
            <w:vAlign w:val="center"/>
            <w:hideMark/>
          </w:tcPr>
          <w:p w14:paraId="11BF39DB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675" w:type="pct"/>
            <w:vAlign w:val="center"/>
            <w:hideMark/>
          </w:tcPr>
          <w:p w14:paraId="701B454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13D698A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0C06CE8B" w14:textId="110E6EDB" w:rsidR="000343FE" w:rsidRPr="000343FE" w:rsidRDefault="002E064D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83" w:type="pct"/>
            <w:vAlign w:val="center"/>
            <w:hideMark/>
          </w:tcPr>
          <w:p w14:paraId="7C2E643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5A451744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C387F6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98" w:type="pct"/>
            <w:vAlign w:val="center"/>
            <w:hideMark/>
          </w:tcPr>
          <w:p w14:paraId="2E7B7A2A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675" w:type="pct"/>
            <w:vAlign w:val="center"/>
            <w:hideMark/>
          </w:tcPr>
          <w:p w14:paraId="520A738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75FDD1F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256CA9C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783" w:type="pct"/>
            <w:vAlign w:val="center"/>
            <w:hideMark/>
          </w:tcPr>
          <w:p w14:paraId="54B90D6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71E35732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279A718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98" w:type="pct"/>
            <w:vAlign w:val="center"/>
            <w:hideMark/>
          </w:tcPr>
          <w:p w14:paraId="6B024279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675" w:type="pct"/>
            <w:vAlign w:val="center"/>
            <w:hideMark/>
          </w:tcPr>
          <w:p w14:paraId="50BD1484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00C8EFD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37A59D1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83" w:type="pct"/>
            <w:vAlign w:val="center"/>
            <w:hideMark/>
          </w:tcPr>
          <w:p w14:paraId="6788459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60BCB20B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39951E1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98" w:type="pct"/>
            <w:vAlign w:val="center"/>
            <w:hideMark/>
          </w:tcPr>
          <w:p w14:paraId="28B014D3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675" w:type="pct"/>
            <w:vAlign w:val="center"/>
            <w:hideMark/>
          </w:tcPr>
          <w:p w14:paraId="061BAC8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6EB6BAF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7330771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1 489</w:t>
            </w:r>
          </w:p>
        </w:tc>
        <w:tc>
          <w:tcPr>
            <w:tcW w:w="783" w:type="pct"/>
            <w:vAlign w:val="center"/>
            <w:hideMark/>
          </w:tcPr>
          <w:p w14:paraId="25559EE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7F044FE7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2073274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98" w:type="pct"/>
            <w:vAlign w:val="center"/>
            <w:hideMark/>
          </w:tcPr>
          <w:p w14:paraId="2927598B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675" w:type="pct"/>
            <w:vAlign w:val="center"/>
            <w:hideMark/>
          </w:tcPr>
          <w:p w14:paraId="65A2F552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7AA441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1A034FD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783" w:type="pct"/>
            <w:vAlign w:val="center"/>
            <w:hideMark/>
          </w:tcPr>
          <w:p w14:paraId="0C1AE65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216D6D5C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637A541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1598" w:type="pct"/>
            <w:vAlign w:val="center"/>
            <w:hideMark/>
          </w:tcPr>
          <w:p w14:paraId="66F9DED5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675" w:type="pct"/>
            <w:vAlign w:val="center"/>
            <w:hideMark/>
          </w:tcPr>
          <w:p w14:paraId="1AE68CB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19B0FB3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35A1F8F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783" w:type="pct"/>
            <w:vAlign w:val="center"/>
            <w:hideMark/>
          </w:tcPr>
          <w:p w14:paraId="21D91E5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19DAB744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7E092B0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98" w:type="pct"/>
            <w:vAlign w:val="center"/>
            <w:hideMark/>
          </w:tcPr>
          <w:p w14:paraId="40C485C2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675" w:type="pct"/>
            <w:vAlign w:val="center"/>
            <w:hideMark/>
          </w:tcPr>
          <w:p w14:paraId="4E4C31A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5C18B24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3A7BF78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783" w:type="pct"/>
            <w:vAlign w:val="center"/>
            <w:hideMark/>
          </w:tcPr>
          <w:p w14:paraId="40D3D68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0D25ECF0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76B56F9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98" w:type="pct"/>
            <w:vAlign w:val="center"/>
            <w:hideMark/>
          </w:tcPr>
          <w:p w14:paraId="2986BD10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675" w:type="pct"/>
            <w:vAlign w:val="center"/>
            <w:hideMark/>
          </w:tcPr>
          <w:p w14:paraId="310FD41F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474983C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A512CF3" w14:textId="2E0103A7" w:rsidR="000343FE" w:rsidRPr="000343FE" w:rsidRDefault="00A06D19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783" w:type="pct"/>
            <w:vAlign w:val="center"/>
            <w:hideMark/>
          </w:tcPr>
          <w:p w14:paraId="4736674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23FE0DCF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2FF5F4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98" w:type="pct"/>
            <w:vAlign w:val="center"/>
            <w:hideMark/>
          </w:tcPr>
          <w:p w14:paraId="19F5C63C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675" w:type="pct"/>
            <w:vAlign w:val="center"/>
            <w:hideMark/>
          </w:tcPr>
          <w:p w14:paraId="04C2B72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газ</w:t>
            </w:r>
          </w:p>
        </w:tc>
        <w:tc>
          <w:tcPr>
            <w:tcW w:w="784" w:type="pct"/>
            <w:vAlign w:val="center"/>
            <w:hideMark/>
          </w:tcPr>
          <w:p w14:paraId="3CFA1FDA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7 950</w:t>
            </w:r>
          </w:p>
        </w:tc>
        <w:tc>
          <w:tcPr>
            <w:tcW w:w="780" w:type="pct"/>
            <w:vAlign w:val="center"/>
            <w:hideMark/>
          </w:tcPr>
          <w:p w14:paraId="62A4B440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83" w:type="pct"/>
            <w:vAlign w:val="center"/>
            <w:hideMark/>
          </w:tcPr>
          <w:p w14:paraId="63A3F51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7D1923A1" w14:textId="77777777" w:rsidTr="000343FE">
        <w:trPr>
          <w:trHeight w:val="20"/>
        </w:trPr>
        <w:tc>
          <w:tcPr>
            <w:tcW w:w="5000" w:type="pct"/>
            <w:gridSpan w:val="6"/>
            <w:shd w:val="clear" w:color="000000" w:fill="FFFF99"/>
            <w:vAlign w:val="center"/>
            <w:hideMark/>
          </w:tcPr>
          <w:p w14:paraId="6464763E" w14:textId="71CBE22C" w:rsidR="000343FE" w:rsidRPr="000343FE" w:rsidRDefault="0032455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0343FE" w:rsidRPr="000343FE" w14:paraId="283481B5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878C20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98" w:type="pct"/>
            <w:vAlign w:val="center"/>
            <w:hideMark/>
          </w:tcPr>
          <w:p w14:paraId="5BB8B87F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675" w:type="pct"/>
            <w:vAlign w:val="center"/>
            <w:hideMark/>
          </w:tcPr>
          <w:p w14:paraId="588AC92F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5F55033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5B6A1BF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783" w:type="pct"/>
            <w:vAlign w:val="center"/>
            <w:hideMark/>
          </w:tcPr>
          <w:p w14:paraId="10BFC6A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68B6D735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160C776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98" w:type="pct"/>
            <w:vAlign w:val="center"/>
            <w:hideMark/>
          </w:tcPr>
          <w:p w14:paraId="78D0B103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675" w:type="pct"/>
            <w:vAlign w:val="center"/>
            <w:hideMark/>
          </w:tcPr>
          <w:p w14:paraId="7923B44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69C8EF39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5C8E444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783" w:type="pct"/>
            <w:vAlign w:val="center"/>
            <w:hideMark/>
          </w:tcPr>
          <w:p w14:paraId="58DE718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58845CDB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496AF3C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598" w:type="pct"/>
            <w:vAlign w:val="center"/>
            <w:hideMark/>
          </w:tcPr>
          <w:p w14:paraId="271800BA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675" w:type="pct"/>
            <w:vAlign w:val="center"/>
            <w:hideMark/>
          </w:tcPr>
          <w:p w14:paraId="5EE09FB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6A5BCF2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5F27C4D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783" w:type="pct"/>
            <w:vAlign w:val="center"/>
            <w:hideMark/>
          </w:tcPr>
          <w:p w14:paraId="13B66D1B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2C4626B4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68EB124D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98" w:type="pct"/>
            <w:vAlign w:val="center"/>
            <w:hideMark/>
          </w:tcPr>
          <w:p w14:paraId="1D29FE86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675" w:type="pct"/>
            <w:vAlign w:val="center"/>
            <w:hideMark/>
          </w:tcPr>
          <w:p w14:paraId="6F161964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3DD912CE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BB33DE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783" w:type="pct"/>
            <w:vAlign w:val="center"/>
            <w:hideMark/>
          </w:tcPr>
          <w:p w14:paraId="3659C0C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01787CBA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1A47A40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98" w:type="pct"/>
            <w:vAlign w:val="center"/>
            <w:hideMark/>
          </w:tcPr>
          <w:p w14:paraId="496B8152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675" w:type="pct"/>
            <w:vAlign w:val="center"/>
            <w:hideMark/>
          </w:tcPr>
          <w:p w14:paraId="3C4D0127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71321141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28CCCD85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783" w:type="pct"/>
            <w:vAlign w:val="center"/>
            <w:hideMark/>
          </w:tcPr>
          <w:p w14:paraId="53F5382A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0343FE" w:rsidRPr="000343FE" w14:paraId="16E4588A" w14:textId="77777777" w:rsidTr="009F139B">
        <w:trPr>
          <w:trHeight w:val="20"/>
        </w:trPr>
        <w:tc>
          <w:tcPr>
            <w:tcW w:w="379" w:type="pct"/>
            <w:vAlign w:val="center"/>
            <w:hideMark/>
          </w:tcPr>
          <w:p w14:paraId="06559A6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98" w:type="pct"/>
            <w:vAlign w:val="center"/>
            <w:hideMark/>
          </w:tcPr>
          <w:p w14:paraId="1D11290E" w14:textId="77777777" w:rsidR="000343FE" w:rsidRPr="000343FE" w:rsidRDefault="000343FE" w:rsidP="000343F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675" w:type="pct"/>
            <w:vAlign w:val="center"/>
            <w:hideMark/>
          </w:tcPr>
          <w:p w14:paraId="3660AF93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дрова</w:t>
            </w:r>
          </w:p>
        </w:tc>
        <w:tc>
          <w:tcPr>
            <w:tcW w:w="784" w:type="pct"/>
            <w:vAlign w:val="center"/>
            <w:hideMark/>
          </w:tcPr>
          <w:p w14:paraId="363C5868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1 862</w:t>
            </w:r>
          </w:p>
        </w:tc>
        <w:tc>
          <w:tcPr>
            <w:tcW w:w="780" w:type="pct"/>
            <w:vAlign w:val="center"/>
            <w:hideMark/>
          </w:tcPr>
          <w:p w14:paraId="44186034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783" w:type="pct"/>
            <w:vAlign w:val="center"/>
            <w:hideMark/>
          </w:tcPr>
          <w:p w14:paraId="762F7D3C" w14:textId="77777777" w:rsidR="000343FE" w:rsidRPr="000343FE" w:rsidRDefault="000343FE" w:rsidP="00034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343FE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14:paraId="10E0B26B" w14:textId="77777777" w:rsidR="007A79BF" w:rsidRPr="007A79BF" w:rsidRDefault="007A79BF" w:rsidP="008E2DFE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sz w:val="24"/>
          <w:szCs w:val="24"/>
        </w:rPr>
      </w:pPr>
    </w:p>
    <w:p w14:paraId="5237C5D0" w14:textId="314AE503" w:rsidR="00D307D3" w:rsidRPr="00096FEC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17" w:name="_Toc34466693"/>
      <w:bookmarkStart w:id="418" w:name="_Toc203488839"/>
      <w:r w:rsidRPr="00096FEC">
        <w:rPr>
          <w:rFonts w:ascii="Trebuchet MS" w:hAnsi="Trebuchet MS"/>
          <w:sz w:val="22"/>
          <w:szCs w:val="22"/>
        </w:rPr>
        <w:t xml:space="preserve">10.5 </w:t>
      </w:r>
      <w:r w:rsidR="00D307D3" w:rsidRPr="00096FEC">
        <w:rPr>
          <w:rFonts w:ascii="Trebuchet MS" w:hAnsi="Trebuchet MS"/>
          <w:sz w:val="22"/>
          <w:szCs w:val="22"/>
        </w:rPr>
        <w:t xml:space="preserve">Преобладающий в </w:t>
      </w:r>
      <w:r w:rsidR="001146D0" w:rsidRPr="00096FEC">
        <w:rPr>
          <w:rFonts w:ascii="Trebuchet MS" w:hAnsi="Trebuchet MS"/>
          <w:sz w:val="22"/>
          <w:szCs w:val="22"/>
        </w:rPr>
        <w:t xml:space="preserve">муниципальном </w:t>
      </w:r>
      <w:r w:rsidR="006B108E" w:rsidRPr="00096FEC">
        <w:rPr>
          <w:rFonts w:ascii="Trebuchet MS" w:hAnsi="Trebuchet MS"/>
          <w:sz w:val="22"/>
          <w:szCs w:val="22"/>
        </w:rPr>
        <w:t>округе</w:t>
      </w:r>
      <w:r w:rsidR="00D307D3" w:rsidRPr="00096FEC">
        <w:rPr>
          <w:rFonts w:ascii="Trebuchet MS" w:hAnsi="Trebuchet MS"/>
          <w:sz w:val="22"/>
          <w:szCs w:val="22"/>
        </w:rPr>
        <w:t xml:space="preserve"> вид топлива, определяемый по совокупности всех систем теплоснабжения, находящихся в соответствующем </w:t>
      </w:r>
      <w:bookmarkEnd w:id="417"/>
      <w:r w:rsidR="006B108E" w:rsidRPr="00096FEC">
        <w:rPr>
          <w:rFonts w:ascii="Trebuchet MS" w:hAnsi="Trebuchet MS"/>
          <w:sz w:val="22"/>
          <w:szCs w:val="22"/>
        </w:rPr>
        <w:t>муниципальном округе</w:t>
      </w:r>
      <w:bookmarkEnd w:id="418"/>
    </w:p>
    <w:p w14:paraId="656E6BEF" w14:textId="77777777" w:rsidR="00D4639E" w:rsidRPr="00D4639E" w:rsidRDefault="00D4639E" w:rsidP="00D4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В Максатихинском муниципальном округе для централизованных источников теплоснабжения на конец 2025 года преобладающим видом топлива будет являться природный газ. Ожидается, что на него будет приходиться 58% объема суммарного топливопотребления.</w:t>
      </w:r>
    </w:p>
    <w:p w14:paraId="382C9DED" w14:textId="582F8FCE" w:rsidR="00D307D3" w:rsidRPr="00096FEC" w:rsidRDefault="00D4639E" w:rsidP="00D4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D4639E">
        <w:rPr>
          <w:rFonts w:ascii="Trebuchet MS" w:hAnsi="Trebuchet MS" w:cs="Times New Roman"/>
        </w:rPr>
        <w:t>На расчетный период действия «Схемы теплоснабжения» ожидается, что в результате реализации мероприятий по строительству газовых котельных взаимен существующих на территории населенных пунктов, планируемых к газификации (п. Ривицкий, д. Фабрика), потребление природного газа отопительными источниками тепловой энергии увеличится до 86% от суммарного топливопотребления.</w:t>
      </w:r>
    </w:p>
    <w:p w14:paraId="6942C317" w14:textId="77777777" w:rsidR="00150ED1" w:rsidRPr="008E2DFE" w:rsidRDefault="00150ED1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  <w:highlight w:val="green"/>
        </w:rPr>
      </w:pPr>
    </w:p>
    <w:p w14:paraId="57A07570" w14:textId="3FA5BA50" w:rsidR="00D307D3" w:rsidRPr="00096FEC" w:rsidRDefault="00FB1C2E" w:rsidP="00FB1C2E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19" w:name="_Toc34466694"/>
      <w:bookmarkStart w:id="420" w:name="_Toc203488840"/>
      <w:r w:rsidRPr="00096FEC">
        <w:rPr>
          <w:rFonts w:ascii="Trebuchet MS" w:hAnsi="Trebuchet MS"/>
          <w:sz w:val="22"/>
          <w:szCs w:val="22"/>
        </w:rPr>
        <w:t xml:space="preserve">10.6 </w:t>
      </w:r>
      <w:r w:rsidR="00D307D3" w:rsidRPr="00096FEC">
        <w:rPr>
          <w:rFonts w:ascii="Trebuchet MS" w:hAnsi="Trebuchet MS"/>
          <w:sz w:val="22"/>
          <w:szCs w:val="22"/>
        </w:rPr>
        <w:t xml:space="preserve">Приоритетное направление развития топливного баланса </w:t>
      </w:r>
      <w:r w:rsidR="001146D0" w:rsidRPr="00096FEC">
        <w:rPr>
          <w:rFonts w:ascii="Trebuchet MS" w:hAnsi="Trebuchet MS"/>
          <w:sz w:val="22"/>
          <w:szCs w:val="22"/>
        </w:rPr>
        <w:t xml:space="preserve">муниципального </w:t>
      </w:r>
      <w:bookmarkEnd w:id="419"/>
      <w:r w:rsidR="007E4576" w:rsidRPr="00096FEC">
        <w:rPr>
          <w:rFonts w:ascii="Trebuchet MS" w:hAnsi="Trebuchet MS"/>
          <w:sz w:val="22"/>
          <w:szCs w:val="22"/>
        </w:rPr>
        <w:t>округа</w:t>
      </w:r>
      <w:bookmarkEnd w:id="420"/>
    </w:p>
    <w:p w14:paraId="3FF363C3" w14:textId="5565F5E2" w:rsidR="00D4639E" w:rsidRDefault="00D307D3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21" w:name="_Hlk70180893"/>
      <w:r w:rsidRPr="00096FEC">
        <w:rPr>
          <w:rFonts w:ascii="Trebuchet MS" w:hAnsi="Trebuchet MS" w:cs="Times New Roman"/>
        </w:rPr>
        <w:t xml:space="preserve">Приоритетным направлением развития топливного баланса является </w:t>
      </w:r>
      <w:r w:rsidR="00D4639E">
        <w:rPr>
          <w:rFonts w:ascii="Trebuchet MS" w:hAnsi="Trebuchet MS" w:cs="Times New Roman"/>
        </w:rPr>
        <w:t>газификация территорий Максатихинского</w:t>
      </w:r>
      <w:r w:rsidR="00D4639E" w:rsidRPr="00096FEC">
        <w:rPr>
          <w:rFonts w:ascii="Trebuchet MS" w:hAnsi="Trebuchet MS" w:cs="Times New Roman"/>
        </w:rPr>
        <w:t xml:space="preserve"> муниципального округа</w:t>
      </w:r>
      <w:r w:rsidR="00D4639E">
        <w:rPr>
          <w:rFonts w:ascii="Trebuchet MS" w:hAnsi="Trebuchet MS" w:cs="Times New Roman"/>
        </w:rPr>
        <w:t xml:space="preserve">. В соответствии </w:t>
      </w:r>
      <w:bookmarkStart w:id="422" w:name="_Hlk203493840"/>
      <w:r w:rsidR="00D4639E">
        <w:rPr>
          <w:rFonts w:ascii="Trebuchet MS" w:hAnsi="Trebuchet MS" w:cs="Times New Roman"/>
        </w:rPr>
        <w:t xml:space="preserve">с региональной программой </w:t>
      </w:r>
      <w:r w:rsidR="00D22B35">
        <w:rPr>
          <w:rFonts w:ascii="Trebuchet MS" w:hAnsi="Trebuchet MS" w:cs="Times New Roman"/>
        </w:rPr>
        <w:t>«Г</w:t>
      </w:r>
      <w:r w:rsidR="00D4639E">
        <w:rPr>
          <w:rFonts w:ascii="Trebuchet MS" w:hAnsi="Trebuchet MS" w:cs="Times New Roman"/>
        </w:rPr>
        <w:t>азификации жилищно-коммунального хозяйства, промышленных и иных организаций в Тверской области на 2025-2034 годы», предусматривается строительство следующих объектов газоснабжения:</w:t>
      </w:r>
    </w:p>
    <w:bookmarkEnd w:id="422"/>
    <w:p w14:paraId="766AE5FB" w14:textId="5777D48F" w:rsidR="00D4639E" w:rsidRDefault="00D4639E" w:rsidP="00D4639E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Максатиха</w:t>
      </w:r>
      <w:r w:rsidR="008A2FB5"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- п.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Ривицкий Максатихинского муниципального округа</w:t>
      </w:r>
      <w:r>
        <w:rPr>
          <w:rFonts w:ascii="Trebuchet MS" w:hAnsi="Trebuchet MS" w:cs="Times New Roman"/>
        </w:rPr>
        <w:t>;</w:t>
      </w:r>
    </w:p>
    <w:p w14:paraId="7B632B05" w14:textId="71E8392B" w:rsidR="00D4639E" w:rsidRDefault="00D4639E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п. Труженик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39897FB6" w14:textId="6D880CE9" w:rsidR="00D4639E" w:rsidRDefault="00D4639E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до д.</w:t>
      </w:r>
      <w:r>
        <w:rPr>
          <w:rFonts w:ascii="Trebuchet MS" w:hAnsi="Trebuchet MS" w:cs="Times New Roman"/>
        </w:rPr>
        <w:t xml:space="preserve"> </w:t>
      </w:r>
      <w:r w:rsidRPr="00D4639E">
        <w:rPr>
          <w:rFonts w:ascii="Trebuchet MS" w:hAnsi="Trebuchet MS" w:cs="Times New Roman"/>
        </w:rPr>
        <w:t>Фабрика Максатихинского муниципального округа Тверской област</w:t>
      </w:r>
      <w:r>
        <w:rPr>
          <w:rFonts w:ascii="Trebuchet MS" w:hAnsi="Trebuchet MS" w:cs="Times New Roman"/>
        </w:rPr>
        <w:t>и;</w:t>
      </w:r>
    </w:p>
    <w:p w14:paraId="104E209E" w14:textId="1764499F" w:rsidR="00D4639E" w:rsidRDefault="00D4639E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г</w:t>
      </w:r>
      <w:r w:rsidRPr="00D4639E">
        <w:rPr>
          <w:rFonts w:ascii="Trebuchet MS" w:hAnsi="Trebuchet MS" w:cs="Times New Roman"/>
        </w:rPr>
        <w:t>азопровод межпоселковый хутор Заречье Максатихинского муниципального округа Тверской области</w:t>
      </w:r>
      <w:r>
        <w:rPr>
          <w:rFonts w:ascii="Trebuchet MS" w:hAnsi="Trebuchet MS" w:cs="Times New Roman"/>
        </w:rPr>
        <w:t>;</w:t>
      </w:r>
    </w:p>
    <w:p w14:paraId="44F2B035" w14:textId="389D6E43" w:rsidR="00D4639E" w:rsidRDefault="00D4639E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- р</w:t>
      </w:r>
      <w:r w:rsidRPr="00D4639E">
        <w:rPr>
          <w:rFonts w:ascii="Trebuchet MS" w:hAnsi="Trebuchet MS" w:cs="Times New Roman"/>
        </w:rPr>
        <w:t>аспределительны</w:t>
      </w:r>
      <w:r w:rsidR="009A7AFE">
        <w:rPr>
          <w:rFonts w:ascii="Trebuchet MS" w:hAnsi="Trebuchet MS" w:cs="Times New Roman"/>
        </w:rPr>
        <w:t>е</w:t>
      </w:r>
      <w:r w:rsidRPr="00D4639E">
        <w:rPr>
          <w:rFonts w:ascii="Trebuchet MS" w:hAnsi="Trebuchet MS" w:cs="Times New Roman"/>
        </w:rPr>
        <w:t xml:space="preserve"> газопровод</w:t>
      </w:r>
      <w:r w:rsidR="009A7AFE">
        <w:rPr>
          <w:rFonts w:ascii="Trebuchet MS" w:hAnsi="Trebuchet MS" w:cs="Times New Roman"/>
        </w:rPr>
        <w:t>ы</w:t>
      </w:r>
      <w:r w:rsidRPr="00D4639E">
        <w:rPr>
          <w:rFonts w:ascii="Trebuchet MS" w:hAnsi="Trebuchet MS" w:cs="Times New Roman"/>
        </w:rPr>
        <w:t xml:space="preserve"> по</w:t>
      </w:r>
      <w:r w:rsidR="009A7AFE">
        <w:rPr>
          <w:rFonts w:ascii="Trebuchet MS" w:hAnsi="Trebuchet MS" w:cs="Times New Roman"/>
        </w:rPr>
        <w:t xml:space="preserve"> </w:t>
      </w:r>
      <w:r w:rsidR="009A7AFE" w:rsidRPr="009A7AFE">
        <w:rPr>
          <w:rFonts w:ascii="Trebuchet MS" w:hAnsi="Trebuchet MS" w:cs="Times New Roman"/>
        </w:rPr>
        <w:t>п.</w:t>
      </w:r>
      <w:r w:rsidR="009A7AFE">
        <w:rPr>
          <w:rFonts w:ascii="Trebuchet MS" w:hAnsi="Trebuchet MS" w:cs="Times New Roman"/>
        </w:rPr>
        <w:t xml:space="preserve"> </w:t>
      </w:r>
      <w:r w:rsidR="009A7AFE" w:rsidRPr="009A7AFE">
        <w:rPr>
          <w:rFonts w:ascii="Trebuchet MS" w:hAnsi="Trebuchet MS" w:cs="Times New Roman"/>
        </w:rPr>
        <w:t>Ривицкий</w:t>
      </w:r>
      <w:r w:rsidR="009A7AFE">
        <w:rPr>
          <w:rFonts w:ascii="Trebuchet MS" w:hAnsi="Trebuchet MS" w:cs="Times New Roman"/>
        </w:rPr>
        <w:t xml:space="preserve">, </w:t>
      </w:r>
      <w:r>
        <w:rPr>
          <w:rFonts w:ascii="Trebuchet MS" w:hAnsi="Trebuchet MS" w:cs="Times New Roman"/>
        </w:rPr>
        <w:t>д</w:t>
      </w:r>
      <w:r w:rsidRPr="00D4639E">
        <w:rPr>
          <w:rFonts w:ascii="Trebuchet MS" w:hAnsi="Trebuchet MS" w:cs="Times New Roman"/>
        </w:rPr>
        <w:t>. Ривица</w:t>
      </w:r>
      <w:r w:rsidR="009A7AFE">
        <w:rPr>
          <w:rFonts w:ascii="Trebuchet MS" w:hAnsi="Trebuchet MS" w:cs="Times New Roman"/>
        </w:rPr>
        <w:t xml:space="preserve">, </w:t>
      </w:r>
      <w:r w:rsidR="009A7AFE" w:rsidRPr="009A7AFE">
        <w:rPr>
          <w:rFonts w:ascii="Trebuchet MS" w:hAnsi="Trebuchet MS" w:cs="Times New Roman"/>
        </w:rPr>
        <w:t>п. Труженик</w:t>
      </w:r>
      <w:r w:rsidR="009A7AFE">
        <w:rPr>
          <w:rFonts w:ascii="Trebuchet MS" w:hAnsi="Trebuchet MS" w:cs="Times New Roman"/>
        </w:rPr>
        <w:t xml:space="preserve">, </w:t>
      </w:r>
      <w:r w:rsidR="009A7AFE" w:rsidRPr="009A7AFE">
        <w:rPr>
          <w:rFonts w:ascii="Trebuchet MS" w:hAnsi="Trebuchet MS" w:cs="Times New Roman"/>
        </w:rPr>
        <w:t>д. Фабрика</w:t>
      </w:r>
      <w:r w:rsidR="009A7AFE">
        <w:rPr>
          <w:rFonts w:ascii="Trebuchet MS" w:hAnsi="Trebuchet MS" w:cs="Times New Roman"/>
        </w:rPr>
        <w:t>,</w:t>
      </w:r>
      <w:r w:rsidR="009A7AFE" w:rsidRPr="009A7AFE">
        <w:t xml:space="preserve"> </w:t>
      </w:r>
      <w:r w:rsidR="009A7AFE" w:rsidRPr="009A7AFE">
        <w:rPr>
          <w:rFonts w:ascii="Trebuchet MS" w:hAnsi="Trebuchet MS" w:cs="Times New Roman"/>
        </w:rPr>
        <w:t xml:space="preserve">хутор Заречье </w:t>
      </w:r>
      <w:r w:rsidRPr="00D4639E">
        <w:rPr>
          <w:rFonts w:ascii="Trebuchet MS" w:hAnsi="Trebuchet MS" w:cs="Times New Roman"/>
        </w:rPr>
        <w:t>Максатихинского муниципального округа Тверской области</w:t>
      </w:r>
      <w:r>
        <w:rPr>
          <w:rFonts w:ascii="Trebuchet MS" w:hAnsi="Trebuchet MS" w:cs="Times New Roman"/>
        </w:rPr>
        <w:t>.</w:t>
      </w:r>
    </w:p>
    <w:bookmarkEnd w:id="421"/>
    <w:p w14:paraId="41C61C1C" w14:textId="3A70419D" w:rsidR="00D307D3" w:rsidRPr="00150ED1" w:rsidRDefault="00D307D3" w:rsidP="001146D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8313084" w14:textId="77777777" w:rsidR="00D307D3" w:rsidRPr="006333D1" w:rsidRDefault="00D307D3" w:rsidP="00D307D3">
      <w:pPr>
        <w:tabs>
          <w:tab w:val="left" w:pos="1569"/>
        </w:tabs>
        <w:rPr>
          <w:rFonts w:ascii="Trebuchet MS" w:eastAsia="Times New Roman" w:hAnsi="Trebuchet MS" w:cs="Times New Roman"/>
          <w:sz w:val="24"/>
          <w:szCs w:val="24"/>
          <w:lang w:eastAsia="ru-RU"/>
        </w:rPr>
        <w:sectPr w:rsidR="00D307D3" w:rsidRPr="006333D1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421F29B2" w14:textId="77777777" w:rsidR="00A020AA" w:rsidRPr="00E467D8" w:rsidRDefault="00A020AA" w:rsidP="007A2A79">
      <w:pPr>
        <w:keepNext/>
        <w:spacing w:after="0" w:line="360" w:lineRule="auto"/>
        <w:ind w:hanging="6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423" w:name="_Toc203488841"/>
      <w:bookmarkStart w:id="424" w:name="_Toc358669595"/>
      <w:r w:rsidRPr="00E467D8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 xml:space="preserve">Глава </w:t>
      </w:r>
      <w:r w:rsidR="001255F5" w:rsidRPr="00E467D8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11</w:t>
      </w:r>
      <w:r w:rsidRPr="00E467D8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. Оценка надежности теплоснабжения</w:t>
      </w:r>
      <w:bookmarkEnd w:id="423"/>
    </w:p>
    <w:p w14:paraId="408F612A" w14:textId="082B4889" w:rsidR="00A020AA" w:rsidRPr="006450F9" w:rsidRDefault="001255F5" w:rsidP="007D4B27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0" w:line="276" w:lineRule="auto"/>
        <w:jc w:val="both"/>
        <w:textAlignment w:val="baseline"/>
        <w:outlineLvl w:val="1"/>
        <w:rPr>
          <w:rFonts w:ascii="Trebuchet MS" w:eastAsia="Times New Roman" w:hAnsi="Trebuchet MS" w:cs="Times New Roman"/>
          <w:b/>
          <w:lang w:eastAsia="ru-RU"/>
        </w:rPr>
      </w:pPr>
      <w:bookmarkStart w:id="425" w:name="_Toc203488842"/>
      <w:r w:rsidRPr="006450F9">
        <w:rPr>
          <w:rFonts w:ascii="Trebuchet MS" w:eastAsia="Times New Roman" w:hAnsi="Trebuchet MS" w:cs="Times New Roman"/>
          <w:b/>
          <w:lang w:eastAsia="ru-RU"/>
        </w:rPr>
        <w:t>11</w:t>
      </w:r>
      <w:r w:rsidR="00A716AA" w:rsidRPr="006450F9">
        <w:rPr>
          <w:rFonts w:ascii="Trebuchet MS" w:eastAsia="Times New Roman" w:hAnsi="Trebuchet MS" w:cs="Times New Roman"/>
          <w:b/>
          <w:lang w:eastAsia="ru-RU"/>
        </w:rPr>
        <w:t>.1</w:t>
      </w:r>
      <w:r w:rsidR="00384FE6">
        <w:rPr>
          <w:rFonts w:ascii="Trebuchet MS" w:eastAsia="Times New Roman" w:hAnsi="Trebuchet MS" w:cs="Times New Roman"/>
          <w:b/>
          <w:lang w:eastAsia="ru-RU"/>
        </w:rPr>
        <w:t xml:space="preserve"> </w:t>
      </w:r>
      <w:r w:rsidR="00B72889" w:rsidRPr="006450F9">
        <w:rPr>
          <w:rFonts w:ascii="Trebuchet MS" w:eastAsia="Times New Roman" w:hAnsi="Trebuchet MS" w:cs="Times New Roman"/>
          <w:b/>
          <w:lang w:eastAsia="ru-RU"/>
        </w:rPr>
        <w:t>Метод и результаты обработки данных по отказам участков тепловых сетей (аварийным ситуациям), средней частоты отказов участков тепловых сетей (аварийных ситуаций) в каждой системе теплоснабжения</w:t>
      </w:r>
      <w:bookmarkEnd w:id="425"/>
    </w:p>
    <w:p w14:paraId="4A8FC4C9" w14:textId="397ECE2C" w:rsidR="009B50C2" w:rsidRDefault="009B50C2" w:rsidP="006450F9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26" w:name="_Hlk165019789"/>
      <w:bookmarkStart w:id="427" w:name="_Toc34466697"/>
      <w:r w:rsidRPr="009B50C2">
        <w:rPr>
          <w:rFonts w:ascii="Trebuchet MS" w:hAnsi="Trebuchet MS" w:cs="Times New Roman"/>
        </w:rPr>
        <w:t>Расчет вероятности безотказной работы тепловых сетей выполнен в соответствии с алгоритмом Приложения 18.2 Методических рекомендаций по разработке схем теплоснабжения</w:t>
      </w:r>
      <w:r w:rsidR="009503C9">
        <w:rPr>
          <w:rFonts w:ascii="Trebuchet MS" w:hAnsi="Trebuchet MS" w:cs="Times New Roman"/>
        </w:rPr>
        <w:t xml:space="preserve"> (утв. приказом</w:t>
      </w:r>
      <w:r w:rsidR="009503C9" w:rsidRPr="009503C9">
        <w:rPr>
          <w:rFonts w:ascii="Trebuchet MS" w:hAnsi="Trebuchet MS" w:cs="Times New Roman"/>
        </w:rPr>
        <w:t xml:space="preserve"> Министерства энергетики РФ от </w:t>
      </w:r>
      <w:r w:rsidR="009503C9">
        <w:rPr>
          <w:rFonts w:ascii="Trebuchet MS" w:hAnsi="Trebuchet MS" w:cs="Times New Roman"/>
        </w:rPr>
        <w:t>05.03.</w:t>
      </w:r>
      <w:r w:rsidR="009503C9" w:rsidRPr="009503C9">
        <w:rPr>
          <w:rFonts w:ascii="Trebuchet MS" w:hAnsi="Trebuchet MS" w:cs="Times New Roman"/>
        </w:rPr>
        <w:t xml:space="preserve">2019 г. </w:t>
      </w:r>
      <w:r w:rsidR="009503C9">
        <w:rPr>
          <w:rFonts w:ascii="Trebuchet MS" w:hAnsi="Trebuchet MS" w:cs="Times New Roman"/>
        </w:rPr>
        <w:t>№</w:t>
      </w:r>
      <w:r w:rsidR="009503C9" w:rsidRPr="009503C9">
        <w:rPr>
          <w:rFonts w:ascii="Trebuchet MS" w:hAnsi="Trebuchet MS" w:cs="Times New Roman"/>
        </w:rPr>
        <w:t>212</w:t>
      </w:r>
      <w:r w:rsidR="009503C9">
        <w:rPr>
          <w:rFonts w:ascii="Trebuchet MS" w:hAnsi="Trebuchet MS" w:cs="Times New Roman"/>
        </w:rPr>
        <w:t>)</w:t>
      </w:r>
      <w:r w:rsidRPr="009B50C2">
        <w:rPr>
          <w:rFonts w:ascii="Trebuchet MS" w:hAnsi="Trebuchet MS" w:cs="Times New Roman"/>
        </w:rPr>
        <w:t>. Интенсивность отказов каждой тепловой сети (без резервирования) принята зависимостью от срока ее эксплуатации.</w:t>
      </w:r>
    </w:p>
    <w:p w14:paraId="7A3A2DFC" w14:textId="77777777" w:rsidR="009B50C2" w:rsidRDefault="009B50C2" w:rsidP="009B50C2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367C24">
        <w:rPr>
          <w:rFonts w:ascii="Trebuchet MS" w:hAnsi="Trebuchet MS" w:cs="Times New Roman"/>
          <w:b/>
        </w:rPr>
        <w:t>Таблица 11.1.1 – Расчетные значения интенсивности и потока отказов участков тепловых сетей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6"/>
        <w:gridCol w:w="3045"/>
        <w:gridCol w:w="2720"/>
      </w:tblGrid>
      <w:tr w:rsidR="009B50C2" w:rsidRPr="00C72846" w14:paraId="47660E2D" w14:textId="77777777" w:rsidTr="00C72846">
        <w:trPr>
          <w:trHeight w:val="20"/>
          <w:tblHeader/>
        </w:trPr>
        <w:tc>
          <w:tcPr>
            <w:tcW w:w="2092" w:type="pct"/>
            <w:shd w:val="clear" w:color="auto" w:fill="CCFF99"/>
            <w:vAlign w:val="center"/>
            <w:hideMark/>
          </w:tcPr>
          <w:p w14:paraId="25030988" w14:textId="77777777" w:rsidR="009B50C2" w:rsidRPr="00C72846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28" w:name="_Hlk162809881"/>
            <w:r w:rsidRPr="00C72846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Наименование системы теплоснабжения</w:t>
            </w:r>
          </w:p>
        </w:tc>
        <w:tc>
          <w:tcPr>
            <w:tcW w:w="1536" w:type="pct"/>
            <w:shd w:val="clear" w:color="auto" w:fill="CCFF99"/>
            <w:vAlign w:val="center"/>
            <w:hideMark/>
          </w:tcPr>
          <w:p w14:paraId="009174B6" w14:textId="77777777" w:rsidR="009B50C2" w:rsidRPr="00C72846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284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Интенсивность отказов системы теплоснабжения, 1/м</w:t>
            </w:r>
          </w:p>
        </w:tc>
        <w:tc>
          <w:tcPr>
            <w:tcW w:w="1372" w:type="pct"/>
            <w:shd w:val="clear" w:color="auto" w:fill="CCFF99"/>
            <w:vAlign w:val="center"/>
            <w:hideMark/>
          </w:tcPr>
          <w:p w14:paraId="67371679" w14:textId="77777777" w:rsidR="009B50C2" w:rsidRPr="00C72846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7284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Поток отказов системы теплоснабжения, 1/(м*ч)</w:t>
            </w:r>
          </w:p>
        </w:tc>
      </w:tr>
      <w:tr w:rsidR="009B50C2" w:rsidRPr="00C72846" w14:paraId="360D9885" w14:textId="77777777" w:rsidTr="00A44CD6">
        <w:trPr>
          <w:trHeight w:val="20"/>
        </w:trPr>
        <w:tc>
          <w:tcPr>
            <w:tcW w:w="5000" w:type="pct"/>
            <w:gridSpan w:val="3"/>
            <w:shd w:val="clear" w:color="auto" w:fill="FFFF99"/>
            <w:noWrap/>
            <w:vAlign w:val="center"/>
          </w:tcPr>
          <w:p w14:paraId="313AC112" w14:textId="01AA775A" w:rsidR="009B50C2" w:rsidRPr="00C72846" w:rsidRDefault="008606B1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606B1" w:rsidRPr="00C72846" w14:paraId="0F7231DC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351715A3" w14:textId="501C7199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536" w:type="pct"/>
            <w:noWrap/>
            <w:vAlign w:val="bottom"/>
          </w:tcPr>
          <w:p w14:paraId="51A5D4DF" w14:textId="3BEC8C8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61E453DD" w14:textId="531E1E3B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4A427D2F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3859976A" w14:textId="7C289C3D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536" w:type="pct"/>
            <w:noWrap/>
            <w:vAlign w:val="bottom"/>
          </w:tcPr>
          <w:p w14:paraId="60128D74" w14:textId="2486E127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42C99413" w14:textId="6578686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4CC4A9EE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19177241" w14:textId="155B9F3E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1536" w:type="pct"/>
            <w:noWrap/>
            <w:vAlign w:val="bottom"/>
          </w:tcPr>
          <w:p w14:paraId="3386F730" w14:textId="574A7CC7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5BC5C287" w14:textId="5FA1C910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2C5C0BCB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E54A927" w14:textId="434429D0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1536" w:type="pct"/>
            <w:noWrap/>
            <w:vAlign w:val="bottom"/>
          </w:tcPr>
          <w:p w14:paraId="70EA1C40" w14:textId="5CAB64CB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604AB058" w14:textId="3646B4DC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120D2B24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3EDA0E64" w14:textId="3EC92A42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1536" w:type="pct"/>
            <w:noWrap/>
            <w:vAlign w:val="bottom"/>
          </w:tcPr>
          <w:p w14:paraId="4E66D5C1" w14:textId="51953217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5A2329F3" w14:textId="63AF71D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119AEA29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FECDA5E" w14:textId="7A876E8A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1536" w:type="pct"/>
            <w:noWrap/>
            <w:vAlign w:val="bottom"/>
          </w:tcPr>
          <w:p w14:paraId="1C8225D0" w14:textId="5CAF7556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47F15D73" w14:textId="5235467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0354E930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A47A731" w14:textId="38C0C879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1536" w:type="pct"/>
            <w:noWrap/>
            <w:vAlign w:val="bottom"/>
          </w:tcPr>
          <w:p w14:paraId="09E5F85E" w14:textId="60DD6ED1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5675E166" w14:textId="29F1201E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58A6E6A0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0975075E" w14:textId="28354BFC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536" w:type="pct"/>
            <w:noWrap/>
            <w:vAlign w:val="bottom"/>
          </w:tcPr>
          <w:p w14:paraId="69A85A04" w14:textId="2269F0B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7A92467B" w14:textId="5544AA2B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3AB14CCB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0D7E988F" w14:textId="5AD9239E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536" w:type="pct"/>
            <w:noWrap/>
            <w:vAlign w:val="bottom"/>
          </w:tcPr>
          <w:p w14:paraId="4CAF4B7D" w14:textId="46411FF8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7BEFD452" w14:textId="4B743998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1286EC43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69C3D376" w14:textId="22CFA64F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536" w:type="pct"/>
            <w:noWrap/>
            <w:vAlign w:val="bottom"/>
          </w:tcPr>
          <w:p w14:paraId="18943B2C" w14:textId="44D2678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09AED0A4" w14:textId="56DA10FD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6A4E4CEC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399EA9F3" w14:textId="1807BA5F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536" w:type="pct"/>
            <w:noWrap/>
            <w:vAlign w:val="bottom"/>
          </w:tcPr>
          <w:p w14:paraId="16EA9D21" w14:textId="06CA922E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419ACA43" w14:textId="2456A12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5BE6DF0E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8594542" w14:textId="4C3D340E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536" w:type="pct"/>
            <w:noWrap/>
            <w:vAlign w:val="bottom"/>
          </w:tcPr>
          <w:p w14:paraId="73C2C752" w14:textId="2A709EEC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12658689" w14:textId="3D8D8A18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2BEAEFE4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1FB89CBD" w14:textId="004F4483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536" w:type="pct"/>
            <w:noWrap/>
            <w:vAlign w:val="bottom"/>
          </w:tcPr>
          <w:p w14:paraId="0861B5E3" w14:textId="79F783B2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278B73EC" w14:textId="278440B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79216AF5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150148A4" w14:textId="43A88E28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536" w:type="pct"/>
            <w:noWrap/>
            <w:vAlign w:val="bottom"/>
          </w:tcPr>
          <w:p w14:paraId="6D4C7319" w14:textId="17B3B2D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28E876C7" w14:textId="63E03CA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39F9D356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76E42053" w14:textId="4033B88B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536" w:type="pct"/>
            <w:noWrap/>
            <w:vAlign w:val="bottom"/>
          </w:tcPr>
          <w:p w14:paraId="28B90C3C" w14:textId="2C834050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72" w:type="pct"/>
            <w:noWrap/>
            <w:vAlign w:val="bottom"/>
          </w:tcPr>
          <w:p w14:paraId="5E172BD8" w14:textId="424703A5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C72846" w14:paraId="5DC21FF9" w14:textId="77777777" w:rsidTr="008606B1">
        <w:trPr>
          <w:trHeight w:val="20"/>
        </w:trPr>
        <w:tc>
          <w:tcPr>
            <w:tcW w:w="5000" w:type="pct"/>
            <w:gridSpan w:val="3"/>
            <w:shd w:val="clear" w:color="auto" w:fill="FFFF99"/>
            <w:noWrap/>
            <w:vAlign w:val="center"/>
          </w:tcPr>
          <w:p w14:paraId="50155747" w14:textId="570D2A7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8606B1" w:rsidRPr="00C72846" w14:paraId="7BAC068F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658EE02E" w14:textId="065EB689" w:rsidR="008606B1" w:rsidRPr="00C72846" w:rsidRDefault="008606B1" w:rsidP="008606B1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536" w:type="pct"/>
            <w:noWrap/>
            <w:vAlign w:val="bottom"/>
          </w:tcPr>
          <w:p w14:paraId="353B39FA" w14:textId="6522E2BA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0,0000798</w:t>
            </w:r>
          </w:p>
        </w:tc>
        <w:tc>
          <w:tcPr>
            <w:tcW w:w="1372" w:type="pct"/>
            <w:noWrap/>
            <w:vAlign w:val="bottom"/>
          </w:tcPr>
          <w:p w14:paraId="3C2BE990" w14:textId="0660F37C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0,0000042</w:t>
            </w:r>
          </w:p>
        </w:tc>
      </w:tr>
      <w:tr w:rsidR="008606B1" w:rsidRPr="00C72846" w14:paraId="22F3D0C5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F5AFCC7" w14:textId="7A8D58CB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536" w:type="pct"/>
            <w:noWrap/>
            <w:vAlign w:val="bottom"/>
          </w:tcPr>
          <w:p w14:paraId="40A04E9C" w14:textId="50697D77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0,0013967</w:t>
            </w:r>
          </w:p>
        </w:tc>
        <w:tc>
          <w:tcPr>
            <w:tcW w:w="1372" w:type="pct"/>
            <w:noWrap/>
            <w:vAlign w:val="bottom"/>
          </w:tcPr>
          <w:p w14:paraId="60F49B39" w14:textId="79FF188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0,0001079</w:t>
            </w:r>
          </w:p>
        </w:tc>
      </w:tr>
      <w:tr w:rsidR="008606B1" w:rsidRPr="00C72846" w14:paraId="22CBD510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3E23861C" w14:textId="1B945856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536" w:type="pct"/>
            <w:noWrap/>
            <w:vAlign w:val="bottom"/>
          </w:tcPr>
          <w:p w14:paraId="73DCB151" w14:textId="4A5C7B6F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0,0013967</w:t>
            </w:r>
          </w:p>
        </w:tc>
        <w:tc>
          <w:tcPr>
            <w:tcW w:w="1372" w:type="pct"/>
            <w:noWrap/>
            <w:vAlign w:val="bottom"/>
          </w:tcPr>
          <w:p w14:paraId="748B65C3" w14:textId="58F83859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0,0000545</w:t>
            </w:r>
          </w:p>
        </w:tc>
      </w:tr>
      <w:tr w:rsidR="008606B1" w:rsidRPr="00C72846" w14:paraId="130FC68B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2DA5B528" w14:textId="250DA6FF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536" w:type="pct"/>
            <w:noWrap/>
            <w:vAlign w:val="bottom"/>
          </w:tcPr>
          <w:p w14:paraId="49239327" w14:textId="4596A52B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0,0000570</w:t>
            </w:r>
          </w:p>
        </w:tc>
        <w:tc>
          <w:tcPr>
            <w:tcW w:w="1372" w:type="pct"/>
            <w:noWrap/>
            <w:vAlign w:val="bottom"/>
          </w:tcPr>
          <w:p w14:paraId="74D10DEA" w14:textId="3F4B3F9C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0,0000020</w:t>
            </w:r>
          </w:p>
        </w:tc>
      </w:tr>
      <w:tr w:rsidR="008606B1" w:rsidRPr="00C72846" w14:paraId="31924A92" w14:textId="77777777" w:rsidTr="00C72846">
        <w:trPr>
          <w:trHeight w:val="20"/>
        </w:trPr>
        <w:tc>
          <w:tcPr>
            <w:tcW w:w="2092" w:type="pct"/>
            <w:noWrap/>
            <w:vAlign w:val="center"/>
          </w:tcPr>
          <w:p w14:paraId="555B5690" w14:textId="17CC509E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536" w:type="pct"/>
            <w:noWrap/>
            <w:vAlign w:val="bottom"/>
          </w:tcPr>
          <w:p w14:paraId="2C14C208" w14:textId="08187904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0,0061129</w:t>
            </w:r>
          </w:p>
        </w:tc>
        <w:tc>
          <w:tcPr>
            <w:tcW w:w="1372" w:type="pct"/>
            <w:noWrap/>
            <w:vAlign w:val="bottom"/>
          </w:tcPr>
          <w:p w14:paraId="33648014" w14:textId="2DE75377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0,0002087</w:t>
            </w:r>
          </w:p>
        </w:tc>
      </w:tr>
      <w:tr w:rsidR="008606B1" w:rsidRPr="00C72846" w14:paraId="26DD0220" w14:textId="77777777" w:rsidTr="008606B1">
        <w:trPr>
          <w:trHeight w:val="106"/>
        </w:trPr>
        <w:tc>
          <w:tcPr>
            <w:tcW w:w="2092" w:type="pct"/>
            <w:noWrap/>
            <w:vAlign w:val="center"/>
          </w:tcPr>
          <w:p w14:paraId="48BA0499" w14:textId="143D77EC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536" w:type="pct"/>
            <w:noWrap/>
            <w:vAlign w:val="bottom"/>
          </w:tcPr>
          <w:p w14:paraId="234F3BCC" w14:textId="04E8B6B0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0,0095404</w:t>
            </w:r>
          </w:p>
        </w:tc>
        <w:tc>
          <w:tcPr>
            <w:tcW w:w="1372" w:type="pct"/>
            <w:noWrap/>
            <w:vAlign w:val="bottom"/>
          </w:tcPr>
          <w:p w14:paraId="31B5CF43" w14:textId="6EB53F0C" w:rsidR="008606B1" w:rsidRPr="00C72846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606B1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0,0005247</w:t>
            </w:r>
          </w:p>
        </w:tc>
      </w:tr>
      <w:bookmarkEnd w:id="426"/>
      <w:bookmarkEnd w:id="428"/>
    </w:tbl>
    <w:p w14:paraId="4028DFF1" w14:textId="77777777" w:rsidR="00D74FCD" w:rsidRPr="006450F9" w:rsidRDefault="00D74FCD" w:rsidP="00D942B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46BDAE6" w14:textId="34522294" w:rsidR="00B72889" w:rsidRPr="006450F9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29" w:name="_Toc203488843"/>
      <w:r>
        <w:rPr>
          <w:rFonts w:ascii="Trebuchet MS" w:hAnsi="Trebuchet MS"/>
          <w:sz w:val="22"/>
          <w:szCs w:val="22"/>
        </w:rPr>
        <w:t xml:space="preserve">11.2 </w:t>
      </w:r>
      <w:r w:rsidR="00B72889" w:rsidRPr="006450F9">
        <w:rPr>
          <w:rFonts w:ascii="Trebuchet MS" w:hAnsi="Trebuchet MS"/>
          <w:sz w:val="22"/>
          <w:szCs w:val="22"/>
        </w:rPr>
        <w:t>Метод и результаты обработки данных по восстановлениям отказавших участков тепловых сетей (участков тепловых сетей, на которых произошли аварийные ситуации), среднего времени восстановления отказавших участков тепловых сетей в каждой системе теплоснабжения</w:t>
      </w:r>
      <w:bookmarkEnd w:id="427"/>
      <w:bookmarkEnd w:id="429"/>
    </w:p>
    <w:p w14:paraId="28F8D14C" w14:textId="7B42314F" w:rsidR="006450F9" w:rsidRPr="006450F9" w:rsidRDefault="006450F9" w:rsidP="006450F9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30" w:name="_Hlk198322435"/>
      <w:bookmarkStart w:id="431" w:name="_Hlk165019821"/>
      <w:bookmarkStart w:id="432" w:name="_Hlk165275585"/>
      <w:r w:rsidRPr="006450F9">
        <w:rPr>
          <w:rFonts w:ascii="Trebuchet MS" w:hAnsi="Trebuchet MS" w:cs="Times New Roman"/>
        </w:rPr>
        <w:t>Результаты расчета интенсивности</w:t>
      </w:r>
      <w:r w:rsidR="009503C9">
        <w:rPr>
          <w:rFonts w:ascii="Trebuchet MS" w:hAnsi="Trebuchet MS" w:cs="Times New Roman"/>
        </w:rPr>
        <w:t xml:space="preserve"> и времени</w:t>
      </w:r>
      <w:r w:rsidRPr="006450F9">
        <w:rPr>
          <w:rFonts w:ascii="Trebuchet MS" w:hAnsi="Trebuchet MS" w:cs="Times New Roman"/>
        </w:rPr>
        <w:t xml:space="preserve"> восстановления</w:t>
      </w:r>
      <w:r w:rsidR="009503C9">
        <w:rPr>
          <w:rFonts w:ascii="Trebuchet MS" w:hAnsi="Trebuchet MS" w:cs="Times New Roman"/>
        </w:rPr>
        <w:t xml:space="preserve"> отказавших</w:t>
      </w:r>
      <w:r w:rsidRPr="006450F9">
        <w:rPr>
          <w:rFonts w:ascii="Trebuchet MS" w:hAnsi="Trebuchet MS" w:cs="Times New Roman"/>
        </w:rPr>
        <w:t xml:space="preserve"> участков тепловых сетей представлен</w:t>
      </w:r>
      <w:r w:rsidR="009503C9">
        <w:rPr>
          <w:rFonts w:ascii="Trebuchet MS" w:hAnsi="Trebuchet MS" w:cs="Times New Roman"/>
        </w:rPr>
        <w:t>ы</w:t>
      </w:r>
      <w:r w:rsidRPr="006450F9">
        <w:rPr>
          <w:rFonts w:ascii="Trebuchet MS" w:hAnsi="Trebuchet MS" w:cs="Times New Roman"/>
        </w:rPr>
        <w:t xml:space="preserve"> далее в таблице.</w:t>
      </w:r>
      <w:bookmarkEnd w:id="430"/>
    </w:p>
    <w:p w14:paraId="1A74ED9F" w14:textId="73993E8C" w:rsidR="006450F9" w:rsidRDefault="006450F9" w:rsidP="006450F9">
      <w:pPr>
        <w:spacing w:after="0" w:line="276" w:lineRule="auto"/>
        <w:jc w:val="both"/>
        <w:rPr>
          <w:rFonts w:ascii="Trebuchet MS" w:hAnsi="Trebuchet MS" w:cs="Times New Roman"/>
          <w:b/>
        </w:rPr>
      </w:pPr>
      <w:bookmarkStart w:id="433" w:name="_Hlk165019837"/>
      <w:bookmarkEnd w:id="431"/>
      <w:r w:rsidRPr="006450F9">
        <w:rPr>
          <w:rFonts w:ascii="Trebuchet MS" w:hAnsi="Trebuchet MS" w:cs="Times New Roman"/>
          <w:b/>
        </w:rPr>
        <w:t>Таблица 11.2.</w:t>
      </w:r>
      <w:r w:rsidR="00781CF1">
        <w:rPr>
          <w:rFonts w:ascii="Trebuchet MS" w:hAnsi="Trebuchet MS" w:cs="Times New Roman"/>
          <w:b/>
        </w:rPr>
        <w:t>1</w:t>
      </w:r>
      <w:r w:rsidRPr="006450F9">
        <w:rPr>
          <w:rFonts w:ascii="Trebuchet MS" w:hAnsi="Trebuchet MS" w:cs="Times New Roman"/>
          <w:b/>
        </w:rPr>
        <w:t xml:space="preserve"> – Расчетные значения интенсивности восстановления участков тепловых сетей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5"/>
        <w:gridCol w:w="1770"/>
        <w:gridCol w:w="1477"/>
        <w:gridCol w:w="1962"/>
        <w:gridCol w:w="1717"/>
      </w:tblGrid>
      <w:tr w:rsidR="009B50C2" w:rsidRPr="008D3E91" w14:paraId="1DD890FB" w14:textId="77777777" w:rsidTr="00A44CD6">
        <w:trPr>
          <w:trHeight w:val="20"/>
          <w:tblHeader/>
        </w:trPr>
        <w:tc>
          <w:tcPr>
            <w:tcW w:w="1506" w:type="pct"/>
            <w:shd w:val="clear" w:color="auto" w:fill="CCFF99"/>
            <w:vAlign w:val="center"/>
            <w:hideMark/>
          </w:tcPr>
          <w:p w14:paraId="134721B8" w14:textId="77777777" w:rsidR="009B50C2" w:rsidRPr="008D3E91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bookmarkStart w:id="434" w:name="_Hlk163337329"/>
            <w:r w:rsidRPr="008D3E91">
              <w:rPr>
                <w:rFonts w:ascii="Trebuchet MS" w:eastAsia="Times New Roman" w:hAnsi="Trebuchet MS" w:cs="Arial"/>
                <w:b/>
                <w:bCs/>
                <w:sz w:val="19"/>
                <w:szCs w:val="19"/>
                <w:lang w:eastAsia="ru-RU"/>
              </w:rPr>
              <w:t>Наименование системы теплоснабжения</w:t>
            </w:r>
          </w:p>
        </w:tc>
        <w:tc>
          <w:tcPr>
            <w:tcW w:w="893" w:type="pct"/>
            <w:shd w:val="clear" w:color="auto" w:fill="CCFF99"/>
            <w:vAlign w:val="center"/>
            <w:hideMark/>
          </w:tcPr>
          <w:p w14:paraId="2AE5577A" w14:textId="77777777" w:rsidR="009B50C2" w:rsidRPr="008D3E91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D3E91">
              <w:rPr>
                <w:rFonts w:ascii="Trebuchet MS" w:hAnsi="Trebuchet MS" w:cs="Calibri"/>
                <w:b/>
                <w:bCs/>
                <w:color w:val="000000"/>
                <w:sz w:val="19"/>
                <w:szCs w:val="19"/>
              </w:rPr>
              <w:t>Среднее время восстановления, час</w:t>
            </w:r>
          </w:p>
        </w:tc>
        <w:tc>
          <w:tcPr>
            <w:tcW w:w="745" w:type="pct"/>
            <w:shd w:val="clear" w:color="000000" w:fill="CCFF99"/>
            <w:vAlign w:val="center"/>
            <w:hideMark/>
          </w:tcPr>
          <w:p w14:paraId="3B59AFAC" w14:textId="77777777" w:rsidR="009B50C2" w:rsidRPr="008D3E91" w:rsidRDefault="009B50C2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8D3E91">
              <w:rPr>
                <w:rFonts w:ascii="Trebuchet MS" w:hAnsi="Trebuchet MS" w:cs="Calibri"/>
                <w:b/>
                <w:bCs/>
                <w:color w:val="000000"/>
                <w:sz w:val="19"/>
                <w:szCs w:val="19"/>
              </w:rPr>
              <w:t>Вероятность состояния ТС с отказом элемента, %</w:t>
            </w:r>
          </w:p>
        </w:tc>
        <w:tc>
          <w:tcPr>
            <w:tcW w:w="990" w:type="pct"/>
            <w:shd w:val="clear" w:color="000000" w:fill="CCFF99"/>
            <w:vAlign w:val="center"/>
          </w:tcPr>
          <w:p w14:paraId="7AB536D7" w14:textId="77777777" w:rsidR="009B50C2" w:rsidRPr="008D3E91" w:rsidRDefault="009B50C2" w:rsidP="00A44CD6">
            <w:pPr>
              <w:spacing w:after="0" w:line="240" w:lineRule="auto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8D3E91">
              <w:rPr>
                <w:rFonts w:ascii="Trebuchet MS" w:hAnsi="Trebuchet MS" w:cs="Calibri"/>
                <w:b/>
                <w:bCs/>
                <w:color w:val="000000"/>
                <w:sz w:val="19"/>
                <w:szCs w:val="19"/>
              </w:rPr>
              <w:t>Вероятностное кол-во аварий (инцидентов) в течение года, шт.</w:t>
            </w:r>
          </w:p>
        </w:tc>
        <w:tc>
          <w:tcPr>
            <w:tcW w:w="866" w:type="pct"/>
            <w:shd w:val="clear" w:color="000000" w:fill="CCFF99"/>
            <w:vAlign w:val="center"/>
          </w:tcPr>
          <w:p w14:paraId="1505E2C0" w14:textId="77777777" w:rsidR="009B50C2" w:rsidRPr="008D3E91" w:rsidRDefault="009B50C2" w:rsidP="00A44CD6">
            <w:pPr>
              <w:spacing w:after="0" w:line="240" w:lineRule="auto"/>
              <w:jc w:val="center"/>
              <w:rPr>
                <w:rFonts w:ascii="Trebuchet MS" w:eastAsia="Calibri" w:hAnsi="Trebuchet MS" w:cs="Arial"/>
                <w:b/>
                <w:color w:val="000000"/>
                <w:sz w:val="19"/>
                <w:szCs w:val="19"/>
              </w:rPr>
            </w:pPr>
            <w:r w:rsidRPr="008D3E91">
              <w:rPr>
                <w:rFonts w:ascii="Trebuchet MS" w:hAnsi="Trebuchet MS" w:cs="Calibri"/>
                <w:b/>
                <w:bCs/>
                <w:color w:val="000000"/>
                <w:sz w:val="19"/>
                <w:szCs w:val="19"/>
              </w:rPr>
              <w:t>Значение интенсивности восстановления участков, 1/ч</w:t>
            </w:r>
          </w:p>
        </w:tc>
      </w:tr>
      <w:tr w:rsidR="009B50C2" w:rsidRPr="008D3E91" w14:paraId="37978EB2" w14:textId="77777777" w:rsidTr="00A44CD6">
        <w:trPr>
          <w:trHeight w:val="20"/>
        </w:trPr>
        <w:tc>
          <w:tcPr>
            <w:tcW w:w="5000" w:type="pct"/>
            <w:gridSpan w:val="5"/>
            <w:shd w:val="clear" w:color="000000" w:fill="FFFF99"/>
            <w:vAlign w:val="center"/>
          </w:tcPr>
          <w:p w14:paraId="183EADA0" w14:textId="6DC4F144" w:rsidR="009B50C2" w:rsidRPr="008D3E91" w:rsidRDefault="008606B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  <w:r w:rsidRPr="00B96EAA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3CDE" w:rsidRPr="008D3E91" w14:paraId="4D84B1BC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4EC799FB" w14:textId="771F8FE1" w:rsidR="00743CDE" w:rsidRPr="008D3E91" w:rsidRDefault="002E7B40" w:rsidP="00743CDE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893" w:type="pct"/>
            <w:vAlign w:val="center"/>
          </w:tcPr>
          <w:p w14:paraId="5A6B0281" w14:textId="6A8D3C88" w:rsidR="00743CDE" w:rsidRPr="00743CDE" w:rsidRDefault="008606B1" w:rsidP="00743CD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5,88</w:t>
            </w:r>
          </w:p>
        </w:tc>
        <w:tc>
          <w:tcPr>
            <w:tcW w:w="745" w:type="pct"/>
            <w:vAlign w:val="center"/>
          </w:tcPr>
          <w:p w14:paraId="564C0446" w14:textId="6C17901A" w:rsidR="00743CDE" w:rsidRPr="00743CDE" w:rsidRDefault="008606B1" w:rsidP="00743CD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3D4CE379" w14:textId="558754F9" w:rsidR="00743CDE" w:rsidRPr="00743CDE" w:rsidRDefault="008606B1" w:rsidP="00743CD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49BF5DF7" w14:textId="36B27F67" w:rsidR="00743CDE" w:rsidRPr="00743CDE" w:rsidRDefault="008606B1" w:rsidP="00743CD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73FB80FD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7356ED89" w14:textId="538D539C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893" w:type="pct"/>
            <w:vAlign w:val="center"/>
          </w:tcPr>
          <w:p w14:paraId="68E38758" w14:textId="5E883D36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745" w:type="pct"/>
            <w:vAlign w:val="center"/>
          </w:tcPr>
          <w:p w14:paraId="7BCC2E6E" w14:textId="2FBD5115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631E2EA4" w14:textId="0CDC504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17F02D03" w14:textId="7B0139E4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139438A3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38702BC4" w14:textId="0ECEFBB0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893" w:type="pct"/>
            <w:vAlign w:val="center"/>
          </w:tcPr>
          <w:p w14:paraId="424BC769" w14:textId="2F82F420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5,89</w:t>
            </w:r>
          </w:p>
        </w:tc>
        <w:tc>
          <w:tcPr>
            <w:tcW w:w="745" w:type="pct"/>
            <w:vAlign w:val="center"/>
          </w:tcPr>
          <w:p w14:paraId="702DCC60" w14:textId="7916C83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80678C9" w14:textId="7A0B4DC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1B547EE1" w14:textId="1EB3B1DF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1B2944F7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69786ED8" w14:textId="51F2F46F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893" w:type="pct"/>
            <w:vAlign w:val="center"/>
          </w:tcPr>
          <w:p w14:paraId="4C4138DF" w14:textId="5BD76F1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745" w:type="pct"/>
            <w:vAlign w:val="center"/>
          </w:tcPr>
          <w:p w14:paraId="7D2FAC22" w14:textId="6EBB851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8EB8E7D" w14:textId="2AEE7FDB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6FC607E1" w14:textId="1AABB1A1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71ED170B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1DE47361" w14:textId="512321FA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893" w:type="pct"/>
            <w:vAlign w:val="center"/>
          </w:tcPr>
          <w:p w14:paraId="602B250E" w14:textId="19E0344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6,15</w:t>
            </w:r>
          </w:p>
        </w:tc>
        <w:tc>
          <w:tcPr>
            <w:tcW w:w="745" w:type="pct"/>
            <w:vAlign w:val="center"/>
          </w:tcPr>
          <w:p w14:paraId="72397B99" w14:textId="47CA226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247A3E8" w14:textId="309612F2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3167B08E" w14:textId="0861A5B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0A67898B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13CC64FC" w14:textId="1FB4C1DE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lastRenderedPageBreak/>
              <w:t>ТГУ ул. Смирнова</w:t>
            </w:r>
          </w:p>
        </w:tc>
        <w:tc>
          <w:tcPr>
            <w:tcW w:w="893" w:type="pct"/>
            <w:vAlign w:val="center"/>
          </w:tcPr>
          <w:p w14:paraId="234AD836" w14:textId="28A66B6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745" w:type="pct"/>
            <w:vAlign w:val="center"/>
          </w:tcPr>
          <w:p w14:paraId="09556018" w14:textId="251FCC4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B542F58" w14:textId="4FEC955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57A90667" w14:textId="422AD4E5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515BABB9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75750C00" w14:textId="334FD465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893" w:type="pct"/>
            <w:vAlign w:val="center"/>
          </w:tcPr>
          <w:p w14:paraId="265A47F9" w14:textId="7C22FFE3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745" w:type="pct"/>
            <w:vAlign w:val="center"/>
          </w:tcPr>
          <w:p w14:paraId="7087EB8E" w14:textId="0036334E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9648718" w14:textId="3A5AF035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109F7BC3" w14:textId="4DBDF5ED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4E3F6020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3FC6C1E8" w14:textId="7235EA66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893" w:type="pct"/>
            <w:vAlign w:val="center"/>
          </w:tcPr>
          <w:p w14:paraId="4709CAC8" w14:textId="1BA61F9A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5,92</w:t>
            </w:r>
          </w:p>
        </w:tc>
        <w:tc>
          <w:tcPr>
            <w:tcW w:w="745" w:type="pct"/>
            <w:vAlign w:val="center"/>
          </w:tcPr>
          <w:p w14:paraId="5DB52AE7" w14:textId="0B9050B4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0A3BCE5E" w14:textId="3A74C76F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33689596" w14:textId="2D13B016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56C024B7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49DB18DC" w14:textId="52F0FA79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893" w:type="pct"/>
            <w:vAlign w:val="center"/>
          </w:tcPr>
          <w:p w14:paraId="75558EDA" w14:textId="1BC7405C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745" w:type="pct"/>
            <w:vAlign w:val="center"/>
          </w:tcPr>
          <w:p w14:paraId="6E5646B7" w14:textId="67570FC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7EE3CEB1" w14:textId="1204888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047D5204" w14:textId="52F670F8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4959CF89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2B0DC39F" w14:textId="5E912B54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893" w:type="pct"/>
            <w:vAlign w:val="center"/>
          </w:tcPr>
          <w:p w14:paraId="4A168294" w14:textId="29E71CE3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6,52</w:t>
            </w:r>
          </w:p>
        </w:tc>
        <w:tc>
          <w:tcPr>
            <w:tcW w:w="745" w:type="pct"/>
            <w:vAlign w:val="center"/>
          </w:tcPr>
          <w:p w14:paraId="5C9C3D1C" w14:textId="5358B056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70E130BD" w14:textId="0C71AFB5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0A17AD23" w14:textId="006E6BC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6593266B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3ADDE031" w14:textId="77969354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893" w:type="pct"/>
            <w:vAlign w:val="center"/>
          </w:tcPr>
          <w:p w14:paraId="6CEE9921" w14:textId="64AB4D3E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6,22</w:t>
            </w:r>
          </w:p>
        </w:tc>
        <w:tc>
          <w:tcPr>
            <w:tcW w:w="745" w:type="pct"/>
            <w:vAlign w:val="center"/>
          </w:tcPr>
          <w:p w14:paraId="18758552" w14:textId="27296D8A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6F8857DA" w14:textId="7B5BFC1B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5C9F47D2" w14:textId="12E38D4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6215751B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434CBCD0" w14:textId="47FFF5E5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893" w:type="pct"/>
            <w:vAlign w:val="center"/>
          </w:tcPr>
          <w:p w14:paraId="71F44410" w14:textId="254AECB9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6,28</w:t>
            </w:r>
          </w:p>
        </w:tc>
        <w:tc>
          <w:tcPr>
            <w:tcW w:w="745" w:type="pct"/>
            <w:vAlign w:val="center"/>
          </w:tcPr>
          <w:p w14:paraId="42E4051C" w14:textId="3EAEFF5C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40A4E135" w14:textId="5A8732DA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10608686" w14:textId="0FB6CB8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66AF775C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622D1A41" w14:textId="5390AD41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893" w:type="pct"/>
            <w:vAlign w:val="center"/>
          </w:tcPr>
          <w:p w14:paraId="77552207" w14:textId="59E99693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6,45</w:t>
            </w:r>
          </w:p>
        </w:tc>
        <w:tc>
          <w:tcPr>
            <w:tcW w:w="745" w:type="pct"/>
            <w:vAlign w:val="center"/>
          </w:tcPr>
          <w:p w14:paraId="18074E65" w14:textId="72AA0CCB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6B57493D" w14:textId="00B9CE65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0EA18D1E" w14:textId="732FBBE6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19414816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01FA2E6D" w14:textId="5428663F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893" w:type="pct"/>
            <w:vAlign w:val="center"/>
          </w:tcPr>
          <w:p w14:paraId="75D3BB53" w14:textId="7A5099B0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6,33</w:t>
            </w:r>
          </w:p>
        </w:tc>
        <w:tc>
          <w:tcPr>
            <w:tcW w:w="745" w:type="pct"/>
            <w:vAlign w:val="center"/>
          </w:tcPr>
          <w:p w14:paraId="56C6540B" w14:textId="09486424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11930257" w14:textId="3936623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4FCD7D00" w14:textId="7662A71A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4A6358F4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3217A5A0" w14:textId="33A73431" w:rsidR="008606B1" w:rsidRPr="008D3E9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893" w:type="pct"/>
            <w:vAlign w:val="center"/>
          </w:tcPr>
          <w:p w14:paraId="5039C856" w14:textId="70EC2AF8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745" w:type="pct"/>
            <w:vAlign w:val="center"/>
          </w:tcPr>
          <w:p w14:paraId="53C76395" w14:textId="41B18974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0" w:type="pct"/>
            <w:vAlign w:val="center"/>
          </w:tcPr>
          <w:p w14:paraId="23442AE4" w14:textId="52F30E77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66" w:type="pct"/>
            <w:vAlign w:val="center"/>
          </w:tcPr>
          <w:p w14:paraId="092E258D" w14:textId="517ED793" w:rsidR="008606B1" w:rsidRPr="00743CDE" w:rsidRDefault="008606B1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606B1" w:rsidRPr="008D3E91" w14:paraId="77DBBAF1" w14:textId="77777777" w:rsidTr="008606B1">
        <w:trPr>
          <w:trHeight w:val="20"/>
        </w:trPr>
        <w:tc>
          <w:tcPr>
            <w:tcW w:w="5000" w:type="pct"/>
            <w:gridSpan w:val="5"/>
            <w:shd w:val="clear" w:color="auto" w:fill="FFFF99"/>
            <w:vAlign w:val="center"/>
          </w:tcPr>
          <w:p w14:paraId="7BA4AF08" w14:textId="11C3A7D1" w:rsidR="008606B1" w:rsidRPr="00743CDE" w:rsidRDefault="008606B1" w:rsidP="00743CD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9A0422" w:rsidRPr="008D3E91" w14:paraId="22A0E768" w14:textId="77777777" w:rsidTr="00A44CD6">
        <w:trPr>
          <w:trHeight w:val="20"/>
        </w:trPr>
        <w:tc>
          <w:tcPr>
            <w:tcW w:w="1506" w:type="pct"/>
            <w:vAlign w:val="center"/>
          </w:tcPr>
          <w:p w14:paraId="6F62BABF" w14:textId="425E6408" w:rsidR="009A0422" w:rsidRPr="008D3E91" w:rsidRDefault="009A0422" w:rsidP="009A042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893" w:type="pct"/>
            <w:vAlign w:val="bottom"/>
          </w:tcPr>
          <w:p w14:paraId="39A31F28" w14:textId="0CDEDAE6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6,03</w:t>
            </w:r>
          </w:p>
        </w:tc>
        <w:tc>
          <w:tcPr>
            <w:tcW w:w="745" w:type="pct"/>
            <w:vAlign w:val="bottom"/>
          </w:tcPr>
          <w:p w14:paraId="41EF1F6B" w14:textId="0F35BCDF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0,002285</w:t>
            </w:r>
          </w:p>
        </w:tc>
        <w:tc>
          <w:tcPr>
            <w:tcW w:w="990" w:type="pct"/>
            <w:vAlign w:val="bottom"/>
          </w:tcPr>
          <w:p w14:paraId="0D951634" w14:textId="72794A1E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866" w:type="pct"/>
            <w:vAlign w:val="center"/>
          </w:tcPr>
          <w:p w14:paraId="2B818390" w14:textId="0FA543C2" w:rsidR="009A0422" w:rsidRPr="00743CDE" w:rsidRDefault="009E46B5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</w:t>
            </w:r>
          </w:p>
        </w:tc>
      </w:tr>
      <w:tr w:rsidR="009A0422" w:rsidRPr="008D3E91" w14:paraId="614FB195" w14:textId="77777777" w:rsidTr="00A44CD6">
        <w:trPr>
          <w:trHeight w:val="20"/>
        </w:trPr>
        <w:tc>
          <w:tcPr>
            <w:tcW w:w="1506" w:type="pct"/>
            <w:vAlign w:val="center"/>
          </w:tcPr>
          <w:p w14:paraId="3B090559" w14:textId="3A306C23" w:rsidR="009A0422" w:rsidRDefault="009A0422" w:rsidP="009A042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893" w:type="pct"/>
            <w:vAlign w:val="bottom"/>
          </w:tcPr>
          <w:p w14:paraId="641EEEE3" w14:textId="5C806EDD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8,67</w:t>
            </w:r>
          </w:p>
        </w:tc>
        <w:tc>
          <w:tcPr>
            <w:tcW w:w="745" w:type="pct"/>
            <w:vAlign w:val="bottom"/>
          </w:tcPr>
          <w:p w14:paraId="11BF6637" w14:textId="1B9B6B3D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0,094348</w:t>
            </w:r>
          </w:p>
        </w:tc>
        <w:tc>
          <w:tcPr>
            <w:tcW w:w="990" w:type="pct"/>
            <w:vAlign w:val="bottom"/>
          </w:tcPr>
          <w:p w14:paraId="76C10719" w14:textId="321D685F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0,89</w:t>
            </w:r>
          </w:p>
        </w:tc>
        <w:tc>
          <w:tcPr>
            <w:tcW w:w="866" w:type="pct"/>
            <w:vAlign w:val="center"/>
          </w:tcPr>
          <w:p w14:paraId="663A2FFC" w14:textId="76682EF2" w:rsidR="009A0422" w:rsidRPr="00743CDE" w:rsidRDefault="009E46B5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</w:t>
            </w:r>
          </w:p>
        </w:tc>
      </w:tr>
      <w:tr w:rsidR="009A0422" w:rsidRPr="008D3E91" w14:paraId="746BDA9E" w14:textId="77777777" w:rsidTr="00A44CD6">
        <w:trPr>
          <w:trHeight w:val="20"/>
        </w:trPr>
        <w:tc>
          <w:tcPr>
            <w:tcW w:w="1506" w:type="pct"/>
            <w:vAlign w:val="center"/>
          </w:tcPr>
          <w:p w14:paraId="5EF60879" w14:textId="6EB13D66" w:rsidR="009A0422" w:rsidRDefault="009A0422" w:rsidP="009A042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893" w:type="pct"/>
            <w:vAlign w:val="bottom"/>
          </w:tcPr>
          <w:p w14:paraId="1FAFEB97" w14:textId="4629EECC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745" w:type="pct"/>
            <w:vAlign w:val="bottom"/>
          </w:tcPr>
          <w:p w14:paraId="3AEDCD55" w14:textId="346DCDCA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0,038316</w:t>
            </w:r>
          </w:p>
        </w:tc>
        <w:tc>
          <w:tcPr>
            <w:tcW w:w="990" w:type="pct"/>
            <w:vAlign w:val="bottom"/>
          </w:tcPr>
          <w:p w14:paraId="4FEB08AD" w14:textId="2D39C793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866" w:type="pct"/>
            <w:vAlign w:val="center"/>
          </w:tcPr>
          <w:p w14:paraId="06B8A3AD" w14:textId="4BA13FB8" w:rsidR="009A0422" w:rsidRPr="00743CDE" w:rsidRDefault="009E46B5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9A0422" w:rsidRPr="008D3E91" w14:paraId="343D9F32" w14:textId="77777777" w:rsidTr="00A44CD6">
        <w:trPr>
          <w:trHeight w:val="20"/>
        </w:trPr>
        <w:tc>
          <w:tcPr>
            <w:tcW w:w="1506" w:type="pct"/>
            <w:vAlign w:val="center"/>
          </w:tcPr>
          <w:p w14:paraId="2BCF88FD" w14:textId="208D6539" w:rsidR="009A0422" w:rsidRDefault="009A0422" w:rsidP="009A0422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893" w:type="pct"/>
            <w:vAlign w:val="bottom"/>
          </w:tcPr>
          <w:p w14:paraId="53C71F4F" w14:textId="51BAF222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6,38</w:t>
            </w:r>
          </w:p>
        </w:tc>
        <w:tc>
          <w:tcPr>
            <w:tcW w:w="745" w:type="pct"/>
            <w:vAlign w:val="bottom"/>
          </w:tcPr>
          <w:p w14:paraId="19090BE5" w14:textId="737C94EC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0,001096</w:t>
            </w:r>
          </w:p>
        </w:tc>
        <w:tc>
          <w:tcPr>
            <w:tcW w:w="990" w:type="pct"/>
            <w:vAlign w:val="bottom"/>
          </w:tcPr>
          <w:p w14:paraId="0B19FCC7" w14:textId="1CAA1BAF" w:rsidR="009A0422" w:rsidRPr="00743CDE" w:rsidRDefault="009A0422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866" w:type="pct"/>
            <w:vAlign w:val="center"/>
          </w:tcPr>
          <w:p w14:paraId="7F0314B0" w14:textId="4957A337" w:rsidR="009A0422" w:rsidRPr="00743CDE" w:rsidRDefault="009E46B5" w:rsidP="009A042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0,17</w:t>
            </w:r>
          </w:p>
        </w:tc>
      </w:tr>
      <w:tr w:rsidR="008606B1" w:rsidRPr="008D3E91" w14:paraId="7E8FE006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46FA04D3" w14:textId="6B70F639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893" w:type="pct"/>
            <w:vAlign w:val="center"/>
          </w:tcPr>
          <w:p w14:paraId="0097F137" w14:textId="27B61361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4,94</w:t>
            </w:r>
          </w:p>
        </w:tc>
        <w:tc>
          <w:tcPr>
            <w:tcW w:w="745" w:type="pct"/>
            <w:vAlign w:val="center"/>
          </w:tcPr>
          <w:p w14:paraId="600D874C" w14:textId="29A9A386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0,12075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0" w:type="pct"/>
            <w:vAlign w:val="center"/>
          </w:tcPr>
          <w:p w14:paraId="020C50EC" w14:textId="4DF6420E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0,97</w:t>
            </w:r>
          </w:p>
        </w:tc>
        <w:tc>
          <w:tcPr>
            <w:tcW w:w="866" w:type="pct"/>
            <w:vAlign w:val="center"/>
          </w:tcPr>
          <w:p w14:paraId="2D89124D" w14:textId="10178338" w:rsidR="008606B1" w:rsidRPr="00743CDE" w:rsidRDefault="009E46B5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0,20</w:t>
            </w:r>
          </w:p>
        </w:tc>
      </w:tr>
      <w:tr w:rsidR="008606B1" w:rsidRPr="008D3E91" w14:paraId="24A6B463" w14:textId="77777777" w:rsidTr="00743CDE">
        <w:trPr>
          <w:trHeight w:val="20"/>
        </w:trPr>
        <w:tc>
          <w:tcPr>
            <w:tcW w:w="1506" w:type="pct"/>
            <w:vAlign w:val="center"/>
          </w:tcPr>
          <w:p w14:paraId="495C9591" w14:textId="67A2E396" w:rsidR="008606B1" w:rsidRDefault="008606B1" w:rsidP="008606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96EA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893" w:type="pct"/>
            <w:vAlign w:val="center"/>
          </w:tcPr>
          <w:p w14:paraId="7FE2BFDA" w14:textId="32296BDF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5,27</w:t>
            </w:r>
          </w:p>
        </w:tc>
        <w:tc>
          <w:tcPr>
            <w:tcW w:w="745" w:type="pct"/>
            <w:vAlign w:val="center"/>
          </w:tcPr>
          <w:p w14:paraId="38E708C7" w14:textId="546EEA93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9A0422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0,239304</w:t>
            </w:r>
          </w:p>
        </w:tc>
        <w:tc>
          <w:tcPr>
            <w:tcW w:w="990" w:type="pct"/>
            <w:vAlign w:val="center"/>
          </w:tcPr>
          <w:p w14:paraId="12489A6E" w14:textId="6E4B7CDD" w:rsidR="008606B1" w:rsidRPr="00743CDE" w:rsidRDefault="009A0422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2,1</w:t>
            </w:r>
          </w:p>
        </w:tc>
        <w:tc>
          <w:tcPr>
            <w:tcW w:w="866" w:type="pct"/>
            <w:vAlign w:val="center"/>
          </w:tcPr>
          <w:p w14:paraId="0659232A" w14:textId="32858303" w:rsidR="008606B1" w:rsidRPr="00743CDE" w:rsidRDefault="009E46B5" w:rsidP="008606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0,22</w:t>
            </w:r>
          </w:p>
        </w:tc>
      </w:tr>
      <w:bookmarkEnd w:id="432"/>
      <w:bookmarkEnd w:id="433"/>
      <w:bookmarkEnd w:id="434"/>
    </w:tbl>
    <w:p w14:paraId="0395678C" w14:textId="77777777" w:rsidR="008D4488" w:rsidRDefault="008D4488" w:rsidP="0020558E">
      <w:pPr>
        <w:spacing w:after="0" w:line="276" w:lineRule="auto"/>
        <w:jc w:val="both"/>
        <w:rPr>
          <w:rFonts w:ascii="Trebuchet MS" w:hAnsi="Trebuchet MS" w:cs="Times New Roman"/>
        </w:rPr>
      </w:pPr>
    </w:p>
    <w:p w14:paraId="5827561D" w14:textId="39F5E921" w:rsidR="00B72889" w:rsidRPr="003643CD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35" w:name="_Toc34466698"/>
      <w:bookmarkStart w:id="436" w:name="_Toc203488844"/>
      <w:r>
        <w:rPr>
          <w:rFonts w:ascii="Trebuchet MS" w:hAnsi="Trebuchet MS"/>
          <w:sz w:val="22"/>
          <w:szCs w:val="22"/>
        </w:rPr>
        <w:t xml:space="preserve">11.3 </w:t>
      </w:r>
      <w:r w:rsidR="00B72889" w:rsidRPr="003643CD">
        <w:rPr>
          <w:rFonts w:ascii="Trebuchet MS" w:hAnsi="Trebuchet MS"/>
          <w:sz w:val="22"/>
          <w:szCs w:val="22"/>
        </w:rPr>
        <w:t>Результаты оценки вероятности отказа (аварийной ситуации) и безотказной (безаварийной) работы системы теплоснабжения по отношению к потребителям, присоединенным к магистральным и распределительным теплопроводам</w:t>
      </w:r>
      <w:bookmarkEnd w:id="435"/>
      <w:bookmarkEnd w:id="436"/>
    </w:p>
    <w:p w14:paraId="28AE9DAB" w14:textId="4DE6AA25" w:rsidR="009B50C2" w:rsidRPr="003006B2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37" w:name="_Hlk165019863"/>
      <w:bookmarkStart w:id="438" w:name="_Hlk165275936"/>
      <w:r w:rsidRPr="003006B2">
        <w:rPr>
          <w:rFonts w:ascii="Trebuchet MS" w:hAnsi="Trebuchet MS" w:cs="Times New Roman"/>
        </w:rPr>
        <w:t xml:space="preserve">Тепловые сети </w:t>
      </w:r>
      <w:r w:rsidR="007D43AF">
        <w:rPr>
          <w:rFonts w:ascii="Trebuchet MS" w:hAnsi="Trebuchet MS" w:cs="Times New Roman"/>
        </w:rPr>
        <w:t>Максатихинского</w:t>
      </w:r>
      <w:r w:rsidR="007E4576">
        <w:rPr>
          <w:rFonts w:ascii="Trebuchet MS" w:hAnsi="Trebuchet MS" w:cs="Times New Roman"/>
        </w:rPr>
        <w:t xml:space="preserve"> </w:t>
      </w:r>
      <w:r w:rsidRPr="003006B2">
        <w:rPr>
          <w:rFonts w:ascii="Trebuchet MS" w:hAnsi="Trebuchet MS" w:cs="Times New Roman"/>
        </w:rPr>
        <w:t xml:space="preserve">муниципального </w:t>
      </w:r>
      <w:r w:rsidR="007E4576">
        <w:rPr>
          <w:rFonts w:ascii="Trebuchet MS" w:hAnsi="Trebuchet MS" w:cs="Times New Roman"/>
        </w:rPr>
        <w:t>округа</w:t>
      </w:r>
      <w:r w:rsidRPr="003006B2">
        <w:rPr>
          <w:rFonts w:ascii="Trebuchet MS" w:hAnsi="Trebuchet MS" w:cs="Times New Roman"/>
        </w:rPr>
        <w:t xml:space="preserve"> состоят из не резервируемых участков. В соответствии с </w:t>
      </w:r>
      <w:r w:rsidR="00743CDE">
        <w:rPr>
          <w:rFonts w:ascii="Trebuchet MS" w:hAnsi="Trebuchet MS" w:cs="Times New Roman"/>
        </w:rPr>
        <w:t xml:space="preserve">п. 6.26 </w:t>
      </w:r>
      <w:r w:rsidRPr="003006B2">
        <w:rPr>
          <w:rFonts w:ascii="Trebuchet MS" w:hAnsi="Trebuchet MS" w:cs="Times New Roman"/>
        </w:rPr>
        <w:t>СП 124.13330.2012</w:t>
      </w:r>
      <w:r w:rsidR="00743CDE">
        <w:rPr>
          <w:rFonts w:ascii="Trebuchet MS" w:hAnsi="Trebuchet MS" w:cs="Times New Roman"/>
        </w:rPr>
        <w:t xml:space="preserve"> «Тепловые сети»</w:t>
      </w:r>
      <w:r w:rsidRPr="003006B2">
        <w:rPr>
          <w:rFonts w:ascii="Trebuchet MS" w:hAnsi="Trebuchet MS" w:cs="Times New Roman"/>
        </w:rPr>
        <w:t xml:space="preserve"> минимально допустимые показатели вероятности безотказной работы следует принимать для: </w:t>
      </w:r>
    </w:p>
    <w:p w14:paraId="4DE37DF0" w14:textId="77777777" w:rsidR="009B50C2" w:rsidRPr="003006B2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3006B2">
        <w:rPr>
          <w:rFonts w:ascii="Trebuchet MS" w:hAnsi="Trebuchet MS" w:cs="Times New Roman"/>
        </w:rPr>
        <w:t xml:space="preserve">- источника теплоты Рит = 0,97; </w:t>
      </w:r>
    </w:p>
    <w:p w14:paraId="2B6351B5" w14:textId="77777777" w:rsidR="009B50C2" w:rsidRPr="003006B2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3006B2">
        <w:rPr>
          <w:rFonts w:ascii="Trebuchet MS" w:hAnsi="Trebuchet MS" w:cs="Times New Roman"/>
        </w:rPr>
        <w:t xml:space="preserve">- тепловых сетей Ртс = 0,9; </w:t>
      </w:r>
    </w:p>
    <w:p w14:paraId="1C42475A" w14:textId="77777777" w:rsidR="009B50C2" w:rsidRPr="003006B2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3006B2">
        <w:rPr>
          <w:rFonts w:ascii="Trebuchet MS" w:hAnsi="Trebuchet MS" w:cs="Times New Roman"/>
        </w:rPr>
        <w:t xml:space="preserve">- потребителя теплоты Рпт = 0,99; </w:t>
      </w:r>
    </w:p>
    <w:p w14:paraId="35B7FCD2" w14:textId="77777777" w:rsidR="009B50C2" w:rsidRPr="00367C24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3006B2">
        <w:rPr>
          <w:rFonts w:ascii="Trebuchet MS" w:hAnsi="Trebuchet MS" w:cs="Times New Roman"/>
        </w:rPr>
        <w:t>- системы централизованного теплоснабжения (СЦТ) в целом Рсцт = 0,9×0,97×0,99 = 0,86.</w:t>
      </w:r>
      <w:bookmarkEnd w:id="437"/>
    </w:p>
    <w:p w14:paraId="6E6AD5CF" w14:textId="3CC60297" w:rsidR="009B50C2" w:rsidRPr="003006B2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39" w:name="_Hlk165019914"/>
      <w:r w:rsidRPr="003006B2">
        <w:rPr>
          <w:rFonts w:ascii="Trebuchet MS" w:hAnsi="Trebuchet MS" w:cs="Times New Roman"/>
        </w:rPr>
        <w:t xml:space="preserve">В таблице 11.3.1 (столбец </w:t>
      </w:r>
      <w:r>
        <w:rPr>
          <w:rFonts w:ascii="Trebuchet MS" w:hAnsi="Trebuchet MS" w:cs="Times New Roman"/>
        </w:rPr>
        <w:t>2</w:t>
      </w:r>
      <w:r w:rsidRPr="003006B2">
        <w:rPr>
          <w:rFonts w:ascii="Trebuchet MS" w:hAnsi="Trebuchet MS" w:cs="Times New Roman"/>
        </w:rPr>
        <w:t xml:space="preserve">) представлены показатели вероятности </w:t>
      </w:r>
      <w:r w:rsidR="006020EE">
        <w:rPr>
          <w:rFonts w:ascii="Trebuchet MS" w:hAnsi="Trebuchet MS" w:cs="Times New Roman"/>
        </w:rPr>
        <w:t>безотказного теплоснабжения</w:t>
      </w:r>
      <w:r w:rsidRPr="003006B2">
        <w:rPr>
          <w:rFonts w:ascii="Trebuchet MS" w:hAnsi="Trebuchet MS" w:cs="Times New Roman"/>
        </w:rPr>
        <w:t xml:space="preserve"> потребителей </w:t>
      </w:r>
      <w:r w:rsidR="006020EE">
        <w:rPr>
          <w:rFonts w:ascii="Trebuchet MS" w:hAnsi="Trebuchet MS" w:cs="Times New Roman"/>
        </w:rPr>
        <w:t>по каждой</w:t>
      </w:r>
      <w:r w:rsidRPr="003006B2">
        <w:rPr>
          <w:rFonts w:ascii="Trebuchet MS" w:hAnsi="Trebuchet MS" w:cs="Times New Roman"/>
        </w:rPr>
        <w:t xml:space="preserve"> </w:t>
      </w:r>
      <w:r>
        <w:rPr>
          <w:rFonts w:ascii="Trebuchet MS" w:hAnsi="Trebuchet MS" w:cs="Times New Roman"/>
        </w:rPr>
        <w:t>отопительной котельной</w:t>
      </w:r>
      <w:r w:rsidRPr="003006B2">
        <w:rPr>
          <w:rFonts w:ascii="Trebuchet MS" w:hAnsi="Trebuchet MS" w:cs="Times New Roman"/>
        </w:rPr>
        <w:t>, расположенно</w:t>
      </w:r>
      <w:r>
        <w:rPr>
          <w:rFonts w:ascii="Trebuchet MS" w:hAnsi="Trebuchet MS" w:cs="Times New Roman"/>
        </w:rPr>
        <w:t>й</w:t>
      </w:r>
      <w:r w:rsidRPr="003006B2">
        <w:rPr>
          <w:rFonts w:ascii="Trebuchet MS" w:hAnsi="Trebuchet MS" w:cs="Times New Roman"/>
        </w:rPr>
        <w:t xml:space="preserve"> на территории </w:t>
      </w:r>
      <w:bookmarkEnd w:id="439"/>
      <w:r w:rsidR="006D7D9D">
        <w:rPr>
          <w:rFonts w:ascii="Trebuchet MS" w:hAnsi="Trebuchet MS" w:cs="Times New Roman"/>
        </w:rPr>
        <w:t xml:space="preserve">города </w:t>
      </w:r>
      <w:r w:rsidR="007D43AF">
        <w:rPr>
          <w:rFonts w:ascii="Trebuchet MS" w:hAnsi="Trebuchet MS" w:cs="Times New Roman"/>
        </w:rPr>
        <w:t>Максатиха</w:t>
      </w:r>
      <w:r w:rsidRPr="003006B2">
        <w:rPr>
          <w:rFonts w:ascii="Trebuchet MS" w:hAnsi="Trebuchet MS" w:cs="Times New Roman"/>
        </w:rPr>
        <w:t>.</w:t>
      </w:r>
    </w:p>
    <w:p w14:paraId="6E5F8FEC" w14:textId="13995805" w:rsidR="0020558E" w:rsidRDefault="009B50C2" w:rsidP="009B50C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40" w:name="_Hlk165019926"/>
      <w:r w:rsidRPr="003006B2">
        <w:rPr>
          <w:rFonts w:ascii="Trebuchet MS" w:hAnsi="Trebuchet MS" w:cs="Times New Roman"/>
        </w:rPr>
        <w:t>Вероятность безотказной работы потребителя тепловой энергии ниже нормативной означает, что во время отопительного периода в случае аварии на участках тепловой сети за время устранения аварии температура воздуха в зданиях может опуститься ниже граничного значения с вероятностью более 10%.</w:t>
      </w:r>
      <w:bookmarkEnd w:id="440"/>
    </w:p>
    <w:bookmarkEnd w:id="438"/>
    <w:p w14:paraId="2352AD7E" w14:textId="7C6E5018" w:rsidR="00CB0B88" w:rsidRDefault="00CB0B88" w:rsidP="00CB0B88">
      <w:pPr>
        <w:spacing w:after="0" w:line="276" w:lineRule="auto"/>
        <w:jc w:val="both"/>
        <w:rPr>
          <w:rFonts w:ascii="Trebuchet MS" w:hAnsi="Trebuchet MS" w:cs="Times New Roman"/>
          <w:b/>
        </w:rPr>
      </w:pPr>
      <w:r w:rsidRPr="003643CD">
        <w:rPr>
          <w:rFonts w:ascii="Trebuchet MS" w:hAnsi="Trebuchet MS" w:cs="Times New Roman"/>
          <w:b/>
        </w:rPr>
        <w:t xml:space="preserve">Таблица 11.3.1 – </w:t>
      </w:r>
      <w:r w:rsidR="00D02C65" w:rsidRPr="00D02C65">
        <w:rPr>
          <w:rFonts w:ascii="Trebuchet MS" w:hAnsi="Trebuchet MS" w:cs="Times New Roman"/>
          <w:b/>
        </w:rPr>
        <w:t>Результаты расчета показателей надежности потребителей тепловой энергии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1559"/>
        <w:gridCol w:w="2828"/>
      </w:tblGrid>
      <w:tr w:rsidR="00EF13FE" w:rsidRPr="00E4573F" w14:paraId="0E7ACC44" w14:textId="77777777" w:rsidTr="00EF13FE">
        <w:trPr>
          <w:trHeight w:val="20"/>
          <w:tblHeader/>
        </w:trPr>
        <w:tc>
          <w:tcPr>
            <w:tcW w:w="3539" w:type="dxa"/>
            <w:shd w:val="clear" w:color="auto" w:fill="CCFF99"/>
            <w:vAlign w:val="center"/>
            <w:hideMark/>
          </w:tcPr>
          <w:p w14:paraId="5C8DFBC9" w14:textId="4C910362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потребителя (адрес)</w:t>
            </w:r>
          </w:p>
        </w:tc>
        <w:tc>
          <w:tcPr>
            <w:tcW w:w="1985" w:type="dxa"/>
            <w:shd w:val="clear" w:color="auto" w:fill="CCFF99"/>
            <w:vAlign w:val="center"/>
            <w:hideMark/>
          </w:tcPr>
          <w:p w14:paraId="4E013725" w14:textId="72959718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Вероятность безотказного теплоснабжения (P)</w:t>
            </w:r>
          </w:p>
        </w:tc>
        <w:tc>
          <w:tcPr>
            <w:tcW w:w="1559" w:type="dxa"/>
            <w:shd w:val="clear" w:color="auto" w:fill="CCFF99"/>
            <w:vAlign w:val="center"/>
            <w:hideMark/>
          </w:tcPr>
          <w:p w14:paraId="1FAD5A37" w14:textId="754352AC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Коэффициент готовности (K)</w:t>
            </w:r>
          </w:p>
        </w:tc>
        <w:tc>
          <w:tcPr>
            <w:tcW w:w="2828" w:type="dxa"/>
            <w:shd w:val="clear" w:color="auto" w:fill="CCFF99"/>
            <w:vAlign w:val="center"/>
            <w:hideMark/>
          </w:tcPr>
          <w:p w14:paraId="2AAADCD8" w14:textId="77777777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Расчетный недоотпуск</w:t>
            </w:r>
          </w:p>
          <w:p w14:paraId="586AA64D" w14:textId="77E719E4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теплоты в отопительный период случае возникновения отказов на тепловых сетях, Гкал</w:t>
            </w:r>
          </w:p>
        </w:tc>
      </w:tr>
      <w:tr w:rsidR="00EF13FE" w:rsidRPr="00E4573F" w14:paraId="58D72228" w14:textId="77777777" w:rsidTr="00EF13FE">
        <w:trPr>
          <w:trHeight w:val="20"/>
          <w:tblHeader/>
        </w:trPr>
        <w:tc>
          <w:tcPr>
            <w:tcW w:w="3539" w:type="dxa"/>
            <w:shd w:val="clear" w:color="auto" w:fill="CCFF99"/>
            <w:vAlign w:val="center"/>
          </w:tcPr>
          <w:p w14:paraId="335CC681" w14:textId="77D92E58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CCFF99"/>
            <w:vAlign w:val="center"/>
          </w:tcPr>
          <w:p w14:paraId="09380D92" w14:textId="61D3E32C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559" w:type="dxa"/>
            <w:shd w:val="clear" w:color="auto" w:fill="CCFF99"/>
            <w:vAlign w:val="center"/>
          </w:tcPr>
          <w:p w14:paraId="466D5130" w14:textId="18BEFCE8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828" w:type="dxa"/>
            <w:shd w:val="clear" w:color="auto" w:fill="CCFF99"/>
            <w:vAlign w:val="center"/>
          </w:tcPr>
          <w:p w14:paraId="6AD06C49" w14:textId="71F915AA" w:rsidR="00EF13FE" w:rsidRPr="00E4573F" w:rsidRDefault="00EF13FE" w:rsidP="00EF13F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055BB4" w:rsidRPr="00E4573F" w14:paraId="5FE9948A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17FAFC96" w14:textId="681A98E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Заводская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2B8BC98" w14:textId="5F69C64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5427CC3D" w14:textId="77E7F67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15D322C5" w14:textId="18E641C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150C645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EF45C15" w14:textId="5476BC3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Заводская,7б,Общежитие</w:t>
            </w:r>
          </w:p>
        </w:tc>
        <w:tc>
          <w:tcPr>
            <w:tcW w:w="1985" w:type="dxa"/>
            <w:noWrap/>
            <w:vAlign w:val="bottom"/>
          </w:tcPr>
          <w:p w14:paraId="1F7D6553" w14:textId="6A1FA86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8A4F6DF" w14:textId="5B8B6AA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B9F9B0F" w14:textId="0E8670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591DF58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17715769" w14:textId="569EE83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Советская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723324C4" w14:textId="294011C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2F167A4D" w14:textId="19F6B9D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0C5EA2A2" w14:textId="2943351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751BA204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831F92D" w14:textId="12583C4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Советская,61,МКД</w:t>
            </w:r>
          </w:p>
        </w:tc>
        <w:tc>
          <w:tcPr>
            <w:tcW w:w="1985" w:type="dxa"/>
            <w:noWrap/>
            <w:vAlign w:val="bottom"/>
          </w:tcPr>
          <w:p w14:paraId="603114C1" w14:textId="5E0D148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5F60F0C" w14:textId="36D8993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BAC1E84" w14:textId="2E7AB29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25B3931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40235B27" w14:textId="34221C0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Смирнова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276CCFFF" w14:textId="1B99215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14742189" w14:textId="5CA0CB5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46374B94" w14:textId="1FA4AB8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5C923E1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0ADF122" w14:textId="3B58731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Смирнова,21</w:t>
            </w:r>
          </w:p>
        </w:tc>
        <w:tc>
          <w:tcPr>
            <w:tcW w:w="1985" w:type="dxa"/>
            <w:noWrap/>
            <w:vAlign w:val="bottom"/>
          </w:tcPr>
          <w:p w14:paraId="7C086124" w14:textId="089054A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883A055" w14:textId="240C2B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CAAB945" w14:textId="01F5C2E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FDD991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165EB9F" w14:textId="4B44097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Смирнова,19</w:t>
            </w:r>
          </w:p>
        </w:tc>
        <w:tc>
          <w:tcPr>
            <w:tcW w:w="1985" w:type="dxa"/>
            <w:noWrap/>
            <w:vAlign w:val="bottom"/>
          </w:tcPr>
          <w:p w14:paraId="6E0D3416" w14:textId="6421487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B941D9E" w14:textId="6BE5102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C40DFFC" w14:textId="4DA8D69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A291AE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347F42F" w14:textId="613C805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Смирнова,23,МКД</w:t>
            </w:r>
          </w:p>
        </w:tc>
        <w:tc>
          <w:tcPr>
            <w:tcW w:w="1985" w:type="dxa"/>
            <w:noWrap/>
            <w:vAlign w:val="bottom"/>
          </w:tcPr>
          <w:p w14:paraId="1A6F724A" w14:textId="6915947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08031BD" w14:textId="7BEDEF9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100E3A0" w14:textId="720DB44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B7838A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5FB2A4D" w14:textId="12C9A64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Петрова,35,МКД</w:t>
            </w:r>
          </w:p>
        </w:tc>
        <w:tc>
          <w:tcPr>
            <w:tcW w:w="1985" w:type="dxa"/>
            <w:noWrap/>
            <w:vAlign w:val="bottom"/>
          </w:tcPr>
          <w:p w14:paraId="4F929FE4" w14:textId="5CFD3C0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70CD873" w14:textId="79F4958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2D89FD3" w14:textId="37197D1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5D1A23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E21E75C" w14:textId="67DFB5F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Смирнова,20,МКД</w:t>
            </w:r>
          </w:p>
        </w:tc>
        <w:tc>
          <w:tcPr>
            <w:tcW w:w="1985" w:type="dxa"/>
            <w:noWrap/>
            <w:vAlign w:val="bottom"/>
          </w:tcPr>
          <w:p w14:paraId="65B590F5" w14:textId="0C55895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186ED5C" w14:textId="4881E38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04C9A8B" w14:textId="3A02C2F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6EB037A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648BD2E" w14:textId="16FDEFB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lastRenderedPageBreak/>
              <w:t>ТГУ пр-д Боровых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3F8E81D0" w14:textId="26E240F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5916E087" w14:textId="50E2CC0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5DB07E52" w14:textId="27BAC86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218BE3F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2329E42" w14:textId="43A7857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Боровая,1а,МКД</w:t>
            </w:r>
          </w:p>
        </w:tc>
        <w:tc>
          <w:tcPr>
            <w:tcW w:w="1985" w:type="dxa"/>
            <w:noWrap/>
            <w:vAlign w:val="bottom"/>
          </w:tcPr>
          <w:p w14:paraId="3AEE1116" w14:textId="0CB802D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A123AEE" w14:textId="0A51DF6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86B904F" w14:textId="01F532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3F85069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0EB65115" w14:textId="36B0E37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БМК ул. Северная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035142E3" w14:textId="3B12BC0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5F7FB10A" w14:textId="58C5003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40B7BDC7" w14:textId="18A5E80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76B9465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831B32C" w14:textId="2FC2B77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Северная,5,МКД</w:t>
            </w:r>
          </w:p>
        </w:tc>
        <w:tc>
          <w:tcPr>
            <w:tcW w:w="1985" w:type="dxa"/>
            <w:noWrap/>
            <w:vAlign w:val="bottom"/>
          </w:tcPr>
          <w:p w14:paraId="35B36F75" w14:textId="5C05648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FC7B87E" w14:textId="55EDE15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BFD7D35" w14:textId="21EA81B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4C7BC0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CDAEE9" w14:textId="3C7F7C1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Северная,5а,МКД</w:t>
            </w:r>
          </w:p>
        </w:tc>
        <w:tc>
          <w:tcPr>
            <w:tcW w:w="1985" w:type="dxa"/>
            <w:noWrap/>
            <w:vAlign w:val="bottom"/>
          </w:tcPr>
          <w:p w14:paraId="39BBF8FC" w14:textId="01C9193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B4BBB4D" w14:textId="1AD8FAB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35D7E6C" w14:textId="11163C7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F7BF311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5DE09DE" w14:textId="2E3527B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Песчаная,9,МКД</w:t>
            </w:r>
          </w:p>
        </w:tc>
        <w:tc>
          <w:tcPr>
            <w:tcW w:w="1985" w:type="dxa"/>
            <w:noWrap/>
            <w:vAlign w:val="bottom"/>
          </w:tcPr>
          <w:p w14:paraId="122D7480" w14:textId="4840FF5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4DB06B9" w14:textId="00910D2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19DD834" w14:textId="57B2EC8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4AE6EBD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128CB84" w14:textId="0629FDC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Северная,10,Детский сад №1</w:t>
            </w:r>
          </w:p>
        </w:tc>
        <w:tc>
          <w:tcPr>
            <w:tcW w:w="1985" w:type="dxa"/>
            <w:noWrap/>
            <w:vAlign w:val="bottom"/>
          </w:tcPr>
          <w:p w14:paraId="15142FA4" w14:textId="13FA43D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2747242" w14:textId="030A5D7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8501E7E" w14:textId="3FAF579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03169E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2DB0D85" w14:textId="44C04E1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Северная,8а,МКД</w:t>
            </w:r>
          </w:p>
        </w:tc>
        <w:tc>
          <w:tcPr>
            <w:tcW w:w="1985" w:type="dxa"/>
            <w:noWrap/>
            <w:vAlign w:val="bottom"/>
          </w:tcPr>
          <w:p w14:paraId="18A27E63" w14:textId="2081B4F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CD751FD" w14:textId="2B07EF9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B712F53" w14:textId="6A7F9D3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42B2881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2B7B7B4" w14:textId="3CBE4E1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Северная,3,МКД</w:t>
            </w:r>
          </w:p>
        </w:tc>
        <w:tc>
          <w:tcPr>
            <w:tcW w:w="1985" w:type="dxa"/>
            <w:noWrap/>
            <w:vAlign w:val="bottom"/>
          </w:tcPr>
          <w:p w14:paraId="7D0F3B7F" w14:textId="6BC7D59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C6A5F70" w14:textId="6C5B373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7DC1F89" w14:textId="0261F59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B77561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61A979E" w14:textId="0317C67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Советская,23,Ростелеком</w:t>
            </w:r>
          </w:p>
        </w:tc>
        <w:tc>
          <w:tcPr>
            <w:tcW w:w="1985" w:type="dxa"/>
            <w:noWrap/>
            <w:vAlign w:val="bottom"/>
          </w:tcPr>
          <w:p w14:paraId="55375F04" w14:textId="4225EC4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844F565" w14:textId="43E5FB8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886EE79" w14:textId="68EEAAB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1A3D58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C2DE0A1" w14:textId="27188F1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Северная,2,Адм. здание</w:t>
            </w:r>
          </w:p>
        </w:tc>
        <w:tc>
          <w:tcPr>
            <w:tcW w:w="1985" w:type="dxa"/>
            <w:noWrap/>
            <w:vAlign w:val="bottom"/>
          </w:tcPr>
          <w:p w14:paraId="070F7681" w14:textId="74373AC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741E9A2" w14:textId="05D7C09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6ACE396" w14:textId="410311F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392A88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C36088D" w14:textId="2DD5907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Северная,4,Центр занятости</w:t>
            </w:r>
          </w:p>
        </w:tc>
        <w:tc>
          <w:tcPr>
            <w:tcW w:w="1985" w:type="dxa"/>
            <w:noWrap/>
            <w:vAlign w:val="bottom"/>
          </w:tcPr>
          <w:p w14:paraId="4FF2F3EB" w14:textId="75140D9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6847163" w14:textId="1D5ACE2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1FEB5D7" w14:textId="3FA25AC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F9709FF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C5868C8" w14:textId="3A7526A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мкр. Солнечный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46B8B8C4" w14:textId="626AFFF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37951790" w14:textId="3DEB048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6DB5B96A" w14:textId="7C192E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78D0CD2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10676A75" w14:textId="6D2BB2F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мкр. Солнечный,14,Дет. сад. №4</w:t>
            </w:r>
          </w:p>
        </w:tc>
        <w:tc>
          <w:tcPr>
            <w:tcW w:w="1985" w:type="dxa"/>
            <w:noWrap/>
            <w:vAlign w:val="bottom"/>
          </w:tcPr>
          <w:p w14:paraId="6A6BD6DB" w14:textId="407D83A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61E6CEB" w14:textId="2A31448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84559A7" w14:textId="3F1E261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4DD60C29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3931B420" w14:textId="02A710C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Восточная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42D7EF50" w14:textId="5E3C4BE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7104B909" w14:textId="4A38EF6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5D3B7A77" w14:textId="0545376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C9ED8D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79D4E13" w14:textId="4B6A72D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Восточная,25,МКД</w:t>
            </w:r>
          </w:p>
        </w:tc>
        <w:tc>
          <w:tcPr>
            <w:tcW w:w="1985" w:type="dxa"/>
            <w:noWrap/>
            <w:vAlign w:val="bottom"/>
          </w:tcPr>
          <w:p w14:paraId="58C8E5D3" w14:textId="4DC4331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E25AEF6" w14:textId="7AE9C24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6B5EF00" w14:textId="74CF7A2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40EF4DE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34F0DA04" w14:textId="568E325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Железнодорожная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6E88A3F" w14:textId="282D028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720C4E9A" w14:textId="61C7ACB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5D30613B" w14:textId="443AE6D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1113723F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34F48ADF" w14:textId="0479EBAF" w:rsidR="00055BB4" w:rsidRPr="00E4573F" w:rsidRDefault="00055BB4" w:rsidP="00E80C32">
            <w:pPr>
              <w:spacing w:after="0" w:line="240" w:lineRule="auto"/>
              <w:ind w:right="-111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ул.Железнодорожная,43, Школа-интер</w:t>
            </w:r>
            <w:r w:rsidR="00E80C32">
              <w:rPr>
                <w:rFonts w:ascii="Trebuchet MS" w:hAnsi="Trebuchet MS" w:cs="Arial"/>
                <w:sz w:val="18"/>
                <w:szCs w:val="18"/>
              </w:rPr>
              <w:t>.</w:t>
            </w:r>
          </w:p>
        </w:tc>
        <w:tc>
          <w:tcPr>
            <w:tcW w:w="1985" w:type="dxa"/>
            <w:noWrap/>
            <w:vAlign w:val="bottom"/>
          </w:tcPr>
          <w:p w14:paraId="248050D3" w14:textId="52A17E6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9A970E3" w14:textId="187B2EC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45CA42F" w14:textId="48BF523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412B5D7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CD4B9B8" w14:textId="6EC165A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Краснослободская,10,СОШ №2</w:t>
            </w:r>
          </w:p>
        </w:tc>
        <w:tc>
          <w:tcPr>
            <w:tcW w:w="1985" w:type="dxa"/>
            <w:noWrap/>
            <w:vAlign w:val="bottom"/>
          </w:tcPr>
          <w:p w14:paraId="37E5B637" w14:textId="0C65FD4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28C24E4" w14:textId="3FB1800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56FE830" w14:textId="1788749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E180372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37ADA1E1" w14:textId="68ED909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Кооперативная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B28140D" w14:textId="7CD17CA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6B95EBFF" w14:textId="0BA7CD3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718B7518" w14:textId="3F777F0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55E7B3ED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A48EB47" w14:textId="0C2B87A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Дружбы,49, Общежитие</w:t>
            </w:r>
          </w:p>
        </w:tc>
        <w:tc>
          <w:tcPr>
            <w:tcW w:w="1985" w:type="dxa"/>
            <w:noWrap/>
            <w:vAlign w:val="bottom"/>
          </w:tcPr>
          <w:p w14:paraId="6A76EBD7" w14:textId="540BDF4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F428A45" w14:textId="66815AC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6BF59DF" w14:textId="0B84F9D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0F06F57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34EE64DD" w14:textId="0771434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Краснослободская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38A03CFD" w14:textId="1F2F185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7650936B" w14:textId="6CC6A79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0C346417" w14:textId="1C19073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14E944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2EC4428" w14:textId="07372A2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Краснослободская,40,Дет. сад №2</w:t>
            </w:r>
          </w:p>
        </w:tc>
        <w:tc>
          <w:tcPr>
            <w:tcW w:w="1985" w:type="dxa"/>
            <w:noWrap/>
            <w:vAlign w:val="bottom"/>
          </w:tcPr>
          <w:p w14:paraId="2CFF8D6C" w14:textId="6A587A6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2E1285F" w14:textId="5F5C744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2D6B0EE" w14:textId="78E647E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98F7415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2E9BE893" w14:textId="3561168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ТГУ ул. 40 лет Октябрьская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2E361563" w14:textId="68AAEA8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6BDF4377" w14:textId="7FF4059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6F2C1786" w14:textId="4F86ABA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57EBFB5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F64FB9B" w14:textId="7C73D1A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40 лет Октября,6,Дет. сад №5</w:t>
            </w:r>
          </w:p>
        </w:tc>
        <w:tc>
          <w:tcPr>
            <w:tcW w:w="1985" w:type="dxa"/>
            <w:noWrap/>
            <w:vAlign w:val="bottom"/>
          </w:tcPr>
          <w:p w14:paraId="40154911" w14:textId="023EBF0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BA0F043" w14:textId="3C33FF0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82E0113" w14:textId="31CACCC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2F2F95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316E0E0" w14:textId="4C1F42C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40 лет Октября,4,Библиотека</w:t>
            </w:r>
          </w:p>
        </w:tc>
        <w:tc>
          <w:tcPr>
            <w:tcW w:w="1985" w:type="dxa"/>
            <w:noWrap/>
            <w:vAlign w:val="bottom"/>
          </w:tcPr>
          <w:p w14:paraId="6FBDACCA" w14:textId="66521E5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A9AC328" w14:textId="7761E89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E3DC672" w14:textId="0224903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0ED16B5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E54C7F0" w14:textId="4FBC8F9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БМК ул. Пролетарская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75871EA5" w14:textId="0FDCEA3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5BAFA5B0" w14:textId="2911714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7C74339D" w14:textId="1D34A1D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1B6D4BD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28CDD37" w14:textId="5A3F3FB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Красноармейская,11,Администр</w:t>
            </w:r>
            <w:r w:rsidR="00E80C32">
              <w:rPr>
                <w:rFonts w:ascii="Trebuchet MS" w:hAnsi="Trebuchet MS" w:cs="Arial"/>
                <w:sz w:val="18"/>
                <w:szCs w:val="18"/>
              </w:rPr>
              <w:t>.</w:t>
            </w:r>
          </w:p>
        </w:tc>
        <w:tc>
          <w:tcPr>
            <w:tcW w:w="1985" w:type="dxa"/>
            <w:noWrap/>
            <w:vAlign w:val="bottom"/>
          </w:tcPr>
          <w:p w14:paraId="210F816A" w14:textId="6E5D34A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AE491DA" w14:textId="08BAD44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DBC49EF" w14:textId="026E4BF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630323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B032DCE" w14:textId="5C65D21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Красноармейская,5,Администрация</w:t>
            </w:r>
          </w:p>
        </w:tc>
        <w:tc>
          <w:tcPr>
            <w:tcW w:w="1985" w:type="dxa"/>
            <w:noWrap/>
            <w:vAlign w:val="bottom"/>
          </w:tcPr>
          <w:p w14:paraId="5401023D" w14:textId="493AC55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5BFC629" w14:textId="6EB2199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921F13A" w14:textId="418C6E0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704EFE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20309ED" w14:textId="4366CB8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Красноармейская,3,УФК</w:t>
            </w:r>
          </w:p>
        </w:tc>
        <w:tc>
          <w:tcPr>
            <w:tcW w:w="1985" w:type="dxa"/>
            <w:noWrap/>
            <w:vAlign w:val="bottom"/>
          </w:tcPr>
          <w:p w14:paraId="19A08771" w14:textId="599BD07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E78B253" w14:textId="499942D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75DDD70" w14:textId="17A520B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DD40D4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3732438" w14:textId="6F6B0C6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Пролетарская,4,контора МУП</w:t>
            </w:r>
          </w:p>
        </w:tc>
        <w:tc>
          <w:tcPr>
            <w:tcW w:w="1985" w:type="dxa"/>
            <w:noWrap/>
            <w:vAlign w:val="bottom"/>
          </w:tcPr>
          <w:p w14:paraId="73412287" w14:textId="782F311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4D67900" w14:textId="457B1AD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2ECB477" w14:textId="1EC1A21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A2F94D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B0F152C" w14:textId="0573389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пл. Свободы,2,Администрация</w:t>
            </w:r>
          </w:p>
        </w:tc>
        <w:tc>
          <w:tcPr>
            <w:tcW w:w="1985" w:type="dxa"/>
            <w:noWrap/>
            <w:vAlign w:val="bottom"/>
          </w:tcPr>
          <w:p w14:paraId="7CABF66C" w14:textId="304F17E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C198B56" w14:textId="6555D0D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B03570F" w14:textId="2839979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07270C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E6D02DF" w14:textId="4479E46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пл. Свободы,3,Музей</w:t>
            </w:r>
          </w:p>
        </w:tc>
        <w:tc>
          <w:tcPr>
            <w:tcW w:w="1985" w:type="dxa"/>
            <w:noWrap/>
            <w:vAlign w:val="bottom"/>
          </w:tcPr>
          <w:p w14:paraId="471402E6" w14:textId="133D48F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5BFFBE2" w14:textId="3125395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12EEE23" w14:textId="7C15CA5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40874C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15E8299" w14:textId="6B0088F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Пролетарская,1,ДК</w:t>
            </w:r>
          </w:p>
        </w:tc>
        <w:tc>
          <w:tcPr>
            <w:tcW w:w="1985" w:type="dxa"/>
            <w:noWrap/>
            <w:vAlign w:val="bottom"/>
          </w:tcPr>
          <w:p w14:paraId="31C519C6" w14:textId="0E92E39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17A93DF" w14:textId="3430ECF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687D524" w14:textId="53FECD6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3B2755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3741688" w14:textId="711A481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пер. Сосновый,6,Сан.бак. лаборатория</w:t>
            </w:r>
          </w:p>
        </w:tc>
        <w:tc>
          <w:tcPr>
            <w:tcW w:w="1985" w:type="dxa"/>
            <w:noWrap/>
            <w:vAlign w:val="bottom"/>
          </w:tcPr>
          <w:p w14:paraId="47915A5D" w14:textId="184DC27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E447E79" w14:textId="7A2992E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4B4B5E3" w14:textId="27F5EC6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2A0FD0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04C8D6F" w14:textId="207A294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Красноармейская,5,Гаражи</w:t>
            </w:r>
          </w:p>
        </w:tc>
        <w:tc>
          <w:tcPr>
            <w:tcW w:w="1985" w:type="dxa"/>
            <w:noWrap/>
            <w:vAlign w:val="bottom"/>
          </w:tcPr>
          <w:p w14:paraId="33DA947F" w14:textId="098E025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37F9650" w14:textId="27FCF8B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0B67486" w14:textId="2EDE129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E80C32" w:rsidRPr="00E4573F" w14:paraId="520CF554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7C256E5" w14:textId="0A656B26" w:rsidR="00E80C32" w:rsidRPr="00E4573F" w:rsidRDefault="00E80C32" w:rsidP="00E80C32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80C32">
              <w:rPr>
                <w:rFonts w:ascii="Trebuchet MS" w:hAnsi="Trebuchet MS" w:cs="Arial"/>
                <w:sz w:val="18"/>
                <w:szCs w:val="18"/>
              </w:rPr>
              <w:t>ул. им. Нового,2а (Торг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E80C32">
              <w:rPr>
                <w:rFonts w:ascii="Trebuchet MS" w:hAnsi="Trebuchet MS" w:cs="Arial"/>
                <w:sz w:val="18"/>
                <w:szCs w:val="18"/>
              </w:rPr>
              <w:t>-оф</w:t>
            </w:r>
            <w:r>
              <w:rPr>
                <w:rFonts w:ascii="Trebuchet MS" w:hAnsi="Trebuchet MS" w:cs="Arial"/>
                <w:sz w:val="18"/>
                <w:szCs w:val="18"/>
              </w:rPr>
              <w:t>.</w:t>
            </w:r>
            <w:r w:rsidRPr="00E80C32">
              <w:rPr>
                <w:rFonts w:ascii="Trebuchet MS" w:hAnsi="Trebuchet MS" w:cs="Arial"/>
                <w:sz w:val="18"/>
                <w:szCs w:val="18"/>
              </w:rPr>
              <w:t xml:space="preserve"> здание)</w:t>
            </w:r>
          </w:p>
        </w:tc>
        <w:tc>
          <w:tcPr>
            <w:tcW w:w="1985" w:type="dxa"/>
            <w:noWrap/>
            <w:vAlign w:val="bottom"/>
          </w:tcPr>
          <w:p w14:paraId="358C6DAD" w14:textId="5DD2B2E4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758618F" w14:textId="7725CD4F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4A39160" w14:textId="004252E7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6D7A3DC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5174F1B" w14:textId="187B243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БМК ул. Красноармейская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7A4291AD" w14:textId="4728F5C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66DB9600" w14:textId="096A663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11167D75" w14:textId="51DFC39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4FC419C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9B5E4CC" w14:textId="105F448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Красноармейская,58а,ФОК</w:t>
            </w:r>
          </w:p>
        </w:tc>
        <w:tc>
          <w:tcPr>
            <w:tcW w:w="1985" w:type="dxa"/>
            <w:noWrap/>
            <w:vAlign w:val="bottom"/>
          </w:tcPr>
          <w:p w14:paraId="12173097" w14:textId="31D4021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EAFD977" w14:textId="2D614EE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B365E14" w14:textId="091BC06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2B5FFB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11DD271" w14:textId="08B08E1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Красноармейская,58,СОШ №1</w:t>
            </w:r>
          </w:p>
        </w:tc>
        <w:tc>
          <w:tcPr>
            <w:tcW w:w="1985" w:type="dxa"/>
            <w:noWrap/>
            <w:vAlign w:val="bottom"/>
          </w:tcPr>
          <w:p w14:paraId="601F0926" w14:textId="78474F4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1AED751" w14:textId="62B8877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B86F01A" w14:textId="5C30EC9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79D541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B1F18DE" w14:textId="6FDEE0C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Красноармейская,58,СОШ №1 новое здание</w:t>
            </w:r>
          </w:p>
        </w:tc>
        <w:tc>
          <w:tcPr>
            <w:tcW w:w="1985" w:type="dxa"/>
            <w:noWrap/>
            <w:vAlign w:val="bottom"/>
          </w:tcPr>
          <w:p w14:paraId="2309E83F" w14:textId="767ABEC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E1F8C6E" w14:textId="5DF6E1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B5B461B" w14:textId="6347A7C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6A9DF2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9B01834" w14:textId="4B8A5EC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Красноармейская,56,МКД</w:t>
            </w:r>
          </w:p>
        </w:tc>
        <w:tc>
          <w:tcPr>
            <w:tcW w:w="1985" w:type="dxa"/>
            <w:noWrap/>
            <w:vAlign w:val="bottom"/>
          </w:tcPr>
          <w:p w14:paraId="139D438F" w14:textId="2381804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3356F10" w14:textId="3A22742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3F26F70" w14:textId="56CE4ED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25541F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DE19462" w14:textId="43B345B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Пролетарская,77а,Школа искусств</w:t>
            </w:r>
          </w:p>
        </w:tc>
        <w:tc>
          <w:tcPr>
            <w:tcW w:w="1985" w:type="dxa"/>
            <w:noWrap/>
            <w:vAlign w:val="bottom"/>
          </w:tcPr>
          <w:p w14:paraId="12065191" w14:textId="4F85DBB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773D29D" w14:textId="5D49CBD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1638795" w14:textId="731E26A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32FCFC6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4BD0443F" w14:textId="66BE11A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БМК ул. Спортивная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0FD702A0" w14:textId="24B777F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468C7084" w14:textId="2D81880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14C5613B" w14:textId="5D4C842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7F543D17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6AC4BC09" w14:textId="5B77BA6B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Восточная,1,МКД</w:t>
            </w:r>
          </w:p>
        </w:tc>
        <w:tc>
          <w:tcPr>
            <w:tcW w:w="1985" w:type="dxa"/>
            <w:noWrap/>
            <w:vAlign w:val="bottom"/>
          </w:tcPr>
          <w:p w14:paraId="186EA121" w14:textId="1B376F5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7282C34" w14:textId="38B6451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B34B018" w14:textId="4385C5A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608A4E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C42D9BE" w14:textId="1663979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Пролетарская,54</w:t>
            </w:r>
          </w:p>
        </w:tc>
        <w:tc>
          <w:tcPr>
            <w:tcW w:w="1985" w:type="dxa"/>
            <w:noWrap/>
            <w:vAlign w:val="bottom"/>
          </w:tcPr>
          <w:p w14:paraId="7BA7F668" w14:textId="4D133E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5A4F04F" w14:textId="7659D84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3A402B4" w14:textId="6FCC22C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2529F2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4AB393E" w14:textId="05BA7F4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Пролетарская,48</w:t>
            </w:r>
          </w:p>
        </w:tc>
        <w:tc>
          <w:tcPr>
            <w:tcW w:w="1985" w:type="dxa"/>
            <w:noWrap/>
            <w:vAlign w:val="bottom"/>
          </w:tcPr>
          <w:p w14:paraId="57BFB4A5" w14:textId="1CDC297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08215D3" w14:textId="452F6A5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98C3178" w14:textId="470F303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80459E1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6AFD3AF" w14:textId="5EB0917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Пролетарская,52</w:t>
            </w:r>
          </w:p>
        </w:tc>
        <w:tc>
          <w:tcPr>
            <w:tcW w:w="1985" w:type="dxa"/>
            <w:noWrap/>
            <w:vAlign w:val="bottom"/>
          </w:tcPr>
          <w:p w14:paraId="3258D5D7" w14:textId="1194AF0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51056D9" w14:textId="100AD6D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EE09016" w14:textId="0AE1AEC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2184B5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9F90E4A" w14:textId="36C96C8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Пролетарская,46</w:t>
            </w:r>
          </w:p>
        </w:tc>
        <w:tc>
          <w:tcPr>
            <w:tcW w:w="1985" w:type="dxa"/>
            <w:noWrap/>
            <w:vAlign w:val="bottom"/>
          </w:tcPr>
          <w:p w14:paraId="42A608F8" w14:textId="4F6DA2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6B2F4FF" w14:textId="3C08165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A6DD1D9" w14:textId="1D4E6CA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559A7D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91057AD" w14:textId="64AB73C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Спортивная,19,МКД</w:t>
            </w:r>
          </w:p>
        </w:tc>
        <w:tc>
          <w:tcPr>
            <w:tcW w:w="1985" w:type="dxa"/>
            <w:noWrap/>
            <w:vAlign w:val="bottom"/>
          </w:tcPr>
          <w:p w14:paraId="73004B81" w14:textId="2086423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D5D94E3" w14:textId="59A7CB9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A25C093" w14:textId="1539565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B540D01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B888DD0" w14:textId="53B2FBB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Спортивная,21,МКД</w:t>
            </w:r>
          </w:p>
        </w:tc>
        <w:tc>
          <w:tcPr>
            <w:tcW w:w="1985" w:type="dxa"/>
            <w:noWrap/>
            <w:vAlign w:val="bottom"/>
          </w:tcPr>
          <w:p w14:paraId="70B552EE" w14:textId="146F4B5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73B63BA" w14:textId="0CAAE4E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C6DCCBC" w14:textId="131B91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9758FD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283CEDB" w14:textId="23A924A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Спортивная,23,МКД</w:t>
            </w:r>
          </w:p>
        </w:tc>
        <w:tc>
          <w:tcPr>
            <w:tcW w:w="1985" w:type="dxa"/>
            <w:noWrap/>
            <w:vAlign w:val="bottom"/>
          </w:tcPr>
          <w:p w14:paraId="55A38C30" w14:textId="2AEFF60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E45E51A" w14:textId="52BD6E5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A730437" w14:textId="483DC6C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071254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E1D01F9" w14:textId="04FED63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Садовая,16,МКД</w:t>
            </w:r>
          </w:p>
        </w:tc>
        <w:tc>
          <w:tcPr>
            <w:tcW w:w="1985" w:type="dxa"/>
            <w:noWrap/>
            <w:vAlign w:val="bottom"/>
          </w:tcPr>
          <w:p w14:paraId="39E1B4DA" w14:textId="3F6C0E3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2E3F1BA" w14:textId="2F6A03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DBD40F1" w14:textId="11148C0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35D7B8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FAF284D" w14:textId="5C4CDC8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Садовая,12,МКД</w:t>
            </w:r>
          </w:p>
        </w:tc>
        <w:tc>
          <w:tcPr>
            <w:tcW w:w="1985" w:type="dxa"/>
            <w:noWrap/>
            <w:vAlign w:val="bottom"/>
          </w:tcPr>
          <w:p w14:paraId="4DA9C4DA" w14:textId="0BB52E2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4F1AAFD" w14:textId="40B7E1A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6396827" w14:textId="6958EE4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7D89B0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457EDD0" w14:textId="13BA0A7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Спортивная,21а,МКД</w:t>
            </w:r>
          </w:p>
        </w:tc>
        <w:tc>
          <w:tcPr>
            <w:tcW w:w="1985" w:type="dxa"/>
            <w:noWrap/>
            <w:vAlign w:val="bottom"/>
          </w:tcPr>
          <w:p w14:paraId="4C4B1842" w14:textId="6331181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7EE71B1" w14:textId="6D7599B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18C8BB7" w14:textId="53971B9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06372A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BC17567" w14:textId="670AFB9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Садовая,10,МКД</w:t>
            </w:r>
          </w:p>
        </w:tc>
        <w:tc>
          <w:tcPr>
            <w:tcW w:w="1985" w:type="dxa"/>
            <w:noWrap/>
            <w:vAlign w:val="bottom"/>
          </w:tcPr>
          <w:p w14:paraId="37C1B9EC" w14:textId="2B62105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E0673D8" w14:textId="6C18CC1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896E887" w14:textId="0E597D7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EAAA6B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233964B" w14:textId="1A2E4D2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Спортивная,16,МКД</w:t>
            </w:r>
          </w:p>
        </w:tc>
        <w:tc>
          <w:tcPr>
            <w:tcW w:w="1985" w:type="dxa"/>
            <w:noWrap/>
            <w:vAlign w:val="bottom"/>
          </w:tcPr>
          <w:p w14:paraId="6019723E" w14:textId="7D531A6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B409ACD" w14:textId="78299D1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87F81FE" w14:textId="6F7C5EE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1D4AF4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3CBAD14" w14:textId="1152E01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Спортивная,12а,МКД</w:t>
            </w:r>
          </w:p>
        </w:tc>
        <w:tc>
          <w:tcPr>
            <w:tcW w:w="1985" w:type="dxa"/>
            <w:noWrap/>
            <w:vAlign w:val="bottom"/>
          </w:tcPr>
          <w:p w14:paraId="07BB9AE1" w14:textId="336C00D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3316F92" w14:textId="5169F9B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A9218F7" w14:textId="699D129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9414A3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754C75A" w14:textId="49DEADB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Спортивная,12,МКД</w:t>
            </w:r>
          </w:p>
        </w:tc>
        <w:tc>
          <w:tcPr>
            <w:tcW w:w="1985" w:type="dxa"/>
            <w:noWrap/>
            <w:vAlign w:val="bottom"/>
          </w:tcPr>
          <w:p w14:paraId="1A70A702" w14:textId="7EBAA87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EC3AD00" w14:textId="59DE6B9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3D0B875" w14:textId="44D1A7A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A1700B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8C97839" w14:textId="3A1A069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lastRenderedPageBreak/>
              <w:t>ул. Спортивная,14,МКД</w:t>
            </w:r>
          </w:p>
        </w:tc>
        <w:tc>
          <w:tcPr>
            <w:tcW w:w="1985" w:type="dxa"/>
            <w:noWrap/>
            <w:vAlign w:val="bottom"/>
          </w:tcPr>
          <w:p w14:paraId="241604CA" w14:textId="137C976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BC28A4D" w14:textId="2DC9AA4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140B2C4" w14:textId="2C97424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492908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F833B88" w14:textId="41D6BD1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Садовая,8а,МКД</w:t>
            </w:r>
          </w:p>
        </w:tc>
        <w:tc>
          <w:tcPr>
            <w:tcW w:w="1985" w:type="dxa"/>
            <w:noWrap/>
            <w:vAlign w:val="bottom"/>
          </w:tcPr>
          <w:p w14:paraId="288F9C16" w14:textId="6620FBA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863BD01" w14:textId="1A6285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5568E02" w14:textId="50B08DB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AA1C02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5BEA463" w14:textId="203A070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пер. Милицейский,2,МКД</w:t>
            </w:r>
          </w:p>
        </w:tc>
        <w:tc>
          <w:tcPr>
            <w:tcW w:w="1985" w:type="dxa"/>
            <w:noWrap/>
            <w:vAlign w:val="bottom"/>
          </w:tcPr>
          <w:p w14:paraId="2DB57003" w14:textId="6D2BF44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496FB48" w14:textId="4A46263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F32CAFA" w14:textId="0036276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40782A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A5537C9" w14:textId="3892CFE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пер. Милицейский,8,МКД</w:t>
            </w:r>
          </w:p>
        </w:tc>
        <w:tc>
          <w:tcPr>
            <w:tcW w:w="1985" w:type="dxa"/>
            <w:noWrap/>
            <w:vAlign w:val="bottom"/>
          </w:tcPr>
          <w:p w14:paraId="124A0CE3" w14:textId="733E5B7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DDD2566" w14:textId="3A487D5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7F09816" w14:textId="09FE200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8FE924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F2AE68C" w14:textId="3AC6E0C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Железнодорожная,20, Отд.полиции</w:t>
            </w:r>
          </w:p>
        </w:tc>
        <w:tc>
          <w:tcPr>
            <w:tcW w:w="1985" w:type="dxa"/>
            <w:noWrap/>
            <w:vAlign w:val="bottom"/>
          </w:tcPr>
          <w:p w14:paraId="2BDB926E" w14:textId="6AF3D79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18D4C52" w14:textId="27A3868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4B5AEC5" w14:textId="476C3FC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F06319" w:rsidRPr="00E4573F" w14:paraId="0A25F83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3F00ACD" w14:textId="7FD9FD50" w:rsidR="00F06319" w:rsidRPr="00E4573F" w:rsidRDefault="00F06319" w:rsidP="00F06319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Василенкова,2,</w:t>
            </w:r>
            <w:r>
              <w:rPr>
                <w:rFonts w:ascii="Trebuchet MS" w:hAnsi="Trebuchet MS" w:cs="Arial"/>
                <w:sz w:val="18"/>
                <w:szCs w:val="18"/>
              </w:rPr>
              <w:t>Магазин</w:t>
            </w:r>
          </w:p>
        </w:tc>
        <w:tc>
          <w:tcPr>
            <w:tcW w:w="1985" w:type="dxa"/>
            <w:noWrap/>
            <w:vAlign w:val="bottom"/>
          </w:tcPr>
          <w:p w14:paraId="3ADB3104" w14:textId="620A0494" w:rsidR="00F06319" w:rsidRPr="00E4573F" w:rsidRDefault="00F06319" w:rsidP="00F06319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5F4386E" w14:textId="355E7A1B" w:rsidR="00F06319" w:rsidRPr="00E4573F" w:rsidRDefault="00F06319" w:rsidP="00F06319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5257C80" w14:textId="047F3D92" w:rsidR="00F06319" w:rsidRPr="00E4573F" w:rsidRDefault="00F06319" w:rsidP="00F06319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AADAC3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93DCDE3" w14:textId="1ED6CC1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Василенкова,2а,Налог. служба</w:t>
            </w:r>
          </w:p>
        </w:tc>
        <w:tc>
          <w:tcPr>
            <w:tcW w:w="1985" w:type="dxa"/>
            <w:noWrap/>
            <w:vAlign w:val="bottom"/>
          </w:tcPr>
          <w:p w14:paraId="4310441F" w14:textId="31608DA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2123E1D" w14:textId="6027572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0E5CB1B" w14:textId="6048177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40C1747E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31EB8D10" w14:textId="48B8F9F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Василенкова,2в,МКД</w:t>
            </w:r>
          </w:p>
        </w:tc>
        <w:tc>
          <w:tcPr>
            <w:tcW w:w="1985" w:type="dxa"/>
            <w:noWrap/>
            <w:vAlign w:val="bottom"/>
          </w:tcPr>
          <w:p w14:paraId="348F601D" w14:textId="7B5A220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B670AB1" w14:textId="4BD7D08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B121BCE" w14:textId="3167228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433B03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3B498EA" w14:textId="5CA3A4C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Василенкова,2б,МКД</w:t>
            </w:r>
          </w:p>
        </w:tc>
        <w:tc>
          <w:tcPr>
            <w:tcW w:w="1985" w:type="dxa"/>
            <w:noWrap/>
            <w:vAlign w:val="bottom"/>
          </w:tcPr>
          <w:p w14:paraId="325B282B" w14:textId="0CF6229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E20C752" w14:textId="5998E33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A8B7C7D" w14:textId="5951032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9D983CB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EBE294C" w14:textId="2EE43BD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Василенкова,20,Суд</w:t>
            </w:r>
          </w:p>
        </w:tc>
        <w:tc>
          <w:tcPr>
            <w:tcW w:w="1985" w:type="dxa"/>
            <w:noWrap/>
            <w:vAlign w:val="bottom"/>
          </w:tcPr>
          <w:p w14:paraId="3043006F" w14:textId="04D77AD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574622B" w14:textId="599099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CE6B5CF" w14:textId="1B6F8F5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F8FEE8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8A1C210" w14:textId="21DAEB0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Василенкова,21,МКД</w:t>
            </w:r>
          </w:p>
        </w:tc>
        <w:tc>
          <w:tcPr>
            <w:tcW w:w="1985" w:type="dxa"/>
            <w:noWrap/>
            <w:vAlign w:val="bottom"/>
          </w:tcPr>
          <w:p w14:paraId="109EA5F3" w14:textId="6678218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1510F5B" w14:textId="29AAD65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0DC6D2C1" w14:textId="19ECA39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967C38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FBECEFD" w14:textId="264C9A3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Василенкова,10а,МКД</w:t>
            </w:r>
          </w:p>
        </w:tc>
        <w:tc>
          <w:tcPr>
            <w:tcW w:w="1985" w:type="dxa"/>
            <w:noWrap/>
            <w:vAlign w:val="bottom"/>
          </w:tcPr>
          <w:p w14:paraId="0617BC38" w14:textId="63C613D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79C7101" w14:textId="40F303D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7A82A34" w14:textId="45E7B49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2590E1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CC46264" w14:textId="6508AC8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Василенкова,3,МКД</w:t>
            </w:r>
          </w:p>
        </w:tc>
        <w:tc>
          <w:tcPr>
            <w:tcW w:w="1985" w:type="dxa"/>
            <w:noWrap/>
            <w:vAlign w:val="bottom"/>
          </w:tcPr>
          <w:p w14:paraId="34FF5C16" w14:textId="18CF611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437C95F4" w14:textId="66CC124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1D9182F1" w14:textId="3DE6421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7F5355D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D7EB7E9" w14:textId="4581BEA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Железнодорожная,16а,МКД</w:t>
            </w:r>
          </w:p>
        </w:tc>
        <w:tc>
          <w:tcPr>
            <w:tcW w:w="1985" w:type="dxa"/>
            <w:noWrap/>
            <w:vAlign w:val="bottom"/>
          </w:tcPr>
          <w:p w14:paraId="616255F6" w14:textId="1D7BC7C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488A2ED" w14:textId="30AC4FE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8DF086E" w14:textId="5D82EBC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8AAECF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B1169A2" w14:textId="029BD90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Железнодорожная,18,Дет. сад №3</w:t>
            </w:r>
          </w:p>
        </w:tc>
        <w:tc>
          <w:tcPr>
            <w:tcW w:w="1985" w:type="dxa"/>
            <w:noWrap/>
            <w:vAlign w:val="bottom"/>
          </w:tcPr>
          <w:p w14:paraId="260E32D0" w14:textId="2FE0DF8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09C00991" w14:textId="60ECAB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73BB567" w14:textId="7284829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5E8BBB1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0516A38" w14:textId="6093B9E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Пролетарская,55,МКД</w:t>
            </w:r>
          </w:p>
        </w:tc>
        <w:tc>
          <w:tcPr>
            <w:tcW w:w="1985" w:type="dxa"/>
            <w:noWrap/>
            <w:vAlign w:val="bottom"/>
          </w:tcPr>
          <w:p w14:paraId="1E649972" w14:textId="1E4F5F9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45F7F9C" w14:textId="6612A55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EAF4B4E" w14:textId="745E5FC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E80C32" w:rsidRPr="00E4573F" w14:paraId="48EAFE0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4A19749" w14:textId="50C7A64C" w:rsidR="00E80C32" w:rsidRPr="00E4573F" w:rsidRDefault="00E80C32" w:rsidP="00E80C32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80C32">
              <w:rPr>
                <w:rFonts w:ascii="Trebuchet MS" w:hAnsi="Trebuchet MS" w:cs="Arial"/>
                <w:sz w:val="18"/>
                <w:szCs w:val="18"/>
              </w:rPr>
              <w:t>ул. Пролетарская, гаражи</w:t>
            </w:r>
          </w:p>
        </w:tc>
        <w:tc>
          <w:tcPr>
            <w:tcW w:w="1985" w:type="dxa"/>
            <w:noWrap/>
            <w:vAlign w:val="bottom"/>
          </w:tcPr>
          <w:p w14:paraId="66359672" w14:textId="17D23672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0D985D5" w14:textId="767F7220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3EFFDDE" w14:textId="124A371B" w:rsidR="00E80C32" w:rsidRPr="00E4573F" w:rsidRDefault="00E80C32" w:rsidP="00E80C32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B4A3481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1C752C4D" w14:textId="638E7A8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БМК ул. Парковская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563145E3" w14:textId="6BFFE12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3B52ECFB" w14:textId="526DEAB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775A3904" w14:textId="5DD23C0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6AF2AA6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8CD21FD" w14:textId="6555D8A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Парковская,25,МКД</w:t>
            </w:r>
          </w:p>
        </w:tc>
        <w:tc>
          <w:tcPr>
            <w:tcW w:w="1985" w:type="dxa"/>
            <w:noWrap/>
            <w:vAlign w:val="bottom"/>
          </w:tcPr>
          <w:p w14:paraId="009DBAAF" w14:textId="2966093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E0F81E6" w14:textId="4A7B53F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3F7227A" w14:textId="78505F2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99EB552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38BD3784" w14:textId="3E5E444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Парковская,27,МКД</w:t>
            </w:r>
          </w:p>
        </w:tc>
        <w:tc>
          <w:tcPr>
            <w:tcW w:w="1985" w:type="dxa"/>
            <w:noWrap/>
            <w:vAlign w:val="bottom"/>
          </w:tcPr>
          <w:p w14:paraId="4E0785CA" w14:textId="416D9F1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1A47120" w14:textId="257C62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C948AD3" w14:textId="2FDB0CE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FEEFE5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A7F92C5" w14:textId="018BF72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Парковская,50а,ГПТУ-18</w:t>
            </w:r>
          </w:p>
        </w:tc>
        <w:tc>
          <w:tcPr>
            <w:tcW w:w="1985" w:type="dxa"/>
            <w:noWrap/>
            <w:vAlign w:val="bottom"/>
          </w:tcPr>
          <w:p w14:paraId="0B2E84AF" w14:textId="7195743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2A4DD75" w14:textId="0D97AAF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9D0879A" w14:textId="0E875E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9BFA40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E9FBF1E" w14:textId="7A40AC2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Парковская,50,ГПТУ-18</w:t>
            </w:r>
          </w:p>
        </w:tc>
        <w:tc>
          <w:tcPr>
            <w:tcW w:w="1985" w:type="dxa"/>
            <w:noWrap/>
            <w:vAlign w:val="bottom"/>
          </w:tcPr>
          <w:p w14:paraId="5173E399" w14:textId="1E1A91E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5EF4E9B" w14:textId="7C5CAE2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8A76AF9" w14:textId="0A92CAF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20D87A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8057F83" w14:textId="3C813EA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Смирнова,12,МКД</w:t>
            </w:r>
          </w:p>
        </w:tc>
        <w:tc>
          <w:tcPr>
            <w:tcW w:w="1985" w:type="dxa"/>
            <w:noWrap/>
            <w:vAlign w:val="bottom"/>
          </w:tcPr>
          <w:p w14:paraId="55F97092" w14:textId="454E174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D6082C7" w14:textId="5FDF49D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A860227" w14:textId="141FC70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45DCDB5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1A0AAD" w14:textId="2222DA7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Смирнова,15,МКД</w:t>
            </w:r>
          </w:p>
        </w:tc>
        <w:tc>
          <w:tcPr>
            <w:tcW w:w="1985" w:type="dxa"/>
            <w:noWrap/>
            <w:vAlign w:val="bottom"/>
          </w:tcPr>
          <w:p w14:paraId="4E187619" w14:textId="2E23E44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B778276" w14:textId="31F9DBA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52D4B97D" w14:textId="596C574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61DDC8E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4D72D70" w14:textId="2C5E29A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Песчаная,23,МКД</w:t>
            </w:r>
          </w:p>
        </w:tc>
        <w:tc>
          <w:tcPr>
            <w:tcW w:w="1985" w:type="dxa"/>
            <w:noWrap/>
            <w:vAlign w:val="bottom"/>
          </w:tcPr>
          <w:p w14:paraId="0DF6E833" w14:textId="3371794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54369D14" w14:textId="2345C7A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E34FD14" w14:textId="4708E9A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7EB246E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471EBB7" w14:textId="3BF83D9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Парковская,26,МКД</w:t>
            </w:r>
          </w:p>
        </w:tc>
        <w:tc>
          <w:tcPr>
            <w:tcW w:w="1985" w:type="dxa"/>
            <w:noWrap/>
            <w:vAlign w:val="bottom"/>
          </w:tcPr>
          <w:p w14:paraId="716C871F" w14:textId="3D5F1A0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B88A094" w14:textId="047742E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73853264" w14:textId="6E4EA47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22C8DAD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2E184C5" w14:textId="5A08F99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Парковская,28,МКД</w:t>
            </w:r>
          </w:p>
        </w:tc>
        <w:tc>
          <w:tcPr>
            <w:tcW w:w="1985" w:type="dxa"/>
            <w:noWrap/>
            <w:vAlign w:val="bottom"/>
          </w:tcPr>
          <w:p w14:paraId="50AF8096" w14:textId="255C204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77E4E09E" w14:textId="5A4DFD8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289FD58" w14:textId="7D0432C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3B93209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E7FEA42" w14:textId="251CFD7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Смирнова,9,МКД</w:t>
            </w:r>
          </w:p>
        </w:tc>
        <w:tc>
          <w:tcPr>
            <w:tcW w:w="1985" w:type="dxa"/>
            <w:noWrap/>
            <w:vAlign w:val="bottom"/>
          </w:tcPr>
          <w:p w14:paraId="5C4AA763" w14:textId="6434C42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370470C2" w14:textId="5754F02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0669C9E" w14:textId="708E74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0344FCA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655BD09" w14:textId="24207B2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Смирнова,10,МКД</w:t>
            </w:r>
          </w:p>
        </w:tc>
        <w:tc>
          <w:tcPr>
            <w:tcW w:w="1985" w:type="dxa"/>
            <w:noWrap/>
            <w:vAlign w:val="bottom"/>
          </w:tcPr>
          <w:p w14:paraId="7241D1FE" w14:textId="0D22605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221E14D" w14:textId="7AD7A2A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8CD33B2" w14:textId="3D87DCD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17A9EEA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89D1CA3" w14:textId="202F63B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Парковская,17,МКД</w:t>
            </w:r>
          </w:p>
        </w:tc>
        <w:tc>
          <w:tcPr>
            <w:tcW w:w="1985" w:type="dxa"/>
            <w:noWrap/>
            <w:vAlign w:val="bottom"/>
          </w:tcPr>
          <w:p w14:paraId="0E6052C4" w14:textId="551248B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2053E07E" w14:textId="397D56E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4CD80E50" w14:textId="187B800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2A1E4B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D35B896" w14:textId="54EBA1E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Советская,41б,МКД</w:t>
            </w:r>
          </w:p>
        </w:tc>
        <w:tc>
          <w:tcPr>
            <w:tcW w:w="1985" w:type="dxa"/>
            <w:noWrap/>
            <w:vAlign w:val="bottom"/>
          </w:tcPr>
          <w:p w14:paraId="40F7419C" w14:textId="6EADE89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689CE5E5" w14:textId="20C0B70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662C756E" w14:textId="1C398C9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</w:t>
            </w:r>
          </w:p>
        </w:tc>
      </w:tr>
      <w:tr w:rsidR="00055BB4" w:rsidRPr="00E4573F" w14:paraId="5D90F976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27D0F017" w14:textId="66D32D8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д. Каменка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5977C7F" w14:textId="4E87A35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6F8FDB51" w14:textId="4491F2A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7CDDA1B1" w14:textId="2E16FDC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EF6C15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DBF0EF1" w14:textId="5DD1111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Почта, библиотека</w:t>
            </w:r>
          </w:p>
        </w:tc>
        <w:tc>
          <w:tcPr>
            <w:tcW w:w="1985" w:type="dxa"/>
            <w:noWrap/>
            <w:vAlign w:val="bottom"/>
          </w:tcPr>
          <w:p w14:paraId="45ACFCAE" w14:textId="1E5C742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</w:t>
            </w:r>
          </w:p>
        </w:tc>
        <w:tc>
          <w:tcPr>
            <w:tcW w:w="1559" w:type="dxa"/>
            <w:noWrap/>
            <w:vAlign w:val="bottom"/>
          </w:tcPr>
          <w:p w14:paraId="186683D8" w14:textId="5BE10AD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0,99999</w:t>
            </w:r>
          </w:p>
        </w:tc>
        <w:tc>
          <w:tcPr>
            <w:tcW w:w="2828" w:type="dxa"/>
            <w:noWrap/>
            <w:vAlign w:val="bottom"/>
          </w:tcPr>
          <w:p w14:paraId="2FDCA6C6" w14:textId="6369613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0,0015</w:t>
            </w:r>
          </w:p>
        </w:tc>
      </w:tr>
      <w:tr w:rsidR="00055BB4" w:rsidRPr="00E4573F" w14:paraId="4E04636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B63DE0E" w14:textId="56E67A5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МКД</w:t>
            </w:r>
          </w:p>
        </w:tc>
        <w:tc>
          <w:tcPr>
            <w:tcW w:w="1985" w:type="dxa"/>
            <w:noWrap/>
            <w:vAlign w:val="bottom"/>
          </w:tcPr>
          <w:p w14:paraId="614A8272" w14:textId="5991D89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</w:t>
            </w:r>
          </w:p>
        </w:tc>
        <w:tc>
          <w:tcPr>
            <w:tcW w:w="1559" w:type="dxa"/>
            <w:noWrap/>
            <w:vAlign w:val="bottom"/>
          </w:tcPr>
          <w:p w14:paraId="027B3492" w14:textId="4B2EEF7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0,99999</w:t>
            </w:r>
          </w:p>
        </w:tc>
        <w:tc>
          <w:tcPr>
            <w:tcW w:w="2828" w:type="dxa"/>
            <w:noWrap/>
            <w:vAlign w:val="bottom"/>
          </w:tcPr>
          <w:p w14:paraId="4B9C80C2" w14:textId="62A5CDE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0,0097</w:t>
            </w:r>
          </w:p>
        </w:tc>
      </w:tr>
      <w:tr w:rsidR="00055BB4" w:rsidRPr="00E4573F" w14:paraId="5266EFE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966377E" w14:textId="3B5098C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Малышевская СОШ</w:t>
            </w:r>
          </w:p>
        </w:tc>
        <w:tc>
          <w:tcPr>
            <w:tcW w:w="1985" w:type="dxa"/>
            <w:noWrap/>
            <w:vAlign w:val="bottom"/>
          </w:tcPr>
          <w:p w14:paraId="016BA4C9" w14:textId="4E97905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</w:t>
            </w:r>
          </w:p>
        </w:tc>
        <w:tc>
          <w:tcPr>
            <w:tcW w:w="1559" w:type="dxa"/>
            <w:noWrap/>
            <w:vAlign w:val="bottom"/>
          </w:tcPr>
          <w:p w14:paraId="199D557D" w14:textId="2789E32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0,99999</w:t>
            </w:r>
          </w:p>
        </w:tc>
        <w:tc>
          <w:tcPr>
            <w:tcW w:w="2828" w:type="dxa"/>
            <w:noWrap/>
            <w:vAlign w:val="bottom"/>
          </w:tcPr>
          <w:p w14:paraId="43E5652B" w14:textId="6FDC1ED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0,0154</w:t>
            </w:r>
          </w:p>
        </w:tc>
      </w:tr>
      <w:tr w:rsidR="00055BB4" w:rsidRPr="00E4573F" w14:paraId="741523BB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20E922A" w14:textId="6A9714F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д. Кистутово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40A2AE7" w14:textId="410CF87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651CAAFF" w14:textId="29A4BCC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17D8D2A1" w14:textId="2FEC00E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5E0466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A08B471" w14:textId="3628A11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МКД №3</w:t>
            </w:r>
          </w:p>
        </w:tc>
        <w:tc>
          <w:tcPr>
            <w:tcW w:w="1985" w:type="dxa"/>
            <w:noWrap/>
            <w:vAlign w:val="bottom"/>
          </w:tcPr>
          <w:p w14:paraId="6AFF4876" w14:textId="09EA432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0,98715</w:t>
            </w:r>
          </w:p>
        </w:tc>
        <w:tc>
          <w:tcPr>
            <w:tcW w:w="1559" w:type="dxa"/>
            <w:noWrap/>
            <w:vAlign w:val="bottom"/>
          </w:tcPr>
          <w:p w14:paraId="5E8BC8E8" w14:textId="7B1FD0D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0,99906</w:t>
            </w:r>
          </w:p>
        </w:tc>
        <w:tc>
          <w:tcPr>
            <w:tcW w:w="2828" w:type="dxa"/>
            <w:noWrap/>
            <w:vAlign w:val="bottom"/>
          </w:tcPr>
          <w:p w14:paraId="33A757CE" w14:textId="0E9BAA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0,6748</w:t>
            </w:r>
          </w:p>
        </w:tc>
      </w:tr>
      <w:tr w:rsidR="00055BB4" w:rsidRPr="00E4573F" w14:paraId="395E35E0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77FA1C68" w14:textId="04E843E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д. Райково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5120C20F" w14:textId="5D82654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70C19216" w14:textId="6E74965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4D0E51A0" w14:textId="09B81B8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235D44E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E45A88A" w14:textId="1270736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Центральная,2,МКД</w:t>
            </w:r>
          </w:p>
        </w:tc>
        <w:tc>
          <w:tcPr>
            <w:tcW w:w="1985" w:type="dxa"/>
            <w:noWrap/>
            <w:vAlign w:val="bottom"/>
          </w:tcPr>
          <w:p w14:paraId="015FB1FE" w14:textId="1EFE0D2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0,99349</w:t>
            </w:r>
          </w:p>
        </w:tc>
        <w:tc>
          <w:tcPr>
            <w:tcW w:w="1559" w:type="dxa"/>
            <w:noWrap/>
            <w:vAlign w:val="bottom"/>
          </w:tcPr>
          <w:p w14:paraId="4F3C1A7D" w14:textId="134AB99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0,99964</w:t>
            </w:r>
          </w:p>
        </w:tc>
        <w:tc>
          <w:tcPr>
            <w:tcW w:w="2828" w:type="dxa"/>
            <w:noWrap/>
            <w:vAlign w:val="bottom"/>
          </w:tcPr>
          <w:p w14:paraId="4FD1169C" w14:textId="34BE2FA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0,4884</w:t>
            </w:r>
          </w:p>
        </w:tc>
      </w:tr>
      <w:tr w:rsidR="00055BB4" w:rsidRPr="00E4573F" w14:paraId="661C99D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C2815EC" w14:textId="3C0BC87F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Центральная,-,СДК</w:t>
            </w:r>
          </w:p>
        </w:tc>
        <w:tc>
          <w:tcPr>
            <w:tcW w:w="1985" w:type="dxa"/>
            <w:noWrap/>
            <w:vAlign w:val="bottom"/>
          </w:tcPr>
          <w:p w14:paraId="38DDE2B1" w14:textId="6B00027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0,99349</w:t>
            </w:r>
          </w:p>
        </w:tc>
        <w:tc>
          <w:tcPr>
            <w:tcW w:w="1559" w:type="dxa"/>
            <w:noWrap/>
            <w:vAlign w:val="bottom"/>
          </w:tcPr>
          <w:p w14:paraId="334E5F9E" w14:textId="7A6C4F8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0,99978</w:t>
            </w:r>
          </w:p>
        </w:tc>
        <w:tc>
          <w:tcPr>
            <w:tcW w:w="2828" w:type="dxa"/>
            <w:noWrap/>
            <w:vAlign w:val="bottom"/>
          </w:tcPr>
          <w:p w14:paraId="60B6F688" w14:textId="28349B7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0,2053</w:t>
            </w:r>
          </w:p>
        </w:tc>
      </w:tr>
      <w:tr w:rsidR="00055BB4" w:rsidRPr="00E4573F" w14:paraId="3FAA9979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7246D685" w14:textId="053D8DA3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п. Ривицкий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22A0B177" w14:textId="256F526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09C4F388" w14:textId="3AB9D98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63BF5EF4" w14:textId="06DA867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6EE767A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ECE80D7" w14:textId="3CD5792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Верховская,16,Дет.сад</w:t>
            </w:r>
          </w:p>
        </w:tc>
        <w:tc>
          <w:tcPr>
            <w:tcW w:w="1985" w:type="dxa"/>
            <w:noWrap/>
            <w:vAlign w:val="bottom"/>
          </w:tcPr>
          <w:p w14:paraId="23316F54" w14:textId="21012469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0,99976</w:t>
            </w:r>
          </w:p>
        </w:tc>
        <w:tc>
          <w:tcPr>
            <w:tcW w:w="1559" w:type="dxa"/>
            <w:noWrap/>
            <w:vAlign w:val="bottom"/>
          </w:tcPr>
          <w:p w14:paraId="3A88BE56" w14:textId="43DE9FF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2AFAB466" w14:textId="4EAACB8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0,0053</w:t>
            </w:r>
          </w:p>
        </w:tc>
      </w:tr>
      <w:tr w:rsidR="00055BB4" w:rsidRPr="00E4573F" w14:paraId="7A23574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E8026CB" w14:textId="4DDC16E9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Мира,16б, Ривзаводская СОШ</w:t>
            </w:r>
          </w:p>
        </w:tc>
        <w:tc>
          <w:tcPr>
            <w:tcW w:w="1985" w:type="dxa"/>
            <w:noWrap/>
            <w:vAlign w:val="bottom"/>
          </w:tcPr>
          <w:p w14:paraId="555D0B58" w14:textId="4F15725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0,99976</w:t>
            </w:r>
          </w:p>
        </w:tc>
        <w:tc>
          <w:tcPr>
            <w:tcW w:w="1559" w:type="dxa"/>
            <w:noWrap/>
            <w:vAlign w:val="bottom"/>
          </w:tcPr>
          <w:p w14:paraId="6D890163" w14:textId="04D0BDF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1</w:t>
            </w:r>
          </w:p>
        </w:tc>
        <w:tc>
          <w:tcPr>
            <w:tcW w:w="2828" w:type="dxa"/>
            <w:noWrap/>
            <w:vAlign w:val="bottom"/>
          </w:tcPr>
          <w:p w14:paraId="3C072BAD" w14:textId="57155DD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0,0016</w:t>
            </w:r>
          </w:p>
        </w:tc>
      </w:tr>
      <w:tr w:rsidR="00055BB4" w:rsidRPr="00E4573F" w14:paraId="765A8B20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8D8FB71" w14:textId="6EC31A7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ул. Мира,14а, МКД</w:t>
            </w:r>
          </w:p>
        </w:tc>
        <w:tc>
          <w:tcPr>
            <w:tcW w:w="1985" w:type="dxa"/>
            <w:noWrap/>
            <w:vAlign w:val="bottom"/>
          </w:tcPr>
          <w:p w14:paraId="7732E933" w14:textId="31745F6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0,99976</w:t>
            </w:r>
          </w:p>
        </w:tc>
        <w:tc>
          <w:tcPr>
            <w:tcW w:w="1559" w:type="dxa"/>
            <w:noWrap/>
            <w:vAlign w:val="bottom"/>
          </w:tcPr>
          <w:p w14:paraId="772950D8" w14:textId="587C030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0,99999</w:t>
            </w:r>
          </w:p>
        </w:tc>
        <w:tc>
          <w:tcPr>
            <w:tcW w:w="2828" w:type="dxa"/>
            <w:noWrap/>
            <w:vAlign w:val="bottom"/>
          </w:tcPr>
          <w:p w14:paraId="070F7079" w14:textId="288BED0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0,0056</w:t>
            </w:r>
          </w:p>
        </w:tc>
      </w:tr>
      <w:tr w:rsidR="00055BB4" w:rsidRPr="00E4573F" w14:paraId="4E8D7E10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0A983B2C" w14:textId="1B10A06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с. Сельцы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0D22B3DF" w14:textId="67E5484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075B1DEC" w14:textId="6211ED7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4D97AB25" w14:textId="64CF876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3B4C9A6D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529FA90" w14:textId="2930CE1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МКД</w:t>
            </w:r>
          </w:p>
        </w:tc>
        <w:tc>
          <w:tcPr>
            <w:tcW w:w="1985" w:type="dxa"/>
            <w:noWrap/>
            <w:vAlign w:val="bottom"/>
          </w:tcPr>
          <w:p w14:paraId="567E3C7B" w14:textId="43BCF55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0,93912</w:t>
            </w:r>
          </w:p>
        </w:tc>
        <w:tc>
          <w:tcPr>
            <w:tcW w:w="1559" w:type="dxa"/>
            <w:noWrap/>
            <w:vAlign w:val="bottom"/>
          </w:tcPr>
          <w:p w14:paraId="43E3102D" w14:textId="431DD4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0,99913</w:t>
            </w:r>
          </w:p>
        </w:tc>
        <w:tc>
          <w:tcPr>
            <w:tcW w:w="2828" w:type="dxa"/>
            <w:noWrap/>
            <w:vAlign w:val="bottom"/>
          </w:tcPr>
          <w:p w14:paraId="78F071D9" w14:textId="6A7FDBF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0,4327</w:t>
            </w:r>
          </w:p>
        </w:tc>
      </w:tr>
      <w:tr w:rsidR="00055BB4" w:rsidRPr="00E4573F" w14:paraId="3CF9E03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4CD2689" w14:textId="34A0EF6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Тверской ОРТПЦ</w:t>
            </w:r>
          </w:p>
        </w:tc>
        <w:tc>
          <w:tcPr>
            <w:tcW w:w="1985" w:type="dxa"/>
            <w:noWrap/>
            <w:vAlign w:val="bottom"/>
          </w:tcPr>
          <w:p w14:paraId="4D4C0E91" w14:textId="35126CB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0,93912</w:t>
            </w:r>
          </w:p>
        </w:tc>
        <w:tc>
          <w:tcPr>
            <w:tcW w:w="1559" w:type="dxa"/>
            <w:noWrap/>
            <w:vAlign w:val="bottom"/>
          </w:tcPr>
          <w:p w14:paraId="79D79E60" w14:textId="1EE1343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0,99846</w:t>
            </w:r>
          </w:p>
        </w:tc>
        <w:tc>
          <w:tcPr>
            <w:tcW w:w="2828" w:type="dxa"/>
            <w:noWrap/>
            <w:vAlign w:val="bottom"/>
          </w:tcPr>
          <w:p w14:paraId="5FE3B093" w14:textId="409E1C3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0,6406</w:t>
            </w:r>
          </w:p>
        </w:tc>
      </w:tr>
      <w:tr w:rsidR="00055BB4" w:rsidRPr="00E4573F" w14:paraId="4C5478B1" w14:textId="77777777" w:rsidTr="00055BB4">
        <w:trPr>
          <w:trHeight w:val="20"/>
        </w:trPr>
        <w:tc>
          <w:tcPr>
            <w:tcW w:w="3539" w:type="dxa"/>
            <w:shd w:val="clear" w:color="auto" w:fill="FFFF99"/>
            <w:noWrap/>
            <w:vAlign w:val="bottom"/>
          </w:tcPr>
          <w:p w14:paraId="591BEF54" w14:textId="0CAD673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Котельная д. Фабрика</w:t>
            </w:r>
          </w:p>
        </w:tc>
        <w:tc>
          <w:tcPr>
            <w:tcW w:w="1985" w:type="dxa"/>
            <w:shd w:val="clear" w:color="auto" w:fill="FFFF99"/>
            <w:noWrap/>
            <w:vAlign w:val="bottom"/>
          </w:tcPr>
          <w:p w14:paraId="1FB956B0" w14:textId="735C63E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shd w:val="clear" w:color="auto" w:fill="FFFF99"/>
            <w:noWrap/>
            <w:vAlign w:val="bottom"/>
          </w:tcPr>
          <w:p w14:paraId="243F6A5E" w14:textId="3A72132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28" w:type="dxa"/>
            <w:shd w:val="clear" w:color="auto" w:fill="FFFF99"/>
            <w:noWrap/>
            <w:vAlign w:val="bottom"/>
          </w:tcPr>
          <w:p w14:paraId="2FE0561E" w14:textId="45557E7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5BB4" w:rsidRPr="00E4573F" w14:paraId="2FA5807F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5FA6F631" w14:textId="2430BAA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ИП Беляков Г. В.</w:t>
            </w:r>
          </w:p>
        </w:tc>
        <w:tc>
          <w:tcPr>
            <w:tcW w:w="1985" w:type="dxa"/>
            <w:noWrap/>
            <w:vAlign w:val="bottom"/>
          </w:tcPr>
          <w:p w14:paraId="233F921D" w14:textId="2D1FBC2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8D533FB" w14:textId="3581E0F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0,99989</w:t>
            </w:r>
          </w:p>
        </w:tc>
        <w:tc>
          <w:tcPr>
            <w:tcW w:w="2828" w:type="dxa"/>
            <w:noWrap/>
            <w:vAlign w:val="bottom"/>
          </w:tcPr>
          <w:p w14:paraId="06380F09" w14:textId="529F169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0,0196</w:t>
            </w:r>
          </w:p>
        </w:tc>
      </w:tr>
      <w:tr w:rsidR="00055BB4" w:rsidRPr="00E4573F" w14:paraId="460CA9F9" w14:textId="77777777" w:rsidTr="00A44CD6">
        <w:trPr>
          <w:trHeight w:val="20"/>
        </w:trPr>
        <w:tc>
          <w:tcPr>
            <w:tcW w:w="3539" w:type="dxa"/>
            <w:noWrap/>
            <w:vAlign w:val="bottom"/>
          </w:tcPr>
          <w:p w14:paraId="2F244363" w14:textId="30311F2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д.151</w:t>
            </w:r>
          </w:p>
        </w:tc>
        <w:tc>
          <w:tcPr>
            <w:tcW w:w="1985" w:type="dxa"/>
            <w:noWrap/>
            <w:vAlign w:val="bottom"/>
          </w:tcPr>
          <w:p w14:paraId="1D3A0575" w14:textId="642532F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5F020D6" w14:textId="0221112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</w:t>
            </w:r>
          </w:p>
        </w:tc>
        <w:tc>
          <w:tcPr>
            <w:tcW w:w="2828" w:type="dxa"/>
            <w:noWrap/>
            <w:vAlign w:val="bottom"/>
          </w:tcPr>
          <w:p w14:paraId="78288895" w14:textId="499C2D2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0,0118</w:t>
            </w:r>
          </w:p>
        </w:tc>
      </w:tr>
      <w:tr w:rsidR="00055BB4" w:rsidRPr="00E4573F" w14:paraId="482B362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EE19A62" w14:textId="678410E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д.150</w:t>
            </w:r>
          </w:p>
        </w:tc>
        <w:tc>
          <w:tcPr>
            <w:tcW w:w="1985" w:type="dxa"/>
            <w:noWrap/>
            <w:vAlign w:val="bottom"/>
          </w:tcPr>
          <w:p w14:paraId="5FEC9524" w14:textId="6A3AA26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12226384" w14:textId="6675626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</w:t>
            </w:r>
          </w:p>
        </w:tc>
        <w:tc>
          <w:tcPr>
            <w:tcW w:w="2828" w:type="dxa"/>
            <w:noWrap/>
            <w:vAlign w:val="bottom"/>
          </w:tcPr>
          <w:p w14:paraId="4C5085D6" w14:textId="404D9FA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0,0116</w:t>
            </w:r>
          </w:p>
        </w:tc>
      </w:tr>
      <w:tr w:rsidR="00055BB4" w:rsidRPr="00E4573F" w14:paraId="1DD1BCB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C8BCEC" w14:textId="508A291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д.149</w:t>
            </w:r>
          </w:p>
        </w:tc>
        <w:tc>
          <w:tcPr>
            <w:tcW w:w="1985" w:type="dxa"/>
            <w:noWrap/>
            <w:vAlign w:val="bottom"/>
          </w:tcPr>
          <w:p w14:paraId="7C048C43" w14:textId="5DB496D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585E112" w14:textId="740AD9B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0,99984</w:t>
            </w:r>
          </w:p>
        </w:tc>
        <w:tc>
          <w:tcPr>
            <w:tcW w:w="2828" w:type="dxa"/>
            <w:noWrap/>
            <w:vAlign w:val="bottom"/>
          </w:tcPr>
          <w:p w14:paraId="0C185DC3" w14:textId="5F4F431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0,0102</w:t>
            </w:r>
          </w:p>
        </w:tc>
      </w:tr>
      <w:tr w:rsidR="00055BB4" w:rsidRPr="00E4573F" w14:paraId="47422CBB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242494C" w14:textId="5F564A4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д.148</w:t>
            </w:r>
          </w:p>
        </w:tc>
        <w:tc>
          <w:tcPr>
            <w:tcW w:w="1985" w:type="dxa"/>
            <w:noWrap/>
            <w:vAlign w:val="bottom"/>
          </w:tcPr>
          <w:p w14:paraId="1402A9A6" w14:textId="4A5DEDF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45331242" w14:textId="107E03C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0,99986</w:t>
            </w:r>
          </w:p>
        </w:tc>
        <w:tc>
          <w:tcPr>
            <w:tcW w:w="2828" w:type="dxa"/>
            <w:noWrap/>
            <w:vAlign w:val="bottom"/>
          </w:tcPr>
          <w:p w14:paraId="5350365B" w14:textId="4D64B3B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0,0097</w:t>
            </w:r>
          </w:p>
        </w:tc>
      </w:tr>
      <w:tr w:rsidR="00055BB4" w:rsidRPr="00E4573F" w14:paraId="5EB5F7A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0BADC72" w14:textId="0C6BEB6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д.147</w:t>
            </w:r>
          </w:p>
        </w:tc>
        <w:tc>
          <w:tcPr>
            <w:tcW w:w="1985" w:type="dxa"/>
            <w:noWrap/>
            <w:vAlign w:val="bottom"/>
          </w:tcPr>
          <w:p w14:paraId="2BA7EB70" w14:textId="2DC90B7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64000259" w14:textId="14CA965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0,99986</w:t>
            </w:r>
          </w:p>
        </w:tc>
        <w:tc>
          <w:tcPr>
            <w:tcW w:w="2828" w:type="dxa"/>
            <w:noWrap/>
            <w:vAlign w:val="bottom"/>
          </w:tcPr>
          <w:p w14:paraId="6F67084A" w14:textId="3AF6A94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0,0095</w:t>
            </w:r>
          </w:p>
        </w:tc>
      </w:tr>
      <w:tr w:rsidR="00055BB4" w:rsidRPr="00E4573F" w14:paraId="2A9564A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5EB2D79" w14:textId="2333441C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д.146</w:t>
            </w:r>
          </w:p>
        </w:tc>
        <w:tc>
          <w:tcPr>
            <w:tcW w:w="1985" w:type="dxa"/>
            <w:noWrap/>
            <w:vAlign w:val="bottom"/>
          </w:tcPr>
          <w:p w14:paraId="2A3C1FF9" w14:textId="0F0CE68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FA362F4" w14:textId="7CF4A54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0,99984</w:t>
            </w:r>
          </w:p>
        </w:tc>
        <w:tc>
          <w:tcPr>
            <w:tcW w:w="2828" w:type="dxa"/>
            <w:noWrap/>
            <w:vAlign w:val="bottom"/>
          </w:tcPr>
          <w:p w14:paraId="1A182021" w14:textId="507585A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0,0096</w:t>
            </w:r>
          </w:p>
        </w:tc>
      </w:tr>
      <w:tr w:rsidR="00055BB4" w:rsidRPr="00E4573F" w14:paraId="7C9F615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042821A" w14:textId="00C8B0A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д.144</w:t>
            </w:r>
          </w:p>
        </w:tc>
        <w:tc>
          <w:tcPr>
            <w:tcW w:w="1985" w:type="dxa"/>
            <w:noWrap/>
            <w:vAlign w:val="bottom"/>
          </w:tcPr>
          <w:p w14:paraId="528604D3" w14:textId="280AC03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7A73E346" w14:textId="3F7DF6C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0,99982</w:t>
            </w:r>
          </w:p>
        </w:tc>
        <w:tc>
          <w:tcPr>
            <w:tcW w:w="2828" w:type="dxa"/>
            <w:noWrap/>
            <w:vAlign w:val="bottom"/>
          </w:tcPr>
          <w:p w14:paraId="4AE2DF5A" w14:textId="5E71B5A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</w:t>
            </w:r>
          </w:p>
        </w:tc>
      </w:tr>
      <w:tr w:rsidR="00055BB4" w:rsidRPr="00E4573F" w14:paraId="56E4438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965A0FF" w14:textId="2E2DBF4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д.143</w:t>
            </w:r>
          </w:p>
        </w:tc>
        <w:tc>
          <w:tcPr>
            <w:tcW w:w="1985" w:type="dxa"/>
            <w:noWrap/>
            <w:vAlign w:val="bottom"/>
          </w:tcPr>
          <w:p w14:paraId="1ADE0339" w14:textId="2E076B4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22E581B" w14:textId="6DAC1E6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0,99981</w:t>
            </w:r>
          </w:p>
        </w:tc>
        <w:tc>
          <w:tcPr>
            <w:tcW w:w="2828" w:type="dxa"/>
            <w:noWrap/>
            <w:vAlign w:val="bottom"/>
          </w:tcPr>
          <w:p w14:paraId="56F6D8B4" w14:textId="7F16F61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0,0103</w:t>
            </w:r>
          </w:p>
        </w:tc>
      </w:tr>
      <w:tr w:rsidR="00055BB4" w:rsidRPr="00E4573F" w14:paraId="71EA034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DFED56E" w14:textId="2C0FBAA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д.140</w:t>
            </w:r>
          </w:p>
        </w:tc>
        <w:tc>
          <w:tcPr>
            <w:tcW w:w="1985" w:type="dxa"/>
            <w:noWrap/>
            <w:vAlign w:val="bottom"/>
          </w:tcPr>
          <w:p w14:paraId="044E9277" w14:textId="1D4CC73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555586DE" w14:textId="25828D0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0,99979</w:t>
            </w:r>
          </w:p>
        </w:tc>
        <w:tc>
          <w:tcPr>
            <w:tcW w:w="2828" w:type="dxa"/>
            <w:noWrap/>
            <w:vAlign w:val="bottom"/>
          </w:tcPr>
          <w:p w14:paraId="4D23CFDC" w14:textId="1C69F4E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0,0111</w:t>
            </w:r>
          </w:p>
        </w:tc>
      </w:tr>
      <w:tr w:rsidR="00055BB4" w:rsidRPr="00E4573F" w14:paraId="4CA6F7C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98C0119" w14:textId="7278259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д.141</w:t>
            </w:r>
          </w:p>
        </w:tc>
        <w:tc>
          <w:tcPr>
            <w:tcW w:w="1985" w:type="dxa"/>
            <w:noWrap/>
            <w:vAlign w:val="bottom"/>
          </w:tcPr>
          <w:p w14:paraId="4B12FB51" w14:textId="408E673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0,99359</w:t>
            </w:r>
          </w:p>
        </w:tc>
        <w:tc>
          <w:tcPr>
            <w:tcW w:w="1559" w:type="dxa"/>
            <w:noWrap/>
            <w:vAlign w:val="bottom"/>
          </w:tcPr>
          <w:p w14:paraId="32402719" w14:textId="321A4A6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0,9998</w:t>
            </w:r>
          </w:p>
        </w:tc>
        <w:tc>
          <w:tcPr>
            <w:tcW w:w="2828" w:type="dxa"/>
            <w:noWrap/>
            <w:vAlign w:val="bottom"/>
          </w:tcPr>
          <w:p w14:paraId="6228A74C" w14:textId="35A5055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0,0113</w:t>
            </w:r>
          </w:p>
        </w:tc>
      </w:tr>
      <w:tr w:rsidR="00055BB4" w:rsidRPr="00E4573F" w14:paraId="11A32F4B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7D9AF0" w14:textId="06470BA8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д.9</w:t>
            </w:r>
          </w:p>
        </w:tc>
        <w:tc>
          <w:tcPr>
            <w:tcW w:w="1985" w:type="dxa"/>
            <w:noWrap/>
            <w:vAlign w:val="bottom"/>
          </w:tcPr>
          <w:p w14:paraId="39ADC1C1" w14:textId="7E83F10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0,99622</w:t>
            </w:r>
          </w:p>
        </w:tc>
        <w:tc>
          <w:tcPr>
            <w:tcW w:w="1559" w:type="dxa"/>
            <w:noWrap/>
            <w:vAlign w:val="bottom"/>
          </w:tcPr>
          <w:p w14:paraId="59EED769" w14:textId="26C21D4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0,99974</w:t>
            </w:r>
          </w:p>
        </w:tc>
        <w:tc>
          <w:tcPr>
            <w:tcW w:w="2828" w:type="dxa"/>
            <w:noWrap/>
            <w:vAlign w:val="bottom"/>
          </w:tcPr>
          <w:p w14:paraId="3ACAD03B" w14:textId="7FEA7D0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0,0239</w:t>
            </w:r>
          </w:p>
        </w:tc>
      </w:tr>
      <w:tr w:rsidR="00055BB4" w:rsidRPr="00E4573F" w14:paraId="5924114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5A0B24" w14:textId="6E96D637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lastRenderedPageBreak/>
              <w:t>д.161</w:t>
            </w:r>
          </w:p>
        </w:tc>
        <w:tc>
          <w:tcPr>
            <w:tcW w:w="1985" w:type="dxa"/>
            <w:noWrap/>
            <w:vAlign w:val="bottom"/>
          </w:tcPr>
          <w:p w14:paraId="656A3513" w14:textId="42ECE77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0,99702</w:t>
            </w:r>
          </w:p>
        </w:tc>
        <w:tc>
          <w:tcPr>
            <w:tcW w:w="1559" w:type="dxa"/>
            <w:noWrap/>
            <w:vAlign w:val="bottom"/>
          </w:tcPr>
          <w:p w14:paraId="3683014E" w14:textId="1578ACE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0,99979</w:t>
            </w:r>
          </w:p>
        </w:tc>
        <w:tc>
          <w:tcPr>
            <w:tcW w:w="2828" w:type="dxa"/>
            <w:noWrap/>
            <w:vAlign w:val="bottom"/>
          </w:tcPr>
          <w:p w14:paraId="5AD5DA49" w14:textId="518CF5C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0,0114</w:t>
            </w:r>
          </w:p>
        </w:tc>
      </w:tr>
      <w:tr w:rsidR="00055BB4" w:rsidRPr="00E4573F" w14:paraId="1AFB1113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7B72303" w14:textId="2BA4DFF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д.11</w:t>
            </w:r>
          </w:p>
        </w:tc>
        <w:tc>
          <w:tcPr>
            <w:tcW w:w="1985" w:type="dxa"/>
            <w:noWrap/>
            <w:vAlign w:val="bottom"/>
          </w:tcPr>
          <w:p w14:paraId="27C7049B" w14:textId="0A8EF0D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190871F9" w14:textId="28BA7F0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0,9997</w:t>
            </w:r>
          </w:p>
        </w:tc>
        <w:tc>
          <w:tcPr>
            <w:tcW w:w="2828" w:type="dxa"/>
            <w:noWrap/>
            <w:vAlign w:val="bottom"/>
          </w:tcPr>
          <w:p w14:paraId="740911C1" w14:textId="15A7693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0,0141</w:t>
            </w:r>
          </w:p>
        </w:tc>
      </w:tr>
      <w:tr w:rsidR="00055BB4" w:rsidRPr="00E4573F" w14:paraId="6F2AD88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CCAD866" w14:textId="6F2FB9A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д.6</w:t>
            </w:r>
          </w:p>
        </w:tc>
        <w:tc>
          <w:tcPr>
            <w:tcW w:w="1985" w:type="dxa"/>
            <w:noWrap/>
            <w:vAlign w:val="bottom"/>
          </w:tcPr>
          <w:p w14:paraId="7CDC9A5E" w14:textId="57BEEA9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0,99512</w:t>
            </w:r>
          </w:p>
        </w:tc>
        <w:tc>
          <w:tcPr>
            <w:tcW w:w="1559" w:type="dxa"/>
            <w:noWrap/>
            <w:vAlign w:val="bottom"/>
          </w:tcPr>
          <w:p w14:paraId="361AF5C5" w14:textId="523A290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0,99966</w:t>
            </w:r>
          </w:p>
        </w:tc>
        <w:tc>
          <w:tcPr>
            <w:tcW w:w="2828" w:type="dxa"/>
            <w:noWrap/>
            <w:vAlign w:val="bottom"/>
          </w:tcPr>
          <w:p w14:paraId="43535684" w14:textId="1C43BAC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0,015</w:t>
            </w:r>
          </w:p>
        </w:tc>
      </w:tr>
      <w:tr w:rsidR="00055BB4" w:rsidRPr="00E4573F" w14:paraId="7FED2E3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59C16CF6" w14:textId="14F20FBE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д.8</w:t>
            </w:r>
          </w:p>
        </w:tc>
        <w:tc>
          <w:tcPr>
            <w:tcW w:w="1985" w:type="dxa"/>
            <w:noWrap/>
            <w:vAlign w:val="bottom"/>
          </w:tcPr>
          <w:p w14:paraId="6C7E02F0" w14:textId="5D78C89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3943AEC5" w14:textId="7DB402E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0,99968</w:t>
            </w:r>
          </w:p>
        </w:tc>
        <w:tc>
          <w:tcPr>
            <w:tcW w:w="2828" w:type="dxa"/>
            <w:noWrap/>
            <w:vAlign w:val="bottom"/>
          </w:tcPr>
          <w:p w14:paraId="74947F86" w14:textId="7DE10F2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0,0143</w:t>
            </w:r>
          </w:p>
        </w:tc>
      </w:tr>
      <w:tr w:rsidR="00055BB4" w:rsidRPr="00E4573F" w14:paraId="73AAB0FB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912DB9B" w14:textId="25529802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д.10</w:t>
            </w:r>
          </w:p>
        </w:tc>
        <w:tc>
          <w:tcPr>
            <w:tcW w:w="1985" w:type="dxa"/>
            <w:noWrap/>
            <w:vAlign w:val="bottom"/>
          </w:tcPr>
          <w:p w14:paraId="737FAB3D" w14:textId="0023E2E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03D92C83" w14:textId="7BC53F3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0,99968</w:t>
            </w:r>
          </w:p>
        </w:tc>
        <w:tc>
          <w:tcPr>
            <w:tcW w:w="2828" w:type="dxa"/>
            <w:noWrap/>
            <w:vAlign w:val="bottom"/>
          </w:tcPr>
          <w:p w14:paraId="3D8D600D" w14:textId="591705C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0,016</w:t>
            </w:r>
          </w:p>
        </w:tc>
      </w:tr>
      <w:tr w:rsidR="00055BB4" w:rsidRPr="00E4573F" w14:paraId="441B9BE4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6547A5A" w14:textId="6C9E501A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д.13</w:t>
            </w:r>
          </w:p>
        </w:tc>
        <w:tc>
          <w:tcPr>
            <w:tcW w:w="1985" w:type="dxa"/>
            <w:noWrap/>
            <w:vAlign w:val="bottom"/>
          </w:tcPr>
          <w:p w14:paraId="21E6C190" w14:textId="630DB0D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2C9C7653" w14:textId="1F45C43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0,99964</w:t>
            </w:r>
          </w:p>
        </w:tc>
        <w:tc>
          <w:tcPr>
            <w:tcW w:w="2828" w:type="dxa"/>
            <w:noWrap/>
            <w:vAlign w:val="bottom"/>
          </w:tcPr>
          <w:p w14:paraId="09740CCC" w14:textId="5284DD2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0,0112</w:t>
            </w:r>
          </w:p>
        </w:tc>
      </w:tr>
      <w:tr w:rsidR="00055BB4" w:rsidRPr="00E4573F" w14:paraId="0F7C21D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23852FD" w14:textId="1073EB5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д.12</w:t>
            </w:r>
          </w:p>
        </w:tc>
        <w:tc>
          <w:tcPr>
            <w:tcW w:w="1985" w:type="dxa"/>
            <w:noWrap/>
            <w:vAlign w:val="bottom"/>
          </w:tcPr>
          <w:p w14:paraId="75D4B9F4" w14:textId="78E42E3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7CEEC431" w14:textId="64CF0B3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0,99965</w:t>
            </w:r>
          </w:p>
        </w:tc>
        <w:tc>
          <w:tcPr>
            <w:tcW w:w="2828" w:type="dxa"/>
            <w:noWrap/>
            <w:vAlign w:val="bottom"/>
          </w:tcPr>
          <w:p w14:paraId="6EE9840F" w14:textId="75EE1F3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0,0113</w:t>
            </w:r>
          </w:p>
        </w:tc>
      </w:tr>
      <w:tr w:rsidR="00055BB4" w:rsidRPr="00E4573F" w14:paraId="2359EE32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82A3E32" w14:textId="4A1704E6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</w:t>
            </w:r>
          </w:p>
        </w:tc>
        <w:tc>
          <w:tcPr>
            <w:tcW w:w="1985" w:type="dxa"/>
            <w:noWrap/>
            <w:vAlign w:val="bottom"/>
          </w:tcPr>
          <w:p w14:paraId="77A0D3E2" w14:textId="1419D5A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6FED8F7E" w14:textId="3E26942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0,99966</w:t>
            </w:r>
          </w:p>
        </w:tc>
        <w:tc>
          <w:tcPr>
            <w:tcW w:w="2828" w:type="dxa"/>
            <w:noWrap/>
            <w:vAlign w:val="bottom"/>
          </w:tcPr>
          <w:p w14:paraId="07A6C180" w14:textId="690E7B4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0,0125</w:t>
            </w:r>
          </w:p>
        </w:tc>
      </w:tr>
      <w:tr w:rsidR="00055BB4" w:rsidRPr="00E4573F" w14:paraId="1D5E0F6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C13AB76" w14:textId="7023C52B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д.14</w:t>
            </w:r>
          </w:p>
        </w:tc>
        <w:tc>
          <w:tcPr>
            <w:tcW w:w="1985" w:type="dxa"/>
            <w:noWrap/>
            <w:vAlign w:val="bottom"/>
          </w:tcPr>
          <w:p w14:paraId="29A5A9A8" w14:textId="3C0DA2C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536A5910" w14:textId="722B07E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0,99967</w:t>
            </w:r>
          </w:p>
        </w:tc>
        <w:tc>
          <w:tcPr>
            <w:tcW w:w="2828" w:type="dxa"/>
            <w:noWrap/>
            <w:vAlign w:val="bottom"/>
          </w:tcPr>
          <w:p w14:paraId="31E79C25" w14:textId="77DB380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0,0126</w:t>
            </w:r>
          </w:p>
        </w:tc>
      </w:tr>
      <w:tr w:rsidR="00055BB4" w:rsidRPr="00E4573F" w14:paraId="17164C01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C81EC10" w14:textId="274FE5C1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д.7а</w:t>
            </w:r>
          </w:p>
        </w:tc>
        <w:tc>
          <w:tcPr>
            <w:tcW w:w="1985" w:type="dxa"/>
            <w:noWrap/>
            <w:vAlign w:val="bottom"/>
          </w:tcPr>
          <w:p w14:paraId="5F49EF23" w14:textId="4026C94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0,9958</w:t>
            </w:r>
          </w:p>
        </w:tc>
        <w:tc>
          <w:tcPr>
            <w:tcW w:w="1559" w:type="dxa"/>
            <w:noWrap/>
            <w:vAlign w:val="bottom"/>
          </w:tcPr>
          <w:p w14:paraId="3267FCF0" w14:textId="2B044D3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0,99966</w:t>
            </w:r>
          </w:p>
        </w:tc>
        <w:tc>
          <w:tcPr>
            <w:tcW w:w="2828" w:type="dxa"/>
            <w:noWrap/>
            <w:vAlign w:val="bottom"/>
          </w:tcPr>
          <w:p w14:paraId="5A5F5A41" w14:textId="5F12CEB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0,0384</w:t>
            </w:r>
          </w:p>
        </w:tc>
      </w:tr>
      <w:tr w:rsidR="00055BB4" w:rsidRPr="00E4573F" w14:paraId="195C083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D6E746A" w14:textId="3F2DDC94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д.9а</w:t>
            </w:r>
          </w:p>
        </w:tc>
        <w:tc>
          <w:tcPr>
            <w:tcW w:w="1985" w:type="dxa"/>
            <w:noWrap/>
            <w:vAlign w:val="bottom"/>
          </w:tcPr>
          <w:p w14:paraId="2174ED3D" w14:textId="474CF831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DBDF1C3" w14:textId="6EDA4CE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0,99952</w:t>
            </w:r>
          </w:p>
        </w:tc>
        <w:tc>
          <w:tcPr>
            <w:tcW w:w="2828" w:type="dxa"/>
            <w:noWrap/>
            <w:vAlign w:val="bottom"/>
          </w:tcPr>
          <w:p w14:paraId="1AF08CF3" w14:textId="47C6648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0,057</w:t>
            </w:r>
          </w:p>
        </w:tc>
      </w:tr>
      <w:tr w:rsidR="00055BB4" w:rsidRPr="00E4573F" w14:paraId="16BF2D6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AB3F9D2" w14:textId="5D73EDD5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д.7</w:t>
            </w:r>
          </w:p>
        </w:tc>
        <w:tc>
          <w:tcPr>
            <w:tcW w:w="1985" w:type="dxa"/>
            <w:noWrap/>
            <w:vAlign w:val="bottom"/>
          </w:tcPr>
          <w:p w14:paraId="6583F74E" w14:textId="7D48547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2B35BA8" w14:textId="5ADD419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0,99952</w:t>
            </w:r>
          </w:p>
        </w:tc>
        <w:tc>
          <w:tcPr>
            <w:tcW w:w="2828" w:type="dxa"/>
            <w:noWrap/>
            <w:vAlign w:val="bottom"/>
          </w:tcPr>
          <w:p w14:paraId="05CFFA3A" w14:textId="752AB23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0,0404</w:t>
            </w:r>
          </w:p>
        </w:tc>
      </w:tr>
      <w:tr w:rsidR="00055BB4" w:rsidRPr="00E4573F" w14:paraId="76DC6206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F3DBA4F" w14:textId="7BF2348D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здание КНС</w:t>
            </w:r>
          </w:p>
        </w:tc>
        <w:tc>
          <w:tcPr>
            <w:tcW w:w="1985" w:type="dxa"/>
            <w:noWrap/>
            <w:vAlign w:val="bottom"/>
          </w:tcPr>
          <w:p w14:paraId="3E214623" w14:textId="4A567C2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D8C7399" w14:textId="72E6C42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0,99948</w:t>
            </w:r>
          </w:p>
        </w:tc>
        <w:tc>
          <w:tcPr>
            <w:tcW w:w="2828" w:type="dxa"/>
            <w:noWrap/>
            <w:vAlign w:val="bottom"/>
          </w:tcPr>
          <w:p w14:paraId="303B87FA" w14:textId="1A0116E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0,0098</w:t>
            </w:r>
          </w:p>
        </w:tc>
      </w:tr>
      <w:tr w:rsidR="00055BB4" w:rsidRPr="00E4573F" w14:paraId="6C11DD9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7FA98912" w14:textId="4377FCF0" w:rsidR="00055BB4" w:rsidRPr="00E4573F" w:rsidRDefault="00055BB4" w:rsidP="00055BB4">
            <w:pPr>
              <w:spacing w:after="0" w:line="240" w:lineRule="auto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д.3</w:t>
            </w:r>
          </w:p>
        </w:tc>
        <w:tc>
          <w:tcPr>
            <w:tcW w:w="1985" w:type="dxa"/>
            <w:noWrap/>
            <w:vAlign w:val="bottom"/>
          </w:tcPr>
          <w:p w14:paraId="25FC7259" w14:textId="173EB38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0BB8F14" w14:textId="5B7B12B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0,99949</w:t>
            </w:r>
          </w:p>
        </w:tc>
        <w:tc>
          <w:tcPr>
            <w:tcW w:w="2828" w:type="dxa"/>
            <w:noWrap/>
            <w:vAlign w:val="bottom"/>
          </w:tcPr>
          <w:p w14:paraId="166CEECD" w14:textId="1B8914C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sz w:val="18"/>
                <w:szCs w:val="18"/>
                <w:lang w:eastAsia="ru-RU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0,2111</w:t>
            </w:r>
          </w:p>
        </w:tc>
      </w:tr>
      <w:tr w:rsidR="00055BB4" w:rsidRPr="00E4573F" w14:paraId="537B284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C26F955" w14:textId="6D2F66FD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д.5</w:t>
            </w:r>
          </w:p>
        </w:tc>
        <w:tc>
          <w:tcPr>
            <w:tcW w:w="1985" w:type="dxa"/>
            <w:noWrap/>
            <w:vAlign w:val="bottom"/>
          </w:tcPr>
          <w:p w14:paraId="2E382665" w14:textId="03C3778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3B25B58D" w14:textId="7CCDA48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0,99955</w:t>
            </w:r>
          </w:p>
        </w:tc>
        <w:tc>
          <w:tcPr>
            <w:tcW w:w="2828" w:type="dxa"/>
            <w:noWrap/>
            <w:vAlign w:val="bottom"/>
          </w:tcPr>
          <w:p w14:paraId="30B2B94A" w14:textId="782E90A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0,3658</w:t>
            </w:r>
          </w:p>
        </w:tc>
      </w:tr>
      <w:tr w:rsidR="00055BB4" w:rsidRPr="00E4573F" w14:paraId="5064A018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6C4B77C" w14:textId="4E8EF604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д.2</w:t>
            </w:r>
          </w:p>
        </w:tc>
        <w:tc>
          <w:tcPr>
            <w:tcW w:w="1985" w:type="dxa"/>
            <w:noWrap/>
            <w:vAlign w:val="bottom"/>
          </w:tcPr>
          <w:p w14:paraId="33BFD069" w14:textId="2AB8603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0AB271B" w14:textId="7E4FFB0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0,99947</w:t>
            </w:r>
          </w:p>
        </w:tc>
        <w:tc>
          <w:tcPr>
            <w:tcW w:w="2828" w:type="dxa"/>
            <w:noWrap/>
            <w:vAlign w:val="bottom"/>
          </w:tcPr>
          <w:p w14:paraId="21082448" w14:textId="5D5E9F6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0,1554</w:t>
            </w:r>
          </w:p>
        </w:tc>
      </w:tr>
      <w:tr w:rsidR="00055BB4" w:rsidRPr="00E4573F" w14:paraId="589E30EC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3F5E8C90" w14:textId="5D80C5E7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</w:t>
            </w:r>
          </w:p>
        </w:tc>
        <w:tc>
          <w:tcPr>
            <w:tcW w:w="1985" w:type="dxa"/>
            <w:noWrap/>
            <w:vAlign w:val="bottom"/>
          </w:tcPr>
          <w:p w14:paraId="294353F8" w14:textId="6F437B4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6F91AE7" w14:textId="0ADDB5E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0,99945</w:t>
            </w:r>
          </w:p>
        </w:tc>
        <w:tc>
          <w:tcPr>
            <w:tcW w:w="2828" w:type="dxa"/>
            <w:noWrap/>
            <w:vAlign w:val="bottom"/>
          </w:tcPr>
          <w:p w14:paraId="6D89C02B" w14:textId="769827A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0,1241</w:t>
            </w:r>
          </w:p>
        </w:tc>
      </w:tr>
      <w:tr w:rsidR="00055BB4" w:rsidRPr="00E4573F" w14:paraId="26A6BDD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7C7BEF3" w14:textId="30350F94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д.4</w:t>
            </w:r>
          </w:p>
        </w:tc>
        <w:tc>
          <w:tcPr>
            <w:tcW w:w="1985" w:type="dxa"/>
            <w:noWrap/>
            <w:vAlign w:val="bottom"/>
          </w:tcPr>
          <w:p w14:paraId="54F55BB9" w14:textId="4148084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3CCB42D" w14:textId="037238E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0,99944</w:t>
            </w:r>
          </w:p>
        </w:tc>
        <w:tc>
          <w:tcPr>
            <w:tcW w:w="2828" w:type="dxa"/>
            <w:noWrap/>
            <w:vAlign w:val="bottom"/>
          </w:tcPr>
          <w:p w14:paraId="3F2918BC" w14:textId="4FFDB6B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0,1659</w:t>
            </w:r>
          </w:p>
        </w:tc>
      </w:tr>
      <w:tr w:rsidR="00055BB4" w:rsidRPr="00E4573F" w14:paraId="168CA3C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5CD96E7" w14:textId="7EA36060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д.158а</w:t>
            </w:r>
          </w:p>
        </w:tc>
        <w:tc>
          <w:tcPr>
            <w:tcW w:w="1985" w:type="dxa"/>
            <w:noWrap/>
            <w:vAlign w:val="bottom"/>
          </w:tcPr>
          <w:p w14:paraId="1B2305CB" w14:textId="725EBEB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29A20979" w14:textId="37C736A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0,99949</w:t>
            </w:r>
          </w:p>
        </w:tc>
        <w:tc>
          <w:tcPr>
            <w:tcW w:w="2828" w:type="dxa"/>
            <w:noWrap/>
            <w:vAlign w:val="bottom"/>
          </w:tcPr>
          <w:p w14:paraId="485240CC" w14:textId="7088FCF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0,0291</w:t>
            </w:r>
          </w:p>
        </w:tc>
      </w:tr>
      <w:tr w:rsidR="00055BB4" w:rsidRPr="00E4573F" w14:paraId="4A7FFC0A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C74090C" w14:textId="5CB54B3E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д.156а</w:t>
            </w:r>
          </w:p>
        </w:tc>
        <w:tc>
          <w:tcPr>
            <w:tcW w:w="1985" w:type="dxa"/>
            <w:noWrap/>
            <w:vAlign w:val="bottom"/>
          </w:tcPr>
          <w:p w14:paraId="7A8BDF95" w14:textId="03AE128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30D493E" w14:textId="4809DA2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0,99948</w:t>
            </w:r>
          </w:p>
        </w:tc>
        <w:tc>
          <w:tcPr>
            <w:tcW w:w="2828" w:type="dxa"/>
            <w:noWrap/>
            <w:vAlign w:val="bottom"/>
          </w:tcPr>
          <w:p w14:paraId="0FBFC1F1" w14:textId="3D02CF7A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0,0108</w:t>
            </w:r>
          </w:p>
        </w:tc>
      </w:tr>
      <w:tr w:rsidR="00055BB4" w:rsidRPr="00E4573F" w14:paraId="3B0D54FD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2AF4DC08" w14:textId="321479D8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д.156</w:t>
            </w:r>
          </w:p>
        </w:tc>
        <w:tc>
          <w:tcPr>
            <w:tcW w:w="1985" w:type="dxa"/>
            <w:noWrap/>
            <w:vAlign w:val="bottom"/>
          </w:tcPr>
          <w:p w14:paraId="0EA9F4ED" w14:textId="7F8FB66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2925EFA8" w14:textId="4755681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0,99947</w:t>
            </w:r>
          </w:p>
        </w:tc>
        <w:tc>
          <w:tcPr>
            <w:tcW w:w="2828" w:type="dxa"/>
            <w:noWrap/>
            <w:vAlign w:val="bottom"/>
          </w:tcPr>
          <w:p w14:paraId="2F67C56B" w14:textId="3286BF6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0,0218</w:t>
            </w:r>
          </w:p>
        </w:tc>
      </w:tr>
      <w:tr w:rsidR="00055BB4" w:rsidRPr="00E4573F" w14:paraId="51B694DB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98253D1" w14:textId="569311A8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д.158</w:t>
            </w:r>
          </w:p>
        </w:tc>
        <w:tc>
          <w:tcPr>
            <w:tcW w:w="1985" w:type="dxa"/>
            <w:noWrap/>
            <w:vAlign w:val="bottom"/>
          </w:tcPr>
          <w:p w14:paraId="67D62D99" w14:textId="27BE15E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EA03B06" w14:textId="425B0B1F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0,99946</w:t>
            </w:r>
          </w:p>
        </w:tc>
        <w:tc>
          <w:tcPr>
            <w:tcW w:w="2828" w:type="dxa"/>
            <w:noWrap/>
            <w:vAlign w:val="bottom"/>
          </w:tcPr>
          <w:p w14:paraId="04051300" w14:textId="39C673B0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0,0054</w:t>
            </w:r>
          </w:p>
        </w:tc>
      </w:tr>
      <w:tr w:rsidR="00055BB4" w:rsidRPr="00E4573F" w14:paraId="5FD0F5F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47975B1" w14:textId="63195117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д.5</w:t>
            </w:r>
          </w:p>
        </w:tc>
        <w:tc>
          <w:tcPr>
            <w:tcW w:w="1985" w:type="dxa"/>
            <w:noWrap/>
            <w:vAlign w:val="bottom"/>
          </w:tcPr>
          <w:p w14:paraId="22A4E2DE" w14:textId="74F1427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2AA010C7" w14:textId="669075EC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0,99955</w:t>
            </w:r>
          </w:p>
        </w:tc>
        <w:tc>
          <w:tcPr>
            <w:tcW w:w="2828" w:type="dxa"/>
            <w:noWrap/>
            <w:vAlign w:val="bottom"/>
          </w:tcPr>
          <w:p w14:paraId="59B069A0" w14:textId="4F08C7B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0,3658</w:t>
            </w:r>
          </w:p>
        </w:tc>
      </w:tr>
      <w:tr w:rsidR="00055BB4" w:rsidRPr="00E4573F" w14:paraId="15D5CB4F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E78F293" w14:textId="5D48D13F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д.2</w:t>
            </w:r>
          </w:p>
        </w:tc>
        <w:tc>
          <w:tcPr>
            <w:tcW w:w="1985" w:type="dxa"/>
            <w:noWrap/>
            <w:vAlign w:val="bottom"/>
          </w:tcPr>
          <w:p w14:paraId="30FED62F" w14:textId="6C2E8D3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3B6B8864" w14:textId="50EBF76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0,99947</w:t>
            </w:r>
          </w:p>
        </w:tc>
        <w:tc>
          <w:tcPr>
            <w:tcW w:w="2828" w:type="dxa"/>
            <w:noWrap/>
            <w:vAlign w:val="bottom"/>
          </w:tcPr>
          <w:p w14:paraId="275C2A76" w14:textId="0780146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0,1554</w:t>
            </w:r>
          </w:p>
        </w:tc>
      </w:tr>
      <w:tr w:rsidR="00055BB4" w:rsidRPr="00E4573F" w14:paraId="145DA1E7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45E55264" w14:textId="4D903B52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</w:t>
            </w:r>
          </w:p>
        </w:tc>
        <w:tc>
          <w:tcPr>
            <w:tcW w:w="1985" w:type="dxa"/>
            <w:noWrap/>
            <w:vAlign w:val="bottom"/>
          </w:tcPr>
          <w:p w14:paraId="0996A51E" w14:textId="7CEFF19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73491AC1" w14:textId="1C13C15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0,99945</w:t>
            </w:r>
          </w:p>
        </w:tc>
        <w:tc>
          <w:tcPr>
            <w:tcW w:w="2828" w:type="dxa"/>
            <w:noWrap/>
            <w:vAlign w:val="bottom"/>
          </w:tcPr>
          <w:p w14:paraId="56945A6B" w14:textId="3CECE2C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0,1241</w:t>
            </w:r>
          </w:p>
        </w:tc>
      </w:tr>
      <w:tr w:rsidR="00055BB4" w:rsidRPr="00E4573F" w14:paraId="0136490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718C507" w14:textId="3140A609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д.4</w:t>
            </w:r>
          </w:p>
        </w:tc>
        <w:tc>
          <w:tcPr>
            <w:tcW w:w="1985" w:type="dxa"/>
            <w:noWrap/>
            <w:vAlign w:val="bottom"/>
          </w:tcPr>
          <w:p w14:paraId="3C4B7A88" w14:textId="1F6043AE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36A876D8" w14:textId="4B113D88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0,99944</w:t>
            </w:r>
          </w:p>
        </w:tc>
        <w:tc>
          <w:tcPr>
            <w:tcW w:w="2828" w:type="dxa"/>
            <w:noWrap/>
            <w:vAlign w:val="bottom"/>
          </w:tcPr>
          <w:p w14:paraId="77E40239" w14:textId="6F7263A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0,1659</w:t>
            </w:r>
          </w:p>
        </w:tc>
      </w:tr>
      <w:tr w:rsidR="00055BB4" w:rsidRPr="00E4573F" w14:paraId="11058084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A9C895B" w14:textId="182E7AAB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д.158а</w:t>
            </w:r>
          </w:p>
        </w:tc>
        <w:tc>
          <w:tcPr>
            <w:tcW w:w="1985" w:type="dxa"/>
            <w:noWrap/>
            <w:vAlign w:val="bottom"/>
          </w:tcPr>
          <w:p w14:paraId="024E2C8C" w14:textId="5E75765D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0C0FB697" w14:textId="5B4AA6F3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0,99949</w:t>
            </w:r>
          </w:p>
        </w:tc>
        <w:tc>
          <w:tcPr>
            <w:tcW w:w="2828" w:type="dxa"/>
            <w:noWrap/>
            <w:vAlign w:val="bottom"/>
          </w:tcPr>
          <w:p w14:paraId="51DC71C5" w14:textId="59F397F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0,0291</w:t>
            </w:r>
          </w:p>
        </w:tc>
      </w:tr>
      <w:tr w:rsidR="00055BB4" w:rsidRPr="00E4573F" w14:paraId="58B63039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1B2014C2" w14:textId="4A24ABF7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д.156а</w:t>
            </w:r>
          </w:p>
        </w:tc>
        <w:tc>
          <w:tcPr>
            <w:tcW w:w="1985" w:type="dxa"/>
            <w:noWrap/>
            <w:vAlign w:val="bottom"/>
          </w:tcPr>
          <w:p w14:paraId="38C910EC" w14:textId="7CC8AFE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149AFB4A" w14:textId="3A10F61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0,99948</w:t>
            </w:r>
          </w:p>
        </w:tc>
        <w:tc>
          <w:tcPr>
            <w:tcW w:w="2828" w:type="dxa"/>
            <w:noWrap/>
            <w:vAlign w:val="bottom"/>
          </w:tcPr>
          <w:p w14:paraId="18A6F949" w14:textId="37BD29E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0,0108</w:t>
            </w:r>
          </w:p>
        </w:tc>
      </w:tr>
      <w:tr w:rsidR="00055BB4" w:rsidRPr="00E4573F" w14:paraId="20736214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6064D837" w14:textId="7BE60542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д.156</w:t>
            </w:r>
          </w:p>
        </w:tc>
        <w:tc>
          <w:tcPr>
            <w:tcW w:w="1985" w:type="dxa"/>
            <w:noWrap/>
            <w:vAlign w:val="bottom"/>
          </w:tcPr>
          <w:p w14:paraId="17C7AA32" w14:textId="1ECFF352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1D90F70" w14:textId="2AB64384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0,99947</w:t>
            </w:r>
          </w:p>
        </w:tc>
        <w:tc>
          <w:tcPr>
            <w:tcW w:w="2828" w:type="dxa"/>
            <w:noWrap/>
            <w:vAlign w:val="bottom"/>
          </w:tcPr>
          <w:p w14:paraId="5F321C45" w14:textId="2D48F7AB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0,0218</w:t>
            </w:r>
          </w:p>
        </w:tc>
      </w:tr>
      <w:tr w:rsidR="00055BB4" w:rsidRPr="00E4573F" w14:paraId="31A36055" w14:textId="77777777" w:rsidTr="00055BB4">
        <w:trPr>
          <w:trHeight w:val="20"/>
        </w:trPr>
        <w:tc>
          <w:tcPr>
            <w:tcW w:w="3539" w:type="dxa"/>
            <w:noWrap/>
            <w:vAlign w:val="bottom"/>
          </w:tcPr>
          <w:p w14:paraId="05865909" w14:textId="4264AFB6" w:rsidR="00055BB4" w:rsidRPr="00E4573F" w:rsidRDefault="00055BB4" w:rsidP="00055BB4">
            <w:pPr>
              <w:spacing w:after="0" w:line="240" w:lineRule="auto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д.158</w:t>
            </w:r>
          </w:p>
        </w:tc>
        <w:tc>
          <w:tcPr>
            <w:tcW w:w="1985" w:type="dxa"/>
            <w:noWrap/>
            <w:vAlign w:val="bottom"/>
          </w:tcPr>
          <w:p w14:paraId="0E12517D" w14:textId="64228EE6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0,99323</w:t>
            </w:r>
          </w:p>
        </w:tc>
        <w:tc>
          <w:tcPr>
            <w:tcW w:w="1559" w:type="dxa"/>
            <w:noWrap/>
            <w:vAlign w:val="bottom"/>
          </w:tcPr>
          <w:p w14:paraId="6FCCEA1F" w14:textId="1CD0FC87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0,99946</w:t>
            </w:r>
          </w:p>
        </w:tc>
        <w:tc>
          <w:tcPr>
            <w:tcW w:w="2828" w:type="dxa"/>
            <w:noWrap/>
            <w:vAlign w:val="bottom"/>
          </w:tcPr>
          <w:p w14:paraId="233E8C91" w14:textId="18747AE5" w:rsidR="00055BB4" w:rsidRPr="00E4573F" w:rsidRDefault="00055BB4" w:rsidP="00055BB4">
            <w:pPr>
              <w:spacing w:after="0" w:line="240" w:lineRule="auto"/>
              <w:jc w:val="center"/>
              <w:rPr>
                <w:rFonts w:ascii="Trebuchet MS" w:hAnsi="Trebuchet MS" w:cs="Arial"/>
                <w:sz w:val="18"/>
                <w:szCs w:val="18"/>
              </w:rPr>
            </w:pPr>
            <w:r w:rsidRPr="00E4573F">
              <w:rPr>
                <w:rFonts w:ascii="Trebuchet MS" w:hAnsi="Trebuchet MS" w:cs="Arial"/>
                <w:sz w:val="18"/>
                <w:szCs w:val="18"/>
              </w:rPr>
              <w:t>0,0054</w:t>
            </w:r>
          </w:p>
        </w:tc>
      </w:tr>
    </w:tbl>
    <w:p w14:paraId="7FAAC090" w14:textId="0E3E2717" w:rsidR="0046747A" w:rsidRDefault="0046747A" w:rsidP="00EF13FE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bookmarkStart w:id="441" w:name="_Hlk165019959"/>
      <w:bookmarkStart w:id="442" w:name="_Toc34466699"/>
      <w:r w:rsidRPr="0046747A">
        <w:rPr>
          <w:rFonts w:ascii="Trebuchet MS" w:hAnsi="Trebuchet MS" w:cs="Times New Roman"/>
        </w:rPr>
        <w:t xml:space="preserve">По результатам проведенных расчетов установлено, что </w:t>
      </w:r>
      <w:r>
        <w:rPr>
          <w:rFonts w:ascii="Trebuchet MS" w:hAnsi="Trebuchet MS" w:cs="Times New Roman"/>
        </w:rPr>
        <w:t>значени</w:t>
      </w:r>
      <w:r w:rsidR="00EF13FE">
        <w:rPr>
          <w:rFonts w:ascii="Trebuchet MS" w:hAnsi="Trebuchet MS" w:cs="Times New Roman"/>
        </w:rPr>
        <w:t>я</w:t>
      </w:r>
      <w:r>
        <w:rPr>
          <w:rFonts w:ascii="Trebuchet MS" w:hAnsi="Trebuchet MS" w:cs="Times New Roman"/>
        </w:rPr>
        <w:t xml:space="preserve"> в</w:t>
      </w:r>
      <w:r w:rsidRPr="0046747A">
        <w:rPr>
          <w:rFonts w:ascii="Trebuchet MS" w:hAnsi="Trebuchet MS" w:cs="Times New Roman"/>
        </w:rPr>
        <w:t>ероятност</w:t>
      </w:r>
      <w:r>
        <w:rPr>
          <w:rFonts w:ascii="Trebuchet MS" w:hAnsi="Trebuchet MS" w:cs="Times New Roman"/>
        </w:rPr>
        <w:t>и</w:t>
      </w:r>
      <w:r w:rsidRPr="0046747A">
        <w:rPr>
          <w:rFonts w:ascii="Trebuchet MS" w:hAnsi="Trebuchet MS" w:cs="Times New Roman"/>
        </w:rPr>
        <w:t xml:space="preserve"> безотказного теплоснабжения</w:t>
      </w:r>
      <w:r>
        <w:rPr>
          <w:rFonts w:ascii="Trebuchet MS" w:hAnsi="Trebuchet MS" w:cs="Times New Roman"/>
        </w:rPr>
        <w:t xml:space="preserve"> потребителей</w:t>
      </w:r>
      <w:r w:rsidR="00EF13FE">
        <w:rPr>
          <w:rFonts w:ascii="Trebuchet MS" w:hAnsi="Trebuchet MS" w:cs="Times New Roman"/>
        </w:rPr>
        <w:t xml:space="preserve"> соответствуют нормативным значениям.</w:t>
      </w:r>
      <w:r>
        <w:rPr>
          <w:rFonts w:ascii="Trebuchet MS" w:hAnsi="Trebuchet MS" w:cs="Times New Roman"/>
        </w:rPr>
        <w:t xml:space="preserve"> </w:t>
      </w:r>
      <w:bookmarkEnd w:id="441"/>
    </w:p>
    <w:p w14:paraId="62312374" w14:textId="77777777" w:rsidR="006020EE" w:rsidRPr="00E4573F" w:rsidRDefault="006020EE" w:rsidP="00637A52">
      <w:pPr>
        <w:spacing w:after="0" w:line="276" w:lineRule="auto"/>
        <w:ind w:firstLine="567"/>
        <w:jc w:val="both"/>
        <w:rPr>
          <w:rFonts w:ascii="Trebuchet MS" w:hAnsi="Trebuchet MS" w:cs="Times New Roman"/>
          <w:sz w:val="16"/>
          <w:szCs w:val="16"/>
        </w:rPr>
      </w:pPr>
    </w:p>
    <w:p w14:paraId="6C939D1A" w14:textId="05816863" w:rsidR="00E800EF" w:rsidRPr="003643CD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43" w:name="_Toc203488845"/>
      <w:r>
        <w:rPr>
          <w:rFonts w:ascii="Trebuchet MS" w:hAnsi="Trebuchet MS"/>
          <w:sz w:val="22"/>
          <w:szCs w:val="22"/>
        </w:rPr>
        <w:t xml:space="preserve">11.4 </w:t>
      </w:r>
      <w:r w:rsidR="00E800EF" w:rsidRPr="003643CD">
        <w:rPr>
          <w:rFonts w:ascii="Trebuchet MS" w:hAnsi="Trebuchet MS"/>
          <w:sz w:val="22"/>
          <w:szCs w:val="22"/>
        </w:rPr>
        <w:t>Результаты оценки коэффициентов готовности теплопроводов к несению тепловой нагрузки</w:t>
      </w:r>
      <w:bookmarkEnd w:id="442"/>
      <w:bookmarkEnd w:id="443"/>
    </w:p>
    <w:p w14:paraId="6EA7917C" w14:textId="77777777" w:rsidR="00D02C65" w:rsidRPr="001006AA" w:rsidRDefault="00D02C65" w:rsidP="00D02C65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44" w:name="_Hlk165277050"/>
      <w:bookmarkStart w:id="445" w:name="_Hlk165020192"/>
      <w:r w:rsidRPr="001006AA">
        <w:rPr>
          <w:rFonts w:ascii="Trebuchet MS" w:hAnsi="Trebuchet MS" w:cs="Times New Roman"/>
        </w:rPr>
        <w:t xml:space="preserve">Надежность расчетного уровня теплоснабжения оценивается коэффициентами готовности, определяемыми для каждого узла-потребителя и представляющими собой вероятности того, что в произвольный момент времени в течение отопительного периода потребителю будет обеспечена подача расчетного количества тепла. </w:t>
      </w:r>
    </w:p>
    <w:p w14:paraId="2D85342A" w14:textId="4E455336" w:rsidR="00D02C65" w:rsidRPr="00B40412" w:rsidRDefault="00D02C65" w:rsidP="00D02C65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1006AA">
        <w:rPr>
          <w:rFonts w:ascii="Trebuchet MS" w:hAnsi="Trebuchet MS" w:cs="Times New Roman"/>
        </w:rPr>
        <w:t>В таблице 11.</w:t>
      </w:r>
      <w:r>
        <w:rPr>
          <w:rFonts w:ascii="Trebuchet MS" w:hAnsi="Trebuchet MS" w:cs="Times New Roman"/>
        </w:rPr>
        <w:t>3.1 (столбец 3)</w:t>
      </w:r>
      <w:r w:rsidRPr="001006AA">
        <w:rPr>
          <w:rFonts w:ascii="Trebuchet MS" w:hAnsi="Trebuchet MS" w:cs="Times New Roman"/>
        </w:rPr>
        <w:t xml:space="preserve"> представлены</w:t>
      </w:r>
      <w:r>
        <w:rPr>
          <w:rFonts w:ascii="Trebuchet MS" w:hAnsi="Trebuchet MS" w:cs="Times New Roman"/>
        </w:rPr>
        <w:t xml:space="preserve"> </w:t>
      </w:r>
      <w:r w:rsidRPr="00D02C65">
        <w:rPr>
          <w:rFonts w:ascii="Trebuchet MS" w:hAnsi="Trebuchet MS" w:cs="Times New Roman"/>
        </w:rPr>
        <w:t>значения коэффициента готовности системы к теплоснабжению потребителя для каждого источника тепловой энергии</w:t>
      </w:r>
      <w:r w:rsidRPr="001006AA">
        <w:rPr>
          <w:rFonts w:ascii="Trebuchet MS" w:hAnsi="Trebuchet MS" w:cs="Times New Roman"/>
        </w:rPr>
        <w:t>.</w:t>
      </w:r>
      <w:bookmarkEnd w:id="444"/>
    </w:p>
    <w:p w14:paraId="4BA3DB44" w14:textId="6273FF20" w:rsidR="00E800EF" w:rsidRPr="003643CD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46" w:name="_Toc34466700"/>
      <w:bookmarkStart w:id="447" w:name="_Toc203488846"/>
      <w:bookmarkEnd w:id="445"/>
      <w:r>
        <w:rPr>
          <w:rFonts w:ascii="Trebuchet MS" w:hAnsi="Trebuchet MS"/>
          <w:sz w:val="22"/>
          <w:szCs w:val="22"/>
        </w:rPr>
        <w:t xml:space="preserve">11.5 </w:t>
      </w:r>
      <w:r w:rsidR="00E800EF" w:rsidRPr="003643CD">
        <w:rPr>
          <w:rFonts w:ascii="Trebuchet MS" w:hAnsi="Trebuchet MS"/>
          <w:sz w:val="22"/>
          <w:szCs w:val="22"/>
        </w:rPr>
        <w:t>Результаты оценки недоотпуска тепловой энергии по причине отказов (аварийных ситуаций) и простоев тепловых сетей и источников тепловой энергии</w:t>
      </w:r>
      <w:bookmarkEnd w:id="446"/>
      <w:bookmarkEnd w:id="447"/>
    </w:p>
    <w:p w14:paraId="36EB339E" w14:textId="77777777" w:rsidR="00310514" w:rsidRDefault="001A0A46" w:rsidP="00CB0B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448" w:name="_Hlk165277066"/>
      <w:r w:rsidRPr="003643CD">
        <w:rPr>
          <w:rFonts w:ascii="Trebuchet MS" w:eastAsia="Times New Roman" w:hAnsi="Trebuchet MS" w:cs="Times New Roman"/>
          <w:lang w:eastAsia="ru-RU"/>
        </w:rPr>
        <w:t xml:space="preserve">Данные о расчетных объемах недоотпуска тепловой энергии на отопление потребителей на основе результатов расчёта показателей надёжности в программном комплексе ГИРК «ТеплоЭксперт» представлены в </w:t>
      </w:r>
      <w:r w:rsidR="006C4E31" w:rsidRPr="003643CD">
        <w:rPr>
          <w:rFonts w:ascii="Trebuchet MS" w:hAnsi="Trebuchet MS" w:cs="Times New Roman"/>
        </w:rPr>
        <w:t>таблиц</w:t>
      </w:r>
      <w:r w:rsidR="00D02C65">
        <w:rPr>
          <w:rFonts w:ascii="Trebuchet MS" w:hAnsi="Trebuchet MS" w:cs="Times New Roman"/>
        </w:rPr>
        <w:t>е</w:t>
      </w:r>
      <w:r w:rsidR="006C4E31" w:rsidRPr="003643CD">
        <w:rPr>
          <w:rFonts w:ascii="Trebuchet MS" w:hAnsi="Trebuchet MS" w:cs="Times New Roman"/>
        </w:rPr>
        <w:t xml:space="preserve"> 11.3.1 (столбец </w:t>
      </w:r>
      <w:r w:rsidR="00D02C65">
        <w:rPr>
          <w:rFonts w:ascii="Trebuchet MS" w:hAnsi="Trebuchet MS" w:cs="Times New Roman"/>
        </w:rPr>
        <w:t>4</w:t>
      </w:r>
      <w:r w:rsidR="006C4E31" w:rsidRPr="003643CD">
        <w:rPr>
          <w:rFonts w:ascii="Trebuchet MS" w:hAnsi="Trebuchet MS" w:cs="Times New Roman"/>
        </w:rPr>
        <w:t>)</w:t>
      </w:r>
      <w:r w:rsidRPr="003643CD">
        <w:rPr>
          <w:rFonts w:ascii="Trebuchet MS" w:eastAsia="Times New Roman" w:hAnsi="Trebuchet MS" w:cs="Times New Roman"/>
          <w:lang w:eastAsia="ru-RU"/>
        </w:rPr>
        <w:t>.</w:t>
      </w:r>
    </w:p>
    <w:p w14:paraId="7467914A" w14:textId="77777777" w:rsidR="00F66980" w:rsidRPr="00E4573F" w:rsidRDefault="00F66980" w:rsidP="00CB0B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16"/>
          <w:szCs w:val="16"/>
          <w:lang w:eastAsia="ru-RU"/>
        </w:rPr>
      </w:pPr>
    </w:p>
    <w:p w14:paraId="369744DB" w14:textId="77777777" w:rsidR="009503C9" w:rsidRPr="00B40412" w:rsidRDefault="009503C9" w:rsidP="009503C9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49" w:name="_Toc194931458"/>
      <w:bookmarkStart w:id="450" w:name="_Toc196580004"/>
      <w:bookmarkStart w:id="451" w:name="_Toc196995573"/>
      <w:bookmarkStart w:id="452" w:name="_Toc203488847"/>
      <w:bookmarkStart w:id="453" w:name="_Hlk195249460"/>
      <w:r>
        <w:rPr>
          <w:rFonts w:ascii="Trebuchet MS" w:hAnsi="Trebuchet MS"/>
          <w:sz w:val="22"/>
          <w:szCs w:val="22"/>
        </w:rPr>
        <w:t>11.6 М</w:t>
      </w:r>
      <w:r w:rsidRPr="009665FF">
        <w:rPr>
          <w:rFonts w:ascii="Trebuchet MS" w:hAnsi="Trebuchet MS"/>
          <w:sz w:val="22"/>
          <w:szCs w:val="22"/>
        </w:rPr>
        <w:t>ероприяти</w:t>
      </w:r>
      <w:r>
        <w:rPr>
          <w:rFonts w:ascii="Trebuchet MS" w:hAnsi="Trebuchet MS"/>
          <w:sz w:val="22"/>
          <w:szCs w:val="22"/>
        </w:rPr>
        <w:t>я</w:t>
      </w:r>
      <w:r w:rsidRPr="009665FF">
        <w:rPr>
          <w:rFonts w:ascii="Trebuchet MS" w:hAnsi="Trebuchet MS"/>
          <w:sz w:val="22"/>
          <w:szCs w:val="22"/>
        </w:rPr>
        <w:t xml:space="preserve"> по резервированию источников тепловой энергии и тепловых сетей, определенных системой мер по повышению надежности</w:t>
      </w:r>
      <w:bookmarkEnd w:id="449"/>
      <w:bookmarkEnd w:id="450"/>
      <w:bookmarkEnd w:id="451"/>
      <w:bookmarkEnd w:id="452"/>
    </w:p>
    <w:p w14:paraId="066430DF" w14:textId="1D167C63" w:rsidR="009503C9" w:rsidRPr="009A1C30" w:rsidRDefault="00CA3A63" w:rsidP="00E4573F">
      <w:pPr>
        <w:spacing w:after="0" w:line="276" w:lineRule="auto"/>
        <w:ind w:firstLine="567"/>
        <w:jc w:val="both"/>
        <w:rPr>
          <w:rFonts w:ascii="Trebuchet MS" w:hAnsi="Trebuchet MS" w:cs="Times New Roman"/>
          <w:b/>
          <w:sz w:val="16"/>
          <w:szCs w:val="16"/>
        </w:rPr>
      </w:pPr>
      <w:r w:rsidRPr="00CA3A63">
        <w:rPr>
          <w:rFonts w:ascii="Trebuchet MS" w:eastAsia="Times New Roman" w:hAnsi="Trebuchet MS" w:cs="Times New Roman"/>
          <w:lang w:eastAsia="ru-RU"/>
        </w:rPr>
        <w:t>Информация об определении исполнительным органом субъекта Российской Федерации системы мер по повышению надежности для малонадежных и ненадежных систем теплоснабжения в отношении централизованных систем теплоснабжения Максатихинского муниципального округа отсутствует.</w:t>
      </w:r>
    </w:p>
    <w:p w14:paraId="4CB38A24" w14:textId="77777777" w:rsidR="009503C9" w:rsidRPr="00B40412" w:rsidRDefault="009503C9" w:rsidP="009503C9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54" w:name="_Toc194931459"/>
      <w:bookmarkStart w:id="455" w:name="_Toc196580005"/>
      <w:bookmarkStart w:id="456" w:name="_Toc196995574"/>
      <w:bookmarkStart w:id="457" w:name="_Toc203488848"/>
      <w:r>
        <w:rPr>
          <w:rFonts w:ascii="Trebuchet MS" w:hAnsi="Trebuchet MS"/>
          <w:sz w:val="22"/>
          <w:szCs w:val="22"/>
        </w:rPr>
        <w:lastRenderedPageBreak/>
        <w:t>11.7 Мероприятия</w:t>
      </w:r>
      <w:r w:rsidRPr="009665FF">
        <w:rPr>
          <w:rFonts w:ascii="Trebuchet MS" w:hAnsi="Trebuchet MS"/>
          <w:sz w:val="22"/>
          <w:szCs w:val="22"/>
        </w:rPr>
        <w:t xml:space="preserve"> по замене тепловых сетей, определенных системой мер по повышению надежности</w:t>
      </w:r>
      <w:bookmarkEnd w:id="454"/>
      <w:bookmarkEnd w:id="455"/>
      <w:bookmarkEnd w:id="456"/>
      <w:bookmarkEnd w:id="457"/>
    </w:p>
    <w:p w14:paraId="1EC76A96" w14:textId="12C1E1D5" w:rsidR="009503C9" w:rsidRDefault="00CA3A63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CA3A63">
        <w:rPr>
          <w:rFonts w:ascii="Trebuchet MS" w:eastAsia="Times New Roman" w:hAnsi="Trebuchet MS" w:cs="Times New Roman"/>
          <w:lang w:eastAsia="ru-RU"/>
        </w:rPr>
        <w:t>Информация об определении исполнительным органом субъекта Российской Федерации системы мер по повышению надежности для малонадежных и ненадежных систем теплоснабжения в отношении централизованных систем теплоснабжения Максатихинского муниципального округа отсутствует.</w:t>
      </w:r>
    </w:p>
    <w:p w14:paraId="6350B85C" w14:textId="77777777" w:rsidR="009503C9" w:rsidRPr="009A1C30" w:rsidRDefault="009503C9" w:rsidP="009503C9">
      <w:pPr>
        <w:spacing w:after="0" w:line="276" w:lineRule="auto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2ABD8048" w14:textId="77777777" w:rsidR="009503C9" w:rsidRPr="00B40412" w:rsidRDefault="009503C9" w:rsidP="009503C9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58" w:name="_Toc194931460"/>
      <w:bookmarkStart w:id="459" w:name="_Toc196580006"/>
      <w:bookmarkStart w:id="460" w:name="_Toc196995575"/>
      <w:bookmarkStart w:id="461" w:name="_Toc203488849"/>
      <w:r>
        <w:rPr>
          <w:rFonts w:ascii="Trebuchet MS" w:hAnsi="Trebuchet MS"/>
          <w:sz w:val="22"/>
          <w:szCs w:val="22"/>
        </w:rPr>
        <w:t>11.8 Сценарии</w:t>
      </w:r>
      <w:r w:rsidRPr="009665FF">
        <w:rPr>
          <w:rFonts w:ascii="Trebuchet MS" w:hAnsi="Trebuchet MS"/>
          <w:sz w:val="22"/>
          <w:szCs w:val="22"/>
        </w:rPr>
        <w:t xml:space="preserve"> развития аварий в системах теплоснабжения (не менее одного для каждой зоны теплоснабжения с суммарной установленной тепловой мощностью источников тепловой энергии 100 Гкал/ч и более) на основе результатов моделирования аварийных ситуаций, включая моделирование отказов элементов, расчета послеаварийных гидравлических режимов и оценки надежности теплоснабжения в аварийных режимах теплоснабжения (при отказе головного участка теплопровода на одном (с наибольшим диаметром) из выводов тепловой мощности от источника тепловой энергии и при отключении насосной группы сетевых насосов на одном из источников тепловой энергии для систем с несколькими источниками тепловой энергии, работающими на единую тепловую сеть, в режиме плавающей точки водораздела (без выделенных зон действия)</w:t>
      </w:r>
      <w:bookmarkEnd w:id="458"/>
      <w:bookmarkEnd w:id="459"/>
      <w:bookmarkEnd w:id="460"/>
      <w:bookmarkEnd w:id="461"/>
    </w:p>
    <w:p w14:paraId="42EF2259" w14:textId="7137AA3B" w:rsidR="009503C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>
        <w:rPr>
          <w:rFonts w:ascii="Trebuchet MS" w:eastAsia="Times New Roman" w:hAnsi="Trebuchet MS" w:cs="Times New Roman"/>
          <w:lang w:eastAsia="ru-RU"/>
        </w:rPr>
        <w:t xml:space="preserve">На территории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 отсутствуют зоны теплоснабжения с суммарной установленной тепловой мощностью источников тепловой энергии 100 Гкал/ч и более.</w:t>
      </w:r>
    </w:p>
    <w:bookmarkEnd w:id="453"/>
    <w:p w14:paraId="2BBE8306" w14:textId="272DD304" w:rsidR="009503C9" w:rsidRDefault="009503C9" w:rsidP="009503C9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B47C12">
        <w:rPr>
          <w:rFonts w:ascii="Trebuchet MS" w:eastAsia="Times New Roman" w:hAnsi="Trebuchet MS" w:cs="Times New Roman"/>
          <w:lang w:eastAsia="ru-RU"/>
        </w:rPr>
        <w:t>Для минимизации последствий возникновения технологических нарушений, в том числе аварийных ситуаций на объектах жилищно-коммунального хозяйства</w:t>
      </w:r>
      <w:r>
        <w:rPr>
          <w:rFonts w:ascii="Trebuchet MS" w:eastAsia="Times New Roman" w:hAnsi="Trebuchet MS" w:cs="Times New Roman"/>
          <w:lang w:eastAsia="ru-RU"/>
        </w:rPr>
        <w:t xml:space="preserve"> Постановлением Администрации </w:t>
      </w:r>
      <w:r w:rsidR="007D43AF">
        <w:rPr>
          <w:rFonts w:ascii="Trebuchet MS" w:eastAsia="Times New Roman" w:hAnsi="Trebuchet MS" w:cs="Times New Roman"/>
          <w:lang w:eastAsia="ru-RU"/>
        </w:rPr>
        <w:t>Максатихинского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муниципального округа от </w:t>
      </w:r>
      <w:r w:rsidR="00CA3A63">
        <w:rPr>
          <w:rFonts w:ascii="Trebuchet MS" w:eastAsia="Times New Roman" w:hAnsi="Trebuchet MS" w:cs="Times New Roman"/>
          <w:lang w:eastAsia="ru-RU"/>
        </w:rPr>
        <w:t>16</w:t>
      </w:r>
      <w:r>
        <w:rPr>
          <w:rFonts w:ascii="Trebuchet MS" w:eastAsia="Times New Roman" w:hAnsi="Trebuchet MS" w:cs="Times New Roman"/>
          <w:lang w:eastAsia="ru-RU"/>
        </w:rPr>
        <w:t>.0</w:t>
      </w:r>
      <w:r w:rsidR="00CA3A63">
        <w:rPr>
          <w:rFonts w:ascii="Trebuchet MS" w:eastAsia="Times New Roman" w:hAnsi="Trebuchet MS" w:cs="Times New Roman"/>
          <w:lang w:eastAsia="ru-RU"/>
        </w:rPr>
        <w:t>6</w:t>
      </w:r>
      <w:r>
        <w:rPr>
          <w:rFonts w:ascii="Trebuchet MS" w:eastAsia="Times New Roman" w:hAnsi="Trebuchet MS" w:cs="Times New Roman"/>
          <w:lang w:eastAsia="ru-RU"/>
        </w:rPr>
        <w:t>.2025 г. №</w:t>
      </w:r>
      <w:r w:rsidR="00CA3A63">
        <w:rPr>
          <w:rFonts w:ascii="Trebuchet MS" w:eastAsia="Times New Roman" w:hAnsi="Trebuchet MS" w:cs="Times New Roman"/>
          <w:lang w:eastAsia="ru-RU"/>
        </w:rPr>
        <w:t>587-па</w:t>
      </w:r>
      <w:r w:rsidRPr="00B47C12">
        <w:rPr>
          <w:rFonts w:ascii="Trebuchet MS" w:eastAsia="Times New Roman" w:hAnsi="Trebuchet MS" w:cs="Times New Roman"/>
          <w:lang w:eastAsia="ru-RU"/>
        </w:rPr>
        <w:t xml:space="preserve"> утвержден «</w:t>
      </w:r>
      <w:r>
        <w:rPr>
          <w:rFonts w:ascii="Trebuchet MS" w:eastAsia="Times New Roman" w:hAnsi="Trebuchet MS" w:cs="Times New Roman"/>
          <w:lang w:eastAsia="ru-RU"/>
        </w:rPr>
        <w:t xml:space="preserve">Порядок (план) действий по ликвидации последствий аварийных ситуаций в сфере теплоснабжения в </w:t>
      </w:r>
      <w:r w:rsidR="00845312">
        <w:rPr>
          <w:rFonts w:ascii="Trebuchet MS" w:eastAsia="Times New Roman" w:hAnsi="Trebuchet MS" w:cs="Times New Roman"/>
          <w:lang w:eastAsia="ru-RU"/>
        </w:rPr>
        <w:t>Максатихинском</w:t>
      </w:r>
      <w:r>
        <w:rPr>
          <w:rFonts w:ascii="Trebuchet MS" w:eastAsia="Times New Roman" w:hAnsi="Trebuchet MS" w:cs="Times New Roman"/>
          <w:lang w:eastAsia="ru-RU"/>
        </w:rPr>
        <w:t xml:space="preserve"> муниципальном округе</w:t>
      </w:r>
      <w:r w:rsidR="00CA3A63">
        <w:rPr>
          <w:rFonts w:ascii="Trebuchet MS" w:eastAsia="Times New Roman" w:hAnsi="Trebuchet MS" w:cs="Times New Roman"/>
          <w:lang w:eastAsia="ru-RU"/>
        </w:rPr>
        <w:t xml:space="preserve"> Тверской области</w:t>
      </w:r>
      <w:r w:rsidRPr="00B47C12">
        <w:rPr>
          <w:rFonts w:ascii="Trebuchet MS" w:eastAsia="Times New Roman" w:hAnsi="Trebuchet MS" w:cs="Times New Roman"/>
          <w:lang w:eastAsia="ru-RU"/>
        </w:rPr>
        <w:t>».</w:t>
      </w:r>
    </w:p>
    <w:p w14:paraId="34DB37DF" w14:textId="77777777" w:rsidR="009503C9" w:rsidRDefault="009503C9" w:rsidP="00CB0B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</w:p>
    <w:p w14:paraId="2137B3E2" w14:textId="74F4DDDB" w:rsidR="009503C9" w:rsidRDefault="009503C9" w:rsidP="00CB0B88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8"/>
          <w:szCs w:val="28"/>
          <w:lang w:eastAsia="ru-RU"/>
        </w:rPr>
        <w:sectPr w:rsidR="009503C9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3832754E" w14:textId="77777777" w:rsidR="00A020AA" w:rsidRPr="00E467D8" w:rsidRDefault="00A020AA" w:rsidP="0005211E">
      <w:pPr>
        <w:widowControl w:val="0"/>
        <w:tabs>
          <w:tab w:val="left" w:pos="-142"/>
          <w:tab w:val="left" w:pos="0"/>
          <w:tab w:val="left" w:pos="851"/>
          <w:tab w:val="left" w:pos="1134"/>
        </w:tabs>
        <w:suppressAutoHyphens/>
        <w:spacing w:after="120" w:line="276" w:lineRule="auto"/>
        <w:jc w:val="both"/>
        <w:textAlignment w:val="baseline"/>
        <w:outlineLvl w:val="0"/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</w:pPr>
      <w:bookmarkStart w:id="462" w:name="_Toc203488850"/>
      <w:bookmarkEnd w:id="448"/>
      <w:r w:rsidRPr="00311A40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 xml:space="preserve">Глава </w:t>
      </w:r>
      <w:r w:rsidR="001255F5" w:rsidRPr="00311A40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12</w:t>
      </w:r>
      <w:r w:rsidRPr="00311A40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. </w:t>
      </w:r>
      <w:r w:rsidR="00977CED" w:rsidRPr="00311A40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Обоснование инвестиций в строительство, реконструкцию,</w:t>
      </w:r>
      <w:r w:rsidR="00977CED" w:rsidRPr="00311A4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 xml:space="preserve"> техническое перевооружение и (или) модернизацию</w:t>
      </w:r>
      <w:r w:rsidRPr="00311A40">
        <w:rPr>
          <w:rFonts w:ascii="Trebuchet MS" w:eastAsia="Times New Roman" w:hAnsi="Trebuchet MS" w:cs="Times New Roman"/>
          <w:b/>
          <w:color w:val="0070C0"/>
          <w:sz w:val="24"/>
          <w:szCs w:val="24"/>
          <w:lang w:eastAsia="ru-RU"/>
        </w:rPr>
        <w:t>.</w:t>
      </w:r>
      <w:bookmarkEnd w:id="424"/>
      <w:bookmarkEnd w:id="462"/>
    </w:p>
    <w:p w14:paraId="02CB1392" w14:textId="358CC801" w:rsidR="001D1BDD" w:rsidRPr="0051702D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63" w:name="_Toc34466702"/>
      <w:bookmarkStart w:id="464" w:name="_Toc203488851"/>
      <w:r>
        <w:rPr>
          <w:rFonts w:ascii="Trebuchet MS" w:hAnsi="Trebuchet MS"/>
          <w:sz w:val="22"/>
          <w:szCs w:val="22"/>
        </w:rPr>
        <w:t xml:space="preserve">12.1 </w:t>
      </w:r>
      <w:r w:rsidR="001D1BDD" w:rsidRPr="0051702D">
        <w:rPr>
          <w:rFonts w:ascii="Trebuchet MS" w:hAnsi="Trebuchet MS"/>
          <w:sz w:val="22"/>
          <w:szCs w:val="22"/>
        </w:rPr>
        <w:t>Оценка финансовых потребностей для осуществления строительства, реконструкции, технического перевооружения и (или) модернизации источников тепловой энергии и тепловых сетей</w:t>
      </w:r>
      <w:bookmarkEnd w:id="463"/>
      <w:bookmarkEnd w:id="464"/>
    </w:p>
    <w:p w14:paraId="43BA8089" w14:textId="7330F760" w:rsidR="001D1BDD" w:rsidRPr="0051702D" w:rsidRDefault="00876912" w:rsidP="009B481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51702D">
        <w:rPr>
          <w:rFonts w:ascii="Trebuchet MS" w:hAnsi="Trebuchet MS" w:cs="Times New Roman"/>
        </w:rPr>
        <w:t xml:space="preserve">Сводная </w:t>
      </w:r>
      <w:r w:rsidR="009B4812" w:rsidRPr="0051702D">
        <w:rPr>
          <w:rFonts w:ascii="Trebuchet MS" w:hAnsi="Trebuchet MS" w:cs="Times New Roman"/>
        </w:rPr>
        <w:t>в</w:t>
      </w:r>
      <w:r w:rsidR="001D1BDD" w:rsidRPr="0051702D">
        <w:rPr>
          <w:rFonts w:ascii="Trebuchet MS" w:hAnsi="Trebuchet MS" w:cs="Times New Roman"/>
        </w:rPr>
        <w:t xml:space="preserve">еличина необходимых инвестиций </w:t>
      </w:r>
      <w:r w:rsidR="009B4812" w:rsidRPr="0051702D">
        <w:rPr>
          <w:rFonts w:ascii="Trebuchet MS" w:hAnsi="Trebuchet MS" w:cs="Times New Roman"/>
        </w:rPr>
        <w:t>для осуществления строительства, реконструкции, технического перевооружения и (или) модернизации источников тепловой энергии и тепловых сетей</w:t>
      </w:r>
      <w:r w:rsidR="001D1BDD" w:rsidRPr="0051702D">
        <w:rPr>
          <w:rFonts w:ascii="Trebuchet MS" w:hAnsi="Trebuchet MS" w:cs="Times New Roman"/>
        </w:rPr>
        <w:t xml:space="preserve"> представлена в таблице 12.</w:t>
      </w:r>
      <w:r w:rsidR="00153912">
        <w:rPr>
          <w:rFonts w:ascii="Trebuchet MS" w:hAnsi="Trebuchet MS" w:cs="Times New Roman"/>
        </w:rPr>
        <w:t>1</w:t>
      </w:r>
      <w:r w:rsidR="006130B8" w:rsidRPr="0051702D">
        <w:rPr>
          <w:rFonts w:ascii="Trebuchet MS" w:hAnsi="Trebuchet MS" w:cs="Times New Roman"/>
        </w:rPr>
        <w:t>.</w:t>
      </w:r>
      <w:r w:rsidR="001D1BDD" w:rsidRPr="0051702D">
        <w:rPr>
          <w:rFonts w:ascii="Trebuchet MS" w:hAnsi="Trebuchet MS" w:cs="Times New Roman"/>
        </w:rPr>
        <w:t xml:space="preserve">1. </w:t>
      </w:r>
    </w:p>
    <w:p w14:paraId="64E1DFF6" w14:textId="42EB9191" w:rsidR="001D1BDD" w:rsidRPr="0051702D" w:rsidRDefault="00B62F9C" w:rsidP="009B481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B62F9C">
        <w:rPr>
          <w:rFonts w:ascii="Trebuchet MS" w:hAnsi="Trebuchet MS" w:cs="Times New Roman"/>
        </w:rPr>
        <w:t>Объем капитальных вложений в строительство, реконструкцию и</w:t>
      </w:r>
      <w:r w:rsidR="009503C9">
        <w:rPr>
          <w:rFonts w:ascii="Trebuchet MS" w:hAnsi="Trebuchet MS" w:cs="Times New Roman"/>
        </w:rPr>
        <w:t xml:space="preserve"> </w:t>
      </w:r>
      <w:r w:rsidRPr="00B62F9C">
        <w:rPr>
          <w:rFonts w:ascii="Trebuchet MS" w:hAnsi="Trebuchet MS" w:cs="Times New Roman"/>
        </w:rPr>
        <w:t>модернизацию объектов централизованных систем теплоснабжения</w:t>
      </w:r>
      <w:r>
        <w:rPr>
          <w:rFonts w:ascii="Trebuchet MS" w:hAnsi="Trebuchet MS" w:cs="Times New Roman"/>
        </w:rPr>
        <w:t xml:space="preserve"> </w:t>
      </w:r>
      <w:r w:rsidRPr="00B62F9C">
        <w:rPr>
          <w:rFonts w:ascii="Trebuchet MS" w:hAnsi="Trebuchet MS" w:cs="Times New Roman"/>
        </w:rPr>
        <w:t>сформирован на основании</w:t>
      </w:r>
      <w:r w:rsidR="001D1BDD" w:rsidRPr="0051702D">
        <w:rPr>
          <w:rFonts w:ascii="Trebuchet MS" w:hAnsi="Trebuchet MS" w:cs="Times New Roman"/>
        </w:rPr>
        <w:t xml:space="preserve">: </w:t>
      </w:r>
    </w:p>
    <w:p w14:paraId="4859C931" w14:textId="518898A3" w:rsidR="001D1BDD" w:rsidRPr="00C81766" w:rsidRDefault="001D1BDD" w:rsidP="009B481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65" w:name="_Hlk165026011"/>
      <w:r w:rsidRPr="00C81766">
        <w:rPr>
          <w:rFonts w:ascii="Trebuchet MS" w:hAnsi="Trebuchet MS" w:cs="Times New Roman"/>
        </w:rPr>
        <w:t xml:space="preserve">- </w:t>
      </w:r>
      <w:r w:rsidR="006E6C8D" w:rsidRPr="00C81766">
        <w:rPr>
          <w:rFonts w:ascii="Trebuchet MS" w:hAnsi="Trebuchet MS" w:cs="Times New Roman"/>
        </w:rPr>
        <w:t>муниципальной</w:t>
      </w:r>
      <w:r w:rsidR="007D0ACA" w:rsidRPr="00C81766">
        <w:rPr>
          <w:rFonts w:ascii="Trebuchet MS" w:hAnsi="Trebuchet MS" w:cs="Times New Roman"/>
        </w:rPr>
        <w:t xml:space="preserve"> программы «</w:t>
      </w:r>
      <w:r w:rsidR="006E6C8D" w:rsidRPr="00C81766">
        <w:rPr>
          <w:rFonts w:ascii="Trebuchet MS" w:hAnsi="Trebuchet MS" w:cs="Times New Roman"/>
        </w:rPr>
        <w:t>Жилищно-коммунальное хозяйство и энергетика Максатихинского муниципального округа Тверской области на 2023-2028 годы»;</w:t>
      </w:r>
    </w:p>
    <w:p w14:paraId="6B151940" w14:textId="06903B94" w:rsidR="000859EF" w:rsidRPr="0051702D" w:rsidRDefault="000859EF" w:rsidP="009B481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81766">
        <w:rPr>
          <w:rFonts w:ascii="Trebuchet MS" w:hAnsi="Trebuchet MS" w:cs="Times New Roman"/>
        </w:rPr>
        <w:t>- инвестиционных программ</w:t>
      </w:r>
      <w:r w:rsidR="006E6C8D" w:rsidRPr="00C81766">
        <w:rPr>
          <w:rFonts w:ascii="Trebuchet MS" w:hAnsi="Trebuchet MS" w:cs="Times New Roman"/>
        </w:rPr>
        <w:t xml:space="preserve"> администрации Максатихинского муниципального округа</w:t>
      </w:r>
      <w:r w:rsidRPr="00C81766">
        <w:rPr>
          <w:rFonts w:ascii="Trebuchet MS" w:hAnsi="Trebuchet MS" w:cs="Times New Roman"/>
        </w:rPr>
        <w:t xml:space="preserve"> на строительство объектов с подводящими сетями на территории пгт. Максатиха;</w:t>
      </w:r>
    </w:p>
    <w:p w14:paraId="7FCAA3BD" w14:textId="77777777" w:rsidR="00B62F9C" w:rsidRPr="00F026E4" w:rsidRDefault="00B62F9C" w:rsidP="00B62F9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66" w:name="_Hlk165026100"/>
      <w:bookmarkEnd w:id="465"/>
      <w:r w:rsidRPr="00F026E4">
        <w:rPr>
          <w:rFonts w:ascii="Trebuchet MS" w:hAnsi="Trebuchet MS" w:cs="Times New Roman"/>
        </w:rPr>
        <w:t>- НЦС 81-02-13-2025. Сборник № 13. Наружные тепловые сети (утв. приказом Минстроя России от 5 марта 2025 г. № 130/пр);</w:t>
      </w:r>
    </w:p>
    <w:p w14:paraId="1BF881C6" w14:textId="77777777" w:rsidR="00B62F9C" w:rsidRPr="00F026E4" w:rsidRDefault="00B62F9C" w:rsidP="00B62F9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026E4">
        <w:rPr>
          <w:rFonts w:ascii="Trebuchet MS" w:hAnsi="Trebuchet MS" w:cs="Times New Roman"/>
        </w:rPr>
        <w:t>- НЦС 81-02-19-2025. Сборник № 19. Здания и сооружения городской инфраструктуры» (утв. приказом Минстроя России от 5 марта 2025 г. № 136/пр).</w:t>
      </w:r>
    </w:p>
    <w:p w14:paraId="5248E8C4" w14:textId="72B1D470" w:rsidR="001D1BDD" w:rsidRDefault="0070462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704625">
        <w:rPr>
          <w:rFonts w:ascii="Trebuchet MS" w:hAnsi="Trebuchet MS" w:cs="Times New Roman"/>
        </w:rPr>
        <w:t>Инвестиционные затраты так же учитывают инфляционную составляющую, в соответствии с индексом-дефлятором инвестиций по данным Министерства экономического развития РФ.</w:t>
      </w:r>
      <w:bookmarkEnd w:id="466"/>
    </w:p>
    <w:p w14:paraId="49189C55" w14:textId="6CB6B5EE" w:rsidR="00395B12" w:rsidRDefault="00715B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715B45">
        <w:rPr>
          <w:rFonts w:ascii="Trebuchet MS" w:hAnsi="Trebuchet MS" w:cs="Times New Roman"/>
        </w:rPr>
        <w:t>Информация о стоимости реализации в разбивке по мероприятиям представлены в Главе 7 и 8 Том 2. «Обосновывающие материалы».</w:t>
      </w:r>
    </w:p>
    <w:p w14:paraId="7B035A18" w14:textId="77777777" w:rsidR="00715B45" w:rsidRDefault="00715B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CE02578" w14:textId="77777777" w:rsidR="009D5A62" w:rsidRPr="0051702D" w:rsidRDefault="009D5A62" w:rsidP="009D5A62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67" w:name="_Toc203488852"/>
      <w:r w:rsidRPr="00704625">
        <w:rPr>
          <w:rFonts w:ascii="Trebuchet MS" w:hAnsi="Trebuchet MS"/>
          <w:sz w:val="22"/>
          <w:szCs w:val="22"/>
        </w:rPr>
        <w:t>12</w:t>
      </w:r>
      <w:r>
        <w:rPr>
          <w:rFonts w:ascii="Trebuchet MS" w:hAnsi="Trebuchet MS"/>
          <w:sz w:val="22"/>
          <w:szCs w:val="22"/>
        </w:rPr>
        <w:t xml:space="preserve">.2 </w:t>
      </w:r>
      <w:r w:rsidRPr="0051702D">
        <w:rPr>
          <w:rFonts w:ascii="Trebuchet MS" w:hAnsi="Trebuchet MS"/>
          <w:sz w:val="22"/>
          <w:szCs w:val="22"/>
        </w:rPr>
        <w:t>Обоснованные предложения по источникам инвестиций, обеспечивающих финансовые потребности для осуществления строительства, реконструкции, технического перевооружения и (или) модернизации источников тепловой энергии и тепловых сетей</w:t>
      </w:r>
      <w:bookmarkEnd w:id="467"/>
    </w:p>
    <w:p w14:paraId="7AB83156" w14:textId="4C26F2EE" w:rsidR="00704625" w:rsidRDefault="00704625" w:rsidP="00261BEE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  <w:bookmarkStart w:id="468" w:name="_Hlk165026187"/>
      <w:r w:rsidRPr="009503C9">
        <w:rPr>
          <w:rFonts w:ascii="Trebuchet MS" w:hAnsi="Trebuchet MS" w:cs="Times New Roman"/>
        </w:rPr>
        <w:t xml:space="preserve">Реализация рассматриваемых проектов предусматривается за счет </w:t>
      </w:r>
      <w:r w:rsidR="00261BEE">
        <w:rPr>
          <w:rFonts w:ascii="Trebuchet MS" w:hAnsi="Trebuchet MS" w:cs="Times New Roman"/>
        </w:rPr>
        <w:t>бюджетных средств</w:t>
      </w:r>
      <w:r w:rsidRPr="009503C9">
        <w:rPr>
          <w:rFonts w:ascii="Trebuchet MS" w:hAnsi="Trebuchet MS"/>
        </w:rPr>
        <w:t>, путем включения разработанных проектов в региональные целевые программы по модернизации объектов коммунальной инфраструктуры.</w:t>
      </w:r>
      <w:bookmarkEnd w:id="468"/>
    </w:p>
    <w:p w14:paraId="2EB2B1CE" w14:textId="77777777" w:rsidR="00704625" w:rsidRDefault="00704625" w:rsidP="009D5A62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FA9AB0F" w14:textId="77777777" w:rsidR="009D5A62" w:rsidRDefault="009D5A62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3976265F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2AA566C4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DF55A76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20DA9195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5A1012B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13F4407" w14:textId="77777777" w:rsidR="00686945" w:rsidRDefault="00686945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6B29FAE" w14:textId="77777777" w:rsidR="004014C6" w:rsidRDefault="004014C6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7623626C" w14:textId="77777777" w:rsidR="00395B12" w:rsidRDefault="00395B12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BE4FACC" w14:textId="77777777" w:rsidR="00395B12" w:rsidRDefault="00395B12" w:rsidP="00D62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36A8EBFE" w14:textId="77777777" w:rsidR="00FF6490" w:rsidRDefault="00FF6490" w:rsidP="00961AE2">
      <w:pPr>
        <w:keepNext/>
        <w:spacing w:after="0" w:line="240" w:lineRule="auto"/>
        <w:jc w:val="both"/>
        <w:rPr>
          <w:rFonts w:ascii="Trebuchet MS" w:hAnsi="Trebuchet MS" w:cs="Times New Roman"/>
          <w:b/>
        </w:rPr>
        <w:sectPr w:rsidR="00FF6490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  <w:bookmarkStart w:id="469" w:name="_Hlk65568238"/>
    </w:p>
    <w:p w14:paraId="579CC2F7" w14:textId="2D7B7AE6" w:rsidR="001D1BDD" w:rsidRDefault="001D1BDD" w:rsidP="00961AE2">
      <w:pPr>
        <w:keepNext/>
        <w:spacing w:after="0" w:line="240" w:lineRule="auto"/>
        <w:jc w:val="both"/>
        <w:rPr>
          <w:rFonts w:ascii="Trebuchet MS" w:hAnsi="Trebuchet MS" w:cs="Times New Roman"/>
          <w:b/>
        </w:rPr>
      </w:pPr>
      <w:r w:rsidRPr="006E6C8D">
        <w:rPr>
          <w:rFonts w:ascii="Trebuchet MS" w:hAnsi="Trebuchet MS" w:cs="Times New Roman"/>
          <w:b/>
        </w:rPr>
        <w:lastRenderedPageBreak/>
        <w:t>Таблица 12.</w:t>
      </w:r>
      <w:r w:rsidR="00153912" w:rsidRPr="006E6C8D">
        <w:rPr>
          <w:rFonts w:ascii="Trebuchet MS" w:hAnsi="Trebuchet MS" w:cs="Times New Roman"/>
          <w:b/>
        </w:rPr>
        <w:t>1</w:t>
      </w:r>
      <w:r w:rsidR="00585187" w:rsidRPr="006E6C8D">
        <w:rPr>
          <w:rFonts w:ascii="Trebuchet MS" w:hAnsi="Trebuchet MS" w:cs="Times New Roman"/>
          <w:b/>
        </w:rPr>
        <w:t>.1</w:t>
      </w:r>
      <w:r w:rsidRPr="006E6C8D">
        <w:rPr>
          <w:rFonts w:ascii="Trebuchet MS" w:hAnsi="Trebuchet MS" w:cs="Times New Roman"/>
          <w:b/>
        </w:rPr>
        <w:t xml:space="preserve"> – </w:t>
      </w:r>
      <w:r w:rsidR="0021560D" w:rsidRPr="006E6C8D">
        <w:rPr>
          <w:rFonts w:ascii="Trebuchet MS" w:hAnsi="Trebuchet MS" w:cs="Times New Roman"/>
          <w:b/>
        </w:rPr>
        <w:t xml:space="preserve">Сводная оценка стоимости основных мероприятий и величины необходимых капитальных вложений в строительство, реконструкцию, техническое перевооружение и (или) модернизацию объектов централизованных систем теплоснабжения </w:t>
      </w:r>
      <w:r w:rsidR="007D43AF" w:rsidRPr="006E6C8D">
        <w:rPr>
          <w:rFonts w:ascii="Trebuchet MS" w:hAnsi="Trebuchet MS" w:cs="Times New Roman"/>
          <w:b/>
        </w:rPr>
        <w:t>Максатихинского</w:t>
      </w:r>
      <w:r w:rsidR="001D3CFF" w:rsidRPr="006E6C8D">
        <w:rPr>
          <w:rFonts w:ascii="Trebuchet MS" w:hAnsi="Trebuchet MS" w:cs="Times New Roman"/>
          <w:b/>
        </w:rPr>
        <w:t xml:space="preserve"> муниципального округа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051"/>
        <w:gridCol w:w="1136"/>
        <w:gridCol w:w="1137"/>
        <w:gridCol w:w="1136"/>
        <w:gridCol w:w="1137"/>
        <w:gridCol w:w="1136"/>
        <w:gridCol w:w="1137"/>
        <w:gridCol w:w="1136"/>
        <w:gridCol w:w="1137"/>
        <w:gridCol w:w="1137"/>
      </w:tblGrid>
      <w:tr w:rsidR="004B16EC" w:rsidRPr="004B16EC" w14:paraId="28AF2F15" w14:textId="77777777" w:rsidTr="004B16EC">
        <w:trPr>
          <w:trHeight w:val="20"/>
          <w:tblHeader/>
        </w:trPr>
        <w:tc>
          <w:tcPr>
            <w:tcW w:w="846" w:type="dxa"/>
            <w:vMerge w:val="restart"/>
            <w:shd w:val="clear" w:color="000000" w:fill="CCFF99"/>
            <w:noWrap/>
            <w:vAlign w:val="center"/>
            <w:hideMark/>
          </w:tcPr>
          <w:p w14:paraId="4F3FBFF4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70" w:name="_Toc34466705"/>
            <w:bookmarkEnd w:id="469"/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4051" w:type="dxa"/>
            <w:vMerge w:val="restart"/>
            <w:shd w:val="clear" w:color="000000" w:fill="CCFF99"/>
            <w:noWrap/>
            <w:vAlign w:val="center"/>
            <w:hideMark/>
          </w:tcPr>
          <w:p w14:paraId="5BB3DA11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10229" w:type="dxa"/>
            <w:gridSpan w:val="9"/>
            <w:shd w:val="clear" w:color="000000" w:fill="CCFF99"/>
            <w:noWrap/>
            <w:vAlign w:val="center"/>
            <w:hideMark/>
          </w:tcPr>
          <w:p w14:paraId="1DC1A3A2" w14:textId="1E5D0BC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 реализации мероприятий по годам, тыс.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руб. (с НДС)</w:t>
            </w:r>
          </w:p>
        </w:tc>
      </w:tr>
      <w:tr w:rsidR="004B16EC" w:rsidRPr="004B16EC" w14:paraId="1FE37825" w14:textId="77777777" w:rsidTr="004B16EC">
        <w:trPr>
          <w:trHeight w:val="20"/>
          <w:tblHeader/>
        </w:trPr>
        <w:tc>
          <w:tcPr>
            <w:tcW w:w="846" w:type="dxa"/>
            <w:vMerge/>
            <w:vAlign w:val="center"/>
            <w:hideMark/>
          </w:tcPr>
          <w:p w14:paraId="63ADF911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Merge/>
            <w:vAlign w:val="center"/>
            <w:hideMark/>
          </w:tcPr>
          <w:p w14:paraId="2438E31C" w14:textId="77777777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356D6C29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41DB2335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0EE27895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213894D1" w14:textId="77777777" w:rsidR="004B16EC" w:rsidRPr="004B16EC" w:rsidRDefault="004B16EC" w:rsidP="004B16EC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2026-2029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12B1E19B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4D28BC51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136" w:type="dxa"/>
            <w:shd w:val="clear" w:color="000000" w:fill="CCFF99"/>
            <w:noWrap/>
            <w:vAlign w:val="center"/>
            <w:hideMark/>
          </w:tcPr>
          <w:p w14:paraId="2ECD546E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162CD41C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137" w:type="dxa"/>
            <w:shd w:val="clear" w:color="000000" w:fill="CCFF99"/>
            <w:noWrap/>
            <w:vAlign w:val="center"/>
            <w:hideMark/>
          </w:tcPr>
          <w:p w14:paraId="50D1E8F9" w14:textId="77777777" w:rsidR="004B16EC" w:rsidRPr="004B16EC" w:rsidRDefault="004B16EC" w:rsidP="004B16EC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2034-2040</w:t>
            </w:r>
          </w:p>
        </w:tc>
      </w:tr>
      <w:tr w:rsidR="004B16EC" w:rsidRPr="004B16EC" w14:paraId="6CCE46F9" w14:textId="77777777" w:rsidTr="004B16EC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7484D531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26F3AA05" w14:textId="1F1AFF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Зона деятельности ЕТО №1 -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4B16EC" w:rsidRPr="004B16EC" w14:paraId="64C295A1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085B166" w14:textId="571840A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3F3621B" w14:textId="34C2A2B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0B078DAA" w14:textId="49DDCD5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3BD25CCB" w14:textId="0B71D4E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103EADC4" w14:textId="537841C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4F9CFFC2" w14:textId="4F99E51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50CA139" w14:textId="01990DB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091E930" w14:textId="62D201C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ABBC57" w14:textId="22018D1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F6530A5" w14:textId="3A16217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807F803" w14:textId="2F9101D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2A6E6388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7F33C26" w14:textId="68FF4FD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9573E8A" w14:textId="6BA145DC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530731F0" w14:textId="55FA724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56139D0D" w14:textId="64202DF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262 306,5</w:t>
            </w:r>
          </w:p>
        </w:tc>
        <w:tc>
          <w:tcPr>
            <w:tcW w:w="1136" w:type="dxa"/>
            <w:vAlign w:val="center"/>
            <w:hideMark/>
          </w:tcPr>
          <w:p w14:paraId="497CE5E5" w14:textId="067EF15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578C6ACA" w14:textId="6C34328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40E9B71A" w14:textId="5A5E74E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6122339D" w14:textId="6207EC4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6" w:type="dxa"/>
            <w:vAlign w:val="center"/>
            <w:hideMark/>
          </w:tcPr>
          <w:p w14:paraId="7822FFB3" w14:textId="489518F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71B864EB" w14:textId="3161312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  <w:tc>
          <w:tcPr>
            <w:tcW w:w="1137" w:type="dxa"/>
            <w:vAlign w:val="center"/>
            <w:hideMark/>
          </w:tcPr>
          <w:p w14:paraId="4A0484FB" w14:textId="78628AD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555 974,8</w:t>
            </w:r>
          </w:p>
        </w:tc>
      </w:tr>
      <w:tr w:rsidR="004B16EC" w:rsidRPr="004B16EC" w14:paraId="531D4539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7ED23C8" w14:textId="7775228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F82A586" w14:textId="33F4E932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2214AE71" w14:textId="65F9A1C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0E74F7B3" w14:textId="296CB15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384F4EEB" w14:textId="01AACB9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55934C63" w14:textId="276457F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E64297" w14:textId="30F0DA2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2955F6A" w14:textId="473DF87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7A4711" w14:textId="4AC3D8D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9051DB0" w14:textId="3D13ECD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450997D" w14:textId="7B5AFAB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32AA9393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4F57C71" w14:textId="6C5272C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8B3C1A1" w14:textId="577EB5A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31841BD" w14:textId="3D56FBF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70 576,0</w:t>
            </w:r>
          </w:p>
        </w:tc>
        <w:tc>
          <w:tcPr>
            <w:tcW w:w="1137" w:type="dxa"/>
            <w:vAlign w:val="center"/>
            <w:hideMark/>
          </w:tcPr>
          <w:p w14:paraId="749EBA10" w14:textId="13F0ECB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191 730,5</w:t>
            </w:r>
          </w:p>
        </w:tc>
        <w:tc>
          <w:tcPr>
            <w:tcW w:w="1136" w:type="dxa"/>
            <w:vAlign w:val="center"/>
            <w:hideMark/>
          </w:tcPr>
          <w:p w14:paraId="0854DFD1" w14:textId="302D663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293 668,3</w:t>
            </w:r>
          </w:p>
        </w:tc>
        <w:tc>
          <w:tcPr>
            <w:tcW w:w="1137" w:type="dxa"/>
            <w:vAlign w:val="center"/>
            <w:hideMark/>
          </w:tcPr>
          <w:p w14:paraId="3B1B0CE6" w14:textId="1E5C792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7CAA155" w14:textId="0A6D1F1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39C022F" w14:textId="4C9BE1C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30CA9C8" w14:textId="44DAD64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7DA15EE" w14:textId="649F719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4880EBF" w14:textId="5EFDD8B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F62BCAE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54EC2E3E" w14:textId="4B6F330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3B6D113" w14:textId="5FEE9283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77F837F" w14:textId="2D65BAA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1E45E74" w14:textId="4549DF1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1084E47" w14:textId="55CFEBD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6AFADDE" w14:textId="53F0DA0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CAE00B5" w14:textId="029DD78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A5DE3A4" w14:textId="0069347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EF2D3C8" w14:textId="3A6103B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B38B41" w14:textId="15559EB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6F2102A" w14:textId="26A1FA3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6EBAA467" w14:textId="77777777" w:rsidTr="004B16EC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59ED1323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7703FAD5" w14:textId="08B638A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1-1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4B16EC" w:rsidRPr="004B16EC" w14:paraId="29CB7C33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0941FA55" w14:textId="51A7E6D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32D4C8C" w14:textId="4FD0081F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3BDE5D25" w14:textId="41D1BEA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5CA81674" w14:textId="385CE47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37723AF4" w14:textId="6377DEC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44C822D" w14:textId="633B285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62AC286" w14:textId="63E85A2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1758823" w14:textId="38B6E7E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4F4917C" w14:textId="6040F60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57E3C07" w14:textId="32EE390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6D1CDA8" w14:textId="0CA135A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D5F008A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7E688604" w14:textId="1F93F18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AEA5153" w14:textId="57D51BEB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5A3E9905" w14:textId="10E48BA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2E8133AD" w14:textId="692D8B1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2DA84C0A" w14:textId="426D089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2C79ED75" w14:textId="3F04EB3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5C976277" w14:textId="154AA7C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36A95B94" w14:textId="44D32B0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1A2B0945" w14:textId="6F264C2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000F6101" w14:textId="5700DE9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69091B08" w14:textId="4AB383C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4B16EC" w:rsidRPr="004B16EC" w14:paraId="5C412032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0A46E32" w14:textId="63D3835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F24599F" w14:textId="195AD8DF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508ED9FD" w14:textId="7581C6A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134DA5B7" w14:textId="13217B0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24DB190D" w14:textId="68A25F6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045CCAB6" w14:textId="42B8E76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6D96A6D" w14:textId="776CF00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DD4CE4A" w14:textId="43FE3D0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7FA9592" w14:textId="72B4413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348CDB8" w14:textId="6584E7F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B08D0DA" w14:textId="6869421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097CCDA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97D18AC" w14:textId="2918687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F2857A6" w14:textId="7CEBA1A8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9B75AFD" w14:textId="4B5B5EB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7A2A7406" w14:textId="51BDC3D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49B1FB65" w14:textId="7FB51DA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4C063D37" w14:textId="4A51850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667338F" w14:textId="6262387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031C0DA" w14:textId="3E57BE5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C0451B" w14:textId="30F80E3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E281BD0" w14:textId="2268861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3BFCFE8" w14:textId="1A77224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41410089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A9A8B4F" w14:textId="676B401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5DF0D73" w14:textId="713510A7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5913ADA6" w14:textId="1865487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2F98DF9" w14:textId="472AE22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AC86D0A" w14:textId="6A9C1DA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60BDB79" w14:textId="5C2DF66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FEF6555" w14:textId="1F524DC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E0F4671" w14:textId="3A61A3A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B0E51B7" w14:textId="3022CF9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61AC46" w14:textId="468BB21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11AEE9E" w14:textId="22DB9E0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8AE9ECB" w14:textId="77777777" w:rsidTr="004B16EC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75BE5924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226E9DF6" w14:textId="6D87A85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4B16EC" w:rsidRPr="004B16EC" w14:paraId="23FA23A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E0E7C9B" w14:textId="0852CCF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CCF1C3F" w14:textId="54F37E26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307BAA34" w14:textId="2AA0F9A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133D568C" w14:textId="27BB3A3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332E018A" w14:textId="302F9F8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06FDEC52" w14:textId="6002638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65FA974" w14:textId="0B87C67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EF4B2AA" w14:textId="61D004A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C76F055" w14:textId="7DF4CBF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EEDF24" w14:textId="635782A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BF3686E" w14:textId="3823BF1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475ECBD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E36490E" w14:textId="4E65D7E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39D8F4E" w14:textId="4FDFA54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1E8F686C" w14:textId="3ED5716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7EA5BCD7" w14:textId="534C485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175 114,0</w:t>
            </w:r>
          </w:p>
        </w:tc>
        <w:tc>
          <w:tcPr>
            <w:tcW w:w="1136" w:type="dxa"/>
            <w:vAlign w:val="center"/>
            <w:hideMark/>
          </w:tcPr>
          <w:p w14:paraId="374A7A7E" w14:textId="6C4431B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3F4A0D50" w14:textId="517BB9C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16ED923A" w14:textId="234D3B2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330F7E95" w14:textId="68D1EF8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6" w:type="dxa"/>
            <w:vAlign w:val="center"/>
            <w:hideMark/>
          </w:tcPr>
          <w:p w14:paraId="7477E6DA" w14:textId="1ACC063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36E03966" w14:textId="0CC8EB3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  <w:tc>
          <w:tcPr>
            <w:tcW w:w="1137" w:type="dxa"/>
            <w:vAlign w:val="center"/>
            <w:hideMark/>
          </w:tcPr>
          <w:p w14:paraId="5306CFCD" w14:textId="1A758EB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312 698,6</w:t>
            </w:r>
          </w:p>
        </w:tc>
      </w:tr>
      <w:tr w:rsidR="004B16EC" w:rsidRPr="004B16EC" w14:paraId="3058033A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ABE747C" w14:textId="2AEFCA4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787852D" w14:textId="0EE9691B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450CD7CE" w14:textId="4B38973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18BFC61E" w14:textId="2388376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10201CEE" w14:textId="28DDD1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3B029A7F" w14:textId="0CBD070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DEDD147" w14:textId="2C4AC08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827426" w14:textId="0673225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2AEAA40" w14:textId="5C41024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1C627ED" w14:textId="5DF62E8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9F67E4B" w14:textId="44717BC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443CA5A1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3B8084D6" w14:textId="50A5837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74EB7F" w14:textId="667DC33D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3C7B343D" w14:textId="07DD0B5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49 246,0</w:t>
            </w:r>
          </w:p>
        </w:tc>
        <w:tc>
          <w:tcPr>
            <w:tcW w:w="1137" w:type="dxa"/>
            <w:vAlign w:val="center"/>
            <w:hideMark/>
          </w:tcPr>
          <w:p w14:paraId="5D8FDE7A" w14:textId="76CBB93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125 868,0</w:t>
            </w:r>
          </w:p>
        </w:tc>
        <w:tc>
          <w:tcPr>
            <w:tcW w:w="1136" w:type="dxa"/>
            <w:vAlign w:val="center"/>
            <w:hideMark/>
          </w:tcPr>
          <w:p w14:paraId="7356D1BF" w14:textId="650EB4F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137 584,6</w:t>
            </w:r>
          </w:p>
        </w:tc>
        <w:tc>
          <w:tcPr>
            <w:tcW w:w="1137" w:type="dxa"/>
            <w:vAlign w:val="center"/>
            <w:hideMark/>
          </w:tcPr>
          <w:p w14:paraId="64B98E03" w14:textId="58BB6B8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D89EC38" w14:textId="6C0CAAE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F380618" w14:textId="10F7E60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34EBA2F" w14:textId="579F669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E497378" w14:textId="3A493BE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2DF86A1" w14:textId="0285060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5C43E9C8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5AAF4D7" w14:textId="4444EC4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A7FD6C3" w14:textId="1A14B352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455EDDF1" w14:textId="797C46B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3753DFE" w14:textId="6090599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3D81224" w14:textId="270C4B6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33CB2E4" w14:textId="6FDBED6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A79711" w14:textId="4211EFD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A5B3088" w14:textId="3AC08BF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61A494" w14:textId="43074AB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7F38D11" w14:textId="077CE1F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577B413" w14:textId="3FCDFB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410423A7" w14:textId="77777777" w:rsidTr="004B16EC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346C964B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44CE7FA8" w14:textId="6CEEC08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Группа проектов 1-2 по строительству, реконструкции, техническому перевооружению и (или) модернизации тепловых сетей </w:t>
            </w:r>
          </w:p>
        </w:tc>
      </w:tr>
      <w:tr w:rsidR="004B16EC" w:rsidRPr="004B16EC" w14:paraId="117C13B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56D88C6B" w14:textId="4123E93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C8FBB0A" w14:textId="17AC59F5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41074420" w14:textId="0DAA59C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ECD6321" w14:textId="4048400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3860CB38" w14:textId="719BE4F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74610233" w14:textId="375DD3E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89E5D15" w14:textId="10FC60C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E65C086" w14:textId="4176C9F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097C2FA" w14:textId="017AC2A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91FB2AE" w14:textId="186FB31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016B073" w14:textId="1064685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42033B9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00CB7C1" w14:textId="77041CE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2F25F5F" w14:textId="4DC591D8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0741ADCF" w14:textId="4ECAB94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7DB5A00F" w14:textId="1CBA206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3BCA52B1" w14:textId="267113F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5BD311DD" w14:textId="134DE2D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4B6122A7" w14:textId="4DE04A2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87B3290" w14:textId="2836AB7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594FAC9B" w14:textId="7346C17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09D9E88" w14:textId="24D1277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19D7BAA6" w14:textId="04E5F0B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4B16EC" w:rsidRPr="004B16EC" w14:paraId="09E0157F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26CE346" w14:textId="04506DE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657CE93" w14:textId="42BBA98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719C7E38" w14:textId="4281AC5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1BA3199D" w14:textId="6F5724F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5B1A6BD5" w14:textId="7057D4A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1FA7B561" w14:textId="3A2F97B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FE60C65" w14:textId="7FF9C90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7768DCE" w14:textId="533E778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A2AEF47" w14:textId="0E5CA5B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C2A4FA9" w14:textId="601F872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E3ECA34" w14:textId="39AB346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2CCECEA4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74A54C20" w14:textId="7807263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466612A" w14:textId="1C565272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66AA2D58" w14:textId="0AE6D0A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99A85CD" w14:textId="31782C5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280BD47A" w14:textId="12FE8D4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68E31F57" w14:textId="7132BE1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C363055" w14:textId="17146A5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E92403" w14:textId="1EEEA8E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C17801A" w14:textId="77A5174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C9A2668" w14:textId="7C28E91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0C05021" w14:textId="13DC439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3445DC18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4DA3C74" w14:textId="0418D37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34DDD93" w14:textId="7877249C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D3A030E" w14:textId="4240A41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59401D6" w14:textId="7672C07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1728BD" w14:textId="5F76F4B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582A4C4" w14:textId="387C552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FF7BF55" w14:textId="521D413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E73E855" w14:textId="369ED9D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FA4F785" w14:textId="6233A03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6B87FDC" w14:textId="4DE531F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0DECE4" w14:textId="68B45A4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621B413A" w14:textId="77777777" w:rsidTr="004B16EC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77194275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1-2-2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1F17761F" w14:textId="5C7C9B0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1-2-2 Строительство / Модернизация тепловых сетей для повышения эффективности функционирования системы теплоснабжения в том числе за счет ликвидации котельных</w:t>
            </w:r>
          </w:p>
        </w:tc>
      </w:tr>
      <w:tr w:rsidR="004B16EC" w:rsidRPr="004B16EC" w14:paraId="51DC9839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AA2303A" w14:textId="33547F9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B20F8F6" w14:textId="00C75094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4AFBD1AE" w14:textId="18CF310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39A7D1A9" w14:textId="6A5283A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762304E0" w14:textId="669242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387F0654" w14:textId="0785EC9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C228F37" w14:textId="34C8FFE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4DD34DA" w14:textId="49CD5F5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5418369" w14:textId="2E4365B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D5B226A" w14:textId="0F0556D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C444375" w14:textId="1C6C825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015FA21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6C8AFCE" w14:textId="09D1566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C0D374C" w14:textId="00DA324A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120F20B3" w14:textId="0BA5973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69662E71" w14:textId="14B7C9F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87 192,5</w:t>
            </w:r>
          </w:p>
        </w:tc>
        <w:tc>
          <w:tcPr>
            <w:tcW w:w="1136" w:type="dxa"/>
            <w:vAlign w:val="center"/>
            <w:hideMark/>
          </w:tcPr>
          <w:p w14:paraId="1010A6D4" w14:textId="626E9E7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69DCDD91" w14:textId="0199CDF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592CF99D" w14:textId="0A8957D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2D70D221" w14:textId="36181BE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6" w:type="dxa"/>
            <w:vAlign w:val="center"/>
            <w:hideMark/>
          </w:tcPr>
          <w:p w14:paraId="5C3A0A83" w14:textId="6D705A5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39B22B37" w14:textId="7B65BE7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  <w:tc>
          <w:tcPr>
            <w:tcW w:w="1137" w:type="dxa"/>
            <w:vAlign w:val="center"/>
            <w:hideMark/>
          </w:tcPr>
          <w:p w14:paraId="0330BED7" w14:textId="59B87AA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243 276,2</w:t>
            </w:r>
          </w:p>
        </w:tc>
      </w:tr>
      <w:tr w:rsidR="004B16EC" w:rsidRPr="004B16EC" w14:paraId="654BFCB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629640F" w14:textId="1545814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CF07A65" w14:textId="55B9EF86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109453A1" w14:textId="4250352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25590049" w14:textId="0F8E69A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626CBE38" w14:textId="44C9485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00CA520C" w14:textId="7E3224A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CBA58D2" w14:textId="6EDACD1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3EE4E8D" w14:textId="0BAC9A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8484992" w14:textId="3EA3E45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83B316A" w14:textId="3EBF43D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1E3A560" w14:textId="1F3D6EA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686AD8CF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F2AABBC" w14:textId="12CB035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30B0811" w14:textId="04EE4D9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9413391" w14:textId="5132D37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21 330,0</w:t>
            </w:r>
          </w:p>
        </w:tc>
        <w:tc>
          <w:tcPr>
            <w:tcW w:w="1137" w:type="dxa"/>
            <w:vAlign w:val="center"/>
            <w:hideMark/>
          </w:tcPr>
          <w:p w14:paraId="45640EC7" w14:textId="5BEE774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65 862,5</w:t>
            </w:r>
          </w:p>
        </w:tc>
        <w:tc>
          <w:tcPr>
            <w:tcW w:w="1136" w:type="dxa"/>
            <w:vAlign w:val="center"/>
            <w:hideMark/>
          </w:tcPr>
          <w:p w14:paraId="2A97BE9D" w14:textId="1ECC274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156 083,7</w:t>
            </w:r>
          </w:p>
        </w:tc>
        <w:tc>
          <w:tcPr>
            <w:tcW w:w="1137" w:type="dxa"/>
            <w:vAlign w:val="center"/>
            <w:hideMark/>
          </w:tcPr>
          <w:p w14:paraId="1A784A1B" w14:textId="789495D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3BFA2B6" w14:textId="259A8E3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9D1DCBC" w14:textId="0B375C7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30DF01D" w14:textId="3A01453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8C15DE2" w14:textId="6D4B933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D3B564E" w14:textId="4F9AE01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768821CA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660C5B62" w14:textId="03943F6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31AA4CF" w14:textId="10B0754A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30314363" w14:textId="2601219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CF2EA8E" w14:textId="0D6868A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E1D4644" w14:textId="33A6209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1D8223" w14:textId="617A926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B162D9C" w14:textId="2B796D0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CE0C305" w14:textId="14FCDF4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5A64857" w14:textId="4D492BC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7323449" w14:textId="2FE34DC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C0C7F9B" w14:textId="4C625F5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224B956D" w14:textId="77777777" w:rsidTr="004B16EC">
        <w:trPr>
          <w:trHeight w:val="20"/>
        </w:trPr>
        <w:tc>
          <w:tcPr>
            <w:tcW w:w="846" w:type="dxa"/>
            <w:shd w:val="clear" w:color="000000" w:fill="F4B084"/>
            <w:noWrap/>
            <w:vAlign w:val="center"/>
            <w:hideMark/>
          </w:tcPr>
          <w:p w14:paraId="5F854355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4280" w:type="dxa"/>
            <w:gridSpan w:val="10"/>
            <w:shd w:val="clear" w:color="000000" w:fill="F4B084"/>
            <w:noWrap/>
            <w:vAlign w:val="center"/>
            <w:hideMark/>
          </w:tcPr>
          <w:p w14:paraId="167504F3" w14:textId="53CDEE7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Зона деятельности ЕТО №2 -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4B16EC" w:rsidRPr="004B16EC" w14:paraId="1DA35FAC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8B04473" w14:textId="74EFBD8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D3EBF0E" w14:textId="5B4CD0D3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5B34364E" w14:textId="2CE78E0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D142D57" w14:textId="4B0FCD3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A1C6F1A" w14:textId="395E15D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FDEDBBC" w14:textId="3011D9C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3A0AA58" w14:textId="7A98A51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5B3ACEF" w14:textId="4A3FC5E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38FE4B27" w14:textId="00B5112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0E95FA74" w14:textId="37AF876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AB5DB1B" w14:textId="3EDD8AC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26839D2D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F99FA31" w14:textId="5422AAD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711FDFD2" w14:textId="553B1176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6EDA7A11" w14:textId="360BB38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E89C4E7" w14:textId="6F11109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653ACF5" w14:textId="021B702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31F0115" w14:textId="35D6FAD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7794071" w14:textId="30132E5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01AA29A3" w14:textId="6D630EC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780C0BFB" w14:textId="405C9BF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01349E1D" w14:textId="7282A88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5AA27C33" w14:textId="457E964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4B16EC" w:rsidRPr="004B16EC" w14:paraId="4090D91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23194D3" w14:textId="24579DC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3273572" w14:textId="7CE9701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723A4B99" w14:textId="3668CAA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1733015" w14:textId="09BE236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B086713" w14:textId="66F5ABD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C672EC1" w14:textId="1ED2B1F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D79567C" w14:textId="12D9DD4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2F7D1F9" w14:textId="6EB6AB2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583F3245" w14:textId="022BEF1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0B7861BA" w14:textId="4BD2C58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449DC30" w14:textId="07DA906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9135997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0FE4C496" w14:textId="66E2186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56566CAE" w14:textId="220B27C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4C944646" w14:textId="3B95F8E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F58B6F4" w14:textId="1858960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96FB271" w14:textId="69A6E2A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D1D6003" w14:textId="733FCA5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AF90717" w14:textId="1B571F9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E91D970" w14:textId="08F76F4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3C4FA6F5" w14:textId="22143D9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56C4D5DA" w14:textId="038F207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584CE5A9" w14:textId="5A2C2BD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0A74E30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1660BD7D" w14:textId="6B9A526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85230C4" w14:textId="265C22DE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24258634" w14:textId="512A6E9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4E9A38CE" w14:textId="6321ACF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D820E5B" w14:textId="57CD67C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16D7287" w14:textId="239ACE5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ECF8B18" w14:textId="4153DCF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B1800B2" w14:textId="4A12CDC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2DF7292" w14:textId="4B44E5E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13B36EF" w14:textId="414D343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7B75E3E" w14:textId="3D3A595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2A6551C2" w14:textId="77777777" w:rsidTr="004B16EC">
        <w:trPr>
          <w:trHeight w:val="20"/>
        </w:trPr>
        <w:tc>
          <w:tcPr>
            <w:tcW w:w="846" w:type="dxa"/>
            <w:shd w:val="clear" w:color="000000" w:fill="FFFF00"/>
            <w:noWrap/>
            <w:vAlign w:val="center"/>
            <w:hideMark/>
          </w:tcPr>
          <w:p w14:paraId="7D6F3CDC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</w:t>
            </w:r>
          </w:p>
        </w:tc>
        <w:tc>
          <w:tcPr>
            <w:tcW w:w="14280" w:type="dxa"/>
            <w:gridSpan w:val="10"/>
            <w:shd w:val="clear" w:color="000000" w:fill="FFFF00"/>
            <w:vAlign w:val="center"/>
            <w:hideMark/>
          </w:tcPr>
          <w:p w14:paraId="2F7EB152" w14:textId="5934F9A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Группа проектов 2-1 по строительству, реконструкции, техническому перевооружению и (или) модернизации источников тепловой энергии</w:t>
            </w:r>
          </w:p>
        </w:tc>
      </w:tr>
      <w:tr w:rsidR="004B16EC" w:rsidRPr="004B16EC" w14:paraId="56A9026B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0BFE5772" w14:textId="605A67C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76D6D55" w14:textId="22700F9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7C082334" w14:textId="098CE01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F3B6D1D" w14:textId="211263E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5D5C8AE" w14:textId="7389A13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5807833" w14:textId="3191CEA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C90372F" w14:textId="0461765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23A1ED41" w14:textId="30E52B4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16178EAA" w14:textId="287F110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0C8BE24" w14:textId="3D77343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50332F43" w14:textId="133E312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A70420D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CCE9DFC" w14:textId="53EF4A7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0D8FA198" w14:textId="373F65B2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5A36FDEA" w14:textId="5CBD63C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AB7CE9B" w14:textId="79C0136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87DC68E" w14:textId="22CDD16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C3722E9" w14:textId="32995D2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A42F8A6" w14:textId="062D0B6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4649AE07" w14:textId="0E2A6F3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13A62574" w14:textId="6AE24CD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67F77D9F" w14:textId="0ECECFA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1C9B3C98" w14:textId="2D0FBAD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4B16EC" w:rsidRPr="004B16EC" w14:paraId="28502DF3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0FA2B45B" w14:textId="4F7E819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FEDD368" w14:textId="54CF1990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11D44082" w14:textId="35238A6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6BB7B4B" w14:textId="1E20145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3175AB56" w14:textId="269CAD0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A3AD9D6" w14:textId="180FFC4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EC3A72F" w14:textId="3F656B8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02F171A5" w14:textId="6B0D3B8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03A189EE" w14:textId="1BE834B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73531C6" w14:textId="79796F8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7EC3603E" w14:textId="2AC02D3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41D95FBA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6FF8DD5" w14:textId="29949AF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4F0F3F4" w14:textId="1C0106B5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1ACBADBC" w14:textId="1D4B616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2D4D3D3" w14:textId="078A131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9CF06EB" w14:textId="547E063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64920DD" w14:textId="5B6178A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1E7EA0AB" w14:textId="2CA4C42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7AE6868D" w14:textId="3510D73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78C4C588" w14:textId="124535B8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2FDAEB6B" w14:textId="6EBB84C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7C8628D5" w14:textId="303002F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0C48E1B1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4B3A2F39" w14:textId="3CEF762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2327095" w14:textId="0E2D41AC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3415B38F" w14:textId="35FD402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F964DF7" w14:textId="7AF8402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439CE7B" w14:textId="3474D11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38B2FEAE" w14:textId="210BF0A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5E12351" w14:textId="0354A12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914A68D" w14:textId="698E4B3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58465E0A" w14:textId="6E53244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E929847" w14:textId="6CC94D0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8E88BD2" w14:textId="54025C4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3A0F560F" w14:textId="77777777" w:rsidTr="004B16EC">
        <w:trPr>
          <w:trHeight w:val="20"/>
        </w:trPr>
        <w:tc>
          <w:tcPr>
            <w:tcW w:w="846" w:type="dxa"/>
            <w:shd w:val="clear" w:color="000000" w:fill="92D050"/>
            <w:noWrap/>
            <w:vAlign w:val="center"/>
            <w:hideMark/>
          </w:tcPr>
          <w:p w14:paraId="6306F414" w14:textId="7777777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2-1-1</w:t>
            </w:r>
          </w:p>
        </w:tc>
        <w:tc>
          <w:tcPr>
            <w:tcW w:w="14280" w:type="dxa"/>
            <w:gridSpan w:val="10"/>
            <w:shd w:val="clear" w:color="000000" w:fill="92D050"/>
            <w:vAlign w:val="center"/>
            <w:hideMark/>
          </w:tcPr>
          <w:p w14:paraId="1CCE869F" w14:textId="2E3F862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Подгруппа проектов 2-1-1 Строительство новых источников тепловой энергии, в том числе источников комбинированной выработки</w:t>
            </w:r>
          </w:p>
        </w:tc>
      </w:tr>
      <w:tr w:rsidR="004B16EC" w:rsidRPr="004B16EC" w14:paraId="0199B265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79653E2F" w14:textId="560A528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3C0F8EE1" w14:textId="2ED6F420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</w:t>
            </w:r>
          </w:p>
        </w:tc>
        <w:tc>
          <w:tcPr>
            <w:tcW w:w="1136" w:type="dxa"/>
            <w:vAlign w:val="center"/>
            <w:hideMark/>
          </w:tcPr>
          <w:p w14:paraId="3BE926AE" w14:textId="13960FE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A7DABFC" w14:textId="6F4AECA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23BED64" w14:textId="48F6220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00EDF23" w14:textId="50AEB6A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592F1F8" w14:textId="2B87335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1599009" w14:textId="374FAAC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33F7740D" w14:textId="78F1652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372BD4D7" w14:textId="2042BBB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279105D6" w14:textId="038352D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3810F9DF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005D8365" w14:textId="600EE56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1E865DBC" w14:textId="00296A81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Всего стоимость проектов накопленным итогом</w:t>
            </w:r>
          </w:p>
        </w:tc>
        <w:tc>
          <w:tcPr>
            <w:tcW w:w="1136" w:type="dxa"/>
            <w:vAlign w:val="center"/>
            <w:hideMark/>
          </w:tcPr>
          <w:p w14:paraId="23C6C270" w14:textId="0267E9A0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B1DF531" w14:textId="5AF36D4A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7541C9C" w14:textId="77D7448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0DA7546" w14:textId="48A4682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7D1C7C8" w14:textId="2732DEE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45EA3D31" w14:textId="2942D9D3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20 470,5</w:t>
            </w:r>
          </w:p>
        </w:tc>
        <w:tc>
          <w:tcPr>
            <w:tcW w:w="1136" w:type="dxa"/>
            <w:vAlign w:val="center"/>
            <w:hideMark/>
          </w:tcPr>
          <w:p w14:paraId="463A4C41" w14:textId="365EFF4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23 204,2</w:t>
            </w:r>
          </w:p>
        </w:tc>
        <w:tc>
          <w:tcPr>
            <w:tcW w:w="1137" w:type="dxa"/>
            <w:vAlign w:val="center"/>
            <w:hideMark/>
          </w:tcPr>
          <w:p w14:paraId="458C3015" w14:textId="78C30F5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  <w:tc>
          <w:tcPr>
            <w:tcW w:w="1137" w:type="dxa"/>
            <w:vAlign w:val="center"/>
            <w:hideMark/>
          </w:tcPr>
          <w:p w14:paraId="2E1D60A2" w14:textId="0185645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51 806,6</w:t>
            </w:r>
          </w:p>
        </w:tc>
      </w:tr>
      <w:tr w:rsidR="004B16EC" w:rsidRPr="004B16EC" w14:paraId="6C93C4B0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7E4EC3BD" w14:textId="756846A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2EB820CC" w14:textId="2B8DA71F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Источники инвестиций, в т.ч.:</w:t>
            </w:r>
          </w:p>
        </w:tc>
        <w:tc>
          <w:tcPr>
            <w:tcW w:w="1136" w:type="dxa"/>
            <w:vAlign w:val="center"/>
            <w:hideMark/>
          </w:tcPr>
          <w:p w14:paraId="68CF04C1" w14:textId="68E897B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8F6475D" w14:textId="145FB03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B1CA02A" w14:textId="7EC8373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24393BE2" w14:textId="29A958AD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2BB11A9" w14:textId="1B25336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1DA161F4" w14:textId="0CCA197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53379426" w14:textId="48F56CE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163B4CB9" w14:textId="3A51379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7BFB23A7" w14:textId="7360794E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F0BE409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7BED7A10" w14:textId="571A90D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6070A7D4" w14:textId="36061E46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5CE35F22" w14:textId="39D418B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9C58381" w14:textId="62A66AF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4952B1C5" w14:textId="7B5B3CEF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047ABE78" w14:textId="3223054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73E9A448" w14:textId="79F45F7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1 794,3</w:t>
            </w:r>
          </w:p>
        </w:tc>
        <w:tc>
          <w:tcPr>
            <w:tcW w:w="1137" w:type="dxa"/>
            <w:vAlign w:val="center"/>
            <w:hideMark/>
          </w:tcPr>
          <w:p w14:paraId="6550622E" w14:textId="02B9FDD7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18 676,3</w:t>
            </w:r>
          </w:p>
        </w:tc>
        <w:tc>
          <w:tcPr>
            <w:tcW w:w="1136" w:type="dxa"/>
            <w:vAlign w:val="center"/>
            <w:hideMark/>
          </w:tcPr>
          <w:p w14:paraId="57D35AA6" w14:textId="5E7FEEC6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7" w:type="dxa"/>
            <w:vAlign w:val="center"/>
            <w:hideMark/>
          </w:tcPr>
          <w:p w14:paraId="62496746" w14:textId="014BBD31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28 602,4</w:t>
            </w:r>
          </w:p>
        </w:tc>
        <w:tc>
          <w:tcPr>
            <w:tcW w:w="1137" w:type="dxa"/>
            <w:vAlign w:val="center"/>
            <w:hideMark/>
          </w:tcPr>
          <w:p w14:paraId="350BC185" w14:textId="59F3FCA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4B16EC" w:rsidRPr="004B16EC" w14:paraId="1A95DC57" w14:textId="77777777" w:rsidTr="004B16EC">
        <w:trPr>
          <w:trHeight w:val="20"/>
        </w:trPr>
        <w:tc>
          <w:tcPr>
            <w:tcW w:w="846" w:type="dxa"/>
            <w:vAlign w:val="center"/>
            <w:hideMark/>
          </w:tcPr>
          <w:p w14:paraId="2637E325" w14:textId="00300CD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51" w:type="dxa"/>
            <w:vAlign w:val="center"/>
            <w:hideMark/>
          </w:tcPr>
          <w:p w14:paraId="4911CCEB" w14:textId="25B58292" w:rsidR="004B16EC" w:rsidRPr="004B16EC" w:rsidRDefault="004B16EC" w:rsidP="004B16EC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 Внебюджетные средства</w:t>
            </w:r>
          </w:p>
        </w:tc>
        <w:tc>
          <w:tcPr>
            <w:tcW w:w="1136" w:type="dxa"/>
            <w:vAlign w:val="center"/>
            <w:hideMark/>
          </w:tcPr>
          <w:p w14:paraId="4AEF4257" w14:textId="369AC7C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57D0DDD1" w14:textId="02FAE2A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02DA8F71" w14:textId="248A946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5BDA6D6" w14:textId="06C33EB9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27B62FD8" w14:textId="2CF60C02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1356429F" w14:textId="49FD8D55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6" w:type="dxa"/>
            <w:vAlign w:val="center"/>
            <w:hideMark/>
          </w:tcPr>
          <w:p w14:paraId="6F46765F" w14:textId="3AAE257C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7D380595" w14:textId="5C9E344B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7" w:type="dxa"/>
            <w:vAlign w:val="center"/>
            <w:hideMark/>
          </w:tcPr>
          <w:p w14:paraId="693B14B2" w14:textId="59FA2874" w:rsidR="004B16EC" w:rsidRPr="004B16EC" w:rsidRDefault="004B16EC" w:rsidP="004B16EC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B16EC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09723A35" w14:textId="77777777" w:rsidR="00FF6490" w:rsidRDefault="00FF6490" w:rsidP="00C16C76">
      <w:pPr>
        <w:spacing w:after="0" w:line="276" w:lineRule="auto"/>
        <w:jc w:val="both"/>
        <w:rPr>
          <w:rFonts w:ascii="Trebuchet MS" w:hAnsi="Trebuchet MS" w:cs="Times New Roman"/>
        </w:rPr>
        <w:sectPr w:rsidR="00FF6490" w:rsidSect="00EC4E60">
          <w:pgSz w:w="16838" w:h="11906" w:orient="landscape" w:code="9"/>
          <w:pgMar w:top="851" w:right="851" w:bottom="567" w:left="851" w:header="567" w:footer="510" w:gutter="0"/>
          <w:cols w:space="720"/>
          <w:titlePg/>
          <w:docGrid w:linePitch="299"/>
        </w:sectPr>
      </w:pPr>
    </w:p>
    <w:p w14:paraId="7F5C4316" w14:textId="77777777" w:rsidR="00686945" w:rsidRPr="00A9092D" w:rsidRDefault="00686945" w:rsidP="00686945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71" w:name="_Toc203488853"/>
      <w:r>
        <w:rPr>
          <w:rFonts w:ascii="Trebuchet MS" w:hAnsi="Trebuchet MS"/>
          <w:sz w:val="22"/>
          <w:szCs w:val="22"/>
        </w:rPr>
        <w:lastRenderedPageBreak/>
        <w:t xml:space="preserve">12.3 </w:t>
      </w:r>
      <w:r w:rsidRPr="00A9092D">
        <w:rPr>
          <w:rFonts w:ascii="Trebuchet MS" w:hAnsi="Trebuchet MS"/>
          <w:sz w:val="22"/>
          <w:szCs w:val="22"/>
        </w:rPr>
        <w:t>Расчеты экономической эффективности инвестиций</w:t>
      </w:r>
      <w:bookmarkEnd w:id="471"/>
    </w:p>
    <w:p w14:paraId="1186A466" w14:textId="09C63C82" w:rsidR="00686945" w:rsidRPr="006E6C8D" w:rsidRDefault="006D5EDD" w:rsidP="00686945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72" w:name="_Hlk198460324"/>
      <w:r w:rsidRPr="006E6C8D">
        <w:rPr>
          <w:rFonts w:ascii="Trebuchet MS" w:hAnsi="Trebuchet MS" w:cs="Times New Roman"/>
        </w:rPr>
        <w:t xml:space="preserve">Укрупненная оценка экономического эффекта </w:t>
      </w:r>
      <w:r w:rsidR="00686945" w:rsidRPr="006E6C8D">
        <w:rPr>
          <w:rFonts w:ascii="Trebuchet MS" w:hAnsi="Trebuchet MS" w:cs="Times New Roman"/>
        </w:rPr>
        <w:t xml:space="preserve">от капитальных вложений в </w:t>
      </w:r>
      <w:r w:rsidR="009503C9" w:rsidRPr="006E6C8D">
        <w:rPr>
          <w:rFonts w:ascii="Trebuchet MS" w:hAnsi="Trebuchet MS" w:cs="Times New Roman"/>
        </w:rPr>
        <w:t>строительство, реконструкцию, модернизацию и (или) техническое перевооружение</w:t>
      </w:r>
      <w:r w:rsidR="00686945" w:rsidRPr="006E6C8D">
        <w:rPr>
          <w:rFonts w:ascii="Trebuchet MS" w:hAnsi="Trebuchet MS" w:cs="Times New Roman"/>
        </w:rPr>
        <w:t xml:space="preserve"> объектов централизованных систем теплоснабжения приведена в таблице 12.3.1.</w:t>
      </w:r>
      <w:bookmarkEnd w:id="472"/>
    </w:p>
    <w:p w14:paraId="755D84D7" w14:textId="38269F64" w:rsidR="00686945" w:rsidRPr="00686945" w:rsidRDefault="00686945" w:rsidP="00686945">
      <w:pPr>
        <w:spacing w:after="0" w:line="276" w:lineRule="auto"/>
        <w:jc w:val="both"/>
        <w:rPr>
          <w:rFonts w:ascii="Trebuchet MS" w:hAnsi="Trebuchet MS" w:cs="Times New Roman"/>
          <w:b/>
          <w:bCs/>
        </w:rPr>
      </w:pPr>
      <w:r w:rsidRPr="006E6C8D">
        <w:rPr>
          <w:rFonts w:ascii="Trebuchet MS" w:hAnsi="Trebuchet MS" w:cs="Times New Roman"/>
          <w:b/>
          <w:bCs/>
        </w:rPr>
        <w:t xml:space="preserve">Таблица 12.3.1 – Оценка экономического эффекта от реализации мероприятий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4"/>
        <w:gridCol w:w="3031"/>
        <w:gridCol w:w="1477"/>
        <w:gridCol w:w="2109"/>
      </w:tblGrid>
      <w:tr w:rsidR="006D5EDD" w:rsidRPr="006D5EDD" w14:paraId="62F97356" w14:textId="77777777" w:rsidTr="006D5EDD">
        <w:trPr>
          <w:trHeight w:val="20"/>
        </w:trPr>
        <w:tc>
          <w:tcPr>
            <w:tcW w:w="1662" w:type="pct"/>
            <w:vMerge w:val="restart"/>
            <w:shd w:val="clear" w:color="000000" w:fill="CCFF99"/>
            <w:vAlign w:val="center"/>
            <w:hideMark/>
          </w:tcPr>
          <w:p w14:paraId="2736990E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473" w:name="_Hlk203481221"/>
            <w:r w:rsidRPr="006D5ED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проектов</w:t>
            </w:r>
          </w:p>
        </w:tc>
        <w:tc>
          <w:tcPr>
            <w:tcW w:w="3338" w:type="pct"/>
            <w:gridSpan w:val="3"/>
            <w:shd w:val="clear" w:color="000000" w:fill="CCFF99"/>
            <w:vAlign w:val="center"/>
            <w:hideMark/>
          </w:tcPr>
          <w:p w14:paraId="749A6AA0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Эффект от реализации мероприятия</w:t>
            </w:r>
          </w:p>
        </w:tc>
      </w:tr>
      <w:tr w:rsidR="006D5EDD" w:rsidRPr="006D5EDD" w14:paraId="216E1950" w14:textId="77777777" w:rsidTr="006D5ED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16CA83C9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shd w:val="clear" w:color="000000" w:fill="CCFF99"/>
            <w:vAlign w:val="center"/>
            <w:hideMark/>
          </w:tcPr>
          <w:p w14:paraId="722E6BD1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45" w:type="pct"/>
            <w:shd w:val="clear" w:color="000000" w:fill="CCFF99"/>
            <w:vAlign w:val="center"/>
            <w:hideMark/>
          </w:tcPr>
          <w:p w14:paraId="79EB1ACC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натуральном выражении</w:t>
            </w:r>
          </w:p>
        </w:tc>
        <w:tc>
          <w:tcPr>
            <w:tcW w:w="1064" w:type="pct"/>
            <w:shd w:val="clear" w:color="000000" w:fill="CCFF99"/>
            <w:vAlign w:val="center"/>
            <w:hideMark/>
          </w:tcPr>
          <w:p w14:paraId="4B6FF746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Значение в денежном выражении в текущих ценах, тыс. руб./год</w:t>
            </w:r>
          </w:p>
        </w:tc>
      </w:tr>
      <w:tr w:rsidR="006D5EDD" w:rsidRPr="006D5EDD" w14:paraId="2B201C2A" w14:textId="77777777" w:rsidTr="006D5EDD">
        <w:trPr>
          <w:trHeight w:val="20"/>
        </w:trPr>
        <w:tc>
          <w:tcPr>
            <w:tcW w:w="1662" w:type="pct"/>
            <w:vMerge w:val="restart"/>
            <w:vAlign w:val="center"/>
            <w:hideMark/>
          </w:tcPr>
          <w:p w14:paraId="69DDDE73" w14:textId="77777777" w:rsid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Строительство блочно-модульных газовых котельных и тепловых сетей, присоединяемых к ним на территории пгт. Максатиха, </w:t>
            </w:r>
          </w:p>
          <w:p w14:paraId="17CDE696" w14:textId="475A2F85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 перевод части потребителей на индивидуальные источники тепловой энергии</w:t>
            </w:r>
          </w:p>
        </w:tc>
        <w:tc>
          <w:tcPr>
            <w:tcW w:w="1529" w:type="pct"/>
            <w:vAlign w:val="center"/>
            <w:hideMark/>
          </w:tcPr>
          <w:p w14:paraId="5113B7C5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7C7DF201" w14:textId="231C96C1" w:rsidR="006D5EDD" w:rsidRPr="006D5EDD" w:rsidRDefault="00A06D19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4 113</w:t>
            </w:r>
          </w:p>
        </w:tc>
        <w:tc>
          <w:tcPr>
            <w:tcW w:w="1064" w:type="pct"/>
            <w:vAlign w:val="center"/>
            <w:hideMark/>
          </w:tcPr>
          <w:p w14:paraId="06BA10B8" w14:textId="45D515DF" w:rsidR="006D5EDD" w:rsidRPr="006D5EDD" w:rsidRDefault="00A06D19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9 515</w:t>
            </w:r>
          </w:p>
        </w:tc>
      </w:tr>
      <w:tr w:rsidR="006D5EDD" w:rsidRPr="006D5EDD" w14:paraId="675939B2" w14:textId="77777777" w:rsidTr="006D5ED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09E54F61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3D22E0BB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потерь тепловой энергии при её передаче, Гкал</w:t>
            </w:r>
          </w:p>
        </w:tc>
        <w:tc>
          <w:tcPr>
            <w:tcW w:w="745" w:type="pct"/>
            <w:vAlign w:val="center"/>
            <w:hideMark/>
          </w:tcPr>
          <w:p w14:paraId="7E142B04" w14:textId="73A76D41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</w:t>
            </w:r>
            <w:r w:rsidR="00A06D1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064" w:type="pct"/>
            <w:vAlign w:val="center"/>
            <w:hideMark/>
          </w:tcPr>
          <w:p w14:paraId="66C3246C" w14:textId="4805A67E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10 </w:t>
            </w:r>
            <w:r w:rsidR="00A06D1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888</w:t>
            </w:r>
          </w:p>
        </w:tc>
      </w:tr>
      <w:tr w:rsidR="006D5EDD" w:rsidRPr="006D5EDD" w14:paraId="1AB7A9DC" w14:textId="77777777" w:rsidTr="006D5EDD">
        <w:trPr>
          <w:trHeight w:val="20"/>
        </w:trPr>
        <w:tc>
          <w:tcPr>
            <w:tcW w:w="1662" w:type="pct"/>
            <w:vMerge/>
            <w:vAlign w:val="center"/>
            <w:hideMark/>
          </w:tcPr>
          <w:p w14:paraId="6507422B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29" w:type="pct"/>
            <w:vAlign w:val="center"/>
            <w:hideMark/>
          </w:tcPr>
          <w:p w14:paraId="62826A06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Прочие затраты на эксплуатацию объектов теплоснабжения</w:t>
            </w:r>
          </w:p>
        </w:tc>
        <w:tc>
          <w:tcPr>
            <w:tcW w:w="745" w:type="pct"/>
            <w:vAlign w:val="center"/>
            <w:hideMark/>
          </w:tcPr>
          <w:p w14:paraId="402A526E" w14:textId="7FABD982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4" w:type="pct"/>
            <w:vAlign w:val="center"/>
            <w:hideMark/>
          </w:tcPr>
          <w:p w14:paraId="32A90F2B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5 600</w:t>
            </w:r>
          </w:p>
        </w:tc>
      </w:tr>
      <w:tr w:rsidR="006D5EDD" w:rsidRPr="006D5EDD" w14:paraId="2DB010FA" w14:textId="77777777" w:rsidTr="006D5EDD">
        <w:trPr>
          <w:trHeight w:val="20"/>
        </w:trPr>
        <w:tc>
          <w:tcPr>
            <w:tcW w:w="1662" w:type="pct"/>
            <w:vAlign w:val="center"/>
            <w:hideMark/>
          </w:tcPr>
          <w:p w14:paraId="12FC0A1B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6A1C7596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60D7FC24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064" w:type="pct"/>
            <w:vAlign w:val="center"/>
            <w:hideMark/>
          </w:tcPr>
          <w:p w14:paraId="58F0EC8F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107</w:t>
            </w:r>
          </w:p>
        </w:tc>
      </w:tr>
      <w:tr w:rsidR="006D5EDD" w:rsidRPr="006D5EDD" w14:paraId="0FB1CE8D" w14:textId="77777777" w:rsidTr="006D5EDD">
        <w:trPr>
          <w:trHeight w:val="20"/>
        </w:trPr>
        <w:tc>
          <w:tcPr>
            <w:tcW w:w="1662" w:type="pct"/>
            <w:vAlign w:val="center"/>
            <w:hideMark/>
          </w:tcPr>
          <w:p w14:paraId="5688174B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1529" w:type="pct"/>
            <w:vAlign w:val="center"/>
            <w:hideMark/>
          </w:tcPr>
          <w:p w14:paraId="3DF2753C" w14:textId="77777777" w:rsidR="006D5EDD" w:rsidRPr="006D5EDD" w:rsidRDefault="006D5EDD" w:rsidP="006D5EDD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Сокращение объема потребления топлива, тут</w:t>
            </w:r>
          </w:p>
        </w:tc>
        <w:tc>
          <w:tcPr>
            <w:tcW w:w="745" w:type="pct"/>
            <w:vAlign w:val="center"/>
            <w:hideMark/>
          </w:tcPr>
          <w:p w14:paraId="1988423C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064" w:type="pct"/>
            <w:vAlign w:val="center"/>
            <w:hideMark/>
          </w:tcPr>
          <w:p w14:paraId="1B61BD8F" w14:textId="77777777" w:rsidR="006D5EDD" w:rsidRPr="006D5EDD" w:rsidRDefault="006D5EDD" w:rsidP="006D5ED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6D5ED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bookmarkEnd w:id="473"/>
    </w:tbl>
    <w:p w14:paraId="249894D8" w14:textId="77777777" w:rsidR="00395B12" w:rsidRPr="00A9092D" w:rsidRDefault="00395B12" w:rsidP="00C16C76">
      <w:pPr>
        <w:spacing w:after="0" w:line="276" w:lineRule="auto"/>
        <w:jc w:val="both"/>
        <w:rPr>
          <w:rFonts w:ascii="Trebuchet MS" w:hAnsi="Trebuchet MS" w:cs="Times New Roman"/>
        </w:rPr>
      </w:pPr>
    </w:p>
    <w:p w14:paraId="79CFC7AB" w14:textId="230139FD" w:rsidR="00EB0B40" w:rsidRPr="00A9092D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474" w:name="_Toc203488854"/>
      <w:r>
        <w:rPr>
          <w:rFonts w:ascii="Trebuchet MS" w:hAnsi="Trebuchet MS"/>
          <w:sz w:val="22"/>
          <w:szCs w:val="22"/>
        </w:rPr>
        <w:t xml:space="preserve">12.4 </w:t>
      </w:r>
      <w:r w:rsidR="00EB0B40" w:rsidRPr="00A9092D">
        <w:rPr>
          <w:rFonts w:ascii="Trebuchet MS" w:hAnsi="Trebuchet MS"/>
          <w:sz w:val="22"/>
          <w:szCs w:val="22"/>
        </w:rPr>
        <w:t>Расчеты ценовых (тарифных) последствий для потребителей при реализации программ строительства, реконструкции, технического перевооружения и (или) модернизации систем теплоснабжения</w:t>
      </w:r>
      <w:bookmarkEnd w:id="470"/>
      <w:bookmarkEnd w:id="474"/>
    </w:p>
    <w:p w14:paraId="060CA86C" w14:textId="4F5CB777" w:rsidR="00FF7A92" w:rsidRPr="00C35A11" w:rsidRDefault="00C35A11" w:rsidP="00C35A11">
      <w:pPr>
        <w:widowControl w:val="0"/>
        <w:spacing w:after="0" w:line="276" w:lineRule="auto"/>
        <w:ind w:left="20" w:right="23" w:firstLine="580"/>
        <w:jc w:val="both"/>
        <w:rPr>
          <w:rFonts w:ascii="Trebuchet MS" w:eastAsia="Times New Roman" w:hAnsi="Trebuchet MS" w:cs="Times New Roman"/>
          <w:lang w:eastAsia="ru-RU"/>
        </w:rPr>
      </w:pPr>
      <w:r w:rsidRPr="00A9092D">
        <w:rPr>
          <w:rFonts w:ascii="Trebuchet MS" w:eastAsia="Times New Roman" w:hAnsi="Trebuchet MS" w:cs="Times New Roman"/>
          <w:lang w:eastAsia="ru-RU"/>
        </w:rPr>
        <w:t xml:space="preserve">Информация о среднегодовых значениях тарифов теплоснабжающей организации на расчетный период действия </w:t>
      </w:r>
      <w:r w:rsidRPr="006779F5">
        <w:rPr>
          <w:rFonts w:ascii="Trebuchet MS" w:eastAsia="Times New Roman" w:hAnsi="Trebuchet MS" w:cs="Times New Roman"/>
          <w:lang w:eastAsia="ru-RU"/>
        </w:rPr>
        <w:t xml:space="preserve">«Схемы теплоснабжения» </w:t>
      </w:r>
      <w:r w:rsidRPr="00A9092D">
        <w:rPr>
          <w:rFonts w:ascii="Trebuchet MS" w:eastAsia="Times New Roman" w:hAnsi="Trebuchet MS" w:cs="Times New Roman"/>
          <w:lang w:eastAsia="ru-RU"/>
        </w:rPr>
        <w:t xml:space="preserve">при реализации проектов </w:t>
      </w:r>
      <w:r w:rsidRPr="00DA1D3E">
        <w:rPr>
          <w:rFonts w:ascii="Trebuchet MS" w:eastAsia="Times New Roman" w:hAnsi="Trebuchet MS" w:cs="Times New Roman"/>
          <w:lang w:eastAsia="ru-RU"/>
        </w:rPr>
        <w:t>по строительству, реконструкции, техническому перевооружению и (или) модернизации</w:t>
      </w:r>
      <w:r w:rsidRPr="0021560D">
        <w:rPr>
          <w:rFonts w:ascii="Trebuchet MS" w:eastAsia="Times New Roman" w:hAnsi="Trebuchet MS" w:cs="Times New Roman"/>
          <w:lang w:eastAsia="ru-RU"/>
        </w:rPr>
        <w:t xml:space="preserve"> объектов теплоснабжения</w:t>
      </w:r>
      <w:r w:rsidRPr="00A9092D">
        <w:rPr>
          <w:rFonts w:ascii="Trebuchet MS" w:eastAsia="Times New Roman" w:hAnsi="Trebuchet MS" w:cs="Times New Roman"/>
          <w:lang w:eastAsia="ru-RU"/>
        </w:rPr>
        <w:t xml:space="preserve"> представлен</w:t>
      </w:r>
      <w:r>
        <w:rPr>
          <w:rFonts w:ascii="Trebuchet MS" w:eastAsia="Times New Roman" w:hAnsi="Trebuchet MS" w:cs="Times New Roman"/>
          <w:lang w:eastAsia="ru-RU"/>
        </w:rPr>
        <w:t>а</w:t>
      </w:r>
      <w:r w:rsidRPr="00A9092D">
        <w:rPr>
          <w:rFonts w:ascii="Trebuchet MS" w:eastAsia="Times New Roman" w:hAnsi="Trebuchet MS" w:cs="Times New Roman"/>
          <w:lang w:eastAsia="ru-RU"/>
        </w:rPr>
        <w:t xml:space="preserve"> в Главе 14 </w:t>
      </w:r>
      <w:r w:rsidRPr="006779F5">
        <w:rPr>
          <w:rFonts w:ascii="Trebuchet MS" w:eastAsia="Times New Roman" w:hAnsi="Trebuchet MS" w:cs="Times New Roman"/>
          <w:lang w:eastAsia="ru-RU"/>
        </w:rPr>
        <w:t>Том 2. «Обосновывающие материалы»</w:t>
      </w:r>
      <w:r w:rsidRPr="00A9092D">
        <w:rPr>
          <w:rFonts w:ascii="Trebuchet MS" w:eastAsia="Times New Roman" w:hAnsi="Trebuchet MS" w:cs="Times New Roman"/>
          <w:lang w:eastAsia="ru-RU"/>
        </w:rPr>
        <w:t>.</w:t>
      </w:r>
    </w:p>
    <w:p w14:paraId="42D08761" w14:textId="0C508ADF" w:rsidR="006A19C6" w:rsidRPr="006E6C8D" w:rsidRDefault="006A19C6" w:rsidP="009D5A62">
      <w:pPr>
        <w:keepNext/>
        <w:pageBreakBefore/>
        <w:spacing w:before="120" w:after="6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475" w:name="_Toc10560892"/>
      <w:bookmarkStart w:id="476" w:name="_Toc10562341"/>
      <w:bookmarkStart w:id="477" w:name="_Toc203488855"/>
      <w:r w:rsidRPr="006E6C8D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 xml:space="preserve">Глава 13. Индикаторы развития систем теплоснабжения </w:t>
      </w:r>
      <w:bookmarkEnd w:id="475"/>
      <w:bookmarkEnd w:id="476"/>
      <w:r w:rsidR="00F2120D" w:rsidRPr="006E6C8D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муниципального </w:t>
      </w:r>
      <w:r w:rsidR="007E4576" w:rsidRPr="006E6C8D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округа</w:t>
      </w:r>
      <w:bookmarkEnd w:id="477"/>
    </w:p>
    <w:p w14:paraId="5CF38244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78" w:name="_Hlk168266084"/>
      <w:bookmarkStart w:id="479" w:name="_Hlk69851882"/>
      <w:bookmarkStart w:id="480" w:name="_Hlk65570361"/>
      <w:r w:rsidRPr="006E6C8D">
        <w:rPr>
          <w:rFonts w:ascii="Trebuchet MS" w:hAnsi="Trebuchet MS" w:cs="Times New Roman"/>
        </w:rPr>
        <w:t>Индикаторы развития систем теплоснабжения разрабатываются в соответствии c пунктом 79 Постановления Правительства РФ №154 от 22.02.2012 г. «Требования к схемам теплоснабжения, порядку их разработки и утверждения».</w:t>
      </w:r>
      <w:r w:rsidRPr="00A55334">
        <w:rPr>
          <w:rFonts w:ascii="Trebuchet MS" w:hAnsi="Trebuchet MS" w:cs="Times New Roman"/>
        </w:rPr>
        <w:t xml:space="preserve"> </w:t>
      </w:r>
    </w:p>
    <w:p w14:paraId="04D958A0" w14:textId="2B24394B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81" w:name="_Hlk196927404"/>
      <w:r w:rsidRPr="00A55334">
        <w:rPr>
          <w:rFonts w:ascii="Trebuchet MS" w:hAnsi="Trebuchet MS" w:cs="Times New Roman"/>
        </w:rPr>
        <w:t>В таблиц</w:t>
      </w:r>
      <w:r w:rsidR="00225746">
        <w:rPr>
          <w:rFonts w:ascii="Trebuchet MS" w:hAnsi="Trebuchet MS" w:cs="Times New Roman"/>
        </w:rPr>
        <w:t>ах</w:t>
      </w:r>
      <w:r w:rsidRPr="00A55334">
        <w:rPr>
          <w:rFonts w:ascii="Trebuchet MS" w:hAnsi="Trebuchet MS" w:cs="Times New Roman"/>
        </w:rPr>
        <w:t xml:space="preserve"> 13.1</w:t>
      </w:r>
      <w:r w:rsidR="00225746">
        <w:rPr>
          <w:rFonts w:ascii="Trebuchet MS" w:hAnsi="Trebuchet MS" w:cs="Times New Roman"/>
        </w:rPr>
        <w:t xml:space="preserve"> – 13.2</w:t>
      </w:r>
      <w:r w:rsidRPr="00A55334">
        <w:rPr>
          <w:rFonts w:ascii="Trebuchet MS" w:hAnsi="Trebuchet MS" w:cs="Times New Roman"/>
        </w:rPr>
        <w:t xml:space="preserve"> приведены индикаторы развития систем теплоснабжения </w:t>
      </w:r>
      <w:r w:rsidR="007D43AF">
        <w:rPr>
          <w:rFonts w:ascii="Trebuchet MS" w:hAnsi="Trebuchet MS" w:cs="Times New Roman"/>
        </w:rPr>
        <w:t>Максатихинского</w:t>
      </w:r>
      <w:r w:rsidRPr="00A55334">
        <w:rPr>
          <w:rFonts w:ascii="Trebuchet MS" w:hAnsi="Trebuchet MS" w:cs="Times New Roman"/>
        </w:rPr>
        <w:t xml:space="preserve"> муниципального округа, включающие в себя:</w:t>
      </w:r>
    </w:p>
    <w:p w14:paraId="2129B783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тепловых сетях;</w:t>
      </w:r>
    </w:p>
    <w:p w14:paraId="5871D7B5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количество прекращений подачи тепловой энергии, теплоносителя в результате технологических нарушений на источниках тепловой энергии;</w:t>
      </w:r>
    </w:p>
    <w:p w14:paraId="226D20A9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единицу тепловой энергии, отпускаемой с коллекторов источников тепловой энергии (отдельно для тепловых электрических станций и котельных);</w:t>
      </w:r>
    </w:p>
    <w:p w14:paraId="4F8AA812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величины технологических потерь тепловой энергии, теплоносителя к материальной характеристике тепловой сети;</w:t>
      </w:r>
    </w:p>
    <w:p w14:paraId="155E889E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установленной тепловой мощности;</w:t>
      </w:r>
    </w:p>
    <w:p w14:paraId="66ABD336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удельная материальная характеристика тепловых сетей, приведенная к расчетной тепловой нагрузке;</w:t>
      </w:r>
    </w:p>
    <w:p w14:paraId="68D2B933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тепловой энергии, выработанной в комбинированном режиме;</w:t>
      </w:r>
    </w:p>
    <w:p w14:paraId="7717B9A8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удельный расход условного топлива на отпуск электрической энергии;</w:t>
      </w:r>
    </w:p>
    <w:p w14:paraId="643A63F4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энергии);</w:t>
      </w:r>
    </w:p>
    <w:p w14:paraId="2F1986A5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доля отпуска тепловой энергии, осуществляемого потребителям по приборам учета, в общем объеме отпущенной тепловой энергии;</w:t>
      </w:r>
    </w:p>
    <w:p w14:paraId="014F3D37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средневзвешенный (по материальной характеристике) срок эксплуатации тепловых сетей;</w:t>
      </w:r>
    </w:p>
    <w:p w14:paraId="57EC0F37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материальной характеристики тепловых сетей, реконструированных за год, к общей материальной характеристике тепловых сетей (фактическое значение за отчетный период и прогноз изменения при реализации проектов, указанных в утвержденной схеме теплоснабжения);</w:t>
      </w:r>
    </w:p>
    <w:p w14:paraId="16109F94" w14:textId="77777777" w:rsidR="00191AD1" w:rsidRPr="00A55334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 (фактическое значение за отчетный период и прогноз изменения при реализации проектов, указанных в утвержденной схеме теплоснабжения)</w:t>
      </w:r>
    </w:p>
    <w:p w14:paraId="4ADA660A" w14:textId="623AF413" w:rsidR="00E467D8" w:rsidRPr="00B94006" w:rsidRDefault="00191AD1" w:rsidP="00191AD1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― отсутствие зафиксированных фактов нарушения антимонопольного законодательства (выданных предупреждений, предписаний), а также отсутствие применения санкций, предусмотренных Кодексом Российской Федерации об административных правонарушениях, за нарушение законодательства Российской Федерации в сфере теплоснабжения, антимонопольного законодательства Российской Федерации, законодательства Российской Федерации о естественных монополиях.</w:t>
      </w:r>
      <w:bookmarkEnd w:id="478"/>
      <w:bookmarkEnd w:id="481"/>
    </w:p>
    <w:bookmarkEnd w:id="479"/>
    <w:p w14:paraId="676DBEC3" w14:textId="52E0E2AD" w:rsidR="00EB0B40" w:rsidRPr="00E467D8" w:rsidRDefault="00EB0B40" w:rsidP="00F2120D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sz w:val="24"/>
          <w:szCs w:val="24"/>
          <w:lang w:eastAsia="ru-RU"/>
        </w:rPr>
      </w:pPr>
      <w:r w:rsidRPr="00E467D8">
        <w:rPr>
          <w:rFonts w:ascii="Trebuchet MS" w:hAnsi="Trebuchet MS" w:cs="Times New Roman"/>
          <w:sz w:val="24"/>
          <w:szCs w:val="24"/>
        </w:rPr>
        <w:t xml:space="preserve"> </w:t>
      </w:r>
    </w:p>
    <w:bookmarkEnd w:id="480"/>
    <w:p w14:paraId="783C3A3E" w14:textId="77777777" w:rsidR="00EB0B40" w:rsidRPr="006333D1" w:rsidRDefault="00EB0B40" w:rsidP="006A19C6">
      <w:pPr>
        <w:spacing w:after="200" w:line="360" w:lineRule="auto"/>
        <w:ind w:firstLine="567"/>
        <w:jc w:val="both"/>
        <w:rPr>
          <w:rFonts w:ascii="Trebuchet MS" w:eastAsia="Times New Roman" w:hAnsi="Trebuchet MS" w:cs="Times New Roman"/>
          <w:sz w:val="24"/>
          <w:lang w:eastAsia="ru-RU"/>
        </w:rPr>
        <w:sectPr w:rsidR="00EB0B40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5D6500CD" w14:textId="5005A06B" w:rsidR="00EE4BC6" w:rsidRDefault="00E408AD" w:rsidP="009D68AD">
      <w:pPr>
        <w:spacing w:after="60" w:line="240" w:lineRule="auto"/>
        <w:jc w:val="both"/>
        <w:rPr>
          <w:rFonts w:ascii="Trebuchet MS" w:hAnsi="Trebuchet MS" w:cs="Times New Roman"/>
          <w:b/>
        </w:rPr>
      </w:pPr>
      <w:bookmarkStart w:id="482" w:name="_Hlk67328392"/>
      <w:bookmarkStart w:id="483" w:name="_Hlk65570398"/>
      <w:r w:rsidRPr="00A55334">
        <w:rPr>
          <w:rFonts w:ascii="Trebuchet MS" w:hAnsi="Trebuchet MS" w:cs="Times New Roman"/>
          <w:b/>
        </w:rPr>
        <w:lastRenderedPageBreak/>
        <w:t xml:space="preserve">Таблица 13.1 – Индикаторы развития </w:t>
      </w:r>
      <w:r w:rsidR="00610070" w:rsidRPr="00A55334">
        <w:rPr>
          <w:rFonts w:ascii="Trebuchet MS" w:hAnsi="Trebuchet MS" w:cs="Times New Roman"/>
          <w:b/>
        </w:rPr>
        <w:t>систем теплоснабжения</w:t>
      </w:r>
      <w:r w:rsidR="00241EFD" w:rsidRPr="00A55334">
        <w:rPr>
          <w:rFonts w:ascii="Trebuchet MS" w:hAnsi="Trebuchet MS" w:cs="Times New Roman"/>
          <w:b/>
        </w:rPr>
        <w:t xml:space="preserve"> </w:t>
      </w:r>
      <w:r w:rsidR="007D43AF">
        <w:rPr>
          <w:rFonts w:ascii="Trebuchet MS" w:hAnsi="Trebuchet MS" w:cs="Times New Roman"/>
          <w:b/>
        </w:rPr>
        <w:t>Максатихинского</w:t>
      </w:r>
      <w:r w:rsidR="00FB5D5E" w:rsidRPr="00A55334">
        <w:rPr>
          <w:rFonts w:ascii="Trebuchet MS" w:hAnsi="Trebuchet MS" w:cs="Times New Roman"/>
          <w:b/>
        </w:rPr>
        <w:t xml:space="preserve"> муниципального округа</w:t>
      </w:r>
      <w:r w:rsidR="00E467D8" w:rsidRPr="00A55334">
        <w:rPr>
          <w:rFonts w:ascii="Trebuchet MS" w:hAnsi="Trebuchet MS" w:cs="Times New Roman"/>
          <w:b/>
        </w:rPr>
        <w:t xml:space="preserve"> </w:t>
      </w:r>
      <w:r w:rsidR="00610070" w:rsidRPr="00A55334">
        <w:rPr>
          <w:rFonts w:ascii="Trebuchet MS" w:hAnsi="Trebuchet MS" w:cs="Times New Roman"/>
          <w:b/>
        </w:rPr>
        <w:t>(</w:t>
      </w:r>
      <w:r w:rsidR="0032455E">
        <w:rPr>
          <w:rFonts w:ascii="Trebuchet MS" w:hAnsi="Trebuchet MS" w:cs="Times New Roman"/>
          <w:b/>
        </w:rPr>
        <w:t>МУП «ТД»</w:t>
      </w:r>
      <w:r w:rsidR="00610070" w:rsidRPr="00A55334">
        <w:rPr>
          <w:rFonts w:ascii="Trebuchet MS" w:hAnsi="Trebuchet MS" w:cs="Times New Roman"/>
          <w:b/>
        </w:rPr>
        <w:t>)</w:t>
      </w:r>
      <w:bookmarkEnd w:id="482"/>
      <w:bookmarkEnd w:id="483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091"/>
        <w:gridCol w:w="993"/>
        <w:gridCol w:w="838"/>
        <w:gridCol w:w="838"/>
        <w:gridCol w:w="838"/>
        <w:gridCol w:w="838"/>
        <w:gridCol w:w="838"/>
        <w:gridCol w:w="838"/>
        <w:gridCol w:w="838"/>
        <w:gridCol w:w="841"/>
      </w:tblGrid>
      <w:tr w:rsidR="0039220B" w:rsidRPr="0039220B" w14:paraId="6D07E470" w14:textId="77777777" w:rsidTr="00B55320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36248AA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32E872D3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1A89E50B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724890D" w14:textId="77262422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FAA7817" w14:textId="31D0D513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19CDBEF5" w14:textId="793F14AB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523841D" w14:textId="610FD9CC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E900E79" w14:textId="3C1D94D6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7880BCD" w14:textId="1B499380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79399B20" w14:textId="1FD3E9D3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32010ACB" w14:textId="5AC084FB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39220B" w:rsidRPr="0039220B" w14:paraId="665FC03D" w14:textId="77777777" w:rsidTr="0039220B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62D37C98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A06D19" w:rsidRPr="0039220B" w14:paraId="0E4C2986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025EC905" w14:textId="77777777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095264AA" w14:textId="77777777" w:rsidR="00A06D19" w:rsidRPr="0039220B" w:rsidRDefault="00A06D19" w:rsidP="00A06D19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89862BD" w14:textId="77777777" w:rsidR="00A06D19" w:rsidRDefault="00A06D19" w:rsidP="00A06D1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38EC88CE" w14:textId="234CE921" w:rsidR="00A06D19" w:rsidRPr="0039220B" w:rsidRDefault="00A06D19" w:rsidP="00A06D1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65491666" w14:textId="2A277F41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3FED343A" w14:textId="4EA56FC5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09F96180" w14:textId="1E2840B1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3F1E2977" w14:textId="67E9014B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03299C64" w14:textId="724CB2B2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6E6159DA" w14:textId="09EEE483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27C102E0" w14:textId="0E50FD4E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4" w:type="pct"/>
            <w:vAlign w:val="center"/>
            <w:hideMark/>
          </w:tcPr>
          <w:p w14:paraId="32980D8A" w14:textId="34EE8BCC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155,1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A06D19" w:rsidRPr="0039220B" w14:paraId="07830559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1AE1AA9C" w14:textId="77777777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5E5AED99" w14:textId="77777777" w:rsidR="00A06D19" w:rsidRPr="0039220B" w:rsidRDefault="00A06D19" w:rsidP="00A06D19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6159F8FF" w14:textId="77777777" w:rsidR="00A06D19" w:rsidRPr="0039220B" w:rsidRDefault="00A06D19" w:rsidP="00A06D1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vAlign w:val="center"/>
            <w:hideMark/>
          </w:tcPr>
          <w:p w14:paraId="53B2367D" w14:textId="38A96BFD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73" w:type="pct"/>
            <w:vAlign w:val="center"/>
            <w:hideMark/>
          </w:tcPr>
          <w:p w14:paraId="76E129CE" w14:textId="0C11F883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370DC038" w14:textId="72557AF5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2593EBE7" w14:textId="619E5984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36CDC24D" w14:textId="0531F1E3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0EA3E575" w14:textId="0970E16E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40A6790B" w14:textId="5B3F4E92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4" w:type="pct"/>
            <w:vAlign w:val="center"/>
            <w:hideMark/>
          </w:tcPr>
          <w:p w14:paraId="4D7E7609" w14:textId="4ADA93EF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A06D19" w:rsidRPr="0039220B" w14:paraId="7E579645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4870E526" w14:textId="77777777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2E13B707" w14:textId="77777777" w:rsidR="00A06D19" w:rsidRPr="0039220B" w:rsidRDefault="00A06D19" w:rsidP="00A06D19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45614150" w14:textId="77777777" w:rsidR="00A06D19" w:rsidRPr="0039220B" w:rsidRDefault="00A06D19" w:rsidP="00A06D1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vAlign w:val="center"/>
            <w:hideMark/>
          </w:tcPr>
          <w:p w14:paraId="3F1375A0" w14:textId="47EBA301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273" w:type="pct"/>
            <w:vAlign w:val="center"/>
            <w:hideMark/>
          </w:tcPr>
          <w:p w14:paraId="6894539D" w14:textId="6AB445B7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1D589BBC" w14:textId="43DEC39B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6B5B2BC6" w14:textId="433C4CAD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23AB38C7" w14:textId="2A855999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7AADE8DB" w14:textId="6752C329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3" w:type="pct"/>
            <w:vAlign w:val="center"/>
            <w:hideMark/>
          </w:tcPr>
          <w:p w14:paraId="7CCB0D18" w14:textId="35CB8A35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  <w:tc>
          <w:tcPr>
            <w:tcW w:w="274" w:type="pct"/>
            <w:vAlign w:val="center"/>
            <w:hideMark/>
          </w:tcPr>
          <w:p w14:paraId="14C25585" w14:textId="07A467E1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1,13</w:t>
            </w:r>
          </w:p>
        </w:tc>
      </w:tr>
      <w:tr w:rsidR="00A06D19" w:rsidRPr="0039220B" w14:paraId="4BBCB015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012CD5CC" w14:textId="77777777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3012A8FC" w14:textId="77777777" w:rsidR="00A06D19" w:rsidRPr="0039220B" w:rsidRDefault="00A06D19" w:rsidP="00A06D19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56E99607" w14:textId="77777777" w:rsidR="00A06D19" w:rsidRPr="0039220B" w:rsidRDefault="00A06D19" w:rsidP="00A06D19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A2D5EA6" w14:textId="6B90716B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1994EF35" w14:textId="0B4C1812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01A9831F" w14:textId="0C3DE26C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5F17FEF2" w14:textId="3A995CAE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369C7D15" w14:textId="0098A93C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2C77548A" w14:textId="7D4A55B6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78F2F7AA" w14:textId="7E2CB200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4" w:type="pct"/>
            <w:vAlign w:val="center"/>
            <w:hideMark/>
          </w:tcPr>
          <w:p w14:paraId="1C14242E" w14:textId="19527DE1" w:rsidR="00A06D19" w:rsidRPr="0039220B" w:rsidRDefault="00A06D19" w:rsidP="00A06D19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0D16FD" w:rsidRPr="0039220B" w14:paraId="3347A75B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20BBF863" w14:textId="77777777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6634B0E0" w14:textId="77777777" w:rsidR="000D16FD" w:rsidRPr="0039220B" w:rsidRDefault="000D16FD" w:rsidP="000D16FD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1A81930D" w14:textId="77777777" w:rsidR="000D16FD" w:rsidRDefault="000D16FD" w:rsidP="000D16F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0E726316" w14:textId="56CD3BF2" w:rsidR="000D16FD" w:rsidRPr="0039220B" w:rsidRDefault="000D16FD" w:rsidP="000D16FD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vAlign w:val="center"/>
            <w:hideMark/>
          </w:tcPr>
          <w:p w14:paraId="554FF112" w14:textId="3F1EF067" w:rsidR="000D16FD" w:rsidRPr="00756BB1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76E03493" w14:textId="2610748B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124DE0F8" w14:textId="06ED6AA1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50BC3D6B" w14:textId="3E43A2BF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608D1BF8" w14:textId="4EDC803F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2076DABA" w14:textId="7506A873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3" w:type="pct"/>
            <w:vAlign w:val="center"/>
            <w:hideMark/>
          </w:tcPr>
          <w:p w14:paraId="0AB1DF0D" w14:textId="13F2DFCC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  <w:tc>
          <w:tcPr>
            <w:tcW w:w="274" w:type="pct"/>
            <w:vAlign w:val="center"/>
            <w:hideMark/>
          </w:tcPr>
          <w:p w14:paraId="64C6A227" w14:textId="433068D7" w:rsidR="000D16FD" w:rsidRPr="0039220B" w:rsidRDefault="000D16FD" w:rsidP="000D16FD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161,22</w:t>
            </w:r>
          </w:p>
        </w:tc>
      </w:tr>
      <w:tr w:rsidR="0039220B" w:rsidRPr="0039220B" w14:paraId="527653E9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5EEC2B31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2541EE8A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6D68E1A6" w14:textId="77777777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6BA57C03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6936FB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1314CE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B5FB45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1978FC8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E73BB7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8EB3C23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36EF33E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220B" w:rsidRPr="0039220B" w14:paraId="04461C31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207DE8F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195E0A1E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4747E3E2" w14:textId="77777777" w:rsid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47B6ECF3" w14:textId="6910DF00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4FAD0E21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D03D863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79123FB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61E421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1DACB32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1B1F86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39487C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42AAD4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220B" w:rsidRPr="0039220B" w14:paraId="24B79828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10B43B6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6D578959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523D1E9B" w14:textId="77777777" w:rsidR="0039220B" w:rsidRPr="0039220B" w:rsidRDefault="0039220B" w:rsidP="0039220B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0DCC032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6A145F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405A59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7AE66A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8A5C5F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AA9CF0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F78487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347FC50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220B" w:rsidRPr="0039220B" w14:paraId="0367C970" w14:textId="77777777" w:rsidTr="0039220B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325509D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39220B" w:rsidRPr="0039220B" w14:paraId="3C680DAD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3FA78DF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19FE83D1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5413B42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12F3241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4BC841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1F2411E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5CF1FC2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6023DB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F05EF4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71B8EB7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5E2E971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9220B" w:rsidRPr="0039220B" w14:paraId="39EE8381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7EE16D0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292094D0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508F8E67" w14:textId="77777777" w:rsid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61F9BF5C" w14:textId="2BFE299F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vAlign w:val="center"/>
            <w:hideMark/>
          </w:tcPr>
          <w:p w14:paraId="452F176B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AA24C66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7F59A77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D797158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26FE07F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7A84AE7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4F26620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0E8C5D93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39220B" w:rsidRPr="0039220B" w14:paraId="161494E0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0E37C10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0BF62416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7CD305F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vAlign w:val="center"/>
            <w:hideMark/>
          </w:tcPr>
          <w:p w14:paraId="46994B8B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01F3F9E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3" w:type="pct"/>
            <w:vAlign w:val="center"/>
            <w:hideMark/>
          </w:tcPr>
          <w:p w14:paraId="07C7B831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3" w:type="pct"/>
            <w:vAlign w:val="center"/>
            <w:hideMark/>
          </w:tcPr>
          <w:p w14:paraId="13F1E10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3" w:type="pct"/>
            <w:vAlign w:val="center"/>
            <w:hideMark/>
          </w:tcPr>
          <w:p w14:paraId="4152C757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3" w:type="pct"/>
            <w:vAlign w:val="center"/>
            <w:hideMark/>
          </w:tcPr>
          <w:p w14:paraId="1FB61E3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3" w:type="pct"/>
            <w:vAlign w:val="center"/>
            <w:hideMark/>
          </w:tcPr>
          <w:p w14:paraId="28B2492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7 - 11</w:t>
            </w:r>
          </w:p>
        </w:tc>
        <w:tc>
          <w:tcPr>
            <w:tcW w:w="274" w:type="pct"/>
            <w:vAlign w:val="center"/>
            <w:hideMark/>
          </w:tcPr>
          <w:p w14:paraId="5AAC10F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12 - 16</w:t>
            </w:r>
          </w:p>
        </w:tc>
      </w:tr>
      <w:tr w:rsidR="0039220B" w:rsidRPr="0039220B" w14:paraId="2B0D61FC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2EA01C7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4F7182FC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50BAD16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29FFCCF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5567A95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4D8B851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923AE02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8D7272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105748F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9555BAE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1AAAF1D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220B" w:rsidRPr="0039220B" w14:paraId="0ADE610B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3B74CAF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0A9AB448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6C02E62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46434DC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3" w:type="pct"/>
            <w:vAlign w:val="center"/>
            <w:hideMark/>
          </w:tcPr>
          <w:p w14:paraId="1F0B20A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8F0BFA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6F5FFE1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6661EC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6B76912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546BAF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057F975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9220B" w:rsidRPr="0039220B" w14:paraId="292A6482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103D947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2574D51F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0E20DBD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vAlign w:val="center"/>
            <w:hideMark/>
          </w:tcPr>
          <w:p w14:paraId="1D9E3E7E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32%</w:t>
            </w:r>
          </w:p>
        </w:tc>
        <w:tc>
          <w:tcPr>
            <w:tcW w:w="273" w:type="pct"/>
            <w:vAlign w:val="center"/>
            <w:hideMark/>
          </w:tcPr>
          <w:p w14:paraId="5AD01F8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33%</w:t>
            </w:r>
          </w:p>
        </w:tc>
        <w:tc>
          <w:tcPr>
            <w:tcW w:w="273" w:type="pct"/>
            <w:vAlign w:val="center"/>
            <w:hideMark/>
          </w:tcPr>
          <w:p w14:paraId="7D56108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34%</w:t>
            </w:r>
          </w:p>
        </w:tc>
        <w:tc>
          <w:tcPr>
            <w:tcW w:w="273" w:type="pct"/>
            <w:vAlign w:val="center"/>
            <w:hideMark/>
          </w:tcPr>
          <w:p w14:paraId="69C5C5E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35%</w:t>
            </w:r>
          </w:p>
        </w:tc>
        <w:tc>
          <w:tcPr>
            <w:tcW w:w="273" w:type="pct"/>
            <w:vAlign w:val="center"/>
            <w:hideMark/>
          </w:tcPr>
          <w:p w14:paraId="63459F8E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40%</w:t>
            </w:r>
          </w:p>
        </w:tc>
        <w:tc>
          <w:tcPr>
            <w:tcW w:w="273" w:type="pct"/>
            <w:vAlign w:val="center"/>
            <w:hideMark/>
          </w:tcPr>
          <w:p w14:paraId="010701B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45%</w:t>
            </w:r>
          </w:p>
        </w:tc>
        <w:tc>
          <w:tcPr>
            <w:tcW w:w="273" w:type="pct"/>
            <w:vAlign w:val="center"/>
            <w:hideMark/>
          </w:tcPr>
          <w:p w14:paraId="04D9E8B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50% - 60%</w:t>
            </w:r>
          </w:p>
        </w:tc>
        <w:tc>
          <w:tcPr>
            <w:tcW w:w="274" w:type="pct"/>
            <w:vAlign w:val="center"/>
            <w:hideMark/>
          </w:tcPr>
          <w:p w14:paraId="36C11AB5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65% - 80%</w:t>
            </w:r>
          </w:p>
        </w:tc>
      </w:tr>
      <w:tr w:rsidR="0039220B" w:rsidRPr="0039220B" w14:paraId="09EF1E09" w14:textId="77777777" w:rsidTr="00B55320">
        <w:trPr>
          <w:trHeight w:val="20"/>
        </w:trPr>
        <w:tc>
          <w:tcPr>
            <w:tcW w:w="183" w:type="pct"/>
            <w:vAlign w:val="center"/>
            <w:hideMark/>
          </w:tcPr>
          <w:p w14:paraId="5A5EA624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7C18A7E3" w14:textId="77777777" w:rsidR="0039220B" w:rsidRPr="0039220B" w:rsidRDefault="0039220B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58EDB67C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vAlign w:val="center"/>
            <w:hideMark/>
          </w:tcPr>
          <w:p w14:paraId="327E992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DC71CE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AAD982D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0B3B54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93EA189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2C7F3D0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5BE153BE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6E56906A" w14:textId="77777777" w:rsidR="0039220B" w:rsidRPr="0039220B" w:rsidRDefault="0039220B" w:rsidP="0039220B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70541F1D" w14:textId="77777777" w:rsidR="00C96291" w:rsidRDefault="00C96291" w:rsidP="00C96291">
      <w:pPr>
        <w:spacing w:after="60" w:line="240" w:lineRule="auto"/>
        <w:jc w:val="both"/>
        <w:rPr>
          <w:rFonts w:ascii="Trebuchet MS" w:hAnsi="Trebuchet MS" w:cs="Times New Roman"/>
          <w:b/>
        </w:rPr>
      </w:pPr>
    </w:p>
    <w:p w14:paraId="17D707A6" w14:textId="77777777" w:rsidR="006E6C8D" w:rsidRDefault="006E6C8D" w:rsidP="00C96291">
      <w:pPr>
        <w:spacing w:after="60" w:line="240" w:lineRule="auto"/>
        <w:jc w:val="both"/>
        <w:rPr>
          <w:rFonts w:ascii="Trebuchet MS" w:hAnsi="Trebuchet MS" w:cs="Times New Roman"/>
          <w:b/>
        </w:rPr>
      </w:pPr>
    </w:p>
    <w:p w14:paraId="3D50DD83" w14:textId="3BC357A1" w:rsidR="00C96291" w:rsidRDefault="00C96291" w:rsidP="00C96291">
      <w:pPr>
        <w:spacing w:after="60" w:line="240" w:lineRule="auto"/>
        <w:jc w:val="both"/>
        <w:rPr>
          <w:rFonts w:ascii="Trebuchet MS" w:hAnsi="Trebuchet MS" w:cs="Times New Roman"/>
          <w:b/>
        </w:rPr>
      </w:pPr>
      <w:r w:rsidRPr="00A55334">
        <w:rPr>
          <w:rFonts w:ascii="Trebuchet MS" w:hAnsi="Trebuchet MS" w:cs="Times New Roman"/>
          <w:b/>
        </w:rPr>
        <w:lastRenderedPageBreak/>
        <w:t>Таблица 13.</w:t>
      </w:r>
      <w:r>
        <w:rPr>
          <w:rFonts w:ascii="Trebuchet MS" w:hAnsi="Trebuchet MS" w:cs="Times New Roman"/>
          <w:b/>
        </w:rPr>
        <w:t>2</w:t>
      </w:r>
      <w:r w:rsidRPr="00A55334">
        <w:rPr>
          <w:rFonts w:ascii="Trebuchet MS" w:hAnsi="Trebuchet MS" w:cs="Times New Roman"/>
          <w:b/>
        </w:rPr>
        <w:t xml:space="preserve"> – Индикаторы развития систем теплоснабжения </w:t>
      </w:r>
      <w:r>
        <w:rPr>
          <w:rFonts w:ascii="Trebuchet MS" w:hAnsi="Trebuchet MS" w:cs="Times New Roman"/>
          <w:b/>
        </w:rPr>
        <w:t>Максатихинского</w:t>
      </w:r>
      <w:r w:rsidRPr="00A55334">
        <w:rPr>
          <w:rFonts w:ascii="Trebuchet MS" w:hAnsi="Trebuchet MS" w:cs="Times New Roman"/>
          <w:b/>
        </w:rPr>
        <w:t xml:space="preserve"> муниципального округа (</w:t>
      </w:r>
      <w:r w:rsidR="0032455E">
        <w:rPr>
          <w:rFonts w:ascii="Trebuchet MS" w:hAnsi="Trebuchet MS" w:cs="Times New Roman"/>
          <w:b/>
        </w:rPr>
        <w:t>МУП «ТС»</w:t>
      </w:r>
      <w:r w:rsidRPr="00A55334">
        <w:rPr>
          <w:rFonts w:ascii="Trebuchet MS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7091"/>
        <w:gridCol w:w="993"/>
        <w:gridCol w:w="838"/>
        <w:gridCol w:w="838"/>
        <w:gridCol w:w="838"/>
        <w:gridCol w:w="838"/>
        <w:gridCol w:w="838"/>
        <w:gridCol w:w="838"/>
        <w:gridCol w:w="838"/>
        <w:gridCol w:w="841"/>
      </w:tblGrid>
      <w:tr w:rsidR="00C96291" w:rsidRPr="0039220B" w14:paraId="3CD6C5B4" w14:textId="77777777" w:rsidTr="00F83E7E">
        <w:trPr>
          <w:trHeight w:val="20"/>
        </w:trPr>
        <w:tc>
          <w:tcPr>
            <w:tcW w:w="183" w:type="pct"/>
            <w:shd w:val="clear" w:color="000000" w:fill="CCFF99"/>
            <w:vAlign w:val="center"/>
            <w:hideMark/>
          </w:tcPr>
          <w:p w14:paraId="6426A6A7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09" w:type="pct"/>
            <w:shd w:val="clear" w:color="000000" w:fill="CCFF99"/>
            <w:vAlign w:val="center"/>
            <w:hideMark/>
          </w:tcPr>
          <w:p w14:paraId="39D431B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3" w:type="pct"/>
            <w:shd w:val="clear" w:color="000000" w:fill="CCFF99"/>
            <w:vAlign w:val="center"/>
            <w:hideMark/>
          </w:tcPr>
          <w:p w14:paraId="1C849D57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694D43F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369F2CDC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2026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1388C1B3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2027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007BB856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2028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255B7996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2029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415427C4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2030 г.</w:t>
            </w:r>
          </w:p>
        </w:tc>
        <w:tc>
          <w:tcPr>
            <w:tcW w:w="273" w:type="pct"/>
            <w:shd w:val="clear" w:color="000000" w:fill="CCFF99"/>
            <w:vAlign w:val="center"/>
            <w:hideMark/>
          </w:tcPr>
          <w:p w14:paraId="548658FD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2031 - 2035 гг.</w:t>
            </w:r>
          </w:p>
        </w:tc>
        <w:tc>
          <w:tcPr>
            <w:tcW w:w="274" w:type="pct"/>
            <w:shd w:val="clear" w:color="000000" w:fill="CCFF99"/>
            <w:vAlign w:val="center"/>
            <w:hideMark/>
          </w:tcPr>
          <w:p w14:paraId="4110CEB5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2036 - 2040 гг.</w:t>
            </w:r>
          </w:p>
        </w:tc>
      </w:tr>
      <w:tr w:rsidR="00C96291" w:rsidRPr="0039220B" w14:paraId="2FDA29A7" w14:textId="77777777" w:rsidTr="00C96291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166B5CF7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эффективности производства тепловой энергии</w:t>
            </w:r>
          </w:p>
        </w:tc>
      </w:tr>
      <w:tr w:rsidR="00F83E7E" w:rsidRPr="0039220B" w14:paraId="1701D6F7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5F7CAECD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309" w:type="pct"/>
            <w:vAlign w:val="center"/>
            <w:hideMark/>
          </w:tcPr>
          <w:p w14:paraId="4D4AE515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выработку единицы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4D434513" w14:textId="77777777" w:rsidR="00F83E7E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кг.у.т./</w:t>
            </w:r>
          </w:p>
          <w:p w14:paraId="28BDB9B4" w14:textId="77777777" w:rsidR="00F83E7E" w:rsidRPr="0039220B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9F307" w14:textId="0A76AD16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D15B4" w14:textId="39D16CB2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8323" w14:textId="6A1CBC7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D384" w14:textId="55642452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6E2E" w14:textId="07534EA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BC508" w14:textId="76D0C956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287,19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2BA71" w14:textId="2F1FFF7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6886" w14:textId="565FC62B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223,26</w:t>
            </w:r>
          </w:p>
        </w:tc>
      </w:tr>
      <w:tr w:rsidR="00F83E7E" w:rsidRPr="0039220B" w14:paraId="1B216FE1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3CA085FE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309" w:type="pct"/>
            <w:vAlign w:val="center"/>
            <w:hideMark/>
          </w:tcPr>
          <w:p w14:paraId="754126F4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5F805BFE" w14:textId="77777777" w:rsidR="00F83E7E" w:rsidRPr="0039220B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61B21" w14:textId="0FD9A79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BA47E" w14:textId="5BD060CD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5801" w14:textId="0336092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6FD39" w14:textId="49B741C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D4BE6" w14:textId="02512EF0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58861" w14:textId="48C2FFE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DB234" w14:textId="7C56494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A3AE0" w14:textId="25A9BB6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2,43</w:t>
            </w:r>
          </w:p>
        </w:tc>
      </w:tr>
      <w:tr w:rsidR="00F83E7E" w:rsidRPr="0039220B" w14:paraId="783505C5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6CCDCFAB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09" w:type="pct"/>
            <w:vAlign w:val="center"/>
            <w:hideMark/>
          </w:tcPr>
          <w:p w14:paraId="2EA4D785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величины технологических потерь теплоносителя к материальной характеристике тепловой сети</w:t>
            </w:r>
          </w:p>
        </w:tc>
        <w:tc>
          <w:tcPr>
            <w:tcW w:w="323" w:type="pct"/>
            <w:vAlign w:val="center"/>
            <w:hideMark/>
          </w:tcPr>
          <w:p w14:paraId="04ECE1A9" w14:textId="77777777" w:rsidR="00F83E7E" w:rsidRPr="0039220B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(тонн)м3/м2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9C9CB" w14:textId="73D255A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2978" w14:textId="5CD4A4B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6A753" w14:textId="1CEDFF5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E06FA" w14:textId="1142161D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66E8" w14:textId="3CB9FDA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B410" w14:textId="3FF76624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EA539" w14:textId="1C5B8A0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6CA0" w14:textId="5223BA3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1,22</w:t>
            </w:r>
          </w:p>
        </w:tc>
      </w:tr>
      <w:tr w:rsidR="00F83E7E" w:rsidRPr="0039220B" w14:paraId="1B5AC7A1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252B59FE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309" w:type="pct"/>
            <w:vAlign w:val="center"/>
            <w:hideMark/>
          </w:tcPr>
          <w:p w14:paraId="0B282FD5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установленной тепловой мощности источников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1FBFA797" w14:textId="77777777" w:rsidR="00F83E7E" w:rsidRPr="0039220B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D21F3" w14:textId="5572C72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C35CD" w14:textId="22EEA69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E119" w14:textId="3E3E65C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05DF0" w14:textId="265EA0A1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A291" w14:textId="4D8F028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9817A" w14:textId="65529FFA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8CEE7" w14:textId="242190F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66CD9" w14:textId="77117EB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59%</w:t>
            </w:r>
          </w:p>
        </w:tc>
      </w:tr>
      <w:tr w:rsidR="00F83E7E" w:rsidRPr="0039220B" w14:paraId="00773BDA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04A93CA4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09" w:type="pct"/>
            <w:vAlign w:val="center"/>
            <w:hideMark/>
          </w:tcPr>
          <w:p w14:paraId="6B880830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  <w:tc>
          <w:tcPr>
            <w:tcW w:w="323" w:type="pct"/>
            <w:vAlign w:val="center"/>
            <w:hideMark/>
          </w:tcPr>
          <w:p w14:paraId="5CAF0482" w14:textId="77777777" w:rsidR="00F83E7E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м2/</w:t>
            </w:r>
          </w:p>
          <w:p w14:paraId="414CDECC" w14:textId="77777777" w:rsidR="00F83E7E" w:rsidRPr="0039220B" w:rsidRDefault="00F83E7E" w:rsidP="00F83E7E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(Гкал/ч)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BFD58" w14:textId="661B21CB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2EC84" w14:textId="3A97A593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4BBC" w14:textId="3490ABA1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4597" w14:textId="1A999E4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0609D" w14:textId="374C265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727B2" w14:textId="3D532FB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ACE80" w14:textId="1DD500BA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E17C" w14:textId="2CDDB96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243,39</w:t>
            </w:r>
          </w:p>
        </w:tc>
      </w:tr>
      <w:tr w:rsidR="00C96291" w:rsidRPr="0039220B" w14:paraId="51B787CD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793FB996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309" w:type="pct"/>
            <w:vAlign w:val="center"/>
            <w:hideMark/>
          </w:tcPr>
          <w:p w14:paraId="1CBFB3D2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тепловой энергии, выработанной в комбинированном режиме</w:t>
            </w:r>
          </w:p>
        </w:tc>
        <w:tc>
          <w:tcPr>
            <w:tcW w:w="323" w:type="pct"/>
            <w:vAlign w:val="center"/>
            <w:hideMark/>
          </w:tcPr>
          <w:p w14:paraId="016235C4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FB555B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AA5A86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2039ED0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9477F95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6F666FE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5DA25BE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CE6D372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3E4AAC0F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96291" w:rsidRPr="0039220B" w14:paraId="18A3FEAF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08E1A0D6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09" w:type="pct"/>
            <w:vAlign w:val="center"/>
            <w:hideMark/>
          </w:tcPr>
          <w:p w14:paraId="52E3F1A8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323" w:type="pct"/>
            <w:vAlign w:val="center"/>
            <w:hideMark/>
          </w:tcPr>
          <w:p w14:paraId="0DBA918D" w14:textId="77777777" w:rsidR="00C96291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г.у.т./</w:t>
            </w:r>
          </w:p>
          <w:p w14:paraId="496E87B1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кВт*ч</w:t>
            </w:r>
          </w:p>
        </w:tc>
        <w:tc>
          <w:tcPr>
            <w:tcW w:w="273" w:type="pct"/>
            <w:vAlign w:val="center"/>
            <w:hideMark/>
          </w:tcPr>
          <w:p w14:paraId="3058775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4CE7A0A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D0BAC51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73DE845A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A88644F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D7D0F08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1B661B3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2CCEE7E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96291" w:rsidRPr="0039220B" w14:paraId="5F3E6A23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666E5105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09" w:type="pct"/>
            <w:vAlign w:val="center"/>
            <w:hideMark/>
          </w:tcPr>
          <w:p w14:paraId="312717AA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Коэффициент использования теплоты топлива (только для источников тепловой энергии, функционирующих в режиме комбинированной выработки электрической и тепловой энергии)</w:t>
            </w:r>
          </w:p>
        </w:tc>
        <w:tc>
          <w:tcPr>
            <w:tcW w:w="323" w:type="pct"/>
            <w:vAlign w:val="center"/>
            <w:hideMark/>
          </w:tcPr>
          <w:p w14:paraId="43C3AF59" w14:textId="77777777" w:rsidR="00C96291" w:rsidRPr="0039220B" w:rsidRDefault="00C96291" w:rsidP="00A44C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vAlign w:val="center"/>
            <w:hideMark/>
          </w:tcPr>
          <w:p w14:paraId="452AB3F6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1246BAEA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E7D4E9E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683DD24C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26B991B7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3817E6B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vAlign w:val="center"/>
            <w:hideMark/>
          </w:tcPr>
          <w:p w14:paraId="07FB7831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vAlign w:val="center"/>
            <w:hideMark/>
          </w:tcPr>
          <w:p w14:paraId="553EA4A0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C96291" w:rsidRPr="0039220B" w14:paraId="12D887A4" w14:textId="77777777" w:rsidTr="00C96291">
        <w:trPr>
          <w:trHeight w:val="20"/>
        </w:trPr>
        <w:tc>
          <w:tcPr>
            <w:tcW w:w="5000" w:type="pct"/>
            <w:gridSpan w:val="11"/>
            <w:shd w:val="clear" w:color="000000" w:fill="FFFF99"/>
            <w:vAlign w:val="center"/>
            <w:hideMark/>
          </w:tcPr>
          <w:p w14:paraId="787A9CA6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Показатели надежности</w:t>
            </w:r>
          </w:p>
        </w:tc>
      </w:tr>
      <w:tr w:rsidR="00C96291" w:rsidRPr="0039220B" w14:paraId="309BEEDD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17D85175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309" w:type="pct"/>
            <w:vAlign w:val="center"/>
            <w:hideMark/>
          </w:tcPr>
          <w:p w14:paraId="60B9B5CA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тепловых сетях в системах централизованного теплоснабжения</w:t>
            </w:r>
          </w:p>
        </w:tc>
        <w:tc>
          <w:tcPr>
            <w:tcW w:w="323" w:type="pct"/>
            <w:vAlign w:val="center"/>
            <w:hideMark/>
          </w:tcPr>
          <w:p w14:paraId="4F8000BD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ед./км.</w:t>
            </w:r>
          </w:p>
        </w:tc>
        <w:tc>
          <w:tcPr>
            <w:tcW w:w="273" w:type="pct"/>
            <w:vAlign w:val="center"/>
            <w:hideMark/>
          </w:tcPr>
          <w:p w14:paraId="7CA94440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04AC332E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5D341CCA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33414A40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ACA3D0F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6B95510C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vAlign w:val="center"/>
            <w:hideMark/>
          </w:tcPr>
          <w:p w14:paraId="5A53291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vAlign w:val="center"/>
            <w:hideMark/>
          </w:tcPr>
          <w:p w14:paraId="435BB783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C96291" w:rsidRPr="0039220B" w14:paraId="35FAD1DE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692758B1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309" w:type="pct"/>
            <w:vAlign w:val="center"/>
            <w:hideMark/>
          </w:tcPr>
          <w:p w14:paraId="25827849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194D5746" w14:textId="77777777" w:rsidR="00C96291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ед./</w:t>
            </w:r>
          </w:p>
          <w:p w14:paraId="4719C83C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43237B4A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433DA963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2F981D32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79A4E605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46194C5F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5393AA68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3" w:type="pct"/>
            <w:tcBorders>
              <w:bottom w:val="single" w:sz="4" w:space="0" w:color="auto"/>
            </w:tcBorders>
            <w:vAlign w:val="center"/>
            <w:hideMark/>
          </w:tcPr>
          <w:p w14:paraId="62FD4613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4" w:type="pct"/>
            <w:tcBorders>
              <w:bottom w:val="single" w:sz="4" w:space="0" w:color="auto"/>
            </w:tcBorders>
            <w:vAlign w:val="center"/>
            <w:hideMark/>
          </w:tcPr>
          <w:p w14:paraId="29762F21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F83E7E" w:rsidRPr="0039220B" w14:paraId="043BE611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7251F30F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09" w:type="pct"/>
            <w:vAlign w:val="center"/>
            <w:hideMark/>
          </w:tcPr>
          <w:p w14:paraId="4CE6763E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Средневзвешенный срок эксплуатации тепловых сетей</w:t>
            </w:r>
          </w:p>
        </w:tc>
        <w:tc>
          <w:tcPr>
            <w:tcW w:w="323" w:type="pct"/>
            <w:vAlign w:val="center"/>
            <w:hideMark/>
          </w:tcPr>
          <w:p w14:paraId="405302AA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лет.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FAF0" w14:textId="45599304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CB874" w14:textId="2E083684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303A" w14:textId="4BD1C534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0519" w14:textId="62EE7B10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07CBB" w14:textId="36426C6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D3F2" w14:textId="5B83EFC6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C5B9" w14:textId="5D3EC56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33 - 37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501A" w14:textId="3A6F6E9A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38 - 42</w:t>
            </w:r>
          </w:p>
        </w:tc>
      </w:tr>
      <w:tr w:rsidR="00F83E7E" w:rsidRPr="0039220B" w14:paraId="4B24154F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08F5CDE1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309" w:type="pct"/>
            <w:vAlign w:val="center"/>
            <w:hideMark/>
          </w:tcPr>
          <w:p w14:paraId="58E7F0F3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323" w:type="pct"/>
            <w:vAlign w:val="center"/>
            <w:hideMark/>
          </w:tcPr>
          <w:p w14:paraId="55138DAA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EA878" w14:textId="00E34CAF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1EB26" w14:textId="734A1C8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6C555" w14:textId="0B98EF1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0E05" w14:textId="46D349B8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F9BDF" w14:textId="075A2740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B3D8" w14:textId="31665480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4CA5" w14:textId="3426E6DF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C346D" w14:textId="1AA9A6AF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F83E7E" w:rsidRPr="0039220B" w14:paraId="44105D44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42525E20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309" w:type="pct"/>
            <w:vAlign w:val="center"/>
            <w:hideMark/>
          </w:tcPr>
          <w:p w14:paraId="6CF1D713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14D4F1DC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отн.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456F" w14:textId="4A8397FA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79C3A" w14:textId="465BB595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1BF0" w14:textId="2D0A349D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88E0" w14:textId="0B51C1FD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4C62D" w14:textId="3B805066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8D27" w14:textId="43A713D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B0515" w14:textId="5994371F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0,41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D078" w14:textId="57A9E1CD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-</w:t>
            </w:r>
          </w:p>
        </w:tc>
      </w:tr>
      <w:tr w:rsidR="00F83E7E" w:rsidRPr="0039220B" w14:paraId="78769F89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42D6D318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309" w:type="pct"/>
            <w:vAlign w:val="center"/>
            <w:hideMark/>
          </w:tcPr>
          <w:p w14:paraId="466D0DF2" w14:textId="77777777" w:rsidR="00F83E7E" w:rsidRPr="0039220B" w:rsidRDefault="00F83E7E" w:rsidP="00F83E7E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323" w:type="pct"/>
            <w:vAlign w:val="center"/>
            <w:hideMark/>
          </w:tcPr>
          <w:p w14:paraId="60BCC8AA" w14:textId="77777777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B1419" w14:textId="12002BC1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E3F7" w14:textId="7C2A8AA1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50%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4F3F" w14:textId="55D4903C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52%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91FE6" w14:textId="76079DC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95F44" w14:textId="4A8B2F14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54%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B40F" w14:textId="22404DC9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05CB2" w14:textId="2A17C04B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60% - 70%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0E9D0" w14:textId="5BE255B0" w:rsidR="00F83E7E" w:rsidRPr="0039220B" w:rsidRDefault="00F83E7E" w:rsidP="00F83E7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F83E7E">
              <w:rPr>
                <w:rFonts w:ascii="Trebuchet MS" w:hAnsi="Trebuchet MS" w:cs="Calibri"/>
                <w:color w:val="000000"/>
                <w:sz w:val="20"/>
                <w:szCs w:val="20"/>
              </w:rPr>
              <w:t>75% - 80%</w:t>
            </w:r>
          </w:p>
        </w:tc>
      </w:tr>
      <w:tr w:rsidR="00C96291" w:rsidRPr="0039220B" w14:paraId="6A17960D" w14:textId="77777777" w:rsidTr="00F83E7E">
        <w:trPr>
          <w:trHeight w:val="20"/>
        </w:trPr>
        <w:tc>
          <w:tcPr>
            <w:tcW w:w="183" w:type="pct"/>
            <w:vAlign w:val="center"/>
            <w:hideMark/>
          </w:tcPr>
          <w:p w14:paraId="79D335D7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09" w:type="pct"/>
            <w:vAlign w:val="center"/>
            <w:hideMark/>
          </w:tcPr>
          <w:p w14:paraId="36C568AD" w14:textId="77777777" w:rsidR="00C96291" w:rsidRPr="0039220B" w:rsidRDefault="00C96291" w:rsidP="00C96291">
            <w:pPr>
              <w:spacing w:after="0" w:line="240" w:lineRule="auto"/>
              <w:ind w:left="-57" w:right="-57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Отсутствие зафиксированных фактов нарушения антимонопольного законодательства (выданных предупреждений, предписаний), а также отсутствие применения санкций, предусмотренных Кодексом Российской Федерации об административных правонарушениях</w:t>
            </w:r>
          </w:p>
        </w:tc>
        <w:tc>
          <w:tcPr>
            <w:tcW w:w="323" w:type="pct"/>
            <w:vAlign w:val="center"/>
            <w:hideMark/>
          </w:tcPr>
          <w:p w14:paraId="4E4D7A28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0D542B0C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1042F0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488CAD7B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7E8196E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7E247151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571C20E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</w:tcBorders>
            <w:vAlign w:val="center"/>
            <w:hideMark/>
          </w:tcPr>
          <w:p w14:paraId="6D26BD64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74" w:type="pct"/>
            <w:tcBorders>
              <w:top w:val="single" w:sz="4" w:space="0" w:color="auto"/>
            </w:tcBorders>
            <w:vAlign w:val="center"/>
            <w:hideMark/>
          </w:tcPr>
          <w:p w14:paraId="023C9B1F" w14:textId="77777777" w:rsidR="00C96291" w:rsidRPr="0039220B" w:rsidRDefault="00C96291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39220B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14:paraId="61538A49" w14:textId="0049F28E" w:rsidR="00C96291" w:rsidRPr="006333D1" w:rsidRDefault="00C96291" w:rsidP="00173FBF">
      <w:pPr>
        <w:spacing w:after="200" w:line="360" w:lineRule="auto"/>
        <w:jc w:val="both"/>
        <w:rPr>
          <w:rFonts w:ascii="Trebuchet MS" w:eastAsia="Times New Roman" w:hAnsi="Trebuchet MS" w:cs="Times New Roman"/>
          <w:sz w:val="24"/>
          <w:lang w:eastAsia="ru-RU"/>
        </w:rPr>
        <w:sectPr w:rsidR="00C96291" w:rsidRPr="006333D1" w:rsidSect="00CD1031">
          <w:pgSz w:w="16838" w:h="11906" w:orient="landscape"/>
          <w:pgMar w:top="1134" w:right="737" w:bottom="567" w:left="737" w:header="454" w:footer="397" w:gutter="0"/>
          <w:cols w:space="720"/>
          <w:titlePg/>
          <w:docGrid w:linePitch="299"/>
        </w:sectPr>
      </w:pPr>
    </w:p>
    <w:p w14:paraId="5CECF340" w14:textId="77777777" w:rsidR="006A19C6" w:rsidRPr="00BC04DA" w:rsidRDefault="006A19C6" w:rsidP="006A19C6">
      <w:pPr>
        <w:keepNext/>
        <w:spacing w:before="240" w:after="60" w:line="276" w:lineRule="auto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484" w:name="_Toc10560893"/>
      <w:bookmarkStart w:id="485" w:name="_Toc10562342"/>
      <w:bookmarkStart w:id="486" w:name="_Toc203488856"/>
      <w:r w:rsidRPr="006E6C8D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14. Ценовые (тарифные) последствия</w:t>
      </w:r>
      <w:bookmarkEnd w:id="484"/>
      <w:bookmarkEnd w:id="485"/>
      <w:bookmarkEnd w:id="486"/>
    </w:p>
    <w:p w14:paraId="093CCB33" w14:textId="45E3D52B" w:rsidR="007331F0" w:rsidRPr="00B94006" w:rsidRDefault="00384FE6" w:rsidP="00384FE6">
      <w:pPr>
        <w:pStyle w:val="1f1"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487" w:name="_Toc34466708"/>
      <w:bookmarkStart w:id="488" w:name="_Toc34728870"/>
      <w:bookmarkStart w:id="489" w:name="_Toc203488857"/>
      <w:r>
        <w:rPr>
          <w:rFonts w:ascii="Trebuchet MS" w:hAnsi="Trebuchet MS"/>
          <w:sz w:val="22"/>
          <w:szCs w:val="22"/>
        </w:rPr>
        <w:t xml:space="preserve">14.1 </w:t>
      </w:r>
      <w:r w:rsidR="007331F0" w:rsidRPr="00B94006">
        <w:rPr>
          <w:rFonts w:ascii="Trebuchet MS" w:hAnsi="Trebuchet MS"/>
          <w:sz w:val="22"/>
          <w:szCs w:val="22"/>
        </w:rPr>
        <w:t>Тарифно-балансовые расчетные модели теплоснабжения потребителей по каждой системе теплоснабжения</w:t>
      </w:r>
      <w:bookmarkEnd w:id="487"/>
      <w:bookmarkEnd w:id="488"/>
      <w:bookmarkEnd w:id="489"/>
    </w:p>
    <w:p w14:paraId="7C4C1B0C" w14:textId="73179BD9" w:rsidR="007331F0" w:rsidRPr="00A55334" w:rsidRDefault="00191AD1" w:rsidP="004C6C8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A55334">
        <w:rPr>
          <w:rFonts w:ascii="Trebuchet MS" w:hAnsi="Trebuchet MS" w:cs="Times New Roman"/>
        </w:rPr>
        <w:t>Технико-экономические показатели по каждой системе теплоснабжения, прогнозируемые на 2026 год приведены в таблице 14.1.1.</w:t>
      </w:r>
    </w:p>
    <w:p w14:paraId="673DA515" w14:textId="24B159C5" w:rsidR="004C6C88" w:rsidRPr="00B94006" w:rsidRDefault="004C6C88" w:rsidP="00B94006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  <w:r w:rsidRPr="00456BDA">
        <w:rPr>
          <w:rFonts w:ascii="Trebuchet MS" w:eastAsia="Times New Roman" w:hAnsi="Trebuchet MS" w:cs="Times New Roman"/>
          <w:b/>
        </w:rPr>
        <w:t xml:space="preserve">Таблица </w:t>
      </w:r>
      <w:r w:rsidR="00BC04DA" w:rsidRPr="00456BDA">
        <w:rPr>
          <w:rFonts w:ascii="Trebuchet MS" w:eastAsia="Times New Roman" w:hAnsi="Trebuchet MS" w:cs="Times New Roman"/>
          <w:b/>
        </w:rPr>
        <w:t>1</w:t>
      </w:r>
      <w:r w:rsidR="00FD0C1D" w:rsidRPr="00456BDA">
        <w:rPr>
          <w:rFonts w:ascii="Trebuchet MS" w:eastAsia="Times New Roman" w:hAnsi="Trebuchet MS" w:cs="Times New Roman"/>
          <w:b/>
        </w:rPr>
        <w:t>4</w:t>
      </w:r>
      <w:r w:rsidRPr="00456BDA">
        <w:rPr>
          <w:rFonts w:ascii="Trebuchet MS" w:eastAsia="Times New Roman" w:hAnsi="Trebuchet MS" w:cs="Times New Roman"/>
          <w:b/>
        </w:rPr>
        <w:t>.</w:t>
      </w:r>
      <w:r w:rsidR="00FD0C1D" w:rsidRPr="00456BDA">
        <w:rPr>
          <w:rFonts w:ascii="Trebuchet MS" w:eastAsia="Times New Roman" w:hAnsi="Trebuchet MS" w:cs="Times New Roman"/>
          <w:b/>
        </w:rPr>
        <w:t>1</w:t>
      </w:r>
      <w:r w:rsidR="00BC04DA" w:rsidRPr="00456BDA">
        <w:rPr>
          <w:rFonts w:ascii="Trebuchet MS" w:eastAsia="Times New Roman" w:hAnsi="Trebuchet MS" w:cs="Times New Roman"/>
          <w:b/>
        </w:rPr>
        <w:t>.1</w:t>
      </w:r>
      <w:r w:rsidRPr="00456BDA">
        <w:rPr>
          <w:rFonts w:ascii="Trebuchet MS" w:eastAsia="Times New Roman" w:hAnsi="Trebuchet MS" w:cs="Times New Roman"/>
          <w:b/>
        </w:rPr>
        <w:t xml:space="preserve"> – Технико-экономические показатели котельных </w:t>
      </w:r>
      <w:r w:rsidR="007D43AF" w:rsidRPr="00456BDA">
        <w:rPr>
          <w:rFonts w:ascii="Trebuchet MS" w:eastAsia="Times New Roman" w:hAnsi="Trebuchet MS" w:cs="Times New Roman"/>
          <w:b/>
        </w:rPr>
        <w:t>Максатихинского</w:t>
      </w:r>
      <w:r w:rsidR="00FB5D5E" w:rsidRPr="00456BDA">
        <w:rPr>
          <w:rFonts w:ascii="Trebuchet MS" w:eastAsia="Times New Roman" w:hAnsi="Trebuchet MS" w:cs="Times New Roman"/>
          <w:b/>
        </w:rPr>
        <w:t xml:space="preserve"> муниципального округа</w:t>
      </w:r>
      <w:r w:rsidR="00BC04DA" w:rsidRPr="00456BDA">
        <w:rPr>
          <w:rFonts w:ascii="Trebuchet MS" w:eastAsia="Times New Roman" w:hAnsi="Trebuchet MS" w:cs="Times New Roman"/>
          <w:b/>
        </w:rPr>
        <w:t xml:space="preserve"> </w:t>
      </w:r>
      <w:r w:rsidRPr="00456BDA">
        <w:rPr>
          <w:rFonts w:ascii="Trebuchet MS" w:eastAsia="Times New Roman" w:hAnsi="Trebuchet MS" w:cs="Times New Roman"/>
          <w:b/>
        </w:rPr>
        <w:t>(</w:t>
      </w:r>
      <w:r w:rsidR="00FD0C1D" w:rsidRPr="00456BDA">
        <w:rPr>
          <w:rFonts w:ascii="Trebuchet MS" w:eastAsia="Times New Roman" w:hAnsi="Trebuchet MS" w:cs="Times New Roman"/>
          <w:b/>
        </w:rPr>
        <w:t>на</w:t>
      </w:r>
      <w:r w:rsidRPr="00456BDA">
        <w:rPr>
          <w:rFonts w:ascii="Trebuchet MS" w:eastAsia="Times New Roman" w:hAnsi="Trebuchet MS" w:cs="Times New Roman"/>
          <w:b/>
        </w:rPr>
        <w:t xml:space="preserve"> </w:t>
      </w:r>
      <w:r w:rsidR="009A58C0" w:rsidRPr="00456BDA">
        <w:rPr>
          <w:rFonts w:ascii="Trebuchet MS" w:eastAsia="Times New Roman" w:hAnsi="Trebuchet MS" w:cs="Times New Roman"/>
          <w:b/>
        </w:rPr>
        <w:t>202</w:t>
      </w:r>
      <w:r w:rsidR="00191AD1" w:rsidRPr="00456BDA">
        <w:rPr>
          <w:rFonts w:ascii="Trebuchet MS" w:eastAsia="Times New Roman" w:hAnsi="Trebuchet MS" w:cs="Times New Roman"/>
          <w:b/>
        </w:rPr>
        <w:t>6</w:t>
      </w:r>
      <w:r w:rsidRPr="00456BDA">
        <w:rPr>
          <w:rFonts w:ascii="Trebuchet MS" w:eastAsia="Times New Roman" w:hAnsi="Trebuchet MS" w:cs="Times New Roman"/>
          <w:b/>
        </w:rPr>
        <w:t xml:space="preserve"> г</w:t>
      </w:r>
      <w:r w:rsidR="00B1755D" w:rsidRPr="00456BDA">
        <w:rPr>
          <w:rFonts w:ascii="Trebuchet MS" w:eastAsia="Times New Roman" w:hAnsi="Trebuchet MS" w:cs="Times New Roman"/>
          <w:b/>
        </w:rPr>
        <w:t>од</w:t>
      </w:r>
      <w:r w:rsidRPr="00456BDA">
        <w:rPr>
          <w:rFonts w:ascii="Trebuchet MS" w:eastAsia="Times New Roman" w:hAnsi="Trebuchet MS" w:cs="Times New Roman"/>
          <w:b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0"/>
        <w:gridCol w:w="1188"/>
        <w:gridCol w:w="1189"/>
        <w:gridCol w:w="1189"/>
        <w:gridCol w:w="1187"/>
        <w:gridCol w:w="1189"/>
        <w:gridCol w:w="1189"/>
      </w:tblGrid>
      <w:tr w:rsidR="00407FD6" w:rsidRPr="00407FD6" w14:paraId="07D640A5" w14:textId="77777777" w:rsidTr="00407FD6">
        <w:trPr>
          <w:trHeight w:val="20"/>
        </w:trPr>
        <w:tc>
          <w:tcPr>
            <w:tcW w:w="1402" w:type="pct"/>
            <w:shd w:val="clear" w:color="000000" w:fill="CCFF99"/>
            <w:vAlign w:val="center"/>
            <w:hideMark/>
          </w:tcPr>
          <w:p w14:paraId="45927E0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 </w:t>
            </w:r>
          </w:p>
        </w:tc>
        <w:tc>
          <w:tcPr>
            <w:tcW w:w="599" w:type="pct"/>
            <w:shd w:val="clear" w:color="000000" w:fill="CCFF99"/>
            <w:vAlign w:val="center"/>
            <w:hideMark/>
          </w:tcPr>
          <w:p w14:paraId="1FF9EBD9" w14:textId="77777777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Удельн. расход топлива, кг у.т./Гкал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51D9AFBC" w14:textId="77777777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Удельн. расход э/э, кВт*ч/Гкал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27379936" w14:textId="77777777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Удельн. расход воды, м3/Гкал</w:t>
            </w:r>
          </w:p>
        </w:tc>
        <w:tc>
          <w:tcPr>
            <w:tcW w:w="599" w:type="pct"/>
            <w:shd w:val="clear" w:color="000000" w:fill="CCFF99"/>
            <w:vAlign w:val="center"/>
            <w:hideMark/>
          </w:tcPr>
          <w:p w14:paraId="1AFD8543" w14:textId="7A710ABD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Годовое потр. топлива, тыс.м3 / </w:t>
            </w: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0AEE0A40" w14:textId="77777777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Годовое потр. э/э, тыс.кВт*ч</w:t>
            </w:r>
          </w:p>
        </w:tc>
        <w:tc>
          <w:tcPr>
            <w:tcW w:w="600" w:type="pct"/>
            <w:shd w:val="clear" w:color="000000" w:fill="CCFF99"/>
            <w:vAlign w:val="center"/>
            <w:hideMark/>
          </w:tcPr>
          <w:p w14:paraId="690BE17C" w14:textId="77777777" w:rsidR="00407FD6" w:rsidRPr="00407FD6" w:rsidRDefault="00407FD6" w:rsidP="00407FD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Годовое потр. воды (без гвс), тыс.м3</w:t>
            </w:r>
          </w:p>
        </w:tc>
      </w:tr>
      <w:tr w:rsidR="00407FD6" w:rsidRPr="00407FD6" w14:paraId="2C338C30" w14:textId="77777777" w:rsidTr="00407FD6">
        <w:trPr>
          <w:trHeight w:val="20"/>
        </w:trPr>
        <w:tc>
          <w:tcPr>
            <w:tcW w:w="1402" w:type="pct"/>
            <w:shd w:val="clear" w:color="000000" w:fill="CCFF99"/>
            <w:vAlign w:val="center"/>
            <w:hideMark/>
          </w:tcPr>
          <w:p w14:paraId="417AB15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9" w:type="pct"/>
            <w:shd w:val="clear" w:color="000000" w:fill="CCFF99"/>
            <w:noWrap/>
            <w:vAlign w:val="center"/>
            <w:hideMark/>
          </w:tcPr>
          <w:p w14:paraId="1AF12CD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00" w:type="pct"/>
            <w:shd w:val="clear" w:color="000000" w:fill="CCFF99"/>
            <w:noWrap/>
            <w:vAlign w:val="center"/>
            <w:hideMark/>
          </w:tcPr>
          <w:p w14:paraId="3151373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00" w:type="pct"/>
            <w:shd w:val="clear" w:color="000000" w:fill="CCFF99"/>
            <w:noWrap/>
            <w:vAlign w:val="center"/>
            <w:hideMark/>
          </w:tcPr>
          <w:p w14:paraId="13BF813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9" w:type="pct"/>
            <w:shd w:val="clear" w:color="000000" w:fill="CCFF99"/>
            <w:noWrap/>
            <w:vAlign w:val="center"/>
            <w:hideMark/>
          </w:tcPr>
          <w:p w14:paraId="34CDAF3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0" w:type="pct"/>
            <w:shd w:val="clear" w:color="000000" w:fill="CCFF99"/>
            <w:noWrap/>
            <w:vAlign w:val="center"/>
            <w:hideMark/>
          </w:tcPr>
          <w:p w14:paraId="51C8AC33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00" w:type="pct"/>
            <w:shd w:val="clear" w:color="000000" w:fill="CCFF99"/>
            <w:noWrap/>
            <w:vAlign w:val="center"/>
            <w:hideMark/>
          </w:tcPr>
          <w:p w14:paraId="1A82EFB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407FD6" w:rsidRPr="00407FD6" w14:paraId="1D7B12A5" w14:textId="77777777" w:rsidTr="00407FD6">
        <w:trPr>
          <w:trHeight w:val="20"/>
        </w:trPr>
        <w:tc>
          <w:tcPr>
            <w:tcW w:w="5000" w:type="pct"/>
            <w:gridSpan w:val="7"/>
            <w:shd w:val="clear" w:color="000000" w:fill="FFFF99"/>
            <w:vAlign w:val="center"/>
            <w:hideMark/>
          </w:tcPr>
          <w:p w14:paraId="5095CA34" w14:textId="4735BF8F" w:rsidR="00407FD6" w:rsidRPr="00407FD6" w:rsidRDefault="0032455E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407FD6" w:rsidRPr="00407FD6" w14:paraId="6A6E5940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1587110C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599" w:type="pct"/>
            <w:noWrap/>
            <w:vAlign w:val="center"/>
            <w:hideMark/>
          </w:tcPr>
          <w:p w14:paraId="79A5A94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600" w:type="pct"/>
            <w:noWrap/>
            <w:vAlign w:val="center"/>
            <w:hideMark/>
          </w:tcPr>
          <w:p w14:paraId="635D457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38,70</w:t>
            </w:r>
          </w:p>
        </w:tc>
        <w:tc>
          <w:tcPr>
            <w:tcW w:w="600" w:type="pct"/>
            <w:noWrap/>
            <w:vAlign w:val="center"/>
            <w:hideMark/>
          </w:tcPr>
          <w:p w14:paraId="0C3FCE1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</w:t>
            </w:r>
          </w:p>
        </w:tc>
        <w:tc>
          <w:tcPr>
            <w:tcW w:w="599" w:type="pct"/>
            <w:noWrap/>
            <w:vAlign w:val="center"/>
            <w:hideMark/>
          </w:tcPr>
          <w:p w14:paraId="06D2F22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61,97</w:t>
            </w:r>
          </w:p>
        </w:tc>
        <w:tc>
          <w:tcPr>
            <w:tcW w:w="600" w:type="pct"/>
            <w:noWrap/>
            <w:vAlign w:val="center"/>
            <w:hideMark/>
          </w:tcPr>
          <w:p w14:paraId="659F62F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17,50</w:t>
            </w:r>
          </w:p>
        </w:tc>
        <w:tc>
          <w:tcPr>
            <w:tcW w:w="600" w:type="pct"/>
            <w:noWrap/>
            <w:vAlign w:val="center"/>
            <w:hideMark/>
          </w:tcPr>
          <w:p w14:paraId="2EA426B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0,033</w:t>
            </w:r>
          </w:p>
        </w:tc>
      </w:tr>
      <w:tr w:rsidR="00407FD6" w:rsidRPr="00407FD6" w14:paraId="4AC691FF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2662E87C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599" w:type="pct"/>
            <w:noWrap/>
            <w:vAlign w:val="center"/>
            <w:hideMark/>
          </w:tcPr>
          <w:p w14:paraId="3B7D96A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600" w:type="pct"/>
            <w:noWrap/>
            <w:vAlign w:val="center"/>
            <w:hideMark/>
          </w:tcPr>
          <w:p w14:paraId="5C09EBB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59,49</w:t>
            </w:r>
          </w:p>
        </w:tc>
        <w:tc>
          <w:tcPr>
            <w:tcW w:w="600" w:type="pct"/>
            <w:noWrap/>
            <w:vAlign w:val="center"/>
            <w:hideMark/>
          </w:tcPr>
          <w:p w14:paraId="03A5DF2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599" w:type="pct"/>
            <w:noWrap/>
            <w:vAlign w:val="center"/>
            <w:hideMark/>
          </w:tcPr>
          <w:p w14:paraId="0D6D6ED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25,37</w:t>
            </w:r>
          </w:p>
        </w:tc>
        <w:tc>
          <w:tcPr>
            <w:tcW w:w="600" w:type="pct"/>
            <w:noWrap/>
            <w:vAlign w:val="center"/>
            <w:hideMark/>
          </w:tcPr>
          <w:p w14:paraId="3A42325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11,04</w:t>
            </w:r>
          </w:p>
        </w:tc>
        <w:tc>
          <w:tcPr>
            <w:tcW w:w="600" w:type="pct"/>
            <w:noWrap/>
            <w:vAlign w:val="center"/>
            <w:hideMark/>
          </w:tcPr>
          <w:p w14:paraId="1892976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07FD6" w:rsidRPr="00407FD6" w14:paraId="507A0C92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3EDBC618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Краснослободская </w:t>
            </w:r>
          </w:p>
        </w:tc>
        <w:tc>
          <w:tcPr>
            <w:tcW w:w="599" w:type="pct"/>
            <w:noWrap/>
            <w:vAlign w:val="center"/>
            <w:hideMark/>
          </w:tcPr>
          <w:p w14:paraId="104B541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600" w:type="pct"/>
            <w:noWrap/>
            <w:vAlign w:val="center"/>
            <w:hideMark/>
          </w:tcPr>
          <w:p w14:paraId="34E6F51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57,03</w:t>
            </w:r>
          </w:p>
        </w:tc>
        <w:tc>
          <w:tcPr>
            <w:tcW w:w="600" w:type="pct"/>
            <w:noWrap/>
            <w:vAlign w:val="center"/>
            <w:hideMark/>
          </w:tcPr>
          <w:p w14:paraId="1B55464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99" w:type="pct"/>
            <w:noWrap/>
            <w:vAlign w:val="center"/>
            <w:hideMark/>
          </w:tcPr>
          <w:p w14:paraId="3176D4BC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41,56</w:t>
            </w:r>
          </w:p>
        </w:tc>
        <w:tc>
          <w:tcPr>
            <w:tcW w:w="600" w:type="pct"/>
            <w:noWrap/>
            <w:vAlign w:val="center"/>
            <w:hideMark/>
          </w:tcPr>
          <w:p w14:paraId="36CC053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17,50</w:t>
            </w:r>
          </w:p>
        </w:tc>
        <w:tc>
          <w:tcPr>
            <w:tcW w:w="600" w:type="pct"/>
            <w:noWrap/>
            <w:vAlign w:val="center"/>
            <w:hideMark/>
          </w:tcPr>
          <w:p w14:paraId="4BEFFAEC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0,026</w:t>
            </w:r>
          </w:p>
        </w:tc>
      </w:tr>
      <w:tr w:rsidR="00407FD6" w:rsidRPr="00407FD6" w14:paraId="3AE3FCB2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754118E6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Кооперативная </w:t>
            </w:r>
          </w:p>
        </w:tc>
        <w:tc>
          <w:tcPr>
            <w:tcW w:w="599" w:type="pct"/>
            <w:noWrap/>
            <w:vAlign w:val="center"/>
            <w:hideMark/>
          </w:tcPr>
          <w:p w14:paraId="5D6523E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600" w:type="pct"/>
            <w:noWrap/>
            <w:vAlign w:val="center"/>
            <w:hideMark/>
          </w:tcPr>
          <w:p w14:paraId="0C1FCBA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49,11</w:t>
            </w:r>
          </w:p>
        </w:tc>
        <w:tc>
          <w:tcPr>
            <w:tcW w:w="600" w:type="pct"/>
            <w:noWrap/>
            <w:vAlign w:val="center"/>
            <w:hideMark/>
          </w:tcPr>
          <w:p w14:paraId="3AD4CB5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</w:t>
            </w:r>
          </w:p>
        </w:tc>
        <w:tc>
          <w:tcPr>
            <w:tcW w:w="599" w:type="pct"/>
            <w:noWrap/>
            <w:vAlign w:val="center"/>
            <w:hideMark/>
          </w:tcPr>
          <w:p w14:paraId="1089A43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30,73</w:t>
            </w:r>
          </w:p>
        </w:tc>
        <w:tc>
          <w:tcPr>
            <w:tcW w:w="600" w:type="pct"/>
            <w:noWrap/>
            <w:vAlign w:val="center"/>
            <w:hideMark/>
          </w:tcPr>
          <w:p w14:paraId="0B6EBDFC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11,04</w:t>
            </w:r>
          </w:p>
        </w:tc>
        <w:tc>
          <w:tcPr>
            <w:tcW w:w="600" w:type="pct"/>
            <w:noWrap/>
            <w:vAlign w:val="center"/>
            <w:hideMark/>
          </w:tcPr>
          <w:p w14:paraId="327B2FC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407FD6" w:rsidRPr="00407FD6" w14:paraId="14504372" w14:textId="77777777" w:rsidTr="00B55320">
        <w:trPr>
          <w:trHeight w:val="20"/>
        </w:trPr>
        <w:tc>
          <w:tcPr>
            <w:tcW w:w="1402" w:type="pct"/>
            <w:vAlign w:val="center"/>
            <w:hideMark/>
          </w:tcPr>
          <w:p w14:paraId="5761FC9F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Железнодорожная 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525564C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155,60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46C8915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26,99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32D3E4EA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99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601A945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88,84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08C781C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17,50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68C979B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0,034</w:t>
            </w:r>
          </w:p>
        </w:tc>
      </w:tr>
      <w:tr w:rsidR="00B55320" w:rsidRPr="00407FD6" w14:paraId="1296786B" w14:textId="77777777" w:rsidTr="00B55320">
        <w:trPr>
          <w:trHeight w:val="20"/>
        </w:trPr>
        <w:tc>
          <w:tcPr>
            <w:tcW w:w="1402" w:type="pct"/>
            <w:vAlign w:val="center"/>
            <w:hideMark/>
          </w:tcPr>
          <w:p w14:paraId="66382296" w14:textId="77777777" w:rsidR="00B55320" w:rsidRPr="00407FD6" w:rsidRDefault="00B55320" w:rsidP="00B553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Смирнова 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3BAD9" w14:textId="7CBABE23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155,60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3CEF4" w14:textId="33DE6939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30,48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7425B" w14:textId="5F1BDD1D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5D1F" w14:textId="20E996E0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78,68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653B6" w14:textId="10DF5859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66B12" w14:textId="1FF449B7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0,060</w:t>
            </w:r>
          </w:p>
        </w:tc>
      </w:tr>
      <w:tr w:rsidR="00B55320" w:rsidRPr="00407FD6" w14:paraId="6A041F3B" w14:textId="77777777" w:rsidTr="00B55320">
        <w:trPr>
          <w:trHeight w:val="20"/>
        </w:trPr>
        <w:tc>
          <w:tcPr>
            <w:tcW w:w="1402" w:type="pct"/>
            <w:vAlign w:val="center"/>
            <w:hideMark/>
          </w:tcPr>
          <w:p w14:paraId="31966369" w14:textId="77777777" w:rsidR="00B55320" w:rsidRPr="00407FD6" w:rsidRDefault="00B55320" w:rsidP="00B55320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Заводская 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07202" w14:textId="54E31EBE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153,80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9FC8" w14:textId="54EB98E2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66,88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86240" w14:textId="6DDF09B9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D345" w14:textId="24A307A0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35,44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EDA5E" w14:textId="431C546F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C30AD" w14:textId="1E86E502" w:rsidR="00B55320" w:rsidRPr="00407FD6" w:rsidRDefault="00B55320" w:rsidP="00B5532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0,010</w:t>
            </w:r>
          </w:p>
        </w:tc>
      </w:tr>
      <w:tr w:rsidR="00407FD6" w:rsidRPr="00407FD6" w14:paraId="27529C8F" w14:textId="77777777" w:rsidTr="00B55320">
        <w:trPr>
          <w:trHeight w:val="20"/>
        </w:trPr>
        <w:tc>
          <w:tcPr>
            <w:tcW w:w="1402" w:type="pct"/>
            <w:vAlign w:val="center"/>
            <w:hideMark/>
          </w:tcPr>
          <w:p w14:paraId="3B2F1817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59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8BBF54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60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DBDBD9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52,19</w:t>
            </w:r>
          </w:p>
        </w:tc>
        <w:tc>
          <w:tcPr>
            <w:tcW w:w="60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31E71E3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0,05</w:t>
            </w:r>
          </w:p>
        </w:tc>
        <w:tc>
          <w:tcPr>
            <w:tcW w:w="599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204086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28,92</w:t>
            </w:r>
          </w:p>
        </w:tc>
        <w:tc>
          <w:tcPr>
            <w:tcW w:w="60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1FC22EE8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11,04</w:t>
            </w:r>
          </w:p>
        </w:tc>
        <w:tc>
          <w:tcPr>
            <w:tcW w:w="600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78E40A3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0,012</w:t>
            </w:r>
          </w:p>
        </w:tc>
      </w:tr>
      <w:tr w:rsidR="00407FD6" w:rsidRPr="00407FD6" w14:paraId="570E3DDE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274CF0CB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599" w:type="pct"/>
            <w:noWrap/>
            <w:vAlign w:val="center"/>
            <w:hideMark/>
          </w:tcPr>
          <w:p w14:paraId="4DBE633A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153,80</w:t>
            </w:r>
          </w:p>
        </w:tc>
        <w:tc>
          <w:tcPr>
            <w:tcW w:w="600" w:type="pct"/>
            <w:noWrap/>
            <w:vAlign w:val="center"/>
            <w:hideMark/>
          </w:tcPr>
          <w:p w14:paraId="1BF18CDA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51,62</w:t>
            </w:r>
          </w:p>
        </w:tc>
        <w:tc>
          <w:tcPr>
            <w:tcW w:w="600" w:type="pct"/>
            <w:noWrap/>
            <w:vAlign w:val="center"/>
            <w:hideMark/>
          </w:tcPr>
          <w:p w14:paraId="1CB5467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99" w:type="pct"/>
            <w:noWrap/>
            <w:vAlign w:val="center"/>
            <w:hideMark/>
          </w:tcPr>
          <w:p w14:paraId="715BF5D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45,92</w:t>
            </w:r>
          </w:p>
        </w:tc>
        <w:tc>
          <w:tcPr>
            <w:tcW w:w="600" w:type="pct"/>
            <w:noWrap/>
            <w:vAlign w:val="center"/>
            <w:hideMark/>
          </w:tcPr>
          <w:p w14:paraId="6FF38AC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17,50</w:t>
            </w:r>
          </w:p>
        </w:tc>
        <w:tc>
          <w:tcPr>
            <w:tcW w:w="600" w:type="pct"/>
            <w:noWrap/>
            <w:vAlign w:val="center"/>
            <w:hideMark/>
          </w:tcPr>
          <w:p w14:paraId="6D1EF0F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0,005</w:t>
            </w:r>
          </w:p>
        </w:tc>
      </w:tr>
      <w:tr w:rsidR="00407FD6" w:rsidRPr="00407FD6" w14:paraId="44DEE296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58685247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599" w:type="pct"/>
            <w:noWrap/>
            <w:vAlign w:val="center"/>
            <w:hideMark/>
          </w:tcPr>
          <w:p w14:paraId="35294576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155,00</w:t>
            </w:r>
          </w:p>
        </w:tc>
        <w:tc>
          <w:tcPr>
            <w:tcW w:w="600" w:type="pct"/>
            <w:noWrap/>
            <w:vAlign w:val="center"/>
            <w:hideMark/>
          </w:tcPr>
          <w:p w14:paraId="0B5A874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61,65</w:t>
            </w:r>
          </w:p>
        </w:tc>
        <w:tc>
          <w:tcPr>
            <w:tcW w:w="600" w:type="pct"/>
            <w:noWrap/>
            <w:vAlign w:val="center"/>
            <w:hideMark/>
          </w:tcPr>
          <w:p w14:paraId="2B04663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99" w:type="pct"/>
            <w:noWrap/>
            <w:vAlign w:val="center"/>
            <w:hideMark/>
          </w:tcPr>
          <w:p w14:paraId="62D31BE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1 310,84</w:t>
            </w:r>
          </w:p>
        </w:tc>
        <w:tc>
          <w:tcPr>
            <w:tcW w:w="600" w:type="pct"/>
            <w:noWrap/>
            <w:vAlign w:val="center"/>
            <w:hideMark/>
          </w:tcPr>
          <w:p w14:paraId="57E1924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592,13</w:t>
            </w:r>
          </w:p>
        </w:tc>
        <w:tc>
          <w:tcPr>
            <w:tcW w:w="600" w:type="pct"/>
            <w:noWrap/>
            <w:vAlign w:val="center"/>
            <w:hideMark/>
          </w:tcPr>
          <w:p w14:paraId="03B4A9B3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0,740</w:t>
            </w:r>
          </w:p>
        </w:tc>
      </w:tr>
      <w:tr w:rsidR="00407FD6" w:rsidRPr="00407FD6" w14:paraId="0A890E30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35A774ED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599" w:type="pct"/>
            <w:noWrap/>
            <w:vAlign w:val="center"/>
            <w:hideMark/>
          </w:tcPr>
          <w:p w14:paraId="743D792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600" w:type="pct"/>
            <w:noWrap/>
            <w:vAlign w:val="center"/>
            <w:hideMark/>
          </w:tcPr>
          <w:p w14:paraId="755E54F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36,10</w:t>
            </w:r>
          </w:p>
        </w:tc>
        <w:tc>
          <w:tcPr>
            <w:tcW w:w="600" w:type="pct"/>
            <w:noWrap/>
            <w:vAlign w:val="center"/>
            <w:hideMark/>
          </w:tcPr>
          <w:p w14:paraId="3EEF5D2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99" w:type="pct"/>
            <w:noWrap/>
            <w:vAlign w:val="center"/>
            <w:hideMark/>
          </w:tcPr>
          <w:p w14:paraId="7FD67D8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248,21</w:t>
            </w:r>
          </w:p>
        </w:tc>
        <w:tc>
          <w:tcPr>
            <w:tcW w:w="600" w:type="pct"/>
            <w:noWrap/>
            <w:vAlign w:val="center"/>
            <w:hideMark/>
          </w:tcPr>
          <w:p w14:paraId="6299CF3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65,54</w:t>
            </w:r>
          </w:p>
        </w:tc>
        <w:tc>
          <w:tcPr>
            <w:tcW w:w="600" w:type="pct"/>
            <w:noWrap/>
            <w:vAlign w:val="center"/>
            <w:hideMark/>
          </w:tcPr>
          <w:p w14:paraId="41AFA63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0,185</w:t>
            </w:r>
          </w:p>
        </w:tc>
      </w:tr>
      <w:tr w:rsidR="00407FD6" w:rsidRPr="00407FD6" w14:paraId="4F230137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46F1F85E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599" w:type="pct"/>
            <w:noWrap/>
            <w:vAlign w:val="center"/>
            <w:hideMark/>
          </w:tcPr>
          <w:p w14:paraId="4BD1F91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600" w:type="pct"/>
            <w:noWrap/>
            <w:vAlign w:val="center"/>
            <w:hideMark/>
          </w:tcPr>
          <w:p w14:paraId="514D405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21,72</w:t>
            </w:r>
          </w:p>
        </w:tc>
        <w:tc>
          <w:tcPr>
            <w:tcW w:w="600" w:type="pct"/>
            <w:noWrap/>
            <w:vAlign w:val="center"/>
            <w:hideMark/>
          </w:tcPr>
          <w:p w14:paraId="1BA94B4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599" w:type="pct"/>
            <w:noWrap/>
            <w:vAlign w:val="center"/>
            <w:hideMark/>
          </w:tcPr>
          <w:p w14:paraId="48B9B33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412,62</w:t>
            </w:r>
          </w:p>
        </w:tc>
        <w:tc>
          <w:tcPr>
            <w:tcW w:w="600" w:type="pct"/>
            <w:noWrap/>
            <w:vAlign w:val="center"/>
            <w:hideMark/>
          </w:tcPr>
          <w:p w14:paraId="171C34D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65,54</w:t>
            </w:r>
          </w:p>
        </w:tc>
        <w:tc>
          <w:tcPr>
            <w:tcW w:w="600" w:type="pct"/>
            <w:noWrap/>
            <w:vAlign w:val="center"/>
            <w:hideMark/>
          </w:tcPr>
          <w:p w14:paraId="302323D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0,298</w:t>
            </w:r>
          </w:p>
        </w:tc>
      </w:tr>
      <w:tr w:rsidR="00407FD6" w:rsidRPr="00407FD6" w14:paraId="1D65E0AF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0CF27C77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599" w:type="pct"/>
            <w:noWrap/>
            <w:vAlign w:val="center"/>
            <w:hideMark/>
          </w:tcPr>
          <w:p w14:paraId="4D9DA0C5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600" w:type="pct"/>
            <w:noWrap/>
            <w:vAlign w:val="center"/>
            <w:hideMark/>
          </w:tcPr>
          <w:p w14:paraId="332D809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27,31</w:t>
            </w:r>
          </w:p>
        </w:tc>
        <w:tc>
          <w:tcPr>
            <w:tcW w:w="600" w:type="pct"/>
            <w:noWrap/>
            <w:vAlign w:val="center"/>
            <w:hideMark/>
          </w:tcPr>
          <w:p w14:paraId="73AB886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599" w:type="pct"/>
            <w:noWrap/>
            <w:vAlign w:val="center"/>
            <w:hideMark/>
          </w:tcPr>
          <w:p w14:paraId="169BFBC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328,09</w:t>
            </w:r>
          </w:p>
        </w:tc>
        <w:tc>
          <w:tcPr>
            <w:tcW w:w="600" w:type="pct"/>
            <w:noWrap/>
            <w:vAlign w:val="center"/>
            <w:hideMark/>
          </w:tcPr>
          <w:p w14:paraId="7916FBF3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65,54</w:t>
            </w:r>
          </w:p>
        </w:tc>
        <w:tc>
          <w:tcPr>
            <w:tcW w:w="600" w:type="pct"/>
            <w:noWrap/>
            <w:vAlign w:val="center"/>
            <w:hideMark/>
          </w:tcPr>
          <w:p w14:paraId="01CC806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0,190</w:t>
            </w:r>
          </w:p>
        </w:tc>
      </w:tr>
      <w:tr w:rsidR="00407FD6" w:rsidRPr="00407FD6" w14:paraId="4EF129E4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68694C13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599" w:type="pct"/>
            <w:noWrap/>
            <w:vAlign w:val="center"/>
            <w:hideMark/>
          </w:tcPr>
          <w:p w14:paraId="2A987615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155,28</w:t>
            </w:r>
          </w:p>
        </w:tc>
        <w:tc>
          <w:tcPr>
            <w:tcW w:w="600" w:type="pct"/>
            <w:noWrap/>
            <w:vAlign w:val="center"/>
            <w:hideMark/>
          </w:tcPr>
          <w:p w14:paraId="35F6BCCD" w14:textId="3601079B" w:rsidR="00407FD6" w:rsidRPr="00407FD6" w:rsidRDefault="00A06D19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42,94</w:t>
            </w:r>
          </w:p>
        </w:tc>
        <w:tc>
          <w:tcPr>
            <w:tcW w:w="600" w:type="pct"/>
            <w:noWrap/>
            <w:vAlign w:val="center"/>
            <w:hideMark/>
          </w:tcPr>
          <w:p w14:paraId="55B5CEA7" w14:textId="354D18E6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</w:t>
            </w:r>
            <w:r w:rsidR="00A06D19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9" w:type="pct"/>
            <w:noWrap/>
            <w:vAlign w:val="center"/>
            <w:hideMark/>
          </w:tcPr>
          <w:p w14:paraId="3AC5AFC4" w14:textId="11B42C19" w:rsidR="00407FD6" w:rsidRPr="00407FD6" w:rsidRDefault="00A06D19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507,53</w:t>
            </w:r>
          </w:p>
        </w:tc>
        <w:tc>
          <w:tcPr>
            <w:tcW w:w="600" w:type="pct"/>
            <w:noWrap/>
            <w:vAlign w:val="center"/>
            <w:hideMark/>
          </w:tcPr>
          <w:p w14:paraId="4CF4B68A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159,41</w:t>
            </w:r>
          </w:p>
        </w:tc>
        <w:tc>
          <w:tcPr>
            <w:tcW w:w="600" w:type="pct"/>
            <w:noWrap/>
            <w:vAlign w:val="center"/>
            <w:hideMark/>
          </w:tcPr>
          <w:p w14:paraId="630B98C8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0,156</w:t>
            </w:r>
          </w:p>
        </w:tc>
      </w:tr>
      <w:tr w:rsidR="00407FD6" w:rsidRPr="00407FD6" w14:paraId="5BB0A396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14E0E5A0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599" w:type="pct"/>
            <w:noWrap/>
            <w:vAlign w:val="center"/>
            <w:hideMark/>
          </w:tcPr>
          <w:p w14:paraId="12D5DDC8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155,29</w:t>
            </w:r>
          </w:p>
        </w:tc>
        <w:tc>
          <w:tcPr>
            <w:tcW w:w="600" w:type="pct"/>
            <w:noWrap/>
            <w:vAlign w:val="center"/>
            <w:hideMark/>
          </w:tcPr>
          <w:p w14:paraId="31A9ED0A" w14:textId="09B3FD80" w:rsidR="00407FD6" w:rsidRPr="00407FD6" w:rsidRDefault="00B55320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58,15</w:t>
            </w:r>
          </w:p>
        </w:tc>
        <w:tc>
          <w:tcPr>
            <w:tcW w:w="600" w:type="pct"/>
            <w:noWrap/>
            <w:vAlign w:val="center"/>
            <w:hideMark/>
          </w:tcPr>
          <w:p w14:paraId="5EF778F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0,02</w:t>
            </w:r>
          </w:p>
        </w:tc>
        <w:tc>
          <w:tcPr>
            <w:tcW w:w="599" w:type="pct"/>
            <w:noWrap/>
            <w:vAlign w:val="center"/>
            <w:hideMark/>
          </w:tcPr>
          <w:p w14:paraId="56E9726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18,54</w:t>
            </w:r>
          </w:p>
        </w:tc>
        <w:tc>
          <w:tcPr>
            <w:tcW w:w="600" w:type="pct"/>
            <w:noWrap/>
            <w:vAlign w:val="center"/>
            <w:hideMark/>
          </w:tcPr>
          <w:p w14:paraId="54D5BF5D" w14:textId="6066A74A" w:rsidR="00407FD6" w:rsidRPr="00407FD6" w:rsidRDefault="00B55320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7,88</w:t>
            </w:r>
          </w:p>
        </w:tc>
        <w:tc>
          <w:tcPr>
            <w:tcW w:w="600" w:type="pct"/>
            <w:noWrap/>
            <w:vAlign w:val="center"/>
            <w:hideMark/>
          </w:tcPr>
          <w:p w14:paraId="271B419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0,003</w:t>
            </w:r>
          </w:p>
        </w:tc>
      </w:tr>
      <w:tr w:rsidR="00407FD6" w:rsidRPr="00407FD6" w14:paraId="37E9D380" w14:textId="77777777" w:rsidTr="00407FD6">
        <w:trPr>
          <w:trHeight w:val="20"/>
        </w:trPr>
        <w:tc>
          <w:tcPr>
            <w:tcW w:w="5000" w:type="pct"/>
            <w:gridSpan w:val="7"/>
            <w:shd w:val="clear" w:color="000000" w:fill="FFFF99"/>
            <w:vAlign w:val="center"/>
            <w:hideMark/>
          </w:tcPr>
          <w:p w14:paraId="228087E3" w14:textId="13125068" w:rsidR="00407FD6" w:rsidRPr="00407FD6" w:rsidRDefault="0032455E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</w:tr>
      <w:tr w:rsidR="00407FD6" w:rsidRPr="00407FD6" w14:paraId="3FCE6113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2063ACA5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599" w:type="pct"/>
            <w:noWrap/>
            <w:vAlign w:val="center"/>
            <w:hideMark/>
          </w:tcPr>
          <w:p w14:paraId="2AE2F2E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294,10</w:t>
            </w:r>
          </w:p>
        </w:tc>
        <w:tc>
          <w:tcPr>
            <w:tcW w:w="600" w:type="pct"/>
            <w:noWrap/>
            <w:vAlign w:val="center"/>
            <w:hideMark/>
          </w:tcPr>
          <w:p w14:paraId="5F8E8F1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19,43</w:t>
            </w:r>
          </w:p>
        </w:tc>
        <w:tc>
          <w:tcPr>
            <w:tcW w:w="600" w:type="pct"/>
            <w:noWrap/>
            <w:vAlign w:val="center"/>
            <w:hideMark/>
          </w:tcPr>
          <w:p w14:paraId="7B1558F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99" w:type="pct"/>
            <w:noWrap/>
            <w:vAlign w:val="center"/>
            <w:hideMark/>
          </w:tcPr>
          <w:p w14:paraId="7D042C7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882,07</w:t>
            </w:r>
          </w:p>
        </w:tc>
        <w:tc>
          <w:tcPr>
            <w:tcW w:w="600" w:type="pct"/>
            <w:noWrap/>
            <w:vAlign w:val="center"/>
            <w:hideMark/>
          </w:tcPr>
          <w:p w14:paraId="2429C3F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15,50</w:t>
            </w:r>
          </w:p>
        </w:tc>
        <w:tc>
          <w:tcPr>
            <w:tcW w:w="600" w:type="pct"/>
            <w:noWrap/>
            <w:vAlign w:val="center"/>
            <w:hideMark/>
          </w:tcPr>
          <w:p w14:paraId="7150B22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0,112</w:t>
            </w:r>
          </w:p>
        </w:tc>
      </w:tr>
      <w:tr w:rsidR="00407FD6" w:rsidRPr="00407FD6" w14:paraId="2F68F86A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6B6EDBA9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599" w:type="pct"/>
            <w:noWrap/>
            <w:vAlign w:val="center"/>
            <w:hideMark/>
          </w:tcPr>
          <w:p w14:paraId="16EDC05C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294,80</w:t>
            </w:r>
          </w:p>
        </w:tc>
        <w:tc>
          <w:tcPr>
            <w:tcW w:w="600" w:type="pct"/>
            <w:noWrap/>
            <w:vAlign w:val="center"/>
            <w:hideMark/>
          </w:tcPr>
          <w:p w14:paraId="39F9348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44,32</w:t>
            </w:r>
          </w:p>
        </w:tc>
        <w:tc>
          <w:tcPr>
            <w:tcW w:w="600" w:type="pct"/>
            <w:noWrap/>
            <w:vAlign w:val="center"/>
            <w:hideMark/>
          </w:tcPr>
          <w:p w14:paraId="286023B6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99" w:type="pct"/>
            <w:noWrap/>
            <w:vAlign w:val="center"/>
            <w:hideMark/>
          </w:tcPr>
          <w:p w14:paraId="0B46D7B6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560,11</w:t>
            </w:r>
          </w:p>
        </w:tc>
        <w:tc>
          <w:tcPr>
            <w:tcW w:w="600" w:type="pct"/>
            <w:noWrap/>
            <w:vAlign w:val="center"/>
            <w:hideMark/>
          </w:tcPr>
          <w:p w14:paraId="37CE056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22,40</w:t>
            </w:r>
          </w:p>
        </w:tc>
        <w:tc>
          <w:tcPr>
            <w:tcW w:w="600" w:type="pct"/>
            <w:noWrap/>
            <w:vAlign w:val="center"/>
            <w:hideMark/>
          </w:tcPr>
          <w:p w14:paraId="75B1572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0,071</w:t>
            </w:r>
          </w:p>
        </w:tc>
      </w:tr>
      <w:tr w:rsidR="00407FD6" w:rsidRPr="00407FD6" w14:paraId="46FEA226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690EC98E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599" w:type="pct"/>
            <w:noWrap/>
            <w:vAlign w:val="center"/>
            <w:hideMark/>
          </w:tcPr>
          <w:p w14:paraId="77573EA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297,70</w:t>
            </w:r>
          </w:p>
        </w:tc>
        <w:tc>
          <w:tcPr>
            <w:tcW w:w="600" w:type="pct"/>
            <w:noWrap/>
            <w:vAlign w:val="center"/>
            <w:hideMark/>
          </w:tcPr>
          <w:p w14:paraId="690A6B7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26,01</w:t>
            </w:r>
          </w:p>
        </w:tc>
        <w:tc>
          <w:tcPr>
            <w:tcW w:w="600" w:type="pct"/>
            <w:noWrap/>
            <w:vAlign w:val="center"/>
            <w:hideMark/>
          </w:tcPr>
          <w:p w14:paraId="4FCACC3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</w:t>
            </w:r>
          </w:p>
        </w:tc>
        <w:tc>
          <w:tcPr>
            <w:tcW w:w="599" w:type="pct"/>
            <w:noWrap/>
            <w:vAlign w:val="center"/>
            <w:hideMark/>
          </w:tcPr>
          <w:p w14:paraId="32093518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692,89</w:t>
            </w:r>
          </w:p>
        </w:tc>
        <w:tc>
          <w:tcPr>
            <w:tcW w:w="600" w:type="pct"/>
            <w:noWrap/>
            <w:vAlign w:val="center"/>
            <w:hideMark/>
          </w:tcPr>
          <w:p w14:paraId="2646AEC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16,10</w:t>
            </w:r>
          </w:p>
        </w:tc>
        <w:tc>
          <w:tcPr>
            <w:tcW w:w="600" w:type="pct"/>
            <w:noWrap/>
            <w:vAlign w:val="center"/>
            <w:hideMark/>
          </w:tcPr>
          <w:p w14:paraId="00AB4EE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0,087</w:t>
            </w:r>
          </w:p>
        </w:tc>
      </w:tr>
      <w:tr w:rsidR="00407FD6" w:rsidRPr="00407FD6" w14:paraId="4B24E522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319F686B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599" w:type="pct"/>
            <w:noWrap/>
            <w:vAlign w:val="center"/>
            <w:hideMark/>
          </w:tcPr>
          <w:p w14:paraId="4B75A34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297,50</w:t>
            </w:r>
          </w:p>
        </w:tc>
        <w:tc>
          <w:tcPr>
            <w:tcW w:w="600" w:type="pct"/>
            <w:noWrap/>
            <w:vAlign w:val="center"/>
            <w:hideMark/>
          </w:tcPr>
          <w:p w14:paraId="7B06469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22,48</w:t>
            </w:r>
          </w:p>
        </w:tc>
        <w:tc>
          <w:tcPr>
            <w:tcW w:w="600" w:type="pct"/>
            <w:noWrap/>
            <w:vAlign w:val="center"/>
            <w:hideMark/>
          </w:tcPr>
          <w:p w14:paraId="3ACF009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599" w:type="pct"/>
            <w:noWrap/>
            <w:vAlign w:val="center"/>
            <w:hideMark/>
          </w:tcPr>
          <w:p w14:paraId="3256BD3B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681,60</w:t>
            </w:r>
          </w:p>
        </w:tc>
        <w:tc>
          <w:tcPr>
            <w:tcW w:w="600" w:type="pct"/>
            <w:noWrap/>
            <w:vAlign w:val="center"/>
            <w:hideMark/>
          </w:tcPr>
          <w:p w14:paraId="44A65D7F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13,70</w:t>
            </w:r>
          </w:p>
        </w:tc>
        <w:tc>
          <w:tcPr>
            <w:tcW w:w="600" w:type="pct"/>
            <w:noWrap/>
            <w:vAlign w:val="center"/>
            <w:hideMark/>
          </w:tcPr>
          <w:p w14:paraId="3D5D9B8A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0,140</w:t>
            </w:r>
          </w:p>
        </w:tc>
      </w:tr>
      <w:tr w:rsidR="00407FD6" w:rsidRPr="00407FD6" w14:paraId="25BEB6E3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617727AF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599" w:type="pct"/>
            <w:noWrap/>
            <w:vAlign w:val="center"/>
            <w:hideMark/>
          </w:tcPr>
          <w:p w14:paraId="333A58B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268,00</w:t>
            </w:r>
          </w:p>
        </w:tc>
        <w:tc>
          <w:tcPr>
            <w:tcW w:w="600" w:type="pct"/>
            <w:noWrap/>
            <w:vAlign w:val="center"/>
            <w:hideMark/>
          </w:tcPr>
          <w:p w14:paraId="606A2CC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31,77</w:t>
            </w:r>
          </w:p>
        </w:tc>
        <w:tc>
          <w:tcPr>
            <w:tcW w:w="600" w:type="pct"/>
            <w:noWrap/>
            <w:vAlign w:val="center"/>
            <w:hideMark/>
          </w:tcPr>
          <w:p w14:paraId="6444FFB9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599" w:type="pct"/>
            <w:noWrap/>
            <w:vAlign w:val="center"/>
            <w:hideMark/>
          </w:tcPr>
          <w:p w14:paraId="46133AD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2 061,09</w:t>
            </w:r>
          </w:p>
        </w:tc>
        <w:tc>
          <w:tcPr>
            <w:tcW w:w="600" w:type="pct"/>
            <w:noWrap/>
            <w:vAlign w:val="center"/>
            <w:hideMark/>
          </w:tcPr>
          <w:p w14:paraId="6AC533C1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65,00</w:t>
            </w:r>
          </w:p>
        </w:tc>
        <w:tc>
          <w:tcPr>
            <w:tcW w:w="600" w:type="pct"/>
            <w:noWrap/>
            <w:vAlign w:val="center"/>
            <w:hideMark/>
          </w:tcPr>
          <w:p w14:paraId="2A5F514D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0,746</w:t>
            </w:r>
          </w:p>
        </w:tc>
      </w:tr>
      <w:tr w:rsidR="00407FD6" w:rsidRPr="00407FD6" w14:paraId="05FD0131" w14:textId="77777777" w:rsidTr="00407FD6">
        <w:trPr>
          <w:trHeight w:val="20"/>
        </w:trPr>
        <w:tc>
          <w:tcPr>
            <w:tcW w:w="1402" w:type="pct"/>
            <w:vAlign w:val="center"/>
            <w:hideMark/>
          </w:tcPr>
          <w:p w14:paraId="207AF9FC" w14:textId="77777777" w:rsidR="00407FD6" w:rsidRPr="00407FD6" w:rsidRDefault="00407FD6" w:rsidP="00407F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599" w:type="pct"/>
            <w:noWrap/>
            <w:vAlign w:val="center"/>
            <w:hideMark/>
          </w:tcPr>
          <w:p w14:paraId="28D4F205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330,30</w:t>
            </w:r>
          </w:p>
        </w:tc>
        <w:tc>
          <w:tcPr>
            <w:tcW w:w="600" w:type="pct"/>
            <w:noWrap/>
            <w:vAlign w:val="center"/>
            <w:hideMark/>
          </w:tcPr>
          <w:p w14:paraId="0C556982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37,77</w:t>
            </w:r>
          </w:p>
        </w:tc>
        <w:tc>
          <w:tcPr>
            <w:tcW w:w="600" w:type="pct"/>
            <w:noWrap/>
            <w:vAlign w:val="center"/>
            <w:hideMark/>
          </w:tcPr>
          <w:p w14:paraId="43BD62D7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599" w:type="pct"/>
            <w:noWrap/>
            <w:vAlign w:val="center"/>
            <w:hideMark/>
          </w:tcPr>
          <w:p w14:paraId="538597F0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493,00</w:t>
            </w:r>
          </w:p>
        </w:tc>
        <w:tc>
          <w:tcPr>
            <w:tcW w:w="600" w:type="pct"/>
            <w:noWrap/>
            <w:vAlign w:val="center"/>
            <w:hideMark/>
          </w:tcPr>
          <w:p w14:paraId="4722B71E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600" w:type="pct"/>
            <w:noWrap/>
            <w:vAlign w:val="center"/>
            <w:hideMark/>
          </w:tcPr>
          <w:p w14:paraId="19D7C714" w14:textId="77777777" w:rsidR="00407FD6" w:rsidRPr="00407FD6" w:rsidRDefault="00407FD6" w:rsidP="00407F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7FD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0,048</w:t>
            </w:r>
          </w:p>
        </w:tc>
      </w:tr>
    </w:tbl>
    <w:p w14:paraId="44978C5B" w14:textId="77777777" w:rsidR="00BC04DA" w:rsidRPr="00B1755D" w:rsidRDefault="00BC04DA" w:rsidP="004C6C88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19F10D22" w14:textId="43EAAA01" w:rsidR="007331F0" w:rsidRPr="00B94006" w:rsidRDefault="00384FE6" w:rsidP="00A73A24">
      <w:pPr>
        <w:pStyle w:val="1f1"/>
        <w:pageBreakBefore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490" w:name="_Toc34466709"/>
      <w:bookmarkStart w:id="491" w:name="_Toc34728871"/>
      <w:bookmarkStart w:id="492" w:name="_Toc203488858"/>
      <w:r>
        <w:rPr>
          <w:rFonts w:ascii="Trebuchet MS" w:hAnsi="Trebuchet MS"/>
          <w:sz w:val="22"/>
          <w:szCs w:val="22"/>
        </w:rPr>
        <w:lastRenderedPageBreak/>
        <w:t xml:space="preserve">14.2 </w:t>
      </w:r>
      <w:r w:rsidR="007331F0" w:rsidRPr="00B94006">
        <w:rPr>
          <w:rFonts w:ascii="Trebuchet MS" w:hAnsi="Trebuchet MS"/>
          <w:sz w:val="22"/>
          <w:szCs w:val="22"/>
        </w:rPr>
        <w:t>Тарифно-балансовые расчетные модели теплоснабжения потребителей по каждой единой теплоснабжающей организации</w:t>
      </w:r>
      <w:bookmarkEnd w:id="490"/>
      <w:bookmarkEnd w:id="491"/>
      <w:bookmarkEnd w:id="492"/>
    </w:p>
    <w:p w14:paraId="633A312E" w14:textId="63B7E331" w:rsidR="00D8622F" w:rsidRDefault="003F1672" w:rsidP="0064074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493" w:name="_Hlk101023324"/>
      <w:r w:rsidRPr="00A55334">
        <w:rPr>
          <w:rFonts w:ascii="Trebuchet MS" w:hAnsi="Trebuchet MS" w:cs="Times New Roman"/>
        </w:rPr>
        <w:t>Показатели тарифно-балансовой модели по теплоснабжающ</w:t>
      </w:r>
      <w:r w:rsidR="002263FC" w:rsidRPr="00A55334">
        <w:rPr>
          <w:rFonts w:ascii="Trebuchet MS" w:hAnsi="Trebuchet MS" w:cs="Times New Roman"/>
        </w:rPr>
        <w:t>ей</w:t>
      </w:r>
      <w:r w:rsidRPr="00A55334">
        <w:rPr>
          <w:rFonts w:ascii="Trebuchet MS" w:hAnsi="Trebuchet MS" w:cs="Times New Roman"/>
        </w:rPr>
        <w:t xml:space="preserve"> организаци</w:t>
      </w:r>
      <w:r w:rsidR="002263FC" w:rsidRPr="00A55334">
        <w:rPr>
          <w:rFonts w:ascii="Trebuchet MS" w:hAnsi="Trebuchet MS" w:cs="Times New Roman"/>
        </w:rPr>
        <w:t>и</w:t>
      </w:r>
      <w:r w:rsidRPr="00A55334">
        <w:rPr>
          <w:rFonts w:ascii="Trebuchet MS" w:hAnsi="Trebuchet MS" w:cs="Times New Roman"/>
        </w:rPr>
        <w:t>, осуществляющ</w:t>
      </w:r>
      <w:r w:rsidR="002263FC" w:rsidRPr="00A55334">
        <w:rPr>
          <w:rFonts w:ascii="Trebuchet MS" w:hAnsi="Trebuchet MS" w:cs="Times New Roman"/>
        </w:rPr>
        <w:t>ей</w:t>
      </w:r>
      <w:r w:rsidRPr="00A55334">
        <w:rPr>
          <w:rFonts w:ascii="Trebuchet MS" w:hAnsi="Trebuchet MS" w:cs="Times New Roman"/>
        </w:rPr>
        <w:t xml:space="preserve"> деятельность 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A55334">
        <w:rPr>
          <w:rFonts w:ascii="Trebuchet MS" w:hAnsi="Trebuchet MS" w:cs="Times New Roman"/>
        </w:rPr>
        <w:t xml:space="preserve"> муниципального округа</w:t>
      </w:r>
      <w:r w:rsidRPr="00A55334">
        <w:rPr>
          <w:rFonts w:ascii="Trebuchet MS" w:hAnsi="Trebuchet MS" w:cs="Times New Roman"/>
        </w:rPr>
        <w:t xml:space="preserve"> приведены в таблице 14.2.1.</w:t>
      </w:r>
    </w:p>
    <w:p w14:paraId="47D3ACC6" w14:textId="56AF5E9F" w:rsidR="00407FD6" w:rsidRDefault="00407FD6" w:rsidP="00407FD6">
      <w:pPr>
        <w:spacing w:after="0" w:line="276" w:lineRule="auto"/>
        <w:jc w:val="both"/>
        <w:rPr>
          <w:rFonts w:ascii="Trebuchet MS" w:eastAsia="Times New Roman" w:hAnsi="Trebuchet MS" w:cs="Times New Roman"/>
          <w:b/>
          <w:bCs/>
          <w:lang w:eastAsia="ru-RU"/>
        </w:rPr>
      </w:pPr>
      <w:r w:rsidRPr="00B24B76">
        <w:rPr>
          <w:rFonts w:ascii="Trebuchet MS" w:eastAsia="Times New Roman" w:hAnsi="Trebuchet MS" w:cs="Times New Roman"/>
          <w:b/>
          <w:bCs/>
          <w:lang w:eastAsia="ru-RU"/>
        </w:rPr>
        <w:t>Таблица 1</w:t>
      </w:r>
      <w:r>
        <w:rPr>
          <w:rFonts w:ascii="Trebuchet MS" w:eastAsia="Times New Roman" w:hAnsi="Trebuchet MS" w:cs="Times New Roman"/>
          <w:b/>
          <w:bCs/>
          <w:lang w:eastAsia="ru-RU"/>
        </w:rPr>
        <w:t>4</w:t>
      </w:r>
      <w:r w:rsidRPr="00B24B76">
        <w:rPr>
          <w:rFonts w:ascii="Trebuchet MS" w:eastAsia="Times New Roman" w:hAnsi="Trebuchet MS" w:cs="Times New Roman"/>
          <w:b/>
          <w:bCs/>
          <w:lang w:eastAsia="ru-RU"/>
        </w:rPr>
        <w:t>.2</w:t>
      </w:r>
      <w:r>
        <w:rPr>
          <w:rFonts w:ascii="Trebuchet MS" w:eastAsia="Times New Roman" w:hAnsi="Trebuchet MS" w:cs="Times New Roman"/>
          <w:b/>
          <w:bCs/>
          <w:lang w:eastAsia="ru-RU"/>
        </w:rPr>
        <w:t>.1</w:t>
      </w:r>
      <w:r w:rsidRPr="00B24B76">
        <w:rPr>
          <w:rFonts w:ascii="Trebuchet MS" w:eastAsia="Times New Roman" w:hAnsi="Trebuchet MS" w:cs="Times New Roman"/>
          <w:b/>
          <w:bCs/>
          <w:lang w:eastAsia="ru-RU"/>
        </w:rPr>
        <w:t xml:space="preserve"> – Структура необходимой валовой выручки </w:t>
      </w:r>
      <w:r w:rsidR="0032455E">
        <w:rPr>
          <w:rFonts w:ascii="Trebuchet MS" w:eastAsia="Times New Roman" w:hAnsi="Trebuchet MS" w:cs="Times New Roman"/>
          <w:b/>
          <w:bCs/>
          <w:lang w:eastAsia="ru-RU"/>
        </w:rPr>
        <w:t>МУП «ТС»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516"/>
        <w:gridCol w:w="1445"/>
        <w:gridCol w:w="1445"/>
        <w:gridCol w:w="1445"/>
        <w:gridCol w:w="1449"/>
      </w:tblGrid>
      <w:tr w:rsidR="00407FD6" w:rsidRPr="00B24B76" w14:paraId="3D9DFF27" w14:textId="77777777" w:rsidTr="00A44CD6">
        <w:trPr>
          <w:trHeight w:val="20"/>
        </w:trPr>
        <w:tc>
          <w:tcPr>
            <w:tcW w:w="308" w:type="pct"/>
            <w:vMerge w:val="restart"/>
            <w:shd w:val="clear" w:color="000000" w:fill="CCFF99"/>
            <w:vAlign w:val="center"/>
            <w:hideMark/>
          </w:tcPr>
          <w:p w14:paraId="1E97FF2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74" w:type="pct"/>
            <w:vMerge w:val="restart"/>
            <w:shd w:val="clear" w:color="000000" w:fill="CCFF99"/>
            <w:vAlign w:val="center"/>
            <w:hideMark/>
          </w:tcPr>
          <w:p w14:paraId="482418C4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Статьи расходов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2BD6E761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Фабрика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6E77355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пос. Ривицкий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6E46919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д. Райково, д. Каменка, д. Кистутово</w:t>
            </w:r>
          </w:p>
        </w:tc>
        <w:tc>
          <w:tcPr>
            <w:tcW w:w="729" w:type="pct"/>
            <w:shd w:val="clear" w:color="000000" w:fill="CCFF99"/>
            <w:vAlign w:val="center"/>
            <w:hideMark/>
          </w:tcPr>
          <w:p w14:paraId="244D1EA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с. Сельцы</w:t>
            </w:r>
          </w:p>
        </w:tc>
      </w:tr>
      <w:tr w:rsidR="00407FD6" w:rsidRPr="00B24B76" w14:paraId="3D408FBD" w14:textId="77777777" w:rsidTr="00A44CD6">
        <w:trPr>
          <w:trHeight w:val="20"/>
        </w:trPr>
        <w:tc>
          <w:tcPr>
            <w:tcW w:w="308" w:type="pct"/>
            <w:vMerge/>
            <w:vAlign w:val="center"/>
            <w:hideMark/>
          </w:tcPr>
          <w:p w14:paraId="71525920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74" w:type="pct"/>
            <w:vMerge/>
            <w:vAlign w:val="center"/>
            <w:hideMark/>
          </w:tcPr>
          <w:p w14:paraId="7F321848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18" w:type="pct"/>
            <w:gridSpan w:val="4"/>
            <w:shd w:val="clear" w:color="000000" w:fill="CCFF99"/>
            <w:vAlign w:val="center"/>
            <w:hideMark/>
          </w:tcPr>
          <w:p w14:paraId="3FDA858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План на 2025 год</w:t>
            </w:r>
          </w:p>
        </w:tc>
      </w:tr>
      <w:tr w:rsidR="00407FD6" w:rsidRPr="00B24B76" w14:paraId="3B5E9816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70D7126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74" w:type="pct"/>
            <w:vAlign w:val="center"/>
            <w:hideMark/>
          </w:tcPr>
          <w:p w14:paraId="05E939CF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Операционные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5F5B6595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2 322,87</w:t>
            </w:r>
          </w:p>
        </w:tc>
        <w:tc>
          <w:tcPr>
            <w:tcW w:w="729" w:type="pct"/>
            <w:noWrap/>
            <w:vAlign w:val="center"/>
            <w:hideMark/>
          </w:tcPr>
          <w:p w14:paraId="5054E57C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1 417,55</w:t>
            </w:r>
          </w:p>
        </w:tc>
        <w:tc>
          <w:tcPr>
            <w:tcW w:w="729" w:type="pct"/>
            <w:noWrap/>
            <w:vAlign w:val="center"/>
            <w:hideMark/>
          </w:tcPr>
          <w:p w14:paraId="63F4B683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4 142,97</w:t>
            </w:r>
          </w:p>
        </w:tc>
        <w:tc>
          <w:tcPr>
            <w:tcW w:w="729" w:type="pct"/>
            <w:noWrap/>
            <w:vAlign w:val="center"/>
            <w:hideMark/>
          </w:tcPr>
          <w:p w14:paraId="3E0AB215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1 062,62</w:t>
            </w:r>
          </w:p>
        </w:tc>
      </w:tr>
      <w:tr w:rsidR="00407FD6" w:rsidRPr="00B24B76" w14:paraId="5CCB6617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36FD5045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774" w:type="pct"/>
            <w:vAlign w:val="center"/>
            <w:hideMark/>
          </w:tcPr>
          <w:p w14:paraId="2EFD3D76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Сырье и материалы</w:t>
            </w:r>
          </w:p>
        </w:tc>
        <w:tc>
          <w:tcPr>
            <w:tcW w:w="729" w:type="pct"/>
            <w:noWrap/>
            <w:vAlign w:val="center"/>
            <w:hideMark/>
          </w:tcPr>
          <w:p w14:paraId="442B9BE7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5808C40F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635656C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024CF12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67,11</w:t>
            </w:r>
          </w:p>
        </w:tc>
      </w:tr>
      <w:tr w:rsidR="00407FD6" w:rsidRPr="00B24B76" w14:paraId="339A76AD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021857CE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774" w:type="pct"/>
            <w:vAlign w:val="center"/>
            <w:hideMark/>
          </w:tcPr>
          <w:p w14:paraId="7AED1CF9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Ремонт основных средств</w:t>
            </w:r>
          </w:p>
        </w:tc>
        <w:tc>
          <w:tcPr>
            <w:tcW w:w="729" w:type="pct"/>
            <w:noWrap/>
            <w:vAlign w:val="center"/>
            <w:hideMark/>
          </w:tcPr>
          <w:p w14:paraId="757D83E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6B3B1B9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559EAA33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42F45CD7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57,12</w:t>
            </w:r>
          </w:p>
        </w:tc>
      </w:tr>
      <w:tr w:rsidR="00407FD6" w:rsidRPr="00B24B76" w14:paraId="69167E7F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7C7AB21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774" w:type="pct"/>
            <w:vAlign w:val="center"/>
            <w:hideMark/>
          </w:tcPr>
          <w:p w14:paraId="51FCFA7D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Оплата труда</w:t>
            </w:r>
          </w:p>
        </w:tc>
        <w:tc>
          <w:tcPr>
            <w:tcW w:w="729" w:type="pct"/>
            <w:noWrap/>
            <w:vAlign w:val="center"/>
            <w:hideMark/>
          </w:tcPr>
          <w:p w14:paraId="71225DA8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2 322,87</w:t>
            </w:r>
          </w:p>
        </w:tc>
        <w:tc>
          <w:tcPr>
            <w:tcW w:w="729" w:type="pct"/>
            <w:noWrap/>
            <w:vAlign w:val="center"/>
            <w:hideMark/>
          </w:tcPr>
          <w:p w14:paraId="4E6FE47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1 417,55</w:t>
            </w:r>
          </w:p>
        </w:tc>
        <w:tc>
          <w:tcPr>
            <w:tcW w:w="729" w:type="pct"/>
            <w:noWrap/>
            <w:vAlign w:val="center"/>
            <w:hideMark/>
          </w:tcPr>
          <w:p w14:paraId="359CEC45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4 142,97</w:t>
            </w:r>
          </w:p>
        </w:tc>
        <w:tc>
          <w:tcPr>
            <w:tcW w:w="729" w:type="pct"/>
            <w:noWrap/>
            <w:vAlign w:val="center"/>
            <w:hideMark/>
          </w:tcPr>
          <w:p w14:paraId="6020E5A3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887,80</w:t>
            </w:r>
          </w:p>
        </w:tc>
      </w:tr>
      <w:tr w:rsidR="00407FD6" w:rsidRPr="00B24B76" w14:paraId="64186FF0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EFFB7A3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774" w:type="pct"/>
            <w:vAlign w:val="center"/>
            <w:hideMark/>
          </w:tcPr>
          <w:p w14:paraId="5334B876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Работы и услуги производственного характера</w:t>
            </w:r>
          </w:p>
        </w:tc>
        <w:tc>
          <w:tcPr>
            <w:tcW w:w="729" w:type="pct"/>
            <w:noWrap/>
            <w:vAlign w:val="center"/>
            <w:hideMark/>
          </w:tcPr>
          <w:p w14:paraId="28957550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08C24DD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2131DBEC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29" w:type="pct"/>
            <w:noWrap/>
            <w:vAlign w:val="center"/>
            <w:hideMark/>
          </w:tcPr>
          <w:p w14:paraId="10CEAEE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50,59</w:t>
            </w:r>
          </w:p>
        </w:tc>
      </w:tr>
      <w:tr w:rsidR="00407FD6" w:rsidRPr="00B24B76" w14:paraId="3B1106C3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88B47D8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74" w:type="pct"/>
            <w:vAlign w:val="center"/>
            <w:hideMark/>
          </w:tcPr>
          <w:p w14:paraId="324FF466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Неподконтрольные расходы</w:t>
            </w:r>
          </w:p>
        </w:tc>
        <w:tc>
          <w:tcPr>
            <w:tcW w:w="729" w:type="pct"/>
            <w:noWrap/>
            <w:vAlign w:val="center"/>
            <w:hideMark/>
          </w:tcPr>
          <w:p w14:paraId="405FB91B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701,51</w:t>
            </w:r>
          </w:p>
        </w:tc>
        <w:tc>
          <w:tcPr>
            <w:tcW w:w="729" w:type="pct"/>
            <w:noWrap/>
            <w:vAlign w:val="center"/>
            <w:hideMark/>
          </w:tcPr>
          <w:p w14:paraId="334D28A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428,10</w:t>
            </w:r>
          </w:p>
        </w:tc>
        <w:tc>
          <w:tcPr>
            <w:tcW w:w="729" w:type="pct"/>
            <w:noWrap/>
            <w:vAlign w:val="center"/>
            <w:hideMark/>
          </w:tcPr>
          <w:p w14:paraId="321DABCB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1 251,18</w:t>
            </w:r>
          </w:p>
        </w:tc>
        <w:tc>
          <w:tcPr>
            <w:tcW w:w="729" w:type="pct"/>
            <w:noWrap/>
            <w:vAlign w:val="center"/>
            <w:hideMark/>
          </w:tcPr>
          <w:p w14:paraId="375460C4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268,12</w:t>
            </w:r>
          </w:p>
        </w:tc>
      </w:tr>
      <w:tr w:rsidR="00407FD6" w:rsidRPr="00B24B76" w14:paraId="36A0CF12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173D2C3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774" w:type="pct"/>
            <w:vAlign w:val="center"/>
            <w:hideMark/>
          </w:tcPr>
          <w:p w14:paraId="20D66831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729" w:type="pct"/>
            <w:noWrap/>
            <w:vAlign w:val="center"/>
            <w:hideMark/>
          </w:tcPr>
          <w:p w14:paraId="5C67DF57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701,51</w:t>
            </w:r>
          </w:p>
        </w:tc>
        <w:tc>
          <w:tcPr>
            <w:tcW w:w="729" w:type="pct"/>
            <w:noWrap/>
            <w:vAlign w:val="center"/>
            <w:hideMark/>
          </w:tcPr>
          <w:p w14:paraId="17EFE7A5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428,10</w:t>
            </w:r>
          </w:p>
        </w:tc>
        <w:tc>
          <w:tcPr>
            <w:tcW w:w="729" w:type="pct"/>
            <w:noWrap/>
            <w:vAlign w:val="center"/>
            <w:hideMark/>
          </w:tcPr>
          <w:p w14:paraId="69967304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1 251,18</w:t>
            </w:r>
          </w:p>
        </w:tc>
        <w:tc>
          <w:tcPr>
            <w:tcW w:w="729" w:type="pct"/>
            <w:noWrap/>
            <w:vAlign w:val="center"/>
            <w:hideMark/>
          </w:tcPr>
          <w:p w14:paraId="4BC744A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268,12</w:t>
            </w:r>
          </w:p>
        </w:tc>
      </w:tr>
      <w:tr w:rsidR="00407FD6" w:rsidRPr="00B24B76" w14:paraId="2AAC95B2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234C5AC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74" w:type="pct"/>
            <w:vAlign w:val="center"/>
            <w:hideMark/>
          </w:tcPr>
          <w:p w14:paraId="4D90330C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Расходы на приобретение энергетических ресурсов</w:t>
            </w:r>
          </w:p>
        </w:tc>
        <w:tc>
          <w:tcPr>
            <w:tcW w:w="729" w:type="pct"/>
            <w:noWrap/>
            <w:vAlign w:val="center"/>
            <w:hideMark/>
          </w:tcPr>
          <w:p w14:paraId="30032BD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2 339,69</w:t>
            </w:r>
          </w:p>
        </w:tc>
        <w:tc>
          <w:tcPr>
            <w:tcW w:w="729" w:type="pct"/>
            <w:noWrap/>
            <w:vAlign w:val="center"/>
            <w:hideMark/>
          </w:tcPr>
          <w:p w14:paraId="04B61188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836,50</w:t>
            </w:r>
          </w:p>
        </w:tc>
        <w:tc>
          <w:tcPr>
            <w:tcW w:w="729" w:type="pct"/>
            <w:noWrap/>
            <w:vAlign w:val="center"/>
            <w:hideMark/>
          </w:tcPr>
          <w:p w14:paraId="57CB3EE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2 398,84</w:t>
            </w:r>
          </w:p>
        </w:tc>
        <w:tc>
          <w:tcPr>
            <w:tcW w:w="729" w:type="pct"/>
            <w:noWrap/>
            <w:vAlign w:val="center"/>
            <w:hideMark/>
          </w:tcPr>
          <w:p w14:paraId="2B3851F3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461,49</w:t>
            </w:r>
          </w:p>
        </w:tc>
      </w:tr>
      <w:tr w:rsidR="00407FD6" w:rsidRPr="00B24B76" w14:paraId="3159BD03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39F78CE7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774" w:type="pct"/>
            <w:vAlign w:val="center"/>
            <w:hideMark/>
          </w:tcPr>
          <w:p w14:paraId="68E55F72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Топливо</w:t>
            </w:r>
          </w:p>
        </w:tc>
        <w:tc>
          <w:tcPr>
            <w:tcW w:w="729" w:type="pct"/>
            <w:noWrap/>
            <w:vAlign w:val="center"/>
            <w:hideMark/>
          </w:tcPr>
          <w:p w14:paraId="428B76F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1 472,70</w:t>
            </w:r>
          </w:p>
        </w:tc>
        <w:tc>
          <w:tcPr>
            <w:tcW w:w="729" w:type="pct"/>
            <w:noWrap/>
            <w:vAlign w:val="center"/>
            <w:hideMark/>
          </w:tcPr>
          <w:p w14:paraId="7B60112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704,37</w:t>
            </w:r>
          </w:p>
        </w:tc>
        <w:tc>
          <w:tcPr>
            <w:tcW w:w="729" w:type="pct"/>
            <w:noWrap/>
            <w:vAlign w:val="center"/>
            <w:hideMark/>
          </w:tcPr>
          <w:p w14:paraId="2F7E4E0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1 616,74</w:t>
            </w:r>
          </w:p>
        </w:tc>
        <w:tc>
          <w:tcPr>
            <w:tcW w:w="729" w:type="pct"/>
            <w:noWrap/>
            <w:vAlign w:val="center"/>
            <w:hideMark/>
          </w:tcPr>
          <w:p w14:paraId="1B83FBA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378,83</w:t>
            </w:r>
          </w:p>
        </w:tc>
      </w:tr>
      <w:tr w:rsidR="00407FD6" w:rsidRPr="00B24B76" w14:paraId="71B1DCBB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AB4EE4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774" w:type="pct"/>
            <w:vAlign w:val="center"/>
            <w:hideMark/>
          </w:tcPr>
          <w:p w14:paraId="6A264A52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729" w:type="pct"/>
            <w:noWrap/>
            <w:vAlign w:val="center"/>
            <w:hideMark/>
          </w:tcPr>
          <w:p w14:paraId="59FE29E4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835,68</w:t>
            </w:r>
          </w:p>
        </w:tc>
        <w:tc>
          <w:tcPr>
            <w:tcW w:w="729" w:type="pct"/>
            <w:noWrap/>
            <w:vAlign w:val="center"/>
            <w:hideMark/>
          </w:tcPr>
          <w:p w14:paraId="069A049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127,52</w:t>
            </w:r>
          </w:p>
        </w:tc>
        <w:tc>
          <w:tcPr>
            <w:tcW w:w="729" w:type="pct"/>
            <w:noWrap/>
            <w:vAlign w:val="center"/>
            <w:hideMark/>
          </w:tcPr>
          <w:p w14:paraId="5DAE085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772,66</w:t>
            </w:r>
          </w:p>
        </w:tc>
        <w:tc>
          <w:tcPr>
            <w:tcW w:w="729" w:type="pct"/>
            <w:noWrap/>
            <w:vAlign w:val="center"/>
            <w:hideMark/>
          </w:tcPr>
          <w:p w14:paraId="7883C1E1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81,86</w:t>
            </w:r>
          </w:p>
        </w:tc>
      </w:tr>
      <w:tr w:rsidR="00407FD6" w:rsidRPr="00B24B76" w14:paraId="6196473D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4F6DE5D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774" w:type="pct"/>
            <w:vAlign w:val="center"/>
            <w:hideMark/>
          </w:tcPr>
          <w:p w14:paraId="46178FAC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Холодная вода</w:t>
            </w:r>
          </w:p>
        </w:tc>
        <w:tc>
          <w:tcPr>
            <w:tcW w:w="729" w:type="pct"/>
            <w:noWrap/>
            <w:vAlign w:val="center"/>
            <w:hideMark/>
          </w:tcPr>
          <w:p w14:paraId="10EF8B2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31,31</w:t>
            </w:r>
          </w:p>
        </w:tc>
        <w:tc>
          <w:tcPr>
            <w:tcW w:w="729" w:type="pct"/>
            <w:noWrap/>
            <w:vAlign w:val="center"/>
            <w:hideMark/>
          </w:tcPr>
          <w:p w14:paraId="50BA56EC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4,62</w:t>
            </w:r>
          </w:p>
        </w:tc>
        <w:tc>
          <w:tcPr>
            <w:tcW w:w="729" w:type="pct"/>
            <w:noWrap/>
            <w:vAlign w:val="center"/>
            <w:hideMark/>
          </w:tcPr>
          <w:p w14:paraId="17A569F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9,43</w:t>
            </w:r>
          </w:p>
        </w:tc>
        <w:tc>
          <w:tcPr>
            <w:tcW w:w="729" w:type="pct"/>
            <w:noWrap/>
            <w:vAlign w:val="center"/>
            <w:hideMark/>
          </w:tcPr>
          <w:p w14:paraId="3FDECE1F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0,80</w:t>
            </w:r>
          </w:p>
        </w:tc>
      </w:tr>
      <w:tr w:rsidR="00407FD6" w:rsidRPr="00B24B76" w14:paraId="383437C4" w14:textId="77777777" w:rsidTr="00A44CD6">
        <w:trPr>
          <w:trHeight w:val="20"/>
        </w:trPr>
        <w:tc>
          <w:tcPr>
            <w:tcW w:w="308" w:type="pct"/>
            <w:noWrap/>
            <w:vAlign w:val="center"/>
            <w:hideMark/>
          </w:tcPr>
          <w:p w14:paraId="5D37D00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74" w:type="pct"/>
            <w:vAlign w:val="center"/>
            <w:hideMark/>
          </w:tcPr>
          <w:p w14:paraId="41350A84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Корректировка НВВ за предыдущие года</w:t>
            </w:r>
          </w:p>
        </w:tc>
        <w:tc>
          <w:tcPr>
            <w:tcW w:w="729" w:type="pct"/>
            <w:noWrap/>
            <w:vAlign w:val="center"/>
            <w:hideMark/>
          </w:tcPr>
          <w:p w14:paraId="2AE13F99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222,81</w:t>
            </w:r>
          </w:p>
        </w:tc>
        <w:tc>
          <w:tcPr>
            <w:tcW w:w="729" w:type="pct"/>
            <w:noWrap/>
            <w:vAlign w:val="center"/>
            <w:hideMark/>
          </w:tcPr>
          <w:p w14:paraId="1E519BA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451,92</w:t>
            </w:r>
          </w:p>
        </w:tc>
        <w:tc>
          <w:tcPr>
            <w:tcW w:w="729" w:type="pct"/>
            <w:noWrap/>
            <w:vAlign w:val="center"/>
            <w:hideMark/>
          </w:tcPr>
          <w:p w14:paraId="3BCD7C6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436,70</w:t>
            </w:r>
          </w:p>
        </w:tc>
        <w:tc>
          <w:tcPr>
            <w:tcW w:w="729" w:type="pct"/>
            <w:noWrap/>
            <w:vAlign w:val="center"/>
            <w:hideMark/>
          </w:tcPr>
          <w:p w14:paraId="55299B36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07FD6" w:rsidRPr="00B24B76" w14:paraId="0A833701" w14:textId="77777777" w:rsidTr="00A44CD6">
        <w:trPr>
          <w:trHeight w:val="20"/>
        </w:trPr>
        <w:tc>
          <w:tcPr>
            <w:tcW w:w="308" w:type="pct"/>
            <w:shd w:val="clear" w:color="000000" w:fill="FFFF99"/>
            <w:noWrap/>
            <w:vAlign w:val="center"/>
            <w:hideMark/>
          </w:tcPr>
          <w:p w14:paraId="464C292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74" w:type="pct"/>
            <w:shd w:val="clear" w:color="000000" w:fill="FFFF99"/>
            <w:vAlign w:val="center"/>
            <w:hideMark/>
          </w:tcPr>
          <w:p w14:paraId="72D48E6B" w14:textId="77777777" w:rsidR="00407FD6" w:rsidRPr="00B24B76" w:rsidRDefault="00407FD6" w:rsidP="00A44CD6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валовая выручка, используемая при расчете тарифов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5F688E5D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5 586,87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492A6A6A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3 134,08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7B413C2C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8 229,68</w:t>
            </w:r>
          </w:p>
        </w:tc>
        <w:tc>
          <w:tcPr>
            <w:tcW w:w="729" w:type="pct"/>
            <w:shd w:val="clear" w:color="000000" w:fill="FFFF99"/>
            <w:noWrap/>
            <w:vAlign w:val="center"/>
            <w:hideMark/>
          </w:tcPr>
          <w:p w14:paraId="10AE51C2" w14:textId="77777777" w:rsidR="00407FD6" w:rsidRPr="00B24B76" w:rsidRDefault="00407FD6" w:rsidP="00A44CD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24B7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1 792,23</w:t>
            </w:r>
          </w:p>
        </w:tc>
      </w:tr>
    </w:tbl>
    <w:p w14:paraId="47E0F87F" w14:textId="77777777" w:rsidR="00407FD6" w:rsidRDefault="00407FD6" w:rsidP="00456BDA">
      <w:pPr>
        <w:spacing w:after="0" w:line="276" w:lineRule="auto"/>
        <w:jc w:val="both"/>
        <w:rPr>
          <w:rFonts w:ascii="Trebuchet MS" w:hAnsi="Trebuchet MS" w:cs="Times New Roman"/>
        </w:rPr>
      </w:pPr>
    </w:p>
    <w:p w14:paraId="406BF78B" w14:textId="2608716D" w:rsidR="00407FD6" w:rsidRDefault="00456BDA" w:rsidP="0064074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56BDA">
        <w:rPr>
          <w:rFonts w:ascii="Trebuchet MS" w:hAnsi="Trebuchet MS" w:cs="Times New Roman"/>
        </w:rPr>
        <w:t>Тарифно-балансовые модели теплоснабжения потребителей</w:t>
      </w:r>
      <w:r w:rsidRPr="00456BDA">
        <w:t xml:space="preserve"> </w:t>
      </w:r>
      <w:r>
        <w:t xml:space="preserve">в </w:t>
      </w:r>
      <w:r w:rsidRPr="00456BDA">
        <w:rPr>
          <w:rFonts w:ascii="Trebuchet MS" w:hAnsi="Trebuchet MS" w:cs="Times New Roman"/>
        </w:rPr>
        <w:t xml:space="preserve">отношении теплоснабжающей организации </w:t>
      </w:r>
      <w:r w:rsidR="0032455E">
        <w:rPr>
          <w:rFonts w:ascii="Trebuchet MS" w:hAnsi="Trebuchet MS" w:cs="Times New Roman"/>
        </w:rPr>
        <w:t>МУП «ТД»</w:t>
      </w:r>
      <w:r>
        <w:rPr>
          <w:rFonts w:ascii="Trebuchet MS" w:hAnsi="Trebuchet MS" w:cs="Times New Roman"/>
        </w:rPr>
        <w:t xml:space="preserve"> </w:t>
      </w:r>
      <w:r w:rsidRPr="00456BDA">
        <w:rPr>
          <w:rFonts w:ascii="Trebuchet MS" w:hAnsi="Trebuchet MS" w:cs="Times New Roman"/>
        </w:rPr>
        <w:t>на очередной долгосрочный период тарифного регулирования будут представлены при</w:t>
      </w:r>
      <w:r>
        <w:rPr>
          <w:rFonts w:ascii="Trebuchet MS" w:hAnsi="Trebuchet MS" w:cs="Times New Roman"/>
        </w:rPr>
        <w:t xml:space="preserve"> дальнейшей</w:t>
      </w:r>
      <w:r w:rsidRPr="00456BDA">
        <w:rPr>
          <w:rFonts w:ascii="Trebuchet MS" w:hAnsi="Trebuchet MS" w:cs="Times New Roman"/>
        </w:rPr>
        <w:t xml:space="preserve"> актуализации </w:t>
      </w:r>
      <w:r>
        <w:rPr>
          <w:rFonts w:ascii="Trebuchet MS" w:hAnsi="Trebuchet MS" w:cs="Times New Roman"/>
        </w:rPr>
        <w:t>«</w:t>
      </w:r>
      <w:r w:rsidRPr="00456BDA">
        <w:rPr>
          <w:rFonts w:ascii="Trebuchet MS" w:hAnsi="Trebuchet MS" w:cs="Times New Roman"/>
        </w:rPr>
        <w:t xml:space="preserve">Схемы теплоснабжения </w:t>
      </w:r>
      <w:r>
        <w:rPr>
          <w:rFonts w:ascii="Trebuchet MS" w:hAnsi="Trebuchet MS" w:cs="Times New Roman"/>
        </w:rPr>
        <w:t xml:space="preserve">Максатихинского </w:t>
      </w:r>
      <w:r w:rsidRPr="00456BDA">
        <w:rPr>
          <w:rFonts w:ascii="Trebuchet MS" w:hAnsi="Trebuchet MS" w:cs="Times New Roman"/>
        </w:rPr>
        <w:t xml:space="preserve">муниципального </w:t>
      </w:r>
      <w:r>
        <w:rPr>
          <w:rFonts w:ascii="Trebuchet MS" w:hAnsi="Trebuchet MS" w:cs="Times New Roman"/>
        </w:rPr>
        <w:t>округа»</w:t>
      </w:r>
      <w:r w:rsidRPr="00456BDA">
        <w:rPr>
          <w:rFonts w:ascii="Trebuchet MS" w:hAnsi="Trebuchet MS" w:cs="Times New Roman"/>
        </w:rPr>
        <w:t>, по итогам их установления Главн</w:t>
      </w:r>
      <w:r>
        <w:rPr>
          <w:rFonts w:ascii="Trebuchet MS" w:hAnsi="Trebuchet MS" w:cs="Times New Roman"/>
        </w:rPr>
        <w:t>ым</w:t>
      </w:r>
      <w:r w:rsidRPr="00456BDA">
        <w:rPr>
          <w:rFonts w:ascii="Trebuchet MS" w:hAnsi="Trebuchet MS" w:cs="Times New Roman"/>
        </w:rPr>
        <w:t xml:space="preserve"> управлени</w:t>
      </w:r>
      <w:r>
        <w:rPr>
          <w:rFonts w:ascii="Trebuchet MS" w:hAnsi="Trebuchet MS" w:cs="Times New Roman"/>
        </w:rPr>
        <w:t xml:space="preserve">ем </w:t>
      </w:r>
      <w:r w:rsidRPr="00456BDA">
        <w:rPr>
          <w:rFonts w:ascii="Trebuchet MS" w:hAnsi="Trebuchet MS" w:cs="Times New Roman"/>
        </w:rPr>
        <w:t>«Региональная энергетическая комиссия» Тверской области.</w:t>
      </w:r>
    </w:p>
    <w:p w14:paraId="098ED6D0" w14:textId="77777777" w:rsidR="00407FD6" w:rsidRPr="00A55334" w:rsidRDefault="00407FD6" w:rsidP="00640743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bookmarkEnd w:id="493"/>
    <w:p w14:paraId="5A069026" w14:textId="48D4E383" w:rsidR="006D2EB1" w:rsidRPr="00B94006" w:rsidRDefault="006D2EB1" w:rsidP="00FD0C1D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0B71D864" w14:textId="0E18FFE4" w:rsidR="007331F0" w:rsidRPr="00B94006" w:rsidRDefault="00384FE6" w:rsidP="00A73A24">
      <w:pPr>
        <w:pStyle w:val="1f1"/>
        <w:pageBreakBefore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494" w:name="_Toc34466710"/>
      <w:bookmarkStart w:id="495" w:name="_Toc34728872"/>
      <w:bookmarkStart w:id="496" w:name="_Toc203488859"/>
      <w:r>
        <w:rPr>
          <w:rFonts w:ascii="Trebuchet MS" w:hAnsi="Trebuchet MS"/>
          <w:sz w:val="22"/>
          <w:szCs w:val="22"/>
        </w:rPr>
        <w:lastRenderedPageBreak/>
        <w:t xml:space="preserve">14.3 </w:t>
      </w:r>
      <w:r w:rsidR="007331F0" w:rsidRPr="00B94006">
        <w:rPr>
          <w:rFonts w:ascii="Trebuchet MS" w:hAnsi="Trebuchet MS"/>
          <w:sz w:val="22"/>
          <w:szCs w:val="22"/>
        </w:rPr>
        <w:t>Результаты оценки ценовых (тарифных) последствий реализации проектов схемы теплоснабжения на основании разработанных тарифно-балансовых моделей</w:t>
      </w:r>
      <w:bookmarkEnd w:id="494"/>
      <w:bookmarkEnd w:id="495"/>
      <w:bookmarkEnd w:id="496"/>
    </w:p>
    <w:p w14:paraId="306EB8C5" w14:textId="3C306397" w:rsidR="00407FD6" w:rsidRPr="00456BDA" w:rsidRDefault="00407FD6" w:rsidP="00407FD6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bookmarkStart w:id="497" w:name="_Hlk65570509"/>
      <w:r w:rsidRPr="00456BDA">
        <w:rPr>
          <w:rFonts w:ascii="Trebuchet MS" w:eastAsia="Times New Roman" w:hAnsi="Trebuchet MS" w:cs="Times New Roman"/>
          <w:lang w:eastAsia="ru-RU"/>
        </w:rPr>
        <w:t xml:space="preserve">По состоянию базового периода разработки «Схемы теплоснабжения», в отношении теплоснабжающих организаций установлены следующие </w:t>
      </w:r>
      <w:r w:rsidR="004522A7" w:rsidRPr="00456BDA">
        <w:rPr>
          <w:rFonts w:ascii="Trebuchet MS" w:eastAsia="Times New Roman" w:hAnsi="Trebuchet MS" w:cs="Times New Roman"/>
          <w:lang w:eastAsia="ru-RU"/>
        </w:rPr>
        <w:t xml:space="preserve">долгосрочные </w:t>
      </w:r>
      <w:r w:rsidRPr="00456BDA">
        <w:rPr>
          <w:rFonts w:ascii="Trebuchet MS" w:eastAsia="Times New Roman" w:hAnsi="Trebuchet MS" w:cs="Times New Roman"/>
          <w:lang w:eastAsia="ru-RU"/>
        </w:rPr>
        <w:t>тарифы на услуги теплоснабжения по состоянию на 2025 год:</w:t>
      </w:r>
    </w:p>
    <w:p w14:paraId="00EA1D32" w14:textId="5225D164" w:rsidR="00407FD6" w:rsidRPr="00456BDA" w:rsidRDefault="00407FD6" w:rsidP="004522A7">
      <w:pPr>
        <w:spacing w:after="0" w:line="276" w:lineRule="auto"/>
        <w:ind w:firstLine="567"/>
        <w:jc w:val="both"/>
        <w:rPr>
          <w:rFonts w:ascii="Trebuchet MS" w:eastAsia="Times New Roman" w:hAnsi="Trebuchet MS" w:cs="Times New Roman"/>
          <w:lang w:eastAsia="ru-RU"/>
        </w:rPr>
      </w:pPr>
      <w:r w:rsidRPr="00456BDA">
        <w:rPr>
          <w:rFonts w:ascii="Trebuchet MS" w:eastAsia="Times New Roman" w:hAnsi="Trebuchet MS" w:cs="Times New Roman"/>
          <w:lang w:eastAsia="ru-RU"/>
        </w:rPr>
        <w:t xml:space="preserve">- для </w:t>
      </w:r>
      <w:r w:rsidR="0032455E">
        <w:rPr>
          <w:rFonts w:ascii="Trebuchet MS" w:eastAsia="Times New Roman" w:hAnsi="Trebuchet MS" w:cs="Times New Roman"/>
          <w:lang w:eastAsia="ru-RU"/>
        </w:rPr>
        <w:t>МУП «ТС»</w:t>
      </w:r>
      <w:r w:rsidRPr="00456BDA">
        <w:rPr>
          <w:rFonts w:ascii="Trebuchet MS" w:eastAsia="Times New Roman" w:hAnsi="Trebuchet MS" w:cs="Times New Roman"/>
          <w:lang w:eastAsia="ru-RU"/>
        </w:rPr>
        <w:t xml:space="preserve"> - на основании приказов </w:t>
      </w:r>
      <w:bookmarkStart w:id="498" w:name="_Hlk203300194"/>
      <w:r w:rsidRPr="00456BDA">
        <w:rPr>
          <w:rFonts w:ascii="Trebuchet MS" w:eastAsia="Times New Roman" w:hAnsi="Trebuchet MS" w:cs="Times New Roman"/>
          <w:lang w:eastAsia="ru-RU"/>
        </w:rPr>
        <w:t>Главного управления «Региональная энергетическая комиссия» Тверской области</w:t>
      </w:r>
      <w:bookmarkEnd w:id="498"/>
      <w:r w:rsidRPr="00456BDA">
        <w:rPr>
          <w:rFonts w:ascii="Trebuchet MS" w:eastAsia="Times New Roman" w:hAnsi="Trebuchet MS" w:cs="Times New Roman"/>
          <w:lang w:eastAsia="ru-RU"/>
        </w:rPr>
        <w:t xml:space="preserve"> от 10.12.2024 №378-нп и 379-нп.</w:t>
      </w:r>
    </w:p>
    <w:p w14:paraId="56259BD7" w14:textId="2CA4A844" w:rsidR="004522A7" w:rsidRDefault="004522A7" w:rsidP="004522A7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  <w:r w:rsidRPr="00456BDA">
        <w:rPr>
          <w:rFonts w:ascii="Trebuchet MS" w:eastAsia="Calibri" w:hAnsi="Trebuchet MS" w:cs="Times New Roman"/>
          <w:b/>
          <w:bCs/>
        </w:rPr>
        <w:t>Таблица 14.3.1 – Прогнозируемые тарифы на тепловую энергию для потребителей Максатихинский муниципальный округ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268"/>
        <w:gridCol w:w="992"/>
        <w:gridCol w:w="992"/>
        <w:gridCol w:w="1418"/>
        <w:gridCol w:w="985"/>
      </w:tblGrid>
      <w:tr w:rsidR="004522A7" w:rsidRPr="004522A7" w14:paraId="61399464" w14:textId="77777777" w:rsidTr="004522A7">
        <w:trPr>
          <w:trHeight w:val="20"/>
        </w:trPr>
        <w:tc>
          <w:tcPr>
            <w:tcW w:w="1696" w:type="dxa"/>
            <w:vMerge w:val="restart"/>
            <w:shd w:val="clear" w:color="000000" w:fill="CCFF99"/>
            <w:vAlign w:val="center"/>
            <w:hideMark/>
          </w:tcPr>
          <w:p w14:paraId="7FAC1C3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регулируемой организации</w:t>
            </w:r>
          </w:p>
        </w:tc>
        <w:tc>
          <w:tcPr>
            <w:tcW w:w="1560" w:type="dxa"/>
            <w:vMerge w:val="restart"/>
            <w:shd w:val="clear" w:color="000000" w:fill="CCFF99"/>
            <w:noWrap/>
            <w:vAlign w:val="center"/>
            <w:hideMark/>
          </w:tcPr>
          <w:p w14:paraId="08C3D615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2268" w:type="dxa"/>
            <w:vMerge w:val="restart"/>
            <w:shd w:val="clear" w:color="000000" w:fill="CCFF99"/>
            <w:noWrap/>
            <w:vAlign w:val="center"/>
            <w:hideMark/>
          </w:tcPr>
          <w:p w14:paraId="5BF8A497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Период тарифного регулирования</w:t>
            </w:r>
          </w:p>
        </w:tc>
        <w:tc>
          <w:tcPr>
            <w:tcW w:w="4387" w:type="dxa"/>
            <w:gridSpan w:val="4"/>
            <w:shd w:val="clear" w:color="000000" w:fill="CCFF99"/>
            <w:noWrap/>
            <w:vAlign w:val="center"/>
            <w:hideMark/>
          </w:tcPr>
          <w:p w14:paraId="6CCF213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Стоимость</w:t>
            </w:r>
          </w:p>
        </w:tc>
      </w:tr>
      <w:tr w:rsidR="004522A7" w:rsidRPr="004522A7" w14:paraId="73D2C858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8FEABB2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D0DD707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14:paraId="76FF220C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34CA25E3" w14:textId="77777777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с. Сельцы</w:t>
            </w:r>
          </w:p>
        </w:tc>
        <w:tc>
          <w:tcPr>
            <w:tcW w:w="992" w:type="dxa"/>
            <w:shd w:val="clear" w:color="000000" w:fill="CCFF99"/>
            <w:noWrap/>
            <w:vAlign w:val="center"/>
            <w:hideMark/>
          </w:tcPr>
          <w:p w14:paraId="4A1C554C" w14:textId="77777777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Фабрика</w:t>
            </w:r>
          </w:p>
        </w:tc>
        <w:tc>
          <w:tcPr>
            <w:tcW w:w="1418" w:type="dxa"/>
            <w:shd w:val="clear" w:color="000000" w:fill="CCFF99"/>
            <w:noWrap/>
            <w:vAlign w:val="center"/>
            <w:hideMark/>
          </w:tcPr>
          <w:p w14:paraId="2A6F5717" w14:textId="77777777" w:rsid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 xml:space="preserve">д. Каменка, </w:t>
            </w:r>
          </w:p>
          <w:p w14:paraId="3C012AAA" w14:textId="1D679943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д. Кистутово, д. Райково</w:t>
            </w:r>
          </w:p>
        </w:tc>
        <w:tc>
          <w:tcPr>
            <w:tcW w:w="985" w:type="dxa"/>
            <w:shd w:val="clear" w:color="000000" w:fill="CCFF99"/>
            <w:noWrap/>
            <w:vAlign w:val="center"/>
            <w:hideMark/>
          </w:tcPr>
          <w:p w14:paraId="13CE7E5F" w14:textId="77777777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b/>
                <w:bCs/>
                <w:color w:val="000000"/>
                <w:sz w:val="18"/>
                <w:szCs w:val="18"/>
                <w:lang w:eastAsia="ru-RU"/>
              </w:rPr>
              <w:t>п. Ривицкий</w:t>
            </w:r>
          </w:p>
        </w:tc>
      </w:tr>
      <w:tr w:rsidR="004522A7" w:rsidRPr="004522A7" w14:paraId="2C7E6B5E" w14:textId="77777777" w:rsidTr="00A44CD6">
        <w:trPr>
          <w:trHeight w:val="20"/>
        </w:trPr>
        <w:tc>
          <w:tcPr>
            <w:tcW w:w="1696" w:type="dxa"/>
            <w:vMerge w:val="restart"/>
            <w:vAlign w:val="center"/>
            <w:hideMark/>
          </w:tcPr>
          <w:p w14:paraId="785CBCE5" w14:textId="730896BA" w:rsidR="004522A7" w:rsidRPr="004522A7" w:rsidRDefault="0032455E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7F7AFE65" w14:textId="5E423343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4522A7" w:rsidRPr="004522A7" w14:paraId="68A293C5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8E9C699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0B74A012" w14:textId="77777777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142D86C4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3197D7D5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293FDCEC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120B1BB6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4F32BDA7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522A7" w:rsidRPr="004522A7" w14:paraId="7631E97B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00BE02E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2A428F8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EC466EC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1FAD216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3 897,72</w:t>
            </w:r>
          </w:p>
        </w:tc>
        <w:tc>
          <w:tcPr>
            <w:tcW w:w="992" w:type="dxa"/>
            <w:noWrap/>
            <w:vAlign w:val="center"/>
            <w:hideMark/>
          </w:tcPr>
          <w:p w14:paraId="4FE6888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2 964,51</w:t>
            </w:r>
          </w:p>
        </w:tc>
        <w:tc>
          <w:tcPr>
            <w:tcW w:w="1418" w:type="dxa"/>
            <w:noWrap/>
            <w:vAlign w:val="center"/>
            <w:hideMark/>
          </w:tcPr>
          <w:p w14:paraId="5A10EB1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3 966,06</w:t>
            </w:r>
          </w:p>
        </w:tc>
        <w:tc>
          <w:tcPr>
            <w:tcW w:w="985" w:type="dxa"/>
            <w:noWrap/>
            <w:vAlign w:val="center"/>
            <w:hideMark/>
          </w:tcPr>
          <w:p w14:paraId="56181D8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522A7" w:rsidRPr="004522A7" w14:paraId="2D6048D7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3D71648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D7EB913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18EDD8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00D6474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6 817,80</w:t>
            </w:r>
          </w:p>
        </w:tc>
        <w:tc>
          <w:tcPr>
            <w:tcW w:w="992" w:type="dxa"/>
            <w:noWrap/>
            <w:vAlign w:val="center"/>
            <w:hideMark/>
          </w:tcPr>
          <w:p w14:paraId="377985E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4 015,83</w:t>
            </w:r>
          </w:p>
        </w:tc>
        <w:tc>
          <w:tcPr>
            <w:tcW w:w="1418" w:type="dxa"/>
            <w:noWrap/>
            <w:vAlign w:val="center"/>
            <w:hideMark/>
          </w:tcPr>
          <w:p w14:paraId="4C1396BC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5 897,44</w:t>
            </w:r>
          </w:p>
        </w:tc>
        <w:tc>
          <w:tcPr>
            <w:tcW w:w="985" w:type="dxa"/>
            <w:noWrap/>
            <w:vAlign w:val="center"/>
            <w:hideMark/>
          </w:tcPr>
          <w:p w14:paraId="268A941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4 955,76</w:t>
            </w:r>
          </w:p>
        </w:tc>
      </w:tr>
      <w:tr w:rsidR="004522A7" w:rsidRPr="004522A7" w14:paraId="26DAA2E7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1D73E10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974E37A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44775D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3481A87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6D29408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629EB1E5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7D1B9972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522A7" w:rsidRPr="004522A7" w14:paraId="0312EC9F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2CA82E64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B088E31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43BBC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1B8884B0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5F5705E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288AC1C5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6E385B4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522A7" w:rsidRPr="004522A7" w14:paraId="75A2EC79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80C2EDC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566E7003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5CBF580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5C9618EC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5 624,28</w:t>
            </w:r>
          </w:p>
        </w:tc>
        <w:tc>
          <w:tcPr>
            <w:tcW w:w="992" w:type="dxa"/>
            <w:noWrap/>
            <w:vAlign w:val="center"/>
            <w:hideMark/>
          </w:tcPr>
          <w:p w14:paraId="05470562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3 908,90</w:t>
            </w:r>
          </w:p>
        </w:tc>
        <w:tc>
          <w:tcPr>
            <w:tcW w:w="1418" w:type="dxa"/>
            <w:noWrap/>
            <w:vAlign w:val="center"/>
            <w:hideMark/>
          </w:tcPr>
          <w:p w14:paraId="10A62672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5 492,35</w:t>
            </w:r>
          </w:p>
        </w:tc>
        <w:tc>
          <w:tcPr>
            <w:tcW w:w="985" w:type="dxa"/>
            <w:noWrap/>
            <w:vAlign w:val="center"/>
            <w:hideMark/>
          </w:tcPr>
          <w:p w14:paraId="511D8C7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4 835,47</w:t>
            </w:r>
          </w:p>
        </w:tc>
      </w:tr>
      <w:tr w:rsidR="004522A7" w:rsidRPr="004522A7" w14:paraId="43C5DC3B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656DB17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4D1FC205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6630A4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308E95D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5 849,25</w:t>
            </w:r>
          </w:p>
        </w:tc>
        <w:tc>
          <w:tcPr>
            <w:tcW w:w="992" w:type="dxa"/>
            <w:noWrap/>
            <w:vAlign w:val="center"/>
            <w:hideMark/>
          </w:tcPr>
          <w:p w14:paraId="69184F72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64ACB48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5096C9B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522A7" w:rsidRPr="004522A7" w14:paraId="30013FDE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89EA059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87A32CD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FBAC5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2C0FD648" w14:textId="0B7015C0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769C5CF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4 065,26</w:t>
            </w:r>
          </w:p>
        </w:tc>
        <w:tc>
          <w:tcPr>
            <w:tcW w:w="1418" w:type="dxa"/>
            <w:noWrap/>
            <w:vAlign w:val="center"/>
            <w:hideMark/>
          </w:tcPr>
          <w:p w14:paraId="67A7ADF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5 712,04</w:t>
            </w:r>
          </w:p>
        </w:tc>
        <w:tc>
          <w:tcPr>
            <w:tcW w:w="985" w:type="dxa"/>
            <w:noWrap/>
            <w:vAlign w:val="center"/>
            <w:hideMark/>
          </w:tcPr>
          <w:p w14:paraId="26CA0A7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5 028,89</w:t>
            </w:r>
          </w:p>
        </w:tc>
      </w:tr>
      <w:tr w:rsidR="004522A7" w:rsidRPr="004522A7" w14:paraId="130895CC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3AFBF50D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EF4BF8C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E65572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50CDE975" w14:textId="65FF1833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0682095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4 227,87</w:t>
            </w:r>
          </w:p>
        </w:tc>
        <w:tc>
          <w:tcPr>
            <w:tcW w:w="1418" w:type="dxa"/>
            <w:noWrap/>
            <w:vAlign w:val="center"/>
            <w:hideMark/>
          </w:tcPr>
          <w:p w14:paraId="45AE2926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5 940,53</w:t>
            </w:r>
          </w:p>
        </w:tc>
        <w:tc>
          <w:tcPr>
            <w:tcW w:w="985" w:type="dxa"/>
            <w:noWrap/>
            <w:vAlign w:val="center"/>
            <w:hideMark/>
          </w:tcPr>
          <w:p w14:paraId="456D7404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5 230,05</w:t>
            </w:r>
          </w:p>
        </w:tc>
      </w:tr>
      <w:tr w:rsidR="004522A7" w:rsidRPr="004522A7" w14:paraId="42EEBB7B" w14:textId="77777777" w:rsidTr="00A44CD6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B676C81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215" w:type="dxa"/>
            <w:gridSpan w:val="6"/>
            <w:shd w:val="clear" w:color="000000" w:fill="FFFF99"/>
            <w:vAlign w:val="center"/>
            <w:hideMark/>
          </w:tcPr>
          <w:p w14:paraId="0367DF50" w14:textId="50B814ED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Население</w:t>
            </w:r>
          </w:p>
        </w:tc>
      </w:tr>
      <w:tr w:rsidR="004522A7" w:rsidRPr="004522A7" w14:paraId="35A543BA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5B9B3918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vAlign w:val="center"/>
            <w:hideMark/>
          </w:tcPr>
          <w:p w14:paraId="6CEA3EA2" w14:textId="77777777" w:rsidR="004522A7" w:rsidRPr="004522A7" w:rsidRDefault="004522A7" w:rsidP="004522A7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одноставочный, руб./Гкал</w:t>
            </w:r>
          </w:p>
        </w:tc>
        <w:tc>
          <w:tcPr>
            <w:tcW w:w="2268" w:type="dxa"/>
            <w:noWrap/>
            <w:vAlign w:val="center"/>
            <w:hideMark/>
          </w:tcPr>
          <w:p w14:paraId="7171C2C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01.12.2022-31.12.2023</w:t>
            </w:r>
          </w:p>
        </w:tc>
        <w:tc>
          <w:tcPr>
            <w:tcW w:w="992" w:type="dxa"/>
            <w:noWrap/>
            <w:vAlign w:val="center"/>
            <w:hideMark/>
          </w:tcPr>
          <w:p w14:paraId="344A95A0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2C5AF7A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38DBF4B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694921D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522A7" w:rsidRPr="004522A7" w14:paraId="46658F79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2023F6A3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EB98A4F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EFBA9E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01.01.2024-30.06.2024</w:t>
            </w:r>
          </w:p>
        </w:tc>
        <w:tc>
          <w:tcPr>
            <w:tcW w:w="992" w:type="dxa"/>
            <w:noWrap/>
            <w:vAlign w:val="center"/>
            <w:hideMark/>
          </w:tcPr>
          <w:p w14:paraId="27B2CFE7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1 219,06</w:t>
            </w:r>
          </w:p>
        </w:tc>
        <w:tc>
          <w:tcPr>
            <w:tcW w:w="992" w:type="dxa"/>
            <w:noWrap/>
            <w:vAlign w:val="center"/>
            <w:hideMark/>
          </w:tcPr>
          <w:p w14:paraId="11DE8C7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2 824,08</w:t>
            </w:r>
          </w:p>
        </w:tc>
        <w:tc>
          <w:tcPr>
            <w:tcW w:w="1418" w:type="dxa"/>
            <w:noWrap/>
            <w:vAlign w:val="center"/>
            <w:hideMark/>
          </w:tcPr>
          <w:p w14:paraId="21C05A66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2 797,34</w:t>
            </w:r>
          </w:p>
        </w:tc>
        <w:tc>
          <w:tcPr>
            <w:tcW w:w="985" w:type="dxa"/>
            <w:noWrap/>
            <w:vAlign w:val="center"/>
            <w:hideMark/>
          </w:tcPr>
          <w:p w14:paraId="6B58BD5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2 628,05</w:t>
            </w:r>
          </w:p>
        </w:tc>
      </w:tr>
      <w:tr w:rsidR="004522A7" w:rsidRPr="004522A7" w14:paraId="30882A74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413DE402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E60EC67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75A16C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01.07.2024-31.12.2024</w:t>
            </w:r>
          </w:p>
        </w:tc>
        <w:tc>
          <w:tcPr>
            <w:tcW w:w="992" w:type="dxa"/>
            <w:noWrap/>
            <w:vAlign w:val="center"/>
            <w:hideMark/>
          </w:tcPr>
          <w:p w14:paraId="06292877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740211F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0E789F3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44815434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522A7" w:rsidRPr="004522A7" w14:paraId="5465CF61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2D17CA1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9A71A2E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AA453E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01.01.2025-30.06.2025</w:t>
            </w:r>
          </w:p>
        </w:tc>
        <w:tc>
          <w:tcPr>
            <w:tcW w:w="992" w:type="dxa"/>
            <w:noWrap/>
            <w:vAlign w:val="center"/>
            <w:hideMark/>
          </w:tcPr>
          <w:p w14:paraId="1D3425D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1 395,82</w:t>
            </w:r>
          </w:p>
        </w:tc>
        <w:tc>
          <w:tcPr>
            <w:tcW w:w="992" w:type="dxa"/>
            <w:noWrap/>
            <w:vAlign w:val="center"/>
            <w:hideMark/>
          </w:tcPr>
          <w:p w14:paraId="749D00F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3 095,19</w:t>
            </w:r>
          </w:p>
        </w:tc>
        <w:tc>
          <w:tcPr>
            <w:tcW w:w="1418" w:type="dxa"/>
            <w:noWrap/>
            <w:vAlign w:val="center"/>
            <w:hideMark/>
          </w:tcPr>
          <w:p w14:paraId="463B360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3 065,88</w:t>
            </w:r>
          </w:p>
        </w:tc>
        <w:tc>
          <w:tcPr>
            <w:tcW w:w="985" w:type="dxa"/>
            <w:noWrap/>
            <w:vAlign w:val="center"/>
            <w:hideMark/>
          </w:tcPr>
          <w:p w14:paraId="6895C2F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2 880,34</w:t>
            </w:r>
          </w:p>
        </w:tc>
      </w:tr>
      <w:tr w:rsidR="004522A7" w:rsidRPr="004522A7" w14:paraId="4FAB5DF9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60D19EEB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4CA7FAD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4790F5A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01.07.2025-31.12.2025</w:t>
            </w:r>
          </w:p>
        </w:tc>
        <w:tc>
          <w:tcPr>
            <w:tcW w:w="992" w:type="dxa"/>
            <w:noWrap/>
            <w:vAlign w:val="center"/>
            <w:hideMark/>
          </w:tcPr>
          <w:p w14:paraId="1F2DC1E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39752691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5E556C7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0E2F826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522A7" w:rsidRPr="004522A7" w14:paraId="58D1DD33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7C40F325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2BCBC8A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D99DBC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01.01.2026-30.06.2026</w:t>
            </w:r>
          </w:p>
        </w:tc>
        <w:tc>
          <w:tcPr>
            <w:tcW w:w="992" w:type="dxa"/>
            <w:noWrap/>
            <w:vAlign w:val="center"/>
            <w:hideMark/>
          </w:tcPr>
          <w:p w14:paraId="1290BBAF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1 744,77</w:t>
            </w:r>
          </w:p>
        </w:tc>
        <w:tc>
          <w:tcPr>
            <w:tcW w:w="992" w:type="dxa"/>
            <w:noWrap/>
            <w:vAlign w:val="center"/>
            <w:hideMark/>
          </w:tcPr>
          <w:p w14:paraId="557CD528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3 478,99</w:t>
            </w:r>
          </w:p>
        </w:tc>
        <w:tc>
          <w:tcPr>
            <w:tcW w:w="1418" w:type="dxa"/>
            <w:noWrap/>
            <w:vAlign w:val="center"/>
            <w:hideMark/>
          </w:tcPr>
          <w:p w14:paraId="310A3C4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3 446,05</w:t>
            </w:r>
          </w:p>
        </w:tc>
        <w:tc>
          <w:tcPr>
            <w:tcW w:w="985" w:type="dxa"/>
            <w:noWrap/>
            <w:vAlign w:val="center"/>
            <w:hideMark/>
          </w:tcPr>
          <w:p w14:paraId="70B7DE2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3 297,99</w:t>
            </w:r>
          </w:p>
        </w:tc>
      </w:tr>
      <w:tr w:rsidR="004522A7" w:rsidRPr="004522A7" w14:paraId="20848F0B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061FCA5E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CA32DA7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6B1B074E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01.07.2026-31.12.2026</w:t>
            </w:r>
          </w:p>
        </w:tc>
        <w:tc>
          <w:tcPr>
            <w:tcW w:w="992" w:type="dxa"/>
            <w:noWrap/>
            <w:vAlign w:val="center"/>
            <w:hideMark/>
          </w:tcPr>
          <w:p w14:paraId="06F4188D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1 814,56</w:t>
            </w:r>
          </w:p>
        </w:tc>
        <w:tc>
          <w:tcPr>
            <w:tcW w:w="992" w:type="dxa"/>
            <w:noWrap/>
            <w:vAlign w:val="center"/>
            <w:hideMark/>
          </w:tcPr>
          <w:p w14:paraId="5D5E8B3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0F0F034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4DFDE69A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522A7" w:rsidRPr="004522A7" w14:paraId="7EF1E7DF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18705E75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29E47098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3BC032A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01.01.2027-30.06.2027</w:t>
            </w:r>
          </w:p>
        </w:tc>
        <w:tc>
          <w:tcPr>
            <w:tcW w:w="992" w:type="dxa"/>
            <w:noWrap/>
            <w:vAlign w:val="center"/>
            <w:hideMark/>
          </w:tcPr>
          <w:p w14:paraId="576372A0" w14:textId="0650583D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1D31550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3 618,15</w:t>
            </w:r>
          </w:p>
        </w:tc>
        <w:tc>
          <w:tcPr>
            <w:tcW w:w="1418" w:type="dxa"/>
            <w:noWrap/>
            <w:vAlign w:val="center"/>
            <w:hideMark/>
          </w:tcPr>
          <w:p w14:paraId="08985693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3 583,89</w:t>
            </w:r>
          </w:p>
        </w:tc>
        <w:tc>
          <w:tcPr>
            <w:tcW w:w="985" w:type="dxa"/>
            <w:noWrap/>
            <w:vAlign w:val="center"/>
            <w:hideMark/>
          </w:tcPr>
          <w:p w14:paraId="573DF521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3 429,91</w:t>
            </w:r>
          </w:p>
        </w:tc>
      </w:tr>
      <w:tr w:rsidR="004522A7" w:rsidRPr="004522A7" w14:paraId="0DF9F1AA" w14:textId="77777777" w:rsidTr="004522A7">
        <w:trPr>
          <w:trHeight w:val="20"/>
        </w:trPr>
        <w:tc>
          <w:tcPr>
            <w:tcW w:w="1696" w:type="dxa"/>
            <w:vMerge/>
            <w:vAlign w:val="center"/>
            <w:hideMark/>
          </w:tcPr>
          <w:p w14:paraId="21596401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D5E35EE" w14:textId="77777777" w:rsidR="004522A7" w:rsidRPr="004522A7" w:rsidRDefault="004522A7" w:rsidP="004522A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2247D4D0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01.07.2027-31.12.2027</w:t>
            </w:r>
          </w:p>
        </w:tc>
        <w:tc>
          <w:tcPr>
            <w:tcW w:w="992" w:type="dxa"/>
            <w:noWrap/>
            <w:vAlign w:val="center"/>
            <w:hideMark/>
          </w:tcPr>
          <w:p w14:paraId="38BBF206" w14:textId="5355CB5D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</w:t>
            </w: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noWrap/>
            <w:vAlign w:val="center"/>
            <w:hideMark/>
          </w:tcPr>
          <w:p w14:paraId="1D40AE71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3 762,88</w:t>
            </w:r>
          </w:p>
        </w:tc>
        <w:tc>
          <w:tcPr>
            <w:tcW w:w="1418" w:type="dxa"/>
            <w:noWrap/>
            <w:vAlign w:val="center"/>
            <w:hideMark/>
          </w:tcPr>
          <w:p w14:paraId="5570EBDB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3 727,25</w:t>
            </w:r>
          </w:p>
        </w:tc>
        <w:tc>
          <w:tcPr>
            <w:tcW w:w="985" w:type="dxa"/>
            <w:noWrap/>
            <w:vAlign w:val="center"/>
            <w:hideMark/>
          </w:tcPr>
          <w:p w14:paraId="68152359" w14:textId="77777777" w:rsidR="004522A7" w:rsidRPr="004522A7" w:rsidRDefault="004522A7" w:rsidP="004522A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522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3 567,11</w:t>
            </w:r>
          </w:p>
        </w:tc>
      </w:tr>
    </w:tbl>
    <w:p w14:paraId="0647F25D" w14:textId="77777777" w:rsidR="004522A7" w:rsidRDefault="004522A7" w:rsidP="00191AD1">
      <w:pPr>
        <w:keepNext/>
        <w:spacing w:after="0" w:line="240" w:lineRule="auto"/>
        <w:jc w:val="both"/>
        <w:rPr>
          <w:rFonts w:ascii="Trebuchet MS" w:eastAsia="Calibri" w:hAnsi="Trebuchet MS" w:cs="Times New Roman"/>
          <w:b/>
          <w:bCs/>
        </w:rPr>
      </w:pPr>
    </w:p>
    <w:p w14:paraId="783631F5" w14:textId="77777777" w:rsidR="00191AD1" w:rsidRDefault="00191AD1" w:rsidP="00F41637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1B7234A6" w14:textId="133E2ABE" w:rsidR="00456BDA" w:rsidRDefault="00456BDA" w:rsidP="00456BDA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456BDA">
        <w:rPr>
          <w:rFonts w:ascii="Trebuchet MS" w:hAnsi="Trebuchet MS" w:cs="Times New Roman"/>
        </w:rPr>
        <w:t>Тарифы на тепловую энергию для потребителей поселка городского типа Максатих</w:t>
      </w:r>
      <w:r>
        <w:rPr>
          <w:rFonts w:ascii="Trebuchet MS" w:hAnsi="Trebuchet MS" w:cs="Times New Roman"/>
        </w:rPr>
        <w:t xml:space="preserve">а в </w:t>
      </w:r>
      <w:r w:rsidRPr="00456BDA">
        <w:rPr>
          <w:rFonts w:ascii="Trebuchet MS" w:hAnsi="Trebuchet MS" w:cs="Times New Roman"/>
        </w:rPr>
        <w:t xml:space="preserve">отношении теплоснабжающей организации </w:t>
      </w:r>
      <w:r w:rsidR="0032455E">
        <w:rPr>
          <w:rFonts w:ascii="Trebuchet MS" w:hAnsi="Trebuchet MS" w:cs="Times New Roman"/>
        </w:rPr>
        <w:t>МУП «ТД»</w:t>
      </w:r>
      <w:r>
        <w:rPr>
          <w:rFonts w:ascii="Trebuchet MS" w:hAnsi="Trebuchet MS" w:cs="Times New Roman"/>
        </w:rPr>
        <w:t xml:space="preserve"> </w:t>
      </w:r>
      <w:r w:rsidRPr="00456BDA">
        <w:rPr>
          <w:rFonts w:ascii="Trebuchet MS" w:hAnsi="Trebuchet MS" w:cs="Times New Roman"/>
        </w:rPr>
        <w:t>на очередной долгосрочный период тарифного регулирования будут представлены при</w:t>
      </w:r>
      <w:r>
        <w:rPr>
          <w:rFonts w:ascii="Trebuchet MS" w:hAnsi="Trebuchet MS" w:cs="Times New Roman"/>
        </w:rPr>
        <w:t xml:space="preserve"> дальнейшей</w:t>
      </w:r>
      <w:r w:rsidRPr="00456BDA">
        <w:rPr>
          <w:rFonts w:ascii="Trebuchet MS" w:hAnsi="Trebuchet MS" w:cs="Times New Roman"/>
        </w:rPr>
        <w:t xml:space="preserve"> актуализации </w:t>
      </w:r>
      <w:r>
        <w:rPr>
          <w:rFonts w:ascii="Trebuchet MS" w:hAnsi="Trebuchet MS" w:cs="Times New Roman"/>
        </w:rPr>
        <w:t>«</w:t>
      </w:r>
      <w:r w:rsidRPr="00456BDA">
        <w:rPr>
          <w:rFonts w:ascii="Trebuchet MS" w:hAnsi="Trebuchet MS" w:cs="Times New Roman"/>
        </w:rPr>
        <w:t xml:space="preserve">Схемы теплоснабжения </w:t>
      </w:r>
      <w:r>
        <w:rPr>
          <w:rFonts w:ascii="Trebuchet MS" w:hAnsi="Trebuchet MS" w:cs="Times New Roman"/>
        </w:rPr>
        <w:t xml:space="preserve">Максатихинского </w:t>
      </w:r>
      <w:r w:rsidRPr="00456BDA">
        <w:rPr>
          <w:rFonts w:ascii="Trebuchet MS" w:hAnsi="Trebuchet MS" w:cs="Times New Roman"/>
        </w:rPr>
        <w:t xml:space="preserve">муниципального </w:t>
      </w:r>
      <w:r>
        <w:rPr>
          <w:rFonts w:ascii="Trebuchet MS" w:hAnsi="Trebuchet MS" w:cs="Times New Roman"/>
        </w:rPr>
        <w:t>округа»</w:t>
      </w:r>
      <w:r w:rsidRPr="00456BDA">
        <w:rPr>
          <w:rFonts w:ascii="Trebuchet MS" w:hAnsi="Trebuchet MS" w:cs="Times New Roman"/>
        </w:rPr>
        <w:t>, по итогам их установления Главн</w:t>
      </w:r>
      <w:r>
        <w:rPr>
          <w:rFonts w:ascii="Trebuchet MS" w:hAnsi="Trebuchet MS" w:cs="Times New Roman"/>
        </w:rPr>
        <w:t>ым</w:t>
      </w:r>
      <w:r w:rsidRPr="00456BDA">
        <w:rPr>
          <w:rFonts w:ascii="Trebuchet MS" w:hAnsi="Trebuchet MS" w:cs="Times New Roman"/>
        </w:rPr>
        <w:t xml:space="preserve"> управлени</w:t>
      </w:r>
      <w:r>
        <w:rPr>
          <w:rFonts w:ascii="Trebuchet MS" w:hAnsi="Trebuchet MS" w:cs="Times New Roman"/>
        </w:rPr>
        <w:t xml:space="preserve">ем </w:t>
      </w:r>
      <w:r w:rsidRPr="00456BDA">
        <w:rPr>
          <w:rFonts w:ascii="Trebuchet MS" w:hAnsi="Trebuchet MS" w:cs="Times New Roman"/>
        </w:rPr>
        <w:t>«Региональная энергетическая комиссия» Тверской области.</w:t>
      </w:r>
    </w:p>
    <w:p w14:paraId="4907583A" w14:textId="075A8605" w:rsidR="003124F5" w:rsidRPr="00A55334" w:rsidRDefault="003124F5" w:rsidP="00F14ED9">
      <w:pPr>
        <w:spacing w:before="120"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C2B01F0" w14:textId="77777777" w:rsidR="003124F5" w:rsidRDefault="003124F5" w:rsidP="00F41637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6A2E21C2" w14:textId="77777777" w:rsidR="003124F5" w:rsidRDefault="003124F5" w:rsidP="00F41637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6B318238" w14:textId="77777777" w:rsidR="003124F5" w:rsidRDefault="003124F5" w:rsidP="00F41637">
      <w:pPr>
        <w:spacing w:after="0" w:line="240" w:lineRule="auto"/>
        <w:jc w:val="both"/>
        <w:rPr>
          <w:rFonts w:ascii="Trebuchet MS" w:eastAsia="Times New Roman" w:hAnsi="Trebuchet MS" w:cs="Times New Roman"/>
          <w:b/>
        </w:rPr>
      </w:pPr>
    </w:p>
    <w:p w14:paraId="0FE1B757" w14:textId="77777777" w:rsidR="00F41637" w:rsidRPr="00B94006" w:rsidRDefault="00F41637" w:rsidP="00D8622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0B821FE" w14:textId="77777777" w:rsidR="00342314" w:rsidRDefault="00342314" w:rsidP="0005701B">
      <w:pPr>
        <w:spacing w:after="0" w:line="240" w:lineRule="auto"/>
        <w:jc w:val="both"/>
        <w:rPr>
          <w:rFonts w:ascii="Trebuchet MS" w:eastAsia="Times New Roman" w:hAnsi="Trebuchet MS" w:cs="Times New Roman"/>
          <w:b/>
          <w:sz w:val="28"/>
          <w:szCs w:val="28"/>
        </w:rPr>
      </w:pPr>
    </w:p>
    <w:bookmarkEnd w:id="497"/>
    <w:p w14:paraId="325F6BAD" w14:textId="77777777" w:rsidR="00C1724F" w:rsidRPr="006333D1" w:rsidRDefault="00C1724F" w:rsidP="002054D9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  <w:sectPr w:rsidR="00C1724F" w:rsidRPr="006333D1" w:rsidSect="00CD1031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11B28997" w14:textId="77777777" w:rsidR="00A020AA" w:rsidRPr="00745B55" w:rsidRDefault="00A020AA" w:rsidP="0076200C">
      <w:pPr>
        <w:keepNext/>
        <w:spacing w:before="120" w:after="60" w:line="276" w:lineRule="auto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499" w:name="_Toc203488860"/>
      <w:r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</w:t>
      </w:r>
      <w:r w:rsidR="006A19C6"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5</w:t>
      </w:r>
      <w:r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 xml:space="preserve">. </w:t>
      </w:r>
      <w:bookmarkStart w:id="500" w:name="_Toc34466711"/>
      <w:r w:rsidR="002054D9"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t>Реестр единых теплоснабжающих организаций</w:t>
      </w:r>
      <w:bookmarkEnd w:id="499"/>
      <w:bookmarkEnd w:id="500"/>
    </w:p>
    <w:p w14:paraId="0955331C" w14:textId="0D3215BB" w:rsidR="002054D9" w:rsidRPr="006D61CF" w:rsidRDefault="00DE7E28" w:rsidP="00DE7E28">
      <w:pPr>
        <w:pStyle w:val="1f1"/>
        <w:tabs>
          <w:tab w:val="clear" w:pos="426"/>
          <w:tab w:val="left" w:pos="0"/>
        </w:tabs>
        <w:ind w:firstLine="0"/>
        <w:rPr>
          <w:rFonts w:ascii="Trebuchet MS" w:hAnsi="Trebuchet MS"/>
          <w:sz w:val="22"/>
          <w:szCs w:val="22"/>
        </w:rPr>
      </w:pPr>
      <w:bookmarkStart w:id="501" w:name="_Toc34466712"/>
      <w:bookmarkStart w:id="502" w:name="_Toc203488861"/>
      <w:r w:rsidRPr="006D61CF">
        <w:rPr>
          <w:rFonts w:ascii="Trebuchet MS" w:hAnsi="Trebuchet MS"/>
          <w:sz w:val="22"/>
          <w:szCs w:val="22"/>
        </w:rPr>
        <w:t>15.1</w:t>
      </w:r>
      <w:r w:rsidR="00384FE6">
        <w:rPr>
          <w:rFonts w:ascii="Trebuchet MS" w:hAnsi="Trebuchet MS"/>
          <w:sz w:val="22"/>
          <w:szCs w:val="22"/>
        </w:rPr>
        <w:t xml:space="preserve"> </w:t>
      </w:r>
      <w:r w:rsidR="002054D9" w:rsidRPr="006D61CF">
        <w:rPr>
          <w:rFonts w:ascii="Trebuchet MS" w:hAnsi="Trebuchet MS"/>
          <w:sz w:val="22"/>
          <w:szCs w:val="22"/>
        </w:rPr>
        <w:t xml:space="preserve">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</w:t>
      </w:r>
      <w:bookmarkEnd w:id="501"/>
      <w:r w:rsidR="006B108E">
        <w:rPr>
          <w:rFonts w:ascii="Trebuchet MS" w:hAnsi="Trebuchet MS"/>
          <w:sz w:val="22"/>
          <w:szCs w:val="22"/>
        </w:rPr>
        <w:t>муниципального округа</w:t>
      </w:r>
      <w:bookmarkEnd w:id="502"/>
    </w:p>
    <w:p w14:paraId="282DF848" w14:textId="69523B9E" w:rsidR="0071258D" w:rsidRDefault="0071258D" w:rsidP="003233F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503" w:name="_Hlk165279183"/>
      <w:bookmarkStart w:id="504" w:name="_Hlk198460507"/>
      <w:bookmarkStart w:id="505" w:name="_Hlk67323711"/>
      <w:r w:rsidRPr="0071258D">
        <w:rPr>
          <w:rFonts w:ascii="Trebuchet MS" w:hAnsi="Trebuchet MS" w:cs="Times New Roman"/>
        </w:rPr>
        <w:t>С отопительного периода 2025/2026 гг. эксплуатацию котельных и тепловых сетей на территории Максатихинского муниципального округа Тверской области будут осуществлять следующие теплоснабжающие организации:</w:t>
      </w:r>
    </w:p>
    <w:p w14:paraId="2A85C408" w14:textId="610F6760" w:rsidR="0071258D" w:rsidRDefault="0071258D" w:rsidP="0071258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506" w:name="_Hlk133135195"/>
      <w:bookmarkStart w:id="507" w:name="_Hlk165026359"/>
      <w:bookmarkEnd w:id="503"/>
      <w:r w:rsidRPr="0071258D">
        <w:rPr>
          <w:rFonts w:ascii="Trebuchet MS" w:hAnsi="Trebuchet MS" w:cs="Times New Roman"/>
        </w:rPr>
        <w:t>- Муниципальное унитарное предприятие «Теплодом» Максатихинского муниципального округа Тверской области (</w:t>
      </w:r>
      <w:r>
        <w:rPr>
          <w:rFonts w:ascii="Trebuchet MS" w:hAnsi="Trebuchet MS" w:cs="Times New Roman"/>
        </w:rPr>
        <w:t>сокращенное наименование:</w:t>
      </w:r>
      <w:r w:rsidRPr="0071258D">
        <w:rPr>
          <w:rFonts w:ascii="Trebuchet MS" w:hAnsi="Trebuchet MS" w:cs="Times New Roman"/>
        </w:rPr>
        <w:t xml:space="preserve"> МУП «ТД»)</w:t>
      </w:r>
      <w:r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(ИНН 6900022343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1256900005560)</w:t>
      </w:r>
      <w:r>
        <w:rPr>
          <w:rFonts w:ascii="Trebuchet MS" w:hAnsi="Trebuchet MS" w:cs="Times New Roman"/>
        </w:rPr>
        <w:t>;</w:t>
      </w:r>
    </w:p>
    <w:p w14:paraId="3E769485" w14:textId="6CB3222B" w:rsidR="0071258D" w:rsidRPr="0071258D" w:rsidRDefault="0071258D" w:rsidP="0071258D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71258D">
        <w:rPr>
          <w:rFonts w:ascii="Trebuchet MS" w:hAnsi="Trebuchet MS" w:cs="Times New Roman"/>
        </w:rPr>
        <w:t xml:space="preserve">- Муниципальное унитарное предприятие муниципального образования Максатихинский район «Теплосервис» </w:t>
      </w:r>
      <w:r w:rsidRPr="00CC1F5C">
        <w:rPr>
          <w:rFonts w:ascii="Trebuchet MS" w:hAnsi="Trebuchet MS" w:cs="Times New Roman"/>
        </w:rPr>
        <w:t>(</w:t>
      </w:r>
      <w:r>
        <w:rPr>
          <w:rFonts w:ascii="Trebuchet MS" w:hAnsi="Trebuchet MS" w:cs="Times New Roman"/>
        </w:rPr>
        <w:t>сокращенное наименование:</w:t>
      </w:r>
      <w:r w:rsidRPr="00CC1F5C">
        <w:rPr>
          <w:rFonts w:ascii="Trebuchet MS" w:hAnsi="Trebuchet MS" w:cs="Times New Roman"/>
        </w:rPr>
        <w:t xml:space="preserve"> </w:t>
      </w:r>
      <w:r w:rsidRPr="0071258D">
        <w:rPr>
          <w:rFonts w:ascii="Trebuchet MS" w:hAnsi="Trebuchet MS" w:cs="Times New Roman"/>
        </w:rPr>
        <w:t>- МУП «ТС»</w:t>
      </w:r>
      <w:r w:rsidRPr="00CC1F5C">
        <w:rPr>
          <w:rFonts w:ascii="Trebuchet MS" w:hAnsi="Trebuchet MS" w:cs="Times New Roman"/>
        </w:rPr>
        <w:t>)</w:t>
      </w:r>
      <w:r w:rsidRPr="0071258D">
        <w:rPr>
          <w:rFonts w:ascii="Trebuchet MS" w:hAnsi="Trebuchet MS" w:cs="Times New Roman"/>
        </w:rPr>
        <w:t xml:space="preserve"> (ИНН 6906013056</w:t>
      </w:r>
      <w:r>
        <w:rPr>
          <w:rFonts w:ascii="Trebuchet MS" w:hAnsi="Trebuchet MS" w:cs="Times New Roman"/>
        </w:rPr>
        <w:t xml:space="preserve">; ОГРН </w:t>
      </w:r>
      <w:r w:rsidRPr="0071258D">
        <w:rPr>
          <w:rFonts w:ascii="Trebuchet MS" w:hAnsi="Trebuchet MS" w:cs="Times New Roman"/>
        </w:rPr>
        <w:t>1186952012664)</w:t>
      </w:r>
      <w:r>
        <w:rPr>
          <w:rFonts w:ascii="Trebuchet MS" w:hAnsi="Trebuchet MS" w:cs="Times New Roman"/>
        </w:rPr>
        <w:t>.</w:t>
      </w:r>
    </w:p>
    <w:bookmarkEnd w:id="504"/>
    <w:bookmarkEnd w:id="505"/>
    <w:bookmarkEnd w:id="506"/>
    <w:p w14:paraId="6328F69C" w14:textId="5A96CEDD" w:rsidR="00523B78" w:rsidRPr="008A0D47" w:rsidRDefault="00523B78" w:rsidP="00523B7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>Реестр систем теплоснабжения, содержащий перечень теплоснабжающих организаций, действующих в каждой системе теплоснабжения, с указанием объектов, находящихся в обслуживании каждой теплоснабжающей организации, приведен в таблице 15.1.1.</w:t>
      </w:r>
      <w:bookmarkEnd w:id="507"/>
    </w:p>
    <w:p w14:paraId="1B8A5B9E" w14:textId="2B6F9C4E" w:rsidR="00A55334" w:rsidRPr="00A55334" w:rsidRDefault="00A55334" w:rsidP="00523B7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C02CD1">
        <w:rPr>
          <w:rFonts w:ascii="Trebuchet MS" w:hAnsi="Trebuchet MS" w:cs="Times New Roman"/>
        </w:rPr>
        <w:t xml:space="preserve">Функциональная структура эксплуатации объектов систем централизованного теплоснабжения </w:t>
      </w:r>
      <w:r w:rsidR="007D43AF">
        <w:rPr>
          <w:rFonts w:ascii="Trebuchet MS" w:hAnsi="Trebuchet MS" w:cs="Times New Roman"/>
        </w:rPr>
        <w:t>Максатихинского</w:t>
      </w:r>
      <w:r>
        <w:rPr>
          <w:rFonts w:ascii="Trebuchet MS" w:hAnsi="Trebuchet MS" w:cs="Times New Roman"/>
        </w:rPr>
        <w:t xml:space="preserve"> муниципального округа</w:t>
      </w:r>
      <w:r w:rsidRPr="00C02CD1">
        <w:rPr>
          <w:rFonts w:ascii="Trebuchet MS" w:hAnsi="Trebuchet MS" w:cs="Times New Roman"/>
        </w:rPr>
        <w:t xml:space="preserve"> на отопительный период 202</w:t>
      </w:r>
      <w:r>
        <w:rPr>
          <w:rFonts w:ascii="Trebuchet MS" w:hAnsi="Trebuchet MS" w:cs="Times New Roman"/>
        </w:rPr>
        <w:t>5/</w:t>
      </w:r>
      <w:r w:rsidRPr="00C02CD1">
        <w:rPr>
          <w:rFonts w:ascii="Trebuchet MS" w:hAnsi="Trebuchet MS" w:cs="Times New Roman"/>
        </w:rPr>
        <w:t>202</w:t>
      </w:r>
      <w:r>
        <w:rPr>
          <w:rFonts w:ascii="Trebuchet MS" w:hAnsi="Trebuchet MS" w:cs="Times New Roman"/>
        </w:rPr>
        <w:t>6</w:t>
      </w:r>
      <w:r w:rsidRPr="00C02CD1">
        <w:rPr>
          <w:rFonts w:ascii="Trebuchet MS" w:hAnsi="Trebuchet MS" w:cs="Times New Roman"/>
        </w:rPr>
        <w:t xml:space="preserve"> гг. представлена на рисунке </w:t>
      </w:r>
      <w:r>
        <w:rPr>
          <w:rFonts w:ascii="Trebuchet MS" w:hAnsi="Trebuchet MS" w:cs="Times New Roman"/>
        </w:rPr>
        <w:t xml:space="preserve">1.1.1 </w:t>
      </w:r>
      <w:bookmarkStart w:id="508" w:name="_Hlk195257601"/>
      <w:r>
        <w:rPr>
          <w:rFonts w:ascii="Trebuchet MS" w:hAnsi="Trebuchet MS" w:cs="Times New Roman"/>
        </w:rPr>
        <w:t>Том 2. «Обосновывающие материалы»</w:t>
      </w:r>
      <w:r w:rsidRPr="00C02CD1">
        <w:rPr>
          <w:rFonts w:ascii="Trebuchet MS" w:hAnsi="Trebuchet MS" w:cs="Times New Roman"/>
        </w:rPr>
        <w:t>.</w:t>
      </w:r>
      <w:bookmarkEnd w:id="508"/>
    </w:p>
    <w:p w14:paraId="79275FB0" w14:textId="664E8433" w:rsidR="00DE7E28" w:rsidRPr="006D61CF" w:rsidRDefault="00DE7E28" w:rsidP="007F012F">
      <w:pPr>
        <w:spacing w:after="0" w:line="240" w:lineRule="auto"/>
        <w:jc w:val="both"/>
        <w:rPr>
          <w:rFonts w:ascii="Trebuchet MS" w:hAnsi="Trebuchet MS" w:cs="Times New Roman"/>
        </w:rPr>
      </w:pPr>
    </w:p>
    <w:p w14:paraId="0E415762" w14:textId="10CC69BD" w:rsidR="00D40107" w:rsidRPr="006D61CF" w:rsidRDefault="00D40107" w:rsidP="00D40107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09" w:name="_Toc203488862"/>
      <w:r w:rsidRPr="006D61CF">
        <w:rPr>
          <w:rFonts w:ascii="Trebuchet MS" w:hAnsi="Trebuchet MS"/>
          <w:sz w:val="22"/>
          <w:szCs w:val="22"/>
        </w:rPr>
        <w:t>15.2 Реестр единых теплоснабжающих организаций, содержащий перечень систем теплоснабжения, входящих в состав единой теплоснабжающей организации</w:t>
      </w:r>
      <w:bookmarkEnd w:id="509"/>
    </w:p>
    <w:p w14:paraId="71D76EAD" w14:textId="5903FA91" w:rsidR="00D40107" w:rsidRPr="00342314" w:rsidRDefault="00D40107" w:rsidP="00D40107">
      <w:pPr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</w:pPr>
      <w:r w:rsidRPr="006D61CF">
        <w:rPr>
          <w:rFonts w:ascii="Trebuchet MS" w:hAnsi="Trebuchet MS" w:cs="Times New Roman"/>
        </w:rPr>
        <w:t xml:space="preserve">Реестр </w:t>
      </w:r>
      <w:r w:rsidR="009C4FB6" w:rsidRPr="006D61CF">
        <w:rPr>
          <w:rFonts w:ascii="Trebuchet MS" w:hAnsi="Trebuchet MS" w:cs="Times New Roman"/>
        </w:rPr>
        <w:t>единых теплоснабжающих организаций, содержащий перечень систем теплоснабжения, входящих в состав единой теплоснабжающей организации приведен в таблице 15.2.1.</w:t>
      </w:r>
    </w:p>
    <w:p w14:paraId="4688E2D4" w14:textId="0C72C778" w:rsidR="00EA75AA" w:rsidRPr="003233F8" w:rsidRDefault="00EA75AA" w:rsidP="000A769A">
      <w:pPr>
        <w:spacing w:after="0" w:line="240" w:lineRule="auto"/>
        <w:jc w:val="both"/>
        <w:rPr>
          <w:rFonts w:ascii="Trebuchet MS" w:hAnsi="Trebuchet MS" w:cs="Times New Roman"/>
          <w:sz w:val="20"/>
          <w:szCs w:val="20"/>
        </w:rPr>
      </w:pPr>
    </w:p>
    <w:p w14:paraId="5D8ED734" w14:textId="0D013D59" w:rsidR="006D61CF" w:rsidRPr="006D61CF" w:rsidRDefault="006D61CF" w:rsidP="006D61CF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10" w:name="_Toc34466714"/>
      <w:bookmarkStart w:id="511" w:name="_Toc203488863"/>
      <w:r w:rsidRPr="006D61CF">
        <w:rPr>
          <w:rFonts w:ascii="Trebuchet MS" w:hAnsi="Trebuchet MS"/>
          <w:sz w:val="22"/>
          <w:szCs w:val="22"/>
        </w:rPr>
        <w:t>15.3 Основания, в том числе критерии, в соответствии с которыми теплоснабжающей организации присвоен статус единой теплоснабжающей организации</w:t>
      </w:r>
      <w:bookmarkEnd w:id="510"/>
      <w:bookmarkEnd w:id="511"/>
    </w:p>
    <w:p w14:paraId="4BE2BC6F" w14:textId="77777777" w:rsidR="006D61CF" w:rsidRPr="006D61CF" w:rsidRDefault="006D61CF" w:rsidP="006D61C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Критериями определения единой теплоснабжающей организации являются: </w:t>
      </w:r>
    </w:p>
    <w:p w14:paraId="5463C04B" w14:textId="77777777" w:rsidR="006D61CF" w:rsidRPr="006D61CF" w:rsidRDefault="006D61CF" w:rsidP="006D61C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>- 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14:paraId="11D4F283" w14:textId="77777777" w:rsidR="006D61CF" w:rsidRPr="006D61CF" w:rsidRDefault="006D61CF" w:rsidP="006D61C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размер собственного капитала; </w:t>
      </w:r>
    </w:p>
    <w:p w14:paraId="31684955" w14:textId="77777777" w:rsidR="006D61CF" w:rsidRPr="006D61CF" w:rsidRDefault="006D61CF" w:rsidP="006D61C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D61CF">
        <w:rPr>
          <w:rFonts w:ascii="Trebuchet MS" w:hAnsi="Trebuchet MS" w:cs="Times New Roman"/>
        </w:rPr>
        <w:t xml:space="preserve">- способность в лучшей мере обеспечить надежность теплоснабжения в соответствующей системе теплоснабжения. </w:t>
      </w:r>
    </w:p>
    <w:p w14:paraId="08D20F22" w14:textId="407DF3C0" w:rsidR="006D61CF" w:rsidRPr="006D61CF" w:rsidRDefault="006D61CF" w:rsidP="006D61CF">
      <w:pPr>
        <w:spacing w:after="0" w:line="240" w:lineRule="auto"/>
        <w:jc w:val="both"/>
        <w:rPr>
          <w:rFonts w:ascii="Trebuchet MS" w:hAnsi="Trebuchet MS" w:cs="Times New Roman"/>
          <w:b/>
        </w:rPr>
      </w:pPr>
      <w:bookmarkStart w:id="512" w:name="_Hlk65569180"/>
      <w:r w:rsidRPr="006D61CF">
        <w:rPr>
          <w:rFonts w:ascii="Trebuchet MS" w:hAnsi="Trebuchet MS" w:cs="Times New Roman"/>
          <w:b/>
        </w:rPr>
        <w:t xml:space="preserve">Таблица 15.3.1 – Критерии определения ЕТО в системах теплоснабжения на территории муниципального </w:t>
      </w:r>
      <w:r w:rsidR="007E4576">
        <w:rPr>
          <w:rFonts w:ascii="Trebuchet MS" w:hAnsi="Trebuchet MS" w:cs="Times New Roman"/>
          <w:b/>
        </w:rPr>
        <w:t>округа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96"/>
        <w:gridCol w:w="2343"/>
        <w:gridCol w:w="3394"/>
        <w:gridCol w:w="1978"/>
      </w:tblGrid>
      <w:tr w:rsidR="006D61CF" w:rsidRPr="006333D1" w14:paraId="03237379" w14:textId="77777777" w:rsidTr="0071258D">
        <w:trPr>
          <w:trHeight w:val="20"/>
          <w:tblHeader/>
        </w:trPr>
        <w:tc>
          <w:tcPr>
            <w:tcW w:w="11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7D9B493D" w14:textId="77777777" w:rsidR="006D61CF" w:rsidRPr="006333D1" w:rsidRDefault="006D61C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3" w:name="_Hlk67324322"/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Единая теплоснабжающая организация (наименование)</w:t>
            </w:r>
          </w:p>
        </w:tc>
        <w:tc>
          <w:tcPr>
            <w:tcW w:w="118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4955AAB6" w14:textId="77777777" w:rsidR="006D61CF" w:rsidRPr="006333D1" w:rsidRDefault="006D61C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 ЕТО</w:t>
            </w:r>
          </w:p>
        </w:tc>
        <w:tc>
          <w:tcPr>
            <w:tcW w:w="171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  <w:hideMark/>
          </w:tcPr>
          <w:p w14:paraId="7682E433" w14:textId="77777777" w:rsidR="006D61CF" w:rsidRPr="006333D1" w:rsidRDefault="006D61C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Основание для присвоения статуса единой теплоснабжающей организации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99"/>
            <w:vAlign w:val="center"/>
          </w:tcPr>
          <w:p w14:paraId="167981CD" w14:textId="77777777" w:rsidR="006D61CF" w:rsidRPr="006333D1" w:rsidRDefault="006D61C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Изменения в границах утвержденных технологических</w:t>
            </w:r>
          </w:p>
          <w:p w14:paraId="4E753FF5" w14:textId="77777777" w:rsidR="006D61CF" w:rsidRPr="006333D1" w:rsidRDefault="006D61C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зон действия</w:t>
            </w:r>
          </w:p>
        </w:tc>
      </w:tr>
      <w:tr w:rsidR="006D61CF" w:rsidRPr="006333D1" w14:paraId="30A35106" w14:textId="77777777" w:rsidTr="0071258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197CB" w14:textId="712A0078" w:rsidR="006D61CF" w:rsidRPr="006333D1" w:rsidRDefault="0071258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8E803" w14:textId="6E6EC46F" w:rsidR="006D61CF" w:rsidRPr="006333D1" w:rsidRDefault="0029188E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  <w:r w:rsidR="006D61CF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C4CE" w14:textId="13454114" w:rsidR="00CC1F5C" w:rsidRPr="006333D1" w:rsidRDefault="006D61CF" w:rsidP="000A769A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DFA2" w14:textId="488BD883" w:rsidR="006D61CF" w:rsidRPr="006333D1" w:rsidRDefault="007F012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</w:tr>
      <w:tr w:rsidR="0071258D" w:rsidRPr="006333D1" w14:paraId="00C8F4A1" w14:textId="77777777" w:rsidTr="0071258D">
        <w:trPr>
          <w:trHeight w:val="20"/>
        </w:trPr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ACB79" w14:textId="7F583145" w:rsidR="0071258D" w:rsidRDefault="0071258D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71258D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BBEB" w14:textId="23417C99" w:rsidR="0071258D" w:rsidRDefault="007F012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13D8" w14:textId="160FC993" w:rsidR="0071258D" w:rsidRPr="006333D1" w:rsidRDefault="007F012F" w:rsidP="000A769A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Владение единственным источником тепловой энергии и тепловыми сетями в зоне деятельности ЕТО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00767" w14:textId="7B99BDD6" w:rsidR="0071258D" w:rsidRPr="006333D1" w:rsidRDefault="007F012F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6333D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Без изменений</w:t>
            </w:r>
          </w:p>
        </w:tc>
      </w:tr>
      <w:bookmarkEnd w:id="512"/>
      <w:bookmarkEnd w:id="513"/>
    </w:tbl>
    <w:p w14:paraId="2AC58FD1" w14:textId="77777777" w:rsidR="00CC1F5C" w:rsidRPr="006333D1" w:rsidRDefault="00CC1F5C" w:rsidP="00F14FB2">
      <w:pPr>
        <w:spacing w:after="0" w:line="240" w:lineRule="auto"/>
        <w:jc w:val="both"/>
        <w:rPr>
          <w:rFonts w:ascii="Trebuchet MS" w:hAnsi="Trebuchet MS" w:cs="Times New Roman"/>
          <w:b/>
          <w:sz w:val="28"/>
        </w:rPr>
        <w:sectPr w:rsidR="00CC1F5C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24967711" w14:textId="71DC4810" w:rsidR="002054D9" w:rsidRPr="006D61CF" w:rsidRDefault="002054D9" w:rsidP="00F14FB2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6D61CF">
        <w:rPr>
          <w:rFonts w:ascii="Trebuchet MS" w:hAnsi="Trebuchet MS" w:cs="Times New Roman"/>
          <w:b/>
        </w:rPr>
        <w:lastRenderedPageBreak/>
        <w:t>Таблица 15.1</w:t>
      </w:r>
      <w:r w:rsidR="00AC0744" w:rsidRPr="006D61CF">
        <w:rPr>
          <w:rFonts w:ascii="Trebuchet MS" w:hAnsi="Trebuchet MS" w:cs="Times New Roman"/>
          <w:b/>
        </w:rPr>
        <w:t>.1</w:t>
      </w:r>
      <w:r w:rsidRPr="006D61CF">
        <w:rPr>
          <w:rFonts w:ascii="Trebuchet MS" w:hAnsi="Trebuchet MS" w:cs="Times New Roman"/>
          <w:b/>
        </w:rPr>
        <w:t xml:space="preserve"> – Реестр систем теплоснабжения, содержащий перечень теплоснабжающих организаций</w:t>
      </w:r>
    </w:p>
    <w:tbl>
      <w:tblPr>
        <w:tblW w:w="14874" w:type="dxa"/>
        <w:tblLook w:val="04A0" w:firstRow="1" w:lastRow="0" w:firstColumn="1" w:lastColumn="0" w:noHBand="0" w:noVBand="1"/>
      </w:tblPr>
      <w:tblGrid>
        <w:gridCol w:w="861"/>
        <w:gridCol w:w="860"/>
        <w:gridCol w:w="3230"/>
        <w:gridCol w:w="2834"/>
        <w:gridCol w:w="2550"/>
        <w:gridCol w:w="1847"/>
        <w:gridCol w:w="2692"/>
      </w:tblGrid>
      <w:tr w:rsidR="00F0306D" w:rsidRPr="000E716D" w14:paraId="7A19C0A3" w14:textId="77777777" w:rsidTr="008C4007">
        <w:trPr>
          <w:cantSplit/>
          <w:trHeight w:val="20"/>
          <w:tblHeader/>
        </w:trPr>
        <w:tc>
          <w:tcPr>
            <w:tcW w:w="8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00E5BEE8" w14:textId="77777777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4" w:name="_Hlk69851280"/>
            <w:bookmarkStart w:id="515" w:name="_Hlk65569388" w:colFirst="2" w:colLast="6"/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08D97C7D" w14:textId="7E344ED4" w:rsidR="00FE5DD0" w:rsidRPr="000E716D" w:rsidRDefault="00F75D2A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6" w:name="RANGE!F6"/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№ системы</w:t>
            </w:r>
            <w:r w:rsidR="00FE5DD0"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теплоснабжения</w:t>
            </w:r>
            <w:bookmarkEnd w:id="516"/>
          </w:p>
        </w:tc>
        <w:tc>
          <w:tcPr>
            <w:tcW w:w="32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1A896F5A" w14:textId="77777777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2581878E" w14:textId="77777777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753A2916" w14:textId="77777777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  <w:tc>
          <w:tcPr>
            <w:tcW w:w="18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53473906" w14:textId="77777777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Изменения в границах системы теплоснабжения</w:t>
            </w:r>
          </w:p>
        </w:tc>
        <w:tc>
          <w:tcPr>
            <w:tcW w:w="2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6E637F5B" w14:textId="01D509C1" w:rsidR="00FE5DD0" w:rsidRPr="000E716D" w:rsidRDefault="00FE5DD0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Необходимая корректировка в рамках актуализации схемы теплоснабжения</w:t>
            </w:r>
            <w:r w:rsidR="008C4007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FE5DD0" w:rsidRPr="000E716D" w14:paraId="27CCA8C2" w14:textId="77777777" w:rsidTr="008C4007">
        <w:trPr>
          <w:trHeight w:val="375"/>
          <w:tblHeader/>
        </w:trPr>
        <w:tc>
          <w:tcPr>
            <w:tcW w:w="1487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99"/>
            <w:vAlign w:val="center"/>
            <w:hideMark/>
          </w:tcPr>
          <w:p w14:paraId="490033B6" w14:textId="61929AE4" w:rsidR="00FE5DD0" w:rsidRPr="000E716D" w:rsidRDefault="00845312" w:rsidP="00FE5DD0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</w:t>
            </w:r>
            <w:r w:rsidR="00FB5D5E" w:rsidRPr="00A55334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муниципальный округ</w:t>
            </w:r>
          </w:p>
        </w:tc>
      </w:tr>
      <w:tr w:rsidR="00A55334" w:rsidRPr="000E716D" w14:paraId="4689A3B1" w14:textId="77777777" w:rsidTr="008C4007">
        <w:trPr>
          <w:trHeight w:val="255"/>
        </w:trPr>
        <w:tc>
          <w:tcPr>
            <w:tcW w:w="861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0B63A33" w14:textId="66BA7961" w:rsidR="00A55334" w:rsidRPr="000E716D" w:rsidRDefault="00A55334" w:rsidP="00A553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381E8" w14:textId="77777777" w:rsidR="00A55334" w:rsidRPr="000E716D" w:rsidRDefault="00A55334" w:rsidP="00A553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FB70C8" w14:textId="689D419B" w:rsidR="00A55334" w:rsidRPr="000E716D" w:rsidRDefault="002E7B40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2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2277C8" w14:textId="4325BBF4" w:rsidR="00A55334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5A064D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DB09F39" w14:textId="4387F809" w:rsidR="00A55334" w:rsidRPr="000E716D" w:rsidRDefault="008C4007" w:rsidP="00A553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2BD93316" w14:textId="575B9C3C" w:rsidR="00A55334" w:rsidRPr="000E716D" w:rsidRDefault="00A55334" w:rsidP="00A553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A55334" w:rsidRPr="000E716D" w14:paraId="230A2D91" w14:textId="77777777" w:rsidTr="008C4007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295988D5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E30A73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4CB06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D78B9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D3F5A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043A23" w14:textId="77777777" w:rsidR="00A55334" w:rsidRPr="000E716D" w:rsidRDefault="00A55334" w:rsidP="00A55334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370D68" w14:textId="77777777" w:rsidR="00A55334" w:rsidRPr="000E716D" w:rsidRDefault="00A55334" w:rsidP="00A553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1EEB714" w14:textId="77777777" w:rsidTr="008C4007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5882E4E6" w14:textId="35566F6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942180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D5EC17" w14:textId="222C9920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28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CEF7DC" w14:textId="6FEC4AD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07940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C6B9F7" w14:textId="7A99C35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7CD9285F" w14:textId="7085944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50D2313B" w14:textId="77777777" w:rsidTr="008C4007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2DF249C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304B35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60702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BBBC25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2DBCD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B194E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AA9991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4D82B59E" w14:textId="77777777" w:rsidTr="008C4007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2AB7914E" w14:textId="4FFD69D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4E3440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377010" w14:textId="5BC9C798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D2F679" w14:textId="480CF888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463F9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01A60C" w14:textId="2F0E526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F4BE450" w14:textId="4F95F92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02BDDEA4" w14:textId="77777777" w:rsidTr="008C4007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2A7E3F3F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4D2D5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3D1AAE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95B476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38DF38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844B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D093AB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C2D37AE" w14:textId="77777777" w:rsidTr="008C4007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4912F30C" w14:textId="47D2FEC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02F969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827311F" w14:textId="3496F662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945565" w14:textId="10571EE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CC31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F4C9BB" w14:textId="66894C0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8EBE140" w14:textId="4785129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62CA0F02" w14:textId="77777777" w:rsidTr="008C4007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2DBDE97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B2A9EF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2E340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8DDFB5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CBF85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024C4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348472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722F4F9" w14:textId="77777777" w:rsidTr="008C4007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7CAEBAD5" w14:textId="0484FAAE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267ED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C99D453" w14:textId="3B4FC639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735D34" w14:textId="07386261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CB60B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49471C" w14:textId="45516E9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F39CABA" w14:textId="5726B2C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14DE8511" w14:textId="77777777" w:rsidTr="008C4007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531CBF2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DE656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E514A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555A1F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6F5E3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7DF656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602E56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26C15C0E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37A39F43" w14:textId="7C91854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21AF20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4813AC" w14:textId="6A118398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279E67" w14:textId="67520AA2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F4A510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C6D5A3C" w14:textId="512EF5F3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6A2BA0B6" w14:textId="02A61FB1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796D2B0F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62F55B2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9B7C23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A35F6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B90942B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90F89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289E3AF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49A5DE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4DB7060E" w14:textId="77777777" w:rsidTr="00A44CD6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7BD236EF" w14:textId="75B2EB1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A9276BE" w14:textId="56326C5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E2440B" w14:textId="7B8737F3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593ED9" w14:textId="270C4E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CF78E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A41CB91" w14:textId="02D7EE8E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392B505E" w14:textId="3A1A8C23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070C1FEB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0170341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8BD4A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6A43F8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BE479B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DB5D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6C6ADB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3FCF4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BC47BCB" w14:textId="77777777" w:rsidTr="00A44CD6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773136D6" w14:textId="1ACF68A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119FFC" w14:textId="677363C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336448" w14:textId="3FABCBB2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B00EA" w14:textId="72EFDAE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7ED3E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C94C015" w14:textId="38FD8F18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419993B6" w14:textId="277EF57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2CE40686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7BCDE9F1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94C288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6F7982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95B5BC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69E0C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5E06F3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1814D4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6BB32CD8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42DAFFBF" w14:textId="472C72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921DA6" w14:textId="50C7B42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884C4A" w14:textId="5A8C324D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36457" w14:textId="7DB29C1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8D0C96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928AC10" w14:textId="0037B89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85DA5EC" w14:textId="4C9B52B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271E8BB5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53CC39B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CCE832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98999E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E1F1A2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CFFAF0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67EAEEA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AD20BE1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521E38A5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59E277D8" w14:textId="0F302BA8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1C722F" w14:textId="4ED1A1C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555150" w14:textId="031BBEBB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1D348A" w14:textId="63DAA89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75811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1FE69CA9" w14:textId="474D009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D14CD8B" w14:textId="7DC0D55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2C1DB65C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6C6FE230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4539E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CA630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46BC4A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B2698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F87499E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20099E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47E7659A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0AE9B799" w14:textId="46077923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3529B2" w14:textId="6BD2243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98D6595" w14:textId="0C701DB2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7EEFC0" w14:textId="1689FEBB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C084C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4B35D41" w14:textId="2DE173A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00D439A" w14:textId="69C5B13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0A0C2E73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1331AC20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3A4FFA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F13E3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ED21B2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4326F58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DE6805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D5C5A6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470E7220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105EADA6" w14:textId="27BF1AE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3871CE" w14:textId="3FEDF9B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F729DA9" w14:textId="4A4E338E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175494" w14:textId="1BBD33FB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14991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0641F3B5" w14:textId="7AFF137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2B2F0CE5" w14:textId="602D5F61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3CA5FEDD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103D13A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22812A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60B630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3A0C47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F5EC8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D7F4CEF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B74385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69E74A8F" w14:textId="77777777" w:rsidTr="00A44CD6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7172D392" w14:textId="69777B3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2B719D" w14:textId="0AB81AAE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6B26B53" w14:textId="6216B969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C4071" w14:textId="77B21DD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D1217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5CFDBA14" w14:textId="2459800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CD88808" w14:textId="47B0ED7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79A842A8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69243DDE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665966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80592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E9D2E4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4C298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3EE107F1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9FA7D5D" w14:textId="6A56B63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2D1B3C9" w14:textId="77777777" w:rsidTr="00A44CD6">
        <w:trPr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47121A1F" w14:textId="27BFA7E8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C80F11A" w14:textId="75038DB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9AE441F" w14:textId="4B51E746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780C4A" w14:textId="7184CD7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7C411C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6DA9AEC" w14:textId="2D4B346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764213" w14:textId="6993F222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1AE2C5D7" w14:textId="77777777" w:rsidTr="00A44CD6">
        <w:trPr>
          <w:trHeight w:val="255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FFFFFF" w:themeColor="background1"/>
              <w:right w:val="single" w:sz="8" w:space="0" w:color="auto"/>
            </w:tcBorders>
            <w:vAlign w:val="center"/>
          </w:tcPr>
          <w:p w14:paraId="31EAFA9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9D35A6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1FE844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1E2CB4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A5D17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1F62183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14839EC" w14:textId="4ECA28A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26DC7F66" w14:textId="77777777" w:rsidTr="00A44CD6">
        <w:trPr>
          <w:cantSplit/>
          <w:trHeight w:val="255"/>
        </w:trPr>
        <w:tc>
          <w:tcPr>
            <w:tcW w:w="861" w:type="dxa"/>
            <w:vMerge w:val="restart"/>
            <w:tcBorders>
              <w:top w:val="single" w:sz="4" w:space="0" w:color="FFFFFF" w:themeColor="background1"/>
              <w:left w:val="single" w:sz="8" w:space="0" w:color="auto"/>
              <w:right w:val="single" w:sz="8" w:space="0" w:color="auto"/>
            </w:tcBorders>
            <w:vAlign w:val="center"/>
          </w:tcPr>
          <w:p w14:paraId="08CC77F0" w14:textId="7E99337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721F9D2" w14:textId="5571D0A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79B9A4" w14:textId="157EC998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D3A5F1" w14:textId="534BFDC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1CE7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27AA82C0" w14:textId="0187808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0326E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Утверждается впервые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366B938" w14:textId="6BBCE9C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1F5C2E08" w14:textId="77777777" w:rsidTr="008C4007">
        <w:trPr>
          <w:trHeight w:val="20"/>
        </w:trPr>
        <w:tc>
          <w:tcPr>
            <w:tcW w:w="861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4102EA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DB1BF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CC449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6F6238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17B54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91D10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B0C3BB9" w14:textId="014AECB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18E7A2A7" w14:textId="77777777" w:rsidTr="008C4007">
        <w:trPr>
          <w:cantSplit/>
          <w:trHeight w:val="20"/>
        </w:trPr>
        <w:tc>
          <w:tcPr>
            <w:tcW w:w="861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E5EAC45" w14:textId="5658414F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91DC" w14:textId="3A63BCD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60A5" w14:textId="7EBAFBE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4480" w14:textId="119DBD5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CE6E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F4114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847D" w14:textId="49605E1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0E716D" w:rsidRPr="000E716D" w14:paraId="385DEB3C" w14:textId="77777777" w:rsidTr="008C4007">
        <w:trPr>
          <w:trHeight w:val="20"/>
        </w:trPr>
        <w:tc>
          <w:tcPr>
            <w:tcW w:w="86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0957A23C" w14:textId="77777777" w:rsidR="000E716D" w:rsidRPr="000E716D" w:rsidRDefault="000E716D" w:rsidP="00C563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88CE" w14:textId="77777777" w:rsidR="000E716D" w:rsidRPr="000E716D" w:rsidRDefault="000E716D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F25F" w14:textId="77777777" w:rsidR="000E716D" w:rsidRPr="000E716D" w:rsidRDefault="000E716D" w:rsidP="00C563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9EE72" w14:textId="77777777" w:rsidR="000E716D" w:rsidRPr="000E716D" w:rsidRDefault="000E716D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D6447" w14:textId="77777777" w:rsidR="000E716D" w:rsidRPr="000E716D" w:rsidRDefault="000E716D" w:rsidP="00C563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CE1F8" w14:textId="77777777" w:rsidR="000E716D" w:rsidRPr="000E716D" w:rsidRDefault="000E716D" w:rsidP="00C563B1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A954" w14:textId="6184DDA1" w:rsidR="000E716D" w:rsidRPr="000E716D" w:rsidRDefault="000E716D" w:rsidP="00C563B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089C2216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1EDFD3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7D7114" w14:textId="5D2D844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7D46D" w14:textId="0CD47D50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C400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4D0A01" w14:textId="69BCEEE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88E0" w14:textId="5E1FDADC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0E247" w14:textId="72F92FF4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557CA9" w14:textId="44B7518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6A5003B4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8D44C6E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F8C5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6B1F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237A9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3F76" w14:textId="071C0590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6F60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AA16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00F2362E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AAAF7F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6B371" w14:textId="435A347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EB631" w14:textId="4ED8271A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C400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B03BDD" w14:textId="0410979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53A64" w14:textId="12DCD5B6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DF582" w14:textId="5CB19DD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03446" w14:textId="47C074A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2E9E94A5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15378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5EC9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0610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3A67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49CD" w14:textId="3CFF6E00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702C7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8D2B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6E683052" w14:textId="77777777" w:rsidTr="008C4007">
        <w:trPr>
          <w:trHeight w:val="195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4B958AF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8BE3C7" w14:textId="423BFDB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400A14" w14:textId="77777777" w:rsidR="008C4007" w:rsidRPr="008C4007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C400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  <w:p w14:paraId="02AE179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BF4F0" w14:textId="7336311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896A" w14:textId="0A7FB008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4530C" w14:textId="2501719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9294EE" w14:textId="3D47E9C2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36A8696B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E12BB68" w14:textId="5560DD65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58A1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D5C8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2376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B3C7D" w14:textId="5F90C7C5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39FC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69B0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360301C7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5E0F79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879E98" w14:textId="09C3499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C0A5B" w14:textId="5E4FFCB9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C400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6166F" w14:textId="6E923449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5DD8" w14:textId="586A71D2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77DFD0" w14:textId="436E7216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21F2E" w14:textId="0ADF8F12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55596791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C67EF82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1B41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E5BF7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AD3EB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B942" w14:textId="069D72D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FF7A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D7BD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8C4007" w:rsidRPr="000E716D" w14:paraId="5B77E9FC" w14:textId="77777777" w:rsidTr="008C4007">
        <w:trPr>
          <w:trHeight w:val="20"/>
        </w:trPr>
        <w:tc>
          <w:tcPr>
            <w:tcW w:w="861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1E713E5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31972" w14:textId="04C5965D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2421C7" w14:textId="4484EB6A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8C400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309069" w14:textId="1B750420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МУП «Т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С</w:t>
            </w:r>
            <w:r w:rsidRPr="00A251A7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0B9B4" w14:textId="786B70F8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80F2A7" w14:textId="7F1B887C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Отсутствуют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E9CD5B" w14:textId="3D8065FA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2D7A3A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―――</w:t>
            </w:r>
          </w:p>
        </w:tc>
      </w:tr>
      <w:tr w:rsidR="008C4007" w:rsidRPr="000E716D" w14:paraId="6139C037" w14:textId="77777777" w:rsidTr="00A44CD6">
        <w:trPr>
          <w:trHeight w:val="20"/>
        </w:trPr>
        <w:tc>
          <w:tcPr>
            <w:tcW w:w="861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83ECB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DA7D9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CE8DA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DD5CD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FF4D0" w14:textId="4CD9D2CE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0E716D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9326" w14:textId="77777777" w:rsidR="008C4007" w:rsidRPr="000E716D" w:rsidRDefault="008C4007" w:rsidP="008C400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EC81" w14:textId="77777777" w:rsidR="008C4007" w:rsidRPr="000E716D" w:rsidRDefault="008C4007" w:rsidP="008C400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</w:p>
        </w:tc>
      </w:tr>
    </w:tbl>
    <w:bookmarkEnd w:id="514"/>
    <w:bookmarkEnd w:id="515"/>
    <w:p w14:paraId="5960A4CE" w14:textId="1B03EBA8" w:rsidR="000A769A" w:rsidRPr="00F96DA3" w:rsidRDefault="008C4007" w:rsidP="008C4007">
      <w:pPr>
        <w:spacing w:before="120" w:after="0"/>
        <w:jc w:val="both"/>
        <w:rPr>
          <w:rFonts w:ascii="Trebuchet MS" w:hAnsi="Trebuchet MS" w:cs="Times New Roman"/>
          <w:b/>
          <w:sz w:val="20"/>
          <w:szCs w:val="20"/>
        </w:rPr>
      </w:pPr>
      <w:r w:rsidRPr="00F96DA3">
        <w:rPr>
          <w:rFonts w:ascii="Trebuchet MS" w:hAnsi="Trebuchet MS" w:cs="Times New Roman"/>
          <w:b/>
          <w:sz w:val="20"/>
          <w:szCs w:val="20"/>
        </w:rPr>
        <w:t xml:space="preserve">Примечание: </w:t>
      </w:r>
      <w:r w:rsidRPr="00F96DA3">
        <w:rPr>
          <w:rFonts w:ascii="Trebuchet MS" w:hAnsi="Trebuchet MS" w:cs="Times New Roman"/>
          <w:bCs/>
          <w:sz w:val="20"/>
          <w:szCs w:val="20"/>
        </w:rPr>
        <w:t>* - заполняется при последующей актуализации «Схемы теплоснабжения».</w:t>
      </w:r>
    </w:p>
    <w:p w14:paraId="59A23F38" w14:textId="77777777" w:rsidR="000E716D" w:rsidRDefault="000E716D" w:rsidP="002054D9">
      <w:pPr>
        <w:spacing w:after="0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0E0C4000" w14:textId="06FFF428" w:rsidR="008C4007" w:rsidRDefault="008C4007">
      <w:pPr>
        <w:rPr>
          <w:rFonts w:ascii="Trebuchet MS" w:hAnsi="Trebuchet MS" w:cs="Times New Roman"/>
          <w:b/>
          <w:sz w:val="16"/>
          <w:szCs w:val="16"/>
        </w:rPr>
      </w:pPr>
      <w:r>
        <w:rPr>
          <w:rFonts w:ascii="Trebuchet MS" w:hAnsi="Trebuchet MS" w:cs="Times New Roman"/>
          <w:b/>
          <w:sz w:val="16"/>
          <w:szCs w:val="16"/>
        </w:rPr>
        <w:br w:type="page"/>
      </w:r>
    </w:p>
    <w:p w14:paraId="24464E33" w14:textId="77777777" w:rsidR="008C4007" w:rsidRPr="000A769A" w:rsidRDefault="008C4007" w:rsidP="002054D9">
      <w:pPr>
        <w:spacing w:after="0"/>
        <w:jc w:val="both"/>
        <w:rPr>
          <w:rFonts w:ascii="Trebuchet MS" w:hAnsi="Trebuchet MS" w:cs="Times New Roman"/>
          <w:b/>
          <w:sz w:val="16"/>
          <w:szCs w:val="16"/>
        </w:rPr>
      </w:pPr>
    </w:p>
    <w:p w14:paraId="6AB36192" w14:textId="4442567D" w:rsidR="00D40107" w:rsidRDefault="00D40107" w:rsidP="00040EF6">
      <w:pPr>
        <w:spacing w:after="0" w:line="240" w:lineRule="auto"/>
        <w:jc w:val="both"/>
        <w:rPr>
          <w:rFonts w:ascii="Trebuchet MS" w:hAnsi="Trebuchet MS" w:cs="Times New Roman"/>
          <w:b/>
        </w:rPr>
      </w:pPr>
      <w:r w:rsidRPr="006D61CF">
        <w:rPr>
          <w:rFonts w:ascii="Trebuchet MS" w:hAnsi="Trebuchet MS" w:cs="Times New Roman"/>
          <w:b/>
        </w:rPr>
        <w:t>Таблица 15.2.1 – Реестр единых теплоснабжающих организаций (ЕТО), содержащий перечень систем теплоснабжения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19"/>
        <w:gridCol w:w="1254"/>
        <w:gridCol w:w="1496"/>
        <w:gridCol w:w="2904"/>
        <w:gridCol w:w="3218"/>
        <w:gridCol w:w="4359"/>
      </w:tblGrid>
      <w:tr w:rsidR="0009485E" w:rsidRPr="0009485E" w14:paraId="060CA393" w14:textId="77777777" w:rsidTr="0009485E">
        <w:trPr>
          <w:cantSplit/>
          <w:trHeight w:val="1861"/>
          <w:tblHeader/>
        </w:trPr>
        <w:tc>
          <w:tcPr>
            <w:tcW w:w="4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613CCC6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ЕТО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74799E79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7" w:name="RANGE!C2"/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 зоны деятельности</w:t>
            </w:r>
            <w:bookmarkEnd w:id="517"/>
          </w:p>
        </w:tc>
        <w:tc>
          <w:tcPr>
            <w:tcW w:w="5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textDirection w:val="btLr"/>
            <w:vAlign w:val="center"/>
            <w:hideMark/>
          </w:tcPr>
          <w:p w14:paraId="78C16B6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системы теплоснабжения</w:t>
            </w:r>
          </w:p>
        </w:tc>
        <w:tc>
          <w:tcPr>
            <w:tcW w:w="9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2F41904E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8" w:name="RANGE!E2"/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источников</w:t>
            </w:r>
            <w:bookmarkEnd w:id="518"/>
          </w:p>
        </w:tc>
        <w:tc>
          <w:tcPr>
            <w:tcW w:w="11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0149C400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Теплоснабжающие (теплосетевые) организации в границах системы теплоснабжения</w:t>
            </w:r>
          </w:p>
        </w:tc>
        <w:tc>
          <w:tcPr>
            <w:tcW w:w="1497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99"/>
            <w:vAlign w:val="center"/>
            <w:hideMark/>
          </w:tcPr>
          <w:p w14:paraId="05F0E84E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Объекты системы теплоснабжения в обслуживании теплоснабжающей (теплосетевой) организации</w:t>
            </w:r>
          </w:p>
        </w:tc>
      </w:tr>
      <w:tr w:rsidR="0009485E" w:rsidRPr="0009485E" w14:paraId="5047915F" w14:textId="77777777" w:rsidTr="0009485E">
        <w:trPr>
          <w:cantSplit/>
          <w:trHeight w:val="20"/>
          <w:tblHeader/>
        </w:trPr>
        <w:tc>
          <w:tcPr>
            <w:tcW w:w="5000" w:type="pct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14:paraId="2DEBF5F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Максатихинский муниципальный округ</w:t>
            </w:r>
          </w:p>
        </w:tc>
      </w:tr>
      <w:tr w:rsidR="0009485E" w:rsidRPr="0009485E" w14:paraId="3FAF248F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4A0B7F6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4BE3907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9E8129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DBD8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 xml:space="preserve">ТГУ ул. 40 лет Октября </w:t>
            </w: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D2117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A1B2D8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4FB72B5C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D1A4D7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51B1EC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77BF5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4FFD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06D53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E3BC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6E8D1B91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10756F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19F325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5A344D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556E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проезд Боровых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328E3D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87A33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117CAAE6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667786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A83981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E371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468E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79A0A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147FE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55DBED66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6B5006F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8DE9C16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6B1E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B4212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Краснослободская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6858B0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1F466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54468C38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12F4D0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EABD43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FA5DB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E9ED6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44690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7EBDD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715ECFA2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17E1E6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E60478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A3F8A7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8701D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Кооперативная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5FB4BB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A5594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09AF53CF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D5067B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0A6FC9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35206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28A02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93D8D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F3B68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246BCFCA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62EE72B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0673496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5941C6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3D165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Железнодорожная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E86B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D2A0B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269C53CD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70F4D4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01146EE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EFE3D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04B15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3E36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06EC18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1F0CD6EC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6479558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33941D0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9E912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33F8D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Смирнова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DDF7E4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BD0F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21F1B26C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A9DD5F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425D0A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C2566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AA9E8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D4EAF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47F79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091911BC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056A1E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68E6F3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4C74D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2AD48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Заводская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287EB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91D80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5C8404FB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1CA0B9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F2ADBA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3A241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872838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1EF07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FB01E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4A4D5C29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FBFEEEB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ЕТО-1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13D902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CF04E7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FBCD4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мкр. Солнечный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FE57C9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7A9FB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396D020E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4D56B5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A837EE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A9759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11B2E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08D12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4BF7C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45BEE089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5F4A3A3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53661CF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53018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6DEB1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Восточная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E0856F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6BC70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16CAA06B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6B8B9D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7BD5CC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9DB7B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9E4E9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38A4A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29428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013FA36B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7678F33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916CC90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26C7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87F0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Спортивная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2F03C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1561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26F05380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016D003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4DAED8C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BE837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C58C6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A7F2A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15DDF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2A219101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CC00D0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1EC06983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9C814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7A36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Пролетарская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E5A6B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39F96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4D83E992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64C489D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62E8B29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18B25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D5DE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888BF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6F224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3F5AD474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58A45AB5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3438B556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916713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2C450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Парковская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60100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52CBA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48D4737C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A952E7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6823B01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284D8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33440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6AB4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55C5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5E9F17F9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95F3BE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5890CC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BC8A5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4B15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Северная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E3CF6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98DE9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7AD7308D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1867873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56BC42E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6012B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BA5B5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4F955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20F80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4F5A0096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C6E8A88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27C5603F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0A066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A3D1F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БМК ул. Красноармейская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BACDF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B6EE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064F2F91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4AD5599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FFFFFF"/>
              <w:right w:val="single" w:sz="8" w:space="0" w:color="auto"/>
            </w:tcBorders>
            <w:vAlign w:val="center"/>
            <w:hideMark/>
          </w:tcPr>
          <w:p w14:paraId="75DA497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278F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7378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8A1EC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C2909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170838A3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26E0735E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B69EA4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F0A39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1940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ТГУ ул. Советская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59A4A4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0E135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60921ACD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AE2D5" w:themeFill="accent2" w:themeFillTint="33"/>
            <w:vAlign w:val="center"/>
            <w:hideMark/>
          </w:tcPr>
          <w:p w14:paraId="317184C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FEBB2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E953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904FD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54405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5949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4FF3B1D8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top w:val="single" w:sz="4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601B2248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31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BFF0F0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EF73F3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40224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Каменка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6F879D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B23DA6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0FE5918E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52FA803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F15262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65892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4B4EB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16DEF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4EE4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11D4F35B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750DA8C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811FE3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517458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E925F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Кистутово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615D72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4AE8E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5A9B102B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3188A7F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9FF07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D8E13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45E37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33FAD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2ABCD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1C1D6A14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09C824D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E399F5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3EED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0F1E4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Райково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085D29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AB48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6AAF356A" w14:textId="77777777" w:rsidTr="0009485E">
        <w:trPr>
          <w:cantSplit/>
          <w:trHeight w:val="20"/>
        </w:trPr>
        <w:tc>
          <w:tcPr>
            <w:tcW w:w="453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2CEED" w:themeFill="accent5" w:themeFillTint="33"/>
            <w:vAlign w:val="center"/>
            <w:hideMark/>
          </w:tcPr>
          <w:p w14:paraId="2F7B477A" w14:textId="6D30891D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ЕТО-2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2771CE5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6A4B8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A060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F5221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28A78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20695F0D" w14:textId="77777777" w:rsidTr="0009485E">
        <w:trPr>
          <w:cantSplit/>
          <w:trHeight w:val="20"/>
        </w:trPr>
        <w:tc>
          <w:tcPr>
            <w:tcW w:w="453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2CEED" w:themeFill="accent5" w:themeFillTint="33"/>
            <w:vAlign w:val="center"/>
            <w:hideMark/>
          </w:tcPr>
          <w:p w14:paraId="5EA101C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61CDA95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E7944E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1324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п. Ривицкий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639621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8347E1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312BBC03" w14:textId="77777777" w:rsidTr="0009485E">
        <w:trPr>
          <w:cantSplit/>
          <w:trHeight w:val="20"/>
        </w:trPr>
        <w:tc>
          <w:tcPr>
            <w:tcW w:w="453" w:type="pct"/>
            <w:tcBorders>
              <w:left w:val="single" w:sz="8" w:space="0" w:color="auto"/>
              <w:bottom w:val="nil"/>
              <w:right w:val="single" w:sz="4" w:space="0" w:color="000000"/>
            </w:tcBorders>
            <w:shd w:val="clear" w:color="auto" w:fill="F2CEED" w:themeFill="accent5" w:themeFillTint="33"/>
            <w:vAlign w:val="center"/>
            <w:hideMark/>
          </w:tcPr>
          <w:p w14:paraId="0570472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431" w:type="pct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vAlign w:val="center"/>
            <w:hideMark/>
          </w:tcPr>
          <w:p w14:paraId="3F672778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62012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D432B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9F9F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E617C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5DA988B7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75D87CD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D39C4A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3938D0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458C1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д. Фабрика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BD9AC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7A5F5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4CDAFCC0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4BEEC01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14B92D0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D5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42F342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7B002B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25F9E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  <w:tr w:rsidR="0009485E" w:rsidRPr="0009485E" w14:paraId="4AD48B03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081F2F1D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F5F2B73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2B24A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EC714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Котельная с. Сельцы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383064" w14:textId="77777777" w:rsidR="0009485E" w:rsidRPr="0009485E" w:rsidRDefault="0009485E" w:rsidP="0009485E">
            <w:pPr>
              <w:spacing w:after="0" w:line="240" w:lineRule="auto"/>
              <w:jc w:val="center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A55C5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Источник</w:t>
            </w:r>
          </w:p>
        </w:tc>
      </w:tr>
      <w:tr w:rsidR="0009485E" w:rsidRPr="0009485E" w14:paraId="168CE1A1" w14:textId="77777777" w:rsidTr="0009485E">
        <w:trPr>
          <w:cantSplit/>
          <w:trHeight w:val="20"/>
        </w:trPr>
        <w:tc>
          <w:tcPr>
            <w:tcW w:w="4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CEED" w:themeFill="accent5" w:themeFillTint="33"/>
            <w:vAlign w:val="center"/>
            <w:hideMark/>
          </w:tcPr>
          <w:p w14:paraId="56E5D34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E6EE75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56EA07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CDB1F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4F002A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C6252C" w14:textId="77777777" w:rsidR="0009485E" w:rsidRPr="0009485E" w:rsidRDefault="0009485E" w:rsidP="0009485E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</w:pPr>
            <w:r w:rsidRPr="0009485E">
              <w:rPr>
                <w:rFonts w:ascii="Trebuchet MS" w:eastAsia="Times New Roman" w:hAnsi="Trebuchet MS" w:cs="Times New Roman"/>
                <w:color w:val="000000"/>
                <w:sz w:val="20"/>
                <w:szCs w:val="20"/>
                <w:lang w:eastAsia="ru-RU"/>
              </w:rPr>
              <w:t>Тепловые сети</w:t>
            </w:r>
          </w:p>
        </w:tc>
      </w:tr>
    </w:tbl>
    <w:p w14:paraId="02E6608B" w14:textId="77777777" w:rsidR="0009485E" w:rsidRPr="006D61CF" w:rsidRDefault="0009485E" w:rsidP="00040EF6">
      <w:pPr>
        <w:spacing w:after="0" w:line="240" w:lineRule="auto"/>
        <w:jc w:val="both"/>
        <w:rPr>
          <w:rFonts w:ascii="Trebuchet MS" w:hAnsi="Trebuchet MS" w:cs="Times New Roman"/>
          <w:b/>
        </w:rPr>
      </w:pPr>
    </w:p>
    <w:p w14:paraId="2462CF43" w14:textId="471A84D8" w:rsidR="00040EF6" w:rsidRPr="006333D1" w:rsidRDefault="00040EF6" w:rsidP="00FE5DD0">
      <w:pPr>
        <w:spacing w:after="0"/>
        <w:rPr>
          <w:rFonts w:ascii="Trebuchet MS" w:hAnsi="Trebuchet MS" w:cs="Times New Roman"/>
          <w:b/>
          <w:sz w:val="28"/>
          <w:szCs w:val="28"/>
        </w:rPr>
        <w:sectPr w:rsidR="00040EF6" w:rsidRPr="006333D1" w:rsidSect="00CD1031">
          <w:pgSz w:w="16838" w:h="11906" w:orient="landscape"/>
          <w:pgMar w:top="851" w:right="1134" w:bottom="567" w:left="1134" w:header="454" w:footer="397" w:gutter="0"/>
          <w:cols w:space="720"/>
          <w:titlePg/>
          <w:docGrid w:linePitch="299"/>
        </w:sectPr>
      </w:pPr>
    </w:p>
    <w:p w14:paraId="1AD605FA" w14:textId="3F300A03" w:rsidR="002054D9" w:rsidRPr="006D61CF" w:rsidRDefault="00D40107" w:rsidP="00D40107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19" w:name="_Toc34466715"/>
      <w:bookmarkStart w:id="520" w:name="_Toc203488864"/>
      <w:r w:rsidRPr="006D61CF">
        <w:rPr>
          <w:rFonts w:ascii="Trebuchet MS" w:hAnsi="Trebuchet MS"/>
          <w:sz w:val="22"/>
          <w:szCs w:val="22"/>
        </w:rPr>
        <w:lastRenderedPageBreak/>
        <w:t xml:space="preserve">15.4 </w:t>
      </w:r>
      <w:r w:rsidR="002054D9" w:rsidRPr="006D61CF">
        <w:rPr>
          <w:rFonts w:ascii="Trebuchet MS" w:hAnsi="Trebuchet MS"/>
          <w:sz w:val="22"/>
          <w:szCs w:val="22"/>
        </w:rPr>
        <w:t>Заявки теплоснабжающих организаций, поданные в рамках разработки проекта схемы теплоснабжения (при их наличии), на присвоение статуса единой теплоснабжающей организации</w:t>
      </w:r>
      <w:bookmarkEnd w:id="519"/>
      <w:bookmarkEnd w:id="520"/>
    </w:p>
    <w:p w14:paraId="49905C80" w14:textId="242134ED" w:rsidR="00684867" w:rsidRPr="00067A82" w:rsidRDefault="00684867" w:rsidP="0068486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521" w:name="_Hlk65569237"/>
      <w:bookmarkStart w:id="522" w:name="_Hlk198460585"/>
      <w:bookmarkStart w:id="523" w:name="_Hlk165026524"/>
      <w:r w:rsidRPr="00067A82">
        <w:rPr>
          <w:rFonts w:ascii="Trebuchet MS" w:hAnsi="Trebuchet MS" w:cs="Times New Roman"/>
        </w:rPr>
        <w:t>Статус единой теплоснабжающей организации</w:t>
      </w:r>
      <w:r>
        <w:rPr>
          <w:rFonts w:ascii="Trebuchet MS" w:hAnsi="Trebuchet MS" w:cs="Times New Roman"/>
        </w:rPr>
        <w:t xml:space="preserve"> в отношении зон деятельности единой теплоснабжающей организации территории пгт. Максатиха</w:t>
      </w:r>
      <w:r w:rsidRPr="00067A82">
        <w:rPr>
          <w:rFonts w:ascii="Trebuchet MS" w:hAnsi="Trebuchet MS" w:cs="Times New Roman"/>
        </w:rPr>
        <w:t xml:space="preserve"> определяется решением органа местного самоуправления при утверждении схемы теплоснабжения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. </w:t>
      </w:r>
    </w:p>
    <w:bookmarkEnd w:id="521"/>
    <w:p w14:paraId="5F02180B" w14:textId="61653065" w:rsidR="00684867" w:rsidRPr="00067A82" w:rsidRDefault="00684867" w:rsidP="00684867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067A82">
        <w:rPr>
          <w:rFonts w:ascii="Trebuchet MS" w:hAnsi="Trebuchet MS" w:cs="Times New Roman"/>
        </w:rPr>
        <w:t xml:space="preserve">Для присвоения организации статуса единой теплоснабжающей организации на территории муниципального </w:t>
      </w:r>
      <w:r>
        <w:rPr>
          <w:rFonts w:ascii="Trebuchet MS" w:hAnsi="Trebuchet MS" w:cs="Times New Roman"/>
        </w:rPr>
        <w:t>округа</w:t>
      </w:r>
      <w:r w:rsidRPr="00067A82">
        <w:rPr>
          <w:rFonts w:ascii="Trebuchet MS" w:hAnsi="Trebuchet MS" w:cs="Times New Roman"/>
        </w:rPr>
        <w:t xml:space="preserve">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 месяца с даты опубликования сообщения, заявку на присвоение организации статуса единой теплоснабжающей организации с указанием зоны ее деятельности. К заявке прилагается бухгалтерская отчетность, составленная на последнюю отчетную дату перед подачей заявки, с отметкой налогового органа о ее принятии. </w:t>
      </w:r>
    </w:p>
    <w:p w14:paraId="7C043C75" w14:textId="77777777" w:rsidR="00684867" w:rsidRDefault="00684867" w:rsidP="000C398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1CE0D50" w14:textId="0B99E151" w:rsidR="000A769A" w:rsidRDefault="000D5B1F" w:rsidP="000C398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 xml:space="preserve">При утверждении «Схемы теплоснабжения </w:t>
      </w:r>
      <w:r w:rsidR="007D43AF">
        <w:rPr>
          <w:rFonts w:ascii="Trebuchet MS" w:hAnsi="Trebuchet MS" w:cs="Times New Roman"/>
        </w:rPr>
        <w:t>Максатихинского</w:t>
      </w:r>
      <w:r w:rsidRPr="00996D92">
        <w:rPr>
          <w:rFonts w:ascii="Trebuchet MS" w:hAnsi="Trebuchet MS" w:cs="Times New Roman"/>
        </w:rPr>
        <w:t xml:space="preserve"> муниципального округа </w:t>
      </w:r>
      <w:r w:rsidR="007D43AF">
        <w:rPr>
          <w:rFonts w:ascii="Trebuchet MS" w:hAnsi="Trebuchet MS" w:cs="Times New Roman"/>
        </w:rPr>
        <w:t>Тверской</w:t>
      </w:r>
      <w:r w:rsidRPr="00996D92">
        <w:rPr>
          <w:rFonts w:ascii="Trebuchet MS" w:hAnsi="Trebuchet MS" w:cs="Times New Roman"/>
        </w:rPr>
        <w:t xml:space="preserve"> области» сбор заявок на присвоение организациям статуса единой теплоснабжающей организации</w:t>
      </w:r>
      <w:r w:rsidR="0009485E">
        <w:rPr>
          <w:rFonts w:ascii="Trebuchet MS" w:hAnsi="Trebuchet MS" w:cs="Times New Roman"/>
        </w:rPr>
        <w:t xml:space="preserve"> в отношении зон деятельности МУП «ТС»</w:t>
      </w:r>
      <w:r w:rsidRPr="00996D92">
        <w:rPr>
          <w:rFonts w:ascii="Trebuchet MS" w:hAnsi="Trebuchet MS" w:cs="Times New Roman"/>
        </w:rPr>
        <w:t xml:space="preserve"> не осуществля</w:t>
      </w:r>
      <w:r w:rsidR="00684867">
        <w:rPr>
          <w:rFonts w:ascii="Trebuchet MS" w:hAnsi="Trebuchet MS" w:cs="Times New Roman"/>
        </w:rPr>
        <w:t>ет</w:t>
      </w:r>
      <w:r w:rsidRPr="00996D92">
        <w:rPr>
          <w:rFonts w:ascii="Trebuchet MS" w:hAnsi="Trebuchet MS" w:cs="Times New Roman"/>
        </w:rPr>
        <w:t>ся по причине определенной пунктом 14 требований к порядку разработки и утверждения схем теплоснабжения, утвержденных постановлением Правительства Российской Федерации от 22</w:t>
      </w:r>
      <w:r>
        <w:rPr>
          <w:rFonts w:ascii="Trebuchet MS" w:hAnsi="Trebuchet MS" w:cs="Times New Roman"/>
        </w:rPr>
        <w:t>.02.</w:t>
      </w:r>
      <w:r w:rsidRPr="00996D92">
        <w:rPr>
          <w:rFonts w:ascii="Trebuchet MS" w:hAnsi="Trebuchet MS" w:cs="Times New Roman"/>
        </w:rPr>
        <w:t xml:space="preserve">2012 г. N 154 </w:t>
      </w:r>
      <w:r>
        <w:rPr>
          <w:rFonts w:ascii="Trebuchet MS" w:hAnsi="Trebuchet MS" w:cs="Times New Roman"/>
        </w:rPr>
        <w:t>«</w:t>
      </w:r>
      <w:r w:rsidRPr="00996D92">
        <w:rPr>
          <w:rFonts w:ascii="Trebuchet MS" w:hAnsi="Trebuchet MS" w:cs="Times New Roman"/>
        </w:rPr>
        <w:t>О требованиях к схемам теплоснабжения, порядку их разработки и утверждения</w:t>
      </w:r>
      <w:r>
        <w:rPr>
          <w:rFonts w:ascii="Trebuchet MS" w:hAnsi="Trebuchet MS" w:cs="Times New Roman"/>
        </w:rPr>
        <w:t>»</w:t>
      </w:r>
      <w:r w:rsidRPr="00996D92">
        <w:rPr>
          <w:rFonts w:ascii="Trebuchet MS" w:hAnsi="Trebuchet MS" w:cs="Times New Roman"/>
        </w:rPr>
        <w:t xml:space="preserve"> (п. 5 Постановления Правительства РФ от 08.08.2012 г. N 808 «Об организации теплоснабжения в Российской Федерации»).</w:t>
      </w:r>
      <w:bookmarkEnd w:id="522"/>
    </w:p>
    <w:p w14:paraId="10CCE4AB" w14:textId="77777777" w:rsidR="00772E7E" w:rsidRPr="006D61CF" w:rsidRDefault="00772E7E" w:rsidP="000C398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bookmarkEnd w:id="523"/>
    <w:p w14:paraId="29B41C9E" w14:textId="77777777" w:rsidR="006D61CF" w:rsidRPr="006D61CF" w:rsidRDefault="006D61CF" w:rsidP="000C398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DF7A648" w14:textId="542F8C8E" w:rsidR="002054D9" w:rsidRPr="006D61CF" w:rsidRDefault="00D40107" w:rsidP="00D40107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24" w:name="_Toc34466716"/>
      <w:bookmarkStart w:id="525" w:name="_Toc203488865"/>
      <w:r w:rsidRPr="006D61CF">
        <w:rPr>
          <w:rFonts w:ascii="Trebuchet MS" w:hAnsi="Trebuchet MS"/>
          <w:sz w:val="22"/>
          <w:szCs w:val="22"/>
        </w:rPr>
        <w:t>15.5</w:t>
      </w:r>
      <w:r w:rsidR="00384FE6">
        <w:rPr>
          <w:rFonts w:ascii="Trebuchet MS" w:hAnsi="Trebuchet MS"/>
          <w:sz w:val="22"/>
          <w:szCs w:val="22"/>
        </w:rPr>
        <w:t xml:space="preserve"> </w:t>
      </w:r>
      <w:r w:rsidR="002054D9" w:rsidRPr="006D61CF">
        <w:rPr>
          <w:rFonts w:ascii="Trebuchet MS" w:hAnsi="Trebuchet MS"/>
          <w:sz w:val="22"/>
          <w:szCs w:val="22"/>
        </w:rPr>
        <w:t>Описание границ зон деятельности единой теплоснабжающей организации (организаций)</w:t>
      </w:r>
      <w:bookmarkEnd w:id="524"/>
      <w:bookmarkEnd w:id="525"/>
    </w:p>
    <w:p w14:paraId="50B307E0" w14:textId="350E2730" w:rsidR="00D40C3F" w:rsidRPr="00996D92" w:rsidRDefault="00D40107" w:rsidP="00D7452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>На рисунк</w:t>
      </w:r>
      <w:r w:rsidR="006D61CF" w:rsidRPr="00996D92">
        <w:rPr>
          <w:rFonts w:ascii="Trebuchet MS" w:hAnsi="Trebuchet MS" w:cs="Times New Roman"/>
        </w:rPr>
        <w:t>е</w:t>
      </w:r>
      <w:r w:rsidRPr="00996D92">
        <w:rPr>
          <w:rFonts w:ascii="Trebuchet MS" w:hAnsi="Trebuchet MS" w:cs="Times New Roman"/>
        </w:rPr>
        <w:t xml:space="preserve"> 15.5.1</w:t>
      </w:r>
      <w:r w:rsidR="00D40C3F" w:rsidRPr="00996D92">
        <w:rPr>
          <w:rFonts w:ascii="Trebuchet MS" w:hAnsi="Trebuchet MS" w:cs="Times New Roman"/>
        </w:rPr>
        <w:t xml:space="preserve"> представлена </w:t>
      </w:r>
      <w:r w:rsidR="00072F44" w:rsidRPr="00996D92">
        <w:rPr>
          <w:rFonts w:ascii="Trebuchet MS" w:hAnsi="Trebuchet MS" w:cs="Times New Roman"/>
        </w:rPr>
        <w:t xml:space="preserve">информация о границах зон деятельности </w:t>
      </w:r>
      <w:bookmarkStart w:id="526" w:name="_Hlk133135262"/>
      <w:r w:rsidR="00072F44" w:rsidRPr="00996D92">
        <w:rPr>
          <w:rFonts w:ascii="Trebuchet MS" w:hAnsi="Trebuchet MS" w:cs="Times New Roman"/>
        </w:rPr>
        <w:t>един</w:t>
      </w:r>
      <w:r w:rsidR="00083596">
        <w:rPr>
          <w:rFonts w:ascii="Trebuchet MS" w:hAnsi="Trebuchet MS" w:cs="Times New Roman"/>
        </w:rPr>
        <w:t>ых</w:t>
      </w:r>
      <w:r w:rsidR="00072F44" w:rsidRPr="00996D92">
        <w:rPr>
          <w:rFonts w:ascii="Trebuchet MS" w:hAnsi="Trebuchet MS" w:cs="Times New Roman"/>
        </w:rPr>
        <w:t xml:space="preserve"> теплоснабжающ</w:t>
      </w:r>
      <w:r w:rsidR="00083596">
        <w:rPr>
          <w:rFonts w:ascii="Trebuchet MS" w:hAnsi="Trebuchet MS" w:cs="Times New Roman"/>
        </w:rPr>
        <w:t>их</w:t>
      </w:r>
      <w:r w:rsidR="00072F44" w:rsidRPr="00996D92">
        <w:rPr>
          <w:rFonts w:ascii="Trebuchet MS" w:hAnsi="Trebuchet MS" w:cs="Times New Roman"/>
        </w:rPr>
        <w:t xml:space="preserve"> организаци</w:t>
      </w:r>
      <w:r w:rsidR="00083596">
        <w:rPr>
          <w:rFonts w:ascii="Trebuchet MS" w:hAnsi="Trebuchet MS" w:cs="Times New Roman"/>
        </w:rPr>
        <w:t>й</w:t>
      </w:r>
      <w:r w:rsidR="00072F44" w:rsidRPr="00996D92">
        <w:rPr>
          <w:rFonts w:ascii="Trebuchet MS" w:hAnsi="Trebuchet MS" w:cs="Times New Roman"/>
        </w:rPr>
        <w:t xml:space="preserve"> </w:t>
      </w:r>
      <w:bookmarkEnd w:id="526"/>
      <w:r w:rsidR="007D43AF">
        <w:rPr>
          <w:rFonts w:ascii="Trebuchet MS" w:hAnsi="Trebuchet MS" w:cs="Times New Roman"/>
        </w:rPr>
        <w:t>Максатихинского</w:t>
      </w:r>
      <w:r w:rsidR="00FB5D5E" w:rsidRPr="00996D92">
        <w:rPr>
          <w:rFonts w:ascii="Trebuchet MS" w:hAnsi="Trebuchet MS" w:cs="Times New Roman"/>
        </w:rPr>
        <w:t xml:space="preserve"> муниципального округа</w:t>
      </w:r>
      <w:r w:rsidR="00072F44" w:rsidRPr="00996D92">
        <w:rPr>
          <w:rFonts w:ascii="Trebuchet MS" w:hAnsi="Trebuchet MS" w:cs="Times New Roman"/>
        </w:rPr>
        <w:t>.</w:t>
      </w:r>
    </w:p>
    <w:p w14:paraId="5173032D" w14:textId="1B46522A" w:rsidR="00D40C3F" w:rsidRPr="00996D92" w:rsidRDefault="00D40C3F" w:rsidP="00D7452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527" w:name="_Hlk165280504"/>
      <w:r w:rsidRPr="00996D92">
        <w:rPr>
          <w:rFonts w:ascii="Trebuchet MS" w:hAnsi="Trebuchet MS" w:cs="Times New Roman"/>
        </w:rPr>
        <w:t>Границы зоны деятельности един</w:t>
      </w:r>
      <w:r w:rsidR="00D74520" w:rsidRPr="00996D92">
        <w:rPr>
          <w:rFonts w:ascii="Trebuchet MS" w:hAnsi="Trebuchet MS" w:cs="Times New Roman"/>
        </w:rPr>
        <w:t>ых</w:t>
      </w:r>
      <w:r w:rsidRPr="00996D92">
        <w:rPr>
          <w:rFonts w:ascii="Trebuchet MS" w:hAnsi="Trebuchet MS" w:cs="Times New Roman"/>
        </w:rPr>
        <w:t xml:space="preserve"> теплоснабжающ</w:t>
      </w:r>
      <w:r w:rsidR="00D74520" w:rsidRPr="00996D92">
        <w:rPr>
          <w:rFonts w:ascii="Trebuchet MS" w:hAnsi="Trebuchet MS" w:cs="Times New Roman"/>
        </w:rPr>
        <w:t xml:space="preserve">их </w:t>
      </w:r>
      <w:r w:rsidRPr="00996D92">
        <w:rPr>
          <w:rFonts w:ascii="Trebuchet MS" w:hAnsi="Trebuchet MS" w:cs="Times New Roman"/>
        </w:rPr>
        <w:t>организаци</w:t>
      </w:r>
      <w:r w:rsidR="00D74520" w:rsidRPr="00996D92">
        <w:rPr>
          <w:rFonts w:ascii="Trebuchet MS" w:hAnsi="Trebuchet MS" w:cs="Times New Roman"/>
        </w:rPr>
        <w:t>й</w:t>
      </w:r>
      <w:r w:rsidRPr="00996D92">
        <w:rPr>
          <w:rFonts w:ascii="Trebuchet MS" w:hAnsi="Trebuchet MS" w:cs="Times New Roman"/>
        </w:rPr>
        <w:t xml:space="preserve"> могут быть изменены в</w:t>
      </w:r>
      <w:r w:rsidR="00D74520" w:rsidRPr="00996D92">
        <w:rPr>
          <w:rFonts w:ascii="Trebuchet MS" w:hAnsi="Trebuchet MS" w:cs="Times New Roman"/>
        </w:rPr>
        <w:t xml:space="preserve"> дальнейшем в</w:t>
      </w:r>
      <w:r w:rsidRPr="00996D92">
        <w:rPr>
          <w:rFonts w:ascii="Trebuchet MS" w:hAnsi="Trebuchet MS" w:cs="Times New Roman"/>
        </w:rPr>
        <w:t xml:space="preserve"> следующих случаях: </w:t>
      </w:r>
    </w:p>
    <w:p w14:paraId="444DACB7" w14:textId="77777777" w:rsidR="00D40C3F" w:rsidRPr="00996D92" w:rsidRDefault="00D40C3F" w:rsidP="00D7452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 xml:space="preserve">- подключение к системе теплоснабжения новых теплопотребляющих установок, источников тепловой энергии или разделение систем теплоснабжения; </w:t>
      </w:r>
    </w:p>
    <w:p w14:paraId="72E7BA60" w14:textId="77777777" w:rsidR="00D40C3F" w:rsidRPr="006D61CF" w:rsidRDefault="00D40C3F" w:rsidP="00D74520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996D92">
        <w:rPr>
          <w:rFonts w:ascii="Trebuchet MS" w:hAnsi="Trebuchet MS" w:cs="Times New Roman"/>
        </w:rPr>
        <w:t>- технологическое объединение или разделение систем теплоснабжения.</w:t>
      </w:r>
      <w:bookmarkEnd w:id="527"/>
    </w:p>
    <w:p w14:paraId="3EE5E32B" w14:textId="77777777" w:rsidR="00DA585D" w:rsidRPr="00CB06F7" w:rsidRDefault="00DA585D" w:rsidP="002054D9">
      <w:pPr>
        <w:spacing w:after="0" w:line="360" w:lineRule="auto"/>
        <w:ind w:firstLine="567"/>
        <w:jc w:val="both"/>
        <w:rPr>
          <w:rFonts w:ascii="Trebuchet MS" w:hAnsi="Trebuchet MS" w:cs="Times New Roman"/>
          <w:sz w:val="24"/>
          <w:szCs w:val="24"/>
        </w:rPr>
      </w:pPr>
    </w:p>
    <w:p w14:paraId="69536229" w14:textId="77777777" w:rsidR="00EF27DF" w:rsidRPr="006333D1" w:rsidRDefault="00EF27DF" w:rsidP="002054D9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  <w:sectPr w:rsidR="00EF27DF" w:rsidRPr="006333D1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1448D0D9" w14:textId="61F38E92" w:rsidR="00DA585D" w:rsidRPr="00F76C83" w:rsidRDefault="00636403" w:rsidP="00184D8C">
      <w:pPr>
        <w:spacing w:after="0" w:line="240" w:lineRule="auto"/>
        <w:ind w:left="142"/>
        <w:jc w:val="center"/>
        <w:rPr>
          <w:rFonts w:ascii="Trebuchet MS" w:hAnsi="Trebuchet MS" w:cs="Times New Roman"/>
        </w:rPr>
      </w:pPr>
      <w:r>
        <w:rPr>
          <w:noProof/>
          <w:lang w:eastAsia="ru-RU"/>
        </w:rPr>
        <w:lastRenderedPageBreak/>
        <w:drawing>
          <wp:inline distT="0" distB="0" distL="0" distR="0" wp14:anchorId="00D1EB5E" wp14:editId="71174121">
            <wp:extent cx="8860529" cy="6262576"/>
            <wp:effectExtent l="0" t="0" r="0" b="5080"/>
            <wp:doc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389209" name="Рисунок 11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485" cy="6267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1BDB1" w14:textId="46FD5067" w:rsidR="00FC5C9D" w:rsidRPr="00F76C83" w:rsidRDefault="00EF27DF" w:rsidP="00184D8C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96D92">
        <w:rPr>
          <w:rFonts w:ascii="Trebuchet MS" w:hAnsi="Trebuchet MS" w:cs="Times New Roman"/>
          <w:b/>
          <w:bCs/>
        </w:rPr>
        <w:t>Рисунок 15.5.1 – Границы зон деятельности един</w:t>
      </w:r>
      <w:r w:rsidR="00FD5977" w:rsidRPr="00996D92">
        <w:rPr>
          <w:rFonts w:ascii="Trebuchet MS" w:hAnsi="Trebuchet MS" w:cs="Times New Roman"/>
          <w:b/>
          <w:bCs/>
        </w:rPr>
        <w:t>ой</w:t>
      </w:r>
      <w:r w:rsidRPr="00996D92">
        <w:rPr>
          <w:rFonts w:ascii="Trebuchet MS" w:hAnsi="Trebuchet MS" w:cs="Times New Roman"/>
          <w:b/>
          <w:bCs/>
        </w:rPr>
        <w:t xml:space="preserve"> теплоснабжающ</w:t>
      </w:r>
      <w:r w:rsidR="00FD5977" w:rsidRPr="00996D92">
        <w:rPr>
          <w:rFonts w:ascii="Trebuchet MS" w:hAnsi="Trebuchet MS" w:cs="Times New Roman"/>
          <w:b/>
          <w:bCs/>
        </w:rPr>
        <w:t>ей</w:t>
      </w:r>
      <w:r w:rsidRPr="00996D92">
        <w:rPr>
          <w:rFonts w:ascii="Trebuchet MS" w:hAnsi="Trebuchet MS" w:cs="Times New Roman"/>
          <w:b/>
          <w:bCs/>
        </w:rPr>
        <w:t xml:space="preserve"> организаци</w:t>
      </w:r>
      <w:r w:rsidR="00FD5977" w:rsidRPr="00996D92">
        <w:rPr>
          <w:rFonts w:ascii="Trebuchet MS" w:hAnsi="Trebuchet MS" w:cs="Times New Roman"/>
          <w:b/>
          <w:bCs/>
        </w:rPr>
        <w:t>и</w:t>
      </w:r>
      <w:r w:rsidRPr="00996D92">
        <w:rPr>
          <w:rFonts w:ascii="Trebuchet MS" w:hAnsi="Trebuchet MS" w:cs="Times New Roman"/>
          <w:b/>
          <w:bCs/>
        </w:rPr>
        <w:t xml:space="preserve"> на территории</w:t>
      </w:r>
      <w:r w:rsidR="00684867">
        <w:rPr>
          <w:rFonts w:ascii="Trebuchet MS" w:hAnsi="Trebuchet MS" w:cs="Times New Roman"/>
          <w:b/>
          <w:bCs/>
        </w:rPr>
        <w:t xml:space="preserve"> пгт. Максатиха</w:t>
      </w:r>
      <w:r w:rsidR="00F96D00" w:rsidRPr="00F76C83">
        <w:rPr>
          <w:rFonts w:ascii="Trebuchet MS" w:hAnsi="Trebuchet MS" w:cs="Times New Roman"/>
          <w:b/>
          <w:bCs/>
        </w:rPr>
        <w:t xml:space="preserve"> </w:t>
      </w:r>
    </w:p>
    <w:p w14:paraId="462EFA8A" w14:textId="77777777" w:rsidR="00E70017" w:rsidRPr="0069242E" w:rsidRDefault="00E70017" w:rsidP="00FC5C9D">
      <w:pPr>
        <w:spacing w:after="0" w:line="276" w:lineRule="auto"/>
        <w:jc w:val="center"/>
        <w:rPr>
          <w:rFonts w:ascii="Trebuchet MS" w:hAnsi="Trebuchet MS" w:cs="Times New Roman"/>
          <w:sz w:val="24"/>
          <w:szCs w:val="24"/>
        </w:rPr>
        <w:sectPr w:rsidR="00E70017" w:rsidRPr="0069242E" w:rsidSect="00B86373">
          <w:pgSz w:w="16838" w:h="11906" w:orient="landscape"/>
          <w:pgMar w:top="851" w:right="1134" w:bottom="567" w:left="1134" w:header="567" w:footer="397" w:gutter="0"/>
          <w:cols w:space="720"/>
          <w:titlePg/>
          <w:docGrid w:linePitch="299"/>
        </w:sectPr>
      </w:pPr>
    </w:p>
    <w:p w14:paraId="38EBE755" w14:textId="706F496E" w:rsidR="00E70017" w:rsidRDefault="00007FB5" w:rsidP="00007FB5">
      <w:pPr>
        <w:spacing w:after="120" w:line="240" w:lineRule="auto"/>
        <w:jc w:val="center"/>
        <w:rPr>
          <w:rFonts w:ascii="Trebuchet MS" w:hAnsi="Trebuchet MS" w:cs="Times New Roman"/>
          <w:b/>
          <w:bCs/>
        </w:rPr>
      </w:pPr>
      <w:r>
        <w:rPr>
          <w:noProof/>
          <w:lang w:eastAsia="ru-RU"/>
        </w:rPr>
        <w:lastRenderedPageBreak/>
        <w:drawing>
          <wp:inline distT="0" distB="0" distL="0" distR="0" wp14:anchorId="1FC6BD46" wp14:editId="04D16B8A">
            <wp:extent cx="6299835" cy="4458335"/>
            <wp:effectExtent l="0" t="0" r="5715" b="0"/>
            <wp:doc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597508" name="Рисунок 2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0E26F" w14:textId="2A25A916" w:rsidR="00007FB5" w:rsidRDefault="00007FB5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>
        <w:rPr>
          <w:noProof/>
          <w:lang w:eastAsia="ru-RU"/>
        </w:rPr>
        <w:drawing>
          <wp:inline distT="0" distB="0" distL="0" distR="0" wp14:anchorId="4D8CB65E" wp14:editId="1D5945A4">
            <wp:extent cx="6299835" cy="4458335"/>
            <wp:effectExtent l="0" t="0" r="5715" b="0"/>
            <wp:doc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527002" name="Рисунок 3" descr="Изображение выглядит как карта, текст, диаграмма, План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69611" w14:textId="77777777" w:rsidR="00007FB5" w:rsidRDefault="00007FB5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455985A6" w14:textId="7BB9B343" w:rsidR="00007FB5" w:rsidRDefault="00007FB5" w:rsidP="00007FB5">
      <w:pPr>
        <w:spacing w:after="120" w:line="240" w:lineRule="auto"/>
        <w:jc w:val="center"/>
        <w:rPr>
          <w:rFonts w:ascii="Trebuchet MS" w:hAnsi="Trebuchet MS" w:cs="Times New Roman"/>
          <w:b/>
          <w:bCs/>
        </w:rPr>
      </w:pPr>
      <w:r>
        <w:rPr>
          <w:noProof/>
          <w:lang w:eastAsia="ru-RU"/>
        </w:rPr>
        <w:lastRenderedPageBreak/>
        <w:drawing>
          <wp:inline distT="0" distB="0" distL="0" distR="0" wp14:anchorId="1CE67947" wp14:editId="3DF28EB3">
            <wp:extent cx="6299835" cy="4458335"/>
            <wp:effectExtent l="0" t="0" r="5715" b="0"/>
            <wp:doc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160660" name="Рисунок 4" descr="Изображение выглядит как карта, текст, диаграмма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175CA" w14:textId="6D616062" w:rsidR="00007FB5" w:rsidRDefault="00007FB5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>
        <w:rPr>
          <w:noProof/>
          <w:lang w:eastAsia="ru-RU"/>
        </w:rPr>
        <w:drawing>
          <wp:inline distT="0" distB="0" distL="0" distR="0" wp14:anchorId="5D532D15" wp14:editId="0A3F6AD8">
            <wp:extent cx="6299835" cy="4458335"/>
            <wp:effectExtent l="0" t="0" r="5715" b="0"/>
            <wp:doc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64239" name="Рисунок 5" descr="Изображение выглядит как карта, текст, атлас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F824" w14:textId="77777777" w:rsidR="00007FB5" w:rsidRDefault="00007FB5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</w:p>
    <w:p w14:paraId="7C48E7BE" w14:textId="170D58A8" w:rsidR="00007FB5" w:rsidRDefault="00007FB5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>
        <w:rPr>
          <w:noProof/>
          <w:lang w:eastAsia="ru-RU"/>
        </w:rPr>
        <w:lastRenderedPageBreak/>
        <w:drawing>
          <wp:inline distT="0" distB="0" distL="0" distR="0" wp14:anchorId="750AA9CF" wp14:editId="5EF57968">
            <wp:extent cx="6299835" cy="4458335"/>
            <wp:effectExtent l="0" t="0" r="5715" b="0"/>
            <wp:doc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003361" name="Рисунок 6" descr="Изображение выглядит как карта, текст, атлас, диаграмма&#10;&#10;Содержимое, созданное искусственным интеллектом, может быть неверным.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45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21334" w14:textId="7C30B721" w:rsidR="00E70017" w:rsidRPr="00E70017" w:rsidRDefault="00E70017" w:rsidP="00E70017">
      <w:pPr>
        <w:spacing w:after="0" w:line="240" w:lineRule="auto"/>
        <w:jc w:val="center"/>
        <w:rPr>
          <w:rFonts w:ascii="Trebuchet MS" w:hAnsi="Trebuchet MS" w:cs="Times New Roman"/>
          <w:b/>
          <w:bCs/>
        </w:rPr>
      </w:pPr>
      <w:r w:rsidRPr="00996D92">
        <w:rPr>
          <w:rFonts w:ascii="Trebuchet MS" w:hAnsi="Trebuchet MS" w:cs="Times New Roman"/>
          <w:b/>
          <w:bCs/>
        </w:rPr>
        <w:t>Рисунок 15.5.</w:t>
      </w:r>
      <w:r w:rsidRPr="00E70017">
        <w:rPr>
          <w:rFonts w:ascii="Trebuchet MS" w:hAnsi="Trebuchet MS" w:cs="Times New Roman"/>
          <w:b/>
          <w:bCs/>
        </w:rPr>
        <w:t>2</w:t>
      </w:r>
      <w:r w:rsidRPr="00996D92">
        <w:rPr>
          <w:rFonts w:ascii="Trebuchet MS" w:hAnsi="Trebuchet MS" w:cs="Times New Roman"/>
          <w:b/>
          <w:bCs/>
        </w:rPr>
        <w:t xml:space="preserve"> – Границы зон деятельности единой теплоснабжающей организации на территории</w:t>
      </w:r>
      <w:r>
        <w:rPr>
          <w:rFonts w:ascii="Trebuchet MS" w:hAnsi="Trebuchet MS" w:cs="Times New Roman"/>
          <w:b/>
          <w:bCs/>
        </w:rPr>
        <w:t xml:space="preserve"> сельских поселени</w:t>
      </w:r>
      <w:r w:rsidR="00DE638C">
        <w:rPr>
          <w:rFonts w:ascii="Trebuchet MS" w:hAnsi="Trebuchet MS" w:cs="Times New Roman"/>
          <w:b/>
          <w:bCs/>
        </w:rPr>
        <w:t>й</w:t>
      </w:r>
      <w:r>
        <w:rPr>
          <w:rFonts w:ascii="Trebuchet MS" w:hAnsi="Trebuchet MS" w:cs="Times New Roman"/>
          <w:b/>
          <w:bCs/>
        </w:rPr>
        <w:t xml:space="preserve"> Максатихинского муниципального округа</w:t>
      </w:r>
    </w:p>
    <w:p w14:paraId="0A4F14E6" w14:textId="77777777" w:rsidR="00FC5C9D" w:rsidRPr="00E70017" w:rsidRDefault="00FC5C9D" w:rsidP="00FC5C9D">
      <w:pPr>
        <w:spacing w:after="0" w:line="276" w:lineRule="auto"/>
        <w:jc w:val="center"/>
        <w:rPr>
          <w:rFonts w:ascii="Trebuchet MS" w:hAnsi="Trebuchet MS" w:cs="Times New Roman"/>
          <w:sz w:val="24"/>
          <w:szCs w:val="24"/>
        </w:rPr>
      </w:pPr>
    </w:p>
    <w:p w14:paraId="63DA3BA4" w14:textId="77777777" w:rsidR="00E70017" w:rsidRPr="00E70017" w:rsidRDefault="00E70017" w:rsidP="00FC5C9D">
      <w:pPr>
        <w:spacing w:after="0" w:line="276" w:lineRule="auto"/>
        <w:jc w:val="center"/>
        <w:rPr>
          <w:rFonts w:ascii="Trebuchet MS" w:hAnsi="Trebuchet MS" w:cs="Times New Roman"/>
          <w:sz w:val="24"/>
          <w:szCs w:val="24"/>
        </w:rPr>
      </w:pPr>
    </w:p>
    <w:p w14:paraId="24A05E6F" w14:textId="63C154DE" w:rsidR="00E70017" w:rsidRPr="00E70017" w:rsidRDefault="00E70017" w:rsidP="00FC5C9D">
      <w:pPr>
        <w:spacing w:after="0" w:line="276" w:lineRule="auto"/>
        <w:jc w:val="center"/>
        <w:rPr>
          <w:rFonts w:ascii="Trebuchet MS" w:hAnsi="Trebuchet MS" w:cs="Times New Roman"/>
          <w:sz w:val="24"/>
          <w:szCs w:val="24"/>
        </w:rPr>
        <w:sectPr w:rsidR="00E70017" w:rsidRPr="00E70017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79704E5C" w14:textId="77777777" w:rsidR="006A19C6" w:rsidRPr="00745B55" w:rsidRDefault="006A19C6" w:rsidP="0071258D">
      <w:pPr>
        <w:keepNext/>
        <w:spacing w:after="60" w:line="276" w:lineRule="auto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528" w:name="_Toc10560895"/>
      <w:bookmarkStart w:id="529" w:name="_Toc10562344"/>
      <w:bookmarkStart w:id="530" w:name="_Toc203488866"/>
      <w:r w:rsidRPr="00311A40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16. Реестр проектов схемы теплоснабжения</w:t>
      </w:r>
      <w:bookmarkEnd w:id="528"/>
      <w:bookmarkEnd w:id="529"/>
      <w:bookmarkEnd w:id="530"/>
    </w:p>
    <w:p w14:paraId="0E89555B" w14:textId="19F92BFE" w:rsidR="0062425C" w:rsidRPr="00F76C83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bookmarkStart w:id="531" w:name="_Toc34466718"/>
      <w:r w:rsidRPr="00F76C83">
        <w:rPr>
          <w:rFonts w:ascii="Trebuchet MS" w:hAnsi="Trebuchet MS" w:cs="Times New Roman"/>
        </w:rPr>
        <w:t xml:space="preserve">В реестрах присутствует шифр проектов типа </w:t>
      </w:r>
      <w:r w:rsidRPr="00F76C83">
        <w:rPr>
          <w:rFonts w:ascii="Trebuchet MS" w:hAnsi="Trebuchet MS" w:cs="Times New Roman"/>
          <w:lang w:val="en-US"/>
        </w:rPr>
        <w:t>A</w:t>
      </w:r>
      <w:r w:rsidRPr="00F76C83">
        <w:rPr>
          <w:rFonts w:ascii="Trebuchet MS" w:hAnsi="Trebuchet MS" w:cs="Times New Roman"/>
        </w:rPr>
        <w:t>-</w:t>
      </w:r>
      <w:r w:rsidRPr="00F76C83">
        <w:rPr>
          <w:rFonts w:ascii="Trebuchet MS" w:hAnsi="Trebuchet MS" w:cs="Times New Roman"/>
          <w:lang w:val="en-US"/>
        </w:rPr>
        <w:t>B</w:t>
      </w:r>
      <w:r w:rsidRPr="00F76C83">
        <w:rPr>
          <w:rFonts w:ascii="Trebuchet MS" w:hAnsi="Trebuchet MS" w:cs="Times New Roman"/>
        </w:rPr>
        <w:t>-</w:t>
      </w:r>
      <w:r w:rsidRPr="00F76C83">
        <w:rPr>
          <w:rFonts w:ascii="Trebuchet MS" w:hAnsi="Trebuchet MS" w:cs="Times New Roman"/>
          <w:lang w:val="en-US"/>
        </w:rPr>
        <w:t>C</w:t>
      </w:r>
      <w:r w:rsidRPr="00F76C83">
        <w:rPr>
          <w:rFonts w:ascii="Trebuchet MS" w:hAnsi="Trebuchet MS" w:cs="Times New Roman"/>
        </w:rPr>
        <w:t>-</w:t>
      </w:r>
      <w:r w:rsidRPr="00F76C83">
        <w:rPr>
          <w:rFonts w:ascii="Trebuchet MS" w:hAnsi="Trebuchet MS" w:cs="Times New Roman"/>
          <w:lang w:val="en-US"/>
        </w:rPr>
        <w:t>D</w:t>
      </w:r>
      <w:r w:rsidRPr="00F76C83">
        <w:rPr>
          <w:rFonts w:ascii="Trebuchet MS" w:hAnsi="Trebuchet MS" w:cs="Times New Roman"/>
        </w:rPr>
        <w:t>, где</w:t>
      </w:r>
    </w:p>
    <w:p w14:paraId="071975DC" w14:textId="6FD2D023" w:rsidR="0062425C" w:rsidRPr="00F76C83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76C83">
        <w:rPr>
          <w:rFonts w:ascii="Trebuchet MS" w:hAnsi="Trebuchet MS" w:cs="Times New Roman"/>
          <w:lang w:val="en-US"/>
        </w:rPr>
        <w:t>A</w:t>
      </w:r>
      <w:r w:rsidRPr="00F76C83">
        <w:rPr>
          <w:rFonts w:ascii="Trebuchet MS" w:hAnsi="Trebuchet MS" w:cs="Times New Roman"/>
        </w:rPr>
        <w:t xml:space="preserve"> – номер зоны деятельности ЕТО;</w:t>
      </w:r>
    </w:p>
    <w:p w14:paraId="1553DD9D" w14:textId="21EDE3F7" w:rsidR="0062425C" w:rsidRPr="00F76C83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76C83">
        <w:rPr>
          <w:rFonts w:ascii="Trebuchet MS" w:hAnsi="Trebuchet MS" w:cs="Times New Roman"/>
          <w:lang w:val="en-US"/>
        </w:rPr>
        <w:t>B</w:t>
      </w:r>
      <w:r w:rsidRPr="00F76C83">
        <w:rPr>
          <w:rFonts w:ascii="Trebuchet MS" w:hAnsi="Trebuchet MS" w:cs="Times New Roman"/>
        </w:rPr>
        <w:t xml:space="preserve"> – номер группы проектов;</w:t>
      </w:r>
    </w:p>
    <w:p w14:paraId="6EA72FA2" w14:textId="10584DE8" w:rsidR="0062425C" w:rsidRPr="00F76C83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76C83">
        <w:rPr>
          <w:rFonts w:ascii="Trebuchet MS" w:hAnsi="Trebuchet MS" w:cs="Times New Roman"/>
          <w:lang w:val="en-US"/>
        </w:rPr>
        <w:t>C</w:t>
      </w:r>
      <w:r w:rsidRPr="00F76C83">
        <w:rPr>
          <w:rFonts w:ascii="Trebuchet MS" w:hAnsi="Trebuchet MS" w:cs="Times New Roman"/>
        </w:rPr>
        <w:t xml:space="preserve"> – номер подгруппы проектов;</w:t>
      </w:r>
    </w:p>
    <w:p w14:paraId="651C8C13" w14:textId="20FCB632" w:rsidR="0062425C" w:rsidRPr="00F76C83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76C83">
        <w:rPr>
          <w:rFonts w:ascii="Trebuchet MS" w:hAnsi="Trebuchet MS" w:cs="Times New Roman"/>
          <w:lang w:val="en-US"/>
        </w:rPr>
        <w:t>D</w:t>
      </w:r>
      <w:r w:rsidRPr="00F76C83">
        <w:rPr>
          <w:rFonts w:ascii="Trebuchet MS" w:hAnsi="Trebuchet MS" w:cs="Times New Roman"/>
        </w:rPr>
        <w:t xml:space="preserve"> – порядковый номер проекта в составе ЕТО.</w:t>
      </w:r>
    </w:p>
    <w:p w14:paraId="11EA988F" w14:textId="7269CBFC" w:rsidR="0062425C" w:rsidRDefault="0062425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76C83">
        <w:rPr>
          <w:rFonts w:ascii="Trebuchet MS" w:hAnsi="Trebuchet MS" w:cs="Times New Roman"/>
        </w:rPr>
        <w:t>Подробная расшифровка представлена в таблице ниже.</w:t>
      </w:r>
    </w:p>
    <w:p w14:paraId="5FC37E8D" w14:textId="1C3C334A" w:rsidR="001D29FC" w:rsidRPr="001D29FC" w:rsidRDefault="001D29FC" w:rsidP="001D29FC">
      <w:pPr>
        <w:spacing w:after="0" w:line="240" w:lineRule="auto"/>
        <w:jc w:val="both"/>
        <w:rPr>
          <w:rFonts w:ascii="Trebuchet MS" w:hAnsi="Trebuchet MS" w:cs="Times New Roman"/>
          <w:b/>
          <w:sz w:val="24"/>
          <w:szCs w:val="24"/>
        </w:rPr>
      </w:pPr>
      <w:r w:rsidRPr="008D3F1D">
        <w:rPr>
          <w:rFonts w:ascii="Trebuchet MS" w:hAnsi="Trebuchet MS" w:cs="Times New Roman"/>
          <w:b/>
          <w:sz w:val="24"/>
          <w:szCs w:val="24"/>
        </w:rPr>
        <w:t>Таблица 16.1 – Расшифровка шифра мероприятий</w:t>
      </w:r>
    </w:p>
    <w:tbl>
      <w:tblPr>
        <w:tblW w:w="1063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83"/>
        <w:gridCol w:w="2252"/>
        <w:gridCol w:w="321"/>
        <w:gridCol w:w="4089"/>
        <w:gridCol w:w="993"/>
      </w:tblGrid>
      <w:tr w:rsidR="001D29FC" w:rsidRPr="00570522" w14:paraId="39FA139E" w14:textId="77777777" w:rsidTr="00F12D3B">
        <w:trPr>
          <w:trHeight w:val="300"/>
        </w:trPr>
        <w:tc>
          <w:tcPr>
            <w:tcW w:w="2694" w:type="dxa"/>
            <w:gridSpan w:val="2"/>
            <w:shd w:val="clear" w:color="000000" w:fill="F4B084"/>
            <w:vAlign w:val="center"/>
            <w:hideMark/>
          </w:tcPr>
          <w:p w14:paraId="6CF9A7E2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Зона деятельность ЕТО</w:t>
            </w:r>
          </w:p>
        </w:tc>
        <w:tc>
          <w:tcPr>
            <w:tcW w:w="2535" w:type="dxa"/>
            <w:gridSpan w:val="2"/>
            <w:shd w:val="clear" w:color="000000" w:fill="FFFF00"/>
            <w:noWrap/>
            <w:vAlign w:val="center"/>
            <w:hideMark/>
          </w:tcPr>
          <w:p w14:paraId="40AA80FD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b/>
                <w:bCs/>
                <w:sz w:val="20"/>
                <w:szCs w:val="20"/>
                <w:lang w:eastAsia="ru-RU"/>
              </w:rPr>
              <w:t>Номер группы проектов</w:t>
            </w:r>
          </w:p>
        </w:tc>
        <w:tc>
          <w:tcPr>
            <w:tcW w:w="4410" w:type="dxa"/>
            <w:gridSpan w:val="2"/>
            <w:shd w:val="clear" w:color="auto" w:fill="92D050"/>
            <w:vAlign w:val="center"/>
            <w:hideMark/>
          </w:tcPr>
          <w:p w14:paraId="6823355C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  <w:t>Номер подгруппы проектов</w:t>
            </w:r>
          </w:p>
        </w:tc>
        <w:tc>
          <w:tcPr>
            <w:tcW w:w="993" w:type="dxa"/>
            <w:vMerge w:val="restart"/>
            <w:shd w:val="clear" w:color="000000" w:fill="99CCFF"/>
            <w:textDirection w:val="btLr"/>
            <w:vAlign w:val="center"/>
            <w:hideMark/>
          </w:tcPr>
          <w:p w14:paraId="29C30741" w14:textId="77777777" w:rsidR="001D29FC" w:rsidRPr="00570522" w:rsidRDefault="001D29FC" w:rsidP="00A44CD6">
            <w:pPr>
              <w:spacing w:after="0" w:line="240" w:lineRule="auto"/>
              <w:ind w:left="-113" w:right="-113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Порядковый номер проекта в составе ЕТО</w:t>
            </w:r>
          </w:p>
        </w:tc>
      </w:tr>
      <w:tr w:rsidR="001D29FC" w:rsidRPr="00570522" w14:paraId="6BB1E12F" w14:textId="77777777" w:rsidTr="00F12D3B">
        <w:trPr>
          <w:trHeight w:val="600"/>
        </w:trPr>
        <w:tc>
          <w:tcPr>
            <w:tcW w:w="425" w:type="dxa"/>
            <w:shd w:val="clear" w:color="000000" w:fill="F4B084"/>
            <w:noWrap/>
            <w:vAlign w:val="center"/>
            <w:hideMark/>
          </w:tcPr>
          <w:p w14:paraId="49CF676B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vAlign w:val="center"/>
            <w:hideMark/>
          </w:tcPr>
          <w:p w14:paraId="2B907FB8" w14:textId="5A638309" w:rsidR="001D29FC" w:rsidRPr="00570522" w:rsidRDefault="0032455E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  <w:tc>
          <w:tcPr>
            <w:tcW w:w="283" w:type="dxa"/>
            <w:vMerge w:val="restart"/>
            <w:shd w:val="clear" w:color="000000" w:fill="FFFF00"/>
            <w:noWrap/>
            <w:vAlign w:val="center"/>
            <w:hideMark/>
          </w:tcPr>
          <w:p w14:paraId="61808857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2" w:type="dxa"/>
            <w:vMerge w:val="restart"/>
            <w:vAlign w:val="center"/>
            <w:hideMark/>
          </w:tcPr>
          <w:p w14:paraId="1AFB4AEC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перечень мероприятий по строительству, реконструкции, техническому перевооружению и (или) модернизации источников тепловой энергии</w:t>
            </w: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357606FE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9" w:type="dxa"/>
            <w:vAlign w:val="center"/>
            <w:hideMark/>
          </w:tcPr>
          <w:p w14:paraId="0BF70E27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Строительство новых источников тепловой энергии, в том числе источников комбинированной выработки</w:t>
            </w:r>
          </w:p>
        </w:tc>
        <w:tc>
          <w:tcPr>
            <w:tcW w:w="993" w:type="dxa"/>
            <w:vMerge/>
            <w:vAlign w:val="center"/>
            <w:hideMark/>
          </w:tcPr>
          <w:p w14:paraId="1FE69369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7A7F3811" w14:textId="77777777" w:rsidTr="00F12D3B">
        <w:trPr>
          <w:trHeight w:val="6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2218B133" w14:textId="1B935B6C" w:rsidR="001D29FC" w:rsidRPr="00570522" w:rsidRDefault="00801989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9" w:type="dxa"/>
            <w:vAlign w:val="center"/>
            <w:hideMark/>
          </w:tcPr>
          <w:p w14:paraId="2852C560" w14:textId="5B6C7798" w:rsidR="001D29FC" w:rsidRPr="00570522" w:rsidRDefault="0032455E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МУП «ТС»</w:t>
            </w:r>
          </w:p>
        </w:tc>
        <w:tc>
          <w:tcPr>
            <w:tcW w:w="283" w:type="dxa"/>
            <w:vMerge/>
            <w:vAlign w:val="center"/>
            <w:hideMark/>
          </w:tcPr>
          <w:p w14:paraId="0A6AB12C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3A1B886D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4D4D9437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9" w:type="dxa"/>
            <w:vAlign w:val="center"/>
            <w:hideMark/>
          </w:tcPr>
          <w:p w14:paraId="343BDAEC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Реконструкция источников тепловой энергии, в том числе источников комбинированной выработки</w:t>
            </w:r>
          </w:p>
        </w:tc>
        <w:tc>
          <w:tcPr>
            <w:tcW w:w="993" w:type="dxa"/>
            <w:vMerge/>
            <w:vAlign w:val="center"/>
            <w:hideMark/>
          </w:tcPr>
          <w:p w14:paraId="774A5A82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75AB4DE0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7D96D457" w14:textId="3D233F09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</w:tcPr>
          <w:p w14:paraId="1E5D0AAA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14:paraId="726ED56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20FCB7DE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1A267A05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9" w:type="dxa"/>
            <w:vAlign w:val="center"/>
            <w:hideMark/>
          </w:tcPr>
          <w:p w14:paraId="5123D866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Техническое перевооружение источников тепловой энергии, в том числе источников комбинированной выработки</w:t>
            </w:r>
          </w:p>
        </w:tc>
        <w:tc>
          <w:tcPr>
            <w:tcW w:w="993" w:type="dxa"/>
            <w:vMerge/>
            <w:vAlign w:val="center"/>
            <w:hideMark/>
          </w:tcPr>
          <w:p w14:paraId="67319EF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0E121684" w14:textId="77777777" w:rsidTr="00F12D3B">
        <w:trPr>
          <w:trHeight w:val="6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47D791C5" w14:textId="0C36197C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</w:tcPr>
          <w:p w14:paraId="34001519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14:paraId="02363475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74870DD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7C2B1127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89" w:type="dxa"/>
            <w:vAlign w:val="center"/>
            <w:hideMark/>
          </w:tcPr>
          <w:p w14:paraId="1B3DF57D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Модернизация источников тепловой энергии, в том числе источников комбинированной выработки</w:t>
            </w:r>
          </w:p>
        </w:tc>
        <w:tc>
          <w:tcPr>
            <w:tcW w:w="993" w:type="dxa"/>
            <w:vMerge/>
            <w:vAlign w:val="center"/>
            <w:hideMark/>
          </w:tcPr>
          <w:p w14:paraId="32FF7AAD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3589231F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66F68D5C" w14:textId="127C5C0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</w:tcPr>
          <w:p w14:paraId="1B99E03C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Merge w:val="restart"/>
            <w:shd w:val="clear" w:color="000000" w:fill="FFFF00"/>
            <w:noWrap/>
            <w:vAlign w:val="center"/>
            <w:hideMark/>
          </w:tcPr>
          <w:p w14:paraId="793C2127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52" w:type="dxa"/>
            <w:vMerge w:val="restart"/>
            <w:vAlign w:val="center"/>
            <w:hideMark/>
          </w:tcPr>
          <w:p w14:paraId="12D0E0B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перечень мероприятий по строительству, реконструкции, техническому перевооружению и (или) модернизации тепловых сетей и сооружений на них</w:t>
            </w: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72487BCD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089" w:type="dxa"/>
            <w:vAlign w:val="center"/>
            <w:hideMark/>
          </w:tcPr>
          <w:p w14:paraId="61C26CB2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Строительство новых тепловых сетей для обеспечения перспективной тепловой нагрузки</w:t>
            </w:r>
          </w:p>
        </w:tc>
        <w:tc>
          <w:tcPr>
            <w:tcW w:w="993" w:type="dxa"/>
            <w:vMerge/>
            <w:vAlign w:val="center"/>
            <w:hideMark/>
          </w:tcPr>
          <w:p w14:paraId="7AD0C10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5E691D5F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69153B7E" w14:textId="47E331F0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</w:tcPr>
          <w:p w14:paraId="6E984BCE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vMerge/>
            <w:vAlign w:val="center"/>
            <w:hideMark/>
          </w:tcPr>
          <w:p w14:paraId="63A1016A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32C028C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10E9625E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089" w:type="dxa"/>
            <w:vAlign w:val="center"/>
            <w:hideMark/>
          </w:tcPr>
          <w:p w14:paraId="646F5E3A" w14:textId="1CB4F85C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Строительство</w:t>
            </w:r>
            <w:r w:rsidR="008019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/</w:t>
            </w: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01989" w:rsidRPr="00801989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модернизация</w:t>
            </w: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тепловых сетей для повышения эффективности функционирования системы теплоснабжения за счет ликвидации котельных</w:t>
            </w:r>
          </w:p>
        </w:tc>
        <w:tc>
          <w:tcPr>
            <w:tcW w:w="993" w:type="dxa"/>
            <w:vMerge/>
            <w:vAlign w:val="center"/>
            <w:hideMark/>
          </w:tcPr>
          <w:p w14:paraId="1F7ECC1C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4093B67A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01989F21" w14:textId="71FFA345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  <w:hideMark/>
          </w:tcPr>
          <w:p w14:paraId="571D71C1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/>
            <w:vAlign w:val="center"/>
            <w:hideMark/>
          </w:tcPr>
          <w:p w14:paraId="1FA1DEDF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1FEFC337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4C20E348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089" w:type="dxa"/>
            <w:vAlign w:val="center"/>
            <w:hideMark/>
          </w:tcPr>
          <w:p w14:paraId="24BC13E1" w14:textId="1125790E" w:rsidR="001D29FC" w:rsidRPr="00570522" w:rsidRDefault="00801989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М</w:t>
            </w:r>
            <w:r w:rsidR="00456E01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одернизация</w:t>
            </w:r>
            <w:r w:rsidR="001D29FC"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 xml:space="preserve"> тепловых сетей для обеспечения надежности теплоснабжения потребителей, в том числе в связи с исчерпанием эксплуатационного ресурса</w:t>
            </w:r>
          </w:p>
        </w:tc>
        <w:tc>
          <w:tcPr>
            <w:tcW w:w="993" w:type="dxa"/>
            <w:vMerge/>
            <w:vAlign w:val="center"/>
            <w:hideMark/>
          </w:tcPr>
          <w:p w14:paraId="5E53669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3FC462EB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7DCC3750" w14:textId="77277B29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vAlign w:val="center"/>
            <w:hideMark/>
          </w:tcPr>
          <w:p w14:paraId="1E7305D4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/>
            <w:vAlign w:val="center"/>
            <w:hideMark/>
          </w:tcPr>
          <w:p w14:paraId="3DB362F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25E88C7A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6561E9A1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089" w:type="dxa"/>
            <w:vAlign w:val="center"/>
            <w:hideMark/>
          </w:tcPr>
          <w:p w14:paraId="784CA00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Реконструкция тепловых сетей с увеличением диаметра теплопроводов для обеспечения перспективных приростов тепловой нагрузки</w:t>
            </w:r>
          </w:p>
        </w:tc>
        <w:tc>
          <w:tcPr>
            <w:tcW w:w="993" w:type="dxa"/>
            <w:vMerge/>
            <w:vAlign w:val="center"/>
            <w:hideMark/>
          </w:tcPr>
          <w:p w14:paraId="2EA30A06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56BEAA0C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6C13A9EF" w14:textId="40ACBFB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noWrap/>
            <w:vAlign w:val="center"/>
            <w:hideMark/>
          </w:tcPr>
          <w:p w14:paraId="496B2A7D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 w:val="restart"/>
            <w:shd w:val="clear" w:color="000000" w:fill="FFFF00"/>
            <w:noWrap/>
            <w:vAlign w:val="center"/>
            <w:hideMark/>
          </w:tcPr>
          <w:p w14:paraId="2F49D035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52" w:type="dxa"/>
            <w:vMerge w:val="restart"/>
            <w:vAlign w:val="center"/>
            <w:hideMark/>
          </w:tcPr>
          <w:p w14:paraId="3DC55014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перечень мероприятий, обеспечивающих переход от открытых систем теплоснабжения (горячего водоснабжения) на закрытые системы горячего водоснабжения</w:t>
            </w: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559DEC67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89" w:type="dxa"/>
            <w:vAlign w:val="center"/>
            <w:hideMark/>
          </w:tcPr>
          <w:p w14:paraId="2682FCCB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Реконструкция тепловых сетей с увеличением диаметра теплопроводов для обеспечения расчетных гидравлических режимов</w:t>
            </w:r>
          </w:p>
        </w:tc>
        <w:tc>
          <w:tcPr>
            <w:tcW w:w="993" w:type="dxa"/>
            <w:vMerge/>
            <w:vAlign w:val="center"/>
            <w:hideMark/>
          </w:tcPr>
          <w:p w14:paraId="0A28B544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16B05507" w14:textId="77777777" w:rsidTr="00F12D3B">
        <w:trPr>
          <w:trHeight w:val="3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6B8E7EF9" w14:textId="3E43B802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noWrap/>
            <w:vAlign w:val="center"/>
            <w:hideMark/>
          </w:tcPr>
          <w:p w14:paraId="54AA16E2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/>
            <w:vAlign w:val="center"/>
            <w:hideMark/>
          </w:tcPr>
          <w:p w14:paraId="1C3CC2D5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620B19FA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5EF0794A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089" w:type="dxa"/>
            <w:vAlign w:val="center"/>
            <w:hideMark/>
          </w:tcPr>
          <w:p w14:paraId="4A69F42F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Строительство новых насосных станций</w:t>
            </w:r>
          </w:p>
        </w:tc>
        <w:tc>
          <w:tcPr>
            <w:tcW w:w="993" w:type="dxa"/>
            <w:vMerge/>
            <w:vAlign w:val="center"/>
            <w:hideMark/>
          </w:tcPr>
          <w:p w14:paraId="5DC982EB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19AF38E7" w14:textId="77777777" w:rsidTr="00F12D3B">
        <w:trPr>
          <w:trHeight w:val="3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05BAB75A" w14:textId="46F6E71D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noWrap/>
            <w:vAlign w:val="center"/>
            <w:hideMark/>
          </w:tcPr>
          <w:p w14:paraId="6718A7F2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/>
            <w:vAlign w:val="center"/>
            <w:hideMark/>
          </w:tcPr>
          <w:p w14:paraId="37EFEE3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0A92A520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36D57ABE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089" w:type="dxa"/>
            <w:vAlign w:val="center"/>
            <w:hideMark/>
          </w:tcPr>
          <w:p w14:paraId="36D294C1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Реконструкция насосных станций</w:t>
            </w:r>
          </w:p>
        </w:tc>
        <w:tc>
          <w:tcPr>
            <w:tcW w:w="993" w:type="dxa"/>
            <w:vMerge/>
            <w:vAlign w:val="center"/>
            <w:hideMark/>
          </w:tcPr>
          <w:p w14:paraId="47A17FC3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1D29FC" w:rsidRPr="00570522" w14:paraId="3D9EF029" w14:textId="77777777" w:rsidTr="00F12D3B">
        <w:trPr>
          <w:trHeight w:val="900"/>
        </w:trPr>
        <w:tc>
          <w:tcPr>
            <w:tcW w:w="425" w:type="dxa"/>
            <w:shd w:val="clear" w:color="000000" w:fill="F4B084"/>
            <w:noWrap/>
            <w:vAlign w:val="center"/>
          </w:tcPr>
          <w:p w14:paraId="7226C052" w14:textId="090D1AD5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noWrap/>
            <w:vAlign w:val="center"/>
            <w:hideMark/>
          </w:tcPr>
          <w:p w14:paraId="53ACF1CA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vMerge/>
            <w:vAlign w:val="center"/>
            <w:hideMark/>
          </w:tcPr>
          <w:p w14:paraId="2CC4B0B8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2" w:type="dxa"/>
            <w:vMerge/>
            <w:vAlign w:val="center"/>
            <w:hideMark/>
          </w:tcPr>
          <w:p w14:paraId="10BC509F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1" w:type="dxa"/>
            <w:shd w:val="clear" w:color="auto" w:fill="92D050"/>
            <w:noWrap/>
            <w:vAlign w:val="center"/>
            <w:hideMark/>
          </w:tcPr>
          <w:p w14:paraId="236DAC12" w14:textId="77777777" w:rsidR="001D29FC" w:rsidRPr="00570522" w:rsidRDefault="001D29FC" w:rsidP="00A44CD6">
            <w:pPr>
              <w:spacing w:after="0" w:line="240" w:lineRule="auto"/>
              <w:jc w:val="center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089" w:type="dxa"/>
            <w:vAlign w:val="center"/>
            <w:hideMark/>
          </w:tcPr>
          <w:p w14:paraId="416EECE1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</w:pPr>
            <w:r w:rsidRPr="00570522">
              <w:rPr>
                <w:rFonts w:ascii="Trebuchet MS" w:eastAsia="Times New Roman" w:hAnsi="Trebuchet MS" w:cs="Arial"/>
                <w:color w:val="000000"/>
                <w:sz w:val="20"/>
                <w:szCs w:val="20"/>
                <w:lang w:eastAsia="ru-RU"/>
              </w:rPr>
              <w:t>Строительство и реконструкция ЦТП, в том числе с увеличением тепловой мощности, в целях подключения новых потребителей</w:t>
            </w:r>
          </w:p>
        </w:tc>
        <w:tc>
          <w:tcPr>
            <w:tcW w:w="993" w:type="dxa"/>
            <w:vMerge/>
            <w:vAlign w:val="center"/>
            <w:hideMark/>
          </w:tcPr>
          <w:p w14:paraId="5782525F" w14:textId="77777777" w:rsidR="001D29FC" w:rsidRPr="00570522" w:rsidRDefault="001D29FC" w:rsidP="00A44CD6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BB9AB9F" w14:textId="77777777" w:rsidR="001D29FC" w:rsidRPr="00F76C83" w:rsidRDefault="001D29F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A0F160A" w14:textId="77777777" w:rsidR="006155D6" w:rsidRDefault="006155D6" w:rsidP="006155D6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Сводные финансовые</w:t>
      </w:r>
      <w:r w:rsidRPr="00F76C83">
        <w:rPr>
          <w:rFonts w:ascii="Trebuchet MS" w:hAnsi="Trebuchet MS" w:cs="Times New Roman"/>
        </w:rPr>
        <w:t xml:space="preserve"> данные этого реестра по зонам деятельности ЕТО, группам и подгруппам проектов приведены в Главе 12.</w:t>
      </w:r>
      <w:r>
        <w:rPr>
          <w:rFonts w:ascii="Trebuchet MS" w:hAnsi="Trebuchet MS" w:cs="Times New Roman"/>
        </w:rPr>
        <w:t>1</w:t>
      </w:r>
      <w:r w:rsidRPr="00F76C83">
        <w:rPr>
          <w:rFonts w:ascii="Trebuchet MS" w:hAnsi="Trebuchet MS" w:cs="Times New Roman"/>
        </w:rPr>
        <w:t xml:space="preserve"> </w:t>
      </w:r>
      <w:r w:rsidRPr="00FC00A9">
        <w:rPr>
          <w:rFonts w:ascii="Trebuchet MS" w:hAnsi="Trebuchet MS" w:cs="Times New Roman"/>
        </w:rPr>
        <w:t>Том 2. «Обосновывающие материалы»</w:t>
      </w:r>
      <w:r w:rsidRPr="00F76C83">
        <w:rPr>
          <w:rFonts w:ascii="Trebuchet MS" w:hAnsi="Trebuchet MS" w:cs="Times New Roman"/>
        </w:rPr>
        <w:t>.</w:t>
      </w:r>
    </w:p>
    <w:p w14:paraId="1D136DA2" w14:textId="31392EA7" w:rsidR="00CB06F7" w:rsidRDefault="00CB06F7" w:rsidP="0062425C">
      <w:pPr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</w:pPr>
    </w:p>
    <w:p w14:paraId="3CFE11C6" w14:textId="77777777" w:rsidR="0071258D" w:rsidRDefault="0071258D" w:rsidP="0062425C">
      <w:pPr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</w:pPr>
    </w:p>
    <w:p w14:paraId="79BF90F6" w14:textId="77777777" w:rsidR="001D29FC" w:rsidRDefault="001D29FC" w:rsidP="0062425C">
      <w:pPr>
        <w:spacing w:after="0" w:line="276" w:lineRule="auto"/>
        <w:ind w:firstLine="567"/>
        <w:jc w:val="both"/>
        <w:rPr>
          <w:rFonts w:ascii="Trebuchet MS" w:hAnsi="Trebuchet MS" w:cs="Times New Roman"/>
          <w:sz w:val="24"/>
          <w:szCs w:val="24"/>
        </w:rPr>
      </w:pPr>
    </w:p>
    <w:p w14:paraId="647B222B" w14:textId="4C36BCE7" w:rsidR="008E5651" w:rsidRPr="00F76C83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32" w:name="_Toc203488867"/>
      <w:r>
        <w:rPr>
          <w:rFonts w:ascii="Trebuchet MS" w:hAnsi="Trebuchet MS"/>
          <w:sz w:val="22"/>
          <w:szCs w:val="22"/>
        </w:rPr>
        <w:lastRenderedPageBreak/>
        <w:t xml:space="preserve">16.1 </w:t>
      </w:r>
      <w:r w:rsidR="008E5651" w:rsidRPr="00F76C83">
        <w:rPr>
          <w:rFonts w:ascii="Trebuchet MS" w:hAnsi="Trebuchet MS"/>
          <w:sz w:val="22"/>
          <w:szCs w:val="22"/>
        </w:rPr>
        <w:t>Перечень мероприятий по строительству, реконструкции, техническому перевооружению и (или) модернизации источников тепловой энергии</w:t>
      </w:r>
      <w:bookmarkEnd w:id="531"/>
      <w:bookmarkEnd w:id="532"/>
    </w:p>
    <w:p w14:paraId="62DACA79" w14:textId="5B5719D9" w:rsidR="008E5651" w:rsidRPr="0071258D" w:rsidRDefault="008E5651" w:rsidP="0062425C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12D3B">
        <w:rPr>
          <w:rFonts w:ascii="Trebuchet MS" w:hAnsi="Trebuchet MS" w:cs="Times New Roman"/>
        </w:rPr>
        <w:t xml:space="preserve">До конца расчетного периода запланированы мероприятия по строительству, </w:t>
      </w:r>
      <w:r w:rsidRPr="0071258D">
        <w:rPr>
          <w:rFonts w:ascii="Trebuchet MS" w:hAnsi="Trebuchet MS" w:cs="Times New Roman"/>
        </w:rPr>
        <w:t>реконструкции</w:t>
      </w:r>
      <w:r w:rsidR="00E20477" w:rsidRPr="0071258D">
        <w:rPr>
          <w:rFonts w:ascii="Trebuchet MS" w:hAnsi="Trebuchet MS" w:cs="Times New Roman"/>
        </w:rPr>
        <w:t>, модернизации</w:t>
      </w:r>
      <w:r w:rsidRPr="0071258D">
        <w:rPr>
          <w:rFonts w:ascii="Trebuchet MS" w:hAnsi="Trebuchet MS" w:cs="Times New Roman"/>
        </w:rPr>
        <w:t xml:space="preserve"> </w:t>
      </w:r>
      <w:r w:rsidR="00184D8C" w:rsidRPr="0071258D">
        <w:rPr>
          <w:rFonts w:ascii="Trebuchet MS" w:hAnsi="Trebuchet MS" w:cs="Times New Roman"/>
        </w:rPr>
        <w:t>и (</w:t>
      </w:r>
      <w:r w:rsidRPr="0071258D">
        <w:rPr>
          <w:rFonts w:ascii="Trebuchet MS" w:hAnsi="Trebuchet MS" w:cs="Times New Roman"/>
        </w:rPr>
        <w:t>или</w:t>
      </w:r>
      <w:r w:rsidR="00184D8C" w:rsidRPr="0071258D">
        <w:rPr>
          <w:rFonts w:ascii="Trebuchet MS" w:hAnsi="Trebuchet MS" w:cs="Times New Roman"/>
        </w:rPr>
        <w:t>)</w:t>
      </w:r>
      <w:r w:rsidR="00415E88" w:rsidRPr="0071258D">
        <w:rPr>
          <w:rFonts w:ascii="Trebuchet MS" w:hAnsi="Trebuchet MS" w:cs="Times New Roman"/>
        </w:rPr>
        <w:t xml:space="preserve"> техническому перевооружению</w:t>
      </w:r>
      <w:r w:rsidRPr="0071258D">
        <w:rPr>
          <w:rFonts w:ascii="Trebuchet MS" w:hAnsi="Trebuchet MS" w:cs="Times New Roman"/>
        </w:rPr>
        <w:t xml:space="preserve"> источников тепловой энергии, приведенные в таблице 16.1.</w:t>
      </w:r>
      <w:r w:rsidR="00D2363D" w:rsidRPr="0071258D">
        <w:rPr>
          <w:rFonts w:ascii="Trebuchet MS" w:hAnsi="Trebuchet MS" w:cs="Times New Roman"/>
        </w:rPr>
        <w:t>1.</w:t>
      </w:r>
    </w:p>
    <w:p w14:paraId="7E9671A6" w14:textId="0D2ACA48" w:rsidR="008E5651" w:rsidRDefault="008E5651" w:rsidP="008E5651">
      <w:pPr>
        <w:spacing w:after="0"/>
        <w:jc w:val="both"/>
        <w:rPr>
          <w:rFonts w:ascii="Trebuchet MS" w:hAnsi="Trebuchet MS" w:cs="Times New Roman"/>
          <w:b/>
        </w:rPr>
      </w:pPr>
      <w:r w:rsidRPr="0071258D">
        <w:rPr>
          <w:rFonts w:ascii="Trebuchet MS" w:hAnsi="Trebuchet MS" w:cs="Times New Roman"/>
          <w:b/>
        </w:rPr>
        <w:t>Таблица 16.1</w:t>
      </w:r>
      <w:r w:rsidR="00AC0744" w:rsidRPr="0071258D">
        <w:rPr>
          <w:rFonts w:ascii="Trebuchet MS" w:hAnsi="Trebuchet MS" w:cs="Times New Roman"/>
          <w:b/>
        </w:rPr>
        <w:t>.1</w:t>
      </w:r>
      <w:r w:rsidRPr="0071258D">
        <w:rPr>
          <w:rFonts w:ascii="Trebuchet MS" w:hAnsi="Trebuchet MS" w:cs="Times New Roman"/>
          <w:b/>
        </w:rPr>
        <w:t xml:space="preserve"> </w:t>
      </w:r>
      <w:r w:rsidR="00415E88" w:rsidRPr="0071258D">
        <w:rPr>
          <w:rFonts w:ascii="Trebuchet MS" w:hAnsi="Trebuchet MS" w:cs="Times New Roman"/>
          <w:b/>
        </w:rPr>
        <w:t>–</w:t>
      </w:r>
      <w:r w:rsidRPr="0071258D">
        <w:rPr>
          <w:rFonts w:ascii="Trebuchet MS" w:hAnsi="Trebuchet MS" w:cs="Times New Roman"/>
          <w:b/>
        </w:rPr>
        <w:t xml:space="preserve"> Перечень мероприятий </w:t>
      </w:r>
      <w:r w:rsidR="00BC2F5E" w:rsidRPr="0071258D">
        <w:rPr>
          <w:rFonts w:ascii="Trebuchet MS" w:hAnsi="Trebuchet MS" w:cs="Times New Roman"/>
          <w:b/>
        </w:rPr>
        <w:t xml:space="preserve">по </w:t>
      </w:r>
      <w:r w:rsidR="00141A92" w:rsidRPr="0071258D">
        <w:rPr>
          <w:rFonts w:ascii="Trebuchet MS" w:hAnsi="Trebuchet MS" w:cs="Times New Roman"/>
          <w:b/>
        </w:rPr>
        <w:t xml:space="preserve">строительству, </w:t>
      </w:r>
      <w:r w:rsidR="00BC2F5E" w:rsidRPr="0071258D">
        <w:rPr>
          <w:rFonts w:ascii="Trebuchet MS" w:hAnsi="Trebuchet MS" w:cs="Times New Roman"/>
          <w:b/>
        </w:rPr>
        <w:t xml:space="preserve">модернизации, реконструкции и техническому перевооружению источников </w:t>
      </w:r>
      <w:r w:rsidRPr="0071258D">
        <w:rPr>
          <w:rFonts w:ascii="Trebuchet MS" w:hAnsi="Trebuchet MS" w:cs="Times New Roman"/>
          <w:b/>
        </w:rPr>
        <w:t>тепловой энергии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6"/>
        <w:gridCol w:w="5075"/>
        <w:gridCol w:w="708"/>
        <w:gridCol w:w="1701"/>
        <w:gridCol w:w="1411"/>
      </w:tblGrid>
      <w:tr w:rsidR="00C966B6" w:rsidRPr="00C966B6" w14:paraId="0C5A9579" w14:textId="77777777" w:rsidTr="00C966B6">
        <w:trPr>
          <w:trHeight w:val="20"/>
        </w:trPr>
        <w:tc>
          <w:tcPr>
            <w:tcW w:w="1016" w:type="dxa"/>
            <w:shd w:val="clear" w:color="000000" w:fill="CCFF99"/>
            <w:vAlign w:val="center"/>
            <w:hideMark/>
          </w:tcPr>
          <w:p w14:paraId="6F5FA724" w14:textId="77777777" w:rsidR="00C966B6" w:rsidRPr="00C966B6" w:rsidRDefault="00C966B6" w:rsidP="00C966B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Номер проекта</w:t>
            </w:r>
          </w:p>
        </w:tc>
        <w:tc>
          <w:tcPr>
            <w:tcW w:w="5075" w:type="dxa"/>
            <w:shd w:val="clear" w:color="000000" w:fill="CCFF99"/>
            <w:noWrap/>
            <w:vAlign w:val="center"/>
            <w:hideMark/>
          </w:tcPr>
          <w:p w14:paraId="439C0EDB" w14:textId="77777777" w:rsidR="00C966B6" w:rsidRPr="00C966B6" w:rsidRDefault="00C966B6" w:rsidP="00C966B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Наименование проекта</w:t>
            </w:r>
          </w:p>
        </w:tc>
        <w:tc>
          <w:tcPr>
            <w:tcW w:w="708" w:type="dxa"/>
            <w:shd w:val="clear" w:color="000000" w:fill="CCFF99"/>
            <w:vAlign w:val="center"/>
            <w:hideMark/>
          </w:tcPr>
          <w:p w14:paraId="54F2CE49" w14:textId="77777777" w:rsidR="00C966B6" w:rsidRPr="00C966B6" w:rsidRDefault="00C966B6" w:rsidP="00C966B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Вид работ</w:t>
            </w:r>
          </w:p>
        </w:tc>
        <w:tc>
          <w:tcPr>
            <w:tcW w:w="1701" w:type="dxa"/>
            <w:shd w:val="clear" w:color="000000" w:fill="CCFF99"/>
            <w:vAlign w:val="center"/>
            <w:hideMark/>
          </w:tcPr>
          <w:p w14:paraId="01E0A17D" w14:textId="28608E0C" w:rsidR="00C966B6" w:rsidRPr="00C966B6" w:rsidRDefault="00C966B6" w:rsidP="00C966B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Установленная мощность (МВт)</w:t>
            </w:r>
          </w:p>
        </w:tc>
        <w:tc>
          <w:tcPr>
            <w:tcW w:w="1411" w:type="dxa"/>
            <w:shd w:val="clear" w:color="000000" w:fill="CCFF99"/>
            <w:noWrap/>
            <w:vAlign w:val="center"/>
            <w:hideMark/>
          </w:tcPr>
          <w:p w14:paraId="219FD928" w14:textId="77777777" w:rsidR="00C966B6" w:rsidRPr="00C966B6" w:rsidRDefault="00C966B6" w:rsidP="00C966B6">
            <w:pPr>
              <w:spacing w:after="0" w:line="240" w:lineRule="auto"/>
              <w:ind w:left="-57" w:right="-57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Год реализации</w:t>
            </w:r>
          </w:p>
        </w:tc>
      </w:tr>
      <w:tr w:rsidR="00C966B6" w:rsidRPr="00C966B6" w14:paraId="0A9EEFD9" w14:textId="77777777" w:rsidTr="00C966B6">
        <w:trPr>
          <w:trHeight w:val="20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07B6CB39" w14:textId="425ECFC2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 xml:space="preserve">Зона деятельности ЕТО №1 -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«ТД»</w:t>
            </w:r>
          </w:p>
        </w:tc>
      </w:tr>
      <w:tr w:rsidR="00C966B6" w:rsidRPr="00C966B6" w14:paraId="6150F985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246AFB0F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</w:t>
            </w:r>
          </w:p>
        </w:tc>
        <w:tc>
          <w:tcPr>
            <w:tcW w:w="5075" w:type="dxa"/>
            <w:vAlign w:val="center"/>
            <w:hideMark/>
          </w:tcPr>
          <w:p w14:paraId="372E2C57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Пролетарская</w:t>
            </w:r>
          </w:p>
        </w:tc>
        <w:tc>
          <w:tcPr>
            <w:tcW w:w="708" w:type="dxa"/>
            <w:vAlign w:val="center"/>
            <w:hideMark/>
          </w:tcPr>
          <w:p w14:paraId="0167E0CC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0927A7C3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1,12</w:t>
            </w:r>
          </w:p>
        </w:tc>
        <w:tc>
          <w:tcPr>
            <w:tcW w:w="1411" w:type="dxa"/>
            <w:noWrap/>
            <w:vAlign w:val="center"/>
            <w:hideMark/>
          </w:tcPr>
          <w:p w14:paraId="515B996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5BEF2290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7A814C23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1-1-1-2</w:t>
            </w:r>
          </w:p>
        </w:tc>
        <w:tc>
          <w:tcPr>
            <w:tcW w:w="5075" w:type="dxa"/>
            <w:vAlign w:val="center"/>
            <w:hideMark/>
          </w:tcPr>
          <w:p w14:paraId="4D52DF56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Красноармейская</w:t>
            </w:r>
          </w:p>
        </w:tc>
        <w:tc>
          <w:tcPr>
            <w:tcW w:w="708" w:type="dxa"/>
            <w:vAlign w:val="center"/>
            <w:hideMark/>
          </w:tcPr>
          <w:p w14:paraId="7F4ED38F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0E1715AE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3,59</w:t>
            </w:r>
          </w:p>
        </w:tc>
        <w:tc>
          <w:tcPr>
            <w:tcW w:w="1411" w:type="dxa"/>
            <w:noWrap/>
            <w:vAlign w:val="center"/>
            <w:hideMark/>
          </w:tcPr>
          <w:p w14:paraId="26A76A1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2ACEA9C2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000DC89B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1-1-1-3</w:t>
            </w:r>
          </w:p>
        </w:tc>
        <w:tc>
          <w:tcPr>
            <w:tcW w:w="5075" w:type="dxa"/>
            <w:vAlign w:val="center"/>
            <w:hideMark/>
          </w:tcPr>
          <w:p w14:paraId="2BD59111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ул.40 лет Октября</w:t>
            </w:r>
          </w:p>
        </w:tc>
        <w:tc>
          <w:tcPr>
            <w:tcW w:w="708" w:type="dxa"/>
            <w:vAlign w:val="center"/>
            <w:hideMark/>
          </w:tcPr>
          <w:p w14:paraId="3B2AF9D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7ABF8B3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0,35</w:t>
            </w:r>
          </w:p>
        </w:tc>
        <w:tc>
          <w:tcPr>
            <w:tcW w:w="1411" w:type="dxa"/>
            <w:noWrap/>
            <w:vAlign w:val="center"/>
            <w:hideMark/>
          </w:tcPr>
          <w:p w14:paraId="214C9C3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76116171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55533631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1-1-1-4</w:t>
            </w:r>
          </w:p>
        </w:tc>
        <w:tc>
          <w:tcPr>
            <w:tcW w:w="5075" w:type="dxa"/>
            <w:vAlign w:val="center"/>
            <w:hideMark/>
          </w:tcPr>
          <w:p w14:paraId="7452D0E9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проезд Боровых</w:t>
            </w:r>
          </w:p>
        </w:tc>
        <w:tc>
          <w:tcPr>
            <w:tcW w:w="708" w:type="dxa"/>
            <w:vAlign w:val="center"/>
            <w:hideMark/>
          </w:tcPr>
          <w:p w14:paraId="2825760E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vAlign w:val="center"/>
            <w:hideMark/>
          </w:tcPr>
          <w:p w14:paraId="402EB0DB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0,15</w:t>
            </w:r>
          </w:p>
        </w:tc>
        <w:tc>
          <w:tcPr>
            <w:tcW w:w="1411" w:type="dxa"/>
            <w:noWrap/>
            <w:vAlign w:val="center"/>
            <w:hideMark/>
          </w:tcPr>
          <w:p w14:paraId="5A439D1F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566D6752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13D42942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1-1-1-5</w:t>
            </w:r>
          </w:p>
        </w:tc>
        <w:tc>
          <w:tcPr>
            <w:tcW w:w="5075" w:type="dxa"/>
            <w:vAlign w:val="center"/>
            <w:hideMark/>
          </w:tcPr>
          <w:p w14:paraId="4D3F9088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Спортивная</w:t>
            </w:r>
          </w:p>
        </w:tc>
        <w:tc>
          <w:tcPr>
            <w:tcW w:w="708" w:type="dxa"/>
            <w:vAlign w:val="center"/>
            <w:hideMark/>
          </w:tcPr>
          <w:p w14:paraId="1A989D28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vAlign w:val="center"/>
            <w:hideMark/>
          </w:tcPr>
          <w:p w14:paraId="6BD1C2A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7,00</w:t>
            </w:r>
          </w:p>
        </w:tc>
        <w:tc>
          <w:tcPr>
            <w:tcW w:w="1411" w:type="dxa"/>
            <w:noWrap/>
            <w:vAlign w:val="center"/>
            <w:hideMark/>
          </w:tcPr>
          <w:p w14:paraId="69254034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3FD15B49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3E2198F8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1-1-1-6</w:t>
            </w:r>
          </w:p>
        </w:tc>
        <w:tc>
          <w:tcPr>
            <w:tcW w:w="5075" w:type="dxa"/>
            <w:vAlign w:val="center"/>
            <w:hideMark/>
          </w:tcPr>
          <w:p w14:paraId="29F63651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микрорайон Солнечный</w:t>
            </w:r>
          </w:p>
        </w:tc>
        <w:tc>
          <w:tcPr>
            <w:tcW w:w="708" w:type="dxa"/>
            <w:vAlign w:val="center"/>
            <w:hideMark/>
          </w:tcPr>
          <w:p w14:paraId="658E7B32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261908B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0,15</w:t>
            </w:r>
          </w:p>
        </w:tc>
        <w:tc>
          <w:tcPr>
            <w:tcW w:w="1411" w:type="dxa"/>
            <w:noWrap/>
            <w:vAlign w:val="center"/>
            <w:hideMark/>
          </w:tcPr>
          <w:p w14:paraId="2970A01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23C21C64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5DA7C70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1-1-1-7</w:t>
            </w:r>
          </w:p>
        </w:tc>
        <w:tc>
          <w:tcPr>
            <w:tcW w:w="5075" w:type="dxa"/>
            <w:vAlign w:val="center"/>
            <w:hideMark/>
          </w:tcPr>
          <w:p w14:paraId="088A2FC8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Краснослободская</w:t>
            </w:r>
          </w:p>
        </w:tc>
        <w:tc>
          <w:tcPr>
            <w:tcW w:w="708" w:type="dxa"/>
            <w:vAlign w:val="center"/>
            <w:hideMark/>
          </w:tcPr>
          <w:p w14:paraId="3857CAE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1B0F98B9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0,24</w:t>
            </w:r>
          </w:p>
        </w:tc>
        <w:tc>
          <w:tcPr>
            <w:tcW w:w="1411" w:type="dxa"/>
            <w:noWrap/>
            <w:vAlign w:val="center"/>
            <w:hideMark/>
          </w:tcPr>
          <w:p w14:paraId="4062A96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10ECF814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68C7E7C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1-1-1-8</w:t>
            </w:r>
          </w:p>
        </w:tc>
        <w:tc>
          <w:tcPr>
            <w:tcW w:w="5075" w:type="dxa"/>
            <w:vAlign w:val="center"/>
            <w:hideMark/>
          </w:tcPr>
          <w:p w14:paraId="58142AD1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Кооперативная</w:t>
            </w:r>
          </w:p>
        </w:tc>
        <w:tc>
          <w:tcPr>
            <w:tcW w:w="708" w:type="dxa"/>
            <w:vAlign w:val="center"/>
            <w:hideMark/>
          </w:tcPr>
          <w:p w14:paraId="18BB662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6849971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0,15</w:t>
            </w:r>
          </w:p>
        </w:tc>
        <w:tc>
          <w:tcPr>
            <w:tcW w:w="1411" w:type="dxa"/>
            <w:noWrap/>
            <w:vAlign w:val="center"/>
            <w:hideMark/>
          </w:tcPr>
          <w:p w14:paraId="6A353EE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357BEDB0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6DF5DB0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1-1-1-9</w:t>
            </w:r>
          </w:p>
        </w:tc>
        <w:tc>
          <w:tcPr>
            <w:tcW w:w="5075" w:type="dxa"/>
            <w:vAlign w:val="center"/>
            <w:hideMark/>
          </w:tcPr>
          <w:p w14:paraId="0BDF70A3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Железнодорожная</w:t>
            </w:r>
          </w:p>
        </w:tc>
        <w:tc>
          <w:tcPr>
            <w:tcW w:w="708" w:type="dxa"/>
            <w:vAlign w:val="center"/>
            <w:hideMark/>
          </w:tcPr>
          <w:p w14:paraId="15F0C468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50AB7D2E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0,35</w:t>
            </w:r>
          </w:p>
        </w:tc>
        <w:tc>
          <w:tcPr>
            <w:tcW w:w="1411" w:type="dxa"/>
            <w:noWrap/>
            <w:vAlign w:val="center"/>
            <w:hideMark/>
          </w:tcPr>
          <w:p w14:paraId="5DEE3EC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277CCF46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6E5A483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1-1-1-10</w:t>
            </w:r>
          </w:p>
        </w:tc>
        <w:tc>
          <w:tcPr>
            <w:tcW w:w="5075" w:type="dxa"/>
            <w:vAlign w:val="center"/>
            <w:hideMark/>
          </w:tcPr>
          <w:p w14:paraId="18912034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Парковская</w:t>
            </w:r>
          </w:p>
        </w:tc>
        <w:tc>
          <w:tcPr>
            <w:tcW w:w="708" w:type="dxa"/>
            <w:vAlign w:val="center"/>
            <w:hideMark/>
          </w:tcPr>
          <w:p w14:paraId="128D239D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4B9C04C4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2,00</w:t>
            </w:r>
          </w:p>
        </w:tc>
        <w:tc>
          <w:tcPr>
            <w:tcW w:w="1411" w:type="dxa"/>
            <w:noWrap/>
            <w:vAlign w:val="center"/>
            <w:hideMark/>
          </w:tcPr>
          <w:p w14:paraId="3B6FBF0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551A34B7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7A28657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1-1-1-11</w:t>
            </w:r>
          </w:p>
        </w:tc>
        <w:tc>
          <w:tcPr>
            <w:tcW w:w="5075" w:type="dxa"/>
            <w:vAlign w:val="center"/>
            <w:hideMark/>
          </w:tcPr>
          <w:p w14:paraId="7AC9EA3C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Северная</w:t>
            </w:r>
          </w:p>
        </w:tc>
        <w:tc>
          <w:tcPr>
            <w:tcW w:w="708" w:type="dxa"/>
            <w:vAlign w:val="center"/>
            <w:hideMark/>
          </w:tcPr>
          <w:p w14:paraId="2F2BF5CF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4481E35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2,00</w:t>
            </w:r>
          </w:p>
        </w:tc>
        <w:tc>
          <w:tcPr>
            <w:tcW w:w="1411" w:type="dxa"/>
            <w:noWrap/>
            <w:vAlign w:val="center"/>
            <w:hideMark/>
          </w:tcPr>
          <w:p w14:paraId="45FB2B9D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29A1496A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69654118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1-1-1-12</w:t>
            </w:r>
          </w:p>
        </w:tc>
        <w:tc>
          <w:tcPr>
            <w:tcW w:w="5075" w:type="dxa"/>
            <w:vAlign w:val="center"/>
            <w:hideMark/>
          </w:tcPr>
          <w:p w14:paraId="6C7F3625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Смирнова</w:t>
            </w:r>
          </w:p>
        </w:tc>
        <w:tc>
          <w:tcPr>
            <w:tcW w:w="708" w:type="dxa"/>
            <w:vAlign w:val="center"/>
            <w:hideMark/>
          </w:tcPr>
          <w:p w14:paraId="674D1004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126C5CEC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0,35</w:t>
            </w:r>
          </w:p>
        </w:tc>
        <w:tc>
          <w:tcPr>
            <w:tcW w:w="1411" w:type="dxa"/>
            <w:noWrap/>
            <w:vAlign w:val="center"/>
            <w:hideMark/>
          </w:tcPr>
          <w:p w14:paraId="623579B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22584DE7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2B8A242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1-1-1-13</w:t>
            </w:r>
          </w:p>
        </w:tc>
        <w:tc>
          <w:tcPr>
            <w:tcW w:w="5075" w:type="dxa"/>
            <w:vAlign w:val="center"/>
            <w:hideMark/>
          </w:tcPr>
          <w:p w14:paraId="6D98B770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Заводская</w:t>
            </w:r>
          </w:p>
        </w:tc>
        <w:tc>
          <w:tcPr>
            <w:tcW w:w="708" w:type="dxa"/>
            <w:vAlign w:val="center"/>
            <w:hideMark/>
          </w:tcPr>
          <w:p w14:paraId="16C23F6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3506DB5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0,24</w:t>
            </w:r>
          </w:p>
        </w:tc>
        <w:tc>
          <w:tcPr>
            <w:tcW w:w="1411" w:type="dxa"/>
            <w:noWrap/>
            <w:vAlign w:val="center"/>
            <w:hideMark/>
          </w:tcPr>
          <w:p w14:paraId="63193D52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002A7939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30B16811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1-1-1-14</w:t>
            </w:r>
          </w:p>
        </w:tc>
        <w:tc>
          <w:tcPr>
            <w:tcW w:w="5075" w:type="dxa"/>
            <w:vAlign w:val="center"/>
            <w:hideMark/>
          </w:tcPr>
          <w:p w14:paraId="20F22327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Восточная</w:t>
            </w:r>
          </w:p>
        </w:tc>
        <w:tc>
          <w:tcPr>
            <w:tcW w:w="708" w:type="dxa"/>
            <w:vAlign w:val="center"/>
            <w:hideMark/>
          </w:tcPr>
          <w:p w14:paraId="043B53E2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730DA7DE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0,24</w:t>
            </w:r>
          </w:p>
        </w:tc>
        <w:tc>
          <w:tcPr>
            <w:tcW w:w="1411" w:type="dxa"/>
            <w:noWrap/>
            <w:vAlign w:val="center"/>
            <w:hideMark/>
          </w:tcPr>
          <w:p w14:paraId="6DEDD446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2023-2025</w:t>
            </w:r>
          </w:p>
        </w:tc>
      </w:tr>
      <w:tr w:rsidR="00C966B6" w:rsidRPr="00C966B6" w14:paraId="344FC3FB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78793A00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1-1-1-15</w:t>
            </w:r>
          </w:p>
        </w:tc>
        <w:tc>
          <w:tcPr>
            <w:tcW w:w="5075" w:type="dxa"/>
            <w:vAlign w:val="center"/>
            <w:hideMark/>
          </w:tcPr>
          <w:p w14:paraId="5DB2F7FA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пгт Максатиха, ул. Советская</w:t>
            </w:r>
          </w:p>
        </w:tc>
        <w:tc>
          <w:tcPr>
            <w:tcW w:w="708" w:type="dxa"/>
            <w:vAlign w:val="center"/>
            <w:hideMark/>
          </w:tcPr>
          <w:p w14:paraId="35E0224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72903D02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0,15</w:t>
            </w:r>
          </w:p>
        </w:tc>
        <w:tc>
          <w:tcPr>
            <w:tcW w:w="1411" w:type="dxa"/>
            <w:noWrap/>
            <w:vAlign w:val="center"/>
            <w:hideMark/>
          </w:tcPr>
          <w:p w14:paraId="2281648C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2025</w:t>
            </w:r>
          </w:p>
        </w:tc>
      </w:tr>
      <w:tr w:rsidR="00C966B6" w:rsidRPr="00C966B6" w14:paraId="180BEDAC" w14:textId="77777777" w:rsidTr="00C966B6">
        <w:trPr>
          <w:trHeight w:val="20"/>
        </w:trPr>
        <w:tc>
          <w:tcPr>
            <w:tcW w:w="9911" w:type="dxa"/>
            <w:gridSpan w:val="5"/>
            <w:shd w:val="clear" w:color="auto" w:fill="FFFF99"/>
            <w:vAlign w:val="center"/>
          </w:tcPr>
          <w:p w14:paraId="4D60DD05" w14:textId="6C553F4C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 xml:space="preserve">Зона деятельности ЕТО №2 -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19"/>
                <w:szCs w:val="19"/>
                <w:lang w:eastAsia="ru-RU"/>
              </w:rPr>
              <w:t>МУП «ТС»</w:t>
            </w:r>
          </w:p>
        </w:tc>
      </w:tr>
      <w:tr w:rsidR="00C966B6" w:rsidRPr="00C966B6" w14:paraId="003FD165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731E3418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2-1-1-1</w:t>
            </w:r>
          </w:p>
        </w:tc>
        <w:tc>
          <w:tcPr>
            <w:tcW w:w="5075" w:type="dxa"/>
            <w:vAlign w:val="center"/>
            <w:hideMark/>
          </w:tcPr>
          <w:p w14:paraId="68C17A99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п. Ривицкий, Максатихинский муниципальный округ</w:t>
            </w:r>
          </w:p>
        </w:tc>
        <w:tc>
          <w:tcPr>
            <w:tcW w:w="708" w:type="dxa"/>
            <w:vAlign w:val="center"/>
            <w:hideMark/>
          </w:tcPr>
          <w:p w14:paraId="61891F6A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64870B8F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0,75</w:t>
            </w:r>
          </w:p>
        </w:tc>
        <w:tc>
          <w:tcPr>
            <w:tcW w:w="1411" w:type="dxa"/>
            <w:noWrap/>
            <w:vAlign w:val="center"/>
            <w:hideMark/>
          </w:tcPr>
          <w:p w14:paraId="2BD355ED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2030-2031</w:t>
            </w:r>
          </w:p>
        </w:tc>
      </w:tr>
      <w:tr w:rsidR="00C966B6" w:rsidRPr="00C966B6" w14:paraId="669473EE" w14:textId="77777777" w:rsidTr="00C966B6">
        <w:trPr>
          <w:trHeight w:val="20"/>
        </w:trPr>
        <w:tc>
          <w:tcPr>
            <w:tcW w:w="1016" w:type="dxa"/>
            <w:vAlign w:val="center"/>
            <w:hideMark/>
          </w:tcPr>
          <w:p w14:paraId="2B50B681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2-1-1-2</w:t>
            </w:r>
          </w:p>
        </w:tc>
        <w:tc>
          <w:tcPr>
            <w:tcW w:w="5075" w:type="dxa"/>
            <w:vAlign w:val="center"/>
            <w:hideMark/>
          </w:tcPr>
          <w:p w14:paraId="52765026" w14:textId="77777777" w:rsidR="00C966B6" w:rsidRPr="00C966B6" w:rsidRDefault="00C966B6" w:rsidP="00C966B6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Строительство блочно-модульной автоматизированной газовой котельной в д. Фабрика, Максатихинский муниципальный округ</w:t>
            </w:r>
          </w:p>
        </w:tc>
        <w:tc>
          <w:tcPr>
            <w:tcW w:w="708" w:type="dxa"/>
            <w:vAlign w:val="center"/>
            <w:hideMark/>
          </w:tcPr>
          <w:p w14:paraId="1FEDAF81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ПСД/СМР</w:t>
            </w:r>
          </w:p>
        </w:tc>
        <w:tc>
          <w:tcPr>
            <w:tcW w:w="1701" w:type="dxa"/>
            <w:noWrap/>
            <w:vAlign w:val="center"/>
            <w:hideMark/>
          </w:tcPr>
          <w:p w14:paraId="7C729857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1,26</w:t>
            </w:r>
          </w:p>
        </w:tc>
        <w:tc>
          <w:tcPr>
            <w:tcW w:w="1411" w:type="dxa"/>
            <w:noWrap/>
            <w:vAlign w:val="center"/>
            <w:hideMark/>
          </w:tcPr>
          <w:p w14:paraId="534B2F73" w14:textId="77777777" w:rsidR="00C966B6" w:rsidRP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19"/>
                <w:szCs w:val="19"/>
                <w:lang w:eastAsia="ru-RU"/>
              </w:rPr>
              <w:t>2032-2033</w:t>
            </w:r>
          </w:p>
        </w:tc>
      </w:tr>
    </w:tbl>
    <w:p w14:paraId="220B0B64" w14:textId="551E6887" w:rsidR="008E5651" w:rsidRPr="00F76C83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33" w:name="_Toc34466719"/>
      <w:bookmarkStart w:id="534" w:name="_Toc203488868"/>
      <w:r>
        <w:rPr>
          <w:rFonts w:ascii="Trebuchet MS" w:hAnsi="Trebuchet MS"/>
          <w:sz w:val="22"/>
          <w:szCs w:val="22"/>
        </w:rPr>
        <w:lastRenderedPageBreak/>
        <w:t xml:space="preserve">16.2 </w:t>
      </w:r>
      <w:r w:rsidR="008E5651" w:rsidRPr="00F76C83">
        <w:rPr>
          <w:rFonts w:ascii="Trebuchet MS" w:hAnsi="Trebuchet MS"/>
          <w:sz w:val="22"/>
          <w:szCs w:val="22"/>
        </w:rPr>
        <w:t>Перечень мероприятий по строительству, реконструкции, техническому перевооружению и (или) модернизации тепловых сетей и сооружений на них</w:t>
      </w:r>
      <w:bookmarkEnd w:id="533"/>
      <w:bookmarkEnd w:id="534"/>
    </w:p>
    <w:p w14:paraId="1CC0C3F0" w14:textId="36F174B5" w:rsidR="008E5651" w:rsidRPr="00F12D3B" w:rsidRDefault="008E5651" w:rsidP="003B68F8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F12D3B">
        <w:rPr>
          <w:rFonts w:ascii="Trebuchet MS" w:hAnsi="Trebuchet MS" w:cs="Times New Roman"/>
        </w:rPr>
        <w:t xml:space="preserve">До конца расчетного периода </w:t>
      </w:r>
      <w:r w:rsidR="003B68F8" w:rsidRPr="00F12D3B">
        <w:rPr>
          <w:rFonts w:ascii="Trebuchet MS" w:hAnsi="Trebuchet MS" w:cs="Times New Roman"/>
        </w:rPr>
        <w:t>запланированы мероприятия</w:t>
      </w:r>
      <w:r w:rsidRPr="00F12D3B">
        <w:rPr>
          <w:rFonts w:ascii="Trebuchet MS" w:hAnsi="Trebuchet MS" w:cs="Times New Roman"/>
        </w:rPr>
        <w:t xml:space="preserve"> по </w:t>
      </w:r>
      <w:r w:rsidR="003B68F8" w:rsidRPr="00F12D3B">
        <w:rPr>
          <w:rFonts w:ascii="Trebuchet MS" w:hAnsi="Trebuchet MS" w:cs="Times New Roman"/>
        </w:rPr>
        <w:t xml:space="preserve">строительству, реконструкции, техническому перевооружению и (или) </w:t>
      </w:r>
      <w:r w:rsidR="00280065" w:rsidRPr="00F12D3B">
        <w:rPr>
          <w:rFonts w:ascii="Trebuchet MS" w:hAnsi="Trebuchet MS" w:cs="Times New Roman"/>
        </w:rPr>
        <w:t>модернизации</w:t>
      </w:r>
      <w:r w:rsidR="003B68F8" w:rsidRPr="00F12D3B">
        <w:rPr>
          <w:rFonts w:ascii="Trebuchet MS" w:hAnsi="Trebuchet MS" w:cs="Times New Roman"/>
        </w:rPr>
        <w:t xml:space="preserve"> тепловых сетей и сооружений на них, приведенные в таблице 16.2.1. </w:t>
      </w:r>
    </w:p>
    <w:p w14:paraId="700236B1" w14:textId="174BB18F" w:rsidR="003B68F8" w:rsidRPr="00F76C83" w:rsidRDefault="003B68F8" w:rsidP="003B68F8">
      <w:pPr>
        <w:spacing w:after="0"/>
        <w:jc w:val="both"/>
        <w:rPr>
          <w:rFonts w:ascii="Trebuchet MS" w:hAnsi="Trebuchet MS" w:cs="Times New Roman"/>
          <w:b/>
        </w:rPr>
      </w:pPr>
      <w:r w:rsidRPr="0071258D">
        <w:rPr>
          <w:rFonts w:ascii="Trebuchet MS" w:hAnsi="Trebuchet MS" w:cs="Times New Roman"/>
          <w:b/>
        </w:rPr>
        <w:t xml:space="preserve">Таблица 16.2.1 </w:t>
      </w:r>
      <w:r w:rsidR="00415E88" w:rsidRPr="0071258D">
        <w:rPr>
          <w:rFonts w:ascii="Trebuchet MS" w:hAnsi="Trebuchet MS" w:cs="Times New Roman"/>
          <w:b/>
        </w:rPr>
        <w:t>–</w:t>
      </w:r>
      <w:r w:rsidRPr="0071258D">
        <w:rPr>
          <w:rFonts w:ascii="Trebuchet MS" w:hAnsi="Trebuchet MS" w:cs="Times New Roman"/>
          <w:b/>
        </w:rPr>
        <w:t xml:space="preserve"> Перечень мероприятий </w:t>
      </w:r>
      <w:r w:rsidR="00BC2F5E" w:rsidRPr="0071258D">
        <w:rPr>
          <w:rFonts w:ascii="Trebuchet MS" w:hAnsi="Trebuchet MS" w:cs="Times New Roman"/>
          <w:b/>
        </w:rPr>
        <w:t xml:space="preserve">по </w:t>
      </w:r>
      <w:r w:rsidR="00C966B6" w:rsidRPr="0071258D">
        <w:rPr>
          <w:rFonts w:ascii="Trebuchet MS" w:hAnsi="Trebuchet MS" w:cs="Times New Roman"/>
          <w:b/>
        </w:rPr>
        <w:t xml:space="preserve">строительству, </w:t>
      </w:r>
      <w:r w:rsidR="00BC2F5E" w:rsidRPr="0071258D">
        <w:rPr>
          <w:rFonts w:ascii="Trebuchet MS" w:hAnsi="Trebuchet MS" w:cs="Times New Roman"/>
          <w:b/>
        </w:rPr>
        <w:t xml:space="preserve">модернизации, реконструкции и техническому перевооружению </w:t>
      </w:r>
      <w:r w:rsidRPr="0071258D">
        <w:rPr>
          <w:rFonts w:ascii="Trebuchet MS" w:hAnsi="Trebuchet MS" w:cs="Times New Roman"/>
          <w:b/>
        </w:rPr>
        <w:t>тепловых сетей и сооружений на них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5292"/>
        <w:gridCol w:w="1721"/>
        <w:gridCol w:w="1769"/>
      </w:tblGrid>
      <w:tr w:rsidR="00C966B6" w:rsidRPr="004632C2" w14:paraId="465CA027" w14:textId="77777777" w:rsidTr="00C966B6">
        <w:trPr>
          <w:trHeight w:val="20"/>
          <w:tblHeader/>
        </w:trPr>
        <w:tc>
          <w:tcPr>
            <w:tcW w:w="570" w:type="pct"/>
            <w:shd w:val="clear" w:color="000000" w:fill="CCFF99"/>
            <w:vAlign w:val="center"/>
            <w:hideMark/>
          </w:tcPr>
          <w:p w14:paraId="78E163E2" w14:textId="77777777" w:rsidR="00C966B6" w:rsidRPr="004632C2" w:rsidRDefault="00C966B6" w:rsidP="004632C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35" w:name="_Hlk168233643"/>
            <w:r w:rsidRPr="004632C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Номер проекта</w:t>
            </w:r>
          </w:p>
        </w:tc>
        <w:tc>
          <w:tcPr>
            <w:tcW w:w="2670" w:type="pct"/>
            <w:shd w:val="clear" w:color="000000" w:fill="CCFF99"/>
            <w:noWrap/>
            <w:vAlign w:val="center"/>
            <w:hideMark/>
          </w:tcPr>
          <w:p w14:paraId="79C1DEF7" w14:textId="77777777" w:rsidR="00C966B6" w:rsidRPr="004632C2" w:rsidRDefault="00C966B6" w:rsidP="004632C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32C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проекта</w:t>
            </w:r>
          </w:p>
        </w:tc>
        <w:tc>
          <w:tcPr>
            <w:tcW w:w="868" w:type="pct"/>
            <w:shd w:val="clear" w:color="000000" w:fill="CCFF99"/>
            <w:vAlign w:val="center"/>
          </w:tcPr>
          <w:p w14:paraId="044912D9" w14:textId="77777777" w:rsidR="00C966B6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Протяженность</w:t>
            </w:r>
          </w:p>
          <w:p w14:paraId="044C38F7" w14:textId="1EAF790B" w:rsidR="00C966B6" w:rsidRPr="004632C2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(км)</w:t>
            </w:r>
          </w:p>
        </w:tc>
        <w:tc>
          <w:tcPr>
            <w:tcW w:w="892" w:type="pct"/>
            <w:shd w:val="clear" w:color="000000" w:fill="CCFF99"/>
            <w:noWrap/>
            <w:vAlign w:val="center"/>
            <w:hideMark/>
          </w:tcPr>
          <w:p w14:paraId="462CF916" w14:textId="5264E905" w:rsidR="00C966B6" w:rsidRPr="004632C2" w:rsidRDefault="00C966B6" w:rsidP="004632C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632C2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Год реализации</w:t>
            </w:r>
          </w:p>
        </w:tc>
      </w:tr>
      <w:tr w:rsidR="00C966B6" w:rsidRPr="004632C2" w14:paraId="5A953E3E" w14:textId="77777777" w:rsidTr="00C966B6">
        <w:trPr>
          <w:trHeight w:val="20"/>
        </w:trPr>
        <w:tc>
          <w:tcPr>
            <w:tcW w:w="570" w:type="pct"/>
            <w:shd w:val="clear" w:color="000000" w:fill="FFFF99"/>
          </w:tcPr>
          <w:p w14:paraId="4A645717" w14:textId="77777777" w:rsidR="00C966B6" w:rsidRDefault="00C966B6" w:rsidP="004632C2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30" w:type="pct"/>
            <w:gridSpan w:val="3"/>
            <w:shd w:val="clear" w:color="000000" w:fill="FFFF99"/>
            <w:vAlign w:val="center"/>
            <w:hideMark/>
          </w:tcPr>
          <w:p w14:paraId="304CAAA3" w14:textId="3E37BCC1" w:rsidR="00C966B6" w:rsidRPr="004632C2" w:rsidRDefault="00C966B6" w:rsidP="00C966B6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Зона деятельности ЕТО №1 - </w:t>
            </w:r>
            <w:r w:rsidR="0032455E">
              <w:rPr>
                <w:rFonts w:ascii="Trebuchet MS" w:eastAsia="Times New Roman" w:hAnsi="Trebuchet MS" w:cs="Calibri"/>
                <w:b/>
                <w:bCs/>
                <w:color w:val="000000"/>
                <w:sz w:val="20"/>
                <w:szCs w:val="20"/>
                <w:lang w:eastAsia="ru-RU"/>
              </w:rPr>
              <w:t>МУП «ТД»</w:t>
            </w:r>
          </w:p>
        </w:tc>
      </w:tr>
      <w:tr w:rsidR="00C966B6" w:rsidRPr="004632C2" w14:paraId="2CB7962B" w14:textId="77777777" w:rsidTr="00C966B6">
        <w:trPr>
          <w:trHeight w:val="20"/>
        </w:trPr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1AB1D" w14:textId="672D6707" w:rsidR="00C966B6" w:rsidRPr="00456E01" w:rsidRDefault="00C966B6" w:rsidP="002E60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43679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1-2-</w:t>
            </w: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</w:t>
            </w:r>
            <w:r w:rsidRPr="0043679A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26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422A" w14:textId="03D792B6" w:rsidR="00C966B6" w:rsidRPr="00456E01" w:rsidRDefault="00C966B6" w:rsidP="002E606A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 w:rsidRPr="00C966B6"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Модернизация сетей теплоснабжения пгт Максатиха Максатихинского муниципального округа Тверской области</w:t>
            </w:r>
          </w:p>
        </w:tc>
        <w:tc>
          <w:tcPr>
            <w:tcW w:w="868" w:type="pct"/>
            <w:vAlign w:val="center"/>
          </w:tcPr>
          <w:p w14:paraId="410BFDAE" w14:textId="56C3ADC9" w:rsidR="00C966B6" w:rsidRPr="00456E01" w:rsidRDefault="00C966B6" w:rsidP="00C966B6">
            <w:pPr>
              <w:spacing w:after="0" w:line="240" w:lineRule="auto"/>
              <w:jc w:val="center"/>
              <w:rPr>
                <w:rFonts w:ascii="Trebuchet MS" w:hAnsi="Trebuchet MS" w:cs="Calibri"/>
                <w:color w:val="000000"/>
                <w:sz w:val="20"/>
                <w:szCs w:val="20"/>
              </w:rPr>
            </w:pPr>
            <w:r>
              <w:rPr>
                <w:rFonts w:ascii="Trebuchet MS" w:hAnsi="Trebuchet MS" w:cs="Calibri"/>
                <w:color w:val="000000"/>
                <w:sz w:val="20"/>
                <w:szCs w:val="20"/>
              </w:rPr>
              <w:t>17,97</w:t>
            </w:r>
          </w:p>
        </w:tc>
        <w:tc>
          <w:tcPr>
            <w:tcW w:w="892" w:type="pct"/>
            <w:vAlign w:val="center"/>
            <w:hideMark/>
          </w:tcPr>
          <w:p w14:paraId="5F705971" w14:textId="1A071C5F" w:rsidR="00C966B6" w:rsidRPr="00456E01" w:rsidRDefault="00C966B6" w:rsidP="002E606A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rebuchet MS" w:eastAsia="Times New Roman" w:hAnsi="Trebuchet MS" w:cs="Calibri"/>
                <w:color w:val="000000"/>
                <w:sz w:val="20"/>
                <w:szCs w:val="20"/>
                <w:lang w:eastAsia="ru-RU"/>
              </w:rPr>
              <w:t>2023-2025</w:t>
            </w:r>
          </w:p>
        </w:tc>
      </w:tr>
      <w:bookmarkEnd w:id="535"/>
    </w:tbl>
    <w:p w14:paraId="56877C24" w14:textId="77777777" w:rsidR="00BF4A5C" w:rsidRPr="00384FE6" w:rsidRDefault="00BF4A5C" w:rsidP="008E5651">
      <w:pPr>
        <w:rPr>
          <w:rFonts w:ascii="Trebuchet MS" w:hAnsi="Trebuchet MS" w:cs="Times New Roman"/>
          <w:sz w:val="12"/>
          <w:szCs w:val="12"/>
        </w:rPr>
      </w:pPr>
    </w:p>
    <w:p w14:paraId="156E87C9" w14:textId="0132C4CB" w:rsidR="008E5651" w:rsidRPr="00F76C83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36" w:name="_Toc34466720"/>
      <w:bookmarkStart w:id="537" w:name="_Toc203488869"/>
      <w:bookmarkStart w:id="538" w:name="_Hlk133135408"/>
      <w:r>
        <w:rPr>
          <w:rFonts w:ascii="Trebuchet MS" w:hAnsi="Trebuchet MS"/>
          <w:sz w:val="22"/>
          <w:szCs w:val="22"/>
        </w:rPr>
        <w:t xml:space="preserve">16.3 </w:t>
      </w:r>
      <w:bookmarkEnd w:id="536"/>
      <w:r w:rsidR="00184D8C" w:rsidRPr="00184D8C">
        <w:rPr>
          <w:rFonts w:ascii="Trebuchet MS" w:hAnsi="Trebuchet MS"/>
          <w:sz w:val="22"/>
          <w:szCs w:val="22"/>
        </w:rPr>
        <w:t>Перечень мероприятий, обеспечивающих перевод открытых систем теплоснабжения (горячего водоснабжения), отдельных участков таких систем на закрытые системы горячего водоснабжения</w:t>
      </w:r>
      <w:bookmarkEnd w:id="537"/>
    </w:p>
    <w:bookmarkEnd w:id="538"/>
    <w:p w14:paraId="7F6F32BD" w14:textId="77777777" w:rsidR="00876E57" w:rsidRPr="00F12D3B" w:rsidRDefault="008E5651" w:rsidP="00876E57">
      <w:pPr>
        <w:spacing w:after="0" w:line="276" w:lineRule="auto"/>
        <w:ind w:firstLine="578"/>
        <w:jc w:val="both"/>
        <w:rPr>
          <w:rFonts w:ascii="Trebuchet MS" w:hAnsi="Trebuchet MS" w:cs="Times New Roman"/>
        </w:rPr>
      </w:pPr>
      <w:r w:rsidRPr="00F12D3B">
        <w:rPr>
          <w:rFonts w:ascii="Trebuchet MS" w:hAnsi="Trebuchet MS" w:cs="Times New Roman"/>
        </w:rPr>
        <w:t>До конца расчетного периода мероприятий, обеспечивающих переход от открытых систем теплоснабжения (ГВС) на закрытые системы горячего водоснабжения, не запланировано</w:t>
      </w:r>
      <w:r w:rsidR="00876E57" w:rsidRPr="00F12D3B">
        <w:rPr>
          <w:rFonts w:ascii="Trebuchet MS" w:hAnsi="Trebuchet MS" w:cs="Times New Roman"/>
        </w:rPr>
        <w:t xml:space="preserve">. </w:t>
      </w:r>
      <w:bookmarkStart w:id="539" w:name="_Toc10560896"/>
      <w:bookmarkStart w:id="540" w:name="_Toc10562345"/>
    </w:p>
    <w:p w14:paraId="2788DD0B" w14:textId="5C4A64AA" w:rsidR="00876E57" w:rsidRPr="00F76C83" w:rsidRDefault="00876E57" w:rsidP="00FC103F">
      <w:pPr>
        <w:spacing w:after="0" w:line="276" w:lineRule="auto"/>
        <w:ind w:firstLine="578"/>
        <w:jc w:val="both"/>
        <w:rPr>
          <w:rFonts w:ascii="Trebuchet MS" w:hAnsi="Trebuchet MS" w:cs="Times New Roman"/>
        </w:rPr>
      </w:pPr>
      <w:r w:rsidRPr="00F12D3B">
        <w:rPr>
          <w:rFonts w:ascii="Trebuchet MS" w:hAnsi="Trebuchet MS" w:cs="Times New Roman"/>
        </w:rPr>
        <w:t xml:space="preserve">Открытые системы теплоснабжения на территории </w:t>
      </w:r>
      <w:r w:rsidR="007D43AF">
        <w:rPr>
          <w:rFonts w:ascii="Trebuchet MS" w:hAnsi="Trebuchet MS" w:cs="Times New Roman"/>
        </w:rPr>
        <w:t>Максатихинского</w:t>
      </w:r>
      <w:r w:rsidR="00FB5D5E" w:rsidRPr="00F12D3B">
        <w:rPr>
          <w:rFonts w:ascii="Trebuchet MS" w:hAnsi="Trebuchet MS" w:cs="Times New Roman"/>
        </w:rPr>
        <w:t xml:space="preserve"> муниципального округа</w:t>
      </w:r>
      <w:r w:rsidRPr="00F12D3B">
        <w:rPr>
          <w:rFonts w:ascii="Trebuchet MS" w:hAnsi="Trebuchet MS" w:cs="Times New Roman"/>
        </w:rPr>
        <w:t xml:space="preserve"> отсутствуют.</w:t>
      </w:r>
    </w:p>
    <w:p w14:paraId="5AC6C555" w14:textId="77777777" w:rsidR="006A19C6" w:rsidRPr="003A72B3" w:rsidRDefault="006A19C6" w:rsidP="004632C2">
      <w:pPr>
        <w:keepNext/>
        <w:pageBreakBefore/>
        <w:spacing w:after="0" w:line="360" w:lineRule="auto"/>
        <w:jc w:val="both"/>
        <w:outlineLvl w:val="0"/>
        <w:rPr>
          <w:rFonts w:ascii="Trebuchet MS" w:eastAsia="Times New Roman" w:hAnsi="Trebuchet MS" w:cs="Times New Roman"/>
          <w:b/>
          <w:bCs/>
          <w:kern w:val="32"/>
          <w:sz w:val="24"/>
          <w:szCs w:val="24"/>
          <w:lang w:eastAsia="ru-RU"/>
        </w:rPr>
      </w:pPr>
      <w:bookmarkStart w:id="541" w:name="_Toc203488870"/>
      <w:r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17. Замечания и предложения к проекту схемы теплоснабжения</w:t>
      </w:r>
      <w:bookmarkEnd w:id="539"/>
      <w:bookmarkEnd w:id="540"/>
      <w:bookmarkEnd w:id="541"/>
    </w:p>
    <w:p w14:paraId="168D25EC" w14:textId="74CB72BD" w:rsidR="00073C80" w:rsidRPr="00B94006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42" w:name="_Toc203488871"/>
      <w:r>
        <w:rPr>
          <w:rFonts w:ascii="Trebuchet MS" w:hAnsi="Trebuchet MS"/>
          <w:sz w:val="22"/>
          <w:szCs w:val="22"/>
        </w:rPr>
        <w:t xml:space="preserve">17.1 </w:t>
      </w:r>
      <w:r w:rsidR="00073C80" w:rsidRPr="00B94006">
        <w:rPr>
          <w:rFonts w:ascii="Trebuchet MS" w:hAnsi="Trebuchet MS"/>
          <w:sz w:val="22"/>
          <w:szCs w:val="22"/>
        </w:rPr>
        <w:t>Перечень всех замечаний и предложений, поступивших при разработке, утверждении и актуализации схемы теплоснабжения</w:t>
      </w:r>
      <w:bookmarkEnd w:id="542"/>
    </w:p>
    <w:p w14:paraId="296EB479" w14:textId="5D344539" w:rsidR="002E6B9F" w:rsidRPr="00B94006" w:rsidRDefault="006B108E" w:rsidP="00B94006">
      <w:pPr>
        <w:spacing w:after="0" w:line="276" w:lineRule="auto"/>
        <w:ind w:firstLine="567"/>
        <w:jc w:val="both"/>
        <w:rPr>
          <w:rFonts w:ascii="Trebuchet MS" w:hAnsi="Trebuchet MS" w:cs="Times New Roman"/>
          <w:b/>
          <w:bCs/>
        </w:rPr>
      </w:pPr>
      <w:r w:rsidRPr="006B108E">
        <w:rPr>
          <w:rFonts w:ascii="Trebuchet MS" w:hAnsi="Trebuchet MS" w:cs="Times New Roman"/>
        </w:rPr>
        <w:t>Информация о замечаниях и предложениях, поступивших по результатам разработки, утверждения и актуализации «Схемы теплоснабжения» приведена в таблице 17.1 столбец 3.</w:t>
      </w:r>
    </w:p>
    <w:p w14:paraId="79F2CDEE" w14:textId="77777777" w:rsidR="002E6B9F" w:rsidRPr="00B94006" w:rsidRDefault="002E6B9F" w:rsidP="003A2E01">
      <w:pPr>
        <w:spacing w:after="0" w:line="276" w:lineRule="auto"/>
        <w:ind w:firstLine="578"/>
        <w:rPr>
          <w:rFonts w:ascii="Trebuchet MS" w:hAnsi="Trebuchet MS" w:cs="Times New Roman"/>
        </w:rPr>
      </w:pPr>
    </w:p>
    <w:p w14:paraId="24A9A6F8" w14:textId="1AFA8A0B" w:rsidR="00073C80" w:rsidRPr="00B94006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43" w:name="_Toc34466723"/>
      <w:bookmarkStart w:id="544" w:name="_Toc203488872"/>
      <w:r>
        <w:rPr>
          <w:rFonts w:ascii="Trebuchet MS" w:hAnsi="Trebuchet MS"/>
          <w:sz w:val="22"/>
          <w:szCs w:val="22"/>
        </w:rPr>
        <w:t xml:space="preserve">17.2 </w:t>
      </w:r>
      <w:r w:rsidR="00073C80" w:rsidRPr="00B94006">
        <w:rPr>
          <w:rFonts w:ascii="Trebuchet MS" w:hAnsi="Trebuchet MS"/>
          <w:sz w:val="22"/>
          <w:szCs w:val="22"/>
        </w:rPr>
        <w:t>Ответы разработчиков проекта схемы теплоснабжения на замечания и предложения</w:t>
      </w:r>
      <w:bookmarkEnd w:id="543"/>
      <w:bookmarkEnd w:id="544"/>
    </w:p>
    <w:p w14:paraId="2BC79233" w14:textId="61923CB3" w:rsidR="003A2E01" w:rsidRPr="00B94006" w:rsidRDefault="006B108E" w:rsidP="00F60EF0">
      <w:pPr>
        <w:spacing w:after="0" w:line="276" w:lineRule="auto"/>
        <w:ind w:firstLine="578"/>
        <w:jc w:val="both"/>
        <w:rPr>
          <w:rFonts w:ascii="Trebuchet MS" w:hAnsi="Trebuchet MS" w:cs="Times New Roman"/>
        </w:rPr>
      </w:pPr>
      <w:bookmarkStart w:id="545" w:name="_Hlk101000626"/>
      <w:r w:rsidRPr="006B108E">
        <w:rPr>
          <w:rFonts w:ascii="Trebuchet MS" w:hAnsi="Trebuchet MS" w:cs="Times New Roman"/>
        </w:rPr>
        <w:t>Ответы разработчика на замечания и предложения по проекту разработанной редакции «Схемы теплоснабжения» представлены в таблице 17.1 столбец 4.</w:t>
      </w:r>
    </w:p>
    <w:bookmarkEnd w:id="545"/>
    <w:p w14:paraId="3F1C78BA" w14:textId="77777777" w:rsidR="002E6B9F" w:rsidRPr="00B94006" w:rsidRDefault="002E6B9F" w:rsidP="003A2E01">
      <w:pPr>
        <w:spacing w:after="0" w:line="276" w:lineRule="auto"/>
        <w:ind w:firstLine="578"/>
        <w:rPr>
          <w:rFonts w:ascii="Trebuchet MS" w:hAnsi="Trebuchet MS" w:cs="Times New Roman"/>
        </w:rPr>
      </w:pPr>
    </w:p>
    <w:p w14:paraId="4878930F" w14:textId="4CA289D3" w:rsidR="00073C80" w:rsidRPr="00B94006" w:rsidRDefault="00384FE6" w:rsidP="00384FE6">
      <w:pPr>
        <w:pStyle w:val="1f1"/>
        <w:ind w:firstLine="0"/>
        <w:rPr>
          <w:rFonts w:ascii="Trebuchet MS" w:hAnsi="Trebuchet MS"/>
          <w:sz w:val="22"/>
          <w:szCs w:val="22"/>
        </w:rPr>
      </w:pPr>
      <w:bookmarkStart w:id="546" w:name="_Toc34466724"/>
      <w:bookmarkStart w:id="547" w:name="_Toc203488873"/>
      <w:r>
        <w:rPr>
          <w:rFonts w:ascii="Trebuchet MS" w:hAnsi="Trebuchet MS"/>
          <w:sz w:val="22"/>
          <w:szCs w:val="22"/>
        </w:rPr>
        <w:t xml:space="preserve">17.3 </w:t>
      </w:r>
      <w:r w:rsidR="00073C80" w:rsidRPr="00B94006">
        <w:rPr>
          <w:rFonts w:ascii="Trebuchet MS" w:hAnsi="Trebuchet MS"/>
          <w:sz w:val="22"/>
          <w:szCs w:val="22"/>
        </w:rPr>
        <w:t>Перечень учтенных замечаний и предложений, а также реестр изменений, внесенных в разделы схемы теплоснабжения и главы обосновывающих материалов к схеме теплоснабжения</w:t>
      </w:r>
      <w:bookmarkEnd w:id="546"/>
      <w:bookmarkEnd w:id="547"/>
    </w:p>
    <w:p w14:paraId="48876582" w14:textId="778A56FB" w:rsidR="00DA585D" w:rsidRDefault="006B108E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  <w:r w:rsidRPr="006B108E">
        <w:rPr>
          <w:rFonts w:ascii="Trebuchet MS" w:hAnsi="Trebuchet MS" w:cs="Times New Roman"/>
        </w:rPr>
        <w:t>Информация об учтенных замечаниях и предложениях, а также реестр изменений, внесенных в разделы «Схемы теплоснабжения» и главы «Обосновывающих материалов» приведены в таблице 17.1 столбец 5.</w:t>
      </w:r>
    </w:p>
    <w:p w14:paraId="0F2DDB29" w14:textId="77777777" w:rsidR="00372554" w:rsidRDefault="00372554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680F750B" w14:textId="77777777" w:rsidR="00372554" w:rsidRDefault="00372554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1FF3EB1" w14:textId="77777777" w:rsidR="00372554" w:rsidRDefault="00372554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C11695F" w14:textId="77777777" w:rsidR="00372554" w:rsidRDefault="00372554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3AE32A4" w14:textId="5CD99AA3" w:rsidR="002D2511" w:rsidRDefault="002D2511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230E4FFC" w14:textId="771F382E" w:rsidR="002D2511" w:rsidRDefault="002D2511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03BB416A" w14:textId="41C926FF" w:rsidR="002D2511" w:rsidRDefault="002D2511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5CE9D3E9" w14:textId="1173723B" w:rsidR="002D2511" w:rsidRDefault="002D2511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14F1FA15" w14:textId="77777777" w:rsidR="002D2511" w:rsidRPr="00B94006" w:rsidRDefault="002D2511" w:rsidP="002E6B9F">
      <w:pPr>
        <w:spacing w:after="0" w:line="276" w:lineRule="auto"/>
        <w:ind w:firstLine="567"/>
        <w:jc w:val="both"/>
        <w:rPr>
          <w:rFonts w:ascii="Trebuchet MS" w:hAnsi="Trebuchet MS" w:cs="Times New Roman"/>
        </w:rPr>
      </w:pPr>
    </w:p>
    <w:p w14:paraId="1F9494DA" w14:textId="77777777" w:rsidR="00372554" w:rsidRPr="006C2634" w:rsidRDefault="00372554" w:rsidP="00073C80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  <w:sectPr w:rsidR="00372554" w:rsidRPr="006C2634" w:rsidSect="00EC4E60">
          <w:pgSz w:w="11906" w:h="16838"/>
          <w:pgMar w:top="1134" w:right="851" w:bottom="1134" w:left="1134" w:header="454" w:footer="397" w:gutter="0"/>
          <w:cols w:space="720"/>
          <w:titlePg/>
          <w:docGrid w:linePitch="299"/>
        </w:sectPr>
      </w:pPr>
    </w:p>
    <w:p w14:paraId="781213AF" w14:textId="6960EED2" w:rsidR="00372554" w:rsidRPr="008C0F81" w:rsidRDefault="00372554" w:rsidP="00372554">
      <w:pPr>
        <w:spacing w:after="0" w:line="276" w:lineRule="auto"/>
        <w:jc w:val="both"/>
        <w:rPr>
          <w:rFonts w:ascii="Trebuchet MS" w:hAnsi="Trebuchet MS"/>
          <w:b/>
          <w:bCs/>
        </w:rPr>
      </w:pPr>
      <w:bookmarkStart w:id="548" w:name="_Hlk137920140"/>
      <w:r w:rsidRPr="008C0F81">
        <w:rPr>
          <w:rFonts w:ascii="Trebuchet MS" w:hAnsi="Trebuchet MS"/>
          <w:b/>
          <w:bCs/>
        </w:rPr>
        <w:lastRenderedPageBreak/>
        <w:t xml:space="preserve">Таблица 17.1 – Замечания и предложения к проекту </w:t>
      </w:r>
      <w:r w:rsidR="00D54BBA">
        <w:rPr>
          <w:rFonts w:ascii="Trebuchet MS" w:hAnsi="Trebuchet MS"/>
          <w:b/>
          <w:bCs/>
        </w:rPr>
        <w:t>«С</w:t>
      </w:r>
      <w:r w:rsidRPr="008C0F81">
        <w:rPr>
          <w:rFonts w:ascii="Trebuchet MS" w:hAnsi="Trebuchet MS"/>
          <w:b/>
          <w:bCs/>
        </w:rPr>
        <w:t>хемы теплоснабжения</w:t>
      </w:r>
      <w:r w:rsidR="00D54BBA">
        <w:rPr>
          <w:rFonts w:ascii="Trebuchet MS" w:hAnsi="Trebuchet MS"/>
          <w:b/>
          <w:bCs/>
        </w:rPr>
        <w:t>»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817"/>
        <w:gridCol w:w="2940"/>
        <w:gridCol w:w="5337"/>
        <w:gridCol w:w="3130"/>
        <w:gridCol w:w="2336"/>
      </w:tblGrid>
      <w:tr w:rsidR="006B108E" w:rsidRPr="008C0F81" w14:paraId="23C088FF" w14:textId="77777777" w:rsidTr="00A44CD6">
        <w:trPr>
          <w:tblHeader/>
        </w:trPr>
        <w:tc>
          <w:tcPr>
            <w:tcW w:w="846" w:type="dxa"/>
            <w:shd w:val="clear" w:color="auto" w:fill="CCFF99"/>
            <w:vAlign w:val="center"/>
          </w:tcPr>
          <w:p w14:paraId="00A79368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C0F81">
              <w:rPr>
                <w:rFonts w:ascii="Trebuchet MS" w:hAnsi="Trebuchet MS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10" w:type="dxa"/>
            <w:shd w:val="clear" w:color="auto" w:fill="CCFF99"/>
            <w:vAlign w:val="center"/>
          </w:tcPr>
          <w:p w14:paraId="37CEA073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C0F81">
              <w:rPr>
                <w:rFonts w:ascii="Trebuchet MS" w:hAnsi="Trebuchet MS"/>
                <w:b/>
                <w:bCs/>
                <w:sz w:val="20"/>
                <w:szCs w:val="20"/>
              </w:rPr>
              <w:t>Основание</w:t>
            </w:r>
          </w:p>
        </w:tc>
        <w:tc>
          <w:tcPr>
            <w:tcW w:w="5670" w:type="dxa"/>
            <w:shd w:val="clear" w:color="auto" w:fill="CCFF99"/>
            <w:vAlign w:val="center"/>
          </w:tcPr>
          <w:p w14:paraId="0CEE20F1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C0F81">
              <w:rPr>
                <w:rFonts w:ascii="Trebuchet MS" w:hAnsi="Trebuchet MS"/>
                <w:b/>
                <w:bCs/>
                <w:sz w:val="20"/>
                <w:szCs w:val="20"/>
              </w:rPr>
              <w:t>Перечень замечаний и предложений</w:t>
            </w:r>
          </w:p>
        </w:tc>
        <w:tc>
          <w:tcPr>
            <w:tcW w:w="3260" w:type="dxa"/>
            <w:shd w:val="clear" w:color="auto" w:fill="CCFF99"/>
            <w:vAlign w:val="center"/>
          </w:tcPr>
          <w:p w14:paraId="26726F3B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C0F81">
              <w:rPr>
                <w:rFonts w:ascii="Trebuchet MS" w:hAnsi="Trebuchet MS"/>
                <w:b/>
                <w:bCs/>
                <w:sz w:val="20"/>
                <w:szCs w:val="20"/>
              </w:rPr>
              <w:t>Ответ разработчика проекта схемы теплоснабжения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или администрации</w:t>
            </w:r>
          </w:p>
        </w:tc>
        <w:tc>
          <w:tcPr>
            <w:tcW w:w="2374" w:type="dxa"/>
            <w:shd w:val="clear" w:color="auto" w:fill="CCFF99"/>
            <w:vAlign w:val="center"/>
          </w:tcPr>
          <w:p w14:paraId="0F21EE52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8C0F81">
              <w:rPr>
                <w:rFonts w:ascii="Trebuchet MS" w:hAnsi="Trebuchet MS"/>
                <w:b/>
                <w:bCs/>
                <w:sz w:val="20"/>
                <w:szCs w:val="20"/>
              </w:rPr>
              <w:t>Реестр изменений, внесенных в документацию</w:t>
            </w:r>
          </w:p>
        </w:tc>
      </w:tr>
      <w:tr w:rsidR="006B108E" w:rsidRPr="008C0F81" w14:paraId="071B36AF" w14:textId="77777777" w:rsidTr="00A44CD6">
        <w:trPr>
          <w:tblHeader/>
        </w:trPr>
        <w:tc>
          <w:tcPr>
            <w:tcW w:w="846" w:type="dxa"/>
            <w:shd w:val="clear" w:color="auto" w:fill="CCFF99"/>
            <w:vAlign w:val="center"/>
          </w:tcPr>
          <w:p w14:paraId="2C5463DF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CCFF99"/>
            <w:vAlign w:val="center"/>
          </w:tcPr>
          <w:p w14:paraId="3C88358F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0" w:type="dxa"/>
            <w:shd w:val="clear" w:color="auto" w:fill="CCFF99"/>
            <w:vAlign w:val="center"/>
          </w:tcPr>
          <w:p w14:paraId="507B76BB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260" w:type="dxa"/>
            <w:shd w:val="clear" w:color="auto" w:fill="CCFF99"/>
            <w:vAlign w:val="center"/>
          </w:tcPr>
          <w:p w14:paraId="2B86BE39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74" w:type="dxa"/>
            <w:shd w:val="clear" w:color="auto" w:fill="CCFF99"/>
            <w:vAlign w:val="center"/>
          </w:tcPr>
          <w:p w14:paraId="6B3C65D3" w14:textId="77777777" w:rsidR="006B108E" w:rsidRPr="008C0F81" w:rsidRDefault="006B108E" w:rsidP="00A44CD6">
            <w:pPr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5</w:t>
            </w:r>
          </w:p>
        </w:tc>
      </w:tr>
      <w:tr w:rsidR="00636403" w:rsidRPr="008C0F81" w14:paraId="4C50D3A4" w14:textId="77777777" w:rsidTr="00636403">
        <w:trPr>
          <w:trHeight w:val="227"/>
        </w:trPr>
        <w:tc>
          <w:tcPr>
            <w:tcW w:w="846" w:type="dxa"/>
            <w:vAlign w:val="center"/>
          </w:tcPr>
          <w:p w14:paraId="3A0D81C2" w14:textId="77777777" w:rsidR="00636403" w:rsidRPr="008C0F81" w:rsidRDefault="00636403" w:rsidP="00A44CD6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1</w:t>
            </w:r>
          </w:p>
        </w:tc>
        <w:tc>
          <w:tcPr>
            <w:tcW w:w="2410" w:type="dxa"/>
            <w:vMerge w:val="restart"/>
          </w:tcPr>
          <w:p w14:paraId="3337D36F" w14:textId="07F5AA07" w:rsidR="00636403" w:rsidRPr="00EA06AE" w:rsidRDefault="00636403" w:rsidP="00A44CD6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636403">
              <w:rPr>
                <w:rFonts w:ascii="Trebuchet MS" w:hAnsi="Trebuchet MS"/>
                <w:sz w:val="20"/>
                <w:szCs w:val="20"/>
              </w:rPr>
              <w:t>https://maksatiha-adm.ru/novosti/zamechaniya-i-predlozheniya-po-proektu-sxemy-teplosnabzheniya-maksatixinskogo-municipalnogo-okruga-tverskoj-oblasti.html</w:t>
            </w:r>
          </w:p>
        </w:tc>
        <w:tc>
          <w:tcPr>
            <w:tcW w:w="5670" w:type="dxa"/>
            <w:vAlign w:val="center"/>
          </w:tcPr>
          <w:p w14:paraId="7FB708A3" w14:textId="1A3B094E" w:rsidR="00636403" w:rsidRPr="008C0F81" w:rsidRDefault="00636403" w:rsidP="00636403">
            <w:pPr>
              <w:rPr>
                <w:rFonts w:ascii="Trebuchet MS" w:hAnsi="Trebuchet MS"/>
                <w:sz w:val="20"/>
                <w:szCs w:val="20"/>
              </w:rPr>
            </w:pPr>
            <w:r w:rsidRPr="00636403">
              <w:rPr>
                <w:rFonts w:ascii="Trebuchet MS" w:hAnsi="Trebuchet MS"/>
                <w:sz w:val="20"/>
                <w:szCs w:val="20"/>
              </w:rPr>
              <w:t>Просим внести дополнительную информацию в проект актуализированной схемы теплоснабжения Максатихинского муниципального округа о потребителе центрального теплоснабжения магазин «Молочный», расположенный по адресу: Тверская обл., пгт. Максатиха, ул.им. Василенкова, д.2.</w:t>
            </w:r>
          </w:p>
        </w:tc>
        <w:tc>
          <w:tcPr>
            <w:tcW w:w="3260" w:type="dxa"/>
            <w:vAlign w:val="center"/>
          </w:tcPr>
          <w:p w14:paraId="2BD341B6" w14:textId="7E3C2B44" w:rsidR="00636403" w:rsidRPr="008C0F81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Информация о потребителе добавлена в схему теплоснабжения</w:t>
            </w:r>
          </w:p>
        </w:tc>
        <w:tc>
          <w:tcPr>
            <w:tcW w:w="2374" w:type="dxa"/>
            <w:vAlign w:val="center"/>
          </w:tcPr>
          <w:p w14:paraId="6CB8C96E" w14:textId="6E600730" w:rsidR="00636403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Раздел 1.1 Том 1. «Схема теплоснабжения»</w:t>
            </w:r>
          </w:p>
          <w:p w14:paraId="628CBD8E" w14:textId="29F1781D" w:rsidR="00636403" w:rsidRPr="008C0F81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Раздел 1.5 Том 2. «Обосновывающие материалы»</w:t>
            </w:r>
          </w:p>
        </w:tc>
      </w:tr>
      <w:tr w:rsidR="00636403" w:rsidRPr="008C0F81" w14:paraId="6DCE6FA1" w14:textId="77777777" w:rsidTr="00636403">
        <w:trPr>
          <w:trHeight w:val="227"/>
        </w:trPr>
        <w:tc>
          <w:tcPr>
            <w:tcW w:w="846" w:type="dxa"/>
            <w:vAlign w:val="center"/>
          </w:tcPr>
          <w:p w14:paraId="53D4195D" w14:textId="77777777" w:rsidR="00636403" w:rsidRDefault="00636403" w:rsidP="00A44CD6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</w:t>
            </w:r>
          </w:p>
        </w:tc>
        <w:tc>
          <w:tcPr>
            <w:tcW w:w="2410" w:type="dxa"/>
            <w:vMerge/>
          </w:tcPr>
          <w:p w14:paraId="0ADDD603" w14:textId="2E1CDBFF" w:rsidR="00636403" w:rsidRPr="00EA06AE" w:rsidRDefault="00636403" w:rsidP="00A44CD6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5670" w:type="dxa"/>
            <w:vAlign w:val="center"/>
          </w:tcPr>
          <w:p w14:paraId="690CE763" w14:textId="77777777" w:rsidR="00636403" w:rsidRPr="00636403" w:rsidRDefault="00636403" w:rsidP="00636403">
            <w:pPr>
              <w:rPr>
                <w:rFonts w:ascii="Trebuchet MS" w:hAnsi="Trebuchet MS"/>
                <w:sz w:val="20"/>
                <w:szCs w:val="20"/>
              </w:rPr>
            </w:pPr>
            <w:r w:rsidRPr="00636403">
              <w:rPr>
                <w:rFonts w:ascii="Trebuchet MS" w:hAnsi="Trebuchet MS"/>
                <w:sz w:val="20"/>
                <w:szCs w:val="20"/>
              </w:rPr>
              <w:t>Просим внести корректировки в проект актуализированной схемы теплоснабжения Максатихинского муниципального округа в части:</w:t>
            </w:r>
          </w:p>
          <w:p w14:paraId="6B847B22" w14:textId="77777777" w:rsidR="00636403" w:rsidRPr="00636403" w:rsidRDefault="00636403" w:rsidP="00636403">
            <w:pPr>
              <w:rPr>
                <w:rFonts w:ascii="Trebuchet MS" w:hAnsi="Trebuchet MS"/>
                <w:sz w:val="20"/>
                <w:szCs w:val="20"/>
              </w:rPr>
            </w:pPr>
            <w:r w:rsidRPr="00636403">
              <w:rPr>
                <w:rFonts w:ascii="Trebuchet MS" w:hAnsi="Trebuchet MS"/>
                <w:sz w:val="20"/>
                <w:szCs w:val="20"/>
              </w:rPr>
              <w:t>1. Учесть потребителя подключенного к централизованному теплоснабжению;</w:t>
            </w:r>
          </w:p>
          <w:p w14:paraId="7B67E0AA" w14:textId="1E520D55" w:rsidR="00636403" w:rsidRPr="008C0F81" w:rsidRDefault="00636403" w:rsidP="00636403">
            <w:pPr>
              <w:rPr>
                <w:rFonts w:ascii="Trebuchet MS" w:hAnsi="Trebuchet MS"/>
                <w:sz w:val="20"/>
                <w:szCs w:val="20"/>
              </w:rPr>
            </w:pPr>
            <w:r w:rsidRPr="00636403">
              <w:rPr>
                <w:rFonts w:ascii="Trebuchet MS" w:hAnsi="Trebuchet MS"/>
                <w:sz w:val="20"/>
                <w:szCs w:val="20"/>
              </w:rPr>
              <w:t>2. Учесть потребителя от индивидуального источника отопления.</w:t>
            </w:r>
          </w:p>
        </w:tc>
        <w:tc>
          <w:tcPr>
            <w:tcW w:w="3260" w:type="dxa"/>
            <w:vAlign w:val="center"/>
          </w:tcPr>
          <w:p w14:paraId="5B22E712" w14:textId="6493959D" w:rsidR="00636403" w:rsidRPr="008C0F81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Информация добавлена в схему теплоснабжения</w:t>
            </w:r>
          </w:p>
        </w:tc>
        <w:tc>
          <w:tcPr>
            <w:tcW w:w="2374" w:type="dxa"/>
            <w:vAlign w:val="center"/>
          </w:tcPr>
          <w:p w14:paraId="4EDDA586" w14:textId="2797AAB4" w:rsidR="00636403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Раздел 4.1 Том 1. «Схема теплоснабжения»</w:t>
            </w:r>
          </w:p>
          <w:p w14:paraId="65078D8E" w14:textId="3E8166D9" w:rsidR="00636403" w:rsidRPr="008C0F81" w:rsidRDefault="00636403" w:rsidP="00636403">
            <w:pPr>
              <w:jc w:val="center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Раздел 5.1 Том 2. «Обосновывающие материалы»</w:t>
            </w:r>
          </w:p>
        </w:tc>
      </w:tr>
    </w:tbl>
    <w:p w14:paraId="0D4E0159" w14:textId="77777777" w:rsidR="00DA585D" w:rsidRPr="006333D1" w:rsidRDefault="00DA585D" w:rsidP="009F3F7E">
      <w:pPr>
        <w:spacing w:after="0" w:line="360" w:lineRule="auto"/>
        <w:jc w:val="both"/>
        <w:rPr>
          <w:rFonts w:ascii="Trebuchet MS" w:hAnsi="Trebuchet MS" w:cs="Times New Roman"/>
          <w:sz w:val="28"/>
          <w:szCs w:val="28"/>
        </w:rPr>
      </w:pPr>
    </w:p>
    <w:bookmarkEnd w:id="548"/>
    <w:p w14:paraId="04967400" w14:textId="77777777" w:rsidR="00DA585D" w:rsidRPr="006333D1" w:rsidRDefault="00DA585D" w:rsidP="00073C80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</w:p>
    <w:p w14:paraId="22831955" w14:textId="77777777" w:rsidR="00DA585D" w:rsidRPr="006333D1" w:rsidRDefault="00DA585D" w:rsidP="00073C80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</w:p>
    <w:p w14:paraId="1A6F97A4" w14:textId="77777777" w:rsidR="00DA585D" w:rsidRPr="006333D1" w:rsidRDefault="00DA585D" w:rsidP="00073C80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</w:pPr>
    </w:p>
    <w:p w14:paraId="46610C62" w14:textId="77777777" w:rsidR="002D2511" w:rsidRDefault="002D2511" w:rsidP="00073C80">
      <w:pPr>
        <w:spacing w:after="0" w:line="360" w:lineRule="auto"/>
        <w:ind w:firstLine="567"/>
        <w:jc w:val="both"/>
        <w:rPr>
          <w:rFonts w:ascii="Trebuchet MS" w:hAnsi="Trebuchet MS" w:cs="Times New Roman"/>
          <w:sz w:val="28"/>
          <w:szCs w:val="28"/>
        </w:rPr>
        <w:sectPr w:rsidR="002D2511" w:rsidSect="00EC4E60">
          <w:pgSz w:w="16838" w:h="11906" w:orient="landscape"/>
          <w:pgMar w:top="1134" w:right="1134" w:bottom="851" w:left="1134" w:header="567" w:footer="397" w:gutter="0"/>
          <w:cols w:space="720"/>
          <w:titlePg/>
          <w:docGrid w:linePitch="299"/>
        </w:sectPr>
      </w:pPr>
    </w:p>
    <w:p w14:paraId="40E35145" w14:textId="77777777" w:rsidR="006A19C6" w:rsidRPr="00745B55" w:rsidRDefault="006A19C6" w:rsidP="00D54BBA">
      <w:pPr>
        <w:keepNext/>
        <w:spacing w:after="60" w:line="276" w:lineRule="auto"/>
        <w:jc w:val="both"/>
        <w:outlineLvl w:val="0"/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</w:pPr>
      <w:bookmarkStart w:id="549" w:name="_Toc10560897"/>
      <w:bookmarkStart w:id="550" w:name="_Toc10562346"/>
      <w:bookmarkStart w:id="551" w:name="_Toc203488874"/>
      <w:r w:rsidRPr="00745B55">
        <w:rPr>
          <w:rFonts w:ascii="Trebuchet MS" w:eastAsia="Times New Roman" w:hAnsi="Trebuchet MS" w:cs="Times New Roman"/>
          <w:b/>
          <w:bCs/>
          <w:color w:val="0070C0"/>
          <w:kern w:val="32"/>
          <w:sz w:val="24"/>
          <w:szCs w:val="24"/>
          <w:lang w:eastAsia="ru-RU"/>
        </w:rPr>
        <w:lastRenderedPageBreak/>
        <w:t>Глава 18. Сводный том изменений, выполненных в доработанной и (или) актуализированной схеме теплоснабжения</w:t>
      </w:r>
      <w:bookmarkEnd w:id="549"/>
      <w:bookmarkEnd w:id="550"/>
      <w:bookmarkEnd w:id="551"/>
    </w:p>
    <w:p w14:paraId="52929C93" w14:textId="14668F3B" w:rsidR="006B108E" w:rsidRPr="006B108E" w:rsidRDefault="006B108E" w:rsidP="006B108E">
      <w:pPr>
        <w:pStyle w:val="a8"/>
        <w:spacing w:line="276" w:lineRule="auto"/>
        <w:ind w:firstLine="567"/>
        <w:jc w:val="both"/>
        <w:rPr>
          <w:rFonts w:ascii="Trebuchet MS" w:hAnsi="Trebuchet MS"/>
          <w:bCs/>
        </w:rPr>
      </w:pPr>
      <w:r w:rsidRPr="006B108E">
        <w:rPr>
          <w:rFonts w:ascii="Trebuchet MS" w:hAnsi="Trebuchet MS"/>
          <w:bCs/>
        </w:rPr>
        <w:t xml:space="preserve">В 2025 году выполнена разработка «Схемы теплоснабжения </w:t>
      </w:r>
      <w:r w:rsidR="007D43AF">
        <w:rPr>
          <w:rFonts w:ascii="Trebuchet MS" w:hAnsi="Trebuchet MS"/>
          <w:bCs/>
        </w:rPr>
        <w:t>Максатихинского</w:t>
      </w:r>
      <w:r w:rsidRPr="006B108E">
        <w:rPr>
          <w:rFonts w:ascii="Trebuchet MS" w:hAnsi="Trebuchet MS"/>
          <w:bCs/>
        </w:rPr>
        <w:t xml:space="preserve"> муниципального округа </w:t>
      </w:r>
      <w:r w:rsidR="007D43AF">
        <w:rPr>
          <w:rFonts w:ascii="Trebuchet MS" w:hAnsi="Trebuchet MS"/>
          <w:bCs/>
        </w:rPr>
        <w:t>Тверской</w:t>
      </w:r>
      <w:r w:rsidRPr="006B108E">
        <w:rPr>
          <w:rFonts w:ascii="Trebuchet MS" w:hAnsi="Trebuchet MS"/>
          <w:bCs/>
        </w:rPr>
        <w:t xml:space="preserve"> области» на расчетный период до 2040 года. </w:t>
      </w:r>
    </w:p>
    <w:p w14:paraId="0931DD3D" w14:textId="5D8D854C" w:rsidR="007B0699" w:rsidRPr="00067A82" w:rsidRDefault="006B108E" w:rsidP="006B108E">
      <w:pPr>
        <w:pStyle w:val="a8"/>
        <w:spacing w:line="276" w:lineRule="auto"/>
        <w:ind w:firstLine="567"/>
        <w:jc w:val="both"/>
        <w:rPr>
          <w:rFonts w:ascii="Trebuchet MS" w:hAnsi="Trebuchet MS"/>
          <w:bCs/>
        </w:rPr>
      </w:pPr>
      <w:r w:rsidRPr="006B108E">
        <w:rPr>
          <w:rFonts w:ascii="Trebuchet MS" w:hAnsi="Trebuchet MS"/>
          <w:bCs/>
        </w:rPr>
        <w:t>При последующей ежегодной актуализации «Схемы теплоснабжения» в данном разделе, в соответствии с п.88 Требований к схемам теплоснабжения (утв. постановлением Правительства Российской Федерации от 22 февраля 2012 г. № 154) вносится информация, которая содержит реестр изменений, внесенных в доработанную и (или) актуализированную схему теплоснабжения, а также сведения о том, какие мероприятия из утвержденной схемы теплоснабжения были выполнены за период, прошедший с даты утверждения схемы теплоснабжения – таблица 18.1.</w:t>
      </w:r>
    </w:p>
    <w:p w14:paraId="590115D8" w14:textId="2101F4F6" w:rsidR="007B0699" w:rsidRPr="00067A82" w:rsidRDefault="007B0699" w:rsidP="007B0699">
      <w:pPr>
        <w:spacing w:after="0"/>
        <w:jc w:val="both"/>
        <w:rPr>
          <w:rFonts w:ascii="Trebuchet MS" w:hAnsi="Trebuchet MS"/>
          <w:b/>
        </w:rPr>
      </w:pPr>
      <w:r w:rsidRPr="00A027ED">
        <w:rPr>
          <w:rFonts w:ascii="Trebuchet MS" w:hAnsi="Trebuchet MS"/>
          <w:b/>
        </w:rPr>
        <w:t xml:space="preserve">Таблица 18.1 – Сводный том изменений по </w:t>
      </w:r>
      <w:r w:rsidR="00D54BBA">
        <w:rPr>
          <w:rFonts w:ascii="Trebuchet MS" w:hAnsi="Trebuchet MS"/>
          <w:b/>
        </w:rPr>
        <w:t>«</w:t>
      </w:r>
      <w:r w:rsidRPr="00A027ED">
        <w:rPr>
          <w:rFonts w:ascii="Trebuchet MS" w:hAnsi="Trebuchet MS"/>
          <w:b/>
        </w:rPr>
        <w:t>Схеме теплоснабжения</w:t>
      </w:r>
      <w:r w:rsidR="00D54BBA">
        <w:rPr>
          <w:rFonts w:ascii="Trebuchet MS" w:hAnsi="Trebuchet MS"/>
          <w:b/>
        </w:rPr>
        <w:t>»</w:t>
      </w:r>
    </w:p>
    <w:tbl>
      <w:tblPr>
        <w:tblStyle w:val="af9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201"/>
        <w:gridCol w:w="7364"/>
      </w:tblGrid>
      <w:tr w:rsidR="006B108E" w:rsidRPr="00AC5DBC" w14:paraId="36367415" w14:textId="77777777" w:rsidTr="00A44CD6">
        <w:trPr>
          <w:tblHeader/>
        </w:trPr>
        <w:tc>
          <w:tcPr>
            <w:tcW w:w="7201" w:type="dxa"/>
            <w:shd w:val="clear" w:color="auto" w:fill="CCFF99"/>
            <w:vAlign w:val="center"/>
          </w:tcPr>
          <w:p w14:paraId="14B14139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bookmarkStart w:id="552" w:name="_Hlk90213532"/>
            <w:r w:rsidRPr="00AC5DBC">
              <w:rPr>
                <w:rFonts w:ascii="Trebuchet MS" w:hAnsi="Trebuchet MS"/>
                <w:b/>
                <w:bCs/>
                <w:sz w:val="20"/>
                <w:szCs w:val="20"/>
              </w:rPr>
              <w:t>Наименование раздела</w:t>
            </w:r>
          </w:p>
        </w:tc>
        <w:tc>
          <w:tcPr>
            <w:tcW w:w="7364" w:type="dxa"/>
            <w:shd w:val="clear" w:color="auto" w:fill="CCFF99"/>
            <w:vAlign w:val="center"/>
          </w:tcPr>
          <w:p w14:paraId="6F1FE8E4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 w:rsidRPr="00AC5DBC">
              <w:rPr>
                <w:rFonts w:ascii="Trebuchet MS" w:hAnsi="Trebuchet MS"/>
                <w:b/>
                <w:bCs/>
                <w:sz w:val="20"/>
                <w:szCs w:val="20"/>
              </w:rPr>
              <w:t>Описание изменений, выполненных при доработке и актуализации Схемы теплоснабжения</w:t>
            </w:r>
          </w:p>
        </w:tc>
      </w:tr>
      <w:tr w:rsidR="006B108E" w:rsidRPr="00AC5DBC" w14:paraId="1C56707F" w14:textId="77777777" w:rsidTr="00A44CD6">
        <w:tc>
          <w:tcPr>
            <w:tcW w:w="14565" w:type="dxa"/>
            <w:gridSpan w:val="2"/>
            <w:shd w:val="clear" w:color="auto" w:fill="FFFF99"/>
            <w:vAlign w:val="center"/>
          </w:tcPr>
          <w:p w14:paraId="621009D7" w14:textId="614C75DE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>Т</w:t>
            </w:r>
            <w:r w:rsidR="00F12D3B">
              <w:rPr>
                <w:rFonts w:ascii="Trebuchet MS" w:hAnsi="Trebuchet MS"/>
                <w:b/>
                <w:bCs/>
                <w:sz w:val="20"/>
                <w:szCs w:val="20"/>
              </w:rPr>
              <w:t>ом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1.</w:t>
            </w:r>
            <w:r w:rsidRPr="00AC5DBC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Схем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а</w:t>
            </w:r>
            <w:r w:rsidRPr="00AC5DBC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теплоснабжения</w:t>
            </w:r>
          </w:p>
        </w:tc>
      </w:tr>
      <w:tr w:rsidR="006B108E" w:rsidRPr="00AC5DBC" w14:paraId="3DE6D378" w14:textId="77777777" w:rsidTr="00A44CD6">
        <w:tc>
          <w:tcPr>
            <w:tcW w:w="7201" w:type="dxa"/>
            <w:vAlign w:val="center"/>
          </w:tcPr>
          <w:p w14:paraId="3B26877D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 xml:space="preserve">Раздел 1 "Показатели существующего и перспективного спроса на тепловую энергию (мощность) и теплоноситель в установленных границах территории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</w:t>
            </w:r>
            <w:r w:rsidRPr="006620B5">
              <w:rPr>
                <w:rFonts w:ascii="Trebuchet MS" w:hAnsi="Trebuchet MS"/>
                <w:sz w:val="20"/>
                <w:szCs w:val="20"/>
              </w:rPr>
              <w:t xml:space="preserve"> округа"</w:t>
            </w:r>
          </w:p>
        </w:tc>
        <w:tc>
          <w:tcPr>
            <w:tcW w:w="7364" w:type="dxa"/>
            <w:vAlign w:val="center"/>
          </w:tcPr>
          <w:p w14:paraId="50288799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0D441A8D" w14:textId="77777777" w:rsidTr="00A44CD6">
        <w:tc>
          <w:tcPr>
            <w:tcW w:w="7201" w:type="dxa"/>
            <w:vAlign w:val="center"/>
          </w:tcPr>
          <w:p w14:paraId="5B4B8918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2 "Существующие и перспективные балансы тепловой мощности источников тепловой энергии и тепловой нагрузки потребителей"</w:t>
            </w:r>
          </w:p>
        </w:tc>
        <w:tc>
          <w:tcPr>
            <w:tcW w:w="7364" w:type="dxa"/>
            <w:vAlign w:val="center"/>
          </w:tcPr>
          <w:p w14:paraId="7BD74A23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3C20AABD" w14:textId="77777777" w:rsidTr="00A44CD6">
        <w:tc>
          <w:tcPr>
            <w:tcW w:w="7201" w:type="dxa"/>
            <w:vAlign w:val="center"/>
          </w:tcPr>
          <w:p w14:paraId="08BB5430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3 "Существующие и перспективные балансы теплоносителя"</w:t>
            </w:r>
          </w:p>
        </w:tc>
        <w:tc>
          <w:tcPr>
            <w:tcW w:w="7364" w:type="dxa"/>
            <w:vAlign w:val="center"/>
          </w:tcPr>
          <w:p w14:paraId="15997B6C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6338E7E1" w14:textId="77777777" w:rsidTr="00A44CD6">
        <w:tc>
          <w:tcPr>
            <w:tcW w:w="7201" w:type="dxa"/>
            <w:vAlign w:val="center"/>
          </w:tcPr>
          <w:p w14:paraId="4C42D998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 xml:space="preserve">Раздел 4 "Основные положения мастер-плана развития систем теплоснабжения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  <w:r w:rsidRPr="006620B5">
              <w:rPr>
                <w:rFonts w:ascii="Trebuchet MS" w:hAnsi="Trebuchet MS"/>
                <w:sz w:val="20"/>
                <w:szCs w:val="20"/>
              </w:rPr>
              <w:t>"</w:t>
            </w:r>
          </w:p>
        </w:tc>
        <w:tc>
          <w:tcPr>
            <w:tcW w:w="7364" w:type="dxa"/>
            <w:vAlign w:val="center"/>
          </w:tcPr>
          <w:p w14:paraId="3BA27A41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5205D69B" w14:textId="77777777" w:rsidTr="00A44CD6">
        <w:tc>
          <w:tcPr>
            <w:tcW w:w="7201" w:type="dxa"/>
            <w:vAlign w:val="center"/>
          </w:tcPr>
          <w:p w14:paraId="19247B88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 5 "Предложения по строительству, реконструкции, техническому перевооружению и (или) модернизации источников тепловой энергии"</w:t>
            </w:r>
          </w:p>
        </w:tc>
        <w:tc>
          <w:tcPr>
            <w:tcW w:w="7364" w:type="dxa"/>
            <w:vAlign w:val="center"/>
          </w:tcPr>
          <w:p w14:paraId="27A3CD40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3AA05155" w14:textId="77777777" w:rsidTr="00A44CD6">
        <w:tc>
          <w:tcPr>
            <w:tcW w:w="7201" w:type="dxa"/>
            <w:vAlign w:val="center"/>
          </w:tcPr>
          <w:p w14:paraId="4506E7A7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 6 "Предложения по строительству, реконструкции и (или) модернизации тепловых сетей"</w:t>
            </w:r>
          </w:p>
        </w:tc>
        <w:tc>
          <w:tcPr>
            <w:tcW w:w="7364" w:type="dxa"/>
            <w:vAlign w:val="center"/>
          </w:tcPr>
          <w:p w14:paraId="34F1C85C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6D796C55" w14:textId="77777777" w:rsidTr="00A44CD6">
        <w:tc>
          <w:tcPr>
            <w:tcW w:w="7201" w:type="dxa"/>
            <w:vAlign w:val="center"/>
          </w:tcPr>
          <w:p w14:paraId="335CF08A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7 "Предложения по переводу открытых систем теплоснабжения (горячего водоснабжения) в закрытые системы горячего водоснабжения"</w:t>
            </w:r>
          </w:p>
        </w:tc>
        <w:tc>
          <w:tcPr>
            <w:tcW w:w="7364" w:type="dxa"/>
            <w:vAlign w:val="center"/>
          </w:tcPr>
          <w:p w14:paraId="0F849CA0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12009E4D" w14:textId="77777777" w:rsidTr="00A44CD6">
        <w:tc>
          <w:tcPr>
            <w:tcW w:w="7201" w:type="dxa"/>
            <w:vAlign w:val="center"/>
          </w:tcPr>
          <w:p w14:paraId="663DDA49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8 "Перспективные топливные балансы"</w:t>
            </w:r>
          </w:p>
        </w:tc>
        <w:tc>
          <w:tcPr>
            <w:tcW w:w="7364" w:type="dxa"/>
            <w:vAlign w:val="center"/>
          </w:tcPr>
          <w:p w14:paraId="6DEC0174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494C62AE" w14:textId="77777777" w:rsidTr="00A44CD6">
        <w:tc>
          <w:tcPr>
            <w:tcW w:w="7201" w:type="dxa"/>
            <w:vAlign w:val="center"/>
          </w:tcPr>
          <w:p w14:paraId="3CC5BDD3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 9 "Инвестиции в строительство, реконструкцию, техническое перевооружение и (или) модернизацию"</w:t>
            </w:r>
          </w:p>
        </w:tc>
        <w:tc>
          <w:tcPr>
            <w:tcW w:w="7364" w:type="dxa"/>
            <w:vAlign w:val="center"/>
          </w:tcPr>
          <w:p w14:paraId="091016EE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1C22B98A" w14:textId="77777777" w:rsidTr="00A44CD6">
        <w:tc>
          <w:tcPr>
            <w:tcW w:w="7201" w:type="dxa"/>
            <w:vAlign w:val="center"/>
          </w:tcPr>
          <w:p w14:paraId="12728C39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 10 "Решение о присвоении статуса единой теплоснабжающей организации (организациям)"</w:t>
            </w:r>
          </w:p>
        </w:tc>
        <w:tc>
          <w:tcPr>
            <w:tcW w:w="7364" w:type="dxa"/>
            <w:vAlign w:val="center"/>
          </w:tcPr>
          <w:p w14:paraId="4F7A2678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27F69096" w14:textId="77777777" w:rsidTr="00A44CD6">
        <w:tc>
          <w:tcPr>
            <w:tcW w:w="7201" w:type="dxa"/>
            <w:vAlign w:val="center"/>
          </w:tcPr>
          <w:p w14:paraId="7B34A4D7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11 "Решения о распределении тепловой нагрузки между источниками тепловой энергии"</w:t>
            </w:r>
          </w:p>
        </w:tc>
        <w:tc>
          <w:tcPr>
            <w:tcW w:w="7364" w:type="dxa"/>
            <w:vAlign w:val="center"/>
          </w:tcPr>
          <w:p w14:paraId="2DA4D7C6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41939BA7" w14:textId="77777777" w:rsidTr="00A44CD6">
        <w:trPr>
          <w:trHeight w:val="307"/>
        </w:trPr>
        <w:tc>
          <w:tcPr>
            <w:tcW w:w="7201" w:type="dxa"/>
            <w:vAlign w:val="center"/>
          </w:tcPr>
          <w:p w14:paraId="3915932C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>Раздел 12 "Решения по бесхозяйным тепловым сетям"</w:t>
            </w:r>
          </w:p>
        </w:tc>
        <w:tc>
          <w:tcPr>
            <w:tcW w:w="7364" w:type="dxa"/>
            <w:vAlign w:val="center"/>
          </w:tcPr>
          <w:p w14:paraId="0BBBE02B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1E5FAA20" w14:textId="77777777" w:rsidTr="00A44CD6">
        <w:tc>
          <w:tcPr>
            <w:tcW w:w="7201" w:type="dxa"/>
            <w:vAlign w:val="center"/>
          </w:tcPr>
          <w:p w14:paraId="56C71AD3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t xml:space="preserve">Раздел 13 "Синхронизация схемы теплоснабжения со схемой газоснабжения и газификации субъекта Российской Федерации и (или) поселения, схемой и программой развития электроэнергетики, а также со схемой водоснабжения и водоотведения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  <w:r w:rsidRPr="006620B5">
              <w:rPr>
                <w:rFonts w:ascii="Trebuchet MS" w:hAnsi="Trebuchet MS"/>
                <w:sz w:val="20"/>
                <w:szCs w:val="20"/>
              </w:rPr>
              <w:t>"</w:t>
            </w:r>
          </w:p>
        </w:tc>
        <w:tc>
          <w:tcPr>
            <w:tcW w:w="7364" w:type="dxa"/>
            <w:vAlign w:val="center"/>
          </w:tcPr>
          <w:p w14:paraId="2F5D0398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38C2462E" w14:textId="77777777" w:rsidTr="00A44CD6">
        <w:tc>
          <w:tcPr>
            <w:tcW w:w="7201" w:type="dxa"/>
            <w:vAlign w:val="center"/>
          </w:tcPr>
          <w:p w14:paraId="570E412D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620B5">
              <w:rPr>
                <w:rFonts w:ascii="Trebuchet MS" w:hAnsi="Trebuchet MS"/>
                <w:sz w:val="20"/>
                <w:szCs w:val="20"/>
              </w:rPr>
              <w:lastRenderedPageBreak/>
              <w:t xml:space="preserve">Раздел 14 "Индикаторы развития систем теплоснабжения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</w:p>
        </w:tc>
        <w:tc>
          <w:tcPr>
            <w:tcW w:w="7364" w:type="dxa"/>
            <w:vAlign w:val="center"/>
          </w:tcPr>
          <w:p w14:paraId="58E733FD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0F6F94FC" w14:textId="77777777" w:rsidTr="00A44CD6">
        <w:tc>
          <w:tcPr>
            <w:tcW w:w="7201" w:type="dxa"/>
            <w:vAlign w:val="center"/>
          </w:tcPr>
          <w:p w14:paraId="100B2150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Раздел 15 "Ценовые (тарифные) последствия".</w:t>
            </w:r>
          </w:p>
        </w:tc>
        <w:tc>
          <w:tcPr>
            <w:tcW w:w="7364" w:type="dxa"/>
            <w:vAlign w:val="center"/>
          </w:tcPr>
          <w:p w14:paraId="1609C24C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66423776" w14:textId="77777777" w:rsidTr="00A44CD6">
        <w:tc>
          <w:tcPr>
            <w:tcW w:w="14565" w:type="dxa"/>
            <w:gridSpan w:val="2"/>
            <w:shd w:val="clear" w:color="auto" w:fill="FFFF99"/>
          </w:tcPr>
          <w:p w14:paraId="46B343F0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b/>
                <w:b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Том 2. </w:t>
            </w:r>
            <w:r w:rsidRPr="00AC5DBC"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Обосновывающие материалы </w:t>
            </w:r>
          </w:p>
        </w:tc>
      </w:tr>
      <w:tr w:rsidR="006B108E" w:rsidRPr="00AC5DBC" w14:paraId="7DEB0581" w14:textId="77777777" w:rsidTr="00F12D3B">
        <w:trPr>
          <w:trHeight w:val="342"/>
        </w:trPr>
        <w:tc>
          <w:tcPr>
            <w:tcW w:w="7201" w:type="dxa"/>
            <w:vAlign w:val="center"/>
          </w:tcPr>
          <w:p w14:paraId="15568B94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 1 "Существующее положение в сфере производства, передачи и потребления тепловой энергии для целей теплоснабжения"</w:t>
            </w:r>
          </w:p>
        </w:tc>
        <w:tc>
          <w:tcPr>
            <w:tcW w:w="7364" w:type="dxa"/>
            <w:vAlign w:val="center"/>
          </w:tcPr>
          <w:p w14:paraId="34355AD9" w14:textId="77777777" w:rsidR="006B108E" w:rsidRPr="005D19E6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70E81361" w14:textId="77777777" w:rsidTr="00A44CD6">
        <w:trPr>
          <w:trHeight w:val="107"/>
        </w:trPr>
        <w:tc>
          <w:tcPr>
            <w:tcW w:w="7201" w:type="dxa"/>
            <w:vAlign w:val="center"/>
          </w:tcPr>
          <w:p w14:paraId="5327209E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bookmarkStart w:id="553" w:name="_Hlk164769206"/>
            <w:r w:rsidRPr="00AC5DBC">
              <w:rPr>
                <w:rFonts w:ascii="Trebuchet MS" w:hAnsi="Trebuchet MS"/>
                <w:sz w:val="20"/>
                <w:szCs w:val="20"/>
              </w:rPr>
              <w:t>Глава 2 "Существующее и перспективное потребление тепловой энергии на цели теплоснабжения"</w:t>
            </w:r>
          </w:p>
        </w:tc>
        <w:tc>
          <w:tcPr>
            <w:tcW w:w="7364" w:type="dxa"/>
            <w:vAlign w:val="center"/>
          </w:tcPr>
          <w:p w14:paraId="1F1B2F08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61C340BE" w14:textId="77777777" w:rsidTr="00A44CD6">
        <w:tc>
          <w:tcPr>
            <w:tcW w:w="7201" w:type="dxa"/>
            <w:vAlign w:val="center"/>
          </w:tcPr>
          <w:p w14:paraId="123C6967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 xml:space="preserve">Глава 3 "Электронная модель системы теплоснабжения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  <w:r w:rsidRPr="00AC5DBC">
              <w:rPr>
                <w:rFonts w:ascii="Trebuchet MS" w:hAnsi="Trebuchet MS"/>
                <w:sz w:val="20"/>
                <w:szCs w:val="20"/>
              </w:rPr>
              <w:t>"</w:t>
            </w:r>
          </w:p>
        </w:tc>
        <w:tc>
          <w:tcPr>
            <w:tcW w:w="7364" w:type="dxa"/>
            <w:vAlign w:val="center"/>
          </w:tcPr>
          <w:p w14:paraId="32A43CF5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30C54FC8" w14:textId="77777777" w:rsidTr="00A44CD6">
        <w:tc>
          <w:tcPr>
            <w:tcW w:w="7201" w:type="dxa"/>
            <w:vAlign w:val="center"/>
          </w:tcPr>
          <w:p w14:paraId="1A97ACA4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4 "Существующие и перспективные балансы тепловой мощности источников тепловой энергии и тепловой нагрузки потребителей"</w:t>
            </w:r>
          </w:p>
        </w:tc>
        <w:tc>
          <w:tcPr>
            <w:tcW w:w="7364" w:type="dxa"/>
            <w:vAlign w:val="center"/>
          </w:tcPr>
          <w:p w14:paraId="47C6CD78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04291F6C" w14:textId="77777777" w:rsidTr="00A44CD6">
        <w:tc>
          <w:tcPr>
            <w:tcW w:w="7201" w:type="dxa"/>
            <w:vAlign w:val="center"/>
          </w:tcPr>
          <w:p w14:paraId="1C9287AC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 xml:space="preserve">Глава 5 "Мастер-план развития систем теплоснабжения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  <w:r w:rsidRPr="00AC5DBC">
              <w:rPr>
                <w:rFonts w:ascii="Trebuchet MS" w:hAnsi="Trebuchet MS"/>
                <w:sz w:val="20"/>
                <w:szCs w:val="20"/>
              </w:rPr>
              <w:t>"</w:t>
            </w:r>
          </w:p>
        </w:tc>
        <w:tc>
          <w:tcPr>
            <w:tcW w:w="7364" w:type="dxa"/>
            <w:vAlign w:val="center"/>
          </w:tcPr>
          <w:p w14:paraId="3C6B870F" w14:textId="77777777" w:rsidR="006B108E" w:rsidRPr="005D19E6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19F263DE" w14:textId="77777777" w:rsidTr="00A44CD6">
        <w:tc>
          <w:tcPr>
            <w:tcW w:w="7201" w:type="dxa"/>
            <w:vAlign w:val="center"/>
          </w:tcPr>
          <w:p w14:paraId="38A724F6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6 "Существующие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потребителей, в том числе в аварийных режимах"</w:t>
            </w:r>
          </w:p>
        </w:tc>
        <w:tc>
          <w:tcPr>
            <w:tcW w:w="7364" w:type="dxa"/>
            <w:vAlign w:val="center"/>
          </w:tcPr>
          <w:p w14:paraId="7F41CA14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01C75354" w14:textId="77777777" w:rsidTr="00A44CD6">
        <w:tc>
          <w:tcPr>
            <w:tcW w:w="7201" w:type="dxa"/>
            <w:vAlign w:val="center"/>
          </w:tcPr>
          <w:p w14:paraId="02EE0635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7 "Предложения по строительству, реконструкции, техническому перевооружению и (или) модернизации источников тепловой энергии"</w:t>
            </w:r>
          </w:p>
        </w:tc>
        <w:tc>
          <w:tcPr>
            <w:tcW w:w="7364" w:type="dxa"/>
            <w:vAlign w:val="center"/>
          </w:tcPr>
          <w:p w14:paraId="0070C878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47D9F37E" w14:textId="77777777" w:rsidTr="00A44CD6">
        <w:tc>
          <w:tcPr>
            <w:tcW w:w="7201" w:type="dxa"/>
            <w:vAlign w:val="center"/>
          </w:tcPr>
          <w:p w14:paraId="56D47CAC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8 "Предложения по строительству, реконструкции и (или) модернизации тепловых сетей"</w:t>
            </w:r>
          </w:p>
        </w:tc>
        <w:tc>
          <w:tcPr>
            <w:tcW w:w="7364" w:type="dxa"/>
            <w:vAlign w:val="center"/>
          </w:tcPr>
          <w:p w14:paraId="30BFC449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23C1A5FF" w14:textId="77777777" w:rsidTr="00A44CD6">
        <w:tc>
          <w:tcPr>
            <w:tcW w:w="7201" w:type="dxa"/>
            <w:vAlign w:val="center"/>
          </w:tcPr>
          <w:p w14:paraId="0F5F13D9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6358BD">
              <w:rPr>
                <w:rFonts w:ascii="Trebuchet MS" w:hAnsi="Trebuchet MS"/>
                <w:sz w:val="20"/>
                <w:szCs w:val="20"/>
              </w:rPr>
              <w:t>Глава 9 " Предложения по переводу открытых систем теплоснабжения (горячего водоснабжения), отдельных участков таких систем на закрытые системы горячего водоснабжения "</w:t>
            </w:r>
          </w:p>
        </w:tc>
        <w:tc>
          <w:tcPr>
            <w:tcW w:w="7364" w:type="dxa"/>
            <w:vAlign w:val="center"/>
          </w:tcPr>
          <w:p w14:paraId="4D8934F6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0DD2C8D6" w14:textId="77777777" w:rsidTr="00A44CD6">
        <w:tc>
          <w:tcPr>
            <w:tcW w:w="7201" w:type="dxa"/>
            <w:vAlign w:val="center"/>
          </w:tcPr>
          <w:p w14:paraId="5709FF4D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10 "Перспективные топливные балансы"</w:t>
            </w:r>
          </w:p>
        </w:tc>
        <w:tc>
          <w:tcPr>
            <w:tcW w:w="7364" w:type="dxa"/>
            <w:vAlign w:val="center"/>
          </w:tcPr>
          <w:p w14:paraId="35941ABE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120B56AB" w14:textId="77777777" w:rsidTr="00A44CD6">
        <w:tc>
          <w:tcPr>
            <w:tcW w:w="7201" w:type="dxa"/>
            <w:vAlign w:val="center"/>
          </w:tcPr>
          <w:p w14:paraId="6A6F7D1A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11 "Оценка надежности теплоснабжения "</w:t>
            </w:r>
          </w:p>
        </w:tc>
        <w:tc>
          <w:tcPr>
            <w:tcW w:w="7364" w:type="dxa"/>
            <w:vAlign w:val="center"/>
          </w:tcPr>
          <w:p w14:paraId="521F3399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23789A04" w14:textId="77777777" w:rsidTr="00A44CD6">
        <w:tc>
          <w:tcPr>
            <w:tcW w:w="7201" w:type="dxa"/>
            <w:vAlign w:val="center"/>
          </w:tcPr>
          <w:p w14:paraId="580888AE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12 "Обоснование инвестиций в строительство, реконструкцию, техническое перевооружение и (или) модернизацию"</w:t>
            </w:r>
          </w:p>
        </w:tc>
        <w:tc>
          <w:tcPr>
            <w:tcW w:w="7364" w:type="dxa"/>
            <w:vAlign w:val="center"/>
          </w:tcPr>
          <w:p w14:paraId="5A705BA4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4FAC01C8" w14:textId="77777777" w:rsidTr="00A44CD6">
        <w:tc>
          <w:tcPr>
            <w:tcW w:w="7201" w:type="dxa"/>
            <w:vAlign w:val="center"/>
          </w:tcPr>
          <w:p w14:paraId="64B95375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 xml:space="preserve">Глава 13 "Индикаторы развития систем теплоснабжения </w:t>
            </w:r>
            <w:r>
              <w:rPr>
                <w:rFonts w:ascii="Trebuchet MS" w:hAnsi="Trebuchet MS"/>
                <w:sz w:val="20"/>
                <w:szCs w:val="20"/>
              </w:rPr>
              <w:t>муниципального округа</w:t>
            </w:r>
            <w:r w:rsidRPr="00AC5DBC">
              <w:rPr>
                <w:rFonts w:ascii="Trebuchet MS" w:hAnsi="Trebuchet MS"/>
                <w:sz w:val="20"/>
                <w:szCs w:val="20"/>
              </w:rPr>
              <w:t>"</w:t>
            </w:r>
          </w:p>
        </w:tc>
        <w:tc>
          <w:tcPr>
            <w:tcW w:w="7364" w:type="dxa"/>
            <w:vAlign w:val="center"/>
          </w:tcPr>
          <w:p w14:paraId="34C39EB3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58499BB4" w14:textId="77777777" w:rsidTr="00A44CD6">
        <w:tc>
          <w:tcPr>
            <w:tcW w:w="7201" w:type="dxa"/>
            <w:vAlign w:val="center"/>
          </w:tcPr>
          <w:p w14:paraId="14CD3DCF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14 "Ценовые (тарифные) последствия"</w:t>
            </w:r>
          </w:p>
        </w:tc>
        <w:tc>
          <w:tcPr>
            <w:tcW w:w="7364" w:type="dxa"/>
            <w:vAlign w:val="center"/>
          </w:tcPr>
          <w:p w14:paraId="20C8F41C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59D01CB5" w14:textId="77777777" w:rsidTr="00A44CD6">
        <w:tc>
          <w:tcPr>
            <w:tcW w:w="7201" w:type="dxa"/>
            <w:vAlign w:val="center"/>
          </w:tcPr>
          <w:p w14:paraId="1AE737D0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 15 "Реестр единых теплоснабжающих организаций"</w:t>
            </w:r>
          </w:p>
        </w:tc>
        <w:tc>
          <w:tcPr>
            <w:tcW w:w="7364" w:type="dxa"/>
            <w:vAlign w:val="center"/>
          </w:tcPr>
          <w:p w14:paraId="3354DDDC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tr w:rsidR="006B108E" w:rsidRPr="00AC5DBC" w14:paraId="349F3EAF" w14:textId="77777777" w:rsidTr="00A44CD6">
        <w:tc>
          <w:tcPr>
            <w:tcW w:w="7201" w:type="dxa"/>
            <w:vAlign w:val="center"/>
          </w:tcPr>
          <w:p w14:paraId="1FEA3927" w14:textId="77777777" w:rsidR="006B108E" w:rsidRPr="00AC5DBC" w:rsidRDefault="006B108E" w:rsidP="00A44CD6">
            <w:pPr>
              <w:pStyle w:val="a8"/>
              <w:rPr>
                <w:rFonts w:ascii="Trebuchet MS" w:hAnsi="Trebuchet MS"/>
                <w:sz w:val="20"/>
                <w:szCs w:val="20"/>
              </w:rPr>
            </w:pPr>
            <w:r w:rsidRPr="00AC5DBC">
              <w:rPr>
                <w:rFonts w:ascii="Trebuchet MS" w:hAnsi="Trebuchet MS"/>
                <w:sz w:val="20"/>
                <w:szCs w:val="20"/>
              </w:rPr>
              <w:t>Глава 16 "Реестр мероприятий схемы теплоснабжения"</w:t>
            </w:r>
          </w:p>
        </w:tc>
        <w:tc>
          <w:tcPr>
            <w:tcW w:w="7364" w:type="dxa"/>
            <w:vAlign w:val="center"/>
          </w:tcPr>
          <w:p w14:paraId="779F4822" w14:textId="77777777" w:rsidR="006B108E" w:rsidRPr="00AC5DBC" w:rsidRDefault="006B108E" w:rsidP="00A44CD6">
            <w:pPr>
              <w:pStyle w:val="a8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D02EAC">
              <w:rPr>
                <w:rFonts w:ascii="Trebuchet MS" w:hAnsi="Trebuchet MS"/>
                <w:sz w:val="20"/>
                <w:szCs w:val="20"/>
              </w:rPr>
              <w:t>―――</w:t>
            </w:r>
          </w:p>
        </w:tc>
      </w:tr>
      <w:bookmarkEnd w:id="552"/>
      <w:bookmarkEnd w:id="553"/>
    </w:tbl>
    <w:p w14:paraId="7FFF0C35" w14:textId="77777777" w:rsidR="007B0699" w:rsidRDefault="007B0699" w:rsidP="007B0699">
      <w:pPr>
        <w:pStyle w:val="a8"/>
        <w:spacing w:line="276" w:lineRule="auto"/>
        <w:jc w:val="both"/>
        <w:rPr>
          <w:rFonts w:ascii="Trebuchet MS" w:hAnsi="Trebuchet MS"/>
          <w:sz w:val="24"/>
          <w:szCs w:val="24"/>
        </w:rPr>
      </w:pPr>
    </w:p>
    <w:p w14:paraId="23D5BA71" w14:textId="77777777" w:rsidR="00F12D3B" w:rsidRPr="00812828" w:rsidRDefault="00F12D3B" w:rsidP="007B0699">
      <w:pPr>
        <w:pStyle w:val="a8"/>
        <w:spacing w:line="276" w:lineRule="auto"/>
        <w:jc w:val="both"/>
        <w:rPr>
          <w:rFonts w:ascii="Trebuchet MS" w:hAnsi="Trebuchet MS"/>
          <w:sz w:val="24"/>
          <w:szCs w:val="24"/>
        </w:rPr>
      </w:pPr>
    </w:p>
    <w:sectPr w:rsidR="00F12D3B" w:rsidRPr="00812828" w:rsidSect="00D11C56">
      <w:pgSz w:w="16838" w:h="11906" w:orient="landscape"/>
      <w:pgMar w:top="1134" w:right="1134" w:bottom="851" w:left="1134" w:header="454" w:footer="39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AF938" w14:textId="77777777" w:rsidR="00FF1239" w:rsidRDefault="00FF1239" w:rsidP="00557362">
      <w:pPr>
        <w:spacing w:after="0" w:line="240" w:lineRule="auto"/>
      </w:pPr>
      <w:r>
        <w:separator/>
      </w:r>
    </w:p>
  </w:endnote>
  <w:endnote w:type="continuationSeparator" w:id="0">
    <w:p w14:paraId="53725BDF" w14:textId="77777777" w:rsidR="00FF1239" w:rsidRDefault="00FF1239" w:rsidP="005573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Arial Cyr"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ios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CD717" w14:textId="77777777" w:rsidR="00A44CD6" w:rsidRDefault="00A44CD6">
    <w:pPr>
      <w:pStyle w:val="af6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3</w:t>
    </w:r>
    <w:r>
      <w:rPr>
        <w:rStyle w:val="af7"/>
      </w:rPr>
      <w:fldChar w:fldCharType="end"/>
    </w:r>
  </w:p>
  <w:p w14:paraId="6E244D57" w14:textId="77777777" w:rsidR="00A44CD6" w:rsidRDefault="00A44CD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E3197E" w14:textId="2BC24F64" w:rsidR="00A44CD6" w:rsidRPr="005B6F61" w:rsidRDefault="00A44CD6" w:rsidP="005B6F61">
    <w:pPr>
      <w:pStyle w:val="af6"/>
      <w:jc w:val="center"/>
      <w:rPr>
        <w:rFonts w:ascii="Times New Roman" w:hAnsi="Times New Roman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-1922555458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sz w:val="22"/>
          <w:szCs w:val="22"/>
        </w:rPr>
      </w:sdtEnd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F30981">
          <w:rPr>
            <w:rFonts w:ascii="Trebuchet MS" w:hAnsi="Trebuchet MS"/>
            <w:noProof/>
            <w:sz w:val="20"/>
            <w:szCs w:val="20"/>
          </w:rPr>
          <w:t>9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8780F" w14:textId="77777777" w:rsidR="00A44CD6" w:rsidRPr="00E16DA6" w:rsidRDefault="00A44CD6" w:rsidP="003E0A1B">
    <w:pPr>
      <w:pStyle w:val="af6"/>
      <w:jc w:val="center"/>
      <w:rPr>
        <w:rFonts w:ascii="Times New Roman" w:hAnsi="Times New Roman"/>
      </w:rPr>
    </w:pPr>
  </w:p>
  <w:p w14:paraId="08C2A827" w14:textId="77777777" w:rsidR="00A44CD6" w:rsidRDefault="00A44CD6">
    <w:pPr>
      <w:pStyle w:val="af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C494F" w14:textId="7D00786D" w:rsidR="00A44CD6" w:rsidRPr="005B6F61" w:rsidRDefault="00A44CD6" w:rsidP="005B6F61">
    <w:pPr>
      <w:pStyle w:val="af6"/>
      <w:jc w:val="center"/>
      <w:rPr>
        <w:rFonts w:ascii="Trebuchet MS" w:hAnsi="Trebuchet MS"/>
        <w:sz w:val="20"/>
        <w:szCs w:val="20"/>
      </w:rPr>
    </w:pPr>
    <w:r w:rsidRPr="004D31EA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40716560"/>
        <w:docPartObj>
          <w:docPartGallery w:val="Page Numbers (Bottom of Page)"/>
          <w:docPartUnique/>
        </w:docPartObj>
      </w:sdtPr>
      <w:sdtContent>
        <w:r w:rsidRPr="004D31EA">
          <w:rPr>
            <w:rFonts w:ascii="Trebuchet MS" w:hAnsi="Trebuchet MS"/>
            <w:sz w:val="20"/>
            <w:szCs w:val="20"/>
          </w:rPr>
          <w:fldChar w:fldCharType="begin"/>
        </w:r>
        <w:r w:rsidRPr="004D31EA">
          <w:rPr>
            <w:rFonts w:ascii="Trebuchet MS" w:hAnsi="Trebuchet MS"/>
            <w:sz w:val="20"/>
            <w:szCs w:val="20"/>
          </w:rPr>
          <w:instrText>PAGE   \* MERGEFORMAT</w:instrText>
        </w:r>
        <w:r w:rsidRPr="004D31EA">
          <w:rPr>
            <w:rFonts w:ascii="Trebuchet MS" w:hAnsi="Trebuchet MS"/>
            <w:sz w:val="20"/>
            <w:szCs w:val="20"/>
          </w:rPr>
          <w:fldChar w:fldCharType="separate"/>
        </w:r>
        <w:r w:rsidR="00F30981">
          <w:rPr>
            <w:rFonts w:ascii="Trebuchet MS" w:hAnsi="Trebuchet MS"/>
            <w:noProof/>
            <w:sz w:val="20"/>
            <w:szCs w:val="20"/>
          </w:rPr>
          <w:t>189</w:t>
        </w:r>
        <w:r w:rsidRPr="004D31EA">
          <w:rPr>
            <w:rFonts w:ascii="Trebuchet MS" w:hAnsi="Trebuchet MS"/>
            <w:sz w:val="20"/>
            <w:szCs w:val="20"/>
          </w:rPr>
          <w:fldChar w:fldCharType="end"/>
        </w:r>
        <w:r w:rsidRPr="004D31EA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163D0" w14:textId="1854D1CD" w:rsidR="00A44CD6" w:rsidRPr="005B6F61" w:rsidRDefault="00A44CD6" w:rsidP="005B6F61">
    <w:pPr>
      <w:pStyle w:val="af6"/>
      <w:jc w:val="center"/>
      <w:rPr>
        <w:rFonts w:ascii="Trebuchet MS" w:hAnsi="Trebuchet MS"/>
        <w:sz w:val="20"/>
        <w:szCs w:val="20"/>
      </w:rPr>
    </w:pPr>
    <w:r w:rsidRPr="00FE5E4B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1823925393"/>
        <w:docPartObj>
          <w:docPartGallery w:val="Page Numbers (Bottom of Page)"/>
          <w:docPartUnique/>
        </w:docPartObj>
      </w:sdtPr>
      <w:sdtContent>
        <w:r w:rsidRPr="00FE5E4B">
          <w:rPr>
            <w:rFonts w:ascii="Trebuchet MS" w:hAnsi="Trebuchet MS"/>
            <w:sz w:val="20"/>
            <w:szCs w:val="20"/>
          </w:rPr>
          <w:fldChar w:fldCharType="begin"/>
        </w:r>
        <w:r w:rsidRPr="00FE5E4B">
          <w:rPr>
            <w:rFonts w:ascii="Trebuchet MS" w:hAnsi="Trebuchet MS"/>
            <w:sz w:val="20"/>
            <w:szCs w:val="20"/>
          </w:rPr>
          <w:instrText>PAGE   \* MERGEFORMAT</w:instrText>
        </w:r>
        <w:r w:rsidRPr="00FE5E4B">
          <w:rPr>
            <w:rFonts w:ascii="Trebuchet MS" w:hAnsi="Trebuchet MS"/>
            <w:sz w:val="20"/>
            <w:szCs w:val="20"/>
          </w:rPr>
          <w:fldChar w:fldCharType="separate"/>
        </w:r>
        <w:r w:rsidR="00F30981">
          <w:rPr>
            <w:rFonts w:ascii="Trebuchet MS" w:hAnsi="Trebuchet MS"/>
            <w:noProof/>
            <w:sz w:val="20"/>
            <w:szCs w:val="20"/>
          </w:rPr>
          <w:t>18</w:t>
        </w:r>
        <w:r w:rsidRPr="00FE5E4B">
          <w:rPr>
            <w:rFonts w:ascii="Trebuchet MS" w:hAnsi="Trebuchet MS"/>
            <w:sz w:val="20"/>
            <w:szCs w:val="20"/>
          </w:rPr>
          <w:fldChar w:fldCharType="end"/>
        </w:r>
        <w:r w:rsidRPr="00FE5E4B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F857E9" w14:textId="77777777" w:rsidR="00A44CD6" w:rsidRDefault="00A44CD6" w:rsidP="00157873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4515D15" w14:textId="77777777" w:rsidR="00A44CD6" w:rsidRDefault="00A44CD6">
    <w:pPr>
      <w:pStyle w:val="af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933B20" w14:textId="19A578FF" w:rsidR="00A44CD6" w:rsidRPr="002E344A" w:rsidRDefault="00A44CD6" w:rsidP="002E344A">
    <w:pPr>
      <w:pStyle w:val="af6"/>
      <w:jc w:val="center"/>
      <w:rPr>
        <w:rFonts w:ascii="Times New Roman" w:hAnsi="Times New Roman"/>
      </w:rPr>
    </w:pPr>
    <w:r w:rsidRPr="004D31EA">
      <w:rPr>
        <w:rFonts w:ascii="Trebuchet MS" w:hAnsi="Trebuchet MS"/>
        <w:sz w:val="20"/>
        <w:szCs w:val="20"/>
      </w:rPr>
      <w:t xml:space="preserve">- </w:t>
    </w:r>
    <w:sdt>
      <w:sdtPr>
        <w:rPr>
          <w:rFonts w:ascii="Trebuchet MS" w:hAnsi="Trebuchet MS"/>
          <w:sz w:val="20"/>
          <w:szCs w:val="20"/>
        </w:rPr>
        <w:id w:val="668057694"/>
        <w:docPartObj>
          <w:docPartGallery w:val="Page Numbers (Bottom of Page)"/>
          <w:docPartUnique/>
        </w:docPartObj>
      </w:sdtPr>
      <w:sdtContent>
        <w:r w:rsidRPr="004D31EA">
          <w:rPr>
            <w:rFonts w:ascii="Trebuchet MS" w:hAnsi="Trebuchet MS"/>
            <w:sz w:val="20"/>
            <w:szCs w:val="20"/>
          </w:rPr>
          <w:fldChar w:fldCharType="begin"/>
        </w:r>
        <w:r w:rsidRPr="004D31EA">
          <w:rPr>
            <w:rFonts w:ascii="Trebuchet MS" w:hAnsi="Trebuchet MS"/>
            <w:sz w:val="20"/>
            <w:szCs w:val="20"/>
          </w:rPr>
          <w:instrText>PAGE   \* MERGEFORMAT</w:instrText>
        </w:r>
        <w:r w:rsidRPr="004D31EA">
          <w:rPr>
            <w:rFonts w:ascii="Trebuchet MS" w:hAnsi="Trebuchet MS"/>
            <w:sz w:val="20"/>
            <w:szCs w:val="20"/>
          </w:rPr>
          <w:fldChar w:fldCharType="separate"/>
        </w:r>
        <w:r w:rsidR="00F30981">
          <w:rPr>
            <w:rFonts w:ascii="Trebuchet MS" w:hAnsi="Trebuchet MS"/>
            <w:noProof/>
            <w:sz w:val="20"/>
            <w:szCs w:val="20"/>
          </w:rPr>
          <w:t>188</w:t>
        </w:r>
        <w:r w:rsidRPr="004D31EA">
          <w:rPr>
            <w:rFonts w:ascii="Trebuchet MS" w:hAnsi="Trebuchet MS"/>
            <w:sz w:val="20"/>
            <w:szCs w:val="20"/>
          </w:rPr>
          <w:fldChar w:fldCharType="end"/>
        </w:r>
        <w:r w:rsidRPr="004D31EA">
          <w:rPr>
            <w:rFonts w:ascii="Trebuchet MS" w:hAnsi="Trebuchet MS"/>
            <w:sz w:val="20"/>
            <w:szCs w:val="20"/>
          </w:rPr>
          <w:t xml:space="preserve"> -</w:t>
        </w:r>
      </w:sdtContent>
    </w:sdt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52161" w14:textId="77777777" w:rsidR="00A44CD6" w:rsidRDefault="00A44CD6" w:rsidP="00157873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505E3E82" w14:textId="77777777" w:rsidR="00A44CD6" w:rsidRDefault="00A44CD6">
    <w:pPr>
      <w:pStyle w:val="af6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6DC61" w14:textId="77777777" w:rsidR="00A44CD6" w:rsidRDefault="00A44CD6" w:rsidP="00157873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77414B67" w14:textId="77777777" w:rsidR="00A44CD6" w:rsidRDefault="00A44CD6">
    <w:pPr>
      <w:pStyle w:val="af6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41AD6" w14:textId="77777777" w:rsidR="00A44CD6" w:rsidRDefault="00A44CD6">
    <w:pPr>
      <w:pStyle w:val="af6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separate"/>
    </w:r>
    <w:r>
      <w:rPr>
        <w:rStyle w:val="af7"/>
        <w:noProof/>
      </w:rPr>
      <w:t>3</w:t>
    </w:r>
    <w:r>
      <w:rPr>
        <w:rStyle w:val="af7"/>
      </w:rPr>
      <w:fldChar w:fldCharType="end"/>
    </w:r>
  </w:p>
  <w:p w14:paraId="36365C4F" w14:textId="77777777" w:rsidR="00A44CD6" w:rsidRDefault="00A44CD6">
    <w:pPr>
      <w:pStyle w:val="af6"/>
      <w:ind w:right="360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E87269" w14:textId="77777777" w:rsidR="00A44CD6" w:rsidRDefault="00A44CD6" w:rsidP="00157873">
    <w:pPr>
      <w:pStyle w:val="af6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3F79E310" w14:textId="77777777" w:rsidR="00A44CD6" w:rsidRDefault="00A44CD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5B9B78" w14:textId="77777777" w:rsidR="00FF1239" w:rsidRDefault="00FF1239" w:rsidP="00557362">
      <w:pPr>
        <w:spacing w:after="0" w:line="240" w:lineRule="auto"/>
      </w:pPr>
      <w:r>
        <w:separator/>
      </w:r>
    </w:p>
  </w:footnote>
  <w:footnote w:type="continuationSeparator" w:id="0">
    <w:p w14:paraId="43EB29BC" w14:textId="77777777" w:rsidR="00FF1239" w:rsidRDefault="00FF1239" w:rsidP="005573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0ED94E" w14:textId="03BE2CD4" w:rsidR="00A44CD6" w:rsidRDefault="00A44CD6" w:rsidP="00E16DA6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7060CAE8" w14:textId="34F0BB35" w:rsidR="00A44CD6" w:rsidRPr="00CF7426" w:rsidRDefault="00A44CD6" w:rsidP="00E16DA6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2. ОБОСНОВЫВАЮЩИЕ МАТЕРИАЛЫ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C2780F" w14:textId="77777777" w:rsidR="00A44CD6" w:rsidRDefault="00A44CD6" w:rsidP="003E0A1B">
    <w:pPr>
      <w:pStyle w:val="af4"/>
    </w:pPr>
  </w:p>
  <w:p w14:paraId="4E84B974" w14:textId="77777777" w:rsidR="00A44CD6" w:rsidRPr="003E0A1B" w:rsidRDefault="00A44CD6" w:rsidP="003E0A1B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689591" w14:textId="417339F6" w:rsidR="00A44CD6" w:rsidRDefault="00A44CD6" w:rsidP="006C2634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2270E5A1" w14:textId="313EC254" w:rsidR="00A44CD6" w:rsidRPr="00F22BF6" w:rsidRDefault="00A44CD6" w:rsidP="006C2634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2. ОБОСНОВЫВАЮЩИЕ МАТЕРИАЛЫ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9E008E" w14:textId="55F5604A" w:rsidR="00A44CD6" w:rsidRDefault="00A44CD6" w:rsidP="006C2634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450BEC26" w14:textId="26884DA2" w:rsidR="00A44CD6" w:rsidRPr="00CF7426" w:rsidRDefault="00A44CD6" w:rsidP="006C2634">
    <w:pPr>
      <w:pStyle w:val="af4"/>
      <w:tabs>
        <w:tab w:val="clear" w:pos="9355"/>
        <w:tab w:val="right" w:pos="9638"/>
      </w:tabs>
      <w:ind w:left="-142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2. ОБОСНОВЫВАЮЩИЕ МАТЕРИАЛЫ</w:t>
    </w:r>
  </w:p>
  <w:p w14:paraId="7707DFBE" w14:textId="482B6D46" w:rsidR="00A44CD6" w:rsidRPr="00900B9F" w:rsidRDefault="00A44CD6" w:rsidP="0058408A">
    <w:pPr>
      <w:pStyle w:val="af4"/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F1058" w14:textId="77777777" w:rsidR="00A44CD6" w:rsidRDefault="00A44CD6">
    <w:pPr>
      <w:pStyle w:val="af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0A72AD9B" w14:textId="77777777" w:rsidR="00A44CD6" w:rsidRDefault="00A44CD6">
    <w:pPr>
      <w:pStyle w:val="af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22FD1" w14:textId="4A0DEC52" w:rsidR="00A44CD6" w:rsidRDefault="00A44CD6" w:rsidP="006C2634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0DEDD4BC" w14:textId="21F14C41" w:rsidR="00A44CD6" w:rsidRPr="00503298" w:rsidRDefault="00A44CD6" w:rsidP="006C2634">
    <w:pPr>
      <w:pStyle w:val="af4"/>
      <w:tabs>
        <w:tab w:val="clear" w:pos="9355"/>
      </w:tabs>
      <w:ind w:left="-142"/>
      <w:jc w:val="center"/>
      <w:rPr>
        <w:sz w:val="20"/>
      </w:rPr>
    </w:pPr>
    <w:r>
      <w:rPr>
        <w:rFonts w:ascii="Trebuchet MS" w:hAnsi="Trebuchet MS"/>
        <w:sz w:val="20"/>
      </w:rPr>
      <w:t>ТОМ 2. ОБОСНОВЫВАЮЩИЕ МАТЕРИАЛЫ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CF66B" w14:textId="77777777" w:rsidR="00A44CD6" w:rsidRDefault="00A44CD6">
    <w:pPr>
      <w:pStyle w:val="af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428634A6" w14:textId="77777777" w:rsidR="00A44CD6" w:rsidRDefault="00A44CD6">
    <w:pPr>
      <w:pStyle w:val="af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0F649" w14:textId="77777777" w:rsidR="00A44CD6" w:rsidRDefault="00A44CD6">
    <w:pPr>
      <w:pStyle w:val="af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576512EE" w14:textId="77777777" w:rsidR="00A44CD6" w:rsidRDefault="00A44CD6">
    <w:pPr>
      <w:pStyle w:val="af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3FD15" w14:textId="3074A036" w:rsidR="00A44CD6" w:rsidRDefault="00A44CD6" w:rsidP="006C2634">
    <w:pPr>
      <w:pStyle w:val="af4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СХЕМА ТЕПЛОСНАБЖЕНИЯ МАКСАТИХИНСКОГО МУНИЦИПАЛЬНОГО ОКРУГА</w:t>
    </w:r>
  </w:p>
  <w:p w14:paraId="77EF2302" w14:textId="3620F9ED" w:rsidR="00A44CD6" w:rsidRPr="00ED50A6" w:rsidRDefault="00A44CD6" w:rsidP="006C2634">
    <w:pPr>
      <w:pStyle w:val="af4"/>
      <w:tabs>
        <w:tab w:val="clear" w:pos="9355"/>
      </w:tabs>
      <w:ind w:left="-142"/>
      <w:jc w:val="center"/>
      <w:rPr>
        <w:rFonts w:ascii="Trebuchet MS" w:hAnsi="Trebuchet MS"/>
        <w:sz w:val="20"/>
      </w:rPr>
    </w:pPr>
    <w:r>
      <w:rPr>
        <w:rFonts w:ascii="Trebuchet MS" w:hAnsi="Trebuchet MS"/>
        <w:sz w:val="20"/>
      </w:rPr>
      <w:t>ТОМ 2. ОБОСНОВЫВАЮЩИЕ МАТЕРИАЛЫ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8FFB8" w14:textId="77777777" w:rsidR="00A44CD6" w:rsidRDefault="00A44CD6">
    <w:pPr>
      <w:pStyle w:val="af4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44172410" w14:textId="77777777" w:rsidR="00A44CD6" w:rsidRDefault="00A44CD6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8"/>
    <w:multiLevelType w:val="singleLevel"/>
    <w:tmpl w:val="64CAF0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5BF21FB"/>
    <w:multiLevelType w:val="hybridMultilevel"/>
    <w:tmpl w:val="903CD402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C016B6"/>
    <w:multiLevelType w:val="multilevel"/>
    <w:tmpl w:val="F8A0C7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3">
    <w:nsid w:val="0702763B"/>
    <w:multiLevelType w:val="hybridMultilevel"/>
    <w:tmpl w:val="31F843E2"/>
    <w:lvl w:ilvl="0" w:tplc="04190001">
      <w:start w:val="1"/>
      <w:numFmt w:val="bullet"/>
      <w:lvlText w:val=""/>
      <w:lvlJc w:val="left"/>
      <w:pPr>
        <w:ind w:left="2056" w:hanging="7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A5D3CC0"/>
    <w:multiLevelType w:val="multilevel"/>
    <w:tmpl w:val="93A4853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5">
    <w:nsid w:val="1CA46FA2"/>
    <w:multiLevelType w:val="hybridMultilevel"/>
    <w:tmpl w:val="F2B24D5C"/>
    <w:lvl w:ilvl="0" w:tplc="7708DCFC">
      <w:start w:val="1"/>
      <w:numFmt w:val="decimal"/>
      <w:pStyle w:val="12"/>
      <w:lvlText w:val="%1."/>
      <w:lvlJc w:val="left"/>
      <w:pPr>
        <w:tabs>
          <w:tab w:val="num" w:pos="720"/>
        </w:tabs>
        <w:ind w:left="720" w:hanging="360"/>
      </w:pPr>
    </w:lvl>
    <w:lvl w:ilvl="1" w:tplc="D030468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FA64DC4"/>
    <w:multiLevelType w:val="hybridMultilevel"/>
    <w:tmpl w:val="56649A32"/>
    <w:lvl w:ilvl="0" w:tplc="DE726A7C">
      <w:start w:val="1"/>
      <w:numFmt w:val="bullet"/>
      <w:lvlText w:val="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7">
    <w:nsid w:val="1FF36E98"/>
    <w:multiLevelType w:val="multilevel"/>
    <w:tmpl w:val="F782CF60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8">
    <w:nsid w:val="41714B7D"/>
    <w:multiLevelType w:val="hybridMultilevel"/>
    <w:tmpl w:val="7708E776"/>
    <w:lvl w:ilvl="0" w:tplc="CF3CC91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6672363"/>
    <w:multiLevelType w:val="multilevel"/>
    <w:tmpl w:val="B4EEC4E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1"/>
      <w:lvlText w:val="%1.%2.%3.%4.%5.%6"/>
      <w:lvlJc w:val="left"/>
      <w:pPr>
        <w:ind w:left="1152" w:hanging="1152"/>
      </w:pPr>
    </w:lvl>
    <w:lvl w:ilvl="6">
      <w:start w:val="1"/>
      <w:numFmt w:val="decimal"/>
      <w:pStyle w:val="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1"/>
      <w:lvlText w:val="%1.%2.%3.%4.%5.%6.%7.%8.%9"/>
      <w:lvlJc w:val="left"/>
      <w:pPr>
        <w:ind w:left="1584" w:hanging="1584"/>
      </w:pPr>
    </w:lvl>
  </w:abstractNum>
  <w:abstractNum w:abstractNumId="10">
    <w:nsid w:val="47665C5C"/>
    <w:multiLevelType w:val="multilevel"/>
    <w:tmpl w:val="0660CAD6"/>
    <w:lvl w:ilvl="0">
      <w:start w:val="1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49A05237"/>
    <w:multiLevelType w:val="hybridMultilevel"/>
    <w:tmpl w:val="BC4055F8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B4E3020"/>
    <w:multiLevelType w:val="multilevel"/>
    <w:tmpl w:val="003073B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3">
    <w:nsid w:val="4D55725C"/>
    <w:multiLevelType w:val="hybridMultilevel"/>
    <w:tmpl w:val="29BECDDC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F326E93"/>
    <w:multiLevelType w:val="hybridMultilevel"/>
    <w:tmpl w:val="83F831D8"/>
    <w:lvl w:ilvl="0" w:tplc="DE726A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2635DE2"/>
    <w:multiLevelType w:val="hybridMultilevel"/>
    <w:tmpl w:val="D4C884B4"/>
    <w:lvl w:ilvl="0" w:tplc="DE726A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62E604F"/>
    <w:multiLevelType w:val="multilevel"/>
    <w:tmpl w:val="FE5A7E64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17">
    <w:nsid w:val="56497B11"/>
    <w:multiLevelType w:val="multilevel"/>
    <w:tmpl w:val="20A82C56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7D30265"/>
    <w:multiLevelType w:val="hybridMultilevel"/>
    <w:tmpl w:val="3CE0C5B2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9">
    <w:nsid w:val="5A332E68"/>
    <w:multiLevelType w:val="hybridMultilevel"/>
    <w:tmpl w:val="F9ACCBA0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9C90727"/>
    <w:multiLevelType w:val="multilevel"/>
    <w:tmpl w:val="F2309E50"/>
    <w:lvl w:ilvl="0">
      <w:start w:val="1"/>
      <w:numFmt w:val="bullet"/>
      <w:pStyle w:val="10"/>
      <w:suff w:val="space"/>
      <w:lvlText w:val=""/>
      <w:lvlJc w:val="left"/>
      <w:pPr>
        <w:ind w:left="708" w:firstLine="0"/>
      </w:pPr>
      <w:rPr>
        <w:rFonts w:ascii="Wingdings" w:hAnsi="Wingdings" w:hint="default"/>
      </w:rPr>
    </w:lvl>
    <w:lvl w:ilvl="1">
      <w:start w:val="1"/>
      <w:numFmt w:val="bullet"/>
      <w:pStyle w:val="a0"/>
      <w:suff w:val="space"/>
      <w:lvlText w:val=""/>
      <w:lvlJc w:val="left"/>
      <w:pPr>
        <w:ind w:left="-1731" w:firstLine="0"/>
      </w:pPr>
      <w:rPr>
        <w:rFonts w:ascii="Symbol" w:hAnsi="Symbol" w:hint="default"/>
      </w:rPr>
    </w:lvl>
    <w:lvl w:ilvl="2">
      <w:start w:val="1"/>
      <w:numFmt w:val="bullet"/>
      <w:suff w:val="space"/>
      <w:lvlText w:val=""/>
      <w:lvlJc w:val="left"/>
      <w:pPr>
        <w:ind w:left="-1334" w:firstLine="0"/>
      </w:pPr>
      <w:rPr>
        <w:rFonts w:ascii="Symbol" w:hAnsi="Symbol" w:hint="default"/>
      </w:rPr>
    </w:lvl>
    <w:lvl w:ilvl="3">
      <w:start w:val="1"/>
      <w:numFmt w:val="bullet"/>
      <w:suff w:val="space"/>
      <w:lvlText w:val="–"/>
      <w:lvlJc w:val="left"/>
      <w:pPr>
        <w:ind w:left="-937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-54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-143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54" w:firstLine="0"/>
      </w:pPr>
      <w:rPr>
        <w:rFonts w:ascii="Symbol" w:hAnsi="Symbol" w:hint="default"/>
      </w:rPr>
    </w:lvl>
    <w:lvl w:ilvl="7">
      <w:start w:val="1"/>
      <w:numFmt w:val="bullet"/>
      <w:suff w:val="space"/>
      <w:lvlText w:val="–"/>
      <w:lvlJc w:val="left"/>
      <w:pPr>
        <w:ind w:left="651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1048" w:firstLine="0"/>
      </w:pPr>
      <w:rPr>
        <w:rFonts w:ascii="Symbol" w:hAnsi="Symbol" w:hint="default"/>
      </w:rPr>
    </w:lvl>
  </w:abstractNum>
  <w:abstractNum w:abstractNumId="21">
    <w:nsid w:val="6A51069F"/>
    <w:multiLevelType w:val="hybridMultilevel"/>
    <w:tmpl w:val="86B8B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61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3">
    <w:nsid w:val="6FF7334B"/>
    <w:multiLevelType w:val="multilevel"/>
    <w:tmpl w:val="F038306C"/>
    <w:lvl w:ilvl="0">
      <w:start w:val="16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abstractNum w:abstractNumId="24">
    <w:nsid w:val="72516698"/>
    <w:multiLevelType w:val="multilevel"/>
    <w:tmpl w:val="5D6A26BE"/>
    <w:lvl w:ilvl="0">
      <w:start w:val="17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25">
    <w:nsid w:val="78034C72"/>
    <w:multiLevelType w:val="multilevel"/>
    <w:tmpl w:val="C75A6DB4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1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68" w:hanging="2160"/>
      </w:pPr>
      <w:rPr>
        <w:rFonts w:hint="default"/>
      </w:rPr>
    </w:lvl>
  </w:abstractNum>
  <w:num w:numId="1">
    <w:abstractNumId w:val="9"/>
  </w:num>
  <w:num w:numId="2">
    <w:abstractNumId w:val="4"/>
  </w:num>
  <w:num w:numId="3">
    <w:abstractNumId w:val="16"/>
  </w:num>
  <w:num w:numId="4">
    <w:abstractNumId w:val="12"/>
  </w:num>
  <w:num w:numId="5">
    <w:abstractNumId w:val="17"/>
  </w:num>
  <w:num w:numId="6">
    <w:abstractNumId w:val="7"/>
  </w:num>
  <w:num w:numId="7">
    <w:abstractNumId w:val="25"/>
  </w:num>
  <w:num w:numId="8">
    <w:abstractNumId w:val="15"/>
  </w:num>
  <w:num w:numId="9">
    <w:abstractNumId w:val="10"/>
  </w:num>
  <w:num w:numId="10">
    <w:abstractNumId w:val="24"/>
  </w:num>
  <w:num w:numId="11">
    <w:abstractNumId w:val="23"/>
  </w:num>
  <w:num w:numId="12">
    <w:abstractNumId w:val="13"/>
  </w:num>
  <w:num w:numId="13">
    <w:abstractNumId w:val="5"/>
  </w:num>
  <w:num w:numId="14">
    <w:abstractNumId w:val="20"/>
  </w:num>
  <w:num w:numId="15">
    <w:abstractNumId w:val="11"/>
  </w:num>
  <w:num w:numId="16">
    <w:abstractNumId w:val="8"/>
  </w:num>
  <w:num w:numId="17">
    <w:abstractNumId w:val="3"/>
  </w:num>
  <w:num w:numId="18">
    <w:abstractNumId w:val="1"/>
  </w:num>
  <w:num w:numId="19">
    <w:abstractNumId w:val="21"/>
  </w:num>
  <w:num w:numId="20">
    <w:abstractNumId w:val="0"/>
  </w:num>
  <w:num w:numId="21">
    <w:abstractNumId w:val="22"/>
  </w:num>
  <w:num w:numId="22">
    <w:abstractNumId w:val="14"/>
  </w:num>
  <w:num w:numId="23">
    <w:abstractNumId w:val="18"/>
  </w:num>
  <w:num w:numId="24">
    <w:abstractNumId w:val="19"/>
  </w:num>
  <w:num w:numId="25">
    <w:abstractNumId w:val="6"/>
  </w:num>
  <w:num w:numId="26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0AA"/>
    <w:rsid w:val="00000BCD"/>
    <w:rsid w:val="00000FDC"/>
    <w:rsid w:val="00001BD5"/>
    <w:rsid w:val="00001D43"/>
    <w:rsid w:val="0000216A"/>
    <w:rsid w:val="00002184"/>
    <w:rsid w:val="00002A8C"/>
    <w:rsid w:val="00003B4C"/>
    <w:rsid w:val="00003ED9"/>
    <w:rsid w:val="000042DB"/>
    <w:rsid w:val="0000433E"/>
    <w:rsid w:val="00004B75"/>
    <w:rsid w:val="000050FE"/>
    <w:rsid w:val="00005316"/>
    <w:rsid w:val="00005385"/>
    <w:rsid w:val="00005CA6"/>
    <w:rsid w:val="00006262"/>
    <w:rsid w:val="000075FA"/>
    <w:rsid w:val="00007FB5"/>
    <w:rsid w:val="00010C96"/>
    <w:rsid w:val="00011094"/>
    <w:rsid w:val="00011C2D"/>
    <w:rsid w:val="00011E81"/>
    <w:rsid w:val="0001242C"/>
    <w:rsid w:val="00012E3E"/>
    <w:rsid w:val="000131AD"/>
    <w:rsid w:val="000131EE"/>
    <w:rsid w:val="00014996"/>
    <w:rsid w:val="0001524C"/>
    <w:rsid w:val="00016390"/>
    <w:rsid w:val="0001693B"/>
    <w:rsid w:val="000172B0"/>
    <w:rsid w:val="00020752"/>
    <w:rsid w:val="000207B1"/>
    <w:rsid w:val="0002155D"/>
    <w:rsid w:val="00022F97"/>
    <w:rsid w:val="00023618"/>
    <w:rsid w:val="00023997"/>
    <w:rsid w:val="000247C9"/>
    <w:rsid w:val="00025DB5"/>
    <w:rsid w:val="000265D5"/>
    <w:rsid w:val="00026EA3"/>
    <w:rsid w:val="000277C7"/>
    <w:rsid w:val="00027AA2"/>
    <w:rsid w:val="00027E8D"/>
    <w:rsid w:val="00032552"/>
    <w:rsid w:val="000343FE"/>
    <w:rsid w:val="00034963"/>
    <w:rsid w:val="00035E6D"/>
    <w:rsid w:val="00036DA1"/>
    <w:rsid w:val="00037988"/>
    <w:rsid w:val="00037C36"/>
    <w:rsid w:val="000400B0"/>
    <w:rsid w:val="00040EF6"/>
    <w:rsid w:val="00041507"/>
    <w:rsid w:val="00041914"/>
    <w:rsid w:val="00041938"/>
    <w:rsid w:val="00043389"/>
    <w:rsid w:val="000434C8"/>
    <w:rsid w:val="00043FF9"/>
    <w:rsid w:val="000445B3"/>
    <w:rsid w:val="00044862"/>
    <w:rsid w:val="00045107"/>
    <w:rsid w:val="000456F5"/>
    <w:rsid w:val="00045740"/>
    <w:rsid w:val="00046856"/>
    <w:rsid w:val="00047497"/>
    <w:rsid w:val="0004756A"/>
    <w:rsid w:val="00050645"/>
    <w:rsid w:val="000513E6"/>
    <w:rsid w:val="00051F86"/>
    <w:rsid w:val="00051FE6"/>
    <w:rsid w:val="0005211E"/>
    <w:rsid w:val="00052613"/>
    <w:rsid w:val="000526CE"/>
    <w:rsid w:val="00052A75"/>
    <w:rsid w:val="00052E45"/>
    <w:rsid w:val="000531E1"/>
    <w:rsid w:val="00054044"/>
    <w:rsid w:val="00054129"/>
    <w:rsid w:val="000541D5"/>
    <w:rsid w:val="00054504"/>
    <w:rsid w:val="0005464C"/>
    <w:rsid w:val="000547A0"/>
    <w:rsid w:val="00054C14"/>
    <w:rsid w:val="00054D14"/>
    <w:rsid w:val="00055852"/>
    <w:rsid w:val="00055BB4"/>
    <w:rsid w:val="00056854"/>
    <w:rsid w:val="0005701B"/>
    <w:rsid w:val="0005792A"/>
    <w:rsid w:val="0005797B"/>
    <w:rsid w:val="00057CC2"/>
    <w:rsid w:val="00060233"/>
    <w:rsid w:val="000604A7"/>
    <w:rsid w:val="000606B5"/>
    <w:rsid w:val="00060AA8"/>
    <w:rsid w:val="00060C15"/>
    <w:rsid w:val="00060D04"/>
    <w:rsid w:val="00060EB0"/>
    <w:rsid w:val="00060F47"/>
    <w:rsid w:val="000612D6"/>
    <w:rsid w:val="0006138A"/>
    <w:rsid w:val="000615E3"/>
    <w:rsid w:val="000622F6"/>
    <w:rsid w:val="00062804"/>
    <w:rsid w:val="00062CAE"/>
    <w:rsid w:val="00064303"/>
    <w:rsid w:val="00064311"/>
    <w:rsid w:val="0006613C"/>
    <w:rsid w:val="000670CA"/>
    <w:rsid w:val="00067C5E"/>
    <w:rsid w:val="00070632"/>
    <w:rsid w:val="00070A45"/>
    <w:rsid w:val="00071AD1"/>
    <w:rsid w:val="00072085"/>
    <w:rsid w:val="00072448"/>
    <w:rsid w:val="000727B1"/>
    <w:rsid w:val="00072F31"/>
    <w:rsid w:val="00072F44"/>
    <w:rsid w:val="00073C80"/>
    <w:rsid w:val="000752AE"/>
    <w:rsid w:val="000752BA"/>
    <w:rsid w:val="00075586"/>
    <w:rsid w:val="000755AD"/>
    <w:rsid w:val="00075E33"/>
    <w:rsid w:val="000760E0"/>
    <w:rsid w:val="00077F12"/>
    <w:rsid w:val="0008099F"/>
    <w:rsid w:val="00080AAC"/>
    <w:rsid w:val="0008229A"/>
    <w:rsid w:val="00082D4A"/>
    <w:rsid w:val="00083276"/>
    <w:rsid w:val="00083596"/>
    <w:rsid w:val="00083A01"/>
    <w:rsid w:val="000847B8"/>
    <w:rsid w:val="000859B6"/>
    <w:rsid w:val="000859EF"/>
    <w:rsid w:val="0008760E"/>
    <w:rsid w:val="00087FA1"/>
    <w:rsid w:val="000908D8"/>
    <w:rsid w:val="00092296"/>
    <w:rsid w:val="00093D52"/>
    <w:rsid w:val="000940CD"/>
    <w:rsid w:val="0009485E"/>
    <w:rsid w:val="00094EFC"/>
    <w:rsid w:val="0009570C"/>
    <w:rsid w:val="00095DE4"/>
    <w:rsid w:val="00095DF1"/>
    <w:rsid w:val="0009663D"/>
    <w:rsid w:val="00096FEC"/>
    <w:rsid w:val="000973C5"/>
    <w:rsid w:val="000975E9"/>
    <w:rsid w:val="00097826"/>
    <w:rsid w:val="000A03CF"/>
    <w:rsid w:val="000A14C6"/>
    <w:rsid w:val="000A1A80"/>
    <w:rsid w:val="000A1DA9"/>
    <w:rsid w:val="000A2038"/>
    <w:rsid w:val="000A298D"/>
    <w:rsid w:val="000A3D89"/>
    <w:rsid w:val="000A54F4"/>
    <w:rsid w:val="000A56DF"/>
    <w:rsid w:val="000A57D1"/>
    <w:rsid w:val="000A769A"/>
    <w:rsid w:val="000B0AB9"/>
    <w:rsid w:val="000B0B70"/>
    <w:rsid w:val="000B0CE0"/>
    <w:rsid w:val="000B11BF"/>
    <w:rsid w:val="000B3BCE"/>
    <w:rsid w:val="000B3E1C"/>
    <w:rsid w:val="000B4E64"/>
    <w:rsid w:val="000B535D"/>
    <w:rsid w:val="000B5C00"/>
    <w:rsid w:val="000B5C53"/>
    <w:rsid w:val="000B5D4D"/>
    <w:rsid w:val="000B61E7"/>
    <w:rsid w:val="000B6BAA"/>
    <w:rsid w:val="000B70E1"/>
    <w:rsid w:val="000B7401"/>
    <w:rsid w:val="000C0053"/>
    <w:rsid w:val="000C14A9"/>
    <w:rsid w:val="000C1CD8"/>
    <w:rsid w:val="000C22B9"/>
    <w:rsid w:val="000C2985"/>
    <w:rsid w:val="000C398F"/>
    <w:rsid w:val="000C4416"/>
    <w:rsid w:val="000C69D8"/>
    <w:rsid w:val="000C6F90"/>
    <w:rsid w:val="000C7EE6"/>
    <w:rsid w:val="000D1590"/>
    <w:rsid w:val="000D16FD"/>
    <w:rsid w:val="000D1987"/>
    <w:rsid w:val="000D3BD5"/>
    <w:rsid w:val="000D4692"/>
    <w:rsid w:val="000D4C23"/>
    <w:rsid w:val="000D4FD9"/>
    <w:rsid w:val="000D5B1F"/>
    <w:rsid w:val="000D72B6"/>
    <w:rsid w:val="000D784D"/>
    <w:rsid w:val="000E057A"/>
    <w:rsid w:val="000E0C71"/>
    <w:rsid w:val="000E3321"/>
    <w:rsid w:val="000E3C69"/>
    <w:rsid w:val="000E40B5"/>
    <w:rsid w:val="000E5118"/>
    <w:rsid w:val="000E5FDB"/>
    <w:rsid w:val="000E609B"/>
    <w:rsid w:val="000E6455"/>
    <w:rsid w:val="000E65BA"/>
    <w:rsid w:val="000E65E0"/>
    <w:rsid w:val="000E70F4"/>
    <w:rsid w:val="000E716D"/>
    <w:rsid w:val="000E741A"/>
    <w:rsid w:val="000E7461"/>
    <w:rsid w:val="000F0064"/>
    <w:rsid w:val="000F0BD8"/>
    <w:rsid w:val="000F146C"/>
    <w:rsid w:val="000F255D"/>
    <w:rsid w:val="000F26C8"/>
    <w:rsid w:val="000F27BB"/>
    <w:rsid w:val="000F2AAF"/>
    <w:rsid w:val="000F3C58"/>
    <w:rsid w:val="000F4706"/>
    <w:rsid w:val="000F49CE"/>
    <w:rsid w:val="000F5735"/>
    <w:rsid w:val="000F5834"/>
    <w:rsid w:val="000F59CB"/>
    <w:rsid w:val="000F5BB7"/>
    <w:rsid w:val="001009E2"/>
    <w:rsid w:val="00100C9B"/>
    <w:rsid w:val="00101199"/>
    <w:rsid w:val="00101A48"/>
    <w:rsid w:val="00101DEB"/>
    <w:rsid w:val="00102583"/>
    <w:rsid w:val="00103879"/>
    <w:rsid w:val="001038A8"/>
    <w:rsid w:val="0010472F"/>
    <w:rsid w:val="00105DE6"/>
    <w:rsid w:val="001068FD"/>
    <w:rsid w:val="00106F55"/>
    <w:rsid w:val="00107D92"/>
    <w:rsid w:val="00110C57"/>
    <w:rsid w:val="00111600"/>
    <w:rsid w:val="00111995"/>
    <w:rsid w:val="00113606"/>
    <w:rsid w:val="00113660"/>
    <w:rsid w:val="001138D3"/>
    <w:rsid w:val="00114439"/>
    <w:rsid w:val="001146D0"/>
    <w:rsid w:val="00115145"/>
    <w:rsid w:val="0011517F"/>
    <w:rsid w:val="00115F93"/>
    <w:rsid w:val="00116045"/>
    <w:rsid w:val="0011668F"/>
    <w:rsid w:val="001166AB"/>
    <w:rsid w:val="0011686E"/>
    <w:rsid w:val="00116EBA"/>
    <w:rsid w:val="00116ECC"/>
    <w:rsid w:val="00116FF0"/>
    <w:rsid w:val="00121342"/>
    <w:rsid w:val="0012173F"/>
    <w:rsid w:val="00121AE5"/>
    <w:rsid w:val="00121B0B"/>
    <w:rsid w:val="00121CB9"/>
    <w:rsid w:val="001226D3"/>
    <w:rsid w:val="00122C16"/>
    <w:rsid w:val="00123C0A"/>
    <w:rsid w:val="001240AC"/>
    <w:rsid w:val="00124171"/>
    <w:rsid w:val="00124278"/>
    <w:rsid w:val="00124A98"/>
    <w:rsid w:val="00124E95"/>
    <w:rsid w:val="0012540D"/>
    <w:rsid w:val="001255F5"/>
    <w:rsid w:val="0012597A"/>
    <w:rsid w:val="001260A8"/>
    <w:rsid w:val="0012640D"/>
    <w:rsid w:val="00126990"/>
    <w:rsid w:val="00126CEF"/>
    <w:rsid w:val="001302A1"/>
    <w:rsid w:val="00130481"/>
    <w:rsid w:val="001305DF"/>
    <w:rsid w:val="00130D38"/>
    <w:rsid w:val="00131802"/>
    <w:rsid w:val="00132056"/>
    <w:rsid w:val="001327F0"/>
    <w:rsid w:val="00132B19"/>
    <w:rsid w:val="00133263"/>
    <w:rsid w:val="0013362F"/>
    <w:rsid w:val="001337FD"/>
    <w:rsid w:val="00134A0E"/>
    <w:rsid w:val="00134AEA"/>
    <w:rsid w:val="00135C5E"/>
    <w:rsid w:val="00135CB7"/>
    <w:rsid w:val="00135CEB"/>
    <w:rsid w:val="00136E82"/>
    <w:rsid w:val="0013768B"/>
    <w:rsid w:val="00137E5E"/>
    <w:rsid w:val="00140200"/>
    <w:rsid w:val="0014044F"/>
    <w:rsid w:val="001409E2"/>
    <w:rsid w:val="001416E1"/>
    <w:rsid w:val="00141977"/>
    <w:rsid w:val="00141A84"/>
    <w:rsid w:val="00141A92"/>
    <w:rsid w:val="00141CC9"/>
    <w:rsid w:val="00142BB3"/>
    <w:rsid w:val="00142E71"/>
    <w:rsid w:val="001436F5"/>
    <w:rsid w:val="00144A2B"/>
    <w:rsid w:val="001457FF"/>
    <w:rsid w:val="00146098"/>
    <w:rsid w:val="001460AD"/>
    <w:rsid w:val="001467DE"/>
    <w:rsid w:val="00146A3B"/>
    <w:rsid w:val="00146D27"/>
    <w:rsid w:val="001474C6"/>
    <w:rsid w:val="00147837"/>
    <w:rsid w:val="00150ED1"/>
    <w:rsid w:val="00150FDF"/>
    <w:rsid w:val="00151EA3"/>
    <w:rsid w:val="0015294F"/>
    <w:rsid w:val="001529BA"/>
    <w:rsid w:val="00153912"/>
    <w:rsid w:val="001539F2"/>
    <w:rsid w:val="00153F29"/>
    <w:rsid w:val="00154086"/>
    <w:rsid w:val="001542B3"/>
    <w:rsid w:val="00154439"/>
    <w:rsid w:val="001547A5"/>
    <w:rsid w:val="001548A8"/>
    <w:rsid w:val="00155950"/>
    <w:rsid w:val="00155ABA"/>
    <w:rsid w:val="00156191"/>
    <w:rsid w:val="00157873"/>
    <w:rsid w:val="001579E2"/>
    <w:rsid w:val="00157A55"/>
    <w:rsid w:val="00162490"/>
    <w:rsid w:val="00162C38"/>
    <w:rsid w:val="001631C0"/>
    <w:rsid w:val="001637F1"/>
    <w:rsid w:val="00163F0B"/>
    <w:rsid w:val="00164A6C"/>
    <w:rsid w:val="00164E45"/>
    <w:rsid w:val="00164E91"/>
    <w:rsid w:val="00165780"/>
    <w:rsid w:val="00165A6B"/>
    <w:rsid w:val="0016619E"/>
    <w:rsid w:val="00166509"/>
    <w:rsid w:val="00170163"/>
    <w:rsid w:val="00170539"/>
    <w:rsid w:val="00170A3E"/>
    <w:rsid w:val="00170E39"/>
    <w:rsid w:val="0017103D"/>
    <w:rsid w:val="00171C62"/>
    <w:rsid w:val="001728CA"/>
    <w:rsid w:val="00172996"/>
    <w:rsid w:val="0017305A"/>
    <w:rsid w:val="00173A95"/>
    <w:rsid w:val="00173FBF"/>
    <w:rsid w:val="0017480E"/>
    <w:rsid w:val="001754FF"/>
    <w:rsid w:val="001758FF"/>
    <w:rsid w:val="00176EAF"/>
    <w:rsid w:val="001774C4"/>
    <w:rsid w:val="00177623"/>
    <w:rsid w:val="001779F0"/>
    <w:rsid w:val="00180444"/>
    <w:rsid w:val="00181000"/>
    <w:rsid w:val="00182234"/>
    <w:rsid w:val="001828C4"/>
    <w:rsid w:val="00182B07"/>
    <w:rsid w:val="001833A6"/>
    <w:rsid w:val="00183593"/>
    <w:rsid w:val="00183D40"/>
    <w:rsid w:val="00184345"/>
    <w:rsid w:val="00184C97"/>
    <w:rsid w:val="00184CC8"/>
    <w:rsid w:val="00184D8C"/>
    <w:rsid w:val="00184F9C"/>
    <w:rsid w:val="001855C2"/>
    <w:rsid w:val="00186792"/>
    <w:rsid w:val="001871CB"/>
    <w:rsid w:val="001901D7"/>
    <w:rsid w:val="00191AD1"/>
    <w:rsid w:val="001928E7"/>
    <w:rsid w:val="00193260"/>
    <w:rsid w:val="001932AF"/>
    <w:rsid w:val="00193B44"/>
    <w:rsid w:val="001946DF"/>
    <w:rsid w:val="00194871"/>
    <w:rsid w:val="00194E62"/>
    <w:rsid w:val="00195044"/>
    <w:rsid w:val="00195A60"/>
    <w:rsid w:val="001961B7"/>
    <w:rsid w:val="00196206"/>
    <w:rsid w:val="0019642A"/>
    <w:rsid w:val="0019739C"/>
    <w:rsid w:val="001A02DF"/>
    <w:rsid w:val="001A07DC"/>
    <w:rsid w:val="001A0A46"/>
    <w:rsid w:val="001A0EC8"/>
    <w:rsid w:val="001A2440"/>
    <w:rsid w:val="001A26C3"/>
    <w:rsid w:val="001A3E97"/>
    <w:rsid w:val="001A41EF"/>
    <w:rsid w:val="001A46C0"/>
    <w:rsid w:val="001A4FB2"/>
    <w:rsid w:val="001A5A1D"/>
    <w:rsid w:val="001A5ABC"/>
    <w:rsid w:val="001A631B"/>
    <w:rsid w:val="001A6919"/>
    <w:rsid w:val="001A6A40"/>
    <w:rsid w:val="001A7938"/>
    <w:rsid w:val="001B03F3"/>
    <w:rsid w:val="001B04C6"/>
    <w:rsid w:val="001B08F4"/>
    <w:rsid w:val="001B0B43"/>
    <w:rsid w:val="001B1024"/>
    <w:rsid w:val="001B2A35"/>
    <w:rsid w:val="001B3037"/>
    <w:rsid w:val="001B3323"/>
    <w:rsid w:val="001B53AD"/>
    <w:rsid w:val="001B65BB"/>
    <w:rsid w:val="001B6894"/>
    <w:rsid w:val="001B7238"/>
    <w:rsid w:val="001B7240"/>
    <w:rsid w:val="001C0699"/>
    <w:rsid w:val="001C078A"/>
    <w:rsid w:val="001C101D"/>
    <w:rsid w:val="001C1C50"/>
    <w:rsid w:val="001C2C71"/>
    <w:rsid w:val="001C3527"/>
    <w:rsid w:val="001C3789"/>
    <w:rsid w:val="001C3C69"/>
    <w:rsid w:val="001C4D0A"/>
    <w:rsid w:val="001C5B44"/>
    <w:rsid w:val="001C79CF"/>
    <w:rsid w:val="001C7E9B"/>
    <w:rsid w:val="001D06A8"/>
    <w:rsid w:val="001D0C22"/>
    <w:rsid w:val="001D14F7"/>
    <w:rsid w:val="001D1A44"/>
    <w:rsid w:val="001D1B12"/>
    <w:rsid w:val="001D1BDD"/>
    <w:rsid w:val="001D1EED"/>
    <w:rsid w:val="001D2215"/>
    <w:rsid w:val="001D2948"/>
    <w:rsid w:val="001D29FC"/>
    <w:rsid w:val="001D2ED3"/>
    <w:rsid w:val="001D3CFF"/>
    <w:rsid w:val="001D4857"/>
    <w:rsid w:val="001D4864"/>
    <w:rsid w:val="001D5D59"/>
    <w:rsid w:val="001D5F6B"/>
    <w:rsid w:val="001D6884"/>
    <w:rsid w:val="001D6A6E"/>
    <w:rsid w:val="001D6FA6"/>
    <w:rsid w:val="001D7635"/>
    <w:rsid w:val="001E28DF"/>
    <w:rsid w:val="001E2E93"/>
    <w:rsid w:val="001E2FB2"/>
    <w:rsid w:val="001E3B5C"/>
    <w:rsid w:val="001E3DF4"/>
    <w:rsid w:val="001E4AB3"/>
    <w:rsid w:val="001E4D0D"/>
    <w:rsid w:val="001E4DDA"/>
    <w:rsid w:val="001E5670"/>
    <w:rsid w:val="001E5DE3"/>
    <w:rsid w:val="001E6F48"/>
    <w:rsid w:val="001E739D"/>
    <w:rsid w:val="001F0919"/>
    <w:rsid w:val="001F1AD9"/>
    <w:rsid w:val="001F1C44"/>
    <w:rsid w:val="001F20D2"/>
    <w:rsid w:val="001F2D33"/>
    <w:rsid w:val="001F3040"/>
    <w:rsid w:val="001F3396"/>
    <w:rsid w:val="001F339A"/>
    <w:rsid w:val="001F366D"/>
    <w:rsid w:val="001F3767"/>
    <w:rsid w:val="001F3AB2"/>
    <w:rsid w:val="001F3DE9"/>
    <w:rsid w:val="001F3F0D"/>
    <w:rsid w:val="001F43BC"/>
    <w:rsid w:val="001F47B9"/>
    <w:rsid w:val="001F490F"/>
    <w:rsid w:val="001F4EF3"/>
    <w:rsid w:val="001F5870"/>
    <w:rsid w:val="001F598F"/>
    <w:rsid w:val="001F6177"/>
    <w:rsid w:val="001F635E"/>
    <w:rsid w:val="001F68B0"/>
    <w:rsid w:val="001F71E2"/>
    <w:rsid w:val="002000CF"/>
    <w:rsid w:val="00200A84"/>
    <w:rsid w:val="002010DB"/>
    <w:rsid w:val="002014C2"/>
    <w:rsid w:val="00201AFD"/>
    <w:rsid w:val="00201B38"/>
    <w:rsid w:val="00201E97"/>
    <w:rsid w:val="002025EF"/>
    <w:rsid w:val="00202B59"/>
    <w:rsid w:val="00203A03"/>
    <w:rsid w:val="00203F03"/>
    <w:rsid w:val="002041A9"/>
    <w:rsid w:val="00204C01"/>
    <w:rsid w:val="002054D9"/>
    <w:rsid w:val="0020558E"/>
    <w:rsid w:val="0020567C"/>
    <w:rsid w:val="00205690"/>
    <w:rsid w:val="00205BB6"/>
    <w:rsid w:val="00207C6B"/>
    <w:rsid w:val="00210682"/>
    <w:rsid w:val="002118FC"/>
    <w:rsid w:val="00211EB5"/>
    <w:rsid w:val="002129E1"/>
    <w:rsid w:val="00214115"/>
    <w:rsid w:val="002145ED"/>
    <w:rsid w:val="0021477B"/>
    <w:rsid w:val="0021560D"/>
    <w:rsid w:val="0021689D"/>
    <w:rsid w:val="00217653"/>
    <w:rsid w:val="0022013A"/>
    <w:rsid w:val="002202E8"/>
    <w:rsid w:val="0022058E"/>
    <w:rsid w:val="002205A8"/>
    <w:rsid w:val="00223263"/>
    <w:rsid w:val="00223267"/>
    <w:rsid w:val="0022538F"/>
    <w:rsid w:val="00225746"/>
    <w:rsid w:val="0022591A"/>
    <w:rsid w:val="00225FE6"/>
    <w:rsid w:val="002260E8"/>
    <w:rsid w:val="002263FC"/>
    <w:rsid w:val="0022649D"/>
    <w:rsid w:val="00226559"/>
    <w:rsid w:val="002272D3"/>
    <w:rsid w:val="0022743B"/>
    <w:rsid w:val="00227ABA"/>
    <w:rsid w:val="002308E5"/>
    <w:rsid w:val="00230F7D"/>
    <w:rsid w:val="002316B3"/>
    <w:rsid w:val="00232962"/>
    <w:rsid w:val="00232C4F"/>
    <w:rsid w:val="00233034"/>
    <w:rsid w:val="0023309E"/>
    <w:rsid w:val="00234A1B"/>
    <w:rsid w:val="00235EBF"/>
    <w:rsid w:val="00235ED6"/>
    <w:rsid w:val="00240EA6"/>
    <w:rsid w:val="002411CF"/>
    <w:rsid w:val="002418BD"/>
    <w:rsid w:val="00241EFD"/>
    <w:rsid w:val="0024259C"/>
    <w:rsid w:val="0024368F"/>
    <w:rsid w:val="00243F99"/>
    <w:rsid w:val="002453B3"/>
    <w:rsid w:val="00245757"/>
    <w:rsid w:val="0024578F"/>
    <w:rsid w:val="00245DBE"/>
    <w:rsid w:val="002463B6"/>
    <w:rsid w:val="00246885"/>
    <w:rsid w:val="00246D4E"/>
    <w:rsid w:val="0024706F"/>
    <w:rsid w:val="00247909"/>
    <w:rsid w:val="00247ADF"/>
    <w:rsid w:val="00247CBA"/>
    <w:rsid w:val="00250CD9"/>
    <w:rsid w:val="00251148"/>
    <w:rsid w:val="0025160C"/>
    <w:rsid w:val="00251A1D"/>
    <w:rsid w:val="002521BF"/>
    <w:rsid w:val="00252297"/>
    <w:rsid w:val="00252DB7"/>
    <w:rsid w:val="00253217"/>
    <w:rsid w:val="002536D0"/>
    <w:rsid w:val="00254BE7"/>
    <w:rsid w:val="00255175"/>
    <w:rsid w:val="00255315"/>
    <w:rsid w:val="00256464"/>
    <w:rsid w:val="00256D31"/>
    <w:rsid w:val="00256F76"/>
    <w:rsid w:val="00257960"/>
    <w:rsid w:val="00257FA4"/>
    <w:rsid w:val="00257FF5"/>
    <w:rsid w:val="0026083A"/>
    <w:rsid w:val="00260E85"/>
    <w:rsid w:val="00261035"/>
    <w:rsid w:val="00261735"/>
    <w:rsid w:val="00261740"/>
    <w:rsid w:val="00261BEE"/>
    <w:rsid w:val="0026278E"/>
    <w:rsid w:val="0026366B"/>
    <w:rsid w:val="00263AEB"/>
    <w:rsid w:val="00263BA8"/>
    <w:rsid w:val="00263E61"/>
    <w:rsid w:val="00264A62"/>
    <w:rsid w:val="0026530A"/>
    <w:rsid w:val="00265818"/>
    <w:rsid w:val="00265BDB"/>
    <w:rsid w:val="00265D0E"/>
    <w:rsid w:val="002663D6"/>
    <w:rsid w:val="002666B3"/>
    <w:rsid w:val="00267467"/>
    <w:rsid w:val="00267475"/>
    <w:rsid w:val="0026747B"/>
    <w:rsid w:val="0026756D"/>
    <w:rsid w:val="002675AC"/>
    <w:rsid w:val="002676D1"/>
    <w:rsid w:val="00270561"/>
    <w:rsid w:val="00271218"/>
    <w:rsid w:val="002719A7"/>
    <w:rsid w:val="00271E95"/>
    <w:rsid w:val="00272118"/>
    <w:rsid w:val="00272904"/>
    <w:rsid w:val="00272DB4"/>
    <w:rsid w:val="0027317D"/>
    <w:rsid w:val="00274A6D"/>
    <w:rsid w:val="00274FE0"/>
    <w:rsid w:val="002750E9"/>
    <w:rsid w:val="0027530B"/>
    <w:rsid w:val="0027533D"/>
    <w:rsid w:val="00276554"/>
    <w:rsid w:val="002774CE"/>
    <w:rsid w:val="002775FF"/>
    <w:rsid w:val="002779B7"/>
    <w:rsid w:val="00280065"/>
    <w:rsid w:val="002804D2"/>
    <w:rsid w:val="002817D8"/>
    <w:rsid w:val="002823F7"/>
    <w:rsid w:val="00282C21"/>
    <w:rsid w:val="00282D85"/>
    <w:rsid w:val="00283040"/>
    <w:rsid w:val="00283384"/>
    <w:rsid w:val="0028372F"/>
    <w:rsid w:val="0028386E"/>
    <w:rsid w:val="00284F95"/>
    <w:rsid w:val="002859C6"/>
    <w:rsid w:val="002859D4"/>
    <w:rsid w:val="00285A57"/>
    <w:rsid w:val="00285A81"/>
    <w:rsid w:val="00285BFE"/>
    <w:rsid w:val="002867B0"/>
    <w:rsid w:val="002867CF"/>
    <w:rsid w:val="002872D0"/>
    <w:rsid w:val="0029145A"/>
    <w:rsid w:val="0029188E"/>
    <w:rsid w:val="002919F1"/>
    <w:rsid w:val="002929FC"/>
    <w:rsid w:val="00294774"/>
    <w:rsid w:val="00294A4A"/>
    <w:rsid w:val="00294CBE"/>
    <w:rsid w:val="00294CD8"/>
    <w:rsid w:val="0029511E"/>
    <w:rsid w:val="00295D61"/>
    <w:rsid w:val="00295E31"/>
    <w:rsid w:val="00296318"/>
    <w:rsid w:val="00296F6B"/>
    <w:rsid w:val="00297A87"/>
    <w:rsid w:val="00297D90"/>
    <w:rsid w:val="00297DAB"/>
    <w:rsid w:val="002A039F"/>
    <w:rsid w:val="002A0531"/>
    <w:rsid w:val="002A0BAB"/>
    <w:rsid w:val="002A2113"/>
    <w:rsid w:val="002A2434"/>
    <w:rsid w:val="002A2BC4"/>
    <w:rsid w:val="002A2DC1"/>
    <w:rsid w:val="002A2FC5"/>
    <w:rsid w:val="002A52D4"/>
    <w:rsid w:val="002A5C4D"/>
    <w:rsid w:val="002A6022"/>
    <w:rsid w:val="002A63A5"/>
    <w:rsid w:val="002A6498"/>
    <w:rsid w:val="002A6C32"/>
    <w:rsid w:val="002A6D65"/>
    <w:rsid w:val="002A709F"/>
    <w:rsid w:val="002A74A4"/>
    <w:rsid w:val="002A79A2"/>
    <w:rsid w:val="002A7A67"/>
    <w:rsid w:val="002B0AE1"/>
    <w:rsid w:val="002B23D5"/>
    <w:rsid w:val="002B26E7"/>
    <w:rsid w:val="002B271A"/>
    <w:rsid w:val="002B2A03"/>
    <w:rsid w:val="002B2C3D"/>
    <w:rsid w:val="002B3B2A"/>
    <w:rsid w:val="002B3D3B"/>
    <w:rsid w:val="002B3D71"/>
    <w:rsid w:val="002B44B5"/>
    <w:rsid w:val="002B4B6B"/>
    <w:rsid w:val="002B5FBD"/>
    <w:rsid w:val="002B6CCA"/>
    <w:rsid w:val="002B76C9"/>
    <w:rsid w:val="002B7729"/>
    <w:rsid w:val="002B778C"/>
    <w:rsid w:val="002C0EDC"/>
    <w:rsid w:val="002C0F41"/>
    <w:rsid w:val="002C0FEB"/>
    <w:rsid w:val="002C1930"/>
    <w:rsid w:val="002C3BC4"/>
    <w:rsid w:val="002C429C"/>
    <w:rsid w:val="002C47DC"/>
    <w:rsid w:val="002C5142"/>
    <w:rsid w:val="002C5524"/>
    <w:rsid w:val="002C67E9"/>
    <w:rsid w:val="002C6C35"/>
    <w:rsid w:val="002C6EB3"/>
    <w:rsid w:val="002C7272"/>
    <w:rsid w:val="002C79A9"/>
    <w:rsid w:val="002D0301"/>
    <w:rsid w:val="002D0AF6"/>
    <w:rsid w:val="002D1210"/>
    <w:rsid w:val="002D132F"/>
    <w:rsid w:val="002D1B16"/>
    <w:rsid w:val="002D22E6"/>
    <w:rsid w:val="002D2511"/>
    <w:rsid w:val="002D2820"/>
    <w:rsid w:val="002D347D"/>
    <w:rsid w:val="002D35FD"/>
    <w:rsid w:val="002D43BC"/>
    <w:rsid w:val="002D4B14"/>
    <w:rsid w:val="002D56DB"/>
    <w:rsid w:val="002D5A5A"/>
    <w:rsid w:val="002D5EE4"/>
    <w:rsid w:val="002D6E44"/>
    <w:rsid w:val="002E011C"/>
    <w:rsid w:val="002E03E1"/>
    <w:rsid w:val="002E064D"/>
    <w:rsid w:val="002E0F6A"/>
    <w:rsid w:val="002E187F"/>
    <w:rsid w:val="002E19C6"/>
    <w:rsid w:val="002E1EEB"/>
    <w:rsid w:val="002E230A"/>
    <w:rsid w:val="002E2829"/>
    <w:rsid w:val="002E2F59"/>
    <w:rsid w:val="002E344A"/>
    <w:rsid w:val="002E3CD2"/>
    <w:rsid w:val="002E3DAA"/>
    <w:rsid w:val="002E49C4"/>
    <w:rsid w:val="002E52B5"/>
    <w:rsid w:val="002E5360"/>
    <w:rsid w:val="002E5594"/>
    <w:rsid w:val="002E56D6"/>
    <w:rsid w:val="002E5F6E"/>
    <w:rsid w:val="002E606A"/>
    <w:rsid w:val="002E6900"/>
    <w:rsid w:val="002E6B40"/>
    <w:rsid w:val="002E6B9F"/>
    <w:rsid w:val="002E6D65"/>
    <w:rsid w:val="002E7B40"/>
    <w:rsid w:val="002E7CA1"/>
    <w:rsid w:val="002F112F"/>
    <w:rsid w:val="002F124F"/>
    <w:rsid w:val="002F1888"/>
    <w:rsid w:val="002F26A4"/>
    <w:rsid w:val="002F366E"/>
    <w:rsid w:val="002F3FF7"/>
    <w:rsid w:val="002F4660"/>
    <w:rsid w:val="002F4D36"/>
    <w:rsid w:val="002F54F4"/>
    <w:rsid w:val="002F67BE"/>
    <w:rsid w:val="002F7121"/>
    <w:rsid w:val="002F732D"/>
    <w:rsid w:val="002F7899"/>
    <w:rsid w:val="0030027C"/>
    <w:rsid w:val="00300729"/>
    <w:rsid w:val="00300D87"/>
    <w:rsid w:val="00300FBB"/>
    <w:rsid w:val="003020C6"/>
    <w:rsid w:val="003027F3"/>
    <w:rsid w:val="00302B36"/>
    <w:rsid w:val="00302D99"/>
    <w:rsid w:val="00303B8E"/>
    <w:rsid w:val="00303FA8"/>
    <w:rsid w:val="00304307"/>
    <w:rsid w:val="003044B3"/>
    <w:rsid w:val="00305101"/>
    <w:rsid w:val="0030525B"/>
    <w:rsid w:val="003053BA"/>
    <w:rsid w:val="00306610"/>
    <w:rsid w:val="00306C20"/>
    <w:rsid w:val="00306C35"/>
    <w:rsid w:val="003070C3"/>
    <w:rsid w:val="00307876"/>
    <w:rsid w:val="00310514"/>
    <w:rsid w:val="00310943"/>
    <w:rsid w:val="00310F83"/>
    <w:rsid w:val="00311728"/>
    <w:rsid w:val="00311A40"/>
    <w:rsid w:val="00311C96"/>
    <w:rsid w:val="003124F5"/>
    <w:rsid w:val="00313C6C"/>
    <w:rsid w:val="00314960"/>
    <w:rsid w:val="0031598C"/>
    <w:rsid w:val="00315F3E"/>
    <w:rsid w:val="00316B64"/>
    <w:rsid w:val="0031712B"/>
    <w:rsid w:val="0031728D"/>
    <w:rsid w:val="003203E4"/>
    <w:rsid w:val="00320701"/>
    <w:rsid w:val="00320F56"/>
    <w:rsid w:val="00321103"/>
    <w:rsid w:val="003228CE"/>
    <w:rsid w:val="003229CC"/>
    <w:rsid w:val="003230A9"/>
    <w:rsid w:val="003233F8"/>
    <w:rsid w:val="003236BB"/>
    <w:rsid w:val="00323AAF"/>
    <w:rsid w:val="00323DFB"/>
    <w:rsid w:val="003243A5"/>
    <w:rsid w:val="0032455E"/>
    <w:rsid w:val="003251B4"/>
    <w:rsid w:val="003252B4"/>
    <w:rsid w:val="00325769"/>
    <w:rsid w:val="0032645D"/>
    <w:rsid w:val="00327535"/>
    <w:rsid w:val="00327939"/>
    <w:rsid w:val="00327F2A"/>
    <w:rsid w:val="00331127"/>
    <w:rsid w:val="00331516"/>
    <w:rsid w:val="003318B5"/>
    <w:rsid w:val="0033330D"/>
    <w:rsid w:val="00333CA8"/>
    <w:rsid w:val="00333DD4"/>
    <w:rsid w:val="00334462"/>
    <w:rsid w:val="003348C2"/>
    <w:rsid w:val="0033497E"/>
    <w:rsid w:val="00336603"/>
    <w:rsid w:val="0034042E"/>
    <w:rsid w:val="00340ACB"/>
    <w:rsid w:val="00342314"/>
    <w:rsid w:val="0034251C"/>
    <w:rsid w:val="00342C91"/>
    <w:rsid w:val="003432BB"/>
    <w:rsid w:val="00343D4D"/>
    <w:rsid w:val="0034463F"/>
    <w:rsid w:val="00344C30"/>
    <w:rsid w:val="00344EE6"/>
    <w:rsid w:val="003453C6"/>
    <w:rsid w:val="00345CD9"/>
    <w:rsid w:val="00346096"/>
    <w:rsid w:val="00346C69"/>
    <w:rsid w:val="0034759F"/>
    <w:rsid w:val="0035121E"/>
    <w:rsid w:val="003514C6"/>
    <w:rsid w:val="00351ACD"/>
    <w:rsid w:val="00352258"/>
    <w:rsid w:val="00352467"/>
    <w:rsid w:val="00352C32"/>
    <w:rsid w:val="00353E23"/>
    <w:rsid w:val="00353F70"/>
    <w:rsid w:val="0035450D"/>
    <w:rsid w:val="0035488B"/>
    <w:rsid w:val="00355544"/>
    <w:rsid w:val="00355B57"/>
    <w:rsid w:val="003568E5"/>
    <w:rsid w:val="00357E57"/>
    <w:rsid w:val="00360305"/>
    <w:rsid w:val="00360378"/>
    <w:rsid w:val="003611F0"/>
    <w:rsid w:val="003611F2"/>
    <w:rsid w:val="00361F4C"/>
    <w:rsid w:val="0036237E"/>
    <w:rsid w:val="0036249B"/>
    <w:rsid w:val="0036259C"/>
    <w:rsid w:val="00362C1E"/>
    <w:rsid w:val="00362D88"/>
    <w:rsid w:val="00363784"/>
    <w:rsid w:val="00363A39"/>
    <w:rsid w:val="003643CD"/>
    <w:rsid w:val="0036483C"/>
    <w:rsid w:val="00364E96"/>
    <w:rsid w:val="00365482"/>
    <w:rsid w:val="00365737"/>
    <w:rsid w:val="00365BD7"/>
    <w:rsid w:val="00365EE2"/>
    <w:rsid w:val="003661FB"/>
    <w:rsid w:val="0036643D"/>
    <w:rsid w:val="00366F33"/>
    <w:rsid w:val="00370736"/>
    <w:rsid w:val="00370FC6"/>
    <w:rsid w:val="00371592"/>
    <w:rsid w:val="00371F5B"/>
    <w:rsid w:val="00372554"/>
    <w:rsid w:val="00373ED8"/>
    <w:rsid w:val="00373F7B"/>
    <w:rsid w:val="00374B46"/>
    <w:rsid w:val="00374B89"/>
    <w:rsid w:val="00375C48"/>
    <w:rsid w:val="00375CF1"/>
    <w:rsid w:val="00376319"/>
    <w:rsid w:val="00376F9F"/>
    <w:rsid w:val="003803A3"/>
    <w:rsid w:val="003825BF"/>
    <w:rsid w:val="00382B57"/>
    <w:rsid w:val="003844FC"/>
    <w:rsid w:val="00384F60"/>
    <w:rsid w:val="00384FE6"/>
    <w:rsid w:val="003857A0"/>
    <w:rsid w:val="00385D3A"/>
    <w:rsid w:val="00385F33"/>
    <w:rsid w:val="00386527"/>
    <w:rsid w:val="00386FC0"/>
    <w:rsid w:val="00387A32"/>
    <w:rsid w:val="003917A3"/>
    <w:rsid w:val="0039204F"/>
    <w:rsid w:val="0039220B"/>
    <w:rsid w:val="00392356"/>
    <w:rsid w:val="00394A42"/>
    <w:rsid w:val="00394BF0"/>
    <w:rsid w:val="00394DDF"/>
    <w:rsid w:val="00395076"/>
    <w:rsid w:val="003958B8"/>
    <w:rsid w:val="00395ACD"/>
    <w:rsid w:val="00395B12"/>
    <w:rsid w:val="00395FBB"/>
    <w:rsid w:val="00396D96"/>
    <w:rsid w:val="00397292"/>
    <w:rsid w:val="003979CD"/>
    <w:rsid w:val="00397D91"/>
    <w:rsid w:val="003A0595"/>
    <w:rsid w:val="003A13D1"/>
    <w:rsid w:val="003A1EA9"/>
    <w:rsid w:val="003A2E01"/>
    <w:rsid w:val="003A345D"/>
    <w:rsid w:val="003A3570"/>
    <w:rsid w:val="003A3828"/>
    <w:rsid w:val="003A3A44"/>
    <w:rsid w:val="003A56E4"/>
    <w:rsid w:val="003A5C80"/>
    <w:rsid w:val="003A5FBA"/>
    <w:rsid w:val="003A678C"/>
    <w:rsid w:val="003A6AE7"/>
    <w:rsid w:val="003A6D90"/>
    <w:rsid w:val="003A70B0"/>
    <w:rsid w:val="003A72B3"/>
    <w:rsid w:val="003A7914"/>
    <w:rsid w:val="003B0409"/>
    <w:rsid w:val="003B0EAF"/>
    <w:rsid w:val="003B19AE"/>
    <w:rsid w:val="003B1DFC"/>
    <w:rsid w:val="003B24A1"/>
    <w:rsid w:val="003B262A"/>
    <w:rsid w:val="003B26FF"/>
    <w:rsid w:val="003B284D"/>
    <w:rsid w:val="003B42D0"/>
    <w:rsid w:val="003B447E"/>
    <w:rsid w:val="003B4A70"/>
    <w:rsid w:val="003B4D2B"/>
    <w:rsid w:val="003B5194"/>
    <w:rsid w:val="003B537D"/>
    <w:rsid w:val="003B5441"/>
    <w:rsid w:val="003B68F8"/>
    <w:rsid w:val="003B6B65"/>
    <w:rsid w:val="003B7443"/>
    <w:rsid w:val="003B7FCD"/>
    <w:rsid w:val="003C176A"/>
    <w:rsid w:val="003C1901"/>
    <w:rsid w:val="003C1BE0"/>
    <w:rsid w:val="003C2706"/>
    <w:rsid w:val="003C58BA"/>
    <w:rsid w:val="003C7ADA"/>
    <w:rsid w:val="003D00FD"/>
    <w:rsid w:val="003D22D8"/>
    <w:rsid w:val="003D2EFA"/>
    <w:rsid w:val="003D3004"/>
    <w:rsid w:val="003D3063"/>
    <w:rsid w:val="003D47EC"/>
    <w:rsid w:val="003D4FB1"/>
    <w:rsid w:val="003D518F"/>
    <w:rsid w:val="003D5528"/>
    <w:rsid w:val="003D5C5B"/>
    <w:rsid w:val="003D5EAB"/>
    <w:rsid w:val="003D5FCB"/>
    <w:rsid w:val="003D5FF9"/>
    <w:rsid w:val="003D658C"/>
    <w:rsid w:val="003D784E"/>
    <w:rsid w:val="003D7E09"/>
    <w:rsid w:val="003D7FAE"/>
    <w:rsid w:val="003E0A1B"/>
    <w:rsid w:val="003E0BA6"/>
    <w:rsid w:val="003E2552"/>
    <w:rsid w:val="003E3245"/>
    <w:rsid w:val="003E3389"/>
    <w:rsid w:val="003E3A9F"/>
    <w:rsid w:val="003E5665"/>
    <w:rsid w:val="003E5BF9"/>
    <w:rsid w:val="003E5DE1"/>
    <w:rsid w:val="003E5EE1"/>
    <w:rsid w:val="003E720D"/>
    <w:rsid w:val="003E7285"/>
    <w:rsid w:val="003E7DD1"/>
    <w:rsid w:val="003F01D5"/>
    <w:rsid w:val="003F054E"/>
    <w:rsid w:val="003F0675"/>
    <w:rsid w:val="003F1672"/>
    <w:rsid w:val="003F1D50"/>
    <w:rsid w:val="003F2189"/>
    <w:rsid w:val="003F29BF"/>
    <w:rsid w:val="003F2B75"/>
    <w:rsid w:val="003F3A0A"/>
    <w:rsid w:val="003F3E6D"/>
    <w:rsid w:val="003F4178"/>
    <w:rsid w:val="003F4350"/>
    <w:rsid w:val="003F4DE7"/>
    <w:rsid w:val="004014C6"/>
    <w:rsid w:val="004026AC"/>
    <w:rsid w:val="00402BF3"/>
    <w:rsid w:val="00403246"/>
    <w:rsid w:val="00403415"/>
    <w:rsid w:val="00403E81"/>
    <w:rsid w:val="00403F9F"/>
    <w:rsid w:val="00405046"/>
    <w:rsid w:val="00405C74"/>
    <w:rsid w:val="00405C87"/>
    <w:rsid w:val="00407FD6"/>
    <w:rsid w:val="00410878"/>
    <w:rsid w:val="00410FBF"/>
    <w:rsid w:val="00411222"/>
    <w:rsid w:val="00413777"/>
    <w:rsid w:val="00413F97"/>
    <w:rsid w:val="00414640"/>
    <w:rsid w:val="00414813"/>
    <w:rsid w:val="00414891"/>
    <w:rsid w:val="004150A2"/>
    <w:rsid w:val="0041573F"/>
    <w:rsid w:val="00415909"/>
    <w:rsid w:val="00415BB1"/>
    <w:rsid w:val="00415E88"/>
    <w:rsid w:val="00416603"/>
    <w:rsid w:val="00416ECF"/>
    <w:rsid w:val="0041785A"/>
    <w:rsid w:val="00422E70"/>
    <w:rsid w:val="00423A94"/>
    <w:rsid w:val="00424168"/>
    <w:rsid w:val="00424E6C"/>
    <w:rsid w:val="0042502B"/>
    <w:rsid w:val="00425945"/>
    <w:rsid w:val="00425ACA"/>
    <w:rsid w:val="00430406"/>
    <w:rsid w:val="00431782"/>
    <w:rsid w:val="004318C7"/>
    <w:rsid w:val="00432627"/>
    <w:rsid w:val="004349F0"/>
    <w:rsid w:val="004353D6"/>
    <w:rsid w:val="00435476"/>
    <w:rsid w:val="0043587E"/>
    <w:rsid w:val="00436125"/>
    <w:rsid w:val="0043627E"/>
    <w:rsid w:val="00436523"/>
    <w:rsid w:val="0043679A"/>
    <w:rsid w:val="0043684D"/>
    <w:rsid w:val="004376A1"/>
    <w:rsid w:val="00437819"/>
    <w:rsid w:val="00437C76"/>
    <w:rsid w:val="0044036E"/>
    <w:rsid w:val="00441178"/>
    <w:rsid w:val="00442E38"/>
    <w:rsid w:val="00442ECD"/>
    <w:rsid w:val="00444245"/>
    <w:rsid w:val="00447FF9"/>
    <w:rsid w:val="00450E88"/>
    <w:rsid w:val="004519C9"/>
    <w:rsid w:val="004522A7"/>
    <w:rsid w:val="00452BDA"/>
    <w:rsid w:val="004539CD"/>
    <w:rsid w:val="00453FEB"/>
    <w:rsid w:val="00454909"/>
    <w:rsid w:val="004550DF"/>
    <w:rsid w:val="004554AF"/>
    <w:rsid w:val="00456894"/>
    <w:rsid w:val="00456BDA"/>
    <w:rsid w:val="00456BEB"/>
    <w:rsid w:val="00456E01"/>
    <w:rsid w:val="00456E5D"/>
    <w:rsid w:val="00460E62"/>
    <w:rsid w:val="004612F2"/>
    <w:rsid w:val="004613EA"/>
    <w:rsid w:val="0046219A"/>
    <w:rsid w:val="00462845"/>
    <w:rsid w:val="004632C2"/>
    <w:rsid w:val="004634AC"/>
    <w:rsid w:val="00464935"/>
    <w:rsid w:val="00465B5B"/>
    <w:rsid w:val="00465ED2"/>
    <w:rsid w:val="0046606A"/>
    <w:rsid w:val="0046675B"/>
    <w:rsid w:val="0046747A"/>
    <w:rsid w:val="00467ACD"/>
    <w:rsid w:val="00467B25"/>
    <w:rsid w:val="00467B87"/>
    <w:rsid w:val="00471461"/>
    <w:rsid w:val="00471932"/>
    <w:rsid w:val="0047203A"/>
    <w:rsid w:val="0047296B"/>
    <w:rsid w:val="00473971"/>
    <w:rsid w:val="00473A5A"/>
    <w:rsid w:val="00474306"/>
    <w:rsid w:val="0047537C"/>
    <w:rsid w:val="004761B9"/>
    <w:rsid w:val="0047677F"/>
    <w:rsid w:val="00476A47"/>
    <w:rsid w:val="00477555"/>
    <w:rsid w:val="0047788F"/>
    <w:rsid w:val="0047793A"/>
    <w:rsid w:val="00477E1E"/>
    <w:rsid w:val="00477F11"/>
    <w:rsid w:val="00477F33"/>
    <w:rsid w:val="0048023A"/>
    <w:rsid w:val="00483ACE"/>
    <w:rsid w:val="00483B54"/>
    <w:rsid w:val="00483D90"/>
    <w:rsid w:val="004845A9"/>
    <w:rsid w:val="00484706"/>
    <w:rsid w:val="00485465"/>
    <w:rsid w:val="004860F4"/>
    <w:rsid w:val="004863B8"/>
    <w:rsid w:val="004907BF"/>
    <w:rsid w:val="00490F99"/>
    <w:rsid w:val="00494471"/>
    <w:rsid w:val="00494793"/>
    <w:rsid w:val="00494C18"/>
    <w:rsid w:val="00495709"/>
    <w:rsid w:val="004961D0"/>
    <w:rsid w:val="00497417"/>
    <w:rsid w:val="004974AB"/>
    <w:rsid w:val="004975AA"/>
    <w:rsid w:val="00497945"/>
    <w:rsid w:val="004A07C4"/>
    <w:rsid w:val="004A095E"/>
    <w:rsid w:val="004A0F02"/>
    <w:rsid w:val="004A1072"/>
    <w:rsid w:val="004A1CD3"/>
    <w:rsid w:val="004A2157"/>
    <w:rsid w:val="004A27FA"/>
    <w:rsid w:val="004A2BF0"/>
    <w:rsid w:val="004A2F1C"/>
    <w:rsid w:val="004A31CF"/>
    <w:rsid w:val="004A34E7"/>
    <w:rsid w:val="004A3C53"/>
    <w:rsid w:val="004A4BA0"/>
    <w:rsid w:val="004A4F42"/>
    <w:rsid w:val="004A56D7"/>
    <w:rsid w:val="004A6522"/>
    <w:rsid w:val="004A6A18"/>
    <w:rsid w:val="004A71FF"/>
    <w:rsid w:val="004A78FA"/>
    <w:rsid w:val="004A7BDC"/>
    <w:rsid w:val="004B032F"/>
    <w:rsid w:val="004B0EFC"/>
    <w:rsid w:val="004B11A3"/>
    <w:rsid w:val="004B16EC"/>
    <w:rsid w:val="004B2519"/>
    <w:rsid w:val="004B3217"/>
    <w:rsid w:val="004B4925"/>
    <w:rsid w:val="004B5631"/>
    <w:rsid w:val="004B6461"/>
    <w:rsid w:val="004B656F"/>
    <w:rsid w:val="004B7071"/>
    <w:rsid w:val="004B7282"/>
    <w:rsid w:val="004B7AEC"/>
    <w:rsid w:val="004C0772"/>
    <w:rsid w:val="004C0FF3"/>
    <w:rsid w:val="004C1011"/>
    <w:rsid w:val="004C10EE"/>
    <w:rsid w:val="004C12CA"/>
    <w:rsid w:val="004C1573"/>
    <w:rsid w:val="004C1729"/>
    <w:rsid w:val="004C1B09"/>
    <w:rsid w:val="004C2FD4"/>
    <w:rsid w:val="004C36C9"/>
    <w:rsid w:val="004C3877"/>
    <w:rsid w:val="004C3CE5"/>
    <w:rsid w:val="004C3FCB"/>
    <w:rsid w:val="004C6C88"/>
    <w:rsid w:val="004C7144"/>
    <w:rsid w:val="004D16E4"/>
    <w:rsid w:val="004D31EA"/>
    <w:rsid w:val="004D3312"/>
    <w:rsid w:val="004D3712"/>
    <w:rsid w:val="004D3815"/>
    <w:rsid w:val="004D45FC"/>
    <w:rsid w:val="004D492A"/>
    <w:rsid w:val="004D539B"/>
    <w:rsid w:val="004D53BF"/>
    <w:rsid w:val="004D5A44"/>
    <w:rsid w:val="004D74FC"/>
    <w:rsid w:val="004D755C"/>
    <w:rsid w:val="004D7CC6"/>
    <w:rsid w:val="004E08F8"/>
    <w:rsid w:val="004E2086"/>
    <w:rsid w:val="004E3199"/>
    <w:rsid w:val="004E4824"/>
    <w:rsid w:val="004E51FE"/>
    <w:rsid w:val="004E6299"/>
    <w:rsid w:val="004E71EF"/>
    <w:rsid w:val="004E738A"/>
    <w:rsid w:val="004E7468"/>
    <w:rsid w:val="004E77AC"/>
    <w:rsid w:val="004E7C89"/>
    <w:rsid w:val="004F0141"/>
    <w:rsid w:val="004F0510"/>
    <w:rsid w:val="004F0766"/>
    <w:rsid w:val="004F1E0E"/>
    <w:rsid w:val="004F20E2"/>
    <w:rsid w:val="004F2829"/>
    <w:rsid w:val="004F2DAD"/>
    <w:rsid w:val="004F3972"/>
    <w:rsid w:val="004F43DB"/>
    <w:rsid w:val="004F4B3B"/>
    <w:rsid w:val="004F5494"/>
    <w:rsid w:val="004F5B86"/>
    <w:rsid w:val="004F5CAA"/>
    <w:rsid w:val="004F6715"/>
    <w:rsid w:val="004F6F6C"/>
    <w:rsid w:val="004F7B3E"/>
    <w:rsid w:val="00500256"/>
    <w:rsid w:val="00500A65"/>
    <w:rsid w:val="00500D4F"/>
    <w:rsid w:val="00501D5E"/>
    <w:rsid w:val="00502266"/>
    <w:rsid w:val="00502555"/>
    <w:rsid w:val="00502B48"/>
    <w:rsid w:val="00502FC2"/>
    <w:rsid w:val="0050304E"/>
    <w:rsid w:val="0050309A"/>
    <w:rsid w:val="00503298"/>
    <w:rsid w:val="00503987"/>
    <w:rsid w:val="00503A0B"/>
    <w:rsid w:val="00504C4F"/>
    <w:rsid w:val="00504DD1"/>
    <w:rsid w:val="005051FE"/>
    <w:rsid w:val="0050520E"/>
    <w:rsid w:val="00505ADA"/>
    <w:rsid w:val="00505F22"/>
    <w:rsid w:val="005068A5"/>
    <w:rsid w:val="00507771"/>
    <w:rsid w:val="00510EC3"/>
    <w:rsid w:val="00511E8C"/>
    <w:rsid w:val="00512342"/>
    <w:rsid w:val="00512784"/>
    <w:rsid w:val="0051438B"/>
    <w:rsid w:val="00514A09"/>
    <w:rsid w:val="0051521B"/>
    <w:rsid w:val="00515B91"/>
    <w:rsid w:val="00516899"/>
    <w:rsid w:val="00516CF7"/>
    <w:rsid w:val="0051702D"/>
    <w:rsid w:val="005179DE"/>
    <w:rsid w:val="00517EE4"/>
    <w:rsid w:val="00520512"/>
    <w:rsid w:val="005206D1"/>
    <w:rsid w:val="0052283A"/>
    <w:rsid w:val="00522942"/>
    <w:rsid w:val="00522A76"/>
    <w:rsid w:val="00522C6F"/>
    <w:rsid w:val="00522FAD"/>
    <w:rsid w:val="00523B78"/>
    <w:rsid w:val="00523E78"/>
    <w:rsid w:val="0052500F"/>
    <w:rsid w:val="0052529F"/>
    <w:rsid w:val="005263FC"/>
    <w:rsid w:val="0052752E"/>
    <w:rsid w:val="00527E4B"/>
    <w:rsid w:val="00530C8D"/>
    <w:rsid w:val="00530F61"/>
    <w:rsid w:val="00531545"/>
    <w:rsid w:val="00531A80"/>
    <w:rsid w:val="00532EE7"/>
    <w:rsid w:val="005337CC"/>
    <w:rsid w:val="00533BC7"/>
    <w:rsid w:val="00534E6F"/>
    <w:rsid w:val="00535714"/>
    <w:rsid w:val="005366DA"/>
    <w:rsid w:val="00536810"/>
    <w:rsid w:val="005373F2"/>
    <w:rsid w:val="00537EBA"/>
    <w:rsid w:val="00540924"/>
    <w:rsid w:val="00542099"/>
    <w:rsid w:val="00543714"/>
    <w:rsid w:val="00544225"/>
    <w:rsid w:val="00547069"/>
    <w:rsid w:val="00547FCC"/>
    <w:rsid w:val="0055032C"/>
    <w:rsid w:val="0055058E"/>
    <w:rsid w:val="00550F9E"/>
    <w:rsid w:val="005521D1"/>
    <w:rsid w:val="00553FEA"/>
    <w:rsid w:val="0055449D"/>
    <w:rsid w:val="005559D4"/>
    <w:rsid w:val="00556802"/>
    <w:rsid w:val="00556AC4"/>
    <w:rsid w:val="00557362"/>
    <w:rsid w:val="00557837"/>
    <w:rsid w:val="0056043C"/>
    <w:rsid w:val="00560F6C"/>
    <w:rsid w:val="00561B4C"/>
    <w:rsid w:val="00561CF1"/>
    <w:rsid w:val="00561EF9"/>
    <w:rsid w:val="0056403C"/>
    <w:rsid w:val="00564DAC"/>
    <w:rsid w:val="005654A8"/>
    <w:rsid w:val="00565674"/>
    <w:rsid w:val="00566176"/>
    <w:rsid w:val="00567379"/>
    <w:rsid w:val="00567C65"/>
    <w:rsid w:val="005702D0"/>
    <w:rsid w:val="005707E4"/>
    <w:rsid w:val="00571F53"/>
    <w:rsid w:val="00572836"/>
    <w:rsid w:val="0057294F"/>
    <w:rsid w:val="005729F9"/>
    <w:rsid w:val="00572E35"/>
    <w:rsid w:val="00573846"/>
    <w:rsid w:val="005738F6"/>
    <w:rsid w:val="00573F7D"/>
    <w:rsid w:val="005740C1"/>
    <w:rsid w:val="00575047"/>
    <w:rsid w:val="005757CC"/>
    <w:rsid w:val="0057659C"/>
    <w:rsid w:val="00576758"/>
    <w:rsid w:val="005776B6"/>
    <w:rsid w:val="00580456"/>
    <w:rsid w:val="00580A22"/>
    <w:rsid w:val="00580AF8"/>
    <w:rsid w:val="00580D28"/>
    <w:rsid w:val="00580FDD"/>
    <w:rsid w:val="005815EE"/>
    <w:rsid w:val="00581A4F"/>
    <w:rsid w:val="00581C5E"/>
    <w:rsid w:val="0058261D"/>
    <w:rsid w:val="00582A74"/>
    <w:rsid w:val="00583276"/>
    <w:rsid w:val="00583FC4"/>
    <w:rsid w:val="0058408A"/>
    <w:rsid w:val="0058510C"/>
    <w:rsid w:val="00585187"/>
    <w:rsid w:val="00585258"/>
    <w:rsid w:val="00585883"/>
    <w:rsid w:val="005859C3"/>
    <w:rsid w:val="00585BEA"/>
    <w:rsid w:val="00587C3C"/>
    <w:rsid w:val="00587EA8"/>
    <w:rsid w:val="005905B2"/>
    <w:rsid w:val="00590710"/>
    <w:rsid w:val="00590EE3"/>
    <w:rsid w:val="00591BEB"/>
    <w:rsid w:val="00591CF5"/>
    <w:rsid w:val="00591F30"/>
    <w:rsid w:val="005926A9"/>
    <w:rsid w:val="00594A4A"/>
    <w:rsid w:val="00594FCD"/>
    <w:rsid w:val="00595389"/>
    <w:rsid w:val="00595764"/>
    <w:rsid w:val="00597424"/>
    <w:rsid w:val="00597958"/>
    <w:rsid w:val="00597DD2"/>
    <w:rsid w:val="005A0A1D"/>
    <w:rsid w:val="005A2159"/>
    <w:rsid w:val="005A27F2"/>
    <w:rsid w:val="005A2A77"/>
    <w:rsid w:val="005A4DD2"/>
    <w:rsid w:val="005A4F43"/>
    <w:rsid w:val="005A6297"/>
    <w:rsid w:val="005A68F2"/>
    <w:rsid w:val="005A6D9B"/>
    <w:rsid w:val="005A740D"/>
    <w:rsid w:val="005A7627"/>
    <w:rsid w:val="005B04D3"/>
    <w:rsid w:val="005B1043"/>
    <w:rsid w:val="005B12FC"/>
    <w:rsid w:val="005B1649"/>
    <w:rsid w:val="005B2A6F"/>
    <w:rsid w:val="005B32A3"/>
    <w:rsid w:val="005B3750"/>
    <w:rsid w:val="005B384C"/>
    <w:rsid w:val="005B406B"/>
    <w:rsid w:val="005B4A49"/>
    <w:rsid w:val="005B5CE8"/>
    <w:rsid w:val="005B5CEF"/>
    <w:rsid w:val="005B65F2"/>
    <w:rsid w:val="005B6F61"/>
    <w:rsid w:val="005B7FA0"/>
    <w:rsid w:val="005C137C"/>
    <w:rsid w:val="005C1784"/>
    <w:rsid w:val="005C1BE0"/>
    <w:rsid w:val="005C1FF1"/>
    <w:rsid w:val="005C2DB2"/>
    <w:rsid w:val="005C3021"/>
    <w:rsid w:val="005C3073"/>
    <w:rsid w:val="005C361F"/>
    <w:rsid w:val="005C3FBC"/>
    <w:rsid w:val="005C4DA9"/>
    <w:rsid w:val="005C5279"/>
    <w:rsid w:val="005C52D5"/>
    <w:rsid w:val="005C58E4"/>
    <w:rsid w:val="005C6DAF"/>
    <w:rsid w:val="005C7556"/>
    <w:rsid w:val="005C7CE7"/>
    <w:rsid w:val="005D046F"/>
    <w:rsid w:val="005D08F3"/>
    <w:rsid w:val="005D1072"/>
    <w:rsid w:val="005D1297"/>
    <w:rsid w:val="005D140B"/>
    <w:rsid w:val="005D166A"/>
    <w:rsid w:val="005D1A91"/>
    <w:rsid w:val="005D2276"/>
    <w:rsid w:val="005D2EF0"/>
    <w:rsid w:val="005D36E3"/>
    <w:rsid w:val="005D389B"/>
    <w:rsid w:val="005D441C"/>
    <w:rsid w:val="005D466C"/>
    <w:rsid w:val="005D5BAF"/>
    <w:rsid w:val="005D66A1"/>
    <w:rsid w:val="005D67B3"/>
    <w:rsid w:val="005D68F7"/>
    <w:rsid w:val="005D6B04"/>
    <w:rsid w:val="005D74D1"/>
    <w:rsid w:val="005D7F16"/>
    <w:rsid w:val="005E072D"/>
    <w:rsid w:val="005E07C8"/>
    <w:rsid w:val="005E26E4"/>
    <w:rsid w:val="005E2EF3"/>
    <w:rsid w:val="005E44ED"/>
    <w:rsid w:val="005E453C"/>
    <w:rsid w:val="005E4F03"/>
    <w:rsid w:val="005E58BA"/>
    <w:rsid w:val="005E6E6C"/>
    <w:rsid w:val="005E72FB"/>
    <w:rsid w:val="005E7C68"/>
    <w:rsid w:val="005E7F99"/>
    <w:rsid w:val="005F1738"/>
    <w:rsid w:val="005F267A"/>
    <w:rsid w:val="005F3731"/>
    <w:rsid w:val="005F45B6"/>
    <w:rsid w:val="005F4737"/>
    <w:rsid w:val="005F4E53"/>
    <w:rsid w:val="005F56D3"/>
    <w:rsid w:val="005F5860"/>
    <w:rsid w:val="005F6253"/>
    <w:rsid w:val="005F625A"/>
    <w:rsid w:val="005F62B5"/>
    <w:rsid w:val="005F6801"/>
    <w:rsid w:val="005F7A58"/>
    <w:rsid w:val="00600662"/>
    <w:rsid w:val="006010A9"/>
    <w:rsid w:val="006010C7"/>
    <w:rsid w:val="00601136"/>
    <w:rsid w:val="006017BC"/>
    <w:rsid w:val="006020EE"/>
    <w:rsid w:val="00603A02"/>
    <w:rsid w:val="00603E5A"/>
    <w:rsid w:val="00604110"/>
    <w:rsid w:val="00604813"/>
    <w:rsid w:val="00604924"/>
    <w:rsid w:val="00604E4E"/>
    <w:rsid w:val="006053A0"/>
    <w:rsid w:val="00605C1B"/>
    <w:rsid w:val="0060653B"/>
    <w:rsid w:val="00606C9C"/>
    <w:rsid w:val="00607889"/>
    <w:rsid w:val="00607C34"/>
    <w:rsid w:val="00610070"/>
    <w:rsid w:val="006110F7"/>
    <w:rsid w:val="006112BF"/>
    <w:rsid w:val="00611AC8"/>
    <w:rsid w:val="00612168"/>
    <w:rsid w:val="0061247E"/>
    <w:rsid w:val="006130B8"/>
    <w:rsid w:val="00613FEC"/>
    <w:rsid w:val="00614766"/>
    <w:rsid w:val="00614B4E"/>
    <w:rsid w:val="00614E6D"/>
    <w:rsid w:val="006154CA"/>
    <w:rsid w:val="006155D6"/>
    <w:rsid w:val="006156A5"/>
    <w:rsid w:val="00616110"/>
    <w:rsid w:val="00616246"/>
    <w:rsid w:val="00616F77"/>
    <w:rsid w:val="006171C3"/>
    <w:rsid w:val="006179D8"/>
    <w:rsid w:val="00620BB6"/>
    <w:rsid w:val="00620F40"/>
    <w:rsid w:val="0062137F"/>
    <w:rsid w:val="00621783"/>
    <w:rsid w:val="006217D0"/>
    <w:rsid w:val="0062364E"/>
    <w:rsid w:val="00623A0F"/>
    <w:rsid w:val="00623B14"/>
    <w:rsid w:val="0062425C"/>
    <w:rsid w:val="00624992"/>
    <w:rsid w:val="00624BEA"/>
    <w:rsid w:val="00625AC1"/>
    <w:rsid w:val="00625EDB"/>
    <w:rsid w:val="00627E86"/>
    <w:rsid w:val="00630168"/>
    <w:rsid w:val="006301A2"/>
    <w:rsid w:val="0063062C"/>
    <w:rsid w:val="0063158A"/>
    <w:rsid w:val="00631857"/>
    <w:rsid w:val="00631B46"/>
    <w:rsid w:val="0063266C"/>
    <w:rsid w:val="006331A3"/>
    <w:rsid w:val="00633223"/>
    <w:rsid w:val="00633361"/>
    <w:rsid w:val="006333D1"/>
    <w:rsid w:val="006336E9"/>
    <w:rsid w:val="00635464"/>
    <w:rsid w:val="006354F2"/>
    <w:rsid w:val="006358DD"/>
    <w:rsid w:val="00635963"/>
    <w:rsid w:val="006360E2"/>
    <w:rsid w:val="00636403"/>
    <w:rsid w:val="00636A0D"/>
    <w:rsid w:val="00637035"/>
    <w:rsid w:val="00637A52"/>
    <w:rsid w:val="00640528"/>
    <w:rsid w:val="00640743"/>
    <w:rsid w:val="0064132D"/>
    <w:rsid w:val="00641C62"/>
    <w:rsid w:val="0064287A"/>
    <w:rsid w:val="006428AF"/>
    <w:rsid w:val="006429D5"/>
    <w:rsid w:val="00642DEA"/>
    <w:rsid w:val="00643AEB"/>
    <w:rsid w:val="006448AA"/>
    <w:rsid w:val="006450F9"/>
    <w:rsid w:val="0064555C"/>
    <w:rsid w:val="00645E99"/>
    <w:rsid w:val="006462C7"/>
    <w:rsid w:val="00646DEE"/>
    <w:rsid w:val="00647CE1"/>
    <w:rsid w:val="00647F91"/>
    <w:rsid w:val="006506C7"/>
    <w:rsid w:val="006508EF"/>
    <w:rsid w:val="0065095F"/>
    <w:rsid w:val="006512C4"/>
    <w:rsid w:val="00651A10"/>
    <w:rsid w:val="006521A6"/>
    <w:rsid w:val="006525D2"/>
    <w:rsid w:val="00652FD0"/>
    <w:rsid w:val="00653733"/>
    <w:rsid w:val="00653A84"/>
    <w:rsid w:val="00654133"/>
    <w:rsid w:val="006543D7"/>
    <w:rsid w:val="00654FB5"/>
    <w:rsid w:val="0065542F"/>
    <w:rsid w:val="0065552C"/>
    <w:rsid w:val="00656B7E"/>
    <w:rsid w:val="006600C7"/>
    <w:rsid w:val="006607C1"/>
    <w:rsid w:val="006616DF"/>
    <w:rsid w:val="006621FF"/>
    <w:rsid w:val="006630C0"/>
    <w:rsid w:val="0066385A"/>
    <w:rsid w:val="00663A42"/>
    <w:rsid w:val="00663C82"/>
    <w:rsid w:val="006650EC"/>
    <w:rsid w:val="00665945"/>
    <w:rsid w:val="00665B90"/>
    <w:rsid w:val="00666F20"/>
    <w:rsid w:val="006671B0"/>
    <w:rsid w:val="0067036A"/>
    <w:rsid w:val="0067114C"/>
    <w:rsid w:val="00674243"/>
    <w:rsid w:val="00675940"/>
    <w:rsid w:val="00677208"/>
    <w:rsid w:val="00677653"/>
    <w:rsid w:val="00680A88"/>
    <w:rsid w:val="00680B3D"/>
    <w:rsid w:val="00680F00"/>
    <w:rsid w:val="00682624"/>
    <w:rsid w:val="00683E02"/>
    <w:rsid w:val="00684124"/>
    <w:rsid w:val="0068412B"/>
    <w:rsid w:val="006845E7"/>
    <w:rsid w:val="00684867"/>
    <w:rsid w:val="00684989"/>
    <w:rsid w:val="006849D8"/>
    <w:rsid w:val="00684D94"/>
    <w:rsid w:val="00685106"/>
    <w:rsid w:val="006852EA"/>
    <w:rsid w:val="00685725"/>
    <w:rsid w:val="0068586F"/>
    <w:rsid w:val="00686496"/>
    <w:rsid w:val="00686758"/>
    <w:rsid w:val="00686945"/>
    <w:rsid w:val="00686E48"/>
    <w:rsid w:val="00687298"/>
    <w:rsid w:val="006901C9"/>
    <w:rsid w:val="006901DC"/>
    <w:rsid w:val="00691EFC"/>
    <w:rsid w:val="0069241C"/>
    <w:rsid w:val="0069242E"/>
    <w:rsid w:val="00693368"/>
    <w:rsid w:val="00693393"/>
    <w:rsid w:val="00693931"/>
    <w:rsid w:val="00693AFB"/>
    <w:rsid w:val="00693B09"/>
    <w:rsid w:val="00695662"/>
    <w:rsid w:val="00695BFC"/>
    <w:rsid w:val="00696688"/>
    <w:rsid w:val="00696F95"/>
    <w:rsid w:val="00696FF3"/>
    <w:rsid w:val="00697CAF"/>
    <w:rsid w:val="00697F88"/>
    <w:rsid w:val="006A061C"/>
    <w:rsid w:val="006A0AD7"/>
    <w:rsid w:val="006A10C1"/>
    <w:rsid w:val="006A1250"/>
    <w:rsid w:val="006A19C6"/>
    <w:rsid w:val="006A1DE5"/>
    <w:rsid w:val="006A26FD"/>
    <w:rsid w:val="006A2E71"/>
    <w:rsid w:val="006A4A0C"/>
    <w:rsid w:val="006A5114"/>
    <w:rsid w:val="006A5AF2"/>
    <w:rsid w:val="006A5EAE"/>
    <w:rsid w:val="006A67AD"/>
    <w:rsid w:val="006A6E14"/>
    <w:rsid w:val="006A7025"/>
    <w:rsid w:val="006A7536"/>
    <w:rsid w:val="006A7ADE"/>
    <w:rsid w:val="006B08CC"/>
    <w:rsid w:val="006B0DA2"/>
    <w:rsid w:val="006B108E"/>
    <w:rsid w:val="006B18D7"/>
    <w:rsid w:val="006B19B9"/>
    <w:rsid w:val="006B245F"/>
    <w:rsid w:val="006B253F"/>
    <w:rsid w:val="006B3180"/>
    <w:rsid w:val="006B372B"/>
    <w:rsid w:val="006B3B2A"/>
    <w:rsid w:val="006B448E"/>
    <w:rsid w:val="006B481D"/>
    <w:rsid w:val="006B5994"/>
    <w:rsid w:val="006B5F44"/>
    <w:rsid w:val="006B664A"/>
    <w:rsid w:val="006B69E1"/>
    <w:rsid w:val="006B6CE7"/>
    <w:rsid w:val="006B6CE9"/>
    <w:rsid w:val="006B6D3C"/>
    <w:rsid w:val="006B73ED"/>
    <w:rsid w:val="006B742F"/>
    <w:rsid w:val="006B7D56"/>
    <w:rsid w:val="006C04D5"/>
    <w:rsid w:val="006C054E"/>
    <w:rsid w:val="006C088F"/>
    <w:rsid w:val="006C1038"/>
    <w:rsid w:val="006C13AB"/>
    <w:rsid w:val="006C1538"/>
    <w:rsid w:val="006C1B25"/>
    <w:rsid w:val="006C200C"/>
    <w:rsid w:val="006C2634"/>
    <w:rsid w:val="006C2B1B"/>
    <w:rsid w:val="006C3A22"/>
    <w:rsid w:val="006C3E62"/>
    <w:rsid w:val="006C4A1C"/>
    <w:rsid w:val="006C4E31"/>
    <w:rsid w:val="006C4EB4"/>
    <w:rsid w:val="006C6082"/>
    <w:rsid w:val="006C6542"/>
    <w:rsid w:val="006C6D9E"/>
    <w:rsid w:val="006C771A"/>
    <w:rsid w:val="006D0312"/>
    <w:rsid w:val="006D08BB"/>
    <w:rsid w:val="006D0D31"/>
    <w:rsid w:val="006D117E"/>
    <w:rsid w:val="006D17A7"/>
    <w:rsid w:val="006D1C87"/>
    <w:rsid w:val="006D2EB1"/>
    <w:rsid w:val="006D4265"/>
    <w:rsid w:val="006D470E"/>
    <w:rsid w:val="006D4815"/>
    <w:rsid w:val="006D4E88"/>
    <w:rsid w:val="006D5EDD"/>
    <w:rsid w:val="006D61CF"/>
    <w:rsid w:val="006D7D9D"/>
    <w:rsid w:val="006E0193"/>
    <w:rsid w:val="006E0A20"/>
    <w:rsid w:val="006E0AFB"/>
    <w:rsid w:val="006E0F63"/>
    <w:rsid w:val="006E1375"/>
    <w:rsid w:val="006E1FB2"/>
    <w:rsid w:val="006E25B3"/>
    <w:rsid w:val="006E26AC"/>
    <w:rsid w:val="006E28D9"/>
    <w:rsid w:val="006E39B9"/>
    <w:rsid w:val="006E3E0D"/>
    <w:rsid w:val="006E42A4"/>
    <w:rsid w:val="006E5693"/>
    <w:rsid w:val="006E60BF"/>
    <w:rsid w:val="006E6138"/>
    <w:rsid w:val="006E64F1"/>
    <w:rsid w:val="006E6C8D"/>
    <w:rsid w:val="006E6E2E"/>
    <w:rsid w:val="006F2B7A"/>
    <w:rsid w:val="006F2DA8"/>
    <w:rsid w:val="006F2E18"/>
    <w:rsid w:val="006F349D"/>
    <w:rsid w:val="006F36FD"/>
    <w:rsid w:val="006F3D43"/>
    <w:rsid w:val="006F3E63"/>
    <w:rsid w:val="006F4203"/>
    <w:rsid w:val="006F4774"/>
    <w:rsid w:val="006F5132"/>
    <w:rsid w:val="006F713E"/>
    <w:rsid w:val="006F75BF"/>
    <w:rsid w:val="006F7DA3"/>
    <w:rsid w:val="006F7E76"/>
    <w:rsid w:val="00701CA4"/>
    <w:rsid w:val="00702007"/>
    <w:rsid w:val="00702298"/>
    <w:rsid w:val="00702F5A"/>
    <w:rsid w:val="00703110"/>
    <w:rsid w:val="00703166"/>
    <w:rsid w:val="0070432A"/>
    <w:rsid w:val="00704625"/>
    <w:rsid w:val="00706AF7"/>
    <w:rsid w:val="00707599"/>
    <w:rsid w:val="00707ABB"/>
    <w:rsid w:val="00707D00"/>
    <w:rsid w:val="00707F79"/>
    <w:rsid w:val="0071120A"/>
    <w:rsid w:val="00711381"/>
    <w:rsid w:val="0071258D"/>
    <w:rsid w:val="00712BB6"/>
    <w:rsid w:val="00712BD6"/>
    <w:rsid w:val="00712C0A"/>
    <w:rsid w:val="00712F52"/>
    <w:rsid w:val="00713645"/>
    <w:rsid w:val="00713FA9"/>
    <w:rsid w:val="00713FF4"/>
    <w:rsid w:val="00714651"/>
    <w:rsid w:val="00714674"/>
    <w:rsid w:val="0071559D"/>
    <w:rsid w:val="00715B45"/>
    <w:rsid w:val="0071601D"/>
    <w:rsid w:val="0071633C"/>
    <w:rsid w:val="0071664C"/>
    <w:rsid w:val="00716DCD"/>
    <w:rsid w:val="0071761C"/>
    <w:rsid w:val="00717B67"/>
    <w:rsid w:val="00717D83"/>
    <w:rsid w:val="0072059A"/>
    <w:rsid w:val="0072089F"/>
    <w:rsid w:val="00721C54"/>
    <w:rsid w:val="007232A4"/>
    <w:rsid w:val="00723BA2"/>
    <w:rsid w:val="00723FA9"/>
    <w:rsid w:val="00723FF4"/>
    <w:rsid w:val="00724486"/>
    <w:rsid w:val="00724531"/>
    <w:rsid w:val="00724BA9"/>
    <w:rsid w:val="007262B2"/>
    <w:rsid w:val="0072638B"/>
    <w:rsid w:val="00726B61"/>
    <w:rsid w:val="00726DB8"/>
    <w:rsid w:val="00727661"/>
    <w:rsid w:val="00727AFA"/>
    <w:rsid w:val="007306E5"/>
    <w:rsid w:val="007316A5"/>
    <w:rsid w:val="0073189D"/>
    <w:rsid w:val="00731D63"/>
    <w:rsid w:val="00731DB5"/>
    <w:rsid w:val="00732989"/>
    <w:rsid w:val="007331F0"/>
    <w:rsid w:val="00733804"/>
    <w:rsid w:val="00735DBF"/>
    <w:rsid w:val="007360C1"/>
    <w:rsid w:val="00736633"/>
    <w:rsid w:val="00736C11"/>
    <w:rsid w:val="007375F6"/>
    <w:rsid w:val="007378E5"/>
    <w:rsid w:val="007403B2"/>
    <w:rsid w:val="007403E4"/>
    <w:rsid w:val="00740FD6"/>
    <w:rsid w:val="00741C8A"/>
    <w:rsid w:val="00742A81"/>
    <w:rsid w:val="00743CDE"/>
    <w:rsid w:val="00744E81"/>
    <w:rsid w:val="00744F88"/>
    <w:rsid w:val="00744F9A"/>
    <w:rsid w:val="00745540"/>
    <w:rsid w:val="00745B55"/>
    <w:rsid w:val="00745C17"/>
    <w:rsid w:val="007467B1"/>
    <w:rsid w:val="00746FA8"/>
    <w:rsid w:val="007474C4"/>
    <w:rsid w:val="007477FE"/>
    <w:rsid w:val="00750503"/>
    <w:rsid w:val="00750664"/>
    <w:rsid w:val="00750AB4"/>
    <w:rsid w:val="007520E1"/>
    <w:rsid w:val="00752534"/>
    <w:rsid w:val="007530B5"/>
    <w:rsid w:val="0075335C"/>
    <w:rsid w:val="007544B9"/>
    <w:rsid w:val="0075462C"/>
    <w:rsid w:val="00754B81"/>
    <w:rsid w:val="00754C47"/>
    <w:rsid w:val="00754D4A"/>
    <w:rsid w:val="0075654F"/>
    <w:rsid w:val="00756BB1"/>
    <w:rsid w:val="0075713D"/>
    <w:rsid w:val="00760618"/>
    <w:rsid w:val="0076200C"/>
    <w:rsid w:val="00762485"/>
    <w:rsid w:val="00763400"/>
    <w:rsid w:val="007635EA"/>
    <w:rsid w:val="00763CB5"/>
    <w:rsid w:val="007646F9"/>
    <w:rsid w:val="00764BD4"/>
    <w:rsid w:val="00765943"/>
    <w:rsid w:val="007669B0"/>
    <w:rsid w:val="00767588"/>
    <w:rsid w:val="00770AE0"/>
    <w:rsid w:val="00771110"/>
    <w:rsid w:val="007722D2"/>
    <w:rsid w:val="00772752"/>
    <w:rsid w:val="00772845"/>
    <w:rsid w:val="00772E7E"/>
    <w:rsid w:val="0077304D"/>
    <w:rsid w:val="0077356D"/>
    <w:rsid w:val="0077426C"/>
    <w:rsid w:val="0077559B"/>
    <w:rsid w:val="00775A02"/>
    <w:rsid w:val="00775E49"/>
    <w:rsid w:val="00776458"/>
    <w:rsid w:val="0077666F"/>
    <w:rsid w:val="00776B28"/>
    <w:rsid w:val="007818CD"/>
    <w:rsid w:val="00781951"/>
    <w:rsid w:val="00781CF1"/>
    <w:rsid w:val="00782005"/>
    <w:rsid w:val="0078236A"/>
    <w:rsid w:val="007825E1"/>
    <w:rsid w:val="007834D2"/>
    <w:rsid w:val="00783EAA"/>
    <w:rsid w:val="00784968"/>
    <w:rsid w:val="00784C46"/>
    <w:rsid w:val="00784EAC"/>
    <w:rsid w:val="00785846"/>
    <w:rsid w:val="00785D15"/>
    <w:rsid w:val="007860E1"/>
    <w:rsid w:val="00786B49"/>
    <w:rsid w:val="00786D5D"/>
    <w:rsid w:val="00787DAB"/>
    <w:rsid w:val="0079173D"/>
    <w:rsid w:val="00791B21"/>
    <w:rsid w:val="007924E7"/>
    <w:rsid w:val="007929D1"/>
    <w:rsid w:val="0079421B"/>
    <w:rsid w:val="0079440B"/>
    <w:rsid w:val="007951A0"/>
    <w:rsid w:val="007959F8"/>
    <w:rsid w:val="007961D0"/>
    <w:rsid w:val="00796213"/>
    <w:rsid w:val="007965EB"/>
    <w:rsid w:val="007977F7"/>
    <w:rsid w:val="00797DA7"/>
    <w:rsid w:val="007A154F"/>
    <w:rsid w:val="007A1E80"/>
    <w:rsid w:val="007A22B5"/>
    <w:rsid w:val="007A2837"/>
    <w:rsid w:val="007A2A79"/>
    <w:rsid w:val="007A3236"/>
    <w:rsid w:val="007A4292"/>
    <w:rsid w:val="007A4416"/>
    <w:rsid w:val="007A4459"/>
    <w:rsid w:val="007A629E"/>
    <w:rsid w:val="007A64FB"/>
    <w:rsid w:val="007A6753"/>
    <w:rsid w:val="007A778D"/>
    <w:rsid w:val="007A77A8"/>
    <w:rsid w:val="007A77DC"/>
    <w:rsid w:val="007A781D"/>
    <w:rsid w:val="007A7961"/>
    <w:rsid w:val="007A79BF"/>
    <w:rsid w:val="007A7B32"/>
    <w:rsid w:val="007B0068"/>
    <w:rsid w:val="007B020F"/>
    <w:rsid w:val="007B0699"/>
    <w:rsid w:val="007B17BD"/>
    <w:rsid w:val="007B2754"/>
    <w:rsid w:val="007B422B"/>
    <w:rsid w:val="007B4C75"/>
    <w:rsid w:val="007B5C31"/>
    <w:rsid w:val="007B6E7A"/>
    <w:rsid w:val="007B71E7"/>
    <w:rsid w:val="007B7659"/>
    <w:rsid w:val="007C019E"/>
    <w:rsid w:val="007C077A"/>
    <w:rsid w:val="007C090C"/>
    <w:rsid w:val="007C10D9"/>
    <w:rsid w:val="007C21B5"/>
    <w:rsid w:val="007C2E05"/>
    <w:rsid w:val="007C32E8"/>
    <w:rsid w:val="007C3B43"/>
    <w:rsid w:val="007C4225"/>
    <w:rsid w:val="007C465E"/>
    <w:rsid w:val="007C4F42"/>
    <w:rsid w:val="007C54B3"/>
    <w:rsid w:val="007C55B7"/>
    <w:rsid w:val="007C614C"/>
    <w:rsid w:val="007C718F"/>
    <w:rsid w:val="007C7F14"/>
    <w:rsid w:val="007D0ACA"/>
    <w:rsid w:val="007D16A3"/>
    <w:rsid w:val="007D1EB9"/>
    <w:rsid w:val="007D3BA6"/>
    <w:rsid w:val="007D43AF"/>
    <w:rsid w:val="007D4B27"/>
    <w:rsid w:val="007D5019"/>
    <w:rsid w:val="007D5A8A"/>
    <w:rsid w:val="007D6BF9"/>
    <w:rsid w:val="007D6CA2"/>
    <w:rsid w:val="007D7C60"/>
    <w:rsid w:val="007E0E03"/>
    <w:rsid w:val="007E10D8"/>
    <w:rsid w:val="007E1149"/>
    <w:rsid w:val="007E1369"/>
    <w:rsid w:val="007E14FC"/>
    <w:rsid w:val="007E1906"/>
    <w:rsid w:val="007E1D0A"/>
    <w:rsid w:val="007E1EF7"/>
    <w:rsid w:val="007E25C9"/>
    <w:rsid w:val="007E315E"/>
    <w:rsid w:val="007E31D3"/>
    <w:rsid w:val="007E3B87"/>
    <w:rsid w:val="007E3E9D"/>
    <w:rsid w:val="007E42E0"/>
    <w:rsid w:val="007E4576"/>
    <w:rsid w:val="007E486B"/>
    <w:rsid w:val="007E49EB"/>
    <w:rsid w:val="007E4A41"/>
    <w:rsid w:val="007E4F0F"/>
    <w:rsid w:val="007E51E9"/>
    <w:rsid w:val="007E6455"/>
    <w:rsid w:val="007E6562"/>
    <w:rsid w:val="007E66C2"/>
    <w:rsid w:val="007E681E"/>
    <w:rsid w:val="007E6C46"/>
    <w:rsid w:val="007E6E8D"/>
    <w:rsid w:val="007E7BB9"/>
    <w:rsid w:val="007F012F"/>
    <w:rsid w:val="007F0171"/>
    <w:rsid w:val="007F0430"/>
    <w:rsid w:val="007F0F9A"/>
    <w:rsid w:val="007F119A"/>
    <w:rsid w:val="007F1290"/>
    <w:rsid w:val="007F19D1"/>
    <w:rsid w:val="007F1FDB"/>
    <w:rsid w:val="007F22B7"/>
    <w:rsid w:val="007F24C9"/>
    <w:rsid w:val="007F4683"/>
    <w:rsid w:val="007F4C7E"/>
    <w:rsid w:val="007F5936"/>
    <w:rsid w:val="007F5BEF"/>
    <w:rsid w:val="007F63F9"/>
    <w:rsid w:val="007F6C22"/>
    <w:rsid w:val="007F7007"/>
    <w:rsid w:val="007F77C7"/>
    <w:rsid w:val="007F7D36"/>
    <w:rsid w:val="0080067A"/>
    <w:rsid w:val="00800D0A"/>
    <w:rsid w:val="008010F1"/>
    <w:rsid w:val="00801651"/>
    <w:rsid w:val="00801989"/>
    <w:rsid w:val="008020D3"/>
    <w:rsid w:val="00803BD3"/>
    <w:rsid w:val="008040EF"/>
    <w:rsid w:val="008048B8"/>
    <w:rsid w:val="00804A88"/>
    <w:rsid w:val="0080569D"/>
    <w:rsid w:val="0080587D"/>
    <w:rsid w:val="00805A34"/>
    <w:rsid w:val="00805B17"/>
    <w:rsid w:val="008076D3"/>
    <w:rsid w:val="008079B3"/>
    <w:rsid w:val="00810699"/>
    <w:rsid w:val="008107A7"/>
    <w:rsid w:val="00810C80"/>
    <w:rsid w:val="00810DEF"/>
    <w:rsid w:val="00810F17"/>
    <w:rsid w:val="00812A00"/>
    <w:rsid w:val="00812C03"/>
    <w:rsid w:val="008134F5"/>
    <w:rsid w:val="008136BD"/>
    <w:rsid w:val="00813D1E"/>
    <w:rsid w:val="00814526"/>
    <w:rsid w:val="00814B59"/>
    <w:rsid w:val="00814DF7"/>
    <w:rsid w:val="008153C1"/>
    <w:rsid w:val="00815927"/>
    <w:rsid w:val="00815B96"/>
    <w:rsid w:val="0081653E"/>
    <w:rsid w:val="00816FAD"/>
    <w:rsid w:val="008170E3"/>
    <w:rsid w:val="00817550"/>
    <w:rsid w:val="0082031F"/>
    <w:rsid w:val="008209AB"/>
    <w:rsid w:val="00820FB8"/>
    <w:rsid w:val="008212FF"/>
    <w:rsid w:val="008218C5"/>
    <w:rsid w:val="008220CA"/>
    <w:rsid w:val="008226EF"/>
    <w:rsid w:val="00822CAF"/>
    <w:rsid w:val="00825778"/>
    <w:rsid w:val="00825D95"/>
    <w:rsid w:val="00826FFE"/>
    <w:rsid w:val="0082751B"/>
    <w:rsid w:val="0082763A"/>
    <w:rsid w:val="00827F34"/>
    <w:rsid w:val="00830341"/>
    <w:rsid w:val="00830877"/>
    <w:rsid w:val="0083092C"/>
    <w:rsid w:val="00830C80"/>
    <w:rsid w:val="00831041"/>
    <w:rsid w:val="00831629"/>
    <w:rsid w:val="00831E70"/>
    <w:rsid w:val="00832E26"/>
    <w:rsid w:val="00832F90"/>
    <w:rsid w:val="00833956"/>
    <w:rsid w:val="0083435E"/>
    <w:rsid w:val="00834559"/>
    <w:rsid w:val="00834FC0"/>
    <w:rsid w:val="0083577E"/>
    <w:rsid w:val="008366A4"/>
    <w:rsid w:val="00836FA6"/>
    <w:rsid w:val="0084031F"/>
    <w:rsid w:val="0084057F"/>
    <w:rsid w:val="00840952"/>
    <w:rsid w:val="00840AFE"/>
    <w:rsid w:val="00840E23"/>
    <w:rsid w:val="00842A0B"/>
    <w:rsid w:val="00843917"/>
    <w:rsid w:val="0084456B"/>
    <w:rsid w:val="00845312"/>
    <w:rsid w:val="008472D6"/>
    <w:rsid w:val="008474CA"/>
    <w:rsid w:val="008500BD"/>
    <w:rsid w:val="00850AE2"/>
    <w:rsid w:val="00850D8D"/>
    <w:rsid w:val="00851389"/>
    <w:rsid w:val="00851A78"/>
    <w:rsid w:val="00851E7A"/>
    <w:rsid w:val="00851F04"/>
    <w:rsid w:val="00852382"/>
    <w:rsid w:val="00856523"/>
    <w:rsid w:val="008568AC"/>
    <w:rsid w:val="00856916"/>
    <w:rsid w:val="00856A3B"/>
    <w:rsid w:val="00856EF6"/>
    <w:rsid w:val="008572E4"/>
    <w:rsid w:val="008600A4"/>
    <w:rsid w:val="008606B1"/>
    <w:rsid w:val="008606FF"/>
    <w:rsid w:val="008607AB"/>
    <w:rsid w:val="00860C35"/>
    <w:rsid w:val="00861ADE"/>
    <w:rsid w:val="00861F13"/>
    <w:rsid w:val="00863D98"/>
    <w:rsid w:val="00864914"/>
    <w:rsid w:val="00864E22"/>
    <w:rsid w:val="00864FD2"/>
    <w:rsid w:val="00865134"/>
    <w:rsid w:val="00865C7C"/>
    <w:rsid w:val="0086703E"/>
    <w:rsid w:val="00870023"/>
    <w:rsid w:val="00870A73"/>
    <w:rsid w:val="008711D6"/>
    <w:rsid w:val="00871745"/>
    <w:rsid w:val="008725BF"/>
    <w:rsid w:val="00872653"/>
    <w:rsid w:val="008727C4"/>
    <w:rsid w:val="0087305C"/>
    <w:rsid w:val="00873207"/>
    <w:rsid w:val="00873800"/>
    <w:rsid w:val="00873B4B"/>
    <w:rsid w:val="008740EB"/>
    <w:rsid w:val="008743FC"/>
    <w:rsid w:val="00874451"/>
    <w:rsid w:val="00875C7A"/>
    <w:rsid w:val="00876912"/>
    <w:rsid w:val="00876974"/>
    <w:rsid w:val="00876E57"/>
    <w:rsid w:val="00876F12"/>
    <w:rsid w:val="00877397"/>
    <w:rsid w:val="00877AEA"/>
    <w:rsid w:val="008800DA"/>
    <w:rsid w:val="00880775"/>
    <w:rsid w:val="00881079"/>
    <w:rsid w:val="00881BA8"/>
    <w:rsid w:val="00882E0F"/>
    <w:rsid w:val="008848E5"/>
    <w:rsid w:val="00884941"/>
    <w:rsid w:val="00884D15"/>
    <w:rsid w:val="00885637"/>
    <w:rsid w:val="0088566A"/>
    <w:rsid w:val="00885F88"/>
    <w:rsid w:val="0088613E"/>
    <w:rsid w:val="00886446"/>
    <w:rsid w:val="008866E2"/>
    <w:rsid w:val="008869E3"/>
    <w:rsid w:val="00886BD3"/>
    <w:rsid w:val="00886F27"/>
    <w:rsid w:val="008872B1"/>
    <w:rsid w:val="00887380"/>
    <w:rsid w:val="008874F9"/>
    <w:rsid w:val="00887741"/>
    <w:rsid w:val="0089089C"/>
    <w:rsid w:val="00890C9B"/>
    <w:rsid w:val="00891114"/>
    <w:rsid w:val="00891A59"/>
    <w:rsid w:val="00891F49"/>
    <w:rsid w:val="00892CE4"/>
    <w:rsid w:val="008936FE"/>
    <w:rsid w:val="00894507"/>
    <w:rsid w:val="00894C87"/>
    <w:rsid w:val="008950D2"/>
    <w:rsid w:val="00896CF5"/>
    <w:rsid w:val="00896EFC"/>
    <w:rsid w:val="00897270"/>
    <w:rsid w:val="008A00EA"/>
    <w:rsid w:val="008A0D47"/>
    <w:rsid w:val="008A15AF"/>
    <w:rsid w:val="008A2C14"/>
    <w:rsid w:val="008A2FB5"/>
    <w:rsid w:val="008A44D1"/>
    <w:rsid w:val="008A4734"/>
    <w:rsid w:val="008A4C36"/>
    <w:rsid w:val="008A4D0A"/>
    <w:rsid w:val="008A5E2A"/>
    <w:rsid w:val="008A5EF1"/>
    <w:rsid w:val="008B00F9"/>
    <w:rsid w:val="008B0852"/>
    <w:rsid w:val="008B17C7"/>
    <w:rsid w:val="008B2433"/>
    <w:rsid w:val="008B2BB9"/>
    <w:rsid w:val="008B3195"/>
    <w:rsid w:val="008B33D7"/>
    <w:rsid w:val="008B4555"/>
    <w:rsid w:val="008B4A1F"/>
    <w:rsid w:val="008B4F2E"/>
    <w:rsid w:val="008B6632"/>
    <w:rsid w:val="008B6D57"/>
    <w:rsid w:val="008B7338"/>
    <w:rsid w:val="008C00C5"/>
    <w:rsid w:val="008C186C"/>
    <w:rsid w:val="008C2C1D"/>
    <w:rsid w:val="008C2DBA"/>
    <w:rsid w:val="008C3151"/>
    <w:rsid w:val="008C3583"/>
    <w:rsid w:val="008C3817"/>
    <w:rsid w:val="008C3D66"/>
    <w:rsid w:val="008C4007"/>
    <w:rsid w:val="008C44EC"/>
    <w:rsid w:val="008C4F11"/>
    <w:rsid w:val="008C55A3"/>
    <w:rsid w:val="008C5BD7"/>
    <w:rsid w:val="008C5F1F"/>
    <w:rsid w:val="008C6948"/>
    <w:rsid w:val="008D002D"/>
    <w:rsid w:val="008D08C8"/>
    <w:rsid w:val="008D0BE4"/>
    <w:rsid w:val="008D1DDB"/>
    <w:rsid w:val="008D25C2"/>
    <w:rsid w:val="008D3146"/>
    <w:rsid w:val="008D3F1D"/>
    <w:rsid w:val="008D3FEF"/>
    <w:rsid w:val="008D3FF0"/>
    <w:rsid w:val="008D4488"/>
    <w:rsid w:val="008D50EC"/>
    <w:rsid w:val="008D55C9"/>
    <w:rsid w:val="008D572E"/>
    <w:rsid w:val="008D5B52"/>
    <w:rsid w:val="008D613C"/>
    <w:rsid w:val="008D670A"/>
    <w:rsid w:val="008D6985"/>
    <w:rsid w:val="008D6B99"/>
    <w:rsid w:val="008D6ED6"/>
    <w:rsid w:val="008D7310"/>
    <w:rsid w:val="008D7688"/>
    <w:rsid w:val="008D76E9"/>
    <w:rsid w:val="008D7E76"/>
    <w:rsid w:val="008E0BED"/>
    <w:rsid w:val="008E1A4E"/>
    <w:rsid w:val="008E1BFB"/>
    <w:rsid w:val="008E245A"/>
    <w:rsid w:val="008E25F5"/>
    <w:rsid w:val="008E2DFE"/>
    <w:rsid w:val="008E3001"/>
    <w:rsid w:val="008E36E5"/>
    <w:rsid w:val="008E4C16"/>
    <w:rsid w:val="008E5651"/>
    <w:rsid w:val="008E640D"/>
    <w:rsid w:val="008F00C1"/>
    <w:rsid w:val="008F02D7"/>
    <w:rsid w:val="008F0A67"/>
    <w:rsid w:val="008F1934"/>
    <w:rsid w:val="008F1C5C"/>
    <w:rsid w:val="008F2F6B"/>
    <w:rsid w:val="008F3444"/>
    <w:rsid w:val="008F3697"/>
    <w:rsid w:val="008F38A7"/>
    <w:rsid w:val="008F446A"/>
    <w:rsid w:val="008F5B95"/>
    <w:rsid w:val="008F7449"/>
    <w:rsid w:val="008F7D7B"/>
    <w:rsid w:val="0090093F"/>
    <w:rsid w:val="00900B9F"/>
    <w:rsid w:val="00901066"/>
    <w:rsid w:val="0090171B"/>
    <w:rsid w:val="00902D2E"/>
    <w:rsid w:val="009039F6"/>
    <w:rsid w:val="00904547"/>
    <w:rsid w:val="00904828"/>
    <w:rsid w:val="00904B32"/>
    <w:rsid w:val="00904BAF"/>
    <w:rsid w:val="00904FBB"/>
    <w:rsid w:val="00905078"/>
    <w:rsid w:val="00905C42"/>
    <w:rsid w:val="00907228"/>
    <w:rsid w:val="009072A6"/>
    <w:rsid w:val="009105C8"/>
    <w:rsid w:val="00910626"/>
    <w:rsid w:val="009109FD"/>
    <w:rsid w:val="00910CD7"/>
    <w:rsid w:val="00913BB3"/>
    <w:rsid w:val="00913CA7"/>
    <w:rsid w:val="009147AD"/>
    <w:rsid w:val="00914B3C"/>
    <w:rsid w:val="00916040"/>
    <w:rsid w:val="009165F1"/>
    <w:rsid w:val="0091672D"/>
    <w:rsid w:val="0091772F"/>
    <w:rsid w:val="0092061B"/>
    <w:rsid w:val="00921B03"/>
    <w:rsid w:val="00921BBB"/>
    <w:rsid w:val="00921FAC"/>
    <w:rsid w:val="00922A5E"/>
    <w:rsid w:val="00922F07"/>
    <w:rsid w:val="0092705E"/>
    <w:rsid w:val="009270B7"/>
    <w:rsid w:val="00927614"/>
    <w:rsid w:val="0093043A"/>
    <w:rsid w:val="00930D8A"/>
    <w:rsid w:val="00930ECF"/>
    <w:rsid w:val="00931CB2"/>
    <w:rsid w:val="0093219E"/>
    <w:rsid w:val="009322FE"/>
    <w:rsid w:val="00932A69"/>
    <w:rsid w:val="00932B48"/>
    <w:rsid w:val="009348AB"/>
    <w:rsid w:val="00935071"/>
    <w:rsid w:val="009366CF"/>
    <w:rsid w:val="00936824"/>
    <w:rsid w:val="00936AC3"/>
    <w:rsid w:val="00936E03"/>
    <w:rsid w:val="00936ED9"/>
    <w:rsid w:val="0094115D"/>
    <w:rsid w:val="00941D85"/>
    <w:rsid w:val="00941E07"/>
    <w:rsid w:val="00941EF8"/>
    <w:rsid w:val="0094207C"/>
    <w:rsid w:val="009434F0"/>
    <w:rsid w:val="00943569"/>
    <w:rsid w:val="009435E8"/>
    <w:rsid w:val="00943DE3"/>
    <w:rsid w:val="009444E2"/>
    <w:rsid w:val="00947089"/>
    <w:rsid w:val="009479A4"/>
    <w:rsid w:val="009503C9"/>
    <w:rsid w:val="0095078B"/>
    <w:rsid w:val="009507C9"/>
    <w:rsid w:val="00950AE0"/>
    <w:rsid w:val="00950DC7"/>
    <w:rsid w:val="00950FC8"/>
    <w:rsid w:val="009511BD"/>
    <w:rsid w:val="00951381"/>
    <w:rsid w:val="00951907"/>
    <w:rsid w:val="00951DAC"/>
    <w:rsid w:val="009547EC"/>
    <w:rsid w:val="00954B99"/>
    <w:rsid w:val="00955154"/>
    <w:rsid w:val="00955392"/>
    <w:rsid w:val="009561FD"/>
    <w:rsid w:val="009568DF"/>
    <w:rsid w:val="00956E65"/>
    <w:rsid w:val="009575E5"/>
    <w:rsid w:val="00957AA5"/>
    <w:rsid w:val="00960AF6"/>
    <w:rsid w:val="009619D3"/>
    <w:rsid w:val="00961AE2"/>
    <w:rsid w:val="00963968"/>
    <w:rsid w:val="0096420C"/>
    <w:rsid w:val="009643F8"/>
    <w:rsid w:val="0096440E"/>
    <w:rsid w:val="00964CAE"/>
    <w:rsid w:val="00964EEB"/>
    <w:rsid w:val="00965303"/>
    <w:rsid w:val="00965398"/>
    <w:rsid w:val="00965996"/>
    <w:rsid w:val="0096677F"/>
    <w:rsid w:val="00966D6A"/>
    <w:rsid w:val="009674C1"/>
    <w:rsid w:val="00967C36"/>
    <w:rsid w:val="0097007D"/>
    <w:rsid w:val="0097018C"/>
    <w:rsid w:val="009713F3"/>
    <w:rsid w:val="0097181A"/>
    <w:rsid w:val="00971FEC"/>
    <w:rsid w:val="00972BB9"/>
    <w:rsid w:val="00972F25"/>
    <w:rsid w:val="0097367D"/>
    <w:rsid w:val="009739C2"/>
    <w:rsid w:val="00973F96"/>
    <w:rsid w:val="00974B5B"/>
    <w:rsid w:val="00975477"/>
    <w:rsid w:val="009754DF"/>
    <w:rsid w:val="009756DB"/>
    <w:rsid w:val="00975EAE"/>
    <w:rsid w:val="0097603E"/>
    <w:rsid w:val="0097611F"/>
    <w:rsid w:val="00976A1E"/>
    <w:rsid w:val="00977174"/>
    <w:rsid w:val="009778E3"/>
    <w:rsid w:val="00977CED"/>
    <w:rsid w:val="009807F3"/>
    <w:rsid w:val="00980A7C"/>
    <w:rsid w:val="00981339"/>
    <w:rsid w:val="0098188A"/>
    <w:rsid w:val="0098368D"/>
    <w:rsid w:val="00984EE0"/>
    <w:rsid w:val="0098558B"/>
    <w:rsid w:val="00985869"/>
    <w:rsid w:val="00985BC9"/>
    <w:rsid w:val="009865A5"/>
    <w:rsid w:val="0098662B"/>
    <w:rsid w:val="00986F78"/>
    <w:rsid w:val="009872BD"/>
    <w:rsid w:val="00991BC4"/>
    <w:rsid w:val="00991ECA"/>
    <w:rsid w:val="00991FF7"/>
    <w:rsid w:val="00992165"/>
    <w:rsid w:val="00992189"/>
    <w:rsid w:val="00993A3E"/>
    <w:rsid w:val="009948F7"/>
    <w:rsid w:val="00994A09"/>
    <w:rsid w:val="009958BB"/>
    <w:rsid w:val="0099670C"/>
    <w:rsid w:val="00996D92"/>
    <w:rsid w:val="00997162"/>
    <w:rsid w:val="0099773C"/>
    <w:rsid w:val="009A0354"/>
    <w:rsid w:val="009A0422"/>
    <w:rsid w:val="009A07B6"/>
    <w:rsid w:val="009A2B59"/>
    <w:rsid w:val="009A5113"/>
    <w:rsid w:val="009A57BB"/>
    <w:rsid w:val="009A58C0"/>
    <w:rsid w:val="009A5B5C"/>
    <w:rsid w:val="009A604C"/>
    <w:rsid w:val="009A6266"/>
    <w:rsid w:val="009A7AFE"/>
    <w:rsid w:val="009A7D01"/>
    <w:rsid w:val="009B04B8"/>
    <w:rsid w:val="009B2B32"/>
    <w:rsid w:val="009B31CB"/>
    <w:rsid w:val="009B360B"/>
    <w:rsid w:val="009B3BE5"/>
    <w:rsid w:val="009B3F53"/>
    <w:rsid w:val="009B4812"/>
    <w:rsid w:val="009B4B22"/>
    <w:rsid w:val="009B50C2"/>
    <w:rsid w:val="009B583B"/>
    <w:rsid w:val="009B5EC5"/>
    <w:rsid w:val="009B6996"/>
    <w:rsid w:val="009B77A7"/>
    <w:rsid w:val="009B7DD3"/>
    <w:rsid w:val="009C033B"/>
    <w:rsid w:val="009C08F1"/>
    <w:rsid w:val="009C0C07"/>
    <w:rsid w:val="009C223D"/>
    <w:rsid w:val="009C340D"/>
    <w:rsid w:val="009C34EE"/>
    <w:rsid w:val="009C3908"/>
    <w:rsid w:val="009C3BE6"/>
    <w:rsid w:val="009C4FB6"/>
    <w:rsid w:val="009C5B10"/>
    <w:rsid w:val="009C5F82"/>
    <w:rsid w:val="009C6231"/>
    <w:rsid w:val="009C6BEE"/>
    <w:rsid w:val="009C7DDC"/>
    <w:rsid w:val="009C7F35"/>
    <w:rsid w:val="009D03EB"/>
    <w:rsid w:val="009D0A53"/>
    <w:rsid w:val="009D0AA9"/>
    <w:rsid w:val="009D0C44"/>
    <w:rsid w:val="009D0F1F"/>
    <w:rsid w:val="009D1123"/>
    <w:rsid w:val="009D1972"/>
    <w:rsid w:val="009D1FB4"/>
    <w:rsid w:val="009D3472"/>
    <w:rsid w:val="009D4E8A"/>
    <w:rsid w:val="009D5164"/>
    <w:rsid w:val="009D58F2"/>
    <w:rsid w:val="009D5986"/>
    <w:rsid w:val="009D5A62"/>
    <w:rsid w:val="009D5CE9"/>
    <w:rsid w:val="009D68AD"/>
    <w:rsid w:val="009D7738"/>
    <w:rsid w:val="009D782A"/>
    <w:rsid w:val="009D7A02"/>
    <w:rsid w:val="009E133F"/>
    <w:rsid w:val="009E13EB"/>
    <w:rsid w:val="009E1E81"/>
    <w:rsid w:val="009E2325"/>
    <w:rsid w:val="009E2D99"/>
    <w:rsid w:val="009E2DC4"/>
    <w:rsid w:val="009E2EF2"/>
    <w:rsid w:val="009E4324"/>
    <w:rsid w:val="009E46B5"/>
    <w:rsid w:val="009E57E2"/>
    <w:rsid w:val="009E5A36"/>
    <w:rsid w:val="009E63F2"/>
    <w:rsid w:val="009E7395"/>
    <w:rsid w:val="009E75E6"/>
    <w:rsid w:val="009F030B"/>
    <w:rsid w:val="009F09DC"/>
    <w:rsid w:val="009F11CF"/>
    <w:rsid w:val="009F139B"/>
    <w:rsid w:val="009F14C9"/>
    <w:rsid w:val="009F1674"/>
    <w:rsid w:val="009F23EB"/>
    <w:rsid w:val="009F3321"/>
    <w:rsid w:val="009F3F7E"/>
    <w:rsid w:val="009F4582"/>
    <w:rsid w:val="009F458E"/>
    <w:rsid w:val="009F49A3"/>
    <w:rsid w:val="009F522D"/>
    <w:rsid w:val="009F562B"/>
    <w:rsid w:val="009F71E1"/>
    <w:rsid w:val="00A00204"/>
    <w:rsid w:val="00A0041A"/>
    <w:rsid w:val="00A009BC"/>
    <w:rsid w:val="00A00E0F"/>
    <w:rsid w:val="00A01446"/>
    <w:rsid w:val="00A020AA"/>
    <w:rsid w:val="00A027ED"/>
    <w:rsid w:val="00A02D0F"/>
    <w:rsid w:val="00A030FA"/>
    <w:rsid w:val="00A04B71"/>
    <w:rsid w:val="00A054CD"/>
    <w:rsid w:val="00A0563B"/>
    <w:rsid w:val="00A05965"/>
    <w:rsid w:val="00A05CD2"/>
    <w:rsid w:val="00A05D12"/>
    <w:rsid w:val="00A06017"/>
    <w:rsid w:val="00A068A0"/>
    <w:rsid w:val="00A06D19"/>
    <w:rsid w:val="00A07420"/>
    <w:rsid w:val="00A07CB3"/>
    <w:rsid w:val="00A10495"/>
    <w:rsid w:val="00A12176"/>
    <w:rsid w:val="00A133F3"/>
    <w:rsid w:val="00A13DD6"/>
    <w:rsid w:val="00A14A6C"/>
    <w:rsid w:val="00A15398"/>
    <w:rsid w:val="00A17121"/>
    <w:rsid w:val="00A2052E"/>
    <w:rsid w:val="00A20C74"/>
    <w:rsid w:val="00A20D25"/>
    <w:rsid w:val="00A21AA6"/>
    <w:rsid w:val="00A22424"/>
    <w:rsid w:val="00A22870"/>
    <w:rsid w:val="00A230D2"/>
    <w:rsid w:val="00A2367F"/>
    <w:rsid w:val="00A24058"/>
    <w:rsid w:val="00A2570E"/>
    <w:rsid w:val="00A25A24"/>
    <w:rsid w:val="00A25D5B"/>
    <w:rsid w:val="00A25D9B"/>
    <w:rsid w:val="00A26542"/>
    <w:rsid w:val="00A26CFD"/>
    <w:rsid w:val="00A2720F"/>
    <w:rsid w:val="00A310DA"/>
    <w:rsid w:val="00A3186D"/>
    <w:rsid w:val="00A321F8"/>
    <w:rsid w:val="00A33136"/>
    <w:rsid w:val="00A33D24"/>
    <w:rsid w:val="00A34A9B"/>
    <w:rsid w:val="00A35143"/>
    <w:rsid w:val="00A353A4"/>
    <w:rsid w:val="00A36DA7"/>
    <w:rsid w:val="00A37947"/>
    <w:rsid w:val="00A37C89"/>
    <w:rsid w:val="00A37E83"/>
    <w:rsid w:val="00A40211"/>
    <w:rsid w:val="00A41016"/>
    <w:rsid w:val="00A4104B"/>
    <w:rsid w:val="00A4196C"/>
    <w:rsid w:val="00A42AAC"/>
    <w:rsid w:val="00A438B7"/>
    <w:rsid w:val="00A43C2C"/>
    <w:rsid w:val="00A4467F"/>
    <w:rsid w:val="00A44CD6"/>
    <w:rsid w:val="00A44EF1"/>
    <w:rsid w:val="00A4581D"/>
    <w:rsid w:val="00A45BF2"/>
    <w:rsid w:val="00A463E9"/>
    <w:rsid w:val="00A51228"/>
    <w:rsid w:val="00A51FB1"/>
    <w:rsid w:val="00A5254F"/>
    <w:rsid w:val="00A53067"/>
    <w:rsid w:val="00A534F4"/>
    <w:rsid w:val="00A53EF9"/>
    <w:rsid w:val="00A53FF6"/>
    <w:rsid w:val="00A545DF"/>
    <w:rsid w:val="00A5470E"/>
    <w:rsid w:val="00A54CF9"/>
    <w:rsid w:val="00A54EF6"/>
    <w:rsid w:val="00A5506D"/>
    <w:rsid w:val="00A55334"/>
    <w:rsid w:val="00A55A85"/>
    <w:rsid w:val="00A5647B"/>
    <w:rsid w:val="00A565C9"/>
    <w:rsid w:val="00A5666D"/>
    <w:rsid w:val="00A56B44"/>
    <w:rsid w:val="00A56FA8"/>
    <w:rsid w:val="00A57E66"/>
    <w:rsid w:val="00A607CE"/>
    <w:rsid w:val="00A60DED"/>
    <w:rsid w:val="00A615AF"/>
    <w:rsid w:val="00A62488"/>
    <w:rsid w:val="00A6251F"/>
    <w:rsid w:val="00A628FF"/>
    <w:rsid w:val="00A62CC3"/>
    <w:rsid w:val="00A62F22"/>
    <w:rsid w:val="00A63027"/>
    <w:rsid w:val="00A639E9"/>
    <w:rsid w:val="00A63BCA"/>
    <w:rsid w:val="00A645BB"/>
    <w:rsid w:val="00A64FA8"/>
    <w:rsid w:val="00A6503A"/>
    <w:rsid w:val="00A66D0F"/>
    <w:rsid w:val="00A675DB"/>
    <w:rsid w:val="00A67B81"/>
    <w:rsid w:val="00A67C99"/>
    <w:rsid w:val="00A70377"/>
    <w:rsid w:val="00A70996"/>
    <w:rsid w:val="00A711D7"/>
    <w:rsid w:val="00A71425"/>
    <w:rsid w:val="00A716AA"/>
    <w:rsid w:val="00A7209C"/>
    <w:rsid w:val="00A72423"/>
    <w:rsid w:val="00A72C92"/>
    <w:rsid w:val="00A72FD4"/>
    <w:rsid w:val="00A73A24"/>
    <w:rsid w:val="00A746F7"/>
    <w:rsid w:val="00A7542A"/>
    <w:rsid w:val="00A75F0F"/>
    <w:rsid w:val="00A76A08"/>
    <w:rsid w:val="00A77009"/>
    <w:rsid w:val="00A7761A"/>
    <w:rsid w:val="00A80747"/>
    <w:rsid w:val="00A811B0"/>
    <w:rsid w:val="00A81303"/>
    <w:rsid w:val="00A82197"/>
    <w:rsid w:val="00A8229C"/>
    <w:rsid w:val="00A82681"/>
    <w:rsid w:val="00A82A51"/>
    <w:rsid w:val="00A835A9"/>
    <w:rsid w:val="00A83A41"/>
    <w:rsid w:val="00A842F7"/>
    <w:rsid w:val="00A854C6"/>
    <w:rsid w:val="00A86B73"/>
    <w:rsid w:val="00A878B5"/>
    <w:rsid w:val="00A87D31"/>
    <w:rsid w:val="00A9092D"/>
    <w:rsid w:val="00A90E96"/>
    <w:rsid w:val="00A91A06"/>
    <w:rsid w:val="00A92EEE"/>
    <w:rsid w:val="00A9348F"/>
    <w:rsid w:val="00A936B0"/>
    <w:rsid w:val="00A9454C"/>
    <w:rsid w:val="00A95BA3"/>
    <w:rsid w:val="00A962E5"/>
    <w:rsid w:val="00A963D5"/>
    <w:rsid w:val="00A96563"/>
    <w:rsid w:val="00A967F0"/>
    <w:rsid w:val="00A96AEE"/>
    <w:rsid w:val="00A96F51"/>
    <w:rsid w:val="00AA0108"/>
    <w:rsid w:val="00AA0415"/>
    <w:rsid w:val="00AA0440"/>
    <w:rsid w:val="00AA0BEC"/>
    <w:rsid w:val="00AA0FB7"/>
    <w:rsid w:val="00AA315B"/>
    <w:rsid w:val="00AA3590"/>
    <w:rsid w:val="00AA444E"/>
    <w:rsid w:val="00AA4E78"/>
    <w:rsid w:val="00AA516C"/>
    <w:rsid w:val="00AA57BD"/>
    <w:rsid w:val="00AA71E7"/>
    <w:rsid w:val="00AB0167"/>
    <w:rsid w:val="00AB035A"/>
    <w:rsid w:val="00AB09AE"/>
    <w:rsid w:val="00AB1FFD"/>
    <w:rsid w:val="00AB22BF"/>
    <w:rsid w:val="00AB2788"/>
    <w:rsid w:val="00AB27DC"/>
    <w:rsid w:val="00AB289F"/>
    <w:rsid w:val="00AB3E3F"/>
    <w:rsid w:val="00AB425C"/>
    <w:rsid w:val="00AB5326"/>
    <w:rsid w:val="00AB58B6"/>
    <w:rsid w:val="00AB6D44"/>
    <w:rsid w:val="00AB7017"/>
    <w:rsid w:val="00AB70E7"/>
    <w:rsid w:val="00AB714D"/>
    <w:rsid w:val="00AB7596"/>
    <w:rsid w:val="00AC05DD"/>
    <w:rsid w:val="00AC0744"/>
    <w:rsid w:val="00AC13BD"/>
    <w:rsid w:val="00AC21A8"/>
    <w:rsid w:val="00AC35DA"/>
    <w:rsid w:val="00AC3DDB"/>
    <w:rsid w:val="00AC3E70"/>
    <w:rsid w:val="00AC3E92"/>
    <w:rsid w:val="00AC4369"/>
    <w:rsid w:val="00AC4669"/>
    <w:rsid w:val="00AC4DDA"/>
    <w:rsid w:val="00AC5C2D"/>
    <w:rsid w:val="00AC5CBA"/>
    <w:rsid w:val="00AC64EE"/>
    <w:rsid w:val="00AC74C3"/>
    <w:rsid w:val="00AC78FD"/>
    <w:rsid w:val="00AC7E33"/>
    <w:rsid w:val="00AC7F08"/>
    <w:rsid w:val="00AD0AFD"/>
    <w:rsid w:val="00AD0D15"/>
    <w:rsid w:val="00AD141A"/>
    <w:rsid w:val="00AD3463"/>
    <w:rsid w:val="00AD461D"/>
    <w:rsid w:val="00AD5A50"/>
    <w:rsid w:val="00AD625C"/>
    <w:rsid w:val="00AD631E"/>
    <w:rsid w:val="00AE09C2"/>
    <w:rsid w:val="00AE1C3B"/>
    <w:rsid w:val="00AE2220"/>
    <w:rsid w:val="00AE22B5"/>
    <w:rsid w:val="00AE28F6"/>
    <w:rsid w:val="00AE3961"/>
    <w:rsid w:val="00AE3A2A"/>
    <w:rsid w:val="00AE4253"/>
    <w:rsid w:val="00AE4F9D"/>
    <w:rsid w:val="00AE5942"/>
    <w:rsid w:val="00AE5F71"/>
    <w:rsid w:val="00AE604E"/>
    <w:rsid w:val="00AE6C0D"/>
    <w:rsid w:val="00AE6FA2"/>
    <w:rsid w:val="00AE78AC"/>
    <w:rsid w:val="00AE7B27"/>
    <w:rsid w:val="00AF285A"/>
    <w:rsid w:val="00AF33B6"/>
    <w:rsid w:val="00AF3515"/>
    <w:rsid w:val="00AF41BF"/>
    <w:rsid w:val="00AF430C"/>
    <w:rsid w:val="00AF506A"/>
    <w:rsid w:val="00AF5193"/>
    <w:rsid w:val="00AF523E"/>
    <w:rsid w:val="00AF52C5"/>
    <w:rsid w:val="00AF724A"/>
    <w:rsid w:val="00AF7AB8"/>
    <w:rsid w:val="00B00FFA"/>
    <w:rsid w:val="00B01200"/>
    <w:rsid w:val="00B01916"/>
    <w:rsid w:val="00B02068"/>
    <w:rsid w:val="00B023E3"/>
    <w:rsid w:val="00B02862"/>
    <w:rsid w:val="00B03A6F"/>
    <w:rsid w:val="00B04612"/>
    <w:rsid w:val="00B04C9B"/>
    <w:rsid w:val="00B0507F"/>
    <w:rsid w:val="00B05302"/>
    <w:rsid w:val="00B06ADA"/>
    <w:rsid w:val="00B06F4C"/>
    <w:rsid w:val="00B07B1B"/>
    <w:rsid w:val="00B07F5A"/>
    <w:rsid w:val="00B106F4"/>
    <w:rsid w:val="00B10AE3"/>
    <w:rsid w:val="00B10F09"/>
    <w:rsid w:val="00B114AB"/>
    <w:rsid w:val="00B11508"/>
    <w:rsid w:val="00B11C7C"/>
    <w:rsid w:val="00B122F2"/>
    <w:rsid w:val="00B12561"/>
    <w:rsid w:val="00B136F2"/>
    <w:rsid w:val="00B141CE"/>
    <w:rsid w:val="00B14623"/>
    <w:rsid w:val="00B148B9"/>
    <w:rsid w:val="00B14F74"/>
    <w:rsid w:val="00B15B1F"/>
    <w:rsid w:val="00B15DF0"/>
    <w:rsid w:val="00B1680A"/>
    <w:rsid w:val="00B16AD8"/>
    <w:rsid w:val="00B16D4D"/>
    <w:rsid w:val="00B17057"/>
    <w:rsid w:val="00B1755D"/>
    <w:rsid w:val="00B17826"/>
    <w:rsid w:val="00B20580"/>
    <w:rsid w:val="00B20F5F"/>
    <w:rsid w:val="00B2112D"/>
    <w:rsid w:val="00B221EC"/>
    <w:rsid w:val="00B2245A"/>
    <w:rsid w:val="00B236C5"/>
    <w:rsid w:val="00B24B76"/>
    <w:rsid w:val="00B25FA7"/>
    <w:rsid w:val="00B26054"/>
    <w:rsid w:val="00B26E70"/>
    <w:rsid w:val="00B27D97"/>
    <w:rsid w:val="00B312C5"/>
    <w:rsid w:val="00B316A9"/>
    <w:rsid w:val="00B31947"/>
    <w:rsid w:val="00B31BF0"/>
    <w:rsid w:val="00B31DE0"/>
    <w:rsid w:val="00B33387"/>
    <w:rsid w:val="00B33395"/>
    <w:rsid w:val="00B3394D"/>
    <w:rsid w:val="00B35125"/>
    <w:rsid w:val="00B3526C"/>
    <w:rsid w:val="00B355D0"/>
    <w:rsid w:val="00B35A6D"/>
    <w:rsid w:val="00B35C68"/>
    <w:rsid w:val="00B366AA"/>
    <w:rsid w:val="00B37FBD"/>
    <w:rsid w:val="00B40134"/>
    <w:rsid w:val="00B4013C"/>
    <w:rsid w:val="00B40AD9"/>
    <w:rsid w:val="00B4121B"/>
    <w:rsid w:val="00B41220"/>
    <w:rsid w:val="00B416A0"/>
    <w:rsid w:val="00B41E94"/>
    <w:rsid w:val="00B41EFB"/>
    <w:rsid w:val="00B42000"/>
    <w:rsid w:val="00B427E1"/>
    <w:rsid w:val="00B42866"/>
    <w:rsid w:val="00B42897"/>
    <w:rsid w:val="00B42CCA"/>
    <w:rsid w:val="00B42D84"/>
    <w:rsid w:val="00B42DEF"/>
    <w:rsid w:val="00B43324"/>
    <w:rsid w:val="00B43333"/>
    <w:rsid w:val="00B438C7"/>
    <w:rsid w:val="00B43D2C"/>
    <w:rsid w:val="00B45141"/>
    <w:rsid w:val="00B46400"/>
    <w:rsid w:val="00B464DB"/>
    <w:rsid w:val="00B46B83"/>
    <w:rsid w:val="00B474CE"/>
    <w:rsid w:val="00B478B5"/>
    <w:rsid w:val="00B5046C"/>
    <w:rsid w:val="00B51050"/>
    <w:rsid w:val="00B51134"/>
    <w:rsid w:val="00B523E2"/>
    <w:rsid w:val="00B525C9"/>
    <w:rsid w:val="00B54B19"/>
    <w:rsid w:val="00B54C7D"/>
    <w:rsid w:val="00B55320"/>
    <w:rsid w:val="00B5546B"/>
    <w:rsid w:val="00B558A0"/>
    <w:rsid w:val="00B55D27"/>
    <w:rsid w:val="00B56DD9"/>
    <w:rsid w:val="00B57581"/>
    <w:rsid w:val="00B57A2B"/>
    <w:rsid w:val="00B60038"/>
    <w:rsid w:val="00B603B3"/>
    <w:rsid w:val="00B603F3"/>
    <w:rsid w:val="00B61AC6"/>
    <w:rsid w:val="00B6240B"/>
    <w:rsid w:val="00B624E5"/>
    <w:rsid w:val="00B62F9C"/>
    <w:rsid w:val="00B63162"/>
    <w:rsid w:val="00B6355A"/>
    <w:rsid w:val="00B647D6"/>
    <w:rsid w:val="00B65D03"/>
    <w:rsid w:val="00B65D77"/>
    <w:rsid w:val="00B65FAD"/>
    <w:rsid w:val="00B66547"/>
    <w:rsid w:val="00B66F87"/>
    <w:rsid w:val="00B67836"/>
    <w:rsid w:val="00B67DEB"/>
    <w:rsid w:val="00B70BEB"/>
    <w:rsid w:val="00B70ED4"/>
    <w:rsid w:val="00B7104F"/>
    <w:rsid w:val="00B71EA6"/>
    <w:rsid w:val="00B71EF4"/>
    <w:rsid w:val="00B72889"/>
    <w:rsid w:val="00B728DF"/>
    <w:rsid w:val="00B73471"/>
    <w:rsid w:val="00B73D5B"/>
    <w:rsid w:val="00B748D5"/>
    <w:rsid w:val="00B75ADC"/>
    <w:rsid w:val="00B7614B"/>
    <w:rsid w:val="00B76262"/>
    <w:rsid w:val="00B76DEC"/>
    <w:rsid w:val="00B770BF"/>
    <w:rsid w:val="00B774BF"/>
    <w:rsid w:val="00B77E6E"/>
    <w:rsid w:val="00B82DBA"/>
    <w:rsid w:val="00B843D0"/>
    <w:rsid w:val="00B84483"/>
    <w:rsid w:val="00B85069"/>
    <w:rsid w:val="00B8508D"/>
    <w:rsid w:val="00B856EC"/>
    <w:rsid w:val="00B85B34"/>
    <w:rsid w:val="00B85E54"/>
    <w:rsid w:val="00B86373"/>
    <w:rsid w:val="00B86A36"/>
    <w:rsid w:val="00B86D50"/>
    <w:rsid w:val="00B87587"/>
    <w:rsid w:val="00B87933"/>
    <w:rsid w:val="00B87F6D"/>
    <w:rsid w:val="00B90006"/>
    <w:rsid w:val="00B90302"/>
    <w:rsid w:val="00B9055B"/>
    <w:rsid w:val="00B90D3D"/>
    <w:rsid w:val="00B912A3"/>
    <w:rsid w:val="00B91F19"/>
    <w:rsid w:val="00B92E43"/>
    <w:rsid w:val="00B93E24"/>
    <w:rsid w:val="00B94006"/>
    <w:rsid w:val="00B94520"/>
    <w:rsid w:val="00B945BB"/>
    <w:rsid w:val="00B947D7"/>
    <w:rsid w:val="00B94841"/>
    <w:rsid w:val="00B94F58"/>
    <w:rsid w:val="00B95C2D"/>
    <w:rsid w:val="00B95CEA"/>
    <w:rsid w:val="00B95E02"/>
    <w:rsid w:val="00B95F33"/>
    <w:rsid w:val="00B960E9"/>
    <w:rsid w:val="00B96EAA"/>
    <w:rsid w:val="00B97CEB"/>
    <w:rsid w:val="00BA05A8"/>
    <w:rsid w:val="00BA073E"/>
    <w:rsid w:val="00BA191D"/>
    <w:rsid w:val="00BA5F9D"/>
    <w:rsid w:val="00BA7B0E"/>
    <w:rsid w:val="00BA7C22"/>
    <w:rsid w:val="00BA7CDA"/>
    <w:rsid w:val="00BA7F35"/>
    <w:rsid w:val="00BB0D11"/>
    <w:rsid w:val="00BB1361"/>
    <w:rsid w:val="00BB1842"/>
    <w:rsid w:val="00BB29A2"/>
    <w:rsid w:val="00BB315A"/>
    <w:rsid w:val="00BB31D9"/>
    <w:rsid w:val="00BB325F"/>
    <w:rsid w:val="00BB4170"/>
    <w:rsid w:val="00BB433E"/>
    <w:rsid w:val="00BB48FA"/>
    <w:rsid w:val="00BB4A69"/>
    <w:rsid w:val="00BB5B4C"/>
    <w:rsid w:val="00BB6D5C"/>
    <w:rsid w:val="00BB6DCA"/>
    <w:rsid w:val="00BB74CD"/>
    <w:rsid w:val="00BB7596"/>
    <w:rsid w:val="00BB7806"/>
    <w:rsid w:val="00BB7E90"/>
    <w:rsid w:val="00BB7E9B"/>
    <w:rsid w:val="00BC01CE"/>
    <w:rsid w:val="00BC04DA"/>
    <w:rsid w:val="00BC129C"/>
    <w:rsid w:val="00BC250A"/>
    <w:rsid w:val="00BC2BE4"/>
    <w:rsid w:val="00BC2E49"/>
    <w:rsid w:val="00BC2F5E"/>
    <w:rsid w:val="00BC3257"/>
    <w:rsid w:val="00BC387B"/>
    <w:rsid w:val="00BC414F"/>
    <w:rsid w:val="00BC41A7"/>
    <w:rsid w:val="00BC455E"/>
    <w:rsid w:val="00BC4809"/>
    <w:rsid w:val="00BC525C"/>
    <w:rsid w:val="00BC56E4"/>
    <w:rsid w:val="00BC5718"/>
    <w:rsid w:val="00BC6E46"/>
    <w:rsid w:val="00BC7C3C"/>
    <w:rsid w:val="00BC7DD5"/>
    <w:rsid w:val="00BD0761"/>
    <w:rsid w:val="00BD1D61"/>
    <w:rsid w:val="00BD2578"/>
    <w:rsid w:val="00BD25D5"/>
    <w:rsid w:val="00BD26F3"/>
    <w:rsid w:val="00BD30D7"/>
    <w:rsid w:val="00BD314D"/>
    <w:rsid w:val="00BD35FD"/>
    <w:rsid w:val="00BD36EE"/>
    <w:rsid w:val="00BD384E"/>
    <w:rsid w:val="00BD3D3E"/>
    <w:rsid w:val="00BD3E7F"/>
    <w:rsid w:val="00BD4F63"/>
    <w:rsid w:val="00BD5487"/>
    <w:rsid w:val="00BD55DA"/>
    <w:rsid w:val="00BD571B"/>
    <w:rsid w:val="00BD6E1C"/>
    <w:rsid w:val="00BD7A9E"/>
    <w:rsid w:val="00BD7AD5"/>
    <w:rsid w:val="00BE00EC"/>
    <w:rsid w:val="00BE03C3"/>
    <w:rsid w:val="00BE1104"/>
    <w:rsid w:val="00BE1214"/>
    <w:rsid w:val="00BE12B7"/>
    <w:rsid w:val="00BE150C"/>
    <w:rsid w:val="00BE1544"/>
    <w:rsid w:val="00BE401F"/>
    <w:rsid w:val="00BE42E7"/>
    <w:rsid w:val="00BE52A1"/>
    <w:rsid w:val="00BE5384"/>
    <w:rsid w:val="00BE5721"/>
    <w:rsid w:val="00BE5EAD"/>
    <w:rsid w:val="00BE5F83"/>
    <w:rsid w:val="00BE5FA8"/>
    <w:rsid w:val="00BE6424"/>
    <w:rsid w:val="00BE7843"/>
    <w:rsid w:val="00BE7A8D"/>
    <w:rsid w:val="00BE7E30"/>
    <w:rsid w:val="00BF0435"/>
    <w:rsid w:val="00BF1512"/>
    <w:rsid w:val="00BF16EB"/>
    <w:rsid w:val="00BF1ADD"/>
    <w:rsid w:val="00BF22EC"/>
    <w:rsid w:val="00BF249D"/>
    <w:rsid w:val="00BF274C"/>
    <w:rsid w:val="00BF332F"/>
    <w:rsid w:val="00BF3AC3"/>
    <w:rsid w:val="00BF3D1F"/>
    <w:rsid w:val="00BF4A5C"/>
    <w:rsid w:val="00BF4B5C"/>
    <w:rsid w:val="00BF5A5A"/>
    <w:rsid w:val="00BF5E22"/>
    <w:rsid w:val="00BF5F68"/>
    <w:rsid w:val="00BF64B2"/>
    <w:rsid w:val="00BF7466"/>
    <w:rsid w:val="00BF7693"/>
    <w:rsid w:val="00BF7FC9"/>
    <w:rsid w:val="00C0032A"/>
    <w:rsid w:val="00C01D99"/>
    <w:rsid w:val="00C0202D"/>
    <w:rsid w:val="00C02AD2"/>
    <w:rsid w:val="00C03FB7"/>
    <w:rsid w:val="00C043CF"/>
    <w:rsid w:val="00C044AB"/>
    <w:rsid w:val="00C04501"/>
    <w:rsid w:val="00C0468C"/>
    <w:rsid w:val="00C046A2"/>
    <w:rsid w:val="00C05357"/>
    <w:rsid w:val="00C05FF9"/>
    <w:rsid w:val="00C07769"/>
    <w:rsid w:val="00C107A2"/>
    <w:rsid w:val="00C10DF2"/>
    <w:rsid w:val="00C11485"/>
    <w:rsid w:val="00C11956"/>
    <w:rsid w:val="00C12228"/>
    <w:rsid w:val="00C122A8"/>
    <w:rsid w:val="00C14BD6"/>
    <w:rsid w:val="00C161F5"/>
    <w:rsid w:val="00C16A89"/>
    <w:rsid w:val="00C16AB4"/>
    <w:rsid w:val="00C16C76"/>
    <w:rsid w:val="00C1724F"/>
    <w:rsid w:val="00C177D6"/>
    <w:rsid w:val="00C2246F"/>
    <w:rsid w:val="00C23263"/>
    <w:rsid w:val="00C23440"/>
    <w:rsid w:val="00C23F18"/>
    <w:rsid w:val="00C23F9C"/>
    <w:rsid w:val="00C24B39"/>
    <w:rsid w:val="00C2599A"/>
    <w:rsid w:val="00C278A0"/>
    <w:rsid w:val="00C27937"/>
    <w:rsid w:val="00C27D1A"/>
    <w:rsid w:val="00C31168"/>
    <w:rsid w:val="00C31482"/>
    <w:rsid w:val="00C31694"/>
    <w:rsid w:val="00C31ED1"/>
    <w:rsid w:val="00C31F1F"/>
    <w:rsid w:val="00C3207F"/>
    <w:rsid w:val="00C328B7"/>
    <w:rsid w:val="00C329D6"/>
    <w:rsid w:val="00C32A31"/>
    <w:rsid w:val="00C32A67"/>
    <w:rsid w:val="00C33FF5"/>
    <w:rsid w:val="00C34F57"/>
    <w:rsid w:val="00C351F7"/>
    <w:rsid w:val="00C35A11"/>
    <w:rsid w:val="00C3682A"/>
    <w:rsid w:val="00C3787B"/>
    <w:rsid w:val="00C37B63"/>
    <w:rsid w:val="00C37F62"/>
    <w:rsid w:val="00C4166C"/>
    <w:rsid w:val="00C4313A"/>
    <w:rsid w:val="00C43249"/>
    <w:rsid w:val="00C43AC3"/>
    <w:rsid w:val="00C44E57"/>
    <w:rsid w:val="00C45365"/>
    <w:rsid w:val="00C456AB"/>
    <w:rsid w:val="00C473B9"/>
    <w:rsid w:val="00C478DF"/>
    <w:rsid w:val="00C50795"/>
    <w:rsid w:val="00C509E1"/>
    <w:rsid w:val="00C5130A"/>
    <w:rsid w:val="00C517A9"/>
    <w:rsid w:val="00C51F6A"/>
    <w:rsid w:val="00C528CA"/>
    <w:rsid w:val="00C535E2"/>
    <w:rsid w:val="00C54143"/>
    <w:rsid w:val="00C5446D"/>
    <w:rsid w:val="00C54783"/>
    <w:rsid w:val="00C54E7E"/>
    <w:rsid w:val="00C55907"/>
    <w:rsid w:val="00C563B1"/>
    <w:rsid w:val="00C5774D"/>
    <w:rsid w:val="00C60326"/>
    <w:rsid w:val="00C6064E"/>
    <w:rsid w:val="00C60737"/>
    <w:rsid w:val="00C629AE"/>
    <w:rsid w:val="00C62F01"/>
    <w:rsid w:val="00C63A05"/>
    <w:rsid w:val="00C6417C"/>
    <w:rsid w:val="00C6448B"/>
    <w:rsid w:val="00C646B3"/>
    <w:rsid w:val="00C64785"/>
    <w:rsid w:val="00C64B05"/>
    <w:rsid w:val="00C65308"/>
    <w:rsid w:val="00C65AFD"/>
    <w:rsid w:val="00C65E5C"/>
    <w:rsid w:val="00C66D32"/>
    <w:rsid w:val="00C677E7"/>
    <w:rsid w:val="00C67915"/>
    <w:rsid w:val="00C67BED"/>
    <w:rsid w:val="00C72656"/>
    <w:rsid w:val="00C72846"/>
    <w:rsid w:val="00C72C34"/>
    <w:rsid w:val="00C73B9B"/>
    <w:rsid w:val="00C76141"/>
    <w:rsid w:val="00C773B5"/>
    <w:rsid w:val="00C775E3"/>
    <w:rsid w:val="00C77D75"/>
    <w:rsid w:val="00C8103B"/>
    <w:rsid w:val="00C81170"/>
    <w:rsid w:val="00C81753"/>
    <w:rsid w:val="00C81766"/>
    <w:rsid w:val="00C82CE0"/>
    <w:rsid w:val="00C83947"/>
    <w:rsid w:val="00C8453F"/>
    <w:rsid w:val="00C84F9E"/>
    <w:rsid w:val="00C85BDE"/>
    <w:rsid w:val="00C8653C"/>
    <w:rsid w:val="00C86C21"/>
    <w:rsid w:val="00C902FB"/>
    <w:rsid w:val="00C90CA0"/>
    <w:rsid w:val="00C91549"/>
    <w:rsid w:val="00C915D3"/>
    <w:rsid w:val="00C9327E"/>
    <w:rsid w:val="00C9370C"/>
    <w:rsid w:val="00C93CF5"/>
    <w:rsid w:val="00C946EF"/>
    <w:rsid w:val="00C9485A"/>
    <w:rsid w:val="00C948B9"/>
    <w:rsid w:val="00C95F07"/>
    <w:rsid w:val="00C96084"/>
    <w:rsid w:val="00C96291"/>
    <w:rsid w:val="00C966B6"/>
    <w:rsid w:val="00C96864"/>
    <w:rsid w:val="00CA01CD"/>
    <w:rsid w:val="00CA0E7A"/>
    <w:rsid w:val="00CA1B86"/>
    <w:rsid w:val="00CA1E0A"/>
    <w:rsid w:val="00CA20EA"/>
    <w:rsid w:val="00CA256F"/>
    <w:rsid w:val="00CA310B"/>
    <w:rsid w:val="00CA3A63"/>
    <w:rsid w:val="00CA3F07"/>
    <w:rsid w:val="00CA4701"/>
    <w:rsid w:val="00CA4B8E"/>
    <w:rsid w:val="00CA5EA5"/>
    <w:rsid w:val="00CA601E"/>
    <w:rsid w:val="00CA61E3"/>
    <w:rsid w:val="00CA6247"/>
    <w:rsid w:val="00CA6339"/>
    <w:rsid w:val="00CA6456"/>
    <w:rsid w:val="00CA64A0"/>
    <w:rsid w:val="00CA6581"/>
    <w:rsid w:val="00CA6F12"/>
    <w:rsid w:val="00CA7257"/>
    <w:rsid w:val="00CB0055"/>
    <w:rsid w:val="00CB06F7"/>
    <w:rsid w:val="00CB0B88"/>
    <w:rsid w:val="00CB0BD1"/>
    <w:rsid w:val="00CB0F18"/>
    <w:rsid w:val="00CB1791"/>
    <w:rsid w:val="00CB1F94"/>
    <w:rsid w:val="00CB2B42"/>
    <w:rsid w:val="00CB2BA4"/>
    <w:rsid w:val="00CB3083"/>
    <w:rsid w:val="00CB31C3"/>
    <w:rsid w:val="00CB4D1A"/>
    <w:rsid w:val="00CB4F4C"/>
    <w:rsid w:val="00CB688D"/>
    <w:rsid w:val="00CB6B57"/>
    <w:rsid w:val="00CB7ECD"/>
    <w:rsid w:val="00CC0373"/>
    <w:rsid w:val="00CC0EB5"/>
    <w:rsid w:val="00CC0FBE"/>
    <w:rsid w:val="00CC1377"/>
    <w:rsid w:val="00CC1F42"/>
    <w:rsid w:val="00CC1F5C"/>
    <w:rsid w:val="00CC22E6"/>
    <w:rsid w:val="00CC25C3"/>
    <w:rsid w:val="00CC3C13"/>
    <w:rsid w:val="00CC3E9C"/>
    <w:rsid w:val="00CC41E9"/>
    <w:rsid w:val="00CC422C"/>
    <w:rsid w:val="00CC48B1"/>
    <w:rsid w:val="00CC4E5A"/>
    <w:rsid w:val="00CC5005"/>
    <w:rsid w:val="00CC59B6"/>
    <w:rsid w:val="00CC5FD7"/>
    <w:rsid w:val="00CD0B88"/>
    <w:rsid w:val="00CD0D0E"/>
    <w:rsid w:val="00CD0D53"/>
    <w:rsid w:val="00CD1031"/>
    <w:rsid w:val="00CD1264"/>
    <w:rsid w:val="00CD14FC"/>
    <w:rsid w:val="00CD172D"/>
    <w:rsid w:val="00CD32ED"/>
    <w:rsid w:val="00CD3A21"/>
    <w:rsid w:val="00CD3F81"/>
    <w:rsid w:val="00CD45E2"/>
    <w:rsid w:val="00CD5855"/>
    <w:rsid w:val="00CD659E"/>
    <w:rsid w:val="00CD73A7"/>
    <w:rsid w:val="00CD769D"/>
    <w:rsid w:val="00CD7774"/>
    <w:rsid w:val="00CD7C0A"/>
    <w:rsid w:val="00CD7E20"/>
    <w:rsid w:val="00CE05E0"/>
    <w:rsid w:val="00CE0A89"/>
    <w:rsid w:val="00CE0B01"/>
    <w:rsid w:val="00CE1106"/>
    <w:rsid w:val="00CE1CBA"/>
    <w:rsid w:val="00CE1EB8"/>
    <w:rsid w:val="00CE1FB0"/>
    <w:rsid w:val="00CE2214"/>
    <w:rsid w:val="00CE296F"/>
    <w:rsid w:val="00CE2B13"/>
    <w:rsid w:val="00CE30E8"/>
    <w:rsid w:val="00CE459B"/>
    <w:rsid w:val="00CE5D73"/>
    <w:rsid w:val="00CF00BF"/>
    <w:rsid w:val="00CF0686"/>
    <w:rsid w:val="00CF0BA7"/>
    <w:rsid w:val="00CF0D7A"/>
    <w:rsid w:val="00CF0EFE"/>
    <w:rsid w:val="00CF113D"/>
    <w:rsid w:val="00CF1387"/>
    <w:rsid w:val="00CF172A"/>
    <w:rsid w:val="00CF1862"/>
    <w:rsid w:val="00CF20D3"/>
    <w:rsid w:val="00CF50EF"/>
    <w:rsid w:val="00CF696B"/>
    <w:rsid w:val="00CF6D51"/>
    <w:rsid w:val="00CF6F15"/>
    <w:rsid w:val="00CF7426"/>
    <w:rsid w:val="00D00825"/>
    <w:rsid w:val="00D0140D"/>
    <w:rsid w:val="00D02C65"/>
    <w:rsid w:val="00D03E7A"/>
    <w:rsid w:val="00D04105"/>
    <w:rsid w:val="00D04309"/>
    <w:rsid w:val="00D04AC0"/>
    <w:rsid w:val="00D05A6D"/>
    <w:rsid w:val="00D069D1"/>
    <w:rsid w:val="00D07343"/>
    <w:rsid w:val="00D07542"/>
    <w:rsid w:val="00D07569"/>
    <w:rsid w:val="00D077FF"/>
    <w:rsid w:val="00D10766"/>
    <w:rsid w:val="00D107BD"/>
    <w:rsid w:val="00D109A4"/>
    <w:rsid w:val="00D10ACE"/>
    <w:rsid w:val="00D11613"/>
    <w:rsid w:val="00D11C56"/>
    <w:rsid w:val="00D12359"/>
    <w:rsid w:val="00D126EF"/>
    <w:rsid w:val="00D135D9"/>
    <w:rsid w:val="00D13B77"/>
    <w:rsid w:val="00D13F14"/>
    <w:rsid w:val="00D146FB"/>
    <w:rsid w:val="00D14B7E"/>
    <w:rsid w:val="00D15447"/>
    <w:rsid w:val="00D15665"/>
    <w:rsid w:val="00D16198"/>
    <w:rsid w:val="00D16691"/>
    <w:rsid w:val="00D168F2"/>
    <w:rsid w:val="00D174AD"/>
    <w:rsid w:val="00D178BA"/>
    <w:rsid w:val="00D179FA"/>
    <w:rsid w:val="00D20054"/>
    <w:rsid w:val="00D20414"/>
    <w:rsid w:val="00D20923"/>
    <w:rsid w:val="00D22603"/>
    <w:rsid w:val="00D22911"/>
    <w:rsid w:val="00D22B35"/>
    <w:rsid w:val="00D2363D"/>
    <w:rsid w:val="00D24FE9"/>
    <w:rsid w:val="00D250B2"/>
    <w:rsid w:val="00D255C5"/>
    <w:rsid w:val="00D25956"/>
    <w:rsid w:val="00D25A3E"/>
    <w:rsid w:val="00D25B64"/>
    <w:rsid w:val="00D25D46"/>
    <w:rsid w:val="00D26F5E"/>
    <w:rsid w:val="00D27041"/>
    <w:rsid w:val="00D278E5"/>
    <w:rsid w:val="00D27B92"/>
    <w:rsid w:val="00D27D3E"/>
    <w:rsid w:val="00D307D3"/>
    <w:rsid w:val="00D309D3"/>
    <w:rsid w:val="00D30C73"/>
    <w:rsid w:val="00D316E6"/>
    <w:rsid w:val="00D31820"/>
    <w:rsid w:val="00D32121"/>
    <w:rsid w:val="00D336BF"/>
    <w:rsid w:val="00D33C2C"/>
    <w:rsid w:val="00D33D9C"/>
    <w:rsid w:val="00D33EC2"/>
    <w:rsid w:val="00D35026"/>
    <w:rsid w:val="00D363BF"/>
    <w:rsid w:val="00D367C5"/>
    <w:rsid w:val="00D372F3"/>
    <w:rsid w:val="00D37513"/>
    <w:rsid w:val="00D37A3B"/>
    <w:rsid w:val="00D37C34"/>
    <w:rsid w:val="00D40107"/>
    <w:rsid w:val="00D40A6D"/>
    <w:rsid w:val="00D40C3F"/>
    <w:rsid w:val="00D412BA"/>
    <w:rsid w:val="00D42134"/>
    <w:rsid w:val="00D42305"/>
    <w:rsid w:val="00D4231A"/>
    <w:rsid w:val="00D426BD"/>
    <w:rsid w:val="00D42B8A"/>
    <w:rsid w:val="00D42ECB"/>
    <w:rsid w:val="00D43354"/>
    <w:rsid w:val="00D443DA"/>
    <w:rsid w:val="00D44656"/>
    <w:rsid w:val="00D4488A"/>
    <w:rsid w:val="00D44984"/>
    <w:rsid w:val="00D44AD0"/>
    <w:rsid w:val="00D44D15"/>
    <w:rsid w:val="00D450AE"/>
    <w:rsid w:val="00D451D4"/>
    <w:rsid w:val="00D4521B"/>
    <w:rsid w:val="00D45335"/>
    <w:rsid w:val="00D45801"/>
    <w:rsid w:val="00D4639E"/>
    <w:rsid w:val="00D46C93"/>
    <w:rsid w:val="00D47601"/>
    <w:rsid w:val="00D513E7"/>
    <w:rsid w:val="00D52D4E"/>
    <w:rsid w:val="00D533BF"/>
    <w:rsid w:val="00D539C6"/>
    <w:rsid w:val="00D54102"/>
    <w:rsid w:val="00D544F5"/>
    <w:rsid w:val="00D547BE"/>
    <w:rsid w:val="00D54898"/>
    <w:rsid w:val="00D54BBA"/>
    <w:rsid w:val="00D54FA3"/>
    <w:rsid w:val="00D564D5"/>
    <w:rsid w:val="00D56A42"/>
    <w:rsid w:val="00D56CCB"/>
    <w:rsid w:val="00D5703E"/>
    <w:rsid w:val="00D572F1"/>
    <w:rsid w:val="00D57977"/>
    <w:rsid w:val="00D57F42"/>
    <w:rsid w:val="00D608A3"/>
    <w:rsid w:val="00D60CA7"/>
    <w:rsid w:val="00D616DA"/>
    <w:rsid w:val="00D6175F"/>
    <w:rsid w:val="00D61EF7"/>
    <w:rsid w:val="00D61F1C"/>
    <w:rsid w:val="00D6284A"/>
    <w:rsid w:val="00D62C88"/>
    <w:rsid w:val="00D62FC9"/>
    <w:rsid w:val="00D633F8"/>
    <w:rsid w:val="00D668A7"/>
    <w:rsid w:val="00D670CC"/>
    <w:rsid w:val="00D6790D"/>
    <w:rsid w:val="00D70135"/>
    <w:rsid w:val="00D70C9D"/>
    <w:rsid w:val="00D7128B"/>
    <w:rsid w:val="00D71A75"/>
    <w:rsid w:val="00D71FDA"/>
    <w:rsid w:val="00D724BC"/>
    <w:rsid w:val="00D726D9"/>
    <w:rsid w:val="00D72B6B"/>
    <w:rsid w:val="00D72D62"/>
    <w:rsid w:val="00D74520"/>
    <w:rsid w:val="00D74580"/>
    <w:rsid w:val="00D74FCD"/>
    <w:rsid w:val="00D777F1"/>
    <w:rsid w:val="00D80270"/>
    <w:rsid w:val="00D8066E"/>
    <w:rsid w:val="00D80D6D"/>
    <w:rsid w:val="00D81581"/>
    <w:rsid w:val="00D8182F"/>
    <w:rsid w:val="00D81E59"/>
    <w:rsid w:val="00D82057"/>
    <w:rsid w:val="00D83137"/>
    <w:rsid w:val="00D8460C"/>
    <w:rsid w:val="00D84D21"/>
    <w:rsid w:val="00D84D8B"/>
    <w:rsid w:val="00D85255"/>
    <w:rsid w:val="00D858D8"/>
    <w:rsid w:val="00D85FC8"/>
    <w:rsid w:val="00D8622F"/>
    <w:rsid w:val="00D870AF"/>
    <w:rsid w:val="00D8723B"/>
    <w:rsid w:val="00D877F6"/>
    <w:rsid w:val="00D903CD"/>
    <w:rsid w:val="00D905C7"/>
    <w:rsid w:val="00D9078D"/>
    <w:rsid w:val="00D9195A"/>
    <w:rsid w:val="00D91CA1"/>
    <w:rsid w:val="00D91FA2"/>
    <w:rsid w:val="00D92BAA"/>
    <w:rsid w:val="00D939BE"/>
    <w:rsid w:val="00D942BC"/>
    <w:rsid w:val="00D94834"/>
    <w:rsid w:val="00D95466"/>
    <w:rsid w:val="00D955AD"/>
    <w:rsid w:val="00D9577D"/>
    <w:rsid w:val="00D95990"/>
    <w:rsid w:val="00D9602A"/>
    <w:rsid w:val="00D96B5A"/>
    <w:rsid w:val="00DA0212"/>
    <w:rsid w:val="00DA0A2C"/>
    <w:rsid w:val="00DA0C6B"/>
    <w:rsid w:val="00DA1E57"/>
    <w:rsid w:val="00DA2586"/>
    <w:rsid w:val="00DA43FF"/>
    <w:rsid w:val="00DA4BAC"/>
    <w:rsid w:val="00DA51C6"/>
    <w:rsid w:val="00DA5720"/>
    <w:rsid w:val="00DA585D"/>
    <w:rsid w:val="00DA5D8A"/>
    <w:rsid w:val="00DA70F1"/>
    <w:rsid w:val="00DA72EB"/>
    <w:rsid w:val="00DA752B"/>
    <w:rsid w:val="00DA7704"/>
    <w:rsid w:val="00DA7E7C"/>
    <w:rsid w:val="00DB002F"/>
    <w:rsid w:val="00DB00FC"/>
    <w:rsid w:val="00DB0113"/>
    <w:rsid w:val="00DB04AE"/>
    <w:rsid w:val="00DB0606"/>
    <w:rsid w:val="00DB0DA6"/>
    <w:rsid w:val="00DB0EBC"/>
    <w:rsid w:val="00DB14A5"/>
    <w:rsid w:val="00DB19A5"/>
    <w:rsid w:val="00DB2CEE"/>
    <w:rsid w:val="00DB3046"/>
    <w:rsid w:val="00DB32F4"/>
    <w:rsid w:val="00DB431E"/>
    <w:rsid w:val="00DB7081"/>
    <w:rsid w:val="00DC05AB"/>
    <w:rsid w:val="00DC0D32"/>
    <w:rsid w:val="00DC0F3B"/>
    <w:rsid w:val="00DC0F64"/>
    <w:rsid w:val="00DC13A5"/>
    <w:rsid w:val="00DC1432"/>
    <w:rsid w:val="00DC1B7B"/>
    <w:rsid w:val="00DC1BCD"/>
    <w:rsid w:val="00DC2A6E"/>
    <w:rsid w:val="00DC3C68"/>
    <w:rsid w:val="00DC47EF"/>
    <w:rsid w:val="00DC4FB4"/>
    <w:rsid w:val="00DC6291"/>
    <w:rsid w:val="00DC6850"/>
    <w:rsid w:val="00DC7370"/>
    <w:rsid w:val="00DD01F8"/>
    <w:rsid w:val="00DD0A12"/>
    <w:rsid w:val="00DD1DDC"/>
    <w:rsid w:val="00DD2566"/>
    <w:rsid w:val="00DD2EBF"/>
    <w:rsid w:val="00DD31E8"/>
    <w:rsid w:val="00DD3B8B"/>
    <w:rsid w:val="00DD3C94"/>
    <w:rsid w:val="00DD3F9B"/>
    <w:rsid w:val="00DD453A"/>
    <w:rsid w:val="00DD495D"/>
    <w:rsid w:val="00DD5437"/>
    <w:rsid w:val="00DD543D"/>
    <w:rsid w:val="00DD55B7"/>
    <w:rsid w:val="00DD62DE"/>
    <w:rsid w:val="00DD6D08"/>
    <w:rsid w:val="00DD7682"/>
    <w:rsid w:val="00DE0329"/>
    <w:rsid w:val="00DE129B"/>
    <w:rsid w:val="00DE1472"/>
    <w:rsid w:val="00DE2274"/>
    <w:rsid w:val="00DE292D"/>
    <w:rsid w:val="00DE397A"/>
    <w:rsid w:val="00DE3B85"/>
    <w:rsid w:val="00DE59FD"/>
    <w:rsid w:val="00DE5B5D"/>
    <w:rsid w:val="00DE638C"/>
    <w:rsid w:val="00DE6C93"/>
    <w:rsid w:val="00DE7730"/>
    <w:rsid w:val="00DE7D24"/>
    <w:rsid w:val="00DE7E0E"/>
    <w:rsid w:val="00DE7E28"/>
    <w:rsid w:val="00DF0398"/>
    <w:rsid w:val="00DF0440"/>
    <w:rsid w:val="00DF0530"/>
    <w:rsid w:val="00DF09BE"/>
    <w:rsid w:val="00DF0C7E"/>
    <w:rsid w:val="00DF11BE"/>
    <w:rsid w:val="00DF1AA4"/>
    <w:rsid w:val="00DF2467"/>
    <w:rsid w:val="00DF2578"/>
    <w:rsid w:val="00DF2671"/>
    <w:rsid w:val="00DF26F1"/>
    <w:rsid w:val="00DF2D34"/>
    <w:rsid w:val="00DF2D68"/>
    <w:rsid w:val="00DF3A6E"/>
    <w:rsid w:val="00DF4113"/>
    <w:rsid w:val="00DF4444"/>
    <w:rsid w:val="00DF4D04"/>
    <w:rsid w:val="00DF530D"/>
    <w:rsid w:val="00DF55A3"/>
    <w:rsid w:val="00DF6690"/>
    <w:rsid w:val="00DF6FDA"/>
    <w:rsid w:val="00DF73B0"/>
    <w:rsid w:val="00DF75DB"/>
    <w:rsid w:val="00DF7B62"/>
    <w:rsid w:val="00E002A2"/>
    <w:rsid w:val="00E00760"/>
    <w:rsid w:val="00E007AE"/>
    <w:rsid w:val="00E009C9"/>
    <w:rsid w:val="00E00B8A"/>
    <w:rsid w:val="00E0214A"/>
    <w:rsid w:val="00E02190"/>
    <w:rsid w:val="00E02264"/>
    <w:rsid w:val="00E0264B"/>
    <w:rsid w:val="00E03066"/>
    <w:rsid w:val="00E03E3F"/>
    <w:rsid w:val="00E03F51"/>
    <w:rsid w:val="00E04754"/>
    <w:rsid w:val="00E05C77"/>
    <w:rsid w:val="00E06832"/>
    <w:rsid w:val="00E06CF8"/>
    <w:rsid w:val="00E0794B"/>
    <w:rsid w:val="00E07AF8"/>
    <w:rsid w:val="00E10872"/>
    <w:rsid w:val="00E10B45"/>
    <w:rsid w:val="00E11AC1"/>
    <w:rsid w:val="00E11F2C"/>
    <w:rsid w:val="00E123A5"/>
    <w:rsid w:val="00E128E9"/>
    <w:rsid w:val="00E1388B"/>
    <w:rsid w:val="00E14396"/>
    <w:rsid w:val="00E1537D"/>
    <w:rsid w:val="00E1639B"/>
    <w:rsid w:val="00E163E7"/>
    <w:rsid w:val="00E16DA6"/>
    <w:rsid w:val="00E17065"/>
    <w:rsid w:val="00E20477"/>
    <w:rsid w:val="00E20C2C"/>
    <w:rsid w:val="00E2169F"/>
    <w:rsid w:val="00E21BBA"/>
    <w:rsid w:val="00E21D9D"/>
    <w:rsid w:val="00E21DF8"/>
    <w:rsid w:val="00E21FAF"/>
    <w:rsid w:val="00E2265E"/>
    <w:rsid w:val="00E237E1"/>
    <w:rsid w:val="00E23BBB"/>
    <w:rsid w:val="00E23DD4"/>
    <w:rsid w:val="00E247B2"/>
    <w:rsid w:val="00E25B7A"/>
    <w:rsid w:val="00E26267"/>
    <w:rsid w:val="00E26DD7"/>
    <w:rsid w:val="00E27068"/>
    <w:rsid w:val="00E27CE5"/>
    <w:rsid w:val="00E31031"/>
    <w:rsid w:val="00E3166D"/>
    <w:rsid w:val="00E3180D"/>
    <w:rsid w:val="00E31F6F"/>
    <w:rsid w:val="00E3292B"/>
    <w:rsid w:val="00E32AC6"/>
    <w:rsid w:val="00E33A75"/>
    <w:rsid w:val="00E33BE4"/>
    <w:rsid w:val="00E34307"/>
    <w:rsid w:val="00E347DB"/>
    <w:rsid w:val="00E35481"/>
    <w:rsid w:val="00E36087"/>
    <w:rsid w:val="00E360FC"/>
    <w:rsid w:val="00E361A6"/>
    <w:rsid w:val="00E36CBE"/>
    <w:rsid w:val="00E36E0F"/>
    <w:rsid w:val="00E3794F"/>
    <w:rsid w:val="00E4030F"/>
    <w:rsid w:val="00E408AD"/>
    <w:rsid w:val="00E40A5E"/>
    <w:rsid w:val="00E4127D"/>
    <w:rsid w:val="00E43E9B"/>
    <w:rsid w:val="00E449A2"/>
    <w:rsid w:val="00E44DE2"/>
    <w:rsid w:val="00E4573F"/>
    <w:rsid w:val="00E4616A"/>
    <w:rsid w:val="00E467D8"/>
    <w:rsid w:val="00E46E67"/>
    <w:rsid w:val="00E47403"/>
    <w:rsid w:val="00E50921"/>
    <w:rsid w:val="00E51371"/>
    <w:rsid w:val="00E5274C"/>
    <w:rsid w:val="00E52A64"/>
    <w:rsid w:val="00E55241"/>
    <w:rsid w:val="00E55A5B"/>
    <w:rsid w:val="00E55E9F"/>
    <w:rsid w:val="00E560F4"/>
    <w:rsid w:val="00E5704A"/>
    <w:rsid w:val="00E57875"/>
    <w:rsid w:val="00E6007B"/>
    <w:rsid w:val="00E6146F"/>
    <w:rsid w:val="00E61937"/>
    <w:rsid w:val="00E619AF"/>
    <w:rsid w:val="00E61E31"/>
    <w:rsid w:val="00E625E9"/>
    <w:rsid w:val="00E62667"/>
    <w:rsid w:val="00E62830"/>
    <w:rsid w:val="00E62889"/>
    <w:rsid w:val="00E637CA"/>
    <w:rsid w:val="00E64914"/>
    <w:rsid w:val="00E64AA9"/>
    <w:rsid w:val="00E64FB0"/>
    <w:rsid w:val="00E65146"/>
    <w:rsid w:val="00E65A63"/>
    <w:rsid w:val="00E66353"/>
    <w:rsid w:val="00E67D40"/>
    <w:rsid w:val="00E70017"/>
    <w:rsid w:val="00E70F3B"/>
    <w:rsid w:val="00E71878"/>
    <w:rsid w:val="00E71B74"/>
    <w:rsid w:val="00E7249B"/>
    <w:rsid w:val="00E7250C"/>
    <w:rsid w:val="00E72A2F"/>
    <w:rsid w:val="00E72EAF"/>
    <w:rsid w:val="00E73787"/>
    <w:rsid w:val="00E73BD3"/>
    <w:rsid w:val="00E74598"/>
    <w:rsid w:val="00E7558B"/>
    <w:rsid w:val="00E75593"/>
    <w:rsid w:val="00E76B67"/>
    <w:rsid w:val="00E800EF"/>
    <w:rsid w:val="00E80C32"/>
    <w:rsid w:val="00E815CC"/>
    <w:rsid w:val="00E82785"/>
    <w:rsid w:val="00E82BC3"/>
    <w:rsid w:val="00E82C11"/>
    <w:rsid w:val="00E82CBE"/>
    <w:rsid w:val="00E83444"/>
    <w:rsid w:val="00E83747"/>
    <w:rsid w:val="00E83C33"/>
    <w:rsid w:val="00E83F80"/>
    <w:rsid w:val="00E8400C"/>
    <w:rsid w:val="00E84233"/>
    <w:rsid w:val="00E8479D"/>
    <w:rsid w:val="00E8566C"/>
    <w:rsid w:val="00E861C5"/>
    <w:rsid w:val="00E866D9"/>
    <w:rsid w:val="00E877C0"/>
    <w:rsid w:val="00E9151B"/>
    <w:rsid w:val="00E91C1A"/>
    <w:rsid w:val="00E92129"/>
    <w:rsid w:val="00E925E3"/>
    <w:rsid w:val="00E92BB4"/>
    <w:rsid w:val="00E9484F"/>
    <w:rsid w:val="00E94F35"/>
    <w:rsid w:val="00E94F93"/>
    <w:rsid w:val="00E94FD0"/>
    <w:rsid w:val="00E952C4"/>
    <w:rsid w:val="00E95B85"/>
    <w:rsid w:val="00E96BAB"/>
    <w:rsid w:val="00EA016B"/>
    <w:rsid w:val="00EA02F6"/>
    <w:rsid w:val="00EA1FC7"/>
    <w:rsid w:val="00EA212E"/>
    <w:rsid w:val="00EA26EA"/>
    <w:rsid w:val="00EA2D67"/>
    <w:rsid w:val="00EA38E4"/>
    <w:rsid w:val="00EA3EEC"/>
    <w:rsid w:val="00EA54CB"/>
    <w:rsid w:val="00EA59EF"/>
    <w:rsid w:val="00EA6F34"/>
    <w:rsid w:val="00EA75AA"/>
    <w:rsid w:val="00EA78CE"/>
    <w:rsid w:val="00EB022E"/>
    <w:rsid w:val="00EB0B40"/>
    <w:rsid w:val="00EB0B83"/>
    <w:rsid w:val="00EB2BE6"/>
    <w:rsid w:val="00EB2C2C"/>
    <w:rsid w:val="00EB328F"/>
    <w:rsid w:val="00EB3708"/>
    <w:rsid w:val="00EB3FF6"/>
    <w:rsid w:val="00EB45A5"/>
    <w:rsid w:val="00EB490E"/>
    <w:rsid w:val="00EB4FB5"/>
    <w:rsid w:val="00EB5071"/>
    <w:rsid w:val="00EB53A6"/>
    <w:rsid w:val="00EB5CBE"/>
    <w:rsid w:val="00EB5DBB"/>
    <w:rsid w:val="00EB68AE"/>
    <w:rsid w:val="00EC06CC"/>
    <w:rsid w:val="00EC134A"/>
    <w:rsid w:val="00EC15DA"/>
    <w:rsid w:val="00EC17E8"/>
    <w:rsid w:val="00EC1AFA"/>
    <w:rsid w:val="00EC1C44"/>
    <w:rsid w:val="00EC35EC"/>
    <w:rsid w:val="00EC3C12"/>
    <w:rsid w:val="00EC43C7"/>
    <w:rsid w:val="00EC4E60"/>
    <w:rsid w:val="00EC69C9"/>
    <w:rsid w:val="00EC6FB6"/>
    <w:rsid w:val="00EC70E0"/>
    <w:rsid w:val="00EC7281"/>
    <w:rsid w:val="00EC7BE1"/>
    <w:rsid w:val="00ED0F87"/>
    <w:rsid w:val="00ED17DA"/>
    <w:rsid w:val="00ED1D2C"/>
    <w:rsid w:val="00ED1F7D"/>
    <w:rsid w:val="00ED20C4"/>
    <w:rsid w:val="00ED2BC5"/>
    <w:rsid w:val="00ED2DCD"/>
    <w:rsid w:val="00ED4DA2"/>
    <w:rsid w:val="00ED4F12"/>
    <w:rsid w:val="00ED50A6"/>
    <w:rsid w:val="00ED563C"/>
    <w:rsid w:val="00ED6788"/>
    <w:rsid w:val="00ED6B5B"/>
    <w:rsid w:val="00ED6F1B"/>
    <w:rsid w:val="00ED722B"/>
    <w:rsid w:val="00EE00B1"/>
    <w:rsid w:val="00EE1DBE"/>
    <w:rsid w:val="00EE2410"/>
    <w:rsid w:val="00EE2849"/>
    <w:rsid w:val="00EE285C"/>
    <w:rsid w:val="00EE29A7"/>
    <w:rsid w:val="00EE2D4C"/>
    <w:rsid w:val="00EE2FDD"/>
    <w:rsid w:val="00EE364C"/>
    <w:rsid w:val="00EE3A20"/>
    <w:rsid w:val="00EE3FE1"/>
    <w:rsid w:val="00EE403C"/>
    <w:rsid w:val="00EE4BC6"/>
    <w:rsid w:val="00EE4BF7"/>
    <w:rsid w:val="00EE51DD"/>
    <w:rsid w:val="00EE5BE9"/>
    <w:rsid w:val="00EE5FD1"/>
    <w:rsid w:val="00EE66F2"/>
    <w:rsid w:val="00EE741C"/>
    <w:rsid w:val="00EE7B26"/>
    <w:rsid w:val="00EF0F0F"/>
    <w:rsid w:val="00EF13FE"/>
    <w:rsid w:val="00EF198E"/>
    <w:rsid w:val="00EF1DEC"/>
    <w:rsid w:val="00EF27DF"/>
    <w:rsid w:val="00EF3913"/>
    <w:rsid w:val="00EF3A88"/>
    <w:rsid w:val="00EF4381"/>
    <w:rsid w:val="00EF477D"/>
    <w:rsid w:val="00EF4D3F"/>
    <w:rsid w:val="00EF4F50"/>
    <w:rsid w:val="00EF54CB"/>
    <w:rsid w:val="00EF5F6E"/>
    <w:rsid w:val="00EF696F"/>
    <w:rsid w:val="00EF7233"/>
    <w:rsid w:val="00EF7B36"/>
    <w:rsid w:val="00F00FD4"/>
    <w:rsid w:val="00F00FD8"/>
    <w:rsid w:val="00F02275"/>
    <w:rsid w:val="00F02B99"/>
    <w:rsid w:val="00F0306D"/>
    <w:rsid w:val="00F03D68"/>
    <w:rsid w:val="00F04170"/>
    <w:rsid w:val="00F04494"/>
    <w:rsid w:val="00F052CA"/>
    <w:rsid w:val="00F06319"/>
    <w:rsid w:val="00F063D9"/>
    <w:rsid w:val="00F06689"/>
    <w:rsid w:val="00F06EDB"/>
    <w:rsid w:val="00F108C7"/>
    <w:rsid w:val="00F10EE1"/>
    <w:rsid w:val="00F119D2"/>
    <w:rsid w:val="00F12272"/>
    <w:rsid w:val="00F125D7"/>
    <w:rsid w:val="00F12C92"/>
    <w:rsid w:val="00F12D3B"/>
    <w:rsid w:val="00F132DF"/>
    <w:rsid w:val="00F1331C"/>
    <w:rsid w:val="00F137F0"/>
    <w:rsid w:val="00F14680"/>
    <w:rsid w:val="00F14901"/>
    <w:rsid w:val="00F14D2A"/>
    <w:rsid w:val="00F14ED9"/>
    <w:rsid w:val="00F14FB2"/>
    <w:rsid w:val="00F15F34"/>
    <w:rsid w:val="00F170D2"/>
    <w:rsid w:val="00F17206"/>
    <w:rsid w:val="00F179D0"/>
    <w:rsid w:val="00F206DF"/>
    <w:rsid w:val="00F2120D"/>
    <w:rsid w:val="00F21547"/>
    <w:rsid w:val="00F22BF6"/>
    <w:rsid w:val="00F234DB"/>
    <w:rsid w:val="00F23524"/>
    <w:rsid w:val="00F238BC"/>
    <w:rsid w:val="00F24D7E"/>
    <w:rsid w:val="00F25AE7"/>
    <w:rsid w:val="00F260E3"/>
    <w:rsid w:val="00F27268"/>
    <w:rsid w:val="00F2744F"/>
    <w:rsid w:val="00F306CA"/>
    <w:rsid w:val="00F30888"/>
    <w:rsid w:val="00F30930"/>
    <w:rsid w:val="00F30981"/>
    <w:rsid w:val="00F316F7"/>
    <w:rsid w:val="00F31758"/>
    <w:rsid w:val="00F31F07"/>
    <w:rsid w:val="00F326F3"/>
    <w:rsid w:val="00F33B0C"/>
    <w:rsid w:val="00F33E71"/>
    <w:rsid w:val="00F33F9E"/>
    <w:rsid w:val="00F341B4"/>
    <w:rsid w:val="00F34B6F"/>
    <w:rsid w:val="00F34E88"/>
    <w:rsid w:val="00F352AE"/>
    <w:rsid w:val="00F35A3B"/>
    <w:rsid w:val="00F35B4C"/>
    <w:rsid w:val="00F35CBC"/>
    <w:rsid w:val="00F365CB"/>
    <w:rsid w:val="00F3678B"/>
    <w:rsid w:val="00F37EE7"/>
    <w:rsid w:val="00F37F54"/>
    <w:rsid w:val="00F4045D"/>
    <w:rsid w:val="00F41572"/>
    <w:rsid w:val="00F41637"/>
    <w:rsid w:val="00F41714"/>
    <w:rsid w:val="00F4212D"/>
    <w:rsid w:val="00F43352"/>
    <w:rsid w:val="00F438A8"/>
    <w:rsid w:val="00F438CE"/>
    <w:rsid w:val="00F43C51"/>
    <w:rsid w:val="00F43CC9"/>
    <w:rsid w:val="00F442D5"/>
    <w:rsid w:val="00F44F0A"/>
    <w:rsid w:val="00F45A8B"/>
    <w:rsid w:val="00F45BE4"/>
    <w:rsid w:val="00F460A2"/>
    <w:rsid w:val="00F477AB"/>
    <w:rsid w:val="00F47AF4"/>
    <w:rsid w:val="00F502AD"/>
    <w:rsid w:val="00F50EB5"/>
    <w:rsid w:val="00F51A28"/>
    <w:rsid w:val="00F51E5E"/>
    <w:rsid w:val="00F51F3C"/>
    <w:rsid w:val="00F524E1"/>
    <w:rsid w:val="00F52D72"/>
    <w:rsid w:val="00F53806"/>
    <w:rsid w:val="00F54C0F"/>
    <w:rsid w:val="00F55184"/>
    <w:rsid w:val="00F55C47"/>
    <w:rsid w:val="00F56729"/>
    <w:rsid w:val="00F56E4E"/>
    <w:rsid w:val="00F57184"/>
    <w:rsid w:val="00F57BFB"/>
    <w:rsid w:val="00F603EF"/>
    <w:rsid w:val="00F60EF0"/>
    <w:rsid w:val="00F6172C"/>
    <w:rsid w:val="00F618A9"/>
    <w:rsid w:val="00F61ADD"/>
    <w:rsid w:val="00F62C5B"/>
    <w:rsid w:val="00F6353D"/>
    <w:rsid w:val="00F6386F"/>
    <w:rsid w:val="00F639FA"/>
    <w:rsid w:val="00F63CEF"/>
    <w:rsid w:val="00F63FA9"/>
    <w:rsid w:val="00F63FFD"/>
    <w:rsid w:val="00F655DA"/>
    <w:rsid w:val="00F65812"/>
    <w:rsid w:val="00F65AC5"/>
    <w:rsid w:val="00F65BF9"/>
    <w:rsid w:val="00F65C56"/>
    <w:rsid w:val="00F65D35"/>
    <w:rsid w:val="00F65DB7"/>
    <w:rsid w:val="00F65EFF"/>
    <w:rsid w:val="00F65F37"/>
    <w:rsid w:val="00F666C8"/>
    <w:rsid w:val="00F66980"/>
    <w:rsid w:val="00F66F99"/>
    <w:rsid w:val="00F67994"/>
    <w:rsid w:val="00F70474"/>
    <w:rsid w:val="00F71082"/>
    <w:rsid w:val="00F7124D"/>
    <w:rsid w:val="00F71DAF"/>
    <w:rsid w:val="00F71E4C"/>
    <w:rsid w:val="00F72756"/>
    <w:rsid w:val="00F72834"/>
    <w:rsid w:val="00F7306E"/>
    <w:rsid w:val="00F7461F"/>
    <w:rsid w:val="00F74B75"/>
    <w:rsid w:val="00F75D2A"/>
    <w:rsid w:val="00F76C83"/>
    <w:rsid w:val="00F7792B"/>
    <w:rsid w:val="00F8032B"/>
    <w:rsid w:val="00F80745"/>
    <w:rsid w:val="00F80CE1"/>
    <w:rsid w:val="00F825E9"/>
    <w:rsid w:val="00F8337E"/>
    <w:rsid w:val="00F83E7E"/>
    <w:rsid w:val="00F84B3E"/>
    <w:rsid w:val="00F84EC3"/>
    <w:rsid w:val="00F85F9D"/>
    <w:rsid w:val="00F86C81"/>
    <w:rsid w:val="00F91038"/>
    <w:rsid w:val="00F919A7"/>
    <w:rsid w:val="00F9205E"/>
    <w:rsid w:val="00F9323F"/>
    <w:rsid w:val="00F934A7"/>
    <w:rsid w:val="00F945D4"/>
    <w:rsid w:val="00F9469A"/>
    <w:rsid w:val="00F955E5"/>
    <w:rsid w:val="00F95B5D"/>
    <w:rsid w:val="00F963FF"/>
    <w:rsid w:val="00F96D00"/>
    <w:rsid w:val="00F96DA3"/>
    <w:rsid w:val="00F975F7"/>
    <w:rsid w:val="00FA0031"/>
    <w:rsid w:val="00FA165B"/>
    <w:rsid w:val="00FA1D1A"/>
    <w:rsid w:val="00FA2498"/>
    <w:rsid w:val="00FA346F"/>
    <w:rsid w:val="00FA4D0D"/>
    <w:rsid w:val="00FA52E2"/>
    <w:rsid w:val="00FA542C"/>
    <w:rsid w:val="00FA548F"/>
    <w:rsid w:val="00FA5A91"/>
    <w:rsid w:val="00FA6F45"/>
    <w:rsid w:val="00FB0D78"/>
    <w:rsid w:val="00FB0DBE"/>
    <w:rsid w:val="00FB1095"/>
    <w:rsid w:val="00FB1C2E"/>
    <w:rsid w:val="00FB22DD"/>
    <w:rsid w:val="00FB3AFC"/>
    <w:rsid w:val="00FB401F"/>
    <w:rsid w:val="00FB4A9E"/>
    <w:rsid w:val="00FB4C30"/>
    <w:rsid w:val="00FB4CD8"/>
    <w:rsid w:val="00FB5BAF"/>
    <w:rsid w:val="00FB5D5E"/>
    <w:rsid w:val="00FB62CF"/>
    <w:rsid w:val="00FB645F"/>
    <w:rsid w:val="00FC06F3"/>
    <w:rsid w:val="00FC103F"/>
    <w:rsid w:val="00FC123E"/>
    <w:rsid w:val="00FC143A"/>
    <w:rsid w:val="00FC189A"/>
    <w:rsid w:val="00FC27F9"/>
    <w:rsid w:val="00FC2D19"/>
    <w:rsid w:val="00FC2DE4"/>
    <w:rsid w:val="00FC2F42"/>
    <w:rsid w:val="00FC3DDC"/>
    <w:rsid w:val="00FC4135"/>
    <w:rsid w:val="00FC517E"/>
    <w:rsid w:val="00FC51F6"/>
    <w:rsid w:val="00FC566A"/>
    <w:rsid w:val="00FC5C9D"/>
    <w:rsid w:val="00FC5D6B"/>
    <w:rsid w:val="00FC6361"/>
    <w:rsid w:val="00FC6F37"/>
    <w:rsid w:val="00FC7AB6"/>
    <w:rsid w:val="00FD0C1D"/>
    <w:rsid w:val="00FD3F75"/>
    <w:rsid w:val="00FD46E3"/>
    <w:rsid w:val="00FD4799"/>
    <w:rsid w:val="00FD529A"/>
    <w:rsid w:val="00FD5977"/>
    <w:rsid w:val="00FD6EA7"/>
    <w:rsid w:val="00FE0033"/>
    <w:rsid w:val="00FE0C24"/>
    <w:rsid w:val="00FE18BA"/>
    <w:rsid w:val="00FE19F6"/>
    <w:rsid w:val="00FE288D"/>
    <w:rsid w:val="00FE3210"/>
    <w:rsid w:val="00FE337C"/>
    <w:rsid w:val="00FE3818"/>
    <w:rsid w:val="00FE3FAA"/>
    <w:rsid w:val="00FE47B1"/>
    <w:rsid w:val="00FE5DD0"/>
    <w:rsid w:val="00FE5E4B"/>
    <w:rsid w:val="00FE5F16"/>
    <w:rsid w:val="00FE620B"/>
    <w:rsid w:val="00FE64F2"/>
    <w:rsid w:val="00FE68C7"/>
    <w:rsid w:val="00FE77A6"/>
    <w:rsid w:val="00FF0312"/>
    <w:rsid w:val="00FF086A"/>
    <w:rsid w:val="00FF1239"/>
    <w:rsid w:val="00FF15D1"/>
    <w:rsid w:val="00FF1C69"/>
    <w:rsid w:val="00FF2079"/>
    <w:rsid w:val="00FF20B4"/>
    <w:rsid w:val="00FF364E"/>
    <w:rsid w:val="00FF3A98"/>
    <w:rsid w:val="00FF505E"/>
    <w:rsid w:val="00FF6490"/>
    <w:rsid w:val="00FF6D8A"/>
    <w:rsid w:val="00FF74CF"/>
    <w:rsid w:val="00FF767C"/>
    <w:rsid w:val="00FF7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E7F300"/>
  <w15:docId w15:val="{92C46A4A-7323-423B-8392-7D1775E6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67588"/>
  </w:style>
  <w:style w:type="paragraph" w:styleId="1">
    <w:name w:val="heading 1"/>
    <w:basedOn w:val="a1"/>
    <w:next w:val="a1"/>
    <w:link w:val="11"/>
    <w:uiPriority w:val="9"/>
    <w:qFormat/>
    <w:rsid w:val="00A020AA"/>
    <w:pPr>
      <w:keepNext/>
      <w:numPr>
        <w:numId w:val="1"/>
      </w:numPr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1"/>
    <w:next w:val="a1"/>
    <w:link w:val="20"/>
    <w:autoRedefine/>
    <w:uiPriority w:val="99"/>
    <w:qFormat/>
    <w:rsid w:val="003F4178"/>
    <w:pPr>
      <w:widowControl w:val="0"/>
      <w:tabs>
        <w:tab w:val="left" w:pos="-142"/>
        <w:tab w:val="left" w:pos="0"/>
        <w:tab w:val="left" w:pos="851"/>
        <w:tab w:val="left" w:pos="1134"/>
      </w:tabs>
      <w:suppressAutoHyphens/>
      <w:spacing w:after="0" w:line="360" w:lineRule="auto"/>
      <w:ind w:firstLine="567"/>
      <w:jc w:val="both"/>
      <w:textAlignment w:val="baseline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1"/>
    <w:next w:val="a1"/>
    <w:link w:val="30"/>
    <w:unhideWhenUsed/>
    <w:qFormat/>
    <w:rsid w:val="00A020AA"/>
    <w:pPr>
      <w:keepNext/>
      <w:numPr>
        <w:ilvl w:val="2"/>
        <w:numId w:val="1"/>
      </w:numPr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A020AA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uiPriority w:val="9"/>
    <w:unhideWhenUsed/>
    <w:qFormat/>
    <w:rsid w:val="00A020AA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1"/>
    <w:next w:val="a1"/>
    <w:link w:val="60"/>
    <w:uiPriority w:val="9"/>
    <w:unhideWhenUsed/>
    <w:qFormat/>
    <w:rsid w:val="00A020AA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styleId="7">
    <w:name w:val="heading 7"/>
    <w:basedOn w:val="a1"/>
    <w:next w:val="a1"/>
    <w:link w:val="70"/>
    <w:uiPriority w:val="9"/>
    <w:unhideWhenUsed/>
    <w:qFormat/>
    <w:rsid w:val="00A020AA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styleId="8">
    <w:name w:val="heading 8"/>
    <w:basedOn w:val="a1"/>
    <w:next w:val="a1"/>
    <w:link w:val="80"/>
    <w:uiPriority w:val="9"/>
    <w:unhideWhenUsed/>
    <w:qFormat/>
    <w:rsid w:val="00A020AA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1"/>
    <w:next w:val="a1"/>
    <w:link w:val="90"/>
    <w:uiPriority w:val="9"/>
    <w:unhideWhenUsed/>
    <w:qFormat/>
    <w:rsid w:val="00A020AA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uiPriority w:val="9"/>
    <w:rsid w:val="00A020AA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uiPriority w:val="99"/>
    <w:rsid w:val="003F417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2"/>
    <w:link w:val="3"/>
    <w:rsid w:val="00A020A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2"/>
    <w:link w:val="4"/>
    <w:rsid w:val="00A020A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A020AA"/>
    <w:pPr>
      <w:keepNext/>
      <w:keepLines/>
      <w:numPr>
        <w:ilvl w:val="4"/>
        <w:numId w:val="1"/>
      </w:numPr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A020AA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A020AA"/>
    <w:pPr>
      <w:keepNext/>
      <w:keepLines/>
      <w:numPr>
        <w:ilvl w:val="6"/>
        <w:numId w:val="1"/>
      </w:numPr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A020AA"/>
    <w:pPr>
      <w:keepNext/>
      <w:keepLines/>
      <w:numPr>
        <w:ilvl w:val="7"/>
        <w:numId w:val="1"/>
      </w:numPr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020AA"/>
    <w:pPr>
      <w:keepNext/>
      <w:keepLines/>
      <w:numPr>
        <w:ilvl w:val="8"/>
        <w:numId w:val="1"/>
      </w:numPr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3">
    <w:name w:val="Нет списка1"/>
    <w:next w:val="a4"/>
    <w:uiPriority w:val="99"/>
    <w:semiHidden/>
    <w:unhideWhenUsed/>
    <w:rsid w:val="00A020AA"/>
  </w:style>
  <w:style w:type="character" w:customStyle="1" w:styleId="50">
    <w:name w:val="Заголовок 5 Знак"/>
    <w:basedOn w:val="a2"/>
    <w:link w:val="5"/>
    <w:uiPriority w:val="9"/>
    <w:rsid w:val="00A020AA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uiPriority w:val="9"/>
    <w:rsid w:val="00A020AA"/>
    <w:rPr>
      <w:rFonts w:ascii="Cambria" w:eastAsia="Times New Roman" w:hAnsi="Cambria" w:cs="Times New Roman"/>
      <w:i/>
      <w:iCs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uiPriority w:val="9"/>
    <w:rsid w:val="00A020AA"/>
    <w:rPr>
      <w:rFonts w:ascii="Cambria" w:eastAsia="Times New Roman" w:hAnsi="Cambria" w:cs="Times New Roman"/>
      <w:i/>
      <w:iCs/>
      <w:color w:val="404040"/>
      <w:sz w:val="24"/>
      <w:szCs w:val="24"/>
      <w:lang w:eastAsia="ru-RU"/>
    </w:rPr>
  </w:style>
  <w:style w:type="character" w:customStyle="1" w:styleId="80">
    <w:name w:val="Заголовок 8 Знак"/>
    <w:basedOn w:val="a2"/>
    <w:link w:val="8"/>
    <w:uiPriority w:val="9"/>
    <w:rsid w:val="00A020AA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2"/>
    <w:link w:val="9"/>
    <w:uiPriority w:val="9"/>
    <w:rsid w:val="00A020AA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styleId="21">
    <w:name w:val="Body Text Indent 2"/>
    <w:aliases w:val="Основной текст с отступом 2 Знак1, Знак1 Знак1,Знак1 Знак1,Основной текст с отступом 2 Знак Знак,Знак1 Знак Знак, Знак1 Знак Знак,Знак1 Знак, Знак1 Знак, Знак1,Знак1, Знак1 Знак Знак1"/>
    <w:basedOn w:val="a1"/>
    <w:link w:val="22"/>
    <w:rsid w:val="00A020A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2">
    <w:name w:val="Основной текст с отступом 2 Знак"/>
    <w:aliases w:val="Основной текст с отступом 2 Знак1 Знак1, Знак1 Знак1 Знак1,Знак1 Знак1 Знак1,Основной текст с отступом 2 Знак Знак Знак1,Знак1 Знак Знак Знак1, Знак1 Знак Знак Знак1,Знак1 Знак Знак2, Знак1 Знак Знак3, Знак1 Знак3"/>
    <w:basedOn w:val="a2"/>
    <w:link w:val="21"/>
    <w:rsid w:val="00A020A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0">
    <w:name w:val="Нет списка11"/>
    <w:next w:val="a4"/>
    <w:uiPriority w:val="99"/>
    <w:semiHidden/>
    <w:unhideWhenUsed/>
    <w:rsid w:val="00A020AA"/>
  </w:style>
  <w:style w:type="paragraph" w:styleId="a5">
    <w:name w:val="Balloon Text"/>
    <w:basedOn w:val="a1"/>
    <w:link w:val="a6"/>
    <w:uiPriority w:val="99"/>
    <w:unhideWhenUsed/>
    <w:rsid w:val="00A020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2"/>
    <w:link w:val="a5"/>
    <w:uiPriority w:val="99"/>
    <w:rsid w:val="00A020A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1"/>
    <w:qFormat/>
    <w:rsid w:val="00A020AA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bodytext4">
    <w:name w:val="bodytext4"/>
    <w:basedOn w:val="a1"/>
    <w:uiPriority w:val="99"/>
    <w:rsid w:val="00A020AA"/>
    <w:pPr>
      <w:spacing w:before="100" w:beforeAutospacing="1" w:after="150" w:line="240" w:lineRule="auto"/>
    </w:pPr>
    <w:rPr>
      <w:rFonts w:ascii="Times New Roman" w:eastAsia="Times New Roman" w:hAnsi="Times New Roman" w:cs="Times New Roman"/>
      <w:color w:val="949494"/>
      <w:sz w:val="24"/>
      <w:szCs w:val="24"/>
      <w:lang w:eastAsia="ru-RU"/>
    </w:rPr>
  </w:style>
  <w:style w:type="paragraph" w:styleId="a8">
    <w:name w:val="No Spacing"/>
    <w:aliases w:val="О1"/>
    <w:link w:val="a9"/>
    <w:uiPriority w:val="1"/>
    <w:qFormat/>
    <w:rsid w:val="00A020A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2"/>
    <w:uiPriority w:val="99"/>
    <w:rsid w:val="00A020AA"/>
    <w:rPr>
      <w:rFonts w:cs="Times New Roman"/>
      <w:color w:val="0000FF"/>
      <w:u w:val="single"/>
    </w:rPr>
  </w:style>
  <w:style w:type="paragraph" w:styleId="ab">
    <w:name w:val="Title"/>
    <w:basedOn w:val="a1"/>
    <w:link w:val="ac"/>
    <w:qFormat/>
    <w:rsid w:val="00A020AA"/>
    <w:pPr>
      <w:tabs>
        <w:tab w:val="left" w:pos="166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c">
    <w:name w:val="Название Знак"/>
    <w:basedOn w:val="a2"/>
    <w:link w:val="ab"/>
    <w:rsid w:val="00A020A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Абзац списка1"/>
    <w:basedOn w:val="a1"/>
    <w:rsid w:val="00A020AA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styleId="ad">
    <w:name w:val="Normal (Web)"/>
    <w:aliases w:val="Обычный (Web), Знак"/>
    <w:basedOn w:val="a1"/>
    <w:uiPriority w:val="99"/>
    <w:rsid w:val="00A020AA"/>
    <w:pPr>
      <w:spacing w:before="100" w:beforeAutospacing="1" w:after="100" w:afterAutospacing="1" w:line="240" w:lineRule="auto"/>
      <w:ind w:firstLine="300"/>
      <w:jc w:val="both"/>
    </w:pPr>
    <w:rPr>
      <w:rFonts w:ascii="Arial" w:eastAsia="Times New Roman" w:hAnsi="Arial" w:cs="Arial"/>
      <w:color w:val="252525"/>
      <w:sz w:val="18"/>
      <w:szCs w:val="18"/>
      <w:lang w:eastAsia="ru-RU"/>
    </w:rPr>
  </w:style>
  <w:style w:type="paragraph" w:styleId="ae">
    <w:name w:val="Body Text Indent"/>
    <w:aliases w:val="Основной текст 1"/>
    <w:basedOn w:val="a1"/>
    <w:link w:val="af"/>
    <w:rsid w:val="00A020AA"/>
    <w:pPr>
      <w:spacing w:after="120" w:line="276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с отступом Знак"/>
    <w:aliases w:val="Основной текст 1 Знак"/>
    <w:basedOn w:val="a2"/>
    <w:link w:val="ae"/>
    <w:rsid w:val="00A020AA"/>
    <w:rPr>
      <w:rFonts w:ascii="Calibri" w:eastAsia="Times New Roman" w:hAnsi="Calibri" w:cs="Times New Roman"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A020AA"/>
    <w:pPr>
      <w:spacing w:after="0" w:line="240" w:lineRule="auto"/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5">
    <w:name w:val="Знак Знак Знак1 Знак Знак Знак"/>
    <w:basedOn w:val="a1"/>
    <w:uiPriority w:val="99"/>
    <w:rsid w:val="00A020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paragraph" w:styleId="af0">
    <w:name w:val="annotation text"/>
    <w:basedOn w:val="a1"/>
    <w:link w:val="af1"/>
    <w:uiPriority w:val="99"/>
    <w:rsid w:val="00A02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примечания Знак"/>
    <w:basedOn w:val="a2"/>
    <w:link w:val="af0"/>
    <w:uiPriority w:val="99"/>
    <w:rsid w:val="00A020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Знак Знак Знак1 Знак Знак Знак1"/>
    <w:basedOn w:val="a1"/>
    <w:uiPriority w:val="99"/>
    <w:rsid w:val="00A020A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ru-RU"/>
    </w:rPr>
  </w:style>
  <w:style w:type="character" w:styleId="af2">
    <w:name w:val="Strong"/>
    <w:basedOn w:val="a2"/>
    <w:uiPriority w:val="22"/>
    <w:qFormat/>
    <w:rsid w:val="00A020AA"/>
    <w:rPr>
      <w:rFonts w:cs="Times New Roman"/>
      <w:b/>
      <w:bCs/>
    </w:rPr>
  </w:style>
  <w:style w:type="character" w:customStyle="1" w:styleId="af3">
    <w:name w:val="Верхний колонтитул Знак"/>
    <w:basedOn w:val="a2"/>
    <w:link w:val="af4"/>
    <w:uiPriority w:val="99"/>
    <w:locked/>
    <w:rsid w:val="00A020AA"/>
    <w:rPr>
      <w:rFonts w:cs="Times New Roman"/>
    </w:rPr>
  </w:style>
  <w:style w:type="paragraph" w:customStyle="1" w:styleId="16">
    <w:name w:val="Верхний колонтитул1"/>
    <w:basedOn w:val="a1"/>
    <w:next w:val="af4"/>
    <w:uiPriority w:val="99"/>
    <w:rsid w:val="00A020A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7">
    <w:name w:val="Верхний колонтитул Знак1"/>
    <w:basedOn w:val="a2"/>
    <w:uiPriority w:val="99"/>
    <w:semiHidden/>
    <w:rsid w:val="00A020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Нижний колонтитул Знак"/>
    <w:basedOn w:val="a2"/>
    <w:link w:val="af6"/>
    <w:uiPriority w:val="99"/>
    <w:locked/>
    <w:rsid w:val="00A020AA"/>
    <w:rPr>
      <w:rFonts w:cs="Times New Roman"/>
    </w:rPr>
  </w:style>
  <w:style w:type="paragraph" w:customStyle="1" w:styleId="18">
    <w:name w:val="Нижний колонтитул1"/>
    <w:basedOn w:val="a1"/>
    <w:next w:val="af6"/>
    <w:uiPriority w:val="99"/>
    <w:rsid w:val="00A020AA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lang w:eastAsia="ru-RU"/>
    </w:rPr>
  </w:style>
  <w:style w:type="character" w:customStyle="1" w:styleId="19">
    <w:name w:val="Нижний колонтитул Знак1"/>
    <w:basedOn w:val="a2"/>
    <w:uiPriority w:val="99"/>
    <w:semiHidden/>
    <w:rsid w:val="00A020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2"/>
    <w:link w:val="24"/>
    <w:uiPriority w:val="99"/>
    <w:locked/>
    <w:rsid w:val="00A020AA"/>
    <w:rPr>
      <w:rFonts w:ascii="Calibri" w:eastAsia="Times New Roman" w:hAnsi="Calibri" w:cs="Times New Roman"/>
    </w:rPr>
  </w:style>
  <w:style w:type="paragraph" w:styleId="24">
    <w:name w:val="Body Text 2"/>
    <w:basedOn w:val="a1"/>
    <w:link w:val="23"/>
    <w:uiPriority w:val="99"/>
    <w:rsid w:val="00A020AA"/>
    <w:pPr>
      <w:spacing w:before="120" w:after="120" w:line="480" w:lineRule="auto"/>
      <w:jc w:val="both"/>
    </w:pPr>
    <w:rPr>
      <w:rFonts w:ascii="Calibri" w:eastAsia="Times New Roman" w:hAnsi="Calibri" w:cs="Times New Roman"/>
    </w:rPr>
  </w:style>
  <w:style w:type="character" w:customStyle="1" w:styleId="210">
    <w:name w:val="Основной текст 2 Знак1"/>
    <w:basedOn w:val="a2"/>
    <w:uiPriority w:val="99"/>
    <w:rsid w:val="00A020AA"/>
  </w:style>
  <w:style w:type="table" w:styleId="-5">
    <w:name w:val="Light Shading Accent 5"/>
    <w:basedOn w:val="a3"/>
    <w:uiPriority w:val="99"/>
    <w:rsid w:val="00A020AA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af7">
    <w:name w:val="page number"/>
    <w:basedOn w:val="a2"/>
    <w:rsid w:val="00A020AA"/>
    <w:rPr>
      <w:rFonts w:cs="Times New Roman"/>
    </w:rPr>
  </w:style>
  <w:style w:type="character" w:styleId="af8">
    <w:name w:val="Emphasis"/>
    <w:basedOn w:val="a2"/>
    <w:qFormat/>
    <w:rsid w:val="00A020AA"/>
    <w:rPr>
      <w:i/>
      <w:iCs/>
    </w:rPr>
  </w:style>
  <w:style w:type="table" w:customStyle="1" w:styleId="1a">
    <w:name w:val="Сетка таблицы1"/>
    <w:basedOn w:val="a3"/>
    <w:next w:val="af9"/>
    <w:uiPriority w:val="59"/>
    <w:rsid w:val="00A020A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">
    <w:name w:val="Схема документа1"/>
    <w:basedOn w:val="a1"/>
    <w:next w:val="afa"/>
    <w:link w:val="afb"/>
    <w:uiPriority w:val="99"/>
    <w:semiHidden/>
    <w:unhideWhenUsed/>
    <w:rsid w:val="00A020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b">
    <w:name w:val="Схема документа Знак"/>
    <w:basedOn w:val="a2"/>
    <w:link w:val="1b"/>
    <w:uiPriority w:val="99"/>
    <w:rsid w:val="00A020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">
    <w:name w:val="Заголовок оглавления1"/>
    <w:basedOn w:val="1"/>
    <w:next w:val="a1"/>
    <w:uiPriority w:val="39"/>
    <w:semiHidden/>
    <w:unhideWhenUsed/>
    <w:qFormat/>
    <w:rsid w:val="00A020AA"/>
    <w:pPr>
      <w:keepLines/>
      <w:numPr>
        <w:numId w:val="0"/>
      </w:numPr>
      <w:spacing w:before="480" w:after="0"/>
      <w:outlineLvl w:val="9"/>
    </w:pPr>
    <w:rPr>
      <w:color w:val="365F91"/>
      <w:kern w:val="0"/>
      <w:sz w:val="28"/>
      <w:szCs w:val="28"/>
      <w:lang w:eastAsia="en-US"/>
    </w:rPr>
  </w:style>
  <w:style w:type="paragraph" w:styleId="1d">
    <w:name w:val="toc 1"/>
    <w:basedOn w:val="a1"/>
    <w:next w:val="a1"/>
    <w:autoRedefine/>
    <w:uiPriority w:val="39"/>
    <w:unhideWhenUsed/>
    <w:qFormat/>
    <w:rsid w:val="00DE638C"/>
    <w:pPr>
      <w:tabs>
        <w:tab w:val="left" w:pos="660"/>
        <w:tab w:val="right" w:leader="dot" w:pos="10065"/>
      </w:tabs>
      <w:spacing w:after="0" w:line="276" w:lineRule="auto"/>
      <w:jc w:val="both"/>
    </w:pPr>
    <w:rPr>
      <w:rFonts w:ascii="Trebuchet MS" w:eastAsia="Times New Roman" w:hAnsi="Trebuchet MS" w:cs="Times New Roman"/>
      <w:b/>
      <w:bCs/>
      <w:noProof/>
      <w:kern w:val="32"/>
      <w:sz w:val="20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qFormat/>
    <w:rsid w:val="00403415"/>
    <w:pPr>
      <w:tabs>
        <w:tab w:val="right" w:leader="dot" w:pos="10053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Название объекта1"/>
    <w:basedOn w:val="a1"/>
    <w:next w:val="a1"/>
    <w:uiPriority w:val="35"/>
    <w:unhideWhenUsed/>
    <w:qFormat/>
    <w:rsid w:val="00A020AA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41">
    <w:name w:val="Оглавление 41"/>
    <w:basedOn w:val="a1"/>
    <w:next w:val="a1"/>
    <w:autoRedefine/>
    <w:uiPriority w:val="39"/>
    <w:unhideWhenUsed/>
    <w:rsid w:val="00A020AA"/>
    <w:pPr>
      <w:spacing w:after="100" w:line="276" w:lineRule="auto"/>
      <w:ind w:left="660"/>
    </w:pPr>
    <w:rPr>
      <w:rFonts w:eastAsia="Times New Roman"/>
      <w:lang w:eastAsia="ru-RU"/>
    </w:rPr>
  </w:style>
  <w:style w:type="paragraph" w:customStyle="1" w:styleId="510">
    <w:name w:val="Оглавление 51"/>
    <w:basedOn w:val="a1"/>
    <w:next w:val="a1"/>
    <w:autoRedefine/>
    <w:uiPriority w:val="39"/>
    <w:unhideWhenUsed/>
    <w:rsid w:val="00A020AA"/>
    <w:pPr>
      <w:spacing w:after="100" w:line="276" w:lineRule="auto"/>
      <w:ind w:left="880"/>
    </w:pPr>
    <w:rPr>
      <w:rFonts w:eastAsia="Times New Roman"/>
      <w:lang w:eastAsia="ru-RU"/>
    </w:rPr>
  </w:style>
  <w:style w:type="paragraph" w:customStyle="1" w:styleId="610">
    <w:name w:val="Оглавление 61"/>
    <w:basedOn w:val="a1"/>
    <w:next w:val="a1"/>
    <w:autoRedefine/>
    <w:uiPriority w:val="39"/>
    <w:unhideWhenUsed/>
    <w:rsid w:val="00A020AA"/>
    <w:pPr>
      <w:spacing w:after="100" w:line="276" w:lineRule="auto"/>
      <w:ind w:left="1100"/>
    </w:pPr>
    <w:rPr>
      <w:rFonts w:eastAsia="Times New Roman"/>
      <w:lang w:eastAsia="ru-RU"/>
    </w:rPr>
  </w:style>
  <w:style w:type="paragraph" w:customStyle="1" w:styleId="710">
    <w:name w:val="Оглавление 71"/>
    <w:basedOn w:val="a1"/>
    <w:next w:val="a1"/>
    <w:autoRedefine/>
    <w:uiPriority w:val="39"/>
    <w:unhideWhenUsed/>
    <w:rsid w:val="00A020AA"/>
    <w:pPr>
      <w:spacing w:after="100" w:line="276" w:lineRule="auto"/>
      <w:ind w:left="1320"/>
    </w:pPr>
    <w:rPr>
      <w:rFonts w:eastAsia="Times New Roman"/>
      <w:lang w:eastAsia="ru-RU"/>
    </w:rPr>
  </w:style>
  <w:style w:type="paragraph" w:customStyle="1" w:styleId="810">
    <w:name w:val="Оглавление 81"/>
    <w:basedOn w:val="a1"/>
    <w:next w:val="a1"/>
    <w:autoRedefine/>
    <w:uiPriority w:val="39"/>
    <w:unhideWhenUsed/>
    <w:rsid w:val="00A020AA"/>
    <w:pPr>
      <w:spacing w:after="100" w:line="276" w:lineRule="auto"/>
      <w:ind w:left="1540"/>
    </w:pPr>
    <w:rPr>
      <w:rFonts w:eastAsia="Times New Roman"/>
      <w:lang w:eastAsia="ru-RU"/>
    </w:rPr>
  </w:style>
  <w:style w:type="paragraph" w:customStyle="1" w:styleId="910">
    <w:name w:val="Оглавление 91"/>
    <w:basedOn w:val="a1"/>
    <w:next w:val="a1"/>
    <w:autoRedefine/>
    <w:uiPriority w:val="39"/>
    <w:unhideWhenUsed/>
    <w:rsid w:val="00A020AA"/>
    <w:pPr>
      <w:spacing w:after="100" w:line="276" w:lineRule="auto"/>
      <w:ind w:left="1760"/>
    </w:pPr>
    <w:rPr>
      <w:rFonts w:eastAsia="Times New Roman"/>
      <w:lang w:eastAsia="ru-RU"/>
    </w:rPr>
  </w:style>
  <w:style w:type="character" w:styleId="afc">
    <w:name w:val="Book Title"/>
    <w:basedOn w:val="a2"/>
    <w:uiPriority w:val="33"/>
    <w:qFormat/>
    <w:rsid w:val="00A020AA"/>
    <w:rPr>
      <w:b/>
      <w:bCs/>
      <w:smallCaps/>
      <w:spacing w:val="5"/>
    </w:rPr>
  </w:style>
  <w:style w:type="paragraph" w:customStyle="1" w:styleId="xl60">
    <w:name w:val="xl60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1">
    <w:name w:val="xl61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2">
    <w:name w:val="xl62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5">
    <w:name w:val="xl65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7">
    <w:name w:val="xl67"/>
    <w:basedOn w:val="a1"/>
    <w:rsid w:val="00A020A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9">
    <w:name w:val="xl69"/>
    <w:basedOn w:val="a1"/>
    <w:rsid w:val="00A020AA"/>
    <w:pPr>
      <w:pBdr>
        <w:top w:val="single" w:sz="4" w:space="0" w:color="auto"/>
        <w:bottom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A020A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d">
    <w:name w:val="footnote text"/>
    <w:aliases w:val=" Знак3,Знак3, Знак6,Знак6,Table_Footnote_last Знак,Table_Footnote_last Знак Знак,Table_Footnote_last"/>
    <w:basedOn w:val="a1"/>
    <w:link w:val="afe"/>
    <w:unhideWhenUsed/>
    <w:rsid w:val="00A020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сноски Знак"/>
    <w:aliases w:val=" Знак3 Знак,Знак3 Знак, Знак6 Знак,Знак6 Знак,Table_Footnote_last Знак Знак1,Table_Footnote_last Знак Знак Знак,Table_Footnote_last Знак1"/>
    <w:basedOn w:val="a2"/>
    <w:link w:val="afd"/>
    <w:rsid w:val="00A020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footnote reference"/>
    <w:basedOn w:val="a2"/>
    <w:unhideWhenUsed/>
    <w:rsid w:val="00A020AA"/>
    <w:rPr>
      <w:vertAlign w:val="superscript"/>
    </w:rPr>
  </w:style>
  <w:style w:type="character" w:styleId="aff0">
    <w:name w:val="FollowedHyperlink"/>
    <w:basedOn w:val="a2"/>
    <w:uiPriority w:val="99"/>
    <w:unhideWhenUsed/>
    <w:rsid w:val="00A020AA"/>
    <w:rPr>
      <w:color w:val="800080"/>
      <w:u w:val="single"/>
    </w:rPr>
  </w:style>
  <w:style w:type="paragraph" w:styleId="af4">
    <w:name w:val="header"/>
    <w:basedOn w:val="a1"/>
    <w:link w:val="af3"/>
    <w:uiPriority w:val="99"/>
    <w:unhideWhenUsed/>
    <w:rsid w:val="00A020AA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26">
    <w:name w:val="Верхний колонтитул Знак2"/>
    <w:basedOn w:val="a2"/>
    <w:uiPriority w:val="99"/>
    <w:semiHidden/>
    <w:rsid w:val="00A020AA"/>
  </w:style>
  <w:style w:type="paragraph" w:styleId="af6">
    <w:name w:val="footer"/>
    <w:basedOn w:val="a1"/>
    <w:link w:val="af5"/>
    <w:uiPriority w:val="99"/>
    <w:unhideWhenUsed/>
    <w:rsid w:val="00A020AA"/>
    <w:pPr>
      <w:tabs>
        <w:tab w:val="center" w:pos="4677"/>
        <w:tab w:val="right" w:pos="9355"/>
      </w:tabs>
      <w:spacing w:after="0" w:line="240" w:lineRule="auto"/>
    </w:pPr>
    <w:rPr>
      <w:rFonts w:cs="Times New Roman"/>
    </w:rPr>
  </w:style>
  <w:style w:type="character" w:customStyle="1" w:styleId="27">
    <w:name w:val="Нижний колонтитул Знак2"/>
    <w:basedOn w:val="a2"/>
    <w:uiPriority w:val="99"/>
    <w:semiHidden/>
    <w:rsid w:val="00A020AA"/>
  </w:style>
  <w:style w:type="table" w:customStyle="1" w:styleId="28">
    <w:name w:val="Сетка таблицы2"/>
    <w:basedOn w:val="a3"/>
    <w:next w:val="af9"/>
    <w:uiPriority w:val="59"/>
    <w:rsid w:val="00A020A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1"/>
    <w:link w:val="1f"/>
    <w:uiPriority w:val="99"/>
    <w:unhideWhenUsed/>
    <w:rsid w:val="00A020A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f">
    <w:name w:val="Схема документа Знак1"/>
    <w:basedOn w:val="a2"/>
    <w:link w:val="afa"/>
    <w:uiPriority w:val="99"/>
    <w:rsid w:val="00A020A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9">
    <w:name w:val="Заголовок оглавления2"/>
    <w:basedOn w:val="1"/>
    <w:next w:val="a1"/>
    <w:uiPriority w:val="39"/>
    <w:semiHidden/>
    <w:unhideWhenUsed/>
    <w:qFormat/>
    <w:rsid w:val="00A020AA"/>
    <w:pPr>
      <w:keepLines/>
      <w:numPr>
        <w:numId w:val="0"/>
      </w:numPr>
      <w:spacing w:before="480" w:after="0"/>
      <w:outlineLvl w:val="9"/>
    </w:pPr>
    <w:rPr>
      <w:color w:val="365F91"/>
      <w:kern w:val="0"/>
      <w:sz w:val="28"/>
      <w:szCs w:val="28"/>
    </w:rPr>
  </w:style>
  <w:style w:type="paragraph" w:customStyle="1" w:styleId="2a">
    <w:name w:val="Название объекта2"/>
    <w:basedOn w:val="a1"/>
    <w:next w:val="a1"/>
    <w:uiPriority w:val="35"/>
    <w:unhideWhenUsed/>
    <w:qFormat/>
    <w:rsid w:val="00A020AA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paragraph" w:styleId="42">
    <w:name w:val="toc 4"/>
    <w:basedOn w:val="a1"/>
    <w:next w:val="a1"/>
    <w:autoRedefine/>
    <w:uiPriority w:val="39"/>
    <w:unhideWhenUsed/>
    <w:rsid w:val="00A020AA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2">
    <w:name w:val="toc 5"/>
    <w:basedOn w:val="a1"/>
    <w:next w:val="a1"/>
    <w:autoRedefine/>
    <w:uiPriority w:val="39"/>
    <w:unhideWhenUsed/>
    <w:rsid w:val="00A020AA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2">
    <w:name w:val="toc 6"/>
    <w:basedOn w:val="a1"/>
    <w:next w:val="a1"/>
    <w:autoRedefine/>
    <w:uiPriority w:val="39"/>
    <w:unhideWhenUsed/>
    <w:rsid w:val="00A020AA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2">
    <w:name w:val="toc 7"/>
    <w:basedOn w:val="a1"/>
    <w:next w:val="a1"/>
    <w:autoRedefine/>
    <w:uiPriority w:val="39"/>
    <w:unhideWhenUsed/>
    <w:rsid w:val="00A020AA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2">
    <w:name w:val="toc 8"/>
    <w:basedOn w:val="a1"/>
    <w:next w:val="a1"/>
    <w:autoRedefine/>
    <w:uiPriority w:val="39"/>
    <w:unhideWhenUsed/>
    <w:rsid w:val="00A020AA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2">
    <w:name w:val="toc 9"/>
    <w:basedOn w:val="a1"/>
    <w:next w:val="a1"/>
    <w:autoRedefine/>
    <w:uiPriority w:val="39"/>
    <w:unhideWhenUsed/>
    <w:rsid w:val="00A020AA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ConsPlusNormal">
    <w:name w:val="ConsPlusNormal"/>
    <w:rsid w:val="00A020A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-51">
    <w:name w:val="Светлая заливка - Акцент 51"/>
    <w:basedOn w:val="a3"/>
    <w:next w:val="-5"/>
    <w:uiPriority w:val="99"/>
    <w:rsid w:val="00A020AA"/>
    <w:pPr>
      <w:spacing w:after="0" w:line="240" w:lineRule="auto"/>
    </w:pPr>
    <w:rPr>
      <w:rFonts w:ascii="Calibri" w:eastAsia="Times New Roman" w:hAnsi="Calibri" w:cs="Times New Roman"/>
      <w:color w:val="31849B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styleId="aff1">
    <w:name w:val="Body Text"/>
    <w:basedOn w:val="a1"/>
    <w:link w:val="aff2"/>
    <w:rsid w:val="00A020A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2">
    <w:name w:val="Основной текст Знак"/>
    <w:basedOn w:val="a2"/>
    <w:link w:val="aff1"/>
    <w:rsid w:val="00A020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2">
    <w:name w:val="FR2"/>
    <w:rsid w:val="00A020AA"/>
    <w:pPr>
      <w:widowControl w:val="0"/>
      <w:autoSpaceDE w:val="0"/>
      <w:autoSpaceDN w:val="0"/>
      <w:adjustRightInd w:val="0"/>
      <w:spacing w:after="0" w:line="480" w:lineRule="auto"/>
      <w:ind w:left="1240" w:hanging="4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mw-headline">
    <w:name w:val="mw-headline"/>
    <w:basedOn w:val="a2"/>
    <w:rsid w:val="00A020AA"/>
  </w:style>
  <w:style w:type="paragraph" w:customStyle="1" w:styleId="aff3">
    <w:name w:val="Стандартный"/>
    <w:basedOn w:val="a1"/>
    <w:rsid w:val="00A020AA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6"/>
      <w:szCs w:val="24"/>
      <w:lang w:eastAsia="ar-SA"/>
    </w:rPr>
  </w:style>
  <w:style w:type="paragraph" w:customStyle="1" w:styleId="1f0">
    <w:name w:val="заголовок 1"/>
    <w:basedOn w:val="a1"/>
    <w:next w:val="a1"/>
    <w:rsid w:val="00A020AA"/>
    <w:pPr>
      <w:keepNext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WW8Num2z1">
    <w:name w:val="WW8Num2z1"/>
    <w:rsid w:val="00A020AA"/>
    <w:rPr>
      <w:rFonts w:ascii="OpenSymbol" w:hAnsi="OpenSymbol" w:cs="OpenSymbol"/>
    </w:rPr>
  </w:style>
  <w:style w:type="paragraph" w:customStyle="1" w:styleId="xl71">
    <w:name w:val="xl71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1"/>
    <w:rsid w:val="00A020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74">
    <w:name w:val="xl74"/>
    <w:basedOn w:val="a1"/>
    <w:rsid w:val="00A020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1"/>
    <w:rsid w:val="00A020A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1"/>
    <w:rsid w:val="00A020A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1"/>
    <w:rsid w:val="00A020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1"/>
    <w:rsid w:val="00A020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1"/>
    <w:rsid w:val="00A020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1"/>
    <w:rsid w:val="00A020A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1"/>
    <w:rsid w:val="00A020A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1"/>
    <w:rsid w:val="00A020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1"/>
    <w:rsid w:val="00A020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1"/>
    <w:rsid w:val="00A020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1"/>
    <w:rsid w:val="00A020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5">
    <w:name w:val="font5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font6">
    <w:name w:val="font6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7">
    <w:name w:val="font7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8">
    <w:name w:val="font8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nt9">
    <w:name w:val="font9"/>
    <w:basedOn w:val="a1"/>
    <w:rsid w:val="00A020AA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0"/>
      <w:szCs w:val="20"/>
      <w:lang w:eastAsia="ru-RU"/>
    </w:rPr>
  </w:style>
  <w:style w:type="paragraph" w:customStyle="1" w:styleId="xl95">
    <w:name w:val="xl95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A020A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1">
    <w:name w:val="xl101"/>
    <w:basedOn w:val="a1"/>
    <w:rsid w:val="00A020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2">
    <w:name w:val="xl102"/>
    <w:basedOn w:val="a1"/>
    <w:rsid w:val="00A020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1"/>
    <w:rsid w:val="00A020AA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1"/>
    <w:rsid w:val="00A020A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1"/>
    <w:rsid w:val="00A020A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6">
    <w:name w:val="xl106"/>
    <w:basedOn w:val="a1"/>
    <w:rsid w:val="00A020A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numbering" w:customStyle="1" w:styleId="2b">
    <w:name w:val="Нет списка2"/>
    <w:next w:val="a4"/>
    <w:uiPriority w:val="99"/>
    <w:semiHidden/>
    <w:unhideWhenUsed/>
    <w:rsid w:val="00A020AA"/>
  </w:style>
  <w:style w:type="numbering" w:customStyle="1" w:styleId="32">
    <w:name w:val="Нет списка3"/>
    <w:next w:val="a4"/>
    <w:uiPriority w:val="99"/>
    <w:semiHidden/>
    <w:unhideWhenUsed/>
    <w:rsid w:val="00A020AA"/>
  </w:style>
  <w:style w:type="table" w:customStyle="1" w:styleId="211">
    <w:name w:val="Сетка таблицы21"/>
    <w:basedOn w:val="a3"/>
    <w:next w:val="af9"/>
    <w:uiPriority w:val="59"/>
    <w:rsid w:val="00A020A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4"/>
    <w:uiPriority w:val="99"/>
    <w:semiHidden/>
    <w:unhideWhenUsed/>
    <w:rsid w:val="00A020AA"/>
  </w:style>
  <w:style w:type="table" w:customStyle="1" w:styleId="33">
    <w:name w:val="Сетка таблицы3"/>
    <w:basedOn w:val="a3"/>
    <w:next w:val="af9"/>
    <w:uiPriority w:val="59"/>
    <w:rsid w:val="00A020A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A020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29">
    <w:name w:val="xl129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1"/>
    <w:rsid w:val="00A020A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1"/>
    <w:rsid w:val="00A02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1"/>
    <w:rsid w:val="00A020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1"/>
    <w:rsid w:val="00A020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1"/>
    <w:rsid w:val="00A020A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1"/>
    <w:rsid w:val="00A020A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customStyle="1" w:styleId="xl137">
    <w:name w:val="xl137"/>
    <w:basedOn w:val="a1"/>
    <w:rsid w:val="00A020A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1"/>
    <w:rsid w:val="00A020AA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1"/>
    <w:rsid w:val="00A020A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1"/>
    <w:rsid w:val="00A020A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1"/>
    <w:rsid w:val="00A020AA"/>
    <w:pPr>
      <w:pBdr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1"/>
    <w:rsid w:val="00A020AA"/>
    <w:pP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1"/>
    <w:rsid w:val="00A020A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1"/>
    <w:rsid w:val="00A020A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1"/>
    <w:rsid w:val="00A020A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1"/>
    <w:rsid w:val="00A020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0">
    <w:name w:val="xl160"/>
    <w:basedOn w:val="a1"/>
    <w:rsid w:val="00A020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1">
    <w:name w:val="xl161"/>
    <w:basedOn w:val="a1"/>
    <w:rsid w:val="00A020A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2">
    <w:name w:val="xl162"/>
    <w:basedOn w:val="a1"/>
    <w:rsid w:val="00A020A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3">
    <w:name w:val="xl163"/>
    <w:basedOn w:val="a1"/>
    <w:rsid w:val="00A020A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4">
    <w:name w:val="xl164"/>
    <w:basedOn w:val="a1"/>
    <w:rsid w:val="00A020A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5">
    <w:name w:val="xl165"/>
    <w:basedOn w:val="a1"/>
    <w:rsid w:val="00A020AA"/>
    <w:pPr>
      <w:pBdr>
        <w:left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1"/>
    <w:rsid w:val="00A020A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1"/>
    <w:rsid w:val="00A020A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8">
    <w:name w:val="xl168"/>
    <w:basedOn w:val="a1"/>
    <w:rsid w:val="00A020A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9">
    <w:name w:val="xl169"/>
    <w:basedOn w:val="a1"/>
    <w:rsid w:val="00A020A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4">
    <w:name w:val="Revision"/>
    <w:hidden/>
    <w:uiPriority w:val="99"/>
    <w:semiHidden/>
    <w:rsid w:val="00A020AA"/>
    <w:pPr>
      <w:spacing w:after="0" w:line="240" w:lineRule="auto"/>
    </w:pPr>
    <w:rPr>
      <w:rFonts w:eastAsia="Times New Roman"/>
      <w:lang w:eastAsia="ru-RU"/>
    </w:rPr>
  </w:style>
  <w:style w:type="character" w:customStyle="1" w:styleId="2c">
    <w:name w:val="Основной текст2"/>
    <w:basedOn w:val="a2"/>
    <w:rsid w:val="00A020AA"/>
    <w:rPr>
      <w:rFonts w:ascii="Arial Unicode MS" w:eastAsia="Arial Unicode MS" w:hAnsi="Arial Unicode MS" w:cs="Arial Unicode MS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aff5">
    <w:name w:val="Основной текст_"/>
    <w:basedOn w:val="a2"/>
    <w:link w:val="73"/>
    <w:rsid w:val="00A020AA"/>
    <w:rPr>
      <w:rFonts w:ascii="Arial Unicode MS" w:eastAsia="Arial Unicode MS" w:hAnsi="Arial Unicode MS" w:cs="Arial Unicode MS"/>
      <w:sz w:val="23"/>
      <w:szCs w:val="23"/>
      <w:shd w:val="clear" w:color="auto" w:fill="FFFFFF"/>
    </w:rPr>
  </w:style>
  <w:style w:type="paragraph" w:customStyle="1" w:styleId="73">
    <w:name w:val="Основной текст7"/>
    <w:basedOn w:val="a1"/>
    <w:link w:val="aff5"/>
    <w:rsid w:val="00A020AA"/>
    <w:pPr>
      <w:widowControl w:val="0"/>
      <w:shd w:val="clear" w:color="auto" w:fill="FFFFFF"/>
      <w:spacing w:after="1920" w:line="274" w:lineRule="exact"/>
      <w:ind w:hanging="360"/>
      <w:jc w:val="right"/>
    </w:pPr>
    <w:rPr>
      <w:rFonts w:ascii="Arial Unicode MS" w:eastAsia="Arial Unicode MS" w:hAnsi="Arial Unicode MS" w:cs="Arial Unicode MS"/>
      <w:sz w:val="23"/>
      <w:szCs w:val="23"/>
    </w:rPr>
  </w:style>
  <w:style w:type="character" w:customStyle="1" w:styleId="290">
    <w:name w:val="Основной текст (29)_"/>
    <w:basedOn w:val="a2"/>
    <w:link w:val="291"/>
    <w:locked/>
    <w:rsid w:val="00A020AA"/>
    <w:rPr>
      <w:sz w:val="19"/>
      <w:szCs w:val="19"/>
      <w:shd w:val="clear" w:color="auto" w:fill="FFFFFF"/>
    </w:rPr>
  </w:style>
  <w:style w:type="paragraph" w:customStyle="1" w:styleId="291">
    <w:name w:val="Основной текст (29)"/>
    <w:basedOn w:val="a1"/>
    <w:link w:val="290"/>
    <w:rsid w:val="00A020AA"/>
    <w:pPr>
      <w:shd w:val="clear" w:color="auto" w:fill="FFFFFF"/>
      <w:spacing w:after="0" w:line="240" w:lineRule="atLeast"/>
    </w:pPr>
    <w:rPr>
      <w:sz w:val="19"/>
      <w:szCs w:val="19"/>
      <w:shd w:val="clear" w:color="auto" w:fill="FFFFFF"/>
    </w:rPr>
  </w:style>
  <w:style w:type="paragraph" w:customStyle="1" w:styleId="2d">
    <w:name w:val="Абзац списка2"/>
    <w:basedOn w:val="a1"/>
    <w:rsid w:val="00A020AA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Default">
    <w:name w:val="Default"/>
    <w:rsid w:val="00A020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aff6">
    <w:name w:val="Колонтитул_"/>
    <w:link w:val="aff7"/>
    <w:rsid w:val="00A020AA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aff7">
    <w:name w:val="Колонтитул"/>
    <w:basedOn w:val="a1"/>
    <w:link w:val="aff6"/>
    <w:rsid w:val="00A020AA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5"/>
      <w:szCs w:val="15"/>
    </w:rPr>
  </w:style>
  <w:style w:type="character" w:customStyle="1" w:styleId="aff8">
    <w:name w:val="Подпись к таблице_"/>
    <w:link w:val="aff9"/>
    <w:rsid w:val="00A020AA"/>
    <w:rPr>
      <w:rFonts w:ascii="Arial Narrow" w:eastAsia="Arial Narrow" w:hAnsi="Arial Narrow" w:cs="Arial Narrow"/>
      <w:b/>
      <w:bCs/>
      <w:sz w:val="17"/>
      <w:szCs w:val="17"/>
      <w:shd w:val="clear" w:color="auto" w:fill="FFFFFF"/>
    </w:rPr>
  </w:style>
  <w:style w:type="paragraph" w:customStyle="1" w:styleId="aff9">
    <w:name w:val="Подпись к таблице"/>
    <w:basedOn w:val="a1"/>
    <w:link w:val="aff8"/>
    <w:rsid w:val="00A020AA"/>
    <w:pPr>
      <w:widowControl w:val="0"/>
      <w:shd w:val="clear" w:color="auto" w:fill="FFFFFF"/>
      <w:spacing w:after="0" w:line="0" w:lineRule="atLeast"/>
    </w:pPr>
    <w:rPr>
      <w:rFonts w:ascii="Arial Narrow" w:eastAsia="Arial Narrow" w:hAnsi="Arial Narrow" w:cs="Arial Narrow"/>
      <w:b/>
      <w:bCs/>
      <w:sz w:val="17"/>
      <w:szCs w:val="17"/>
    </w:rPr>
  </w:style>
  <w:style w:type="character" w:customStyle="1" w:styleId="8pt">
    <w:name w:val="Основной текст + 8 pt;Полужирный"/>
    <w:rsid w:val="00A020A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character" w:customStyle="1" w:styleId="8pt0">
    <w:name w:val="Основной текст + 8 pt"/>
    <w:rsid w:val="00A020A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4">
    <w:name w:val="Основной текст3"/>
    <w:basedOn w:val="a1"/>
    <w:rsid w:val="00A020AA"/>
    <w:pPr>
      <w:widowControl w:val="0"/>
      <w:shd w:val="clear" w:color="auto" w:fill="FFFFFF"/>
      <w:spacing w:before="3060" w:after="0" w:line="0" w:lineRule="atLeast"/>
      <w:ind w:hanging="360"/>
      <w:jc w:val="center"/>
    </w:pPr>
    <w:rPr>
      <w:rFonts w:ascii="Arial" w:eastAsia="Arial" w:hAnsi="Arial" w:cs="Arial"/>
      <w:color w:val="000000"/>
      <w:lang w:eastAsia="ru-RU" w:bidi="ru-RU"/>
    </w:rPr>
  </w:style>
  <w:style w:type="character" w:customStyle="1" w:styleId="44">
    <w:name w:val="Основной текст (4)_"/>
    <w:link w:val="45"/>
    <w:rsid w:val="00A020AA"/>
    <w:rPr>
      <w:rFonts w:ascii="Arial Narrow" w:eastAsia="Arial Narrow" w:hAnsi="Arial Narrow" w:cs="Arial Narrow"/>
      <w:b/>
      <w:bCs/>
      <w:sz w:val="15"/>
      <w:szCs w:val="15"/>
      <w:shd w:val="clear" w:color="auto" w:fill="FFFFFF"/>
    </w:rPr>
  </w:style>
  <w:style w:type="paragraph" w:customStyle="1" w:styleId="45">
    <w:name w:val="Основной текст (4)"/>
    <w:basedOn w:val="a1"/>
    <w:link w:val="44"/>
    <w:rsid w:val="00A020AA"/>
    <w:pPr>
      <w:widowControl w:val="0"/>
      <w:shd w:val="clear" w:color="auto" w:fill="FFFFFF"/>
      <w:spacing w:after="180" w:line="0" w:lineRule="atLeast"/>
      <w:jc w:val="center"/>
    </w:pPr>
    <w:rPr>
      <w:rFonts w:ascii="Arial Narrow" w:eastAsia="Arial Narrow" w:hAnsi="Arial Narrow" w:cs="Arial Narrow"/>
      <w:b/>
      <w:bCs/>
      <w:sz w:val="15"/>
      <w:szCs w:val="15"/>
    </w:rPr>
  </w:style>
  <w:style w:type="paragraph" w:customStyle="1" w:styleId="1f1">
    <w:name w:val="Стиль1"/>
    <w:basedOn w:val="2"/>
    <w:link w:val="1f2"/>
    <w:qFormat/>
    <w:rsid w:val="00A020AA"/>
    <w:pPr>
      <w:tabs>
        <w:tab w:val="clear" w:pos="0"/>
        <w:tab w:val="clear" w:pos="851"/>
        <w:tab w:val="clear" w:pos="1134"/>
        <w:tab w:val="left" w:pos="426"/>
      </w:tabs>
      <w:spacing w:line="276" w:lineRule="auto"/>
    </w:pPr>
  </w:style>
  <w:style w:type="character" w:customStyle="1" w:styleId="2e">
    <w:name w:val="Основной текст (2)"/>
    <w:rsid w:val="00A020A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2">
    <w:name w:val="Стиль1 Знак"/>
    <w:basedOn w:val="20"/>
    <w:link w:val="1f1"/>
    <w:rsid w:val="00A020AA"/>
    <w:rPr>
      <w:rFonts w:ascii="Times New Roman" w:eastAsia="Times New Roman" w:hAnsi="Times New Roman" w:cs="Times New Roman"/>
      <w:b/>
      <w:bCs/>
      <w:color w:val="FF0000"/>
      <w:sz w:val="28"/>
      <w:szCs w:val="28"/>
      <w:lang w:eastAsia="ru-RU"/>
    </w:rPr>
  </w:style>
  <w:style w:type="paragraph" w:customStyle="1" w:styleId="212">
    <w:name w:val="Абзац списка21"/>
    <w:basedOn w:val="a1"/>
    <w:rsid w:val="00A020AA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customStyle="1" w:styleId="1f3">
    <w:name w:val="Основной текст1"/>
    <w:basedOn w:val="aff5"/>
    <w:rsid w:val="00A020A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2f">
    <w:name w:val="Основной текст (2)_"/>
    <w:basedOn w:val="a2"/>
    <w:rsid w:val="00A020AA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paragraph" w:customStyle="1" w:styleId="35">
    <w:name w:val="Абзац списка3"/>
    <w:basedOn w:val="a1"/>
    <w:rsid w:val="00A020AA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46">
    <w:name w:val="Абзац списка4"/>
    <w:basedOn w:val="a1"/>
    <w:rsid w:val="00A020AA"/>
    <w:pPr>
      <w:widowControl w:val="0"/>
      <w:adjustRightInd w:val="0"/>
      <w:spacing w:before="120" w:after="120" w:line="240" w:lineRule="auto"/>
      <w:jc w:val="both"/>
      <w:textAlignment w:val="baseline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paragraph" w:customStyle="1" w:styleId="53">
    <w:name w:val="Абзац списка5"/>
    <w:basedOn w:val="a1"/>
    <w:rsid w:val="00A020AA"/>
    <w:pPr>
      <w:widowControl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spacing w:val="-5"/>
      <w:sz w:val="28"/>
      <w:lang w:eastAsia="ru-RU"/>
    </w:rPr>
  </w:style>
  <w:style w:type="character" w:styleId="affa">
    <w:name w:val="annotation reference"/>
    <w:basedOn w:val="a2"/>
    <w:uiPriority w:val="99"/>
    <w:semiHidden/>
    <w:unhideWhenUsed/>
    <w:rsid w:val="00A020AA"/>
    <w:rPr>
      <w:sz w:val="16"/>
      <w:szCs w:val="16"/>
    </w:rPr>
  </w:style>
  <w:style w:type="paragraph" w:customStyle="1" w:styleId="1f4">
    <w:name w:val="Тема примечания1"/>
    <w:basedOn w:val="af0"/>
    <w:next w:val="af0"/>
    <w:uiPriority w:val="99"/>
    <w:semiHidden/>
    <w:unhideWhenUsed/>
    <w:rsid w:val="00A020AA"/>
    <w:pPr>
      <w:spacing w:after="200"/>
    </w:pPr>
    <w:rPr>
      <w:rFonts w:ascii="Calibri" w:hAnsi="Calibri"/>
      <w:b/>
      <w:bCs/>
    </w:rPr>
  </w:style>
  <w:style w:type="character" w:customStyle="1" w:styleId="affb">
    <w:name w:val="Тема примечания Знак"/>
    <w:basedOn w:val="af1"/>
    <w:link w:val="affc"/>
    <w:uiPriority w:val="99"/>
    <w:semiHidden/>
    <w:rsid w:val="00A020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11">
    <w:name w:val="Заголовок 5 Знак1"/>
    <w:basedOn w:val="a2"/>
    <w:uiPriority w:val="9"/>
    <w:semiHidden/>
    <w:rsid w:val="00A020A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611">
    <w:name w:val="Заголовок 6 Знак1"/>
    <w:basedOn w:val="a2"/>
    <w:uiPriority w:val="9"/>
    <w:semiHidden/>
    <w:rsid w:val="00A020A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711">
    <w:name w:val="Заголовок 7 Знак1"/>
    <w:basedOn w:val="a2"/>
    <w:uiPriority w:val="9"/>
    <w:semiHidden/>
    <w:rsid w:val="00A020A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811">
    <w:name w:val="Заголовок 8 Знак1"/>
    <w:basedOn w:val="a2"/>
    <w:uiPriority w:val="9"/>
    <w:semiHidden/>
    <w:rsid w:val="00A020A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1">
    <w:name w:val="Заголовок 9 Знак1"/>
    <w:basedOn w:val="a2"/>
    <w:uiPriority w:val="9"/>
    <w:semiHidden/>
    <w:rsid w:val="00A020A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9">
    <w:name w:val="Table Grid"/>
    <w:basedOn w:val="a3"/>
    <w:uiPriority w:val="59"/>
    <w:rsid w:val="00A020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annotation subject"/>
    <w:basedOn w:val="af0"/>
    <w:next w:val="af0"/>
    <w:link w:val="affb"/>
    <w:uiPriority w:val="99"/>
    <w:semiHidden/>
    <w:unhideWhenUsed/>
    <w:rsid w:val="00A020AA"/>
    <w:pPr>
      <w:spacing w:after="160"/>
    </w:pPr>
    <w:rPr>
      <w:b/>
      <w:bCs/>
    </w:rPr>
  </w:style>
  <w:style w:type="character" w:customStyle="1" w:styleId="1f5">
    <w:name w:val="Тема примечания Знак1"/>
    <w:basedOn w:val="af1"/>
    <w:uiPriority w:val="99"/>
    <w:semiHidden/>
    <w:rsid w:val="00A020A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f0">
    <w:name w:val="Quote"/>
    <w:basedOn w:val="a1"/>
    <w:next w:val="a1"/>
    <w:link w:val="2f1"/>
    <w:uiPriority w:val="29"/>
    <w:qFormat/>
    <w:rsid w:val="001A5AB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2"/>
    <w:link w:val="2f0"/>
    <w:uiPriority w:val="29"/>
    <w:rsid w:val="001A5ABC"/>
    <w:rPr>
      <w:i/>
      <w:iCs/>
      <w:color w:val="404040" w:themeColor="text1" w:themeTint="BF"/>
    </w:rPr>
  </w:style>
  <w:style w:type="paragraph" w:customStyle="1" w:styleId="xl107">
    <w:name w:val="xl107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8">
    <w:name w:val="xl108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09">
    <w:name w:val="xl109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16"/>
      <w:szCs w:val="16"/>
      <w:lang w:eastAsia="ru-RU"/>
    </w:rPr>
  </w:style>
  <w:style w:type="paragraph" w:customStyle="1" w:styleId="xl110">
    <w:name w:val="xl110"/>
    <w:basedOn w:val="a1"/>
    <w:rsid w:val="008568AC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1">
    <w:name w:val="xl111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2">
    <w:name w:val="xl112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3">
    <w:name w:val="xl113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4">
    <w:name w:val="xl114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5">
    <w:name w:val="xl115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80008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6">
    <w:name w:val="xl116"/>
    <w:basedOn w:val="a1"/>
    <w:rsid w:val="008568AC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7">
    <w:name w:val="xl117"/>
    <w:basedOn w:val="a1"/>
    <w:rsid w:val="008568A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8">
    <w:name w:val="xl118"/>
    <w:basedOn w:val="a1"/>
    <w:rsid w:val="008568AC"/>
    <w:pPr>
      <w:pBdr>
        <w:right w:val="single" w:sz="8" w:space="0" w:color="80008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19">
    <w:name w:val="xl119"/>
    <w:basedOn w:val="a1"/>
    <w:rsid w:val="008568AC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1"/>
    <w:rsid w:val="008568AC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">
    <w:name w:val="xl121"/>
    <w:basedOn w:val="a1"/>
    <w:rsid w:val="008568AC"/>
    <w:pPr>
      <w:pBdr>
        <w:top w:val="single" w:sz="4" w:space="0" w:color="auto"/>
        <w:left w:val="single" w:sz="8" w:space="0" w:color="800080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2">
    <w:name w:val="xl122"/>
    <w:basedOn w:val="a1"/>
    <w:rsid w:val="008568AC"/>
    <w:pPr>
      <w:pBdr>
        <w:top w:val="double" w:sz="6" w:space="0" w:color="80008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3">
    <w:name w:val="xl123"/>
    <w:basedOn w:val="a1"/>
    <w:rsid w:val="008568AC"/>
    <w:pPr>
      <w:pBdr>
        <w:top w:val="double" w:sz="6" w:space="0" w:color="800080"/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paragraph" w:customStyle="1" w:styleId="xl124">
    <w:name w:val="xl124"/>
    <w:basedOn w:val="a1"/>
    <w:rsid w:val="008568AC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5">
    <w:name w:val="xl125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8568AC"/>
    <w:pPr>
      <w:pBdr>
        <w:top w:val="single" w:sz="4" w:space="0" w:color="auto"/>
        <w:left w:val="single" w:sz="8" w:space="0" w:color="993300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856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993300"/>
      </w:pBdr>
      <w:shd w:val="clear" w:color="000000" w:fill="FFFF9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8568AC"/>
    <w:pPr>
      <w:pBdr>
        <w:right w:val="single" w:sz="8" w:space="0" w:color="9933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3366FF"/>
      <w:sz w:val="20"/>
      <w:szCs w:val="20"/>
      <w:lang w:eastAsia="ru-RU"/>
    </w:rPr>
  </w:style>
  <w:style w:type="table" w:customStyle="1" w:styleId="47">
    <w:name w:val="Сетка таблицы4"/>
    <w:basedOn w:val="a3"/>
    <w:next w:val="af9"/>
    <w:uiPriority w:val="39"/>
    <w:rsid w:val="002330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3"/>
    <w:next w:val="af9"/>
    <w:uiPriority w:val="39"/>
    <w:rsid w:val="001932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d">
    <w:name w:val="caption"/>
    <w:aliases w:val="Знак"/>
    <w:basedOn w:val="a1"/>
    <w:next w:val="a1"/>
    <w:uiPriority w:val="35"/>
    <w:unhideWhenUsed/>
    <w:qFormat/>
    <w:rsid w:val="00FF086A"/>
    <w:pPr>
      <w:spacing w:after="20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18"/>
      <w:lang w:eastAsia="ru-RU"/>
    </w:rPr>
  </w:style>
  <w:style w:type="character" w:customStyle="1" w:styleId="a9">
    <w:name w:val="Без интервала Знак"/>
    <w:aliases w:val="О1 Знак"/>
    <w:basedOn w:val="a2"/>
    <w:link w:val="a8"/>
    <w:uiPriority w:val="1"/>
    <w:rsid w:val="00E16DA6"/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1"/>
    <w:rsid w:val="004A2F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Block Text"/>
    <w:basedOn w:val="a1"/>
    <w:rsid w:val="00FA5A91"/>
    <w:pPr>
      <w:widowControl w:val="0"/>
      <w:autoSpaceDE w:val="0"/>
      <w:autoSpaceDN w:val="0"/>
      <w:adjustRightInd w:val="0"/>
      <w:spacing w:before="60" w:after="220" w:line="260" w:lineRule="auto"/>
      <w:ind w:left="400" w:right="400"/>
      <w:jc w:val="center"/>
    </w:pPr>
    <w:rPr>
      <w:rFonts w:ascii="Times New Roman" w:eastAsia="Times New Roman" w:hAnsi="Times New Roman" w:cs="Times New Roman"/>
      <w:b/>
      <w:lang w:eastAsia="ru-RU"/>
    </w:rPr>
  </w:style>
  <w:style w:type="paragraph" w:customStyle="1" w:styleId="1f6">
    <w:name w:val="Обычный1"/>
    <w:rsid w:val="00FA5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1f6"/>
    <w:rsid w:val="00FA5A91"/>
    <w:pPr>
      <w:jc w:val="both"/>
    </w:pPr>
    <w:rPr>
      <w:sz w:val="24"/>
    </w:rPr>
  </w:style>
  <w:style w:type="paragraph" w:styleId="36">
    <w:name w:val="Body Text 3"/>
    <w:basedOn w:val="a1"/>
    <w:link w:val="37"/>
    <w:rsid w:val="00FA5A91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7">
    <w:name w:val="Основной текст 3 Знак"/>
    <w:basedOn w:val="a2"/>
    <w:link w:val="36"/>
    <w:rsid w:val="00FA5A9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8">
    <w:name w:val="Body Text Indent 3"/>
    <w:basedOn w:val="a1"/>
    <w:link w:val="39"/>
    <w:rsid w:val="00FA5A91"/>
    <w:pPr>
      <w:widowControl w:val="0"/>
      <w:adjustRightInd w:val="0"/>
      <w:spacing w:after="0" w:line="360" w:lineRule="atLeast"/>
      <w:ind w:left="1134" w:hanging="414"/>
      <w:jc w:val="both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39">
    <w:name w:val="Основной текст с отступом 3 Знак"/>
    <w:basedOn w:val="a2"/>
    <w:link w:val="38"/>
    <w:rsid w:val="00FA5A9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f">
    <w:name w:val="Plain Text"/>
    <w:basedOn w:val="a1"/>
    <w:link w:val="afff0"/>
    <w:rsid w:val="00FA5A9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0">
    <w:name w:val="Текст Знак"/>
    <w:basedOn w:val="a2"/>
    <w:link w:val="afff"/>
    <w:rsid w:val="00FA5A9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nformat">
    <w:name w:val="ConsNonformat"/>
    <w:rsid w:val="00FA5A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FA5A9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113">
    <w:name w:val="Обычный11"/>
    <w:rsid w:val="00FA5A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1">
    <w:name w:val="Основной текст 311"/>
    <w:basedOn w:val="113"/>
    <w:rsid w:val="00FA5A91"/>
    <w:pPr>
      <w:jc w:val="both"/>
    </w:pPr>
    <w:rPr>
      <w:sz w:val="24"/>
    </w:rPr>
  </w:style>
  <w:style w:type="table" w:customStyle="1" w:styleId="280">
    <w:name w:val="Сетка таблицы28"/>
    <w:basedOn w:val="a3"/>
    <w:next w:val="af9"/>
    <w:rsid w:val="00D154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f7">
    <w:name w:val="Без интервала1"/>
    <w:rsid w:val="00D60CA7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ff1">
    <w:name w:val="Гипертекстовая ссылка"/>
    <w:basedOn w:val="a2"/>
    <w:uiPriority w:val="99"/>
    <w:rsid w:val="004E3199"/>
    <w:rPr>
      <w:color w:val="106BBE"/>
    </w:rPr>
  </w:style>
  <w:style w:type="paragraph" w:customStyle="1" w:styleId="afff2">
    <w:name w:val="Нормальный (таблица)"/>
    <w:basedOn w:val="a1"/>
    <w:next w:val="a1"/>
    <w:uiPriority w:val="99"/>
    <w:rsid w:val="004E31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zh-CN"/>
    </w:rPr>
  </w:style>
  <w:style w:type="character" w:customStyle="1" w:styleId="afff3">
    <w:name w:val="Цветовое выделение"/>
    <w:uiPriority w:val="99"/>
    <w:rsid w:val="004E3199"/>
    <w:rPr>
      <w:b/>
      <w:bCs/>
      <w:color w:val="26282F"/>
    </w:rPr>
  </w:style>
  <w:style w:type="paragraph" w:customStyle="1" w:styleId="12">
    <w:name w:val="1.Заголовок 2"/>
    <w:basedOn w:val="a1"/>
    <w:rsid w:val="00951DAC"/>
    <w:pPr>
      <w:numPr>
        <w:numId w:val="13"/>
      </w:numPr>
      <w:spacing w:before="120" w:after="100" w:afterAutospacing="1" w:line="240" w:lineRule="auto"/>
    </w:pPr>
    <w:rPr>
      <w:rFonts w:ascii="Times New Roman" w:eastAsia="MS Mincho" w:hAnsi="Times New Roman" w:cs="Times New Roman"/>
      <w:b/>
      <w:sz w:val="32"/>
      <w:szCs w:val="24"/>
      <w:lang w:eastAsia="ru-RU"/>
    </w:rPr>
  </w:style>
  <w:style w:type="paragraph" w:customStyle="1" w:styleId="114">
    <w:name w:val="Табличный_таблица_11"/>
    <w:link w:val="115"/>
    <w:qFormat/>
    <w:rsid w:val="00064303"/>
    <w:pPr>
      <w:spacing w:after="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5">
    <w:name w:val="Табличный_таблица_11 Знак"/>
    <w:link w:val="114"/>
    <w:rsid w:val="00064303"/>
    <w:rPr>
      <w:rFonts w:ascii="Times New Roman" w:eastAsia="Times New Roman" w:hAnsi="Times New Roman" w:cs="Times New Roman"/>
      <w:lang w:eastAsia="ru-RU"/>
    </w:rPr>
  </w:style>
  <w:style w:type="paragraph" w:customStyle="1" w:styleId="afff4">
    <w:name w:val="Абзац"/>
    <w:link w:val="afff5"/>
    <w:qFormat/>
    <w:rsid w:val="00B774BF"/>
    <w:pPr>
      <w:spacing w:before="6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5">
    <w:name w:val="Абзац Знак"/>
    <w:link w:val="afff4"/>
    <w:rsid w:val="00B774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6">
    <w:name w:val="Текст_Обычный"/>
    <w:uiPriority w:val="1"/>
    <w:qFormat/>
    <w:rsid w:val="00B774BF"/>
    <w:rPr>
      <w:b w:val="0"/>
    </w:rPr>
  </w:style>
  <w:style w:type="paragraph" w:customStyle="1" w:styleId="a0">
    <w:name w:val="Таблица_название_таблицы"/>
    <w:next w:val="afff4"/>
    <w:link w:val="afff7"/>
    <w:qFormat/>
    <w:rsid w:val="00B774BF"/>
    <w:pPr>
      <w:keepNext/>
      <w:numPr>
        <w:ilvl w:val="1"/>
        <w:numId w:val="14"/>
      </w:numPr>
      <w:spacing w:after="120" w:line="240" w:lineRule="auto"/>
      <w:jc w:val="center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7">
    <w:name w:val="Таблица_название_таблицы Знак"/>
    <w:link w:val="a0"/>
    <w:rsid w:val="00B774BF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10">
    <w:name w:val="Список_маркерный_1_уровень"/>
    <w:link w:val="1f8"/>
    <w:qFormat/>
    <w:rsid w:val="00B774BF"/>
    <w:pPr>
      <w:numPr>
        <w:numId w:val="14"/>
      </w:numPr>
      <w:spacing w:before="6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f8">
    <w:name w:val="Список_маркерный_1_уровень Знак"/>
    <w:link w:val="10"/>
    <w:rsid w:val="00B774BF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afff8">
    <w:name w:val="Текст_Жирный"/>
    <w:uiPriority w:val="1"/>
    <w:qFormat/>
    <w:rsid w:val="00B774BF"/>
    <w:rPr>
      <w:rFonts w:ascii="Times New Roman" w:hAnsi="Times New Roman"/>
      <w:b/>
    </w:rPr>
  </w:style>
  <w:style w:type="paragraph" w:customStyle="1" w:styleId="afff9">
    <w:name w:val="Таблица_номер_таблицы"/>
    <w:link w:val="afffa"/>
    <w:rsid w:val="00B774BF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bCs/>
      <w:sz w:val="24"/>
      <w:lang w:eastAsia="ru-RU"/>
    </w:rPr>
  </w:style>
  <w:style w:type="character" w:customStyle="1" w:styleId="afffa">
    <w:name w:val="Таблица_номер_таблицы Знак"/>
    <w:link w:val="afff9"/>
    <w:rsid w:val="00B774BF"/>
    <w:rPr>
      <w:rFonts w:ascii="Times New Roman" w:eastAsia="Times New Roman" w:hAnsi="Times New Roman" w:cs="Times New Roman"/>
      <w:bCs/>
      <w:sz w:val="24"/>
      <w:lang w:eastAsia="ru-RU"/>
    </w:rPr>
  </w:style>
  <w:style w:type="paragraph" w:customStyle="1" w:styleId="afffb">
    <w:name w:val="Примечание"/>
    <w:next w:val="afff4"/>
    <w:link w:val="afffc"/>
    <w:autoRedefine/>
    <w:qFormat/>
    <w:rsid w:val="00B774BF"/>
    <w:pPr>
      <w:spacing w:before="60" w:after="60" w:line="240" w:lineRule="auto"/>
      <w:ind w:left="680" w:right="567" w:hanging="11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Примечание Знак"/>
    <w:link w:val="afffb"/>
    <w:rsid w:val="00B774B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_Обычный"/>
    <w:basedOn w:val="a1"/>
    <w:link w:val="afffe"/>
    <w:qFormat/>
    <w:rsid w:val="00502B48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afffe">
    <w:name w:val="_Обычный Знак"/>
    <w:link w:val="afffd"/>
    <w:rsid w:val="00502B48"/>
    <w:rPr>
      <w:rFonts w:ascii="Times New Roman" w:eastAsia="Calibri" w:hAnsi="Times New Roman" w:cs="Times New Roman"/>
      <w:iCs/>
      <w:sz w:val="26"/>
      <w:szCs w:val="26"/>
    </w:rPr>
  </w:style>
  <w:style w:type="character" w:customStyle="1" w:styleId="UnresolvedMention">
    <w:name w:val="Unresolved Mention"/>
    <w:basedOn w:val="a2"/>
    <w:uiPriority w:val="99"/>
    <w:semiHidden/>
    <w:unhideWhenUsed/>
    <w:rsid w:val="00E83747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445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3">
    <w:name w:val="Основной текст9"/>
    <w:basedOn w:val="a1"/>
    <w:rsid w:val="00072085"/>
    <w:pPr>
      <w:widowControl w:val="0"/>
      <w:shd w:val="clear" w:color="auto" w:fill="FFFFFF"/>
      <w:spacing w:after="300" w:line="331" w:lineRule="exact"/>
      <w:ind w:hanging="1200"/>
    </w:pPr>
    <w:rPr>
      <w:sz w:val="27"/>
      <w:szCs w:val="27"/>
      <w:shd w:val="clear" w:color="auto" w:fill="FFFFFF"/>
    </w:rPr>
  </w:style>
  <w:style w:type="paragraph" w:styleId="affff">
    <w:name w:val="TOC Heading"/>
    <w:basedOn w:val="1"/>
    <w:next w:val="a1"/>
    <w:uiPriority w:val="39"/>
    <w:unhideWhenUsed/>
    <w:qFormat/>
    <w:rsid w:val="00AE4253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</w:rPr>
  </w:style>
  <w:style w:type="numbering" w:customStyle="1" w:styleId="1110">
    <w:name w:val="Нет списка111"/>
    <w:next w:val="a4"/>
    <w:uiPriority w:val="99"/>
    <w:semiHidden/>
    <w:unhideWhenUsed/>
    <w:rsid w:val="00AE4253"/>
  </w:style>
  <w:style w:type="paragraph" w:customStyle="1" w:styleId="affff0">
    <w:name w:val="Знак Знак Знак Знак Знак Знак Знак"/>
    <w:basedOn w:val="a1"/>
    <w:rsid w:val="00AE4253"/>
    <w:pPr>
      <w:tabs>
        <w:tab w:val="num" w:pos="360"/>
      </w:tabs>
      <w:spacing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220">
    <w:name w:val="Основной текст с отступом 2 Знак2"/>
    <w:aliases w:val="Основной текст с отступом 2 Знак1 Знак, Знак1 Знак1 Знак,Знак1 Знак1 Знак,Основной текст с отступом 2 Знак Знак Знак,Знак1 Знак Знак Знак, Знак1 Знак Знак Знак,Знак1 Знак Знак1, Знак1 Знак Знак2, Знак1 Знак2,Знак1 Знак2"/>
    <w:basedOn w:val="a2"/>
    <w:rsid w:val="00AE42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1"/>
    <w:uiPriority w:val="99"/>
    <w:semiHidden/>
    <w:rsid w:val="00AE4253"/>
    <w:pPr>
      <w:numPr>
        <w:numId w:val="20"/>
      </w:numPr>
      <w:tabs>
        <w:tab w:val="clear" w:pos="360"/>
        <w:tab w:val="num" w:pos="495"/>
      </w:tabs>
      <w:spacing w:after="0" w:line="360" w:lineRule="auto"/>
      <w:ind w:left="495" w:hanging="49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0">
    <w:name w:val="Знак Знак26"/>
    <w:rsid w:val="00AE4253"/>
    <w:rPr>
      <w:rFonts w:ascii="Cambria" w:hAnsi="Cambria"/>
      <w:b/>
      <w:kern w:val="32"/>
      <w:sz w:val="32"/>
    </w:rPr>
  </w:style>
  <w:style w:type="character" w:customStyle="1" w:styleId="240">
    <w:name w:val="Знак Знак24"/>
    <w:rsid w:val="00AE4253"/>
    <w:rPr>
      <w:rFonts w:ascii="Cambria" w:hAnsi="Cambria"/>
      <w:b/>
      <w:i/>
      <w:sz w:val="28"/>
    </w:rPr>
  </w:style>
  <w:style w:type="character" w:customStyle="1" w:styleId="230">
    <w:name w:val="Знак Знак23"/>
    <w:rsid w:val="00AE4253"/>
    <w:rPr>
      <w:rFonts w:ascii="Cambria" w:hAnsi="Cambria"/>
      <w:b/>
      <w:sz w:val="26"/>
    </w:rPr>
  </w:style>
  <w:style w:type="character" w:customStyle="1" w:styleId="221">
    <w:name w:val="Знак Знак22"/>
    <w:rsid w:val="00AE4253"/>
    <w:rPr>
      <w:b/>
      <w:sz w:val="28"/>
    </w:rPr>
  </w:style>
  <w:style w:type="character" w:customStyle="1" w:styleId="213">
    <w:name w:val="Знак Знак21"/>
    <w:rsid w:val="00AE4253"/>
    <w:rPr>
      <w:b/>
      <w:i/>
      <w:sz w:val="26"/>
    </w:rPr>
  </w:style>
  <w:style w:type="character" w:customStyle="1" w:styleId="200">
    <w:name w:val="Знак Знак20"/>
    <w:semiHidden/>
    <w:rsid w:val="00AE4253"/>
    <w:rPr>
      <w:b/>
    </w:rPr>
  </w:style>
  <w:style w:type="character" w:customStyle="1" w:styleId="190">
    <w:name w:val="Знак Знак19"/>
    <w:semiHidden/>
    <w:rsid w:val="00AE4253"/>
    <w:rPr>
      <w:sz w:val="24"/>
    </w:rPr>
  </w:style>
  <w:style w:type="character" w:customStyle="1" w:styleId="180">
    <w:name w:val="Знак Знак18"/>
    <w:semiHidden/>
    <w:rsid w:val="00AE4253"/>
    <w:rPr>
      <w:i/>
      <w:sz w:val="24"/>
    </w:rPr>
  </w:style>
  <w:style w:type="character" w:customStyle="1" w:styleId="170">
    <w:name w:val="Знак Знак17"/>
    <w:semiHidden/>
    <w:rsid w:val="00AE4253"/>
    <w:rPr>
      <w:rFonts w:ascii="Cambria" w:hAnsi="Cambria"/>
    </w:rPr>
  </w:style>
  <w:style w:type="paragraph" w:customStyle="1" w:styleId="affff1">
    <w:name w:val="Обычный ТКП"/>
    <w:basedOn w:val="a1"/>
    <w:rsid w:val="00AE4253"/>
    <w:pPr>
      <w:spacing w:after="0" w:line="360" w:lineRule="auto"/>
      <w:ind w:left="57" w:right="57" w:firstLine="709"/>
      <w:jc w:val="both"/>
    </w:pPr>
    <w:rPr>
      <w:rFonts w:ascii="Calibri" w:eastAsia="Times New Roman" w:hAnsi="Calibri" w:cs="Times New Roman"/>
      <w:bCs/>
      <w:sz w:val="24"/>
      <w:szCs w:val="20"/>
      <w:lang w:val="en-US"/>
    </w:rPr>
  </w:style>
  <w:style w:type="paragraph" w:styleId="affff2">
    <w:name w:val="Subtitle"/>
    <w:basedOn w:val="a1"/>
    <w:next w:val="a1"/>
    <w:link w:val="affff3"/>
    <w:uiPriority w:val="11"/>
    <w:qFormat/>
    <w:rsid w:val="00AE4253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/>
    </w:rPr>
  </w:style>
  <w:style w:type="character" w:customStyle="1" w:styleId="affff3">
    <w:name w:val="Подзаголовок Знак"/>
    <w:basedOn w:val="a2"/>
    <w:link w:val="affff2"/>
    <w:uiPriority w:val="11"/>
    <w:rsid w:val="00AE4253"/>
    <w:rPr>
      <w:rFonts w:ascii="Cambria" w:eastAsia="Times New Roman" w:hAnsi="Cambria" w:cs="Times New Roman"/>
      <w:sz w:val="24"/>
      <w:szCs w:val="24"/>
      <w:lang w:val="en-US"/>
    </w:rPr>
  </w:style>
  <w:style w:type="paragraph" w:styleId="affff4">
    <w:name w:val="Intense Quote"/>
    <w:basedOn w:val="a1"/>
    <w:next w:val="a1"/>
    <w:link w:val="affff5"/>
    <w:uiPriority w:val="30"/>
    <w:qFormat/>
    <w:rsid w:val="00AE4253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sz w:val="24"/>
      <w:lang w:val="en-US"/>
    </w:rPr>
  </w:style>
  <w:style w:type="character" w:customStyle="1" w:styleId="affff5">
    <w:name w:val="Выделенная цитата Знак"/>
    <w:basedOn w:val="a2"/>
    <w:link w:val="affff4"/>
    <w:uiPriority w:val="30"/>
    <w:rsid w:val="00AE4253"/>
    <w:rPr>
      <w:rFonts w:ascii="Calibri" w:eastAsia="Times New Roman" w:hAnsi="Calibri" w:cs="Times New Roman"/>
      <w:b/>
      <w:i/>
      <w:sz w:val="24"/>
      <w:lang w:val="en-US"/>
    </w:rPr>
  </w:style>
  <w:style w:type="character" w:styleId="affff6">
    <w:name w:val="Subtle Emphasis"/>
    <w:basedOn w:val="a2"/>
    <w:uiPriority w:val="19"/>
    <w:qFormat/>
    <w:rsid w:val="00AE4253"/>
    <w:rPr>
      <w:i/>
      <w:color w:val="5A5A5A"/>
    </w:rPr>
  </w:style>
  <w:style w:type="character" w:styleId="affff7">
    <w:name w:val="Intense Emphasis"/>
    <w:basedOn w:val="a2"/>
    <w:uiPriority w:val="21"/>
    <w:qFormat/>
    <w:rsid w:val="00AE4253"/>
    <w:rPr>
      <w:b/>
      <w:i/>
      <w:sz w:val="24"/>
      <w:u w:val="single"/>
    </w:rPr>
  </w:style>
  <w:style w:type="character" w:styleId="affff8">
    <w:name w:val="Subtle Reference"/>
    <w:basedOn w:val="a2"/>
    <w:uiPriority w:val="31"/>
    <w:qFormat/>
    <w:rsid w:val="00AE4253"/>
    <w:rPr>
      <w:sz w:val="24"/>
      <w:u w:val="single"/>
    </w:rPr>
  </w:style>
  <w:style w:type="character" w:styleId="affff9">
    <w:name w:val="Intense Reference"/>
    <w:basedOn w:val="a2"/>
    <w:uiPriority w:val="32"/>
    <w:qFormat/>
    <w:rsid w:val="00AE4253"/>
    <w:rPr>
      <w:b/>
      <w:sz w:val="24"/>
      <w:u w:val="single"/>
    </w:rPr>
  </w:style>
  <w:style w:type="paragraph" w:customStyle="1" w:styleId="affffa">
    <w:name w:val="Стиль"/>
    <w:basedOn w:val="a1"/>
    <w:rsid w:val="00AE4253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fb">
    <w:name w:val="Формула"/>
    <w:basedOn w:val="a1"/>
    <w:rsid w:val="00AE4253"/>
    <w:pPr>
      <w:tabs>
        <w:tab w:val="center" w:pos="4536"/>
        <w:tab w:val="right" w:pos="9356"/>
      </w:tabs>
      <w:overflowPunct w:val="0"/>
      <w:autoSpaceDE w:val="0"/>
      <w:autoSpaceDN w:val="0"/>
      <w:adjustRightInd w:val="0"/>
      <w:spacing w:after="0" w:line="360" w:lineRule="auto"/>
      <w:ind w:right="-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2"/>
    <w:rsid w:val="00AE4253"/>
    <w:rPr>
      <w:rFonts w:cs="Times New Roman"/>
    </w:rPr>
  </w:style>
  <w:style w:type="character" w:customStyle="1" w:styleId="250">
    <w:name w:val="Знак Знак25"/>
    <w:rsid w:val="00AE4253"/>
    <w:rPr>
      <w:rFonts w:ascii="Arial" w:hAnsi="Arial"/>
      <w:b/>
      <w:sz w:val="26"/>
      <w:lang w:val="ru-RU" w:eastAsia="ru-RU"/>
    </w:rPr>
  </w:style>
  <w:style w:type="paragraph" w:customStyle="1" w:styleId="CharChar">
    <w:name w:val="Char Char"/>
    <w:basedOn w:val="a1"/>
    <w:rsid w:val="00AE4253"/>
    <w:pPr>
      <w:spacing w:after="12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ConsPlusNonformat">
    <w:name w:val="ConsPlusNonformat"/>
    <w:rsid w:val="00AE42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a11">
    <w:name w:val="Pa11"/>
    <w:basedOn w:val="a1"/>
    <w:next w:val="a1"/>
    <w:rsid w:val="00AE4253"/>
    <w:pPr>
      <w:autoSpaceDE w:val="0"/>
      <w:autoSpaceDN w:val="0"/>
      <w:adjustRightInd w:val="0"/>
      <w:spacing w:after="0" w:line="191" w:lineRule="atLeast"/>
    </w:pPr>
    <w:rPr>
      <w:rFonts w:ascii="Helios" w:eastAsia="Times New Roman" w:hAnsi="Helios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1"/>
    <w:rsid w:val="00AE4253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8"/>
    </w:rPr>
  </w:style>
  <w:style w:type="character" w:customStyle="1" w:styleId="Heading1Char">
    <w:name w:val="Heading 1 Char"/>
    <w:rsid w:val="00AE4253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sid w:val="00AE4253"/>
    <w:rPr>
      <w:rFonts w:ascii="Times New Roman" w:hAnsi="Times New Roman"/>
      <w:b/>
      <w:spacing w:val="-10"/>
      <w:kern w:val="28"/>
      <w:sz w:val="32"/>
      <w:lang w:eastAsia="en-US"/>
    </w:rPr>
  </w:style>
  <w:style w:type="character" w:customStyle="1" w:styleId="Heading3Char">
    <w:name w:val="Heading 3 Char"/>
    <w:rsid w:val="00AE4253"/>
    <w:rPr>
      <w:rFonts w:ascii="Cambria" w:hAnsi="Cambria"/>
      <w:b/>
      <w:sz w:val="26"/>
    </w:rPr>
  </w:style>
  <w:style w:type="character" w:customStyle="1" w:styleId="Heading4Char">
    <w:name w:val="Heading 4 Char"/>
    <w:rsid w:val="00AE4253"/>
    <w:rPr>
      <w:rFonts w:ascii="Calibri" w:hAnsi="Calibri"/>
      <w:b/>
      <w:sz w:val="28"/>
    </w:rPr>
  </w:style>
  <w:style w:type="character" w:customStyle="1" w:styleId="BalloonTextChar">
    <w:name w:val="Balloon Text Char"/>
    <w:rsid w:val="00AE4253"/>
    <w:rPr>
      <w:rFonts w:ascii="Tahoma" w:hAnsi="Tahoma"/>
      <w:sz w:val="16"/>
    </w:rPr>
  </w:style>
  <w:style w:type="character" w:customStyle="1" w:styleId="TitleChar">
    <w:name w:val="Title Char"/>
    <w:rsid w:val="00AE4253"/>
    <w:rPr>
      <w:rFonts w:ascii="Times New Roman" w:hAnsi="Times New Roman"/>
      <w:b/>
      <w:sz w:val="24"/>
    </w:rPr>
  </w:style>
  <w:style w:type="character" w:customStyle="1" w:styleId="BodyTextIndent2Char">
    <w:name w:val="Body Text Indent 2 Char"/>
    <w:rsid w:val="00AE4253"/>
    <w:rPr>
      <w:rFonts w:ascii="Times New Roman" w:hAnsi="Times New Roman"/>
      <w:b/>
      <w:sz w:val="24"/>
    </w:rPr>
  </w:style>
  <w:style w:type="character" w:customStyle="1" w:styleId="BodyTextIndentChar">
    <w:name w:val="Body Text Indent Char"/>
    <w:rsid w:val="00AE4253"/>
    <w:rPr>
      <w:rFonts w:ascii="Calibri" w:hAnsi="Calibri"/>
    </w:rPr>
  </w:style>
  <w:style w:type="character" w:customStyle="1" w:styleId="CommentTextChar">
    <w:name w:val="Comment Text Char"/>
    <w:rsid w:val="00AE4253"/>
    <w:rPr>
      <w:rFonts w:ascii="Times New Roman" w:hAnsi="Times New Roman"/>
      <w:sz w:val="20"/>
    </w:rPr>
  </w:style>
  <w:style w:type="character" w:customStyle="1" w:styleId="HeaderChar">
    <w:name w:val="Header Char"/>
    <w:rsid w:val="00AE4253"/>
  </w:style>
  <w:style w:type="character" w:customStyle="1" w:styleId="HeaderChar1">
    <w:name w:val="Header Char1"/>
    <w:rsid w:val="00AE4253"/>
    <w:rPr>
      <w:rFonts w:ascii="Times New Roman" w:hAnsi="Times New Roman"/>
    </w:rPr>
  </w:style>
  <w:style w:type="character" w:customStyle="1" w:styleId="HeaderChar2">
    <w:name w:val="Header Char2"/>
    <w:rsid w:val="00AE4253"/>
    <w:rPr>
      <w:rFonts w:ascii="Times New Roman" w:hAnsi="Times New Roman"/>
    </w:rPr>
  </w:style>
  <w:style w:type="character" w:customStyle="1" w:styleId="FooterChar">
    <w:name w:val="Footer Char"/>
    <w:rsid w:val="00AE4253"/>
  </w:style>
  <w:style w:type="character" w:customStyle="1" w:styleId="FooterChar1">
    <w:name w:val="Footer Char1"/>
    <w:rsid w:val="00AE4253"/>
    <w:rPr>
      <w:rFonts w:ascii="Times New Roman" w:hAnsi="Times New Roman"/>
    </w:rPr>
  </w:style>
  <w:style w:type="character" w:customStyle="1" w:styleId="FooterChar2">
    <w:name w:val="Footer Char2"/>
    <w:rsid w:val="00AE4253"/>
    <w:rPr>
      <w:rFonts w:ascii="Times New Roman" w:hAnsi="Times New Roman"/>
    </w:rPr>
  </w:style>
  <w:style w:type="character" w:customStyle="1" w:styleId="BodyText2Char">
    <w:name w:val="Body Text 2 Char"/>
    <w:rsid w:val="00AE4253"/>
    <w:rPr>
      <w:rFonts w:ascii="Calibri" w:hAnsi="Calibri"/>
      <w:lang w:eastAsia="en-US"/>
    </w:rPr>
  </w:style>
  <w:style w:type="character" w:customStyle="1" w:styleId="BodyText2Char1">
    <w:name w:val="Body Text 2 Char1"/>
    <w:rsid w:val="00AE4253"/>
    <w:rPr>
      <w:rFonts w:ascii="Times New Roman" w:hAnsi="Times New Roman"/>
    </w:rPr>
  </w:style>
  <w:style w:type="character" w:customStyle="1" w:styleId="BodyText2Char2">
    <w:name w:val="Body Text 2 Char2"/>
    <w:rsid w:val="00AE4253"/>
    <w:rPr>
      <w:rFonts w:ascii="Times New Roman" w:hAnsi="Times New Roman"/>
    </w:rPr>
  </w:style>
  <w:style w:type="paragraph" w:customStyle="1" w:styleId="affffc">
    <w:name w:val="Знак Знак Знак Знак"/>
    <w:basedOn w:val="a1"/>
    <w:rsid w:val="00AE4253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FontStyle36">
    <w:name w:val="Font Style36"/>
    <w:rsid w:val="00AE4253"/>
    <w:rPr>
      <w:rFonts w:ascii="Sylfaen" w:hAnsi="Sylfaen"/>
      <w:b/>
      <w:sz w:val="10"/>
    </w:rPr>
  </w:style>
  <w:style w:type="paragraph" w:customStyle="1" w:styleId="Style5">
    <w:name w:val="Style5"/>
    <w:basedOn w:val="a1"/>
    <w:rsid w:val="00AE4253"/>
    <w:pPr>
      <w:widowControl w:val="0"/>
      <w:autoSpaceDE w:val="0"/>
      <w:autoSpaceDN w:val="0"/>
      <w:adjustRightInd w:val="0"/>
      <w:spacing w:after="0" w:line="163" w:lineRule="exact"/>
      <w:jc w:val="right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11">
    <w:name w:val="Style11"/>
    <w:basedOn w:val="a1"/>
    <w:rsid w:val="00AE4253"/>
    <w:pPr>
      <w:widowControl w:val="0"/>
      <w:autoSpaceDE w:val="0"/>
      <w:autoSpaceDN w:val="0"/>
      <w:adjustRightInd w:val="0"/>
      <w:spacing w:after="0" w:line="139" w:lineRule="exact"/>
      <w:ind w:firstLine="82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21">
    <w:name w:val="Style21"/>
    <w:basedOn w:val="a1"/>
    <w:rsid w:val="00AE4253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character" w:customStyle="1" w:styleId="FontStyle26">
    <w:name w:val="Font Style26"/>
    <w:rsid w:val="00AE4253"/>
    <w:rPr>
      <w:rFonts w:ascii="Arial" w:hAnsi="Arial"/>
      <w:i/>
      <w:sz w:val="12"/>
    </w:rPr>
  </w:style>
  <w:style w:type="character" w:customStyle="1" w:styleId="FontStyle27">
    <w:name w:val="Font Style27"/>
    <w:rsid w:val="00AE4253"/>
    <w:rPr>
      <w:rFonts w:ascii="Arial" w:hAnsi="Arial"/>
      <w:sz w:val="12"/>
    </w:rPr>
  </w:style>
  <w:style w:type="character" w:customStyle="1" w:styleId="FontStyle32">
    <w:name w:val="Font Style32"/>
    <w:rsid w:val="00AE4253"/>
    <w:rPr>
      <w:rFonts w:ascii="Arial" w:hAnsi="Arial"/>
      <w:sz w:val="10"/>
    </w:rPr>
  </w:style>
  <w:style w:type="character" w:customStyle="1" w:styleId="FontStyle33">
    <w:name w:val="Font Style33"/>
    <w:rsid w:val="00AE4253"/>
    <w:rPr>
      <w:rFonts w:ascii="Cambria" w:hAnsi="Cambria"/>
      <w:sz w:val="12"/>
    </w:rPr>
  </w:style>
  <w:style w:type="character" w:customStyle="1" w:styleId="FontStyle34">
    <w:name w:val="Font Style34"/>
    <w:rsid w:val="00AE4253"/>
    <w:rPr>
      <w:rFonts w:ascii="Arial" w:hAnsi="Arial"/>
      <w:b/>
      <w:smallCaps/>
      <w:sz w:val="12"/>
    </w:rPr>
  </w:style>
  <w:style w:type="paragraph" w:customStyle="1" w:styleId="Style19">
    <w:name w:val="Style19"/>
    <w:basedOn w:val="a1"/>
    <w:rsid w:val="00AE4253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AE4253"/>
    <w:pPr>
      <w:widowControl w:val="0"/>
      <w:autoSpaceDE w:val="0"/>
      <w:autoSpaceDN w:val="0"/>
      <w:adjustRightInd w:val="0"/>
      <w:spacing w:after="0" w:line="322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1"/>
    <w:rsid w:val="00AE42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1"/>
    <w:rsid w:val="00AE4253"/>
    <w:pPr>
      <w:widowControl w:val="0"/>
      <w:autoSpaceDE w:val="0"/>
      <w:autoSpaceDN w:val="0"/>
      <w:adjustRightInd w:val="0"/>
      <w:spacing w:after="0" w:line="322" w:lineRule="exact"/>
      <w:ind w:firstLine="71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AE4253"/>
    <w:rPr>
      <w:rFonts w:ascii="Times New Roman" w:hAnsi="Times New Roman"/>
      <w:sz w:val="26"/>
    </w:rPr>
  </w:style>
  <w:style w:type="character" w:customStyle="1" w:styleId="FontStyle15">
    <w:name w:val="Font Style15"/>
    <w:rsid w:val="00AE4253"/>
    <w:rPr>
      <w:rFonts w:ascii="Times New Roman" w:hAnsi="Times New Roman"/>
      <w:spacing w:val="-10"/>
      <w:sz w:val="24"/>
    </w:rPr>
  </w:style>
  <w:style w:type="character" w:customStyle="1" w:styleId="FontStyle16">
    <w:name w:val="Font Style16"/>
    <w:rsid w:val="00AE4253"/>
    <w:rPr>
      <w:rFonts w:ascii="Times New Roman" w:hAnsi="Times New Roman"/>
      <w:b/>
      <w:sz w:val="26"/>
    </w:rPr>
  </w:style>
  <w:style w:type="numbering" w:styleId="111111">
    <w:name w:val="Outline List 2"/>
    <w:basedOn w:val="a4"/>
    <w:uiPriority w:val="99"/>
    <w:semiHidden/>
    <w:unhideWhenUsed/>
    <w:rsid w:val="00AE4253"/>
    <w:pPr>
      <w:numPr>
        <w:numId w:val="21"/>
      </w:numPr>
    </w:pPr>
  </w:style>
  <w:style w:type="paragraph" w:customStyle="1" w:styleId="s1">
    <w:name w:val="s_1"/>
    <w:basedOn w:val="a1"/>
    <w:rsid w:val="00AE4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1"/>
    <w:rsid w:val="00AE42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AE4253"/>
  </w:style>
  <w:style w:type="character" w:customStyle="1" w:styleId="FontStyle139">
    <w:name w:val="Font Style139"/>
    <w:uiPriority w:val="99"/>
    <w:rsid w:val="00AE4253"/>
    <w:rPr>
      <w:rFonts w:ascii="Times New Roman" w:hAnsi="Times New Roman" w:cs="Times New Roman"/>
      <w:sz w:val="24"/>
      <w:szCs w:val="24"/>
    </w:rPr>
  </w:style>
  <w:style w:type="character" w:customStyle="1" w:styleId="48">
    <w:name w:val="Основной текст4"/>
    <w:basedOn w:val="a2"/>
    <w:rsid w:val="00AE4253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table" w:customStyle="1" w:styleId="TableNormal1">
    <w:name w:val="Table Normal1"/>
    <w:uiPriority w:val="2"/>
    <w:semiHidden/>
    <w:unhideWhenUsed/>
    <w:qFormat/>
    <w:rsid w:val="00AE425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xl170">
    <w:name w:val="xl170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71">
    <w:name w:val="xl171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72">
    <w:name w:val="xl172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3">
    <w:name w:val="xl173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4">
    <w:name w:val="xl174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5">
    <w:name w:val="xl175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6">
    <w:name w:val="xl176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7">
    <w:name w:val="xl177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78">
    <w:name w:val="xl178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79">
    <w:name w:val="xl179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color w:val="FFFFFF"/>
      <w:sz w:val="24"/>
      <w:szCs w:val="24"/>
      <w:lang w:eastAsia="ru-RU"/>
    </w:rPr>
  </w:style>
  <w:style w:type="paragraph" w:customStyle="1" w:styleId="xl180">
    <w:name w:val="xl180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1">
    <w:name w:val="xl181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82">
    <w:name w:val="xl182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3">
    <w:name w:val="xl183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color w:val="FFFFFF"/>
      <w:sz w:val="24"/>
      <w:szCs w:val="24"/>
      <w:lang w:eastAsia="ru-RU"/>
    </w:rPr>
  </w:style>
  <w:style w:type="paragraph" w:customStyle="1" w:styleId="xl184">
    <w:name w:val="xl184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5">
    <w:name w:val="xl185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6">
    <w:name w:val="xl186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customStyle="1" w:styleId="xl187">
    <w:name w:val="xl187"/>
    <w:basedOn w:val="a1"/>
    <w:rsid w:val="00AE425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8">
    <w:name w:val="xl188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89">
    <w:name w:val="xl189"/>
    <w:basedOn w:val="a1"/>
    <w:rsid w:val="00AE4253"/>
    <w:pPr>
      <w:pBdr>
        <w:top w:val="single" w:sz="4" w:space="0" w:color="FF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">
    <w:name w:val="xl190"/>
    <w:basedOn w:val="a1"/>
    <w:rsid w:val="00AE425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">
    <w:name w:val="xl191"/>
    <w:basedOn w:val="a1"/>
    <w:rsid w:val="00AE42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2">
    <w:name w:val="xl192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3">
    <w:name w:val="xl193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4">
    <w:name w:val="xl194"/>
    <w:basedOn w:val="a1"/>
    <w:rsid w:val="00AE425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5">
    <w:name w:val="xl195"/>
    <w:basedOn w:val="a1"/>
    <w:rsid w:val="00AE425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6">
    <w:name w:val="xl196"/>
    <w:basedOn w:val="a1"/>
    <w:rsid w:val="00AE425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7">
    <w:name w:val="xl197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8">
    <w:name w:val="xl198"/>
    <w:basedOn w:val="a1"/>
    <w:rsid w:val="00AE42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199">
    <w:name w:val="xl199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0">
    <w:name w:val="xl200"/>
    <w:basedOn w:val="a1"/>
    <w:rsid w:val="00AE4253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1">
    <w:name w:val="xl201"/>
    <w:basedOn w:val="a1"/>
    <w:rsid w:val="00AE4253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customStyle="1" w:styleId="xl202">
    <w:name w:val="xl202"/>
    <w:basedOn w:val="a1"/>
    <w:rsid w:val="00AE42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3">
    <w:name w:val="xl203"/>
    <w:basedOn w:val="a1"/>
    <w:rsid w:val="00AE42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xl204">
    <w:name w:val="xl204"/>
    <w:basedOn w:val="a1"/>
    <w:rsid w:val="00AE4253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FF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205">
    <w:name w:val="xl205"/>
    <w:basedOn w:val="a1"/>
    <w:rsid w:val="00AE4253"/>
    <w:pPr>
      <w:pBdr>
        <w:top w:val="single" w:sz="4" w:space="0" w:color="auto"/>
        <w:left w:val="single" w:sz="4" w:space="0" w:color="FF0000"/>
        <w:bottom w:val="single" w:sz="4" w:space="0" w:color="FF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font0">
    <w:name w:val="font0"/>
    <w:basedOn w:val="a1"/>
    <w:rsid w:val="00AE4253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xl1902">
    <w:name w:val="xl1902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3">
    <w:name w:val="xl1903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4">
    <w:name w:val="xl1904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5">
    <w:name w:val="xl1905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6">
    <w:name w:val="xl1906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7">
    <w:name w:val="xl1907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8">
    <w:name w:val="xl1908"/>
    <w:basedOn w:val="a1"/>
    <w:rsid w:val="00AE42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09">
    <w:name w:val="xl1909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0">
    <w:name w:val="xl1910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1">
    <w:name w:val="xl1911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2">
    <w:name w:val="xl1912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3">
    <w:name w:val="xl1913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4">
    <w:name w:val="xl1914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5">
    <w:name w:val="xl1915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6">
    <w:name w:val="xl1916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17">
    <w:name w:val="xl1917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8">
    <w:name w:val="xl1918"/>
    <w:basedOn w:val="a1"/>
    <w:rsid w:val="00AE42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ffffd">
    <w:name w:val="endnote text"/>
    <w:basedOn w:val="a1"/>
    <w:link w:val="affffe"/>
    <w:uiPriority w:val="99"/>
    <w:semiHidden/>
    <w:unhideWhenUsed/>
    <w:rsid w:val="00AE4253"/>
    <w:pPr>
      <w:spacing w:after="0" w:line="240" w:lineRule="auto"/>
    </w:pPr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customStyle="1" w:styleId="affffe">
    <w:name w:val="Текст концевой сноски Знак"/>
    <w:basedOn w:val="a2"/>
    <w:link w:val="affffd"/>
    <w:uiPriority w:val="99"/>
    <w:semiHidden/>
    <w:rsid w:val="00AE4253"/>
    <w:rPr>
      <w:rFonts w:ascii="Times New Roman" w:eastAsia="Calibri" w:hAnsi="Times New Roman" w:cs="Arial"/>
      <w:color w:val="000000" w:themeColor="text1"/>
      <w:sz w:val="20"/>
      <w:szCs w:val="20"/>
      <w:lang w:eastAsia="ru-RU"/>
    </w:rPr>
  </w:style>
  <w:style w:type="character" w:styleId="afffff">
    <w:name w:val="endnote reference"/>
    <w:basedOn w:val="a2"/>
    <w:uiPriority w:val="99"/>
    <w:semiHidden/>
    <w:unhideWhenUsed/>
    <w:rsid w:val="00AE4253"/>
    <w:rPr>
      <w:vertAlign w:val="superscript"/>
    </w:rPr>
  </w:style>
  <w:style w:type="paragraph" w:customStyle="1" w:styleId="S">
    <w:name w:val="S_Обычный"/>
    <w:basedOn w:val="a1"/>
    <w:link w:val="S0"/>
    <w:qFormat/>
    <w:rsid w:val="00AE425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S0">
    <w:name w:val="S_Обычный Знак"/>
    <w:link w:val="S"/>
    <w:rsid w:val="00AE4253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Normal10">
    <w:name w:val="Стиль Normal + 10 пт полужирный"/>
    <w:basedOn w:val="1f6"/>
    <w:rsid w:val="00E21BBA"/>
    <w:pPr>
      <w:suppressAutoHyphens/>
      <w:spacing w:line="100" w:lineRule="atLeast"/>
      <w:ind w:left="-113" w:right="-113"/>
      <w:jc w:val="center"/>
    </w:pPr>
    <w:rPr>
      <w:b/>
      <w:bCs/>
      <w:kern w:val="1"/>
      <w:lang w:eastAsia="ar-SA"/>
    </w:rPr>
  </w:style>
  <w:style w:type="paragraph" w:customStyle="1" w:styleId="2f2">
    <w:name w:val="Обычный2"/>
    <w:link w:val="Normal"/>
    <w:rsid w:val="00E21BBA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rmal">
    <w:name w:val="Normal Знак"/>
    <w:link w:val="2f2"/>
    <w:rsid w:val="00E21BBA"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63">
    <w:name w:val="Сетка таблицы6"/>
    <w:basedOn w:val="a3"/>
    <w:next w:val="af9"/>
    <w:uiPriority w:val="59"/>
    <w:rsid w:val="00836FA6"/>
    <w:pPr>
      <w:spacing w:after="0" w:line="240" w:lineRule="auto"/>
    </w:pPr>
    <w:rPr>
      <w:rFonts w:ascii="Trebuchet MS" w:hAnsi="Trebuchet MS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1"/>
    <w:uiPriority w:val="1"/>
    <w:qFormat/>
    <w:rsid w:val="00F603EF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1f9">
    <w:name w:val="Заголовок1"/>
    <w:next w:val="aff1"/>
    <w:qFormat/>
    <w:rsid w:val="004B0EFC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Times New Roman"/>
      <w:b/>
      <w:szCs w:val="20"/>
      <w:lang w:eastAsia="ru-RU"/>
    </w:rPr>
  </w:style>
  <w:style w:type="paragraph" w:customStyle="1" w:styleId="Preformat">
    <w:name w:val="Preformat"/>
    <w:uiPriority w:val="99"/>
    <w:qFormat/>
    <w:rsid w:val="004B0EFC"/>
    <w:pPr>
      <w:widowControl w:val="0"/>
      <w:suppressAutoHyphens/>
      <w:spacing w:after="0" w:line="240" w:lineRule="auto"/>
      <w:textAlignment w:val="baseline"/>
    </w:pPr>
    <w:rPr>
      <w:rFonts w:ascii="Courier New" w:eastAsia="Calibri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6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6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1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3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image" Target="media/image88.jpeg"/><Relationship Id="rId21" Type="http://schemas.openxmlformats.org/officeDocument/2006/relationships/image" Target="media/image6.jpe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63" Type="http://schemas.openxmlformats.org/officeDocument/2006/relationships/image" Target="media/image43.png"/><Relationship Id="rId68" Type="http://schemas.openxmlformats.org/officeDocument/2006/relationships/image" Target="media/image48.png"/><Relationship Id="rId84" Type="http://schemas.openxmlformats.org/officeDocument/2006/relationships/hyperlink" Target="https://ri.eias.ru/Discl/PublicDisclosureInfo.aspx?reg=2601&amp;form=null&amp;orgreg=false&amp;razdel=null&amp;sphere=WARM&amp;year=2023000&amp;period=null&amp;mo=&amp;mr=31631580,26325475" TargetMode="External"/><Relationship Id="rId89" Type="http://schemas.openxmlformats.org/officeDocument/2006/relationships/header" Target="header9.xml"/><Relationship Id="rId112" Type="http://schemas.openxmlformats.org/officeDocument/2006/relationships/image" Target="media/image83.jpeg"/><Relationship Id="rId16" Type="http://schemas.openxmlformats.org/officeDocument/2006/relationships/image" Target="media/image4.png"/><Relationship Id="rId107" Type="http://schemas.openxmlformats.org/officeDocument/2006/relationships/footer" Target="footer11.xml"/><Relationship Id="rId11" Type="http://schemas.openxmlformats.org/officeDocument/2006/relationships/footer" Target="footer2.xml"/><Relationship Id="rId32" Type="http://schemas.openxmlformats.org/officeDocument/2006/relationships/header" Target="header6.xml"/><Relationship Id="rId37" Type="http://schemas.openxmlformats.org/officeDocument/2006/relationships/image" Target="media/image17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74" Type="http://schemas.openxmlformats.org/officeDocument/2006/relationships/image" Target="media/image54.jpeg"/><Relationship Id="rId79" Type="http://schemas.openxmlformats.org/officeDocument/2006/relationships/image" Target="media/image59.jpeg"/><Relationship Id="rId102" Type="http://schemas.openxmlformats.org/officeDocument/2006/relationships/image" Target="media/image76.jpeg"/><Relationship Id="rId5" Type="http://schemas.openxmlformats.org/officeDocument/2006/relationships/webSettings" Target="webSettings.xml"/><Relationship Id="rId61" Type="http://schemas.openxmlformats.org/officeDocument/2006/relationships/image" Target="media/image41.png"/><Relationship Id="rId82" Type="http://schemas.openxmlformats.org/officeDocument/2006/relationships/image" Target="media/image62.jpeg"/><Relationship Id="rId90" Type="http://schemas.openxmlformats.org/officeDocument/2006/relationships/image" Target="media/image64.jpeg"/><Relationship Id="rId95" Type="http://schemas.openxmlformats.org/officeDocument/2006/relationships/image" Target="media/image69.jpeg"/><Relationship Id="rId19" Type="http://schemas.openxmlformats.org/officeDocument/2006/relationships/footer" Target="footer5.xml"/><Relationship Id="rId14" Type="http://schemas.openxmlformats.org/officeDocument/2006/relationships/image" Target="media/image2.png"/><Relationship Id="rId22" Type="http://schemas.openxmlformats.org/officeDocument/2006/relationships/header" Target="header4.xml"/><Relationship Id="rId27" Type="http://schemas.openxmlformats.org/officeDocument/2006/relationships/image" Target="media/image11.jpeg"/><Relationship Id="rId30" Type="http://schemas.openxmlformats.org/officeDocument/2006/relationships/header" Target="header5.xml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64" Type="http://schemas.openxmlformats.org/officeDocument/2006/relationships/image" Target="media/image44.png"/><Relationship Id="rId69" Type="http://schemas.openxmlformats.org/officeDocument/2006/relationships/image" Target="media/image49.png"/><Relationship Id="rId77" Type="http://schemas.openxmlformats.org/officeDocument/2006/relationships/image" Target="media/image57.jpeg"/><Relationship Id="rId100" Type="http://schemas.openxmlformats.org/officeDocument/2006/relationships/image" Target="media/image74.jpeg"/><Relationship Id="rId105" Type="http://schemas.openxmlformats.org/officeDocument/2006/relationships/image" Target="media/image78.jpeg"/><Relationship Id="rId113" Type="http://schemas.openxmlformats.org/officeDocument/2006/relationships/image" Target="media/image84.jpeg"/><Relationship Id="rId118" Type="http://schemas.openxmlformats.org/officeDocument/2006/relationships/image" Target="media/image89.jpeg"/><Relationship Id="rId8" Type="http://schemas.openxmlformats.org/officeDocument/2006/relationships/image" Target="media/image1.jpeg"/><Relationship Id="rId51" Type="http://schemas.openxmlformats.org/officeDocument/2006/relationships/image" Target="media/image31.png"/><Relationship Id="rId72" Type="http://schemas.openxmlformats.org/officeDocument/2006/relationships/image" Target="media/image52.jpeg"/><Relationship Id="rId80" Type="http://schemas.openxmlformats.org/officeDocument/2006/relationships/image" Target="media/image60.jpeg"/><Relationship Id="rId85" Type="http://schemas.openxmlformats.org/officeDocument/2006/relationships/header" Target="header7.xml"/><Relationship Id="rId93" Type="http://schemas.openxmlformats.org/officeDocument/2006/relationships/image" Target="media/image67.jpeg"/><Relationship Id="rId98" Type="http://schemas.openxmlformats.org/officeDocument/2006/relationships/image" Target="media/image72.jpeg"/><Relationship Id="rId12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5" Type="http://schemas.openxmlformats.org/officeDocument/2006/relationships/image" Target="media/image9.jpeg"/><Relationship Id="rId33" Type="http://schemas.openxmlformats.org/officeDocument/2006/relationships/footer" Target="footer7.xml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67" Type="http://schemas.openxmlformats.org/officeDocument/2006/relationships/image" Target="media/image47.png"/><Relationship Id="rId103" Type="http://schemas.openxmlformats.org/officeDocument/2006/relationships/image" Target="media/image77.jpeg"/><Relationship Id="rId108" Type="http://schemas.openxmlformats.org/officeDocument/2006/relationships/image" Target="media/image79.jpeg"/><Relationship Id="rId116" Type="http://schemas.openxmlformats.org/officeDocument/2006/relationships/image" Target="media/image87.jpeg"/><Relationship Id="rId20" Type="http://schemas.openxmlformats.org/officeDocument/2006/relationships/image" Target="media/image5.jpeg"/><Relationship Id="rId41" Type="http://schemas.openxmlformats.org/officeDocument/2006/relationships/image" Target="media/image21.png"/><Relationship Id="rId54" Type="http://schemas.openxmlformats.org/officeDocument/2006/relationships/image" Target="media/image34.png"/><Relationship Id="rId62" Type="http://schemas.openxmlformats.org/officeDocument/2006/relationships/image" Target="media/image42.png"/><Relationship Id="rId70" Type="http://schemas.openxmlformats.org/officeDocument/2006/relationships/image" Target="media/image50.jpeg"/><Relationship Id="rId75" Type="http://schemas.openxmlformats.org/officeDocument/2006/relationships/image" Target="media/image55.jpeg"/><Relationship Id="rId83" Type="http://schemas.openxmlformats.org/officeDocument/2006/relationships/image" Target="media/image63.jpeg"/><Relationship Id="rId88" Type="http://schemas.openxmlformats.org/officeDocument/2006/relationships/footer" Target="footer9.xml"/><Relationship Id="rId91" Type="http://schemas.openxmlformats.org/officeDocument/2006/relationships/image" Target="media/image65.jpeg"/><Relationship Id="rId96" Type="http://schemas.openxmlformats.org/officeDocument/2006/relationships/image" Target="media/image70.jpeg"/><Relationship Id="rId111" Type="http://schemas.openxmlformats.org/officeDocument/2006/relationships/image" Target="media/image8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7.jpeg"/><Relationship Id="rId28" Type="http://schemas.openxmlformats.org/officeDocument/2006/relationships/image" Target="media/image12.jpeg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6" Type="http://schemas.openxmlformats.org/officeDocument/2006/relationships/header" Target="header10.xml"/><Relationship Id="rId114" Type="http://schemas.openxmlformats.org/officeDocument/2006/relationships/image" Target="media/image85.jpeg"/><Relationship Id="rId119" Type="http://schemas.openxmlformats.org/officeDocument/2006/relationships/image" Target="media/image90.jpeg"/><Relationship Id="rId10" Type="http://schemas.openxmlformats.org/officeDocument/2006/relationships/footer" Target="footer1.xml"/><Relationship Id="rId31" Type="http://schemas.openxmlformats.org/officeDocument/2006/relationships/footer" Target="footer6.xml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65" Type="http://schemas.openxmlformats.org/officeDocument/2006/relationships/image" Target="media/image45.png"/><Relationship Id="rId73" Type="http://schemas.openxmlformats.org/officeDocument/2006/relationships/image" Target="media/image53.jpeg"/><Relationship Id="rId78" Type="http://schemas.openxmlformats.org/officeDocument/2006/relationships/image" Target="media/image58.jpeg"/><Relationship Id="rId81" Type="http://schemas.openxmlformats.org/officeDocument/2006/relationships/image" Target="media/image61.jpeg"/><Relationship Id="rId86" Type="http://schemas.openxmlformats.org/officeDocument/2006/relationships/footer" Target="footer8.xml"/><Relationship Id="rId94" Type="http://schemas.openxmlformats.org/officeDocument/2006/relationships/image" Target="media/image68.jpeg"/><Relationship Id="rId99" Type="http://schemas.openxmlformats.org/officeDocument/2006/relationships/image" Target="media/image73.jpeg"/><Relationship Id="rId101" Type="http://schemas.openxmlformats.org/officeDocument/2006/relationships/image" Target="media/image75.jpeg"/><Relationship Id="rId12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3.xml"/><Relationship Id="rId39" Type="http://schemas.openxmlformats.org/officeDocument/2006/relationships/image" Target="media/image19.png"/><Relationship Id="rId109" Type="http://schemas.openxmlformats.org/officeDocument/2006/relationships/image" Target="media/image80.jpeg"/><Relationship Id="rId34" Type="http://schemas.openxmlformats.org/officeDocument/2006/relationships/image" Target="media/image14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76" Type="http://schemas.openxmlformats.org/officeDocument/2006/relationships/image" Target="media/image56.jpeg"/><Relationship Id="rId97" Type="http://schemas.openxmlformats.org/officeDocument/2006/relationships/image" Target="media/image71.jpeg"/><Relationship Id="rId104" Type="http://schemas.openxmlformats.org/officeDocument/2006/relationships/footer" Target="footer10.xml"/><Relationship Id="rId120" Type="http://schemas.openxmlformats.org/officeDocument/2006/relationships/image" Target="media/image91.jpeg"/><Relationship Id="rId7" Type="http://schemas.openxmlformats.org/officeDocument/2006/relationships/endnotes" Target="endnotes.xml"/><Relationship Id="rId71" Type="http://schemas.openxmlformats.org/officeDocument/2006/relationships/image" Target="media/image51.jpeg"/><Relationship Id="rId92" Type="http://schemas.openxmlformats.org/officeDocument/2006/relationships/image" Target="media/image66.jpeg"/><Relationship Id="rId2" Type="http://schemas.openxmlformats.org/officeDocument/2006/relationships/numbering" Target="numbering.xml"/><Relationship Id="rId29" Type="http://schemas.openxmlformats.org/officeDocument/2006/relationships/image" Target="media/image13.jpeg"/><Relationship Id="rId24" Type="http://schemas.openxmlformats.org/officeDocument/2006/relationships/image" Target="media/image8.jpe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66" Type="http://schemas.openxmlformats.org/officeDocument/2006/relationships/image" Target="media/image46.png"/><Relationship Id="rId87" Type="http://schemas.openxmlformats.org/officeDocument/2006/relationships/header" Target="header8.xml"/><Relationship Id="rId110" Type="http://schemas.openxmlformats.org/officeDocument/2006/relationships/image" Target="media/image81.jpeg"/><Relationship Id="rId115" Type="http://schemas.openxmlformats.org/officeDocument/2006/relationships/image" Target="media/image8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23CEB-0CC3-4789-AAA0-15272A788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189</Pages>
  <Words>55926</Words>
  <Characters>318780</Characters>
  <Application>Microsoft Office Word</Application>
  <DocSecurity>0</DocSecurity>
  <Lines>2656</Lines>
  <Paragraphs>747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 Mokrousov</dc:creator>
  <cp:keywords/>
  <dc:description/>
  <cp:lastModifiedBy>User</cp:lastModifiedBy>
  <cp:revision>2</cp:revision>
  <cp:lastPrinted>2025-07-24T11:39:00Z</cp:lastPrinted>
  <dcterms:created xsi:type="dcterms:W3CDTF">2026-07-31T13:37:00Z</dcterms:created>
  <dcterms:modified xsi:type="dcterms:W3CDTF">2026-07-31T13:37:00Z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7118002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S9.0.1</vt:lpwstr>
  </property>
</Properties>
</file>